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3513" w14:textId="77777777" w:rsidR="00FE5149" w:rsidRDefault="00EF4490">
      <w:pPr>
        <w:spacing w:after="3" w:line="259" w:lineRule="auto"/>
        <w:ind w:left="15" w:firstLine="0"/>
      </w:pPr>
      <w:r>
        <w:rPr>
          <w:rFonts w:cs="Arial"/>
          <w:b/>
          <w:sz w:val="36"/>
        </w:rPr>
        <w:t xml:space="preserve">Project Design Phase </w:t>
      </w:r>
    </w:p>
    <w:p w14:paraId="1A68C7E9" w14:textId="77777777" w:rsidR="00FE5149" w:rsidRDefault="00EF4490">
      <w:pPr>
        <w:spacing w:after="228" w:line="259" w:lineRule="auto"/>
        <w:ind w:left="15" w:firstLine="0"/>
      </w:pPr>
      <w:r>
        <w:rPr>
          <w:rFonts w:cs="Arial"/>
        </w:rPr>
        <w:t xml:space="preserve"> </w:t>
      </w:r>
    </w:p>
    <w:p w14:paraId="40C9FD5A" w14:textId="77777777" w:rsidR="00FE5149" w:rsidRDefault="00EF449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>Solution Architecture</w:t>
      </w:r>
      <w:r>
        <w:rPr>
          <w:rFonts w:cs="Arial"/>
        </w:rPr>
        <w:t xml:space="preserve"> </w:t>
      </w:r>
    </w:p>
    <w:tbl>
      <w:tblPr>
        <w:tblStyle w:val="TableGrid"/>
        <w:tblW w:w="9404" w:type="dxa"/>
        <w:tblInd w:w="56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7003"/>
      </w:tblGrid>
      <w:tr w:rsidR="00FE5149" w14:paraId="6B4897F3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3905" w14:textId="77777777" w:rsidR="00FE5149" w:rsidRDefault="00EF4490">
            <w:pPr>
              <w:spacing w:after="0" w:line="259" w:lineRule="auto"/>
              <w:ind w:left="0" w:firstLine="0"/>
            </w:pPr>
            <w:r>
              <w:t>Date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D27B2" w14:textId="77777777" w:rsidR="00FE5149" w:rsidRDefault="00EF4490">
            <w:pPr>
              <w:spacing w:after="0" w:line="259" w:lineRule="auto"/>
              <w:ind w:left="0" w:firstLine="0"/>
            </w:pPr>
            <w:r>
              <w:t>28 June 2025</w:t>
            </w:r>
            <w:r>
              <w:t xml:space="preserve"> </w:t>
            </w:r>
          </w:p>
        </w:tc>
      </w:tr>
      <w:tr w:rsidR="00FE5149" w14:paraId="2DF485D9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A3FA2" w14:textId="77777777" w:rsidR="00FE5149" w:rsidRDefault="00EF4490">
            <w:pPr>
              <w:spacing w:after="0" w:line="259" w:lineRule="auto"/>
              <w:ind w:left="0" w:firstLine="0"/>
            </w:pPr>
            <w:r>
              <w:t>Team ID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81B84" w14:textId="77777777" w:rsidR="00FE5149" w:rsidRDefault="00EF4490">
            <w:pPr>
              <w:spacing w:after="0" w:line="259" w:lineRule="auto"/>
              <w:ind w:left="0" w:firstLine="0"/>
            </w:pPr>
            <w:r>
              <w:t>LTVIP2025TMID59701</w:t>
            </w:r>
            <w:r>
              <w:t xml:space="preserve"> </w:t>
            </w:r>
          </w:p>
        </w:tc>
      </w:tr>
      <w:tr w:rsidR="00FE5149" w14:paraId="4E27108B" w14:textId="77777777">
        <w:trPr>
          <w:trHeight w:val="496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FA915" w14:textId="77777777" w:rsidR="00FE5149" w:rsidRDefault="00EF4490">
            <w:pPr>
              <w:spacing w:after="0" w:line="259" w:lineRule="auto"/>
              <w:ind w:left="0" w:firstLine="0"/>
            </w:pPr>
            <w:r>
              <w:t>Project Name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6368A" w14:textId="77777777" w:rsidR="00FE5149" w:rsidRDefault="00EF4490">
            <w:pPr>
              <w:spacing w:after="0" w:line="259" w:lineRule="auto"/>
              <w:ind w:left="0" w:firstLine="0"/>
            </w:pPr>
            <w:r>
              <w:t>BOOKNEST: WHERE STORIES NESTLE</w:t>
            </w:r>
            <w:r>
              <w:t xml:space="preserve"> </w:t>
            </w:r>
          </w:p>
        </w:tc>
      </w:tr>
      <w:tr w:rsidR="00FE5149" w14:paraId="3B94E779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2781E" w14:textId="77777777" w:rsidR="00FE5149" w:rsidRDefault="00EF4490">
            <w:pPr>
              <w:spacing w:after="0" w:line="259" w:lineRule="auto"/>
              <w:ind w:left="0" w:firstLine="0"/>
            </w:pPr>
            <w:r>
              <w:t>Maximum Marks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6E5A7" w14:textId="77777777" w:rsidR="00FE5149" w:rsidRDefault="00EF4490">
            <w:pPr>
              <w:spacing w:after="0" w:line="259" w:lineRule="auto"/>
              <w:ind w:left="0" w:firstLine="0"/>
            </w:pPr>
            <w:r>
              <w:t>4 Marks</w:t>
            </w:r>
            <w:r>
              <w:t xml:space="preserve"> </w:t>
            </w:r>
          </w:p>
        </w:tc>
      </w:tr>
    </w:tbl>
    <w:p w14:paraId="5A80E273" w14:textId="77777777" w:rsidR="00FE5149" w:rsidRDefault="00EF449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 xml:space="preserve">Solution Architecture: </w:t>
      </w:r>
    </w:p>
    <w:p w14:paraId="1D7C3949" w14:textId="77777777" w:rsidR="00FE5149" w:rsidRDefault="00EF4490">
      <w:pPr>
        <w:spacing w:after="62" w:line="259" w:lineRule="auto"/>
        <w:ind w:left="0" w:firstLine="0"/>
      </w:pPr>
      <w:r>
        <w:rPr>
          <w:rFonts w:cs="Arial"/>
        </w:rPr>
        <w:t xml:space="preserve"> </w:t>
      </w:r>
    </w:p>
    <w:p w14:paraId="41AE6163" w14:textId="77777777" w:rsidR="00FE5149" w:rsidRDefault="00EF4490">
      <w:r>
        <w:t>Solution architecture is a complex process that bridges the gap between business problems and technology solutions. Its goals are to:</w:t>
      </w:r>
      <w:r>
        <w:rPr>
          <w:rFonts w:cs="Arial"/>
        </w:rPr>
        <w:t xml:space="preserve"> </w:t>
      </w:r>
    </w:p>
    <w:p w14:paraId="59DAF1D3" w14:textId="77777777" w:rsidR="00FE5149" w:rsidRDefault="00EF4490">
      <w:pPr>
        <w:numPr>
          <w:ilvl w:val="0"/>
          <w:numId w:val="1"/>
        </w:numPr>
        <w:ind w:hanging="125"/>
      </w:pPr>
      <w:r>
        <w:t>Find the best tech solution to solve existing business problems.</w:t>
      </w:r>
      <w:r>
        <w:rPr>
          <w:rFonts w:cs="Arial"/>
        </w:rPr>
        <w:t xml:space="preserve"> </w:t>
      </w:r>
    </w:p>
    <w:p w14:paraId="3F7C03D8" w14:textId="77777777" w:rsidR="00FE5149" w:rsidRDefault="00EF4490">
      <w:pPr>
        <w:numPr>
          <w:ilvl w:val="0"/>
          <w:numId w:val="1"/>
        </w:numPr>
        <w:ind w:hanging="125"/>
      </w:pPr>
      <w:r>
        <w:t>Describe the structure, characteristics, behavior, and other aspects of the software to project stakeholders.</w:t>
      </w:r>
      <w:r>
        <w:rPr>
          <w:rFonts w:cs="Arial"/>
        </w:rPr>
        <w:t xml:space="preserve"> </w:t>
      </w:r>
    </w:p>
    <w:p w14:paraId="13AC474B" w14:textId="77777777" w:rsidR="00FE5149" w:rsidRDefault="00EF4490">
      <w:pPr>
        <w:numPr>
          <w:ilvl w:val="0"/>
          <w:numId w:val="1"/>
        </w:numPr>
        <w:ind w:hanging="125"/>
      </w:pPr>
      <w:r>
        <w:t>Define features, development phases, and solution requirements.</w:t>
      </w:r>
      <w:r>
        <w:rPr>
          <w:rFonts w:cs="Arial"/>
        </w:rPr>
        <w:t xml:space="preserve"> </w:t>
      </w:r>
    </w:p>
    <w:p w14:paraId="5337C935" w14:textId="77777777" w:rsidR="00FE5149" w:rsidRDefault="00EF4490">
      <w:pPr>
        <w:numPr>
          <w:ilvl w:val="0"/>
          <w:numId w:val="1"/>
        </w:numPr>
        <w:spacing w:after="447"/>
        <w:ind w:hanging="125"/>
      </w:pPr>
      <w:r>
        <w:t>Provide specifications according to which the solution is defined, managed, and delivered.</w:t>
      </w:r>
      <w:r>
        <w:rPr>
          <w:rFonts w:cs="Arial"/>
        </w:rPr>
        <w:t xml:space="preserve"> </w:t>
      </w:r>
    </w:p>
    <w:p w14:paraId="1E2EE29A" w14:textId="77777777" w:rsidR="00FE5149" w:rsidRDefault="00EF4490">
      <w:pPr>
        <w:spacing w:after="43" w:line="259" w:lineRule="auto"/>
        <w:ind w:left="15" w:firstLine="0"/>
      </w:pPr>
      <w:r>
        <w:rPr>
          <w:rFonts w:cs="Arial"/>
          <w:b/>
        </w:rPr>
        <w:t xml:space="preserve"> </w:t>
      </w:r>
    </w:p>
    <w:p w14:paraId="07B7FA73" w14:textId="77777777" w:rsidR="00FE5149" w:rsidRDefault="00EF4490">
      <w:pPr>
        <w:spacing w:after="47" w:line="259" w:lineRule="auto"/>
        <w:ind w:left="48" w:right="-98" w:firstLine="0"/>
      </w:pPr>
      <w:r>
        <w:rPr>
          <w:noProof/>
        </w:rPr>
        <w:drawing>
          <wp:inline distT="0" distB="0" distL="0" distR="0" wp14:anchorId="36284D33" wp14:editId="4326642F">
            <wp:extent cx="6645910" cy="345122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D2B6" w14:textId="77777777" w:rsidR="00FE5149" w:rsidRDefault="00EF4490">
      <w:pPr>
        <w:spacing w:after="397" w:line="259" w:lineRule="auto"/>
        <w:ind w:left="15" w:firstLine="0"/>
      </w:pPr>
      <w:r>
        <w:rPr>
          <w:rFonts w:cs="Arial"/>
          <w:b/>
        </w:rPr>
        <w:t xml:space="preserve"> </w:t>
      </w:r>
    </w:p>
    <w:p w14:paraId="52136E27" w14:textId="77777777" w:rsidR="00FE5149" w:rsidRDefault="00EF4490">
      <w:pPr>
        <w:spacing w:after="0" w:line="259" w:lineRule="auto"/>
        <w:ind w:left="15" w:firstLine="0"/>
      </w:pPr>
      <w:r>
        <w:rPr>
          <w:rFonts w:cs="Arial"/>
          <w:b/>
        </w:rPr>
        <w:t xml:space="preserve"> </w:t>
      </w:r>
    </w:p>
    <w:p w14:paraId="4E75A66F" w14:textId="77777777" w:rsidR="00FE5149" w:rsidRDefault="00EF4490">
      <w:pPr>
        <w:spacing w:after="392" w:line="259" w:lineRule="auto"/>
        <w:ind w:left="15" w:firstLine="0"/>
      </w:pPr>
      <w:r>
        <w:rPr>
          <w:rFonts w:cs="Arial"/>
          <w:b/>
        </w:rPr>
        <w:t xml:space="preserve"> </w:t>
      </w:r>
    </w:p>
    <w:p w14:paraId="127EC91E" w14:textId="77777777" w:rsidR="00FE5149" w:rsidRDefault="00EF4490">
      <w:pPr>
        <w:spacing w:after="397" w:line="259" w:lineRule="auto"/>
        <w:ind w:left="15" w:firstLine="0"/>
      </w:pPr>
      <w:r>
        <w:rPr>
          <w:rFonts w:cs="Arial"/>
          <w:b/>
        </w:rPr>
        <w:t xml:space="preserve"> </w:t>
      </w:r>
    </w:p>
    <w:p w14:paraId="24F640BE" w14:textId="77777777" w:rsidR="00FE5149" w:rsidRDefault="00EF4490">
      <w:pPr>
        <w:spacing w:after="422" w:line="259" w:lineRule="auto"/>
        <w:ind w:left="15" w:firstLine="0"/>
      </w:pPr>
      <w:r>
        <w:rPr>
          <w:rFonts w:cs="Arial"/>
          <w:b/>
        </w:rPr>
        <w:t>Example – BookNest Solution Architecture:</w:t>
      </w:r>
      <w:r>
        <w:rPr>
          <w:rFonts w:cs="Arial"/>
        </w:rPr>
        <w:t xml:space="preserve"> </w:t>
      </w:r>
    </w:p>
    <w:p w14:paraId="161E7F62" w14:textId="77777777" w:rsidR="00FE5149" w:rsidRDefault="00EF4490">
      <w:pPr>
        <w:spacing w:after="600"/>
      </w:pPr>
      <w:r>
        <w:t xml:space="preserve">Architecture Diagram goes here: e.g., Frontend (React) </w:t>
      </w:r>
      <w:r>
        <w:rPr>
          <w:rFonts w:ascii="Segoe UI Symbol" w:eastAsia="Segoe UI Symbol" w:hAnsi="Segoe UI Symbol" w:cs="Segoe UI Symbol"/>
        </w:rPr>
        <w:t>→</w:t>
      </w:r>
      <w:r>
        <w:t xml:space="preserve"> Backend (Node.js/Express)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r>
        <w:t>DB (MongoDB), Auth, Admin Panel, User Services, Recommendation Engine, etc.</w:t>
      </w:r>
      <w:r>
        <w:rPr>
          <w:rFonts w:cs="Arial"/>
        </w:rPr>
        <w:t xml:space="preserve"> </w:t>
      </w:r>
    </w:p>
    <w:p w14:paraId="2B099B95" w14:textId="77777777" w:rsidR="00FE5149" w:rsidRDefault="00EF449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Reference:</w:t>
      </w:r>
      <w:r>
        <w:rPr>
          <w:rFonts w:cs="Arial"/>
        </w:rPr>
        <w:t xml:space="preserve"> </w:t>
      </w:r>
    </w:p>
    <w:p w14:paraId="2AA279D3" w14:textId="77777777" w:rsidR="00FE5149" w:rsidRDefault="00EF4490">
      <w:r>
        <w:t>https://aws.amazon.com/architecture/</w:t>
      </w:r>
      <w:r>
        <w:rPr>
          <w:rFonts w:cs="Arial"/>
        </w:rPr>
        <w:t xml:space="preserve"> </w:t>
      </w:r>
    </w:p>
    <w:sectPr w:rsidR="00FE5149">
      <w:pgSz w:w="11905" w:h="16840"/>
      <w:pgMar w:top="1485" w:right="784" w:bottom="205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48A"/>
    <w:multiLevelType w:val="hybridMultilevel"/>
    <w:tmpl w:val="FFFFFFFF"/>
    <w:lvl w:ilvl="0" w:tplc="15B89DC4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4D7F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F6A96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345D6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C006C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6CB9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CE13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6694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A56E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888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49"/>
    <w:rsid w:val="00EF4490"/>
    <w:rsid w:val="00F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96FA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5" w:lineRule="auto"/>
      <w:ind w:left="1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Pratima Kadiyala</cp:lastModifiedBy>
  <cp:revision>2</cp:revision>
  <dcterms:created xsi:type="dcterms:W3CDTF">2025-06-28T08:14:00Z</dcterms:created>
  <dcterms:modified xsi:type="dcterms:W3CDTF">2025-06-28T08:14:00Z</dcterms:modified>
</cp:coreProperties>
</file>