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871057" w:rsidRPr="00871057" w:rsidRDefault="003E3761" w:rsidP="001C736F">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w:t>
      </w:r>
      <w:r w:rsidR="00871057" w:rsidRPr="00871057">
        <w:rPr>
          <w:rFonts w:ascii="Times New Roman" w:hAnsi="Times New Roman" w:cs="Times New Roman"/>
          <w:b/>
          <w:bCs/>
          <w:sz w:val="32"/>
          <w:szCs w:val="32"/>
        </w:rPr>
        <w:t>1. Introduction</w:t>
      </w:r>
    </w:p>
    <w:p w:rsidR="00871057" w:rsidRPr="007B59BB" w:rsidRDefault="00871057" w:rsidP="001C736F">
      <w:pPr>
        <w:spacing w:line="360" w:lineRule="auto"/>
        <w:jc w:val="both"/>
        <w:rPr>
          <w:rFonts w:ascii="Times New Roman" w:hAnsi="Times New Roman" w:cs="Times New Roman"/>
          <w:b/>
          <w:bCs/>
          <w:sz w:val="28"/>
          <w:szCs w:val="28"/>
        </w:rPr>
      </w:pPr>
      <w:r w:rsidRPr="007B59BB">
        <w:rPr>
          <w:rFonts w:ascii="Times New Roman" w:hAnsi="Times New Roman" w:cs="Times New Roman"/>
          <w:b/>
          <w:bCs/>
          <w:sz w:val="28"/>
          <w:szCs w:val="28"/>
        </w:rPr>
        <w:t>1.1 Overview of Fraud Detection and Machine Learning</w:t>
      </w:r>
    </w:p>
    <w:p w:rsidR="00340AF5" w:rsidRPr="00340AF5" w:rsidRDefault="00340AF5" w:rsidP="00340AF5">
      <w:pPr>
        <w:spacing w:line="360" w:lineRule="auto"/>
        <w:jc w:val="both"/>
        <w:rPr>
          <w:rFonts w:ascii="Times New Roman" w:hAnsi="Times New Roman" w:cs="Times New Roman"/>
          <w:sz w:val="24"/>
          <w:szCs w:val="24"/>
        </w:rPr>
      </w:pPr>
      <w:r w:rsidRPr="00340AF5">
        <w:rPr>
          <w:rFonts w:ascii="Times New Roman" w:hAnsi="Times New Roman" w:cs="Times New Roman"/>
          <w:sz w:val="24"/>
          <w:szCs w:val="24"/>
        </w:rPr>
        <w:t>Fraud continues to pose a critical threat across sectors such as banking, finance, digital commerce, and cybersecurity. It includes deceptive activities that cause financial losses, compromise sensitive data, or enable unauthorized access to systems. Traditional detection frameworks relied on rule-based logic and statistical methods, which are increasingly inadequate in addressing the scale and complexity of modern fraudulent behavior.</w:t>
      </w:r>
    </w:p>
    <w:p w:rsidR="00340AF5" w:rsidRPr="00340AF5" w:rsidRDefault="00340AF5" w:rsidP="00340AF5">
      <w:pPr>
        <w:spacing w:line="360" w:lineRule="auto"/>
        <w:jc w:val="both"/>
        <w:rPr>
          <w:rFonts w:ascii="Times New Roman" w:hAnsi="Times New Roman" w:cs="Times New Roman"/>
          <w:sz w:val="24"/>
          <w:szCs w:val="24"/>
        </w:rPr>
      </w:pPr>
      <w:r w:rsidRPr="00340AF5">
        <w:rPr>
          <w:rFonts w:ascii="Times New Roman" w:hAnsi="Times New Roman" w:cs="Times New Roman"/>
          <w:sz w:val="24"/>
          <w:szCs w:val="24"/>
        </w:rPr>
        <w:t>Machine Learning (ML) has transformed fraud detection by enabling automated, data-driven analysis and anomaly recognition. Classical ML models—such as Decision Trees, Random Forests, Logistic Regression, Support Vector Machines (SVM), and Deep Learning—can identify patterns by learning from historical transaction data. However, these models face persistent challenges, including class imbalance, difficulty in handling high-dimensional datasets, and the need for continuous updates to adapt to evolving fraud techniques.</w:t>
      </w:r>
    </w:p>
    <w:p w:rsidR="00340AF5" w:rsidRPr="00340AF5" w:rsidRDefault="00340AF5" w:rsidP="00340AF5">
      <w:pPr>
        <w:spacing w:line="360" w:lineRule="auto"/>
        <w:jc w:val="both"/>
        <w:rPr>
          <w:rFonts w:ascii="Times New Roman" w:hAnsi="Times New Roman" w:cs="Times New Roman"/>
          <w:sz w:val="24"/>
          <w:szCs w:val="24"/>
        </w:rPr>
      </w:pPr>
      <w:r w:rsidRPr="00340AF5">
        <w:rPr>
          <w:rFonts w:ascii="Times New Roman" w:hAnsi="Times New Roman" w:cs="Times New Roman"/>
          <w:sz w:val="24"/>
          <w:szCs w:val="24"/>
        </w:rPr>
        <w:t>Quantum Machine Learning (QML) offers a novel approach by leveraging the parallelism and entanglement properties of quantum computing. Techniques such as Quantum Support Vector Machines (QSVM), Quantum Neural Networks (QNN), and Quantum Convolutional Neural Networks (QCNN) can model complex data relationships more efficiently. QML can provide faster computation, deeper feature learning, and improved generalization in detecting rare fraudulent activities.</w:t>
      </w:r>
    </w:p>
    <w:p w:rsidR="00430C19" w:rsidRDefault="00340AF5" w:rsidP="00340AF5">
      <w:pPr>
        <w:spacing w:line="360" w:lineRule="auto"/>
        <w:jc w:val="both"/>
        <w:rPr>
          <w:rFonts w:ascii="Times New Roman" w:hAnsi="Times New Roman" w:cs="Times New Roman"/>
          <w:sz w:val="24"/>
          <w:szCs w:val="24"/>
        </w:rPr>
      </w:pPr>
      <w:r w:rsidRPr="00340AF5">
        <w:rPr>
          <w:rFonts w:ascii="Times New Roman" w:hAnsi="Times New Roman" w:cs="Times New Roman"/>
          <w:sz w:val="24"/>
          <w:szCs w:val="24"/>
        </w:rPr>
        <w:t>This research focuses on advancing fraud detection by comparing a classical Convolutional Neural Network (CNN) with a Quantum Convolutional Neural Network (QCNN). By evaluating their respective strengths, the study aims to demonstrate how QML techniques can enhance accuracy, efficiency, and adaptability in real-world fraud detection systems.</w:t>
      </w:r>
    </w:p>
    <w:p w:rsidR="009A5038" w:rsidRPr="009A5038" w:rsidRDefault="009A5038" w:rsidP="00340AF5">
      <w:pPr>
        <w:spacing w:line="360" w:lineRule="auto"/>
        <w:jc w:val="both"/>
        <w:rPr>
          <w:rFonts w:ascii="Times New Roman" w:hAnsi="Times New Roman" w:cs="Times New Roman"/>
          <w:b/>
          <w:bCs/>
          <w:sz w:val="28"/>
          <w:szCs w:val="28"/>
        </w:rPr>
      </w:pPr>
      <w:r w:rsidRPr="009A5038">
        <w:rPr>
          <w:rFonts w:ascii="Times New Roman" w:hAnsi="Times New Roman" w:cs="Times New Roman"/>
          <w:b/>
          <w:bCs/>
          <w:sz w:val="28"/>
          <w:szCs w:val="28"/>
        </w:rPr>
        <w:t>1.2 Objectives of the Study</w:t>
      </w:r>
    </w:p>
    <w:p w:rsidR="00340AF5" w:rsidRPr="00340AF5" w:rsidRDefault="00340AF5" w:rsidP="00340AF5">
      <w:pPr>
        <w:spacing w:line="360" w:lineRule="auto"/>
        <w:jc w:val="both"/>
        <w:rPr>
          <w:rFonts w:ascii="Times New Roman" w:hAnsi="Times New Roman" w:cs="Times New Roman"/>
          <w:sz w:val="24"/>
          <w:szCs w:val="24"/>
        </w:rPr>
      </w:pPr>
      <w:r w:rsidRPr="00340AF5">
        <w:rPr>
          <w:rFonts w:ascii="Times New Roman" w:hAnsi="Times New Roman" w:cs="Times New Roman"/>
          <w:sz w:val="24"/>
          <w:szCs w:val="24"/>
        </w:rPr>
        <w:t>The primary objectives of this study are:</w:t>
      </w:r>
    </w:p>
    <w:p w:rsidR="00340AF5" w:rsidRPr="00340AF5" w:rsidRDefault="00340AF5">
      <w:pPr>
        <w:numPr>
          <w:ilvl w:val="0"/>
          <w:numId w:val="1"/>
        </w:numPr>
        <w:spacing w:line="360" w:lineRule="auto"/>
        <w:jc w:val="both"/>
        <w:rPr>
          <w:rFonts w:ascii="Times New Roman" w:hAnsi="Times New Roman" w:cs="Times New Roman"/>
          <w:sz w:val="24"/>
          <w:szCs w:val="24"/>
        </w:rPr>
      </w:pPr>
      <w:r w:rsidRPr="00340AF5">
        <w:rPr>
          <w:rFonts w:ascii="Times New Roman" w:hAnsi="Times New Roman" w:cs="Times New Roman"/>
          <w:sz w:val="24"/>
          <w:szCs w:val="24"/>
        </w:rPr>
        <w:t>To analyze traditional fraud detection techniques and identify their limitations.</w:t>
      </w:r>
    </w:p>
    <w:p w:rsidR="00340AF5" w:rsidRPr="00340AF5" w:rsidRDefault="00340AF5">
      <w:pPr>
        <w:numPr>
          <w:ilvl w:val="0"/>
          <w:numId w:val="1"/>
        </w:numPr>
        <w:spacing w:line="360" w:lineRule="auto"/>
        <w:jc w:val="both"/>
        <w:rPr>
          <w:rFonts w:ascii="Times New Roman" w:hAnsi="Times New Roman" w:cs="Times New Roman"/>
          <w:sz w:val="24"/>
          <w:szCs w:val="24"/>
        </w:rPr>
      </w:pPr>
      <w:r w:rsidRPr="00340AF5">
        <w:rPr>
          <w:rFonts w:ascii="Times New Roman" w:hAnsi="Times New Roman" w:cs="Times New Roman"/>
          <w:sz w:val="24"/>
          <w:szCs w:val="24"/>
        </w:rPr>
        <w:t>To explore the role of classical machine learning models in fraud detection, particularly CNN.</w:t>
      </w:r>
    </w:p>
    <w:p w:rsidR="00340AF5" w:rsidRPr="00340AF5" w:rsidRDefault="00340AF5">
      <w:pPr>
        <w:numPr>
          <w:ilvl w:val="0"/>
          <w:numId w:val="1"/>
        </w:numPr>
        <w:spacing w:line="360" w:lineRule="auto"/>
        <w:jc w:val="both"/>
        <w:rPr>
          <w:rFonts w:ascii="Times New Roman" w:hAnsi="Times New Roman" w:cs="Times New Roman"/>
          <w:sz w:val="24"/>
          <w:szCs w:val="24"/>
        </w:rPr>
      </w:pPr>
      <w:r w:rsidRPr="00340AF5">
        <w:rPr>
          <w:rFonts w:ascii="Times New Roman" w:hAnsi="Times New Roman" w:cs="Times New Roman"/>
          <w:sz w:val="24"/>
          <w:szCs w:val="24"/>
        </w:rPr>
        <w:t>To investigate the potential advantages of quantum machine learning, specifically QCNN, in fraud prediction.</w:t>
      </w:r>
    </w:p>
    <w:p w:rsidR="00340AF5" w:rsidRPr="00340AF5" w:rsidRDefault="00340AF5">
      <w:pPr>
        <w:numPr>
          <w:ilvl w:val="0"/>
          <w:numId w:val="1"/>
        </w:numPr>
        <w:spacing w:line="360" w:lineRule="auto"/>
        <w:jc w:val="both"/>
        <w:rPr>
          <w:rFonts w:ascii="Times New Roman" w:hAnsi="Times New Roman" w:cs="Times New Roman"/>
          <w:sz w:val="24"/>
          <w:szCs w:val="24"/>
        </w:rPr>
      </w:pPr>
      <w:r w:rsidRPr="00340AF5">
        <w:rPr>
          <w:rFonts w:ascii="Times New Roman" w:hAnsi="Times New Roman" w:cs="Times New Roman"/>
          <w:sz w:val="24"/>
          <w:szCs w:val="24"/>
        </w:rPr>
        <w:lastRenderedPageBreak/>
        <w:t>To design a hybrid fraud detection system that integrates both classical and quantum ML models for enhanced accuracy and adaptability.</w:t>
      </w:r>
    </w:p>
    <w:p w:rsidR="009A5038" w:rsidRPr="00340AF5" w:rsidRDefault="00340AF5">
      <w:pPr>
        <w:numPr>
          <w:ilvl w:val="0"/>
          <w:numId w:val="1"/>
        </w:numPr>
        <w:spacing w:line="360" w:lineRule="auto"/>
        <w:jc w:val="both"/>
        <w:rPr>
          <w:rFonts w:ascii="Times New Roman" w:hAnsi="Times New Roman" w:cs="Times New Roman"/>
          <w:sz w:val="24"/>
          <w:szCs w:val="24"/>
        </w:rPr>
      </w:pPr>
      <w:r w:rsidRPr="00340AF5">
        <w:rPr>
          <w:rFonts w:ascii="Times New Roman" w:hAnsi="Times New Roman" w:cs="Times New Roman"/>
          <w:sz w:val="24"/>
          <w:szCs w:val="24"/>
        </w:rPr>
        <w:t>To evaluate and compare the performance of the proposed quantum-enhanced model against existing classical fraud detection systems.</w:t>
      </w:r>
    </w:p>
    <w:p w:rsidR="009A5038" w:rsidRPr="009A5038" w:rsidRDefault="009A5038" w:rsidP="001C736F">
      <w:pPr>
        <w:spacing w:line="360" w:lineRule="auto"/>
        <w:jc w:val="both"/>
        <w:rPr>
          <w:rFonts w:ascii="Times New Roman" w:hAnsi="Times New Roman" w:cs="Times New Roman"/>
          <w:b/>
          <w:bCs/>
          <w:sz w:val="28"/>
          <w:szCs w:val="28"/>
        </w:rPr>
      </w:pPr>
      <w:r w:rsidRPr="009A5038">
        <w:rPr>
          <w:rFonts w:ascii="Times New Roman" w:hAnsi="Times New Roman" w:cs="Times New Roman"/>
          <w:b/>
          <w:bCs/>
          <w:sz w:val="28"/>
          <w:szCs w:val="28"/>
        </w:rPr>
        <w:t>1.3 Background and Research Motivation</w:t>
      </w:r>
    </w:p>
    <w:p w:rsidR="00237985" w:rsidRDefault="00237985" w:rsidP="001C736F">
      <w:pPr>
        <w:spacing w:line="360" w:lineRule="auto"/>
        <w:jc w:val="both"/>
        <w:rPr>
          <w:rFonts w:ascii="Times New Roman" w:hAnsi="Times New Roman" w:cs="Times New Roman"/>
          <w:sz w:val="24"/>
          <w:szCs w:val="24"/>
        </w:rPr>
      </w:pPr>
      <w:r w:rsidRPr="00237985">
        <w:rPr>
          <w:rFonts w:ascii="Times New Roman" w:hAnsi="Times New Roman" w:cs="Times New Roman"/>
          <w:sz w:val="24"/>
          <w:szCs w:val="24"/>
        </w:rPr>
        <w:t>The rapid increase in digital financial transactions has led to a surge in sophisticated and hard-to-detect fraudulent activities, making fraud detection one of the most pressing challenges for financial institutions. As attackers continuously exploit gaps in traditional fraud detection mechanisms, the need for more robust and adaptable solutions has become critical. Industry reports indicate that global financial fraud losses exceeded $40 billion in 2023, underscoring the urgency for advanced detection systems.</w:t>
      </w:r>
    </w:p>
    <w:p w:rsidR="009A5038" w:rsidRPr="009A5038" w:rsidRDefault="009A5038" w:rsidP="001C736F">
      <w:pPr>
        <w:spacing w:line="360" w:lineRule="auto"/>
        <w:jc w:val="both"/>
        <w:rPr>
          <w:rFonts w:ascii="Times New Roman" w:hAnsi="Times New Roman" w:cs="Times New Roman"/>
          <w:b/>
          <w:bCs/>
          <w:sz w:val="24"/>
          <w:szCs w:val="24"/>
        </w:rPr>
      </w:pPr>
      <w:r w:rsidRPr="009A5038">
        <w:rPr>
          <w:rFonts w:ascii="Times New Roman" w:hAnsi="Times New Roman" w:cs="Times New Roman"/>
          <w:b/>
          <w:bCs/>
          <w:sz w:val="24"/>
          <w:szCs w:val="24"/>
        </w:rPr>
        <w:t>Limitations of Classical Fraud Detection Methods:</w:t>
      </w:r>
    </w:p>
    <w:p w:rsidR="00237985" w:rsidRPr="00237985" w:rsidRDefault="00237985" w:rsidP="00237985">
      <w:pPr>
        <w:spacing w:line="360" w:lineRule="auto"/>
        <w:jc w:val="both"/>
        <w:rPr>
          <w:rFonts w:ascii="Times New Roman" w:hAnsi="Times New Roman" w:cs="Times New Roman"/>
          <w:sz w:val="24"/>
          <w:szCs w:val="24"/>
        </w:rPr>
      </w:pPr>
      <w:r w:rsidRPr="00237985">
        <w:rPr>
          <w:rFonts w:ascii="Times New Roman" w:hAnsi="Times New Roman" w:cs="Times New Roman"/>
          <w:sz w:val="24"/>
          <w:szCs w:val="24"/>
        </w:rPr>
        <w:t>Traditional fraud detection systems, which rely on rule-based filtering, threshold-based alerts, and manual review processes, are widely used in banking and finance. However, they face significant challenges:</w:t>
      </w:r>
    </w:p>
    <w:p w:rsidR="00237985" w:rsidRPr="00237985" w:rsidRDefault="00237985">
      <w:pPr>
        <w:numPr>
          <w:ilvl w:val="0"/>
          <w:numId w:val="3"/>
        </w:numPr>
        <w:spacing w:line="360" w:lineRule="auto"/>
        <w:jc w:val="both"/>
        <w:rPr>
          <w:rFonts w:ascii="Times New Roman" w:hAnsi="Times New Roman" w:cs="Times New Roman"/>
          <w:sz w:val="24"/>
          <w:szCs w:val="24"/>
        </w:rPr>
      </w:pPr>
      <w:r w:rsidRPr="00237985">
        <w:rPr>
          <w:rFonts w:ascii="Times New Roman" w:hAnsi="Times New Roman" w:cs="Times New Roman"/>
          <w:b/>
          <w:bCs/>
          <w:sz w:val="24"/>
          <w:szCs w:val="24"/>
        </w:rPr>
        <w:t>Static Rules:</w:t>
      </w:r>
      <w:r w:rsidRPr="00237985">
        <w:rPr>
          <w:rFonts w:ascii="Times New Roman" w:hAnsi="Times New Roman" w:cs="Times New Roman"/>
          <w:sz w:val="24"/>
          <w:szCs w:val="24"/>
        </w:rPr>
        <w:t xml:space="preserve"> Fraudulent activities often evolve unpredictably, allowing fraudsters to bypass static rule-based systems.</w:t>
      </w:r>
    </w:p>
    <w:p w:rsidR="00237985" w:rsidRPr="00237985" w:rsidRDefault="00237985">
      <w:pPr>
        <w:numPr>
          <w:ilvl w:val="0"/>
          <w:numId w:val="3"/>
        </w:numPr>
        <w:spacing w:line="360" w:lineRule="auto"/>
        <w:jc w:val="both"/>
        <w:rPr>
          <w:rFonts w:ascii="Times New Roman" w:hAnsi="Times New Roman" w:cs="Times New Roman"/>
          <w:sz w:val="24"/>
          <w:szCs w:val="24"/>
        </w:rPr>
      </w:pPr>
      <w:r w:rsidRPr="00237985">
        <w:rPr>
          <w:rFonts w:ascii="Times New Roman" w:hAnsi="Times New Roman" w:cs="Times New Roman"/>
          <w:b/>
          <w:bCs/>
          <w:sz w:val="24"/>
          <w:szCs w:val="24"/>
        </w:rPr>
        <w:t>High False Positives:</w:t>
      </w:r>
      <w:r w:rsidRPr="00237985">
        <w:rPr>
          <w:rFonts w:ascii="Times New Roman" w:hAnsi="Times New Roman" w:cs="Times New Roman"/>
          <w:sz w:val="24"/>
          <w:szCs w:val="24"/>
        </w:rPr>
        <w:t xml:space="preserve"> Legitimate transactions may be flagged as fraudulent, causing unnecessary disruptions and user dissatisfaction.</w:t>
      </w:r>
    </w:p>
    <w:p w:rsidR="00237985" w:rsidRPr="00237985" w:rsidRDefault="00237985">
      <w:pPr>
        <w:numPr>
          <w:ilvl w:val="0"/>
          <w:numId w:val="3"/>
        </w:numPr>
        <w:spacing w:line="360" w:lineRule="auto"/>
        <w:jc w:val="both"/>
        <w:rPr>
          <w:rFonts w:ascii="Times New Roman" w:hAnsi="Times New Roman" w:cs="Times New Roman"/>
          <w:sz w:val="24"/>
          <w:szCs w:val="24"/>
        </w:rPr>
      </w:pPr>
      <w:r w:rsidRPr="00237985">
        <w:rPr>
          <w:rFonts w:ascii="Times New Roman" w:hAnsi="Times New Roman" w:cs="Times New Roman"/>
          <w:b/>
          <w:bCs/>
          <w:sz w:val="24"/>
          <w:szCs w:val="24"/>
        </w:rPr>
        <w:t>Scalability Issues:</w:t>
      </w:r>
      <w:r w:rsidRPr="00237985">
        <w:rPr>
          <w:rFonts w:ascii="Times New Roman" w:hAnsi="Times New Roman" w:cs="Times New Roman"/>
          <w:sz w:val="24"/>
          <w:szCs w:val="24"/>
        </w:rPr>
        <w:t xml:space="preserve"> As transaction volumes increase, classical models struggle to maintain the efficiency needed to process large datasets in real-time.</w:t>
      </w:r>
    </w:p>
    <w:p w:rsidR="00237985" w:rsidRPr="00237985" w:rsidRDefault="00237985">
      <w:pPr>
        <w:numPr>
          <w:ilvl w:val="0"/>
          <w:numId w:val="3"/>
        </w:numPr>
        <w:spacing w:line="360" w:lineRule="auto"/>
        <w:jc w:val="both"/>
        <w:rPr>
          <w:rFonts w:ascii="Times New Roman" w:hAnsi="Times New Roman" w:cs="Times New Roman"/>
          <w:sz w:val="24"/>
          <w:szCs w:val="24"/>
        </w:rPr>
      </w:pPr>
      <w:r w:rsidRPr="00237985">
        <w:rPr>
          <w:rFonts w:ascii="Times New Roman" w:hAnsi="Times New Roman" w:cs="Times New Roman"/>
          <w:b/>
          <w:bCs/>
          <w:sz w:val="24"/>
          <w:szCs w:val="24"/>
        </w:rPr>
        <w:t>Evolving Fraud Tactics:</w:t>
      </w:r>
      <w:r w:rsidRPr="00237985">
        <w:rPr>
          <w:rFonts w:ascii="Times New Roman" w:hAnsi="Times New Roman" w:cs="Times New Roman"/>
          <w:sz w:val="24"/>
          <w:szCs w:val="24"/>
        </w:rPr>
        <w:t xml:space="preserve"> With the rise of AI-driven attacks and adversarial techniques, fraudsters can exploit vulnerabilities in existing systems to evade detection.</w:t>
      </w:r>
    </w:p>
    <w:p w:rsidR="009A5038" w:rsidRPr="009A5038" w:rsidRDefault="009A5038" w:rsidP="001C736F">
      <w:pPr>
        <w:spacing w:line="360" w:lineRule="auto"/>
        <w:jc w:val="both"/>
        <w:rPr>
          <w:rFonts w:ascii="Times New Roman" w:hAnsi="Times New Roman" w:cs="Times New Roman"/>
          <w:b/>
          <w:bCs/>
          <w:sz w:val="28"/>
          <w:szCs w:val="28"/>
        </w:rPr>
      </w:pPr>
      <w:r w:rsidRPr="009A5038">
        <w:rPr>
          <w:rFonts w:ascii="Times New Roman" w:hAnsi="Times New Roman" w:cs="Times New Roman"/>
          <w:b/>
          <w:bCs/>
          <w:sz w:val="28"/>
          <w:szCs w:val="28"/>
        </w:rPr>
        <w:t>1.4 Foundations of Quantum Machine Learning (QML)</w:t>
      </w:r>
    </w:p>
    <w:p w:rsidR="00237985" w:rsidRDefault="00237985" w:rsidP="00237985">
      <w:pPr>
        <w:spacing w:line="360" w:lineRule="auto"/>
        <w:jc w:val="both"/>
        <w:rPr>
          <w:rFonts w:ascii="Times New Roman" w:hAnsi="Times New Roman" w:cs="Times New Roman"/>
          <w:sz w:val="24"/>
          <w:szCs w:val="24"/>
        </w:rPr>
      </w:pPr>
      <w:r w:rsidRPr="00237985">
        <w:rPr>
          <w:rFonts w:ascii="Times New Roman" w:hAnsi="Times New Roman" w:cs="Times New Roman"/>
          <w:sz w:val="24"/>
          <w:szCs w:val="24"/>
        </w:rPr>
        <w:t>Quantum Machine Learning (QML) is an evolving discipline that combines principles of Quantum Computing with Machine Learning (ML) to tackle computationally intensive problems more efficiently. Unlike classical computers that operate on binary bits (0s and 1s), quantum computers utilize qubits, which can exist in multiple states simultaneously due to superposition and can influence each other through entanglement.</w:t>
      </w:r>
    </w:p>
    <w:p w:rsidR="00656858" w:rsidRDefault="00656858" w:rsidP="00237985">
      <w:pPr>
        <w:spacing w:line="360" w:lineRule="auto"/>
        <w:jc w:val="both"/>
        <w:rPr>
          <w:rFonts w:ascii="Times New Roman" w:hAnsi="Times New Roman" w:cs="Times New Roman"/>
          <w:sz w:val="24"/>
          <w:szCs w:val="24"/>
        </w:rPr>
      </w:pPr>
    </w:p>
    <w:p w:rsidR="00237985" w:rsidRPr="00237985" w:rsidRDefault="00237985" w:rsidP="00237985">
      <w:pPr>
        <w:spacing w:line="360" w:lineRule="auto"/>
        <w:jc w:val="both"/>
        <w:rPr>
          <w:rFonts w:ascii="Times New Roman" w:hAnsi="Times New Roman" w:cs="Times New Roman"/>
          <w:sz w:val="24"/>
          <w:szCs w:val="24"/>
        </w:rPr>
      </w:pPr>
      <w:r w:rsidRPr="00237985">
        <w:rPr>
          <w:rFonts w:ascii="Times New Roman" w:hAnsi="Times New Roman" w:cs="Times New Roman"/>
          <w:sz w:val="24"/>
          <w:szCs w:val="24"/>
        </w:rPr>
        <w:lastRenderedPageBreak/>
        <w:t>These quantum properties allow models to process high-dimensional, large-scale datasets with greater speed and efficiency than conventional ML methods. In fraud detection, QML shows promise for enhancing accuracy, reducing computational load, and improving the ability to detect fraud in real-time systems.</w:t>
      </w:r>
    </w:p>
    <w:p w:rsidR="00237985" w:rsidRDefault="00237985" w:rsidP="00237985">
      <w:pPr>
        <w:spacing w:line="360" w:lineRule="auto"/>
        <w:jc w:val="both"/>
        <w:rPr>
          <w:rFonts w:ascii="Times New Roman" w:hAnsi="Times New Roman" w:cs="Times New Roman"/>
          <w:b/>
          <w:bCs/>
          <w:sz w:val="24"/>
          <w:szCs w:val="24"/>
        </w:rPr>
      </w:pPr>
      <w:r w:rsidRPr="00237985">
        <w:rPr>
          <w:rFonts w:ascii="Times New Roman" w:hAnsi="Times New Roman" w:cs="Times New Roman"/>
          <w:b/>
          <w:bCs/>
          <w:sz w:val="24"/>
          <w:szCs w:val="24"/>
        </w:rPr>
        <w:t>How Quantum Computing Enhances Machine Learning:</w:t>
      </w:r>
    </w:p>
    <w:p w:rsidR="00237985" w:rsidRPr="00237985" w:rsidRDefault="00237985" w:rsidP="00237985">
      <w:pPr>
        <w:spacing w:line="360" w:lineRule="auto"/>
        <w:jc w:val="both"/>
        <w:rPr>
          <w:rFonts w:ascii="Times New Roman" w:hAnsi="Times New Roman" w:cs="Times New Roman"/>
          <w:sz w:val="24"/>
          <w:szCs w:val="24"/>
        </w:rPr>
      </w:pPr>
      <w:r w:rsidRPr="00237985">
        <w:rPr>
          <w:rFonts w:ascii="Times New Roman" w:hAnsi="Times New Roman" w:cs="Times New Roman"/>
          <w:sz w:val="24"/>
          <w:szCs w:val="24"/>
        </w:rPr>
        <w:t>Quantum computing introduces three foundational principles that make QML particularly suitable for fraud detection and complex data analysis:</w:t>
      </w:r>
    </w:p>
    <w:p w:rsidR="00237985" w:rsidRPr="00237985" w:rsidRDefault="00237985">
      <w:pPr>
        <w:numPr>
          <w:ilvl w:val="0"/>
          <w:numId w:val="4"/>
        </w:numPr>
        <w:spacing w:line="360" w:lineRule="auto"/>
        <w:jc w:val="both"/>
        <w:rPr>
          <w:rFonts w:ascii="Times New Roman" w:hAnsi="Times New Roman" w:cs="Times New Roman"/>
          <w:sz w:val="24"/>
          <w:szCs w:val="24"/>
        </w:rPr>
      </w:pPr>
      <w:r w:rsidRPr="00237985">
        <w:rPr>
          <w:rFonts w:ascii="Times New Roman" w:hAnsi="Times New Roman" w:cs="Times New Roman"/>
          <w:b/>
          <w:bCs/>
          <w:sz w:val="24"/>
          <w:szCs w:val="24"/>
        </w:rPr>
        <w:t>Superposition:</w:t>
      </w:r>
    </w:p>
    <w:p w:rsidR="00237985" w:rsidRPr="00237985" w:rsidRDefault="00237985">
      <w:pPr>
        <w:numPr>
          <w:ilvl w:val="1"/>
          <w:numId w:val="4"/>
        </w:numPr>
        <w:spacing w:line="360" w:lineRule="auto"/>
        <w:jc w:val="both"/>
        <w:rPr>
          <w:rFonts w:ascii="Times New Roman" w:hAnsi="Times New Roman" w:cs="Times New Roman"/>
          <w:sz w:val="24"/>
          <w:szCs w:val="24"/>
        </w:rPr>
      </w:pPr>
      <w:r w:rsidRPr="00237985">
        <w:rPr>
          <w:rFonts w:ascii="Times New Roman" w:hAnsi="Times New Roman" w:cs="Times New Roman"/>
          <w:sz w:val="24"/>
          <w:szCs w:val="24"/>
        </w:rPr>
        <w:t>Classical models evaluate data one state at a time, whereas quantum systems can represent and evaluate many states simultaneously.</w:t>
      </w:r>
    </w:p>
    <w:p w:rsidR="00237985" w:rsidRPr="00237985" w:rsidRDefault="00237985">
      <w:pPr>
        <w:numPr>
          <w:ilvl w:val="1"/>
          <w:numId w:val="4"/>
        </w:numPr>
        <w:spacing w:line="360" w:lineRule="auto"/>
        <w:jc w:val="both"/>
        <w:rPr>
          <w:rFonts w:ascii="Times New Roman" w:hAnsi="Times New Roman" w:cs="Times New Roman"/>
          <w:sz w:val="24"/>
          <w:szCs w:val="24"/>
        </w:rPr>
      </w:pPr>
      <w:r w:rsidRPr="00237985">
        <w:rPr>
          <w:rFonts w:ascii="Times New Roman" w:hAnsi="Times New Roman" w:cs="Times New Roman"/>
          <w:i/>
          <w:iCs/>
          <w:sz w:val="24"/>
          <w:szCs w:val="24"/>
        </w:rPr>
        <w:t>Advantage:</w:t>
      </w:r>
      <w:r w:rsidRPr="00237985">
        <w:rPr>
          <w:rFonts w:ascii="Times New Roman" w:hAnsi="Times New Roman" w:cs="Times New Roman"/>
          <w:sz w:val="24"/>
          <w:szCs w:val="24"/>
        </w:rPr>
        <w:t xml:space="preserve"> Enables faster training and simultaneous detection of multiple fraud patterns.</w:t>
      </w:r>
    </w:p>
    <w:p w:rsidR="00237985" w:rsidRPr="00237985" w:rsidRDefault="00237985">
      <w:pPr>
        <w:numPr>
          <w:ilvl w:val="0"/>
          <w:numId w:val="4"/>
        </w:numPr>
        <w:spacing w:line="360" w:lineRule="auto"/>
        <w:jc w:val="both"/>
        <w:rPr>
          <w:rFonts w:ascii="Times New Roman" w:hAnsi="Times New Roman" w:cs="Times New Roman"/>
          <w:sz w:val="24"/>
          <w:szCs w:val="24"/>
        </w:rPr>
      </w:pPr>
      <w:r w:rsidRPr="00237985">
        <w:rPr>
          <w:rFonts w:ascii="Times New Roman" w:hAnsi="Times New Roman" w:cs="Times New Roman"/>
          <w:b/>
          <w:bCs/>
          <w:sz w:val="24"/>
          <w:szCs w:val="24"/>
        </w:rPr>
        <w:t>Entanglement:</w:t>
      </w:r>
    </w:p>
    <w:p w:rsidR="00237985" w:rsidRPr="00237985" w:rsidRDefault="00237985">
      <w:pPr>
        <w:numPr>
          <w:ilvl w:val="1"/>
          <w:numId w:val="4"/>
        </w:numPr>
        <w:spacing w:line="360" w:lineRule="auto"/>
        <w:jc w:val="both"/>
        <w:rPr>
          <w:rFonts w:ascii="Times New Roman" w:hAnsi="Times New Roman" w:cs="Times New Roman"/>
          <w:sz w:val="24"/>
          <w:szCs w:val="24"/>
        </w:rPr>
      </w:pPr>
      <w:r w:rsidRPr="00237985">
        <w:rPr>
          <w:rFonts w:ascii="Times New Roman" w:hAnsi="Times New Roman" w:cs="Times New Roman"/>
          <w:sz w:val="24"/>
          <w:szCs w:val="24"/>
        </w:rPr>
        <w:t>Entangled qubits are interdependent, meaning a change in one instantly affects the others, even across distances.</w:t>
      </w:r>
    </w:p>
    <w:p w:rsidR="00237985" w:rsidRPr="00237985" w:rsidRDefault="00237985">
      <w:pPr>
        <w:numPr>
          <w:ilvl w:val="1"/>
          <w:numId w:val="4"/>
        </w:numPr>
        <w:spacing w:line="360" w:lineRule="auto"/>
        <w:jc w:val="both"/>
        <w:rPr>
          <w:rFonts w:ascii="Times New Roman" w:hAnsi="Times New Roman" w:cs="Times New Roman"/>
          <w:sz w:val="24"/>
          <w:szCs w:val="24"/>
        </w:rPr>
      </w:pPr>
      <w:r w:rsidRPr="00237985">
        <w:rPr>
          <w:rFonts w:ascii="Times New Roman" w:hAnsi="Times New Roman" w:cs="Times New Roman"/>
          <w:i/>
          <w:iCs/>
          <w:sz w:val="24"/>
          <w:szCs w:val="24"/>
        </w:rPr>
        <w:t>Advantage:</w:t>
      </w:r>
      <w:r w:rsidRPr="00237985">
        <w:rPr>
          <w:rFonts w:ascii="Times New Roman" w:hAnsi="Times New Roman" w:cs="Times New Roman"/>
          <w:sz w:val="24"/>
          <w:szCs w:val="24"/>
        </w:rPr>
        <w:t xml:space="preserve"> Facilitates detection of subtle feature correlations, improving the ability to recognize complex fraud behaviors.</w:t>
      </w:r>
    </w:p>
    <w:p w:rsidR="00237985" w:rsidRPr="00237985" w:rsidRDefault="00237985">
      <w:pPr>
        <w:numPr>
          <w:ilvl w:val="0"/>
          <w:numId w:val="4"/>
        </w:numPr>
        <w:spacing w:line="360" w:lineRule="auto"/>
        <w:jc w:val="both"/>
        <w:rPr>
          <w:rFonts w:ascii="Times New Roman" w:hAnsi="Times New Roman" w:cs="Times New Roman"/>
          <w:sz w:val="24"/>
          <w:szCs w:val="24"/>
        </w:rPr>
      </w:pPr>
      <w:r w:rsidRPr="00237985">
        <w:rPr>
          <w:rFonts w:ascii="Times New Roman" w:hAnsi="Times New Roman" w:cs="Times New Roman"/>
          <w:b/>
          <w:bCs/>
          <w:sz w:val="24"/>
          <w:szCs w:val="24"/>
        </w:rPr>
        <w:t>Quantum Parallelism:</w:t>
      </w:r>
    </w:p>
    <w:p w:rsidR="00237985" w:rsidRPr="00237985" w:rsidRDefault="00237985">
      <w:pPr>
        <w:numPr>
          <w:ilvl w:val="1"/>
          <w:numId w:val="4"/>
        </w:numPr>
        <w:spacing w:line="360" w:lineRule="auto"/>
        <w:jc w:val="both"/>
        <w:rPr>
          <w:rFonts w:ascii="Times New Roman" w:hAnsi="Times New Roman" w:cs="Times New Roman"/>
          <w:sz w:val="24"/>
          <w:szCs w:val="24"/>
        </w:rPr>
      </w:pPr>
      <w:r w:rsidRPr="00237985">
        <w:rPr>
          <w:rFonts w:ascii="Times New Roman" w:hAnsi="Times New Roman" w:cs="Times New Roman"/>
          <w:sz w:val="24"/>
          <w:szCs w:val="24"/>
        </w:rPr>
        <w:t>While classical ML models may be limited by data volume, quantum circuits evaluate numerous paths simultaneously.</w:t>
      </w:r>
    </w:p>
    <w:p w:rsidR="00237985" w:rsidRPr="00237985" w:rsidRDefault="00237985">
      <w:pPr>
        <w:numPr>
          <w:ilvl w:val="1"/>
          <w:numId w:val="4"/>
        </w:numPr>
        <w:spacing w:line="360" w:lineRule="auto"/>
        <w:jc w:val="both"/>
        <w:rPr>
          <w:rFonts w:ascii="Times New Roman" w:hAnsi="Times New Roman" w:cs="Times New Roman"/>
          <w:sz w:val="24"/>
          <w:szCs w:val="24"/>
        </w:rPr>
      </w:pPr>
      <w:r w:rsidRPr="00237985">
        <w:rPr>
          <w:rFonts w:ascii="Times New Roman" w:hAnsi="Times New Roman" w:cs="Times New Roman"/>
          <w:sz w:val="24"/>
          <w:szCs w:val="24"/>
        </w:rPr>
        <w:t>Advantage: Allows faster and more efficient anomaly detection across diverse transaction scenarios.</w:t>
      </w:r>
    </w:p>
    <w:p w:rsidR="009A5038" w:rsidRPr="009A5038" w:rsidRDefault="009A5038" w:rsidP="001C736F">
      <w:pPr>
        <w:spacing w:line="360" w:lineRule="auto"/>
        <w:jc w:val="both"/>
        <w:rPr>
          <w:rFonts w:ascii="Times New Roman" w:hAnsi="Times New Roman" w:cs="Times New Roman"/>
          <w:b/>
          <w:bCs/>
          <w:sz w:val="24"/>
          <w:szCs w:val="24"/>
        </w:rPr>
      </w:pPr>
      <w:r w:rsidRPr="009A5038">
        <w:rPr>
          <w:rFonts w:ascii="Times New Roman" w:hAnsi="Times New Roman" w:cs="Times New Roman"/>
          <w:b/>
          <w:bCs/>
          <w:sz w:val="24"/>
          <w:szCs w:val="24"/>
        </w:rPr>
        <w:t>Why Quantum Machine Learning?</w:t>
      </w:r>
    </w:p>
    <w:p w:rsidR="00CE3383" w:rsidRDefault="00237985" w:rsidP="00237985">
      <w:pPr>
        <w:spacing w:line="360" w:lineRule="auto"/>
        <w:jc w:val="both"/>
        <w:rPr>
          <w:rFonts w:ascii="Times New Roman" w:hAnsi="Times New Roman" w:cs="Times New Roman"/>
          <w:sz w:val="24"/>
          <w:szCs w:val="24"/>
        </w:rPr>
      </w:pPr>
      <w:r w:rsidRPr="00237985">
        <w:rPr>
          <w:rFonts w:ascii="Times New Roman" w:hAnsi="Times New Roman" w:cs="Times New Roman"/>
          <w:sz w:val="24"/>
          <w:szCs w:val="24"/>
        </w:rPr>
        <w:t xml:space="preserve">Quantum Machine Learning is emerging as a powerful framework for next-generation fraud detection due to its ability to handle vast and complex datasets using quantum-enhanced methods. By leveraging quantum effects such as superposition and entanglement, QML models can outperform traditional systems in both speed and depth of analysis. </w:t>
      </w:r>
    </w:p>
    <w:p w:rsidR="00CE3383" w:rsidRDefault="00CE3383" w:rsidP="00237985">
      <w:pPr>
        <w:spacing w:line="360" w:lineRule="auto"/>
        <w:jc w:val="both"/>
        <w:rPr>
          <w:rFonts w:ascii="Times New Roman" w:hAnsi="Times New Roman" w:cs="Times New Roman"/>
          <w:sz w:val="24"/>
          <w:szCs w:val="24"/>
        </w:rPr>
      </w:pPr>
    </w:p>
    <w:p w:rsidR="00CE3383" w:rsidRDefault="00CE3383" w:rsidP="00237985">
      <w:pPr>
        <w:spacing w:line="360" w:lineRule="auto"/>
        <w:jc w:val="both"/>
        <w:rPr>
          <w:rFonts w:ascii="Times New Roman" w:hAnsi="Times New Roman" w:cs="Times New Roman"/>
          <w:sz w:val="24"/>
          <w:szCs w:val="24"/>
        </w:rPr>
      </w:pPr>
    </w:p>
    <w:p w:rsidR="00CE3383" w:rsidRPr="00CE3383" w:rsidRDefault="00237985" w:rsidP="00CE3383">
      <w:pPr>
        <w:spacing w:line="360" w:lineRule="auto"/>
        <w:jc w:val="both"/>
        <w:rPr>
          <w:rFonts w:ascii="Times New Roman" w:hAnsi="Times New Roman" w:cs="Times New Roman"/>
          <w:sz w:val="24"/>
          <w:szCs w:val="24"/>
        </w:rPr>
      </w:pPr>
      <w:r w:rsidRPr="00237985">
        <w:rPr>
          <w:rFonts w:ascii="Times New Roman" w:hAnsi="Times New Roman" w:cs="Times New Roman"/>
          <w:sz w:val="24"/>
          <w:szCs w:val="24"/>
        </w:rPr>
        <w:lastRenderedPageBreak/>
        <w:t>Key benefits include:</w:t>
      </w:r>
    </w:p>
    <w:p w:rsidR="00237985" w:rsidRPr="00237985" w:rsidRDefault="00237985">
      <w:pPr>
        <w:numPr>
          <w:ilvl w:val="0"/>
          <w:numId w:val="5"/>
        </w:numPr>
        <w:spacing w:line="360" w:lineRule="auto"/>
        <w:jc w:val="both"/>
        <w:rPr>
          <w:rFonts w:ascii="Times New Roman" w:hAnsi="Times New Roman" w:cs="Times New Roman"/>
          <w:sz w:val="24"/>
          <w:szCs w:val="24"/>
        </w:rPr>
      </w:pPr>
      <w:r w:rsidRPr="00237985">
        <w:rPr>
          <w:rFonts w:ascii="Times New Roman" w:hAnsi="Times New Roman" w:cs="Times New Roman"/>
          <w:b/>
          <w:bCs/>
          <w:sz w:val="24"/>
          <w:szCs w:val="24"/>
        </w:rPr>
        <w:t>Faster Data Processing:</w:t>
      </w:r>
      <w:r w:rsidRPr="00237985">
        <w:rPr>
          <w:rFonts w:ascii="Times New Roman" w:hAnsi="Times New Roman" w:cs="Times New Roman"/>
          <w:sz w:val="24"/>
          <w:szCs w:val="24"/>
        </w:rPr>
        <w:t xml:space="preserve"> QCNN models can efficiently handle and analyze transformed fraud data in lower-dimensional quantum space.</w:t>
      </w:r>
    </w:p>
    <w:p w:rsidR="00237985" w:rsidRPr="00237985" w:rsidRDefault="00237985">
      <w:pPr>
        <w:numPr>
          <w:ilvl w:val="0"/>
          <w:numId w:val="5"/>
        </w:numPr>
        <w:spacing w:line="360" w:lineRule="auto"/>
        <w:jc w:val="both"/>
        <w:rPr>
          <w:rFonts w:ascii="Times New Roman" w:hAnsi="Times New Roman" w:cs="Times New Roman"/>
          <w:sz w:val="24"/>
          <w:szCs w:val="24"/>
        </w:rPr>
      </w:pPr>
      <w:r w:rsidRPr="00237985">
        <w:rPr>
          <w:rFonts w:ascii="Times New Roman" w:hAnsi="Times New Roman" w:cs="Times New Roman"/>
          <w:b/>
          <w:bCs/>
          <w:sz w:val="24"/>
          <w:szCs w:val="24"/>
        </w:rPr>
        <w:t>Enhanced Pattern Recognition:</w:t>
      </w:r>
      <w:r w:rsidRPr="00237985">
        <w:rPr>
          <w:rFonts w:ascii="Times New Roman" w:hAnsi="Times New Roman" w:cs="Times New Roman"/>
          <w:sz w:val="24"/>
          <w:szCs w:val="24"/>
        </w:rPr>
        <w:t xml:space="preserve"> Quantum layers in QCNNs extract richer, non-linear features that classical CNNs may miss.</w:t>
      </w:r>
    </w:p>
    <w:p w:rsidR="00237985" w:rsidRPr="00237985" w:rsidRDefault="00237985">
      <w:pPr>
        <w:numPr>
          <w:ilvl w:val="0"/>
          <w:numId w:val="5"/>
        </w:numPr>
        <w:spacing w:line="360" w:lineRule="auto"/>
        <w:jc w:val="both"/>
        <w:rPr>
          <w:rFonts w:ascii="Times New Roman" w:hAnsi="Times New Roman" w:cs="Times New Roman"/>
          <w:sz w:val="24"/>
          <w:szCs w:val="24"/>
        </w:rPr>
      </w:pPr>
      <w:r w:rsidRPr="00237985">
        <w:rPr>
          <w:rFonts w:ascii="Times New Roman" w:hAnsi="Times New Roman" w:cs="Times New Roman"/>
          <w:b/>
          <w:bCs/>
          <w:sz w:val="24"/>
          <w:szCs w:val="24"/>
        </w:rPr>
        <w:t>Improved Anomaly Detection:</w:t>
      </w:r>
      <w:r w:rsidRPr="00237985">
        <w:rPr>
          <w:rFonts w:ascii="Times New Roman" w:hAnsi="Times New Roman" w:cs="Times New Roman"/>
          <w:sz w:val="24"/>
          <w:szCs w:val="24"/>
        </w:rPr>
        <w:t xml:space="preserve"> The quantum circuit’s ability to learn intricate correlations improves precision and reduces false alarms.</w:t>
      </w:r>
    </w:p>
    <w:p w:rsidR="00237985" w:rsidRPr="00237985" w:rsidRDefault="00237985" w:rsidP="00237985">
      <w:pPr>
        <w:spacing w:line="360" w:lineRule="auto"/>
        <w:jc w:val="both"/>
        <w:rPr>
          <w:rFonts w:ascii="Times New Roman" w:hAnsi="Times New Roman" w:cs="Times New Roman"/>
          <w:sz w:val="24"/>
          <w:szCs w:val="24"/>
        </w:rPr>
      </w:pPr>
      <w:r w:rsidRPr="00237985">
        <w:rPr>
          <w:rFonts w:ascii="Times New Roman" w:hAnsi="Times New Roman" w:cs="Times New Roman"/>
          <w:sz w:val="24"/>
          <w:szCs w:val="24"/>
        </w:rPr>
        <w:t>The central motivation of this research is to harness the capabilities of quantum computing to complement and elevate traditional machine learning, thereby developing a scalable and adaptive fraud detection model that surpasses the limitations of existing techniques.</w:t>
      </w:r>
    </w:p>
    <w:p w:rsidR="00871057" w:rsidRPr="00935C12" w:rsidRDefault="00871057" w:rsidP="001C736F">
      <w:pPr>
        <w:spacing w:line="360" w:lineRule="auto"/>
        <w:jc w:val="both"/>
        <w:rPr>
          <w:rFonts w:ascii="Times New Roman" w:hAnsi="Times New Roman" w:cs="Times New Roman"/>
          <w:b/>
          <w:bCs/>
          <w:sz w:val="28"/>
          <w:szCs w:val="28"/>
        </w:rPr>
      </w:pPr>
      <w:r w:rsidRPr="00935C12">
        <w:rPr>
          <w:rFonts w:ascii="Times New Roman" w:hAnsi="Times New Roman" w:cs="Times New Roman"/>
          <w:b/>
          <w:bCs/>
          <w:sz w:val="28"/>
          <w:szCs w:val="28"/>
        </w:rPr>
        <w:t>1.</w:t>
      </w:r>
      <w:r w:rsidR="00935C12" w:rsidRPr="00935C12">
        <w:rPr>
          <w:rFonts w:ascii="Times New Roman" w:hAnsi="Times New Roman" w:cs="Times New Roman"/>
          <w:b/>
          <w:bCs/>
          <w:sz w:val="28"/>
          <w:szCs w:val="28"/>
        </w:rPr>
        <w:t>5</w:t>
      </w:r>
      <w:r w:rsidRPr="00935C12">
        <w:rPr>
          <w:rFonts w:ascii="Times New Roman" w:hAnsi="Times New Roman" w:cs="Times New Roman"/>
          <w:b/>
          <w:bCs/>
          <w:sz w:val="28"/>
          <w:szCs w:val="28"/>
        </w:rPr>
        <w:t xml:space="preserve"> Challenges in Fraud Detection</w:t>
      </w:r>
    </w:p>
    <w:p w:rsidR="00237985" w:rsidRPr="00237985" w:rsidRDefault="00237985" w:rsidP="00237985">
      <w:pPr>
        <w:spacing w:line="360" w:lineRule="auto"/>
        <w:jc w:val="both"/>
        <w:rPr>
          <w:rFonts w:ascii="Times New Roman" w:hAnsi="Times New Roman" w:cs="Times New Roman"/>
          <w:sz w:val="24"/>
          <w:szCs w:val="24"/>
        </w:rPr>
      </w:pPr>
      <w:r w:rsidRPr="00237985">
        <w:rPr>
          <w:rFonts w:ascii="Times New Roman" w:hAnsi="Times New Roman" w:cs="Times New Roman"/>
          <w:sz w:val="24"/>
          <w:szCs w:val="24"/>
        </w:rPr>
        <w:t>Fraud detection continues to pose numerous challenges, particularly when integrating advanced machine learning and quantum models. Key challenges include:</w:t>
      </w:r>
    </w:p>
    <w:p w:rsidR="00237985" w:rsidRPr="00237985" w:rsidRDefault="00237985">
      <w:pPr>
        <w:numPr>
          <w:ilvl w:val="0"/>
          <w:numId w:val="6"/>
        </w:numPr>
        <w:spacing w:line="360" w:lineRule="auto"/>
        <w:jc w:val="both"/>
        <w:rPr>
          <w:rFonts w:ascii="Times New Roman" w:hAnsi="Times New Roman" w:cs="Times New Roman"/>
          <w:sz w:val="24"/>
          <w:szCs w:val="24"/>
        </w:rPr>
      </w:pPr>
      <w:r w:rsidRPr="00237985">
        <w:rPr>
          <w:rFonts w:ascii="Times New Roman" w:hAnsi="Times New Roman" w:cs="Times New Roman"/>
          <w:b/>
          <w:bCs/>
          <w:sz w:val="24"/>
          <w:szCs w:val="24"/>
        </w:rPr>
        <w:t>Imbalanced Data:</w:t>
      </w:r>
      <w:r w:rsidRPr="00237985">
        <w:rPr>
          <w:rFonts w:ascii="Times New Roman" w:hAnsi="Times New Roman" w:cs="Times New Roman"/>
          <w:sz w:val="24"/>
          <w:szCs w:val="24"/>
        </w:rPr>
        <w:t xml:space="preserve"> Fraudulent transactions represent a very small portion of total records, causing models to struggle with accurate classification.</w:t>
      </w:r>
    </w:p>
    <w:p w:rsidR="00237985" w:rsidRPr="00237985" w:rsidRDefault="00237985">
      <w:pPr>
        <w:numPr>
          <w:ilvl w:val="0"/>
          <w:numId w:val="6"/>
        </w:numPr>
        <w:spacing w:line="360" w:lineRule="auto"/>
        <w:jc w:val="both"/>
        <w:rPr>
          <w:rFonts w:ascii="Times New Roman" w:hAnsi="Times New Roman" w:cs="Times New Roman"/>
          <w:sz w:val="24"/>
          <w:szCs w:val="24"/>
        </w:rPr>
      </w:pPr>
      <w:r w:rsidRPr="00237985">
        <w:rPr>
          <w:rFonts w:ascii="Times New Roman" w:hAnsi="Times New Roman" w:cs="Times New Roman"/>
          <w:b/>
          <w:bCs/>
          <w:sz w:val="24"/>
          <w:szCs w:val="24"/>
        </w:rPr>
        <w:t>Adversarial Attacks:</w:t>
      </w:r>
      <w:r w:rsidRPr="00237985">
        <w:rPr>
          <w:rFonts w:ascii="Times New Roman" w:hAnsi="Times New Roman" w:cs="Times New Roman"/>
          <w:sz w:val="24"/>
          <w:szCs w:val="24"/>
        </w:rPr>
        <w:t xml:space="preserve"> As fraudsters adopt AI-driven and evasive techniques, models must evolve quickly to remain effective and resilient.</w:t>
      </w:r>
    </w:p>
    <w:p w:rsidR="00237985" w:rsidRPr="00237985" w:rsidRDefault="00237985">
      <w:pPr>
        <w:numPr>
          <w:ilvl w:val="0"/>
          <w:numId w:val="6"/>
        </w:numPr>
        <w:spacing w:line="360" w:lineRule="auto"/>
        <w:jc w:val="both"/>
        <w:rPr>
          <w:rFonts w:ascii="Times New Roman" w:hAnsi="Times New Roman" w:cs="Times New Roman"/>
          <w:sz w:val="24"/>
          <w:szCs w:val="24"/>
        </w:rPr>
      </w:pPr>
      <w:r w:rsidRPr="00237985">
        <w:rPr>
          <w:rFonts w:ascii="Times New Roman" w:hAnsi="Times New Roman" w:cs="Times New Roman"/>
          <w:b/>
          <w:bCs/>
          <w:sz w:val="24"/>
          <w:szCs w:val="24"/>
        </w:rPr>
        <w:t>Computational Complexity:</w:t>
      </w:r>
      <w:r w:rsidRPr="00237985">
        <w:rPr>
          <w:rFonts w:ascii="Times New Roman" w:hAnsi="Times New Roman" w:cs="Times New Roman"/>
          <w:sz w:val="24"/>
          <w:szCs w:val="24"/>
        </w:rPr>
        <w:t xml:space="preserve"> Training deep learning models like CNNs or simulating quantum circuits like QCNNs requires significant computational resources and time.</w:t>
      </w:r>
    </w:p>
    <w:p w:rsidR="00237985" w:rsidRPr="00237985" w:rsidRDefault="00237985">
      <w:pPr>
        <w:numPr>
          <w:ilvl w:val="0"/>
          <w:numId w:val="6"/>
        </w:numPr>
        <w:spacing w:line="360" w:lineRule="auto"/>
        <w:jc w:val="both"/>
        <w:rPr>
          <w:rFonts w:ascii="Times New Roman" w:hAnsi="Times New Roman" w:cs="Times New Roman"/>
          <w:sz w:val="24"/>
          <w:szCs w:val="24"/>
        </w:rPr>
      </w:pPr>
      <w:r w:rsidRPr="00237985">
        <w:rPr>
          <w:rFonts w:ascii="Times New Roman" w:hAnsi="Times New Roman" w:cs="Times New Roman"/>
          <w:b/>
          <w:bCs/>
          <w:sz w:val="24"/>
          <w:szCs w:val="24"/>
        </w:rPr>
        <w:t>False Positives and False Negatives:</w:t>
      </w:r>
      <w:r w:rsidRPr="00237985">
        <w:rPr>
          <w:rFonts w:ascii="Times New Roman" w:hAnsi="Times New Roman" w:cs="Times New Roman"/>
          <w:sz w:val="24"/>
          <w:szCs w:val="24"/>
        </w:rPr>
        <w:t xml:space="preserve"> Excessive false positives inconvenience users and impact trust, while false negatives allow undetected fraud, undermining system reliability.</w:t>
      </w:r>
    </w:p>
    <w:p w:rsidR="00237985" w:rsidRPr="00237985" w:rsidRDefault="00237985">
      <w:pPr>
        <w:numPr>
          <w:ilvl w:val="0"/>
          <w:numId w:val="6"/>
        </w:numPr>
        <w:spacing w:line="360" w:lineRule="auto"/>
        <w:jc w:val="both"/>
        <w:rPr>
          <w:rFonts w:ascii="Times New Roman" w:hAnsi="Times New Roman" w:cs="Times New Roman"/>
          <w:sz w:val="24"/>
          <w:szCs w:val="24"/>
        </w:rPr>
      </w:pPr>
      <w:r w:rsidRPr="00237985">
        <w:rPr>
          <w:rFonts w:ascii="Times New Roman" w:hAnsi="Times New Roman" w:cs="Times New Roman"/>
          <w:b/>
          <w:bCs/>
          <w:sz w:val="24"/>
          <w:szCs w:val="24"/>
        </w:rPr>
        <w:t>Data Privacy and Security:</w:t>
      </w:r>
      <w:r w:rsidRPr="00237985">
        <w:rPr>
          <w:rFonts w:ascii="Times New Roman" w:hAnsi="Times New Roman" w:cs="Times New Roman"/>
          <w:sz w:val="24"/>
          <w:szCs w:val="24"/>
        </w:rPr>
        <w:t xml:space="preserve"> Handling sensitive financial data demands robust security practices, especially when integrating quantum systems with classical infrastructures.</w:t>
      </w:r>
    </w:p>
    <w:p w:rsidR="009A5038" w:rsidRPr="00237985" w:rsidRDefault="00871057" w:rsidP="001C736F">
      <w:pPr>
        <w:spacing w:line="360" w:lineRule="auto"/>
        <w:jc w:val="both"/>
        <w:rPr>
          <w:rFonts w:ascii="Times New Roman" w:hAnsi="Times New Roman" w:cs="Times New Roman"/>
          <w:b/>
          <w:bCs/>
          <w:sz w:val="28"/>
          <w:szCs w:val="28"/>
        </w:rPr>
      </w:pPr>
      <w:r w:rsidRPr="00AA45AD">
        <w:rPr>
          <w:rFonts w:ascii="Times New Roman" w:hAnsi="Times New Roman" w:cs="Times New Roman"/>
          <w:b/>
          <w:bCs/>
          <w:sz w:val="28"/>
          <w:szCs w:val="28"/>
        </w:rPr>
        <w:t>1.</w:t>
      </w:r>
      <w:r w:rsidR="00935C12" w:rsidRPr="00AA45AD">
        <w:rPr>
          <w:rFonts w:ascii="Times New Roman" w:hAnsi="Times New Roman" w:cs="Times New Roman"/>
          <w:b/>
          <w:bCs/>
          <w:sz w:val="28"/>
          <w:szCs w:val="28"/>
        </w:rPr>
        <w:t>6</w:t>
      </w:r>
      <w:r w:rsidRPr="00AA45AD">
        <w:rPr>
          <w:rFonts w:ascii="Times New Roman" w:hAnsi="Times New Roman" w:cs="Times New Roman"/>
          <w:b/>
          <w:bCs/>
          <w:sz w:val="28"/>
          <w:szCs w:val="28"/>
        </w:rPr>
        <w:t xml:space="preserve"> Scope, Significance, and Applications Scope of the Study</w:t>
      </w:r>
    </w:p>
    <w:p w:rsidR="00237985" w:rsidRPr="00237985" w:rsidRDefault="00237985" w:rsidP="00237985">
      <w:pPr>
        <w:spacing w:line="360" w:lineRule="auto"/>
        <w:jc w:val="both"/>
        <w:rPr>
          <w:rFonts w:ascii="Times New Roman" w:hAnsi="Times New Roman" w:cs="Times New Roman"/>
          <w:sz w:val="24"/>
          <w:szCs w:val="24"/>
        </w:rPr>
      </w:pPr>
      <w:r w:rsidRPr="00237985">
        <w:rPr>
          <w:rFonts w:ascii="Times New Roman" w:hAnsi="Times New Roman" w:cs="Times New Roman"/>
          <w:b/>
          <w:bCs/>
          <w:sz w:val="24"/>
          <w:szCs w:val="24"/>
        </w:rPr>
        <w:t>Scope of the Study:</w:t>
      </w:r>
    </w:p>
    <w:p w:rsidR="00CE3383" w:rsidRDefault="00237985">
      <w:pPr>
        <w:numPr>
          <w:ilvl w:val="0"/>
          <w:numId w:val="7"/>
        </w:numPr>
        <w:spacing w:line="360" w:lineRule="auto"/>
        <w:jc w:val="both"/>
        <w:rPr>
          <w:rFonts w:ascii="Times New Roman" w:hAnsi="Times New Roman" w:cs="Times New Roman"/>
          <w:sz w:val="24"/>
          <w:szCs w:val="24"/>
        </w:rPr>
      </w:pPr>
      <w:r w:rsidRPr="00237985">
        <w:rPr>
          <w:rFonts w:ascii="Times New Roman" w:hAnsi="Times New Roman" w:cs="Times New Roman"/>
          <w:sz w:val="24"/>
          <w:szCs w:val="24"/>
        </w:rPr>
        <w:t>This study focuses on fraud detection models comparing classical deep learning (CNN) with quantum-enhanced models (QCNN) using real-world financial data.</w:t>
      </w:r>
    </w:p>
    <w:p w:rsidR="00CE3383" w:rsidRPr="00CE3383" w:rsidRDefault="00CE3383" w:rsidP="00CE3383">
      <w:pPr>
        <w:spacing w:line="360" w:lineRule="auto"/>
        <w:jc w:val="both"/>
        <w:rPr>
          <w:rFonts w:ascii="Times New Roman" w:hAnsi="Times New Roman" w:cs="Times New Roman"/>
          <w:sz w:val="24"/>
          <w:szCs w:val="24"/>
        </w:rPr>
      </w:pPr>
    </w:p>
    <w:p w:rsidR="00237985" w:rsidRPr="00237985" w:rsidRDefault="00237985">
      <w:pPr>
        <w:numPr>
          <w:ilvl w:val="0"/>
          <w:numId w:val="7"/>
        </w:numPr>
        <w:spacing w:line="360" w:lineRule="auto"/>
        <w:jc w:val="both"/>
        <w:rPr>
          <w:rFonts w:ascii="Times New Roman" w:hAnsi="Times New Roman" w:cs="Times New Roman"/>
          <w:sz w:val="24"/>
          <w:szCs w:val="24"/>
        </w:rPr>
      </w:pPr>
      <w:r w:rsidRPr="00237985">
        <w:rPr>
          <w:rFonts w:ascii="Times New Roman" w:hAnsi="Times New Roman" w:cs="Times New Roman"/>
          <w:sz w:val="24"/>
          <w:szCs w:val="24"/>
        </w:rPr>
        <w:lastRenderedPageBreak/>
        <w:t>It investigates accuracy, efficiency, and model scalability when using a quantum approach versus conventional machine learning techniques.</w:t>
      </w:r>
    </w:p>
    <w:p w:rsidR="00237985" w:rsidRPr="00237985" w:rsidRDefault="00237985">
      <w:pPr>
        <w:numPr>
          <w:ilvl w:val="0"/>
          <w:numId w:val="7"/>
        </w:numPr>
        <w:spacing w:line="360" w:lineRule="auto"/>
        <w:jc w:val="both"/>
        <w:rPr>
          <w:rFonts w:ascii="Times New Roman" w:hAnsi="Times New Roman" w:cs="Times New Roman"/>
          <w:sz w:val="24"/>
          <w:szCs w:val="24"/>
        </w:rPr>
      </w:pPr>
      <w:r w:rsidRPr="00237985">
        <w:rPr>
          <w:rFonts w:ascii="Times New Roman" w:hAnsi="Times New Roman" w:cs="Times New Roman"/>
          <w:sz w:val="24"/>
          <w:szCs w:val="24"/>
        </w:rPr>
        <w:t>The research examines the use of quantum simulation tools (like PennyLane) for real-time fraud detection in financial systems, e-commerce platforms, and cyber-risk analysis.</w:t>
      </w:r>
    </w:p>
    <w:p w:rsidR="00237985" w:rsidRPr="00237985" w:rsidRDefault="00237985">
      <w:pPr>
        <w:numPr>
          <w:ilvl w:val="0"/>
          <w:numId w:val="7"/>
        </w:numPr>
        <w:spacing w:line="360" w:lineRule="auto"/>
        <w:jc w:val="both"/>
        <w:rPr>
          <w:rFonts w:ascii="Times New Roman" w:hAnsi="Times New Roman" w:cs="Times New Roman"/>
          <w:sz w:val="24"/>
          <w:szCs w:val="24"/>
        </w:rPr>
      </w:pPr>
      <w:r w:rsidRPr="00237985">
        <w:rPr>
          <w:rFonts w:ascii="Times New Roman" w:hAnsi="Times New Roman" w:cs="Times New Roman"/>
          <w:sz w:val="24"/>
          <w:szCs w:val="24"/>
        </w:rPr>
        <w:t>The objective is to develop a quantum-enhanced fraud detection framework that can be feasibly implemented in banking, fintech, and secure digital payment environments.</w:t>
      </w:r>
    </w:p>
    <w:p w:rsidR="00237985" w:rsidRPr="00237985" w:rsidRDefault="00237985" w:rsidP="00237985">
      <w:pPr>
        <w:spacing w:line="360" w:lineRule="auto"/>
        <w:jc w:val="both"/>
        <w:rPr>
          <w:rFonts w:ascii="Times New Roman" w:hAnsi="Times New Roman" w:cs="Times New Roman"/>
          <w:sz w:val="24"/>
          <w:szCs w:val="24"/>
        </w:rPr>
      </w:pPr>
      <w:r w:rsidRPr="00237985">
        <w:rPr>
          <w:rFonts w:ascii="Times New Roman" w:hAnsi="Times New Roman" w:cs="Times New Roman"/>
          <w:b/>
          <w:bCs/>
          <w:sz w:val="24"/>
          <w:szCs w:val="24"/>
        </w:rPr>
        <w:t>Significance of the Study:</w:t>
      </w:r>
    </w:p>
    <w:p w:rsidR="00237985" w:rsidRPr="00237985" w:rsidRDefault="00237985">
      <w:pPr>
        <w:numPr>
          <w:ilvl w:val="0"/>
          <w:numId w:val="8"/>
        </w:numPr>
        <w:spacing w:line="360" w:lineRule="auto"/>
        <w:jc w:val="both"/>
        <w:rPr>
          <w:rFonts w:ascii="Times New Roman" w:hAnsi="Times New Roman" w:cs="Times New Roman"/>
          <w:sz w:val="24"/>
          <w:szCs w:val="24"/>
        </w:rPr>
      </w:pPr>
      <w:r w:rsidRPr="00237985">
        <w:rPr>
          <w:rFonts w:ascii="Times New Roman" w:hAnsi="Times New Roman" w:cs="Times New Roman"/>
          <w:b/>
          <w:bCs/>
          <w:sz w:val="24"/>
          <w:szCs w:val="24"/>
        </w:rPr>
        <w:t>Enhancing Fraud Detection Capabilities:</w:t>
      </w:r>
      <w:r w:rsidRPr="00237985">
        <w:rPr>
          <w:rFonts w:ascii="Times New Roman" w:hAnsi="Times New Roman" w:cs="Times New Roman"/>
          <w:sz w:val="24"/>
          <w:szCs w:val="24"/>
        </w:rPr>
        <w:t xml:space="preserve"> Demonstrates how QCNNs can outperform traditional CNNs in detecting rare fraud cases with higher precision.</w:t>
      </w:r>
    </w:p>
    <w:p w:rsidR="00237985" w:rsidRPr="00237985" w:rsidRDefault="00237985">
      <w:pPr>
        <w:numPr>
          <w:ilvl w:val="0"/>
          <w:numId w:val="8"/>
        </w:numPr>
        <w:spacing w:line="360" w:lineRule="auto"/>
        <w:jc w:val="both"/>
        <w:rPr>
          <w:rFonts w:ascii="Times New Roman" w:hAnsi="Times New Roman" w:cs="Times New Roman"/>
          <w:sz w:val="24"/>
          <w:szCs w:val="24"/>
        </w:rPr>
      </w:pPr>
      <w:r w:rsidRPr="00237985">
        <w:rPr>
          <w:rFonts w:ascii="Times New Roman" w:hAnsi="Times New Roman" w:cs="Times New Roman"/>
          <w:b/>
          <w:bCs/>
          <w:sz w:val="24"/>
          <w:szCs w:val="24"/>
        </w:rPr>
        <w:t>Optimizing Computational Efficiency:</w:t>
      </w:r>
      <w:r w:rsidRPr="00237985">
        <w:rPr>
          <w:rFonts w:ascii="Times New Roman" w:hAnsi="Times New Roman" w:cs="Times New Roman"/>
          <w:sz w:val="24"/>
          <w:szCs w:val="24"/>
        </w:rPr>
        <w:t xml:space="preserve"> Quantum parallelism and entanglement reduce the complexity of feature extraction and processing in high-dimensional datasets.</w:t>
      </w:r>
    </w:p>
    <w:p w:rsidR="00237985" w:rsidRPr="00237985" w:rsidRDefault="00237985">
      <w:pPr>
        <w:numPr>
          <w:ilvl w:val="0"/>
          <w:numId w:val="8"/>
        </w:numPr>
        <w:spacing w:line="360" w:lineRule="auto"/>
        <w:jc w:val="both"/>
        <w:rPr>
          <w:rFonts w:ascii="Times New Roman" w:hAnsi="Times New Roman" w:cs="Times New Roman"/>
          <w:sz w:val="24"/>
          <w:szCs w:val="24"/>
        </w:rPr>
      </w:pPr>
      <w:r w:rsidRPr="00237985">
        <w:rPr>
          <w:rFonts w:ascii="Times New Roman" w:hAnsi="Times New Roman" w:cs="Times New Roman"/>
          <w:b/>
          <w:bCs/>
          <w:sz w:val="24"/>
          <w:szCs w:val="24"/>
        </w:rPr>
        <w:t>Reducing False Positives &amp; Negatives:</w:t>
      </w:r>
      <w:r w:rsidRPr="00237985">
        <w:rPr>
          <w:rFonts w:ascii="Times New Roman" w:hAnsi="Times New Roman" w:cs="Times New Roman"/>
          <w:sz w:val="24"/>
          <w:szCs w:val="24"/>
        </w:rPr>
        <w:t xml:space="preserve"> The quantum model improves detection accuracy, minimizing errors commonly found in classical systems.</w:t>
      </w:r>
    </w:p>
    <w:p w:rsidR="00237985" w:rsidRPr="00237985" w:rsidRDefault="00237985">
      <w:pPr>
        <w:numPr>
          <w:ilvl w:val="0"/>
          <w:numId w:val="8"/>
        </w:numPr>
        <w:spacing w:line="360" w:lineRule="auto"/>
        <w:jc w:val="both"/>
        <w:rPr>
          <w:rFonts w:ascii="Times New Roman" w:hAnsi="Times New Roman" w:cs="Times New Roman"/>
          <w:sz w:val="24"/>
          <w:szCs w:val="24"/>
        </w:rPr>
      </w:pPr>
      <w:r w:rsidRPr="00237985">
        <w:rPr>
          <w:rFonts w:ascii="Times New Roman" w:hAnsi="Times New Roman" w:cs="Times New Roman"/>
          <w:b/>
          <w:bCs/>
          <w:sz w:val="24"/>
          <w:szCs w:val="24"/>
        </w:rPr>
        <w:t>Developing Scalable Fraud Detection Solutions:</w:t>
      </w:r>
      <w:r w:rsidRPr="00237985">
        <w:rPr>
          <w:rFonts w:ascii="Times New Roman" w:hAnsi="Times New Roman" w:cs="Times New Roman"/>
          <w:sz w:val="24"/>
          <w:szCs w:val="24"/>
        </w:rPr>
        <w:t xml:space="preserve"> Evaluates how QCNNs scale with large transaction volumes, simulating near real-time detection.</w:t>
      </w:r>
    </w:p>
    <w:p w:rsidR="00237985" w:rsidRPr="00237985" w:rsidRDefault="00237985">
      <w:pPr>
        <w:numPr>
          <w:ilvl w:val="0"/>
          <w:numId w:val="8"/>
        </w:numPr>
        <w:spacing w:line="360" w:lineRule="auto"/>
        <w:jc w:val="both"/>
        <w:rPr>
          <w:rFonts w:ascii="Times New Roman" w:hAnsi="Times New Roman" w:cs="Times New Roman"/>
          <w:sz w:val="24"/>
          <w:szCs w:val="24"/>
        </w:rPr>
      </w:pPr>
      <w:r w:rsidRPr="00237985">
        <w:rPr>
          <w:rFonts w:ascii="Times New Roman" w:hAnsi="Times New Roman" w:cs="Times New Roman"/>
          <w:b/>
          <w:bCs/>
          <w:sz w:val="24"/>
          <w:szCs w:val="24"/>
        </w:rPr>
        <w:t>Bridging Gaps in Existing Research:</w:t>
      </w:r>
      <w:r w:rsidRPr="00237985">
        <w:rPr>
          <w:rFonts w:ascii="Times New Roman" w:hAnsi="Times New Roman" w:cs="Times New Roman"/>
          <w:sz w:val="24"/>
          <w:szCs w:val="24"/>
        </w:rPr>
        <w:t xml:space="preserve"> While QML is emerging, few studies apply it to fraud detection—this research provides meaningful experimental evidence in this area.</w:t>
      </w:r>
    </w:p>
    <w:p w:rsidR="009A5038" w:rsidRPr="009A5038" w:rsidRDefault="009A5038" w:rsidP="001C736F">
      <w:pPr>
        <w:spacing w:line="360" w:lineRule="auto"/>
        <w:jc w:val="both"/>
        <w:rPr>
          <w:rFonts w:ascii="Times New Roman" w:hAnsi="Times New Roman" w:cs="Times New Roman"/>
          <w:b/>
          <w:bCs/>
          <w:sz w:val="24"/>
          <w:szCs w:val="24"/>
        </w:rPr>
      </w:pPr>
      <w:r w:rsidRPr="009A5038">
        <w:rPr>
          <w:rFonts w:ascii="Times New Roman" w:hAnsi="Times New Roman" w:cs="Times New Roman"/>
          <w:b/>
          <w:bCs/>
          <w:sz w:val="24"/>
          <w:szCs w:val="24"/>
        </w:rPr>
        <w:t>Applications of the Study</w:t>
      </w:r>
    </w:p>
    <w:p w:rsidR="009A5038" w:rsidRPr="009A5038" w:rsidRDefault="009A5038" w:rsidP="001C736F">
      <w:pPr>
        <w:spacing w:line="360" w:lineRule="auto"/>
        <w:jc w:val="both"/>
        <w:rPr>
          <w:rFonts w:ascii="Times New Roman" w:hAnsi="Times New Roman" w:cs="Times New Roman"/>
          <w:sz w:val="24"/>
          <w:szCs w:val="24"/>
        </w:rPr>
      </w:pPr>
      <w:r w:rsidRPr="009A5038">
        <w:rPr>
          <w:rFonts w:ascii="Times New Roman" w:hAnsi="Times New Roman" w:cs="Times New Roman"/>
          <w:sz w:val="24"/>
          <w:szCs w:val="24"/>
        </w:rPr>
        <w:t>The proposed QCNN-based fraud detection model is applicable to various domains, including:</w:t>
      </w:r>
    </w:p>
    <w:p w:rsidR="009A5038" w:rsidRPr="009A5038" w:rsidRDefault="009A5038">
      <w:pPr>
        <w:numPr>
          <w:ilvl w:val="0"/>
          <w:numId w:val="2"/>
        </w:numPr>
        <w:spacing w:line="360" w:lineRule="auto"/>
        <w:jc w:val="both"/>
        <w:rPr>
          <w:rFonts w:ascii="Times New Roman" w:hAnsi="Times New Roman" w:cs="Times New Roman"/>
          <w:sz w:val="24"/>
          <w:szCs w:val="24"/>
        </w:rPr>
      </w:pPr>
      <w:r w:rsidRPr="009A5038">
        <w:rPr>
          <w:rFonts w:ascii="Times New Roman" w:hAnsi="Times New Roman" w:cs="Times New Roman"/>
          <w:b/>
          <w:bCs/>
          <w:sz w:val="24"/>
          <w:szCs w:val="24"/>
        </w:rPr>
        <w:t>Banking &amp; Finance:</w:t>
      </w:r>
    </w:p>
    <w:p w:rsidR="009A5038" w:rsidRPr="009A5038" w:rsidRDefault="009A5038">
      <w:pPr>
        <w:numPr>
          <w:ilvl w:val="1"/>
          <w:numId w:val="2"/>
        </w:numPr>
        <w:spacing w:line="360" w:lineRule="auto"/>
        <w:jc w:val="both"/>
        <w:rPr>
          <w:rFonts w:ascii="Times New Roman" w:hAnsi="Times New Roman" w:cs="Times New Roman"/>
          <w:sz w:val="24"/>
          <w:szCs w:val="24"/>
        </w:rPr>
      </w:pPr>
      <w:r w:rsidRPr="009A5038">
        <w:rPr>
          <w:rFonts w:ascii="Times New Roman" w:hAnsi="Times New Roman" w:cs="Times New Roman"/>
          <w:sz w:val="24"/>
          <w:szCs w:val="24"/>
        </w:rPr>
        <w:t>Credit card fraud detection using quantum-enhanced pattern recognition</w:t>
      </w:r>
    </w:p>
    <w:p w:rsidR="009A5038" w:rsidRPr="009A5038" w:rsidRDefault="009A5038">
      <w:pPr>
        <w:numPr>
          <w:ilvl w:val="1"/>
          <w:numId w:val="2"/>
        </w:numPr>
        <w:spacing w:line="360" w:lineRule="auto"/>
        <w:jc w:val="both"/>
        <w:rPr>
          <w:rFonts w:ascii="Times New Roman" w:hAnsi="Times New Roman" w:cs="Times New Roman"/>
          <w:sz w:val="24"/>
          <w:szCs w:val="24"/>
        </w:rPr>
      </w:pPr>
      <w:r w:rsidRPr="009A5038">
        <w:rPr>
          <w:rFonts w:ascii="Times New Roman" w:hAnsi="Times New Roman" w:cs="Times New Roman"/>
          <w:sz w:val="24"/>
          <w:szCs w:val="24"/>
        </w:rPr>
        <w:t>Detecting suspicious transactions related to money laundering</w:t>
      </w:r>
    </w:p>
    <w:p w:rsidR="009A5038" w:rsidRPr="009A5038" w:rsidRDefault="009A5038">
      <w:pPr>
        <w:numPr>
          <w:ilvl w:val="0"/>
          <w:numId w:val="2"/>
        </w:numPr>
        <w:spacing w:line="360" w:lineRule="auto"/>
        <w:jc w:val="both"/>
        <w:rPr>
          <w:rFonts w:ascii="Times New Roman" w:hAnsi="Times New Roman" w:cs="Times New Roman"/>
          <w:sz w:val="24"/>
          <w:szCs w:val="24"/>
        </w:rPr>
      </w:pPr>
      <w:r w:rsidRPr="009A5038">
        <w:rPr>
          <w:rFonts w:ascii="Times New Roman" w:hAnsi="Times New Roman" w:cs="Times New Roman"/>
          <w:b/>
          <w:bCs/>
          <w:sz w:val="24"/>
          <w:szCs w:val="24"/>
        </w:rPr>
        <w:t>E-commerce &amp; Online Payments:</w:t>
      </w:r>
    </w:p>
    <w:p w:rsidR="009A5038" w:rsidRPr="009A5038" w:rsidRDefault="009A5038">
      <w:pPr>
        <w:numPr>
          <w:ilvl w:val="1"/>
          <w:numId w:val="2"/>
        </w:numPr>
        <w:spacing w:line="360" w:lineRule="auto"/>
        <w:jc w:val="both"/>
        <w:rPr>
          <w:rFonts w:ascii="Times New Roman" w:hAnsi="Times New Roman" w:cs="Times New Roman"/>
          <w:sz w:val="24"/>
          <w:szCs w:val="24"/>
        </w:rPr>
      </w:pPr>
      <w:r w:rsidRPr="009A5038">
        <w:rPr>
          <w:rFonts w:ascii="Times New Roman" w:hAnsi="Times New Roman" w:cs="Times New Roman"/>
          <w:sz w:val="24"/>
          <w:szCs w:val="24"/>
        </w:rPr>
        <w:t>Real-time detection of fraudulent online purchases</w:t>
      </w:r>
    </w:p>
    <w:p w:rsidR="009A5038" w:rsidRPr="009A5038" w:rsidRDefault="009A5038">
      <w:pPr>
        <w:numPr>
          <w:ilvl w:val="1"/>
          <w:numId w:val="2"/>
        </w:numPr>
        <w:spacing w:line="360" w:lineRule="auto"/>
        <w:jc w:val="both"/>
        <w:rPr>
          <w:rFonts w:ascii="Times New Roman" w:hAnsi="Times New Roman" w:cs="Times New Roman"/>
          <w:sz w:val="24"/>
          <w:szCs w:val="24"/>
        </w:rPr>
      </w:pPr>
      <w:r w:rsidRPr="009A5038">
        <w:rPr>
          <w:rFonts w:ascii="Times New Roman" w:hAnsi="Times New Roman" w:cs="Times New Roman"/>
          <w:sz w:val="24"/>
          <w:szCs w:val="24"/>
        </w:rPr>
        <w:t>Identification and prevention of fake account creation</w:t>
      </w:r>
    </w:p>
    <w:p w:rsidR="00CE3383" w:rsidRDefault="009A5038">
      <w:pPr>
        <w:numPr>
          <w:ilvl w:val="1"/>
          <w:numId w:val="2"/>
        </w:numPr>
        <w:spacing w:line="360" w:lineRule="auto"/>
        <w:jc w:val="both"/>
        <w:rPr>
          <w:rFonts w:ascii="Times New Roman" w:hAnsi="Times New Roman" w:cs="Times New Roman"/>
          <w:sz w:val="24"/>
          <w:szCs w:val="24"/>
        </w:rPr>
      </w:pPr>
      <w:r w:rsidRPr="009A5038">
        <w:rPr>
          <w:rFonts w:ascii="Times New Roman" w:hAnsi="Times New Roman" w:cs="Times New Roman"/>
          <w:sz w:val="24"/>
          <w:szCs w:val="24"/>
        </w:rPr>
        <w:t>Behavioral analysis to detect unusual customer activity</w:t>
      </w:r>
      <w:r w:rsidR="00CE3383">
        <w:rPr>
          <w:rFonts w:ascii="Times New Roman" w:hAnsi="Times New Roman" w:cs="Times New Roman"/>
          <w:sz w:val="24"/>
          <w:szCs w:val="24"/>
        </w:rPr>
        <w:t>.</w:t>
      </w:r>
    </w:p>
    <w:p w:rsidR="00CE3383" w:rsidRPr="00CE3383" w:rsidRDefault="00CE3383" w:rsidP="00CE3383">
      <w:pPr>
        <w:spacing w:line="360" w:lineRule="auto"/>
        <w:ind w:left="1440"/>
        <w:jc w:val="both"/>
        <w:rPr>
          <w:rFonts w:ascii="Times New Roman" w:hAnsi="Times New Roman" w:cs="Times New Roman"/>
          <w:sz w:val="24"/>
          <w:szCs w:val="24"/>
        </w:rPr>
      </w:pPr>
    </w:p>
    <w:p w:rsidR="009A5038" w:rsidRPr="009A5038" w:rsidRDefault="009A5038">
      <w:pPr>
        <w:numPr>
          <w:ilvl w:val="0"/>
          <w:numId w:val="2"/>
        </w:numPr>
        <w:spacing w:line="360" w:lineRule="auto"/>
        <w:jc w:val="both"/>
        <w:rPr>
          <w:rFonts w:ascii="Times New Roman" w:hAnsi="Times New Roman" w:cs="Times New Roman"/>
          <w:sz w:val="24"/>
          <w:szCs w:val="24"/>
        </w:rPr>
      </w:pPr>
      <w:r w:rsidRPr="009A5038">
        <w:rPr>
          <w:rFonts w:ascii="Times New Roman" w:hAnsi="Times New Roman" w:cs="Times New Roman"/>
          <w:b/>
          <w:bCs/>
          <w:sz w:val="24"/>
          <w:szCs w:val="24"/>
        </w:rPr>
        <w:lastRenderedPageBreak/>
        <w:t>Cybersecurity &amp; Identity Protection:</w:t>
      </w:r>
    </w:p>
    <w:p w:rsidR="009A5038" w:rsidRPr="009A5038" w:rsidRDefault="009A5038">
      <w:pPr>
        <w:numPr>
          <w:ilvl w:val="1"/>
          <w:numId w:val="2"/>
        </w:numPr>
        <w:spacing w:line="360" w:lineRule="auto"/>
        <w:jc w:val="both"/>
        <w:rPr>
          <w:rFonts w:ascii="Times New Roman" w:hAnsi="Times New Roman" w:cs="Times New Roman"/>
          <w:sz w:val="24"/>
          <w:szCs w:val="24"/>
        </w:rPr>
      </w:pPr>
      <w:r w:rsidRPr="009A5038">
        <w:rPr>
          <w:rFonts w:ascii="Times New Roman" w:hAnsi="Times New Roman" w:cs="Times New Roman"/>
          <w:sz w:val="24"/>
          <w:szCs w:val="24"/>
        </w:rPr>
        <w:t>Identifying unauthorized access and compromised user sessions</w:t>
      </w:r>
    </w:p>
    <w:p w:rsidR="009A5038" w:rsidRPr="009A5038" w:rsidRDefault="009A5038">
      <w:pPr>
        <w:numPr>
          <w:ilvl w:val="1"/>
          <w:numId w:val="2"/>
        </w:numPr>
        <w:spacing w:line="360" w:lineRule="auto"/>
        <w:jc w:val="both"/>
        <w:rPr>
          <w:rFonts w:ascii="Times New Roman" w:hAnsi="Times New Roman" w:cs="Times New Roman"/>
          <w:sz w:val="24"/>
          <w:szCs w:val="24"/>
        </w:rPr>
      </w:pPr>
      <w:r w:rsidRPr="009A5038">
        <w:rPr>
          <w:rFonts w:ascii="Times New Roman" w:hAnsi="Times New Roman" w:cs="Times New Roman"/>
          <w:sz w:val="24"/>
          <w:szCs w:val="24"/>
        </w:rPr>
        <w:t>Detecting phishing campaigns and digital impersonation frauds</w:t>
      </w:r>
    </w:p>
    <w:p w:rsidR="009A5038" w:rsidRPr="009A5038" w:rsidRDefault="009A5038">
      <w:pPr>
        <w:numPr>
          <w:ilvl w:val="0"/>
          <w:numId w:val="2"/>
        </w:numPr>
        <w:spacing w:line="360" w:lineRule="auto"/>
        <w:jc w:val="both"/>
        <w:rPr>
          <w:rFonts w:ascii="Times New Roman" w:hAnsi="Times New Roman" w:cs="Times New Roman"/>
          <w:sz w:val="24"/>
          <w:szCs w:val="24"/>
        </w:rPr>
      </w:pPr>
      <w:r w:rsidRPr="009A5038">
        <w:rPr>
          <w:rFonts w:ascii="Times New Roman" w:hAnsi="Times New Roman" w:cs="Times New Roman"/>
          <w:b/>
          <w:bCs/>
          <w:sz w:val="24"/>
          <w:szCs w:val="24"/>
        </w:rPr>
        <w:t>Healthcare &amp; Insurance Fraud Detection:</w:t>
      </w:r>
    </w:p>
    <w:p w:rsidR="009A5038" w:rsidRPr="009A5038" w:rsidRDefault="009A5038">
      <w:pPr>
        <w:numPr>
          <w:ilvl w:val="1"/>
          <w:numId w:val="2"/>
        </w:numPr>
        <w:spacing w:line="360" w:lineRule="auto"/>
        <w:jc w:val="both"/>
        <w:rPr>
          <w:rFonts w:ascii="Times New Roman" w:hAnsi="Times New Roman" w:cs="Times New Roman"/>
          <w:sz w:val="24"/>
          <w:szCs w:val="24"/>
        </w:rPr>
      </w:pPr>
      <w:r w:rsidRPr="009A5038">
        <w:rPr>
          <w:rFonts w:ascii="Times New Roman" w:hAnsi="Times New Roman" w:cs="Times New Roman"/>
          <w:sz w:val="24"/>
          <w:szCs w:val="24"/>
        </w:rPr>
        <w:t>Recognizing fraudulent insurance claims or inflated billing</w:t>
      </w:r>
    </w:p>
    <w:p w:rsidR="009A5038" w:rsidRPr="009A5038" w:rsidRDefault="009A5038">
      <w:pPr>
        <w:numPr>
          <w:ilvl w:val="1"/>
          <w:numId w:val="2"/>
        </w:numPr>
        <w:spacing w:line="360" w:lineRule="auto"/>
        <w:jc w:val="both"/>
        <w:rPr>
          <w:rFonts w:ascii="Times New Roman" w:hAnsi="Times New Roman" w:cs="Times New Roman"/>
          <w:sz w:val="24"/>
          <w:szCs w:val="24"/>
        </w:rPr>
      </w:pPr>
      <w:r w:rsidRPr="009A5038">
        <w:rPr>
          <w:rFonts w:ascii="Times New Roman" w:hAnsi="Times New Roman" w:cs="Times New Roman"/>
          <w:sz w:val="24"/>
          <w:szCs w:val="24"/>
        </w:rPr>
        <w:t>Identifying fake patient records or misuse of healthcare benefits</w:t>
      </w:r>
    </w:p>
    <w:p w:rsidR="009A5038" w:rsidRPr="009A5038" w:rsidRDefault="009A5038">
      <w:pPr>
        <w:numPr>
          <w:ilvl w:val="1"/>
          <w:numId w:val="2"/>
        </w:numPr>
        <w:spacing w:line="360" w:lineRule="auto"/>
        <w:jc w:val="both"/>
        <w:rPr>
          <w:rFonts w:ascii="Times New Roman" w:hAnsi="Times New Roman" w:cs="Times New Roman"/>
          <w:sz w:val="24"/>
          <w:szCs w:val="24"/>
        </w:rPr>
      </w:pPr>
      <w:r w:rsidRPr="009A5038">
        <w:rPr>
          <w:rFonts w:ascii="Times New Roman" w:hAnsi="Times New Roman" w:cs="Times New Roman"/>
          <w:sz w:val="24"/>
          <w:szCs w:val="24"/>
        </w:rPr>
        <w:t>Preventing data breaches and identity theft in health systems</w:t>
      </w:r>
    </w:p>
    <w:p w:rsidR="00871057" w:rsidRPr="00DB21C4" w:rsidRDefault="00871057" w:rsidP="001C736F">
      <w:pPr>
        <w:spacing w:line="360" w:lineRule="auto"/>
        <w:jc w:val="both"/>
        <w:rPr>
          <w:rFonts w:ascii="Times New Roman" w:hAnsi="Times New Roman" w:cs="Times New Roman"/>
          <w:b/>
          <w:bCs/>
          <w:sz w:val="28"/>
          <w:szCs w:val="28"/>
        </w:rPr>
      </w:pPr>
      <w:r w:rsidRPr="00DB21C4">
        <w:rPr>
          <w:rFonts w:ascii="Times New Roman" w:hAnsi="Times New Roman" w:cs="Times New Roman"/>
          <w:b/>
          <w:bCs/>
          <w:sz w:val="28"/>
          <w:szCs w:val="28"/>
        </w:rPr>
        <w:t>1.</w:t>
      </w:r>
      <w:r w:rsidR="003273C4" w:rsidRPr="00DB21C4">
        <w:rPr>
          <w:rFonts w:ascii="Times New Roman" w:hAnsi="Times New Roman" w:cs="Times New Roman"/>
          <w:b/>
          <w:bCs/>
          <w:sz w:val="28"/>
          <w:szCs w:val="28"/>
        </w:rPr>
        <w:t>7</w:t>
      </w:r>
      <w:r w:rsidRPr="00DB21C4">
        <w:rPr>
          <w:rFonts w:ascii="Times New Roman" w:hAnsi="Times New Roman" w:cs="Times New Roman"/>
          <w:b/>
          <w:bCs/>
          <w:sz w:val="28"/>
          <w:szCs w:val="28"/>
        </w:rPr>
        <w:t xml:space="preserve"> Problem Statement</w:t>
      </w:r>
    </w:p>
    <w:p w:rsidR="00237985" w:rsidRDefault="00237985" w:rsidP="00237985">
      <w:pPr>
        <w:spacing w:line="360" w:lineRule="auto"/>
        <w:jc w:val="both"/>
        <w:rPr>
          <w:rFonts w:ascii="Times New Roman" w:hAnsi="Times New Roman" w:cs="Times New Roman"/>
          <w:sz w:val="24"/>
          <w:szCs w:val="24"/>
        </w:rPr>
      </w:pPr>
      <w:r w:rsidRPr="00237985">
        <w:rPr>
          <w:rFonts w:ascii="Times New Roman" w:hAnsi="Times New Roman" w:cs="Times New Roman"/>
          <w:sz w:val="24"/>
          <w:szCs w:val="24"/>
        </w:rPr>
        <w:t>Despite advancements in machine learning, fraud detection remains challenging due to evolving fraud tactics, large data volumes, and class imbalance. While classical models such as CNNs are effective, they often lack the scalability and flexibility needed for real-time, high-dimensional fraud scenarios. Quantum Machine Learning (QML) offers a promising solution by leveraging quantum properties like superposition and entanglement for faster and more adaptable computation. In particular, Quantum Convolutional Neural Networks (QCNNs) have the potential to improve detection accuracy and reduce resource consumption. However, studies directly comparing classical CNN models with quantum-enhanced counterparts for fraud detection are still limited. This research addresses this gap by designing a QCNN-based fraud detection framework and benchmarking its performance against a traditional CNN using a real-world credit card fraud dataset, evaluating both models for effectiveness, scalability, and computational efficiency, thereby contributing to the development of quantum-assisted cybersecurity solutions.</w:t>
      </w:r>
    </w:p>
    <w:p w:rsidR="00237985" w:rsidRDefault="00237985" w:rsidP="001C736F">
      <w:pPr>
        <w:spacing w:line="360" w:lineRule="auto"/>
        <w:jc w:val="center"/>
        <w:rPr>
          <w:rFonts w:ascii="Times New Roman" w:hAnsi="Times New Roman" w:cs="Times New Roman"/>
          <w:sz w:val="24"/>
          <w:szCs w:val="24"/>
        </w:rPr>
      </w:pPr>
    </w:p>
    <w:p w:rsidR="00B46282" w:rsidRDefault="00B46282" w:rsidP="001C736F">
      <w:pPr>
        <w:spacing w:line="360" w:lineRule="auto"/>
        <w:jc w:val="center"/>
        <w:rPr>
          <w:rFonts w:ascii="Times New Roman" w:hAnsi="Times New Roman" w:cs="Times New Roman"/>
          <w:sz w:val="24"/>
          <w:szCs w:val="24"/>
        </w:rPr>
      </w:pPr>
    </w:p>
    <w:p w:rsidR="00B46282" w:rsidRDefault="00B46282" w:rsidP="001C736F">
      <w:pPr>
        <w:spacing w:line="360" w:lineRule="auto"/>
        <w:jc w:val="center"/>
        <w:rPr>
          <w:rFonts w:ascii="Times New Roman" w:hAnsi="Times New Roman" w:cs="Times New Roman"/>
          <w:sz w:val="24"/>
          <w:szCs w:val="24"/>
        </w:rPr>
      </w:pPr>
    </w:p>
    <w:p w:rsidR="00B46282" w:rsidRDefault="00B46282" w:rsidP="001C736F">
      <w:pPr>
        <w:spacing w:line="360" w:lineRule="auto"/>
        <w:jc w:val="center"/>
        <w:rPr>
          <w:rFonts w:ascii="Times New Roman" w:hAnsi="Times New Roman" w:cs="Times New Roman"/>
          <w:sz w:val="24"/>
          <w:szCs w:val="24"/>
        </w:rPr>
      </w:pPr>
    </w:p>
    <w:p w:rsidR="00B46282" w:rsidRDefault="00B46282" w:rsidP="001C736F">
      <w:pPr>
        <w:spacing w:line="360" w:lineRule="auto"/>
        <w:jc w:val="center"/>
        <w:rPr>
          <w:rFonts w:ascii="Times New Roman" w:hAnsi="Times New Roman" w:cs="Times New Roman"/>
          <w:sz w:val="24"/>
          <w:szCs w:val="24"/>
        </w:rPr>
      </w:pPr>
    </w:p>
    <w:p w:rsidR="00B46282" w:rsidRDefault="00B46282" w:rsidP="001C736F">
      <w:pPr>
        <w:spacing w:line="360" w:lineRule="auto"/>
        <w:jc w:val="center"/>
        <w:rPr>
          <w:rFonts w:ascii="Times New Roman" w:hAnsi="Times New Roman" w:cs="Times New Roman"/>
          <w:sz w:val="24"/>
          <w:szCs w:val="24"/>
        </w:rPr>
      </w:pPr>
    </w:p>
    <w:p w:rsidR="00B46282" w:rsidRDefault="00B46282" w:rsidP="001C736F">
      <w:pPr>
        <w:spacing w:line="360" w:lineRule="auto"/>
        <w:jc w:val="center"/>
        <w:rPr>
          <w:rFonts w:ascii="Times New Roman" w:hAnsi="Times New Roman" w:cs="Times New Roman"/>
          <w:sz w:val="24"/>
          <w:szCs w:val="24"/>
        </w:rPr>
      </w:pPr>
    </w:p>
    <w:p w:rsidR="00B46282" w:rsidRDefault="00B46282" w:rsidP="001C736F">
      <w:pPr>
        <w:spacing w:line="360" w:lineRule="auto"/>
        <w:jc w:val="center"/>
        <w:rPr>
          <w:rFonts w:ascii="Times New Roman" w:hAnsi="Times New Roman" w:cs="Times New Roman"/>
          <w:sz w:val="24"/>
          <w:szCs w:val="24"/>
        </w:rPr>
      </w:pPr>
    </w:p>
    <w:p w:rsidR="00DD58C4" w:rsidRPr="00DD58C4" w:rsidRDefault="00407747" w:rsidP="001C736F">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w:t>
      </w:r>
      <w:r w:rsidR="00DD58C4" w:rsidRPr="00DD58C4">
        <w:rPr>
          <w:rFonts w:ascii="Times New Roman" w:hAnsi="Times New Roman" w:cs="Times New Roman"/>
          <w:b/>
          <w:bCs/>
          <w:sz w:val="32"/>
          <w:szCs w:val="32"/>
        </w:rPr>
        <w:t>2. Literature Review</w:t>
      </w:r>
    </w:p>
    <w:p w:rsidR="002C4905" w:rsidRDefault="0043643D" w:rsidP="0043643D">
      <w:pPr>
        <w:spacing w:line="360" w:lineRule="auto"/>
        <w:jc w:val="both"/>
        <w:rPr>
          <w:rFonts w:ascii="Times New Roman" w:eastAsia="Times New Roman" w:hAnsi="Times New Roman" w:cs="Times New Roman"/>
          <w:b/>
          <w:bCs/>
          <w:kern w:val="0"/>
          <w:sz w:val="24"/>
          <w:szCs w:val="24"/>
          <w:lang w:eastAsia="en-IN"/>
          <w14:ligatures w14:val="none"/>
        </w:rPr>
      </w:pPr>
      <w:r w:rsidRPr="0043643D">
        <w:rPr>
          <w:rFonts w:ascii="Times New Roman" w:eastAsia="Times New Roman" w:hAnsi="Times New Roman" w:cs="Times New Roman"/>
          <w:b/>
          <w:bCs/>
          <w:kern w:val="0"/>
          <w:sz w:val="24"/>
          <w:szCs w:val="24"/>
          <w:lang w:eastAsia="en-IN"/>
          <w14:ligatures w14:val="none"/>
        </w:rPr>
        <w:t>“Credit card fraud detection using autoencoder neural network.”</w:t>
      </w:r>
    </w:p>
    <w:p w:rsidR="0043643D" w:rsidRDefault="0043643D" w:rsidP="0043643D">
      <w:pPr>
        <w:spacing w:line="360" w:lineRule="auto"/>
        <w:jc w:val="both"/>
        <w:rPr>
          <w:rFonts w:ascii="Times New Roman" w:eastAsia="Times New Roman" w:hAnsi="Times New Roman" w:cs="Times New Roman"/>
          <w:kern w:val="0"/>
          <w:sz w:val="24"/>
          <w:szCs w:val="24"/>
          <w:lang w:eastAsia="en-IN"/>
          <w14:ligatures w14:val="none"/>
        </w:rPr>
      </w:pPr>
      <w:r w:rsidRPr="0043643D">
        <w:rPr>
          <w:rFonts w:ascii="Times New Roman" w:eastAsia="Times New Roman" w:hAnsi="Times New Roman" w:cs="Times New Roman"/>
          <w:b/>
          <w:bCs/>
          <w:kern w:val="0"/>
          <w:sz w:val="24"/>
          <w:szCs w:val="24"/>
          <w:lang w:eastAsia="en-IN"/>
          <w14:ligatures w14:val="none"/>
        </w:rPr>
        <w:t>Authors:</w:t>
      </w:r>
      <w:r w:rsidRPr="0043643D">
        <w:rPr>
          <w:rFonts w:ascii="Times New Roman" w:eastAsia="Times New Roman" w:hAnsi="Times New Roman" w:cs="Times New Roman"/>
          <w:kern w:val="0"/>
          <w:sz w:val="24"/>
          <w:szCs w:val="24"/>
          <w:lang w:eastAsia="en-IN"/>
          <w14:ligatures w14:val="none"/>
        </w:rPr>
        <w:t xml:space="preserve"> West, J., Bhattacharya, M.</w:t>
      </w:r>
    </w:p>
    <w:p w:rsidR="0043643D" w:rsidRPr="0043643D" w:rsidRDefault="0043643D" w:rsidP="0043643D">
      <w:pPr>
        <w:spacing w:line="360" w:lineRule="auto"/>
        <w:jc w:val="both"/>
        <w:rPr>
          <w:rFonts w:ascii="Times New Roman" w:eastAsia="Times New Roman" w:hAnsi="Times New Roman" w:cs="Times New Roman"/>
          <w:kern w:val="0"/>
          <w:sz w:val="24"/>
          <w:szCs w:val="24"/>
          <w:lang w:eastAsia="en-IN"/>
          <w14:ligatures w14:val="none"/>
        </w:rPr>
      </w:pPr>
      <w:r w:rsidRPr="0043643D">
        <w:rPr>
          <w:rFonts w:ascii="Times New Roman" w:eastAsia="Times New Roman" w:hAnsi="Times New Roman" w:cs="Times New Roman"/>
          <w:kern w:val="0"/>
          <w:sz w:val="24"/>
          <w:szCs w:val="24"/>
          <w:lang w:eastAsia="en-IN"/>
          <w14:ligatures w14:val="none"/>
        </w:rPr>
        <w:t>Summary: This paper introduces an unsupervised fraud detection method using Autoencoder Neural Networks. By learning normal transaction patterns and detecting anomalies through reconstruction errors, the model effectively identifies fraudulent activities. It addresses the challenge of class imbalance and suggests the integration of autoencoders in real-time fraud monitoring systems. The approach enhances detection accuracy for rare fraud cases and minimizes dependency on labeled data. Future work involves improving scalability and combining with ensemble techniques for better performance.</w:t>
      </w:r>
    </w:p>
    <w:p w:rsidR="002C4905" w:rsidRDefault="0043643D" w:rsidP="0043643D">
      <w:pPr>
        <w:spacing w:line="360" w:lineRule="auto"/>
        <w:jc w:val="both"/>
        <w:rPr>
          <w:rFonts w:ascii="Times New Roman" w:eastAsia="Times New Roman" w:hAnsi="Times New Roman" w:cs="Times New Roman"/>
          <w:b/>
          <w:bCs/>
          <w:kern w:val="0"/>
          <w:sz w:val="24"/>
          <w:szCs w:val="24"/>
          <w:lang w:eastAsia="en-IN"/>
          <w14:ligatures w14:val="none"/>
        </w:rPr>
      </w:pPr>
      <w:r w:rsidRPr="0043643D">
        <w:rPr>
          <w:rFonts w:ascii="Times New Roman" w:eastAsia="Times New Roman" w:hAnsi="Times New Roman" w:cs="Times New Roman"/>
          <w:b/>
          <w:bCs/>
          <w:kern w:val="0"/>
          <w:sz w:val="24"/>
          <w:szCs w:val="24"/>
          <w:lang w:eastAsia="en-IN"/>
          <w14:ligatures w14:val="none"/>
        </w:rPr>
        <w:t>“Credit Card Fraud Detection using Machine Learning Algorithms.”</w:t>
      </w:r>
    </w:p>
    <w:p w:rsidR="0043643D" w:rsidRDefault="0043643D" w:rsidP="0043643D">
      <w:pPr>
        <w:spacing w:line="360" w:lineRule="auto"/>
        <w:jc w:val="both"/>
        <w:rPr>
          <w:rFonts w:ascii="Times New Roman" w:eastAsia="Times New Roman" w:hAnsi="Times New Roman" w:cs="Times New Roman"/>
          <w:kern w:val="0"/>
          <w:sz w:val="24"/>
          <w:szCs w:val="24"/>
          <w:lang w:eastAsia="en-IN"/>
          <w14:ligatures w14:val="none"/>
        </w:rPr>
      </w:pPr>
      <w:r w:rsidRPr="0043643D">
        <w:rPr>
          <w:rFonts w:ascii="Times New Roman" w:eastAsia="Times New Roman" w:hAnsi="Times New Roman" w:cs="Times New Roman"/>
          <w:b/>
          <w:bCs/>
          <w:kern w:val="0"/>
          <w:sz w:val="24"/>
          <w:szCs w:val="24"/>
          <w:lang w:eastAsia="en-IN"/>
          <w14:ligatures w14:val="none"/>
        </w:rPr>
        <w:t>Authors:</w:t>
      </w:r>
      <w:r w:rsidRPr="0043643D">
        <w:rPr>
          <w:rFonts w:ascii="Times New Roman" w:eastAsia="Times New Roman" w:hAnsi="Times New Roman" w:cs="Times New Roman"/>
          <w:kern w:val="0"/>
          <w:sz w:val="24"/>
          <w:szCs w:val="24"/>
          <w:lang w:eastAsia="en-IN"/>
          <w14:ligatures w14:val="none"/>
        </w:rPr>
        <w:t xml:space="preserve"> Dal Pozzolo, A., Boracchi, G., Caelen, O., et al.</w:t>
      </w:r>
    </w:p>
    <w:p w:rsidR="0043643D" w:rsidRPr="0043643D" w:rsidRDefault="0043643D" w:rsidP="0043643D">
      <w:pPr>
        <w:spacing w:line="360" w:lineRule="auto"/>
        <w:jc w:val="both"/>
        <w:rPr>
          <w:rFonts w:ascii="Times New Roman" w:eastAsia="Times New Roman" w:hAnsi="Times New Roman" w:cs="Times New Roman"/>
          <w:kern w:val="0"/>
          <w:sz w:val="24"/>
          <w:szCs w:val="24"/>
          <w:lang w:eastAsia="en-IN"/>
          <w14:ligatures w14:val="none"/>
        </w:rPr>
      </w:pPr>
      <w:r w:rsidRPr="0043643D">
        <w:rPr>
          <w:rFonts w:ascii="Times New Roman" w:eastAsia="Times New Roman" w:hAnsi="Times New Roman" w:cs="Times New Roman"/>
          <w:kern w:val="0"/>
          <w:sz w:val="24"/>
          <w:szCs w:val="24"/>
          <w:lang w:eastAsia="en-IN"/>
          <w14:ligatures w14:val="none"/>
        </w:rPr>
        <w:t>Summary: This study explores classical machine learning algorithms including Logistic Regression, Random Forests, and SVMs for credit card fraud detection. Resampling and cost-sensitive learning are applied to handle imbalanced data. Ensemble methods outperform individual classifiers in detecting rare fraudulent transactions. The paper emphasizes adaptive learning to address evolving fraud patterns. Insights from this study inform our data balancing and model selection strategies. Future work recommends exploring hybrid or quantum-enhanced approaches.</w:t>
      </w:r>
    </w:p>
    <w:p w:rsidR="002C4905" w:rsidRDefault="0043643D" w:rsidP="0043643D">
      <w:pPr>
        <w:spacing w:line="360" w:lineRule="auto"/>
        <w:jc w:val="both"/>
        <w:rPr>
          <w:rFonts w:ascii="Times New Roman" w:eastAsia="Times New Roman" w:hAnsi="Times New Roman" w:cs="Times New Roman"/>
          <w:b/>
          <w:bCs/>
          <w:kern w:val="0"/>
          <w:sz w:val="24"/>
          <w:szCs w:val="24"/>
          <w:lang w:eastAsia="en-IN"/>
          <w14:ligatures w14:val="none"/>
        </w:rPr>
      </w:pPr>
      <w:r w:rsidRPr="0043643D">
        <w:rPr>
          <w:rFonts w:ascii="Times New Roman" w:eastAsia="Times New Roman" w:hAnsi="Times New Roman" w:cs="Times New Roman"/>
          <w:b/>
          <w:bCs/>
          <w:kern w:val="0"/>
          <w:sz w:val="24"/>
          <w:szCs w:val="24"/>
          <w:lang w:eastAsia="en-IN"/>
          <w14:ligatures w14:val="none"/>
        </w:rPr>
        <w:t>“An Improved VAE-GAN-CNN for Fraud Financial Transaction Detection.”</w:t>
      </w:r>
    </w:p>
    <w:p w:rsidR="0043643D" w:rsidRDefault="0043643D" w:rsidP="0043643D">
      <w:pPr>
        <w:spacing w:line="360" w:lineRule="auto"/>
        <w:jc w:val="both"/>
        <w:rPr>
          <w:rFonts w:ascii="Times New Roman" w:eastAsia="Times New Roman" w:hAnsi="Times New Roman" w:cs="Times New Roman"/>
          <w:kern w:val="0"/>
          <w:sz w:val="24"/>
          <w:szCs w:val="24"/>
          <w:lang w:eastAsia="en-IN"/>
          <w14:ligatures w14:val="none"/>
        </w:rPr>
      </w:pPr>
      <w:r w:rsidRPr="0043643D">
        <w:rPr>
          <w:rFonts w:ascii="Times New Roman" w:eastAsia="Times New Roman" w:hAnsi="Times New Roman" w:cs="Times New Roman"/>
          <w:b/>
          <w:bCs/>
          <w:kern w:val="0"/>
          <w:sz w:val="24"/>
          <w:szCs w:val="24"/>
          <w:lang w:eastAsia="en-IN"/>
          <w14:ligatures w14:val="none"/>
        </w:rPr>
        <w:t>Authors:</w:t>
      </w:r>
      <w:r w:rsidRPr="0043643D">
        <w:rPr>
          <w:rFonts w:ascii="Times New Roman" w:eastAsia="Times New Roman" w:hAnsi="Times New Roman" w:cs="Times New Roman"/>
          <w:kern w:val="0"/>
          <w:sz w:val="24"/>
          <w:szCs w:val="24"/>
          <w:lang w:eastAsia="en-IN"/>
          <w14:ligatures w14:val="none"/>
        </w:rPr>
        <w:t xml:space="preserve"> Basava Ramanjaneyulu Gudivaka, et al.</w:t>
      </w:r>
    </w:p>
    <w:p w:rsidR="0043643D" w:rsidRPr="0043643D" w:rsidRDefault="0043643D" w:rsidP="0043643D">
      <w:pPr>
        <w:spacing w:line="360" w:lineRule="auto"/>
        <w:jc w:val="both"/>
        <w:rPr>
          <w:rFonts w:ascii="Times New Roman" w:eastAsia="Times New Roman" w:hAnsi="Times New Roman" w:cs="Times New Roman"/>
          <w:kern w:val="0"/>
          <w:sz w:val="24"/>
          <w:szCs w:val="24"/>
          <w:lang w:eastAsia="en-IN"/>
          <w14:ligatures w14:val="none"/>
        </w:rPr>
      </w:pPr>
      <w:r w:rsidRPr="0043643D">
        <w:rPr>
          <w:rFonts w:ascii="Times New Roman" w:eastAsia="Times New Roman" w:hAnsi="Times New Roman" w:cs="Times New Roman"/>
          <w:kern w:val="0"/>
          <w:sz w:val="24"/>
          <w:szCs w:val="24"/>
          <w:lang w:eastAsia="en-IN"/>
          <w14:ligatures w14:val="none"/>
        </w:rPr>
        <w:t>Summary: This paper presents a hybrid VAE-GAN-CNN model for fraud detection, generating synthetic data to address class imbalance while using CNN for feature extraction. The approach improves accuracy and reduces false positives compared to traditional methods. The study inspired our use of hybrid techniques to improve detection performance. Suggestions include real-time deployment optimization and applying the model to diverse financial datasets. Future work may explore integration with quantum models for enhanced performance.</w:t>
      </w:r>
    </w:p>
    <w:p w:rsidR="002C4905" w:rsidRDefault="0043643D" w:rsidP="0043643D">
      <w:pPr>
        <w:spacing w:line="360" w:lineRule="auto"/>
        <w:jc w:val="both"/>
        <w:rPr>
          <w:rFonts w:ascii="Times New Roman" w:eastAsia="Times New Roman" w:hAnsi="Times New Roman" w:cs="Times New Roman"/>
          <w:b/>
          <w:bCs/>
          <w:kern w:val="0"/>
          <w:sz w:val="24"/>
          <w:szCs w:val="24"/>
          <w:lang w:eastAsia="en-IN"/>
          <w14:ligatures w14:val="none"/>
        </w:rPr>
      </w:pPr>
      <w:r w:rsidRPr="0043643D">
        <w:rPr>
          <w:rFonts w:ascii="Times New Roman" w:eastAsia="Times New Roman" w:hAnsi="Times New Roman" w:cs="Times New Roman"/>
          <w:b/>
          <w:bCs/>
          <w:kern w:val="0"/>
          <w:sz w:val="24"/>
          <w:szCs w:val="24"/>
          <w:lang w:eastAsia="en-IN"/>
          <w14:ligatures w14:val="none"/>
        </w:rPr>
        <w:t>“A survey on credit card fraud detection: Datasets, methods, and best practices.”</w:t>
      </w:r>
    </w:p>
    <w:p w:rsidR="0043643D" w:rsidRDefault="0043643D" w:rsidP="0043643D">
      <w:pPr>
        <w:spacing w:line="360" w:lineRule="auto"/>
        <w:jc w:val="both"/>
        <w:rPr>
          <w:rFonts w:ascii="Times New Roman" w:eastAsia="Times New Roman" w:hAnsi="Times New Roman" w:cs="Times New Roman"/>
          <w:kern w:val="0"/>
          <w:sz w:val="24"/>
          <w:szCs w:val="24"/>
          <w:lang w:eastAsia="en-IN"/>
          <w14:ligatures w14:val="none"/>
        </w:rPr>
      </w:pPr>
      <w:r w:rsidRPr="0043643D">
        <w:rPr>
          <w:rFonts w:ascii="Times New Roman" w:eastAsia="Times New Roman" w:hAnsi="Times New Roman" w:cs="Times New Roman"/>
          <w:b/>
          <w:bCs/>
          <w:kern w:val="0"/>
          <w:sz w:val="24"/>
          <w:szCs w:val="24"/>
          <w:lang w:eastAsia="en-IN"/>
          <w14:ligatures w14:val="none"/>
        </w:rPr>
        <w:t>Authors:</w:t>
      </w:r>
      <w:r w:rsidRPr="0043643D">
        <w:rPr>
          <w:rFonts w:ascii="Times New Roman" w:eastAsia="Times New Roman" w:hAnsi="Times New Roman" w:cs="Times New Roman"/>
          <w:kern w:val="0"/>
          <w:sz w:val="24"/>
          <w:szCs w:val="24"/>
          <w:lang w:eastAsia="en-IN"/>
          <w14:ligatures w14:val="none"/>
        </w:rPr>
        <w:t xml:space="preserve"> Carcillo, F., Le Borgne, Y.-A., Caelen, O., et al.</w:t>
      </w:r>
    </w:p>
    <w:p w:rsidR="0043643D" w:rsidRPr="0043643D" w:rsidRDefault="0043643D" w:rsidP="0043643D">
      <w:pPr>
        <w:spacing w:line="360" w:lineRule="auto"/>
        <w:jc w:val="both"/>
        <w:rPr>
          <w:rFonts w:ascii="Times New Roman" w:eastAsia="Times New Roman" w:hAnsi="Times New Roman" w:cs="Times New Roman"/>
          <w:kern w:val="0"/>
          <w:sz w:val="24"/>
          <w:szCs w:val="24"/>
          <w:lang w:eastAsia="en-IN"/>
          <w14:ligatures w14:val="none"/>
        </w:rPr>
      </w:pPr>
      <w:r w:rsidRPr="0043643D">
        <w:rPr>
          <w:rFonts w:ascii="Times New Roman" w:eastAsia="Times New Roman" w:hAnsi="Times New Roman" w:cs="Times New Roman"/>
          <w:kern w:val="0"/>
          <w:sz w:val="24"/>
          <w:szCs w:val="24"/>
          <w:lang w:eastAsia="en-IN"/>
          <w14:ligatures w14:val="none"/>
        </w:rPr>
        <w:t xml:space="preserve">Summary: This survey reviews supervised, unsupervised, and hybrid methods for credit card fraud detection, highlighting challenges like imbalanced datasets and feature engineering. It provides best </w:t>
      </w:r>
      <w:r w:rsidRPr="0043643D">
        <w:rPr>
          <w:rFonts w:ascii="Times New Roman" w:eastAsia="Times New Roman" w:hAnsi="Times New Roman" w:cs="Times New Roman"/>
          <w:kern w:val="0"/>
          <w:sz w:val="24"/>
          <w:szCs w:val="24"/>
          <w:lang w:eastAsia="en-IN"/>
          <w14:ligatures w14:val="none"/>
        </w:rPr>
        <w:lastRenderedPageBreak/>
        <w:t>practices for model evaluation and deployment. Insights guided our preprocessing and model comparison strategy. The study suggests investigating adaptive models and hybrid quantum-classical approaches. It emphasizes the need for scalable, robust detection systems.</w:t>
      </w:r>
    </w:p>
    <w:p w:rsidR="002C4905" w:rsidRDefault="0043643D" w:rsidP="0043643D">
      <w:pPr>
        <w:spacing w:line="360" w:lineRule="auto"/>
        <w:jc w:val="both"/>
        <w:rPr>
          <w:rFonts w:ascii="Times New Roman" w:eastAsia="Times New Roman" w:hAnsi="Times New Roman" w:cs="Times New Roman"/>
          <w:b/>
          <w:bCs/>
          <w:kern w:val="0"/>
          <w:sz w:val="24"/>
          <w:szCs w:val="24"/>
          <w:lang w:eastAsia="en-IN"/>
          <w14:ligatures w14:val="none"/>
        </w:rPr>
      </w:pPr>
      <w:r w:rsidRPr="0043643D">
        <w:rPr>
          <w:rFonts w:ascii="Times New Roman" w:eastAsia="Times New Roman" w:hAnsi="Times New Roman" w:cs="Times New Roman"/>
          <w:b/>
          <w:bCs/>
          <w:kern w:val="0"/>
          <w:sz w:val="24"/>
          <w:szCs w:val="24"/>
          <w:lang w:eastAsia="en-IN"/>
          <w14:ligatures w14:val="none"/>
        </w:rPr>
        <w:t>“Deep Learning for Credit Card Fraud Detection.”</w:t>
      </w:r>
    </w:p>
    <w:p w:rsidR="0043643D" w:rsidRDefault="0043643D" w:rsidP="0043643D">
      <w:pPr>
        <w:spacing w:line="360" w:lineRule="auto"/>
        <w:jc w:val="both"/>
        <w:rPr>
          <w:rFonts w:ascii="Times New Roman" w:eastAsia="Times New Roman" w:hAnsi="Times New Roman" w:cs="Times New Roman"/>
          <w:kern w:val="0"/>
          <w:sz w:val="24"/>
          <w:szCs w:val="24"/>
          <w:lang w:eastAsia="en-IN"/>
          <w14:ligatures w14:val="none"/>
        </w:rPr>
      </w:pPr>
      <w:r w:rsidRPr="0043643D">
        <w:rPr>
          <w:rFonts w:ascii="Times New Roman" w:eastAsia="Times New Roman" w:hAnsi="Times New Roman" w:cs="Times New Roman"/>
          <w:b/>
          <w:bCs/>
          <w:kern w:val="0"/>
          <w:sz w:val="24"/>
          <w:szCs w:val="24"/>
          <w:lang w:eastAsia="en-IN"/>
          <w14:ligatures w14:val="none"/>
        </w:rPr>
        <w:t>Authors:</w:t>
      </w:r>
      <w:r w:rsidRPr="0043643D">
        <w:rPr>
          <w:rFonts w:ascii="Times New Roman" w:eastAsia="Times New Roman" w:hAnsi="Times New Roman" w:cs="Times New Roman"/>
          <w:kern w:val="0"/>
          <w:sz w:val="24"/>
          <w:szCs w:val="24"/>
          <w:lang w:eastAsia="en-IN"/>
          <w14:ligatures w14:val="none"/>
        </w:rPr>
        <w:t xml:space="preserve"> Fiore, U., De Santis, A., Perla, F., et al.</w:t>
      </w:r>
    </w:p>
    <w:p w:rsidR="0043643D" w:rsidRPr="0043643D" w:rsidRDefault="0043643D" w:rsidP="0043643D">
      <w:pPr>
        <w:spacing w:line="360" w:lineRule="auto"/>
        <w:jc w:val="both"/>
        <w:rPr>
          <w:rFonts w:ascii="Times New Roman" w:eastAsia="Times New Roman" w:hAnsi="Times New Roman" w:cs="Times New Roman"/>
          <w:kern w:val="0"/>
          <w:sz w:val="24"/>
          <w:szCs w:val="24"/>
          <w:lang w:eastAsia="en-IN"/>
          <w14:ligatures w14:val="none"/>
        </w:rPr>
      </w:pPr>
      <w:r w:rsidRPr="0043643D">
        <w:rPr>
          <w:rFonts w:ascii="Times New Roman" w:eastAsia="Times New Roman" w:hAnsi="Times New Roman" w:cs="Times New Roman"/>
          <w:kern w:val="0"/>
          <w:sz w:val="24"/>
          <w:szCs w:val="24"/>
          <w:lang w:eastAsia="en-IN"/>
          <w14:ligatures w14:val="none"/>
        </w:rPr>
        <w:t>Summary: The authors implement deep learning models, including CNN and LSTM, for fraud detection. Oversampling addresses class imbalance, while deep networks capture temporal and non-linear patterns effectively. Results show improved detection rates over classical ML models. The study influenced our choice of CNN as a baseline for comparison. Suggestions include exploring hybrid architectures and real-time deployment strategies. The paper emphasizes careful feature extraction and preprocessing.</w:t>
      </w:r>
    </w:p>
    <w:p w:rsidR="002C4905" w:rsidRDefault="0043643D" w:rsidP="0043643D">
      <w:pPr>
        <w:spacing w:line="360" w:lineRule="auto"/>
        <w:jc w:val="both"/>
        <w:rPr>
          <w:rFonts w:ascii="Times New Roman" w:eastAsia="Times New Roman" w:hAnsi="Times New Roman" w:cs="Times New Roman"/>
          <w:b/>
          <w:bCs/>
          <w:kern w:val="0"/>
          <w:sz w:val="24"/>
          <w:szCs w:val="24"/>
          <w:lang w:eastAsia="en-IN"/>
          <w14:ligatures w14:val="none"/>
        </w:rPr>
      </w:pPr>
      <w:r w:rsidRPr="0043643D">
        <w:rPr>
          <w:rFonts w:ascii="Times New Roman" w:eastAsia="Times New Roman" w:hAnsi="Times New Roman" w:cs="Times New Roman"/>
          <w:b/>
          <w:bCs/>
          <w:kern w:val="0"/>
          <w:sz w:val="24"/>
          <w:szCs w:val="24"/>
          <w:lang w:eastAsia="en-IN"/>
          <w14:ligatures w14:val="none"/>
        </w:rPr>
        <w:t>“Credit card fraud detection using deep learning and SMOTE.”</w:t>
      </w:r>
    </w:p>
    <w:p w:rsidR="0043643D" w:rsidRDefault="0043643D" w:rsidP="0043643D">
      <w:pPr>
        <w:spacing w:line="360" w:lineRule="auto"/>
        <w:jc w:val="both"/>
        <w:rPr>
          <w:rFonts w:ascii="Times New Roman" w:eastAsia="Times New Roman" w:hAnsi="Times New Roman" w:cs="Times New Roman"/>
          <w:kern w:val="0"/>
          <w:sz w:val="24"/>
          <w:szCs w:val="24"/>
          <w:lang w:eastAsia="en-IN"/>
          <w14:ligatures w14:val="none"/>
        </w:rPr>
      </w:pPr>
      <w:r w:rsidRPr="0043643D">
        <w:rPr>
          <w:rFonts w:ascii="Times New Roman" w:eastAsia="Times New Roman" w:hAnsi="Times New Roman" w:cs="Times New Roman"/>
          <w:b/>
          <w:bCs/>
          <w:kern w:val="0"/>
          <w:sz w:val="24"/>
          <w:szCs w:val="24"/>
          <w:lang w:eastAsia="en-IN"/>
          <w14:ligatures w14:val="none"/>
        </w:rPr>
        <w:t>Authors:</w:t>
      </w:r>
      <w:r w:rsidRPr="0043643D">
        <w:rPr>
          <w:rFonts w:ascii="Times New Roman" w:eastAsia="Times New Roman" w:hAnsi="Times New Roman" w:cs="Times New Roman"/>
          <w:kern w:val="0"/>
          <w:sz w:val="24"/>
          <w:szCs w:val="24"/>
          <w:lang w:eastAsia="en-IN"/>
          <w14:ligatures w14:val="none"/>
        </w:rPr>
        <w:t xml:space="preserve"> Sahin, Y., Duman, E.</w:t>
      </w:r>
    </w:p>
    <w:p w:rsidR="0043643D" w:rsidRPr="0043643D" w:rsidRDefault="0043643D" w:rsidP="0043643D">
      <w:pPr>
        <w:spacing w:line="360" w:lineRule="auto"/>
        <w:jc w:val="both"/>
        <w:rPr>
          <w:rFonts w:ascii="Times New Roman" w:eastAsia="Times New Roman" w:hAnsi="Times New Roman" w:cs="Times New Roman"/>
          <w:kern w:val="0"/>
          <w:sz w:val="24"/>
          <w:szCs w:val="24"/>
          <w:lang w:eastAsia="en-IN"/>
          <w14:ligatures w14:val="none"/>
        </w:rPr>
      </w:pPr>
      <w:r w:rsidRPr="0043643D">
        <w:rPr>
          <w:rFonts w:ascii="Times New Roman" w:eastAsia="Times New Roman" w:hAnsi="Times New Roman" w:cs="Times New Roman"/>
          <w:kern w:val="0"/>
          <w:sz w:val="24"/>
          <w:szCs w:val="24"/>
          <w:lang w:eastAsia="en-IN"/>
          <w14:ligatures w14:val="none"/>
        </w:rPr>
        <w:t>Summary: This work combines deep learning with SMOTE to balance the dataset for fraud detection. The approach improves detection accuracy and reduces false negatives. Preprocessing and feature scaling are highlighted as critical steps. The methodology inspired our use of SMOTE in QCNN training. Suggestions include exploring hybrid or quantum techniques to further enhance efficiency. Future research may focus on real-time implementation.</w:t>
      </w:r>
    </w:p>
    <w:p w:rsidR="00B46282" w:rsidRDefault="0043643D" w:rsidP="0043643D">
      <w:pPr>
        <w:spacing w:line="360" w:lineRule="auto"/>
        <w:jc w:val="both"/>
        <w:rPr>
          <w:rFonts w:ascii="Times New Roman" w:eastAsia="Times New Roman" w:hAnsi="Times New Roman" w:cs="Times New Roman"/>
          <w:b/>
          <w:bCs/>
          <w:kern w:val="0"/>
          <w:sz w:val="24"/>
          <w:szCs w:val="24"/>
          <w:lang w:eastAsia="en-IN"/>
          <w14:ligatures w14:val="none"/>
        </w:rPr>
      </w:pPr>
      <w:r w:rsidRPr="0043643D">
        <w:rPr>
          <w:rFonts w:ascii="Times New Roman" w:eastAsia="Times New Roman" w:hAnsi="Times New Roman" w:cs="Times New Roman"/>
          <w:b/>
          <w:bCs/>
          <w:kern w:val="0"/>
          <w:sz w:val="24"/>
          <w:szCs w:val="24"/>
          <w:lang w:eastAsia="en-IN"/>
          <w14:ligatures w14:val="none"/>
        </w:rPr>
        <w:t>“Quantum Convolutional Neural Networks.”</w:t>
      </w:r>
    </w:p>
    <w:p w:rsidR="0043643D" w:rsidRDefault="0043643D" w:rsidP="0043643D">
      <w:pPr>
        <w:spacing w:line="360" w:lineRule="auto"/>
        <w:jc w:val="both"/>
        <w:rPr>
          <w:rFonts w:ascii="Times New Roman" w:eastAsia="Times New Roman" w:hAnsi="Times New Roman" w:cs="Times New Roman"/>
          <w:kern w:val="0"/>
          <w:sz w:val="24"/>
          <w:szCs w:val="24"/>
          <w:lang w:eastAsia="en-IN"/>
          <w14:ligatures w14:val="none"/>
        </w:rPr>
      </w:pPr>
      <w:r w:rsidRPr="0043643D">
        <w:rPr>
          <w:rFonts w:ascii="Times New Roman" w:eastAsia="Times New Roman" w:hAnsi="Times New Roman" w:cs="Times New Roman"/>
          <w:b/>
          <w:bCs/>
          <w:kern w:val="0"/>
          <w:sz w:val="24"/>
          <w:szCs w:val="24"/>
          <w:lang w:eastAsia="en-IN"/>
          <w14:ligatures w14:val="none"/>
        </w:rPr>
        <w:t>Authors:</w:t>
      </w:r>
      <w:r w:rsidRPr="0043643D">
        <w:rPr>
          <w:rFonts w:ascii="Times New Roman" w:eastAsia="Times New Roman" w:hAnsi="Times New Roman" w:cs="Times New Roman"/>
          <w:kern w:val="0"/>
          <w:sz w:val="24"/>
          <w:szCs w:val="24"/>
          <w:lang w:eastAsia="en-IN"/>
          <w14:ligatures w14:val="none"/>
        </w:rPr>
        <w:t xml:space="preserve"> Grant, E., Benedetti, M., et al.</w:t>
      </w:r>
    </w:p>
    <w:p w:rsidR="0043643D" w:rsidRPr="00B46282" w:rsidRDefault="0043643D" w:rsidP="0043643D">
      <w:pPr>
        <w:spacing w:line="360" w:lineRule="auto"/>
        <w:jc w:val="both"/>
        <w:rPr>
          <w:rFonts w:ascii="Times New Roman" w:eastAsia="Times New Roman" w:hAnsi="Times New Roman" w:cs="Times New Roman"/>
          <w:kern w:val="0"/>
          <w:sz w:val="24"/>
          <w:szCs w:val="24"/>
          <w:lang w:eastAsia="en-IN"/>
          <w14:ligatures w14:val="none"/>
        </w:rPr>
      </w:pPr>
      <w:r w:rsidRPr="0043643D">
        <w:rPr>
          <w:rFonts w:ascii="Times New Roman" w:eastAsia="Times New Roman" w:hAnsi="Times New Roman" w:cs="Times New Roman"/>
          <w:kern w:val="0"/>
          <w:sz w:val="24"/>
          <w:szCs w:val="24"/>
          <w:lang w:eastAsia="en-IN"/>
          <w14:ligatures w14:val="none"/>
        </w:rPr>
        <w:t>Summary: This paper introduces QCNNs for hierarchical feature extraction using quantum circuits. QCNNs can detect complex patterns with fewer parameters than classical CNNs. The study motivated our design of quantum layers for fraud detection. Suggestions include exploring practical datasets and scaling to larger quantum systems. Future work involves applying QCNNs to real-world financial data.</w:t>
      </w:r>
    </w:p>
    <w:p w:rsidR="00B46282" w:rsidRDefault="0043643D" w:rsidP="0043643D">
      <w:pPr>
        <w:spacing w:line="360" w:lineRule="auto"/>
        <w:jc w:val="both"/>
        <w:rPr>
          <w:rFonts w:ascii="Times New Roman" w:eastAsia="Times New Roman" w:hAnsi="Times New Roman" w:cs="Times New Roman"/>
          <w:b/>
          <w:bCs/>
          <w:kern w:val="0"/>
          <w:sz w:val="24"/>
          <w:szCs w:val="24"/>
          <w:lang w:eastAsia="en-IN"/>
          <w14:ligatures w14:val="none"/>
        </w:rPr>
      </w:pPr>
      <w:r w:rsidRPr="0043643D">
        <w:rPr>
          <w:rFonts w:ascii="Times New Roman" w:eastAsia="Times New Roman" w:hAnsi="Times New Roman" w:cs="Times New Roman"/>
          <w:b/>
          <w:bCs/>
          <w:kern w:val="0"/>
          <w:sz w:val="24"/>
          <w:szCs w:val="24"/>
          <w:lang w:eastAsia="en-IN"/>
          <w14:ligatures w14:val="none"/>
        </w:rPr>
        <w:t>“Quantum Machine Learning in Feature Hilbert Spaces.”</w:t>
      </w:r>
    </w:p>
    <w:p w:rsidR="0043643D" w:rsidRDefault="0043643D" w:rsidP="0043643D">
      <w:pPr>
        <w:spacing w:line="360" w:lineRule="auto"/>
        <w:jc w:val="both"/>
        <w:rPr>
          <w:rFonts w:ascii="Times New Roman" w:eastAsia="Times New Roman" w:hAnsi="Times New Roman" w:cs="Times New Roman"/>
          <w:kern w:val="0"/>
          <w:sz w:val="24"/>
          <w:szCs w:val="24"/>
          <w:lang w:eastAsia="en-IN"/>
          <w14:ligatures w14:val="none"/>
        </w:rPr>
      </w:pPr>
      <w:r w:rsidRPr="0043643D">
        <w:rPr>
          <w:rFonts w:ascii="Times New Roman" w:eastAsia="Times New Roman" w:hAnsi="Times New Roman" w:cs="Times New Roman"/>
          <w:b/>
          <w:bCs/>
          <w:kern w:val="0"/>
          <w:sz w:val="24"/>
          <w:szCs w:val="24"/>
          <w:lang w:eastAsia="en-IN"/>
          <w14:ligatures w14:val="none"/>
        </w:rPr>
        <w:t>Authors:</w:t>
      </w:r>
      <w:r w:rsidRPr="0043643D">
        <w:rPr>
          <w:rFonts w:ascii="Times New Roman" w:eastAsia="Times New Roman" w:hAnsi="Times New Roman" w:cs="Times New Roman"/>
          <w:kern w:val="0"/>
          <w:sz w:val="24"/>
          <w:szCs w:val="24"/>
          <w:lang w:eastAsia="en-IN"/>
          <w14:ligatures w14:val="none"/>
        </w:rPr>
        <w:t xml:space="preserve"> Schuld, M., Killoran, N.</w:t>
      </w:r>
    </w:p>
    <w:p w:rsidR="0043643D" w:rsidRPr="0043643D" w:rsidRDefault="0043643D" w:rsidP="0043643D">
      <w:pPr>
        <w:spacing w:line="360" w:lineRule="auto"/>
        <w:jc w:val="both"/>
        <w:rPr>
          <w:rFonts w:ascii="Times New Roman" w:eastAsia="Times New Roman" w:hAnsi="Times New Roman" w:cs="Times New Roman"/>
          <w:kern w:val="0"/>
          <w:sz w:val="24"/>
          <w:szCs w:val="24"/>
          <w:lang w:eastAsia="en-IN"/>
          <w14:ligatures w14:val="none"/>
        </w:rPr>
      </w:pPr>
      <w:r w:rsidRPr="0043643D">
        <w:rPr>
          <w:rFonts w:ascii="Times New Roman" w:eastAsia="Times New Roman" w:hAnsi="Times New Roman" w:cs="Times New Roman"/>
          <w:kern w:val="0"/>
          <w:sz w:val="24"/>
          <w:szCs w:val="24"/>
          <w:lang w:eastAsia="en-IN"/>
          <w14:ligatures w14:val="none"/>
        </w:rPr>
        <w:t xml:space="preserve">Summary: The authors present a method for encoding classical data into quantum Hilbert spaces for kernel-based learning. This allows efficient representation of complex relationships and improves generalization. It guided our data embedding and PCA transformation for QCNN input. Suggestions </w:t>
      </w:r>
      <w:r w:rsidRPr="0043643D">
        <w:rPr>
          <w:rFonts w:ascii="Times New Roman" w:eastAsia="Times New Roman" w:hAnsi="Times New Roman" w:cs="Times New Roman"/>
          <w:kern w:val="0"/>
          <w:sz w:val="24"/>
          <w:szCs w:val="24"/>
          <w:lang w:eastAsia="en-IN"/>
          <w14:ligatures w14:val="none"/>
        </w:rPr>
        <w:lastRenderedPageBreak/>
        <w:t>include extending to larger datasets and anomaly detection tasks. Future work may explore hybrid quantum-classical optimization techniques.</w:t>
      </w:r>
    </w:p>
    <w:p w:rsidR="00430C19" w:rsidRDefault="0043643D" w:rsidP="0043643D">
      <w:pPr>
        <w:spacing w:line="360" w:lineRule="auto"/>
        <w:jc w:val="both"/>
        <w:rPr>
          <w:rFonts w:ascii="Times New Roman" w:eastAsia="Times New Roman" w:hAnsi="Times New Roman" w:cs="Times New Roman"/>
          <w:b/>
          <w:bCs/>
          <w:kern w:val="0"/>
          <w:sz w:val="24"/>
          <w:szCs w:val="24"/>
          <w:lang w:eastAsia="en-IN"/>
          <w14:ligatures w14:val="none"/>
        </w:rPr>
      </w:pPr>
      <w:r w:rsidRPr="0043643D">
        <w:rPr>
          <w:rFonts w:ascii="Times New Roman" w:eastAsia="Times New Roman" w:hAnsi="Times New Roman" w:cs="Times New Roman"/>
          <w:b/>
          <w:bCs/>
          <w:kern w:val="0"/>
          <w:sz w:val="24"/>
          <w:szCs w:val="24"/>
          <w:lang w:eastAsia="en-IN"/>
          <w14:ligatures w14:val="none"/>
        </w:rPr>
        <w:t>“Hybrid Quantum-Classical Machine Learning for Credit Card Fraud Detection.”</w:t>
      </w:r>
    </w:p>
    <w:p w:rsidR="0043643D" w:rsidRDefault="0043643D" w:rsidP="0043643D">
      <w:pPr>
        <w:spacing w:line="360" w:lineRule="auto"/>
        <w:jc w:val="both"/>
        <w:rPr>
          <w:rFonts w:ascii="Times New Roman" w:eastAsia="Times New Roman" w:hAnsi="Times New Roman" w:cs="Times New Roman"/>
          <w:kern w:val="0"/>
          <w:sz w:val="24"/>
          <w:szCs w:val="24"/>
          <w:lang w:eastAsia="en-IN"/>
          <w14:ligatures w14:val="none"/>
        </w:rPr>
      </w:pPr>
      <w:r w:rsidRPr="0043643D">
        <w:rPr>
          <w:rFonts w:ascii="Times New Roman" w:eastAsia="Times New Roman" w:hAnsi="Times New Roman" w:cs="Times New Roman"/>
          <w:b/>
          <w:bCs/>
          <w:kern w:val="0"/>
          <w:sz w:val="24"/>
          <w:szCs w:val="24"/>
          <w:lang w:eastAsia="en-IN"/>
          <w14:ligatures w14:val="none"/>
        </w:rPr>
        <w:t>Authors:</w:t>
      </w:r>
      <w:r w:rsidRPr="0043643D">
        <w:rPr>
          <w:rFonts w:ascii="Times New Roman" w:eastAsia="Times New Roman" w:hAnsi="Times New Roman" w:cs="Times New Roman"/>
          <w:kern w:val="0"/>
          <w:sz w:val="24"/>
          <w:szCs w:val="24"/>
          <w:lang w:eastAsia="en-IN"/>
          <w14:ligatures w14:val="none"/>
        </w:rPr>
        <w:t xml:space="preserve"> Zoufal, C., Lucchi, A., Woerner, S.</w:t>
      </w:r>
    </w:p>
    <w:p w:rsidR="0043643D" w:rsidRPr="0043643D" w:rsidRDefault="0043643D" w:rsidP="0043643D">
      <w:pPr>
        <w:spacing w:line="360" w:lineRule="auto"/>
        <w:jc w:val="both"/>
        <w:rPr>
          <w:rFonts w:ascii="Times New Roman" w:eastAsia="Times New Roman" w:hAnsi="Times New Roman" w:cs="Times New Roman"/>
          <w:kern w:val="0"/>
          <w:sz w:val="24"/>
          <w:szCs w:val="24"/>
          <w:lang w:eastAsia="en-IN"/>
          <w14:ligatures w14:val="none"/>
        </w:rPr>
      </w:pPr>
      <w:r w:rsidRPr="0043643D">
        <w:rPr>
          <w:rFonts w:ascii="Times New Roman" w:eastAsia="Times New Roman" w:hAnsi="Times New Roman" w:cs="Times New Roman"/>
          <w:kern w:val="0"/>
          <w:sz w:val="24"/>
          <w:szCs w:val="24"/>
          <w:lang w:eastAsia="en-IN"/>
          <w14:ligatures w14:val="none"/>
        </w:rPr>
        <w:t>Summary: This study proposes a hybrid QCNN-classical neural network model for fraud detection. The approach enhances pattern recognition and computational efficiency compared to purely classical methods. It inspired our approach of combining quantum layers with a small classical head. Suggestions include scaling the hybrid model for larger datasets and real-time applications. Future research emphasizes deployment in live financial systems.</w:t>
      </w:r>
    </w:p>
    <w:p w:rsidR="00430C19" w:rsidRDefault="0043643D" w:rsidP="0043643D">
      <w:pPr>
        <w:spacing w:line="360" w:lineRule="auto"/>
        <w:jc w:val="both"/>
        <w:rPr>
          <w:rFonts w:ascii="Times New Roman" w:eastAsia="Times New Roman" w:hAnsi="Times New Roman" w:cs="Times New Roman"/>
          <w:b/>
          <w:bCs/>
          <w:kern w:val="0"/>
          <w:sz w:val="24"/>
          <w:szCs w:val="24"/>
          <w:lang w:eastAsia="en-IN"/>
          <w14:ligatures w14:val="none"/>
        </w:rPr>
      </w:pPr>
      <w:r w:rsidRPr="0043643D">
        <w:rPr>
          <w:rFonts w:ascii="Times New Roman" w:eastAsia="Times New Roman" w:hAnsi="Times New Roman" w:cs="Times New Roman"/>
          <w:b/>
          <w:bCs/>
          <w:kern w:val="0"/>
          <w:sz w:val="24"/>
          <w:szCs w:val="24"/>
          <w:lang w:eastAsia="en-IN"/>
          <w14:ligatures w14:val="none"/>
        </w:rPr>
        <w:t>“Quantum Machine Learning for Finance: State-of-the-Art and Prospects.”</w:t>
      </w:r>
    </w:p>
    <w:p w:rsidR="0043643D" w:rsidRDefault="0043643D" w:rsidP="0043643D">
      <w:pPr>
        <w:spacing w:line="360" w:lineRule="auto"/>
        <w:jc w:val="both"/>
        <w:rPr>
          <w:rFonts w:ascii="Times New Roman" w:eastAsia="Times New Roman" w:hAnsi="Times New Roman" w:cs="Times New Roman"/>
          <w:kern w:val="0"/>
          <w:sz w:val="24"/>
          <w:szCs w:val="24"/>
          <w:lang w:eastAsia="en-IN"/>
          <w14:ligatures w14:val="none"/>
        </w:rPr>
      </w:pPr>
      <w:r w:rsidRPr="0043643D">
        <w:rPr>
          <w:rFonts w:ascii="Times New Roman" w:eastAsia="Times New Roman" w:hAnsi="Times New Roman" w:cs="Times New Roman"/>
          <w:b/>
          <w:bCs/>
          <w:kern w:val="0"/>
          <w:sz w:val="24"/>
          <w:szCs w:val="24"/>
          <w:lang w:eastAsia="en-IN"/>
          <w14:ligatures w14:val="none"/>
        </w:rPr>
        <w:t>Authors:</w:t>
      </w:r>
      <w:r w:rsidRPr="0043643D">
        <w:rPr>
          <w:rFonts w:ascii="Times New Roman" w:eastAsia="Times New Roman" w:hAnsi="Times New Roman" w:cs="Times New Roman"/>
          <w:kern w:val="0"/>
          <w:sz w:val="24"/>
          <w:szCs w:val="24"/>
          <w:lang w:eastAsia="en-IN"/>
          <w14:ligatures w14:val="none"/>
        </w:rPr>
        <w:t xml:space="preserve"> Woerner, S., Egger, D. J.</w:t>
      </w:r>
    </w:p>
    <w:p w:rsidR="0043643D" w:rsidRPr="0043643D" w:rsidRDefault="0043643D" w:rsidP="0043643D">
      <w:pPr>
        <w:spacing w:line="360" w:lineRule="auto"/>
        <w:jc w:val="both"/>
        <w:rPr>
          <w:rFonts w:ascii="Times New Roman" w:eastAsia="Times New Roman" w:hAnsi="Times New Roman" w:cs="Times New Roman"/>
          <w:kern w:val="0"/>
          <w:sz w:val="24"/>
          <w:szCs w:val="24"/>
          <w:lang w:eastAsia="en-IN"/>
          <w14:ligatures w14:val="none"/>
        </w:rPr>
      </w:pPr>
      <w:r w:rsidRPr="0043643D">
        <w:rPr>
          <w:rFonts w:ascii="Times New Roman" w:eastAsia="Times New Roman" w:hAnsi="Times New Roman" w:cs="Times New Roman"/>
          <w:kern w:val="0"/>
          <w:sz w:val="24"/>
          <w:szCs w:val="24"/>
          <w:lang w:eastAsia="en-IN"/>
          <w14:ligatures w14:val="none"/>
        </w:rPr>
        <w:t>Summary: This review covers applications of QML in finance, including fraud detection, risk assessment, and portfolio optimization. It highlights challenges such as qubit limitations and noise. Insights guided our hybrid quantum-classical strategy for financial data. Suggestions include developing scalable models for real-world applications. The paper supports QCNNs as an efficient fraud detection tool. Future work focuses on practical deployment in financial services.</w:t>
      </w:r>
    </w:p>
    <w:p w:rsidR="00B46282" w:rsidRDefault="0043643D" w:rsidP="0043643D">
      <w:pPr>
        <w:spacing w:line="360" w:lineRule="auto"/>
        <w:jc w:val="both"/>
        <w:rPr>
          <w:rFonts w:ascii="Times New Roman" w:eastAsia="Times New Roman" w:hAnsi="Times New Roman" w:cs="Times New Roman"/>
          <w:b/>
          <w:bCs/>
          <w:kern w:val="0"/>
          <w:sz w:val="24"/>
          <w:szCs w:val="24"/>
          <w:lang w:eastAsia="en-IN"/>
          <w14:ligatures w14:val="none"/>
        </w:rPr>
      </w:pPr>
      <w:r w:rsidRPr="0043643D">
        <w:rPr>
          <w:rFonts w:ascii="Times New Roman" w:eastAsia="Times New Roman" w:hAnsi="Times New Roman" w:cs="Times New Roman"/>
          <w:b/>
          <w:bCs/>
          <w:kern w:val="0"/>
          <w:sz w:val="24"/>
          <w:szCs w:val="24"/>
          <w:lang w:eastAsia="en-IN"/>
          <w14:ligatures w14:val="none"/>
        </w:rPr>
        <w:t>“Quantum Advantage in Learning from Experiential Data.”</w:t>
      </w:r>
    </w:p>
    <w:p w:rsidR="0043643D" w:rsidRDefault="0043643D" w:rsidP="0043643D">
      <w:pPr>
        <w:spacing w:line="360" w:lineRule="auto"/>
        <w:jc w:val="both"/>
        <w:rPr>
          <w:rFonts w:ascii="Times New Roman" w:eastAsia="Times New Roman" w:hAnsi="Times New Roman" w:cs="Times New Roman"/>
          <w:kern w:val="0"/>
          <w:sz w:val="24"/>
          <w:szCs w:val="24"/>
          <w:lang w:eastAsia="en-IN"/>
          <w14:ligatures w14:val="none"/>
        </w:rPr>
      </w:pPr>
      <w:r w:rsidRPr="0043643D">
        <w:rPr>
          <w:rFonts w:ascii="Times New Roman" w:eastAsia="Times New Roman" w:hAnsi="Times New Roman" w:cs="Times New Roman"/>
          <w:b/>
          <w:bCs/>
          <w:kern w:val="0"/>
          <w:sz w:val="24"/>
          <w:szCs w:val="24"/>
          <w:lang w:eastAsia="en-IN"/>
          <w14:ligatures w14:val="none"/>
        </w:rPr>
        <w:t>Authors:</w:t>
      </w:r>
      <w:r w:rsidRPr="0043643D">
        <w:rPr>
          <w:rFonts w:ascii="Times New Roman" w:eastAsia="Times New Roman" w:hAnsi="Times New Roman" w:cs="Times New Roman"/>
          <w:kern w:val="0"/>
          <w:sz w:val="24"/>
          <w:szCs w:val="24"/>
          <w:lang w:eastAsia="en-IN"/>
          <w14:ligatures w14:val="none"/>
        </w:rPr>
        <w:t xml:space="preserve"> Lloyd, S., Schuld, M., et al.</w:t>
      </w:r>
    </w:p>
    <w:p w:rsidR="0043643D" w:rsidRPr="0043643D" w:rsidRDefault="0043643D" w:rsidP="0043643D">
      <w:pPr>
        <w:spacing w:line="360" w:lineRule="auto"/>
        <w:jc w:val="both"/>
        <w:rPr>
          <w:rFonts w:ascii="Times New Roman" w:eastAsia="Times New Roman" w:hAnsi="Times New Roman" w:cs="Times New Roman"/>
          <w:kern w:val="0"/>
          <w:sz w:val="24"/>
          <w:szCs w:val="24"/>
          <w:lang w:eastAsia="en-IN"/>
          <w14:ligatures w14:val="none"/>
        </w:rPr>
      </w:pPr>
      <w:r w:rsidRPr="0043643D">
        <w:rPr>
          <w:rFonts w:ascii="Times New Roman" w:eastAsia="Times New Roman" w:hAnsi="Times New Roman" w:cs="Times New Roman"/>
          <w:kern w:val="0"/>
          <w:sz w:val="24"/>
          <w:szCs w:val="24"/>
          <w:lang w:eastAsia="en-IN"/>
          <w14:ligatures w14:val="none"/>
        </w:rPr>
        <w:t>Summary: The authors examine the potential quantum advantage in learning tasks using superposition and entanglement. The study demonstrates theoretical improvements in anomaly detection and complex data analysis. This influenced our expectation of enhanced accuracy using QCNNs. Suggestions include testing models on real-world financial datasets. Future work may explore hybrid approaches combining classical ML with QML.</w:t>
      </w:r>
    </w:p>
    <w:p w:rsidR="00B46282" w:rsidRDefault="0043643D" w:rsidP="0043643D">
      <w:pPr>
        <w:spacing w:line="360" w:lineRule="auto"/>
        <w:jc w:val="both"/>
        <w:rPr>
          <w:rFonts w:ascii="Times New Roman" w:eastAsia="Times New Roman" w:hAnsi="Times New Roman" w:cs="Times New Roman"/>
          <w:b/>
          <w:bCs/>
          <w:kern w:val="0"/>
          <w:sz w:val="24"/>
          <w:szCs w:val="24"/>
          <w:lang w:eastAsia="en-IN"/>
          <w14:ligatures w14:val="none"/>
        </w:rPr>
      </w:pPr>
      <w:r w:rsidRPr="0043643D">
        <w:rPr>
          <w:rFonts w:ascii="Times New Roman" w:eastAsia="Times New Roman" w:hAnsi="Times New Roman" w:cs="Times New Roman"/>
          <w:b/>
          <w:bCs/>
          <w:kern w:val="0"/>
          <w:sz w:val="24"/>
          <w:szCs w:val="24"/>
          <w:lang w:eastAsia="en-IN"/>
          <w14:ligatures w14:val="none"/>
        </w:rPr>
        <w:t>“PennyLane: Automatic Differentiation of Hybrid Quantum-Classical Computations.”</w:t>
      </w:r>
    </w:p>
    <w:p w:rsidR="0043643D" w:rsidRDefault="0043643D" w:rsidP="0043643D">
      <w:pPr>
        <w:spacing w:line="360" w:lineRule="auto"/>
        <w:jc w:val="both"/>
        <w:rPr>
          <w:rFonts w:ascii="Times New Roman" w:eastAsia="Times New Roman" w:hAnsi="Times New Roman" w:cs="Times New Roman"/>
          <w:kern w:val="0"/>
          <w:sz w:val="24"/>
          <w:szCs w:val="24"/>
          <w:lang w:eastAsia="en-IN"/>
          <w14:ligatures w14:val="none"/>
        </w:rPr>
      </w:pPr>
      <w:r w:rsidRPr="0043643D">
        <w:rPr>
          <w:rFonts w:ascii="Times New Roman" w:eastAsia="Times New Roman" w:hAnsi="Times New Roman" w:cs="Times New Roman"/>
          <w:b/>
          <w:bCs/>
          <w:kern w:val="0"/>
          <w:sz w:val="24"/>
          <w:szCs w:val="24"/>
          <w:lang w:eastAsia="en-IN"/>
          <w14:ligatures w14:val="none"/>
        </w:rPr>
        <w:t>Authors:</w:t>
      </w:r>
      <w:r w:rsidRPr="0043643D">
        <w:rPr>
          <w:rFonts w:ascii="Times New Roman" w:eastAsia="Times New Roman" w:hAnsi="Times New Roman" w:cs="Times New Roman"/>
          <w:kern w:val="0"/>
          <w:sz w:val="24"/>
          <w:szCs w:val="24"/>
          <w:lang w:eastAsia="en-IN"/>
          <w14:ligatures w14:val="none"/>
        </w:rPr>
        <w:t xml:space="preserve"> Bergholm, V., Izaac, J., et al.</w:t>
      </w:r>
    </w:p>
    <w:p w:rsidR="0043643D" w:rsidRDefault="0043643D" w:rsidP="0043643D">
      <w:pPr>
        <w:spacing w:line="360" w:lineRule="auto"/>
        <w:jc w:val="both"/>
        <w:rPr>
          <w:rFonts w:ascii="Times New Roman" w:eastAsia="Times New Roman" w:hAnsi="Times New Roman" w:cs="Times New Roman"/>
          <w:kern w:val="0"/>
          <w:sz w:val="24"/>
          <w:szCs w:val="24"/>
          <w:lang w:eastAsia="en-IN"/>
          <w14:ligatures w14:val="none"/>
        </w:rPr>
      </w:pPr>
      <w:r w:rsidRPr="0043643D">
        <w:rPr>
          <w:rFonts w:ascii="Times New Roman" w:eastAsia="Times New Roman" w:hAnsi="Times New Roman" w:cs="Times New Roman"/>
          <w:kern w:val="0"/>
          <w:sz w:val="24"/>
          <w:szCs w:val="24"/>
          <w:lang w:eastAsia="en-IN"/>
          <w14:ligatures w14:val="none"/>
        </w:rPr>
        <w:t xml:space="preserve">Summary: This paper introduces PennyLane, a framework for hybrid quantum-classical machine learning with automatic differentiation. It enables QCNNs to be trained efficiently using classical optimizers. The study influenced our QCNN implementation in TensorFlow. Suggestions include scaling to more qubits </w:t>
      </w:r>
      <w:r w:rsidRPr="0043643D">
        <w:rPr>
          <w:rFonts w:ascii="Times New Roman" w:eastAsia="Times New Roman" w:hAnsi="Times New Roman" w:cs="Times New Roman"/>
          <w:kern w:val="0"/>
          <w:sz w:val="24"/>
          <w:szCs w:val="24"/>
          <w:lang w:eastAsia="en-IN"/>
          <w14:ligatures w14:val="none"/>
        </w:rPr>
        <w:lastRenderedPageBreak/>
        <w:t>and testing on noisy hardware. Future research includes optimizing hybrid workflows for fraud detection applications.</w:t>
      </w:r>
    </w:p>
    <w:p w:rsidR="00430C19" w:rsidRDefault="00430C19" w:rsidP="0043643D">
      <w:pPr>
        <w:spacing w:line="360" w:lineRule="auto"/>
        <w:jc w:val="both"/>
        <w:rPr>
          <w:rFonts w:ascii="Times New Roman" w:eastAsia="Times New Roman" w:hAnsi="Times New Roman" w:cs="Times New Roman"/>
          <w:kern w:val="0"/>
          <w:sz w:val="24"/>
          <w:szCs w:val="24"/>
          <w:lang w:eastAsia="en-IN"/>
          <w14:ligatures w14:val="none"/>
        </w:rPr>
      </w:pPr>
    </w:p>
    <w:p w:rsidR="00430C19" w:rsidRDefault="00430C19" w:rsidP="0043643D">
      <w:pPr>
        <w:spacing w:line="360" w:lineRule="auto"/>
        <w:jc w:val="both"/>
        <w:rPr>
          <w:rFonts w:ascii="Times New Roman" w:eastAsia="Times New Roman" w:hAnsi="Times New Roman" w:cs="Times New Roman"/>
          <w:kern w:val="0"/>
          <w:sz w:val="24"/>
          <w:szCs w:val="24"/>
          <w:lang w:eastAsia="en-IN"/>
          <w14:ligatures w14:val="none"/>
        </w:rPr>
      </w:pPr>
    </w:p>
    <w:p w:rsidR="00430C19" w:rsidRDefault="00430C19" w:rsidP="0043643D">
      <w:pPr>
        <w:spacing w:line="360" w:lineRule="auto"/>
        <w:jc w:val="both"/>
        <w:rPr>
          <w:rFonts w:ascii="Times New Roman" w:eastAsia="Times New Roman" w:hAnsi="Times New Roman" w:cs="Times New Roman"/>
          <w:kern w:val="0"/>
          <w:sz w:val="24"/>
          <w:szCs w:val="24"/>
          <w:lang w:eastAsia="en-IN"/>
          <w14:ligatures w14:val="none"/>
        </w:rPr>
      </w:pPr>
    </w:p>
    <w:p w:rsidR="00430C19" w:rsidRDefault="00430C19" w:rsidP="0043643D">
      <w:pPr>
        <w:spacing w:line="360" w:lineRule="auto"/>
        <w:jc w:val="both"/>
        <w:rPr>
          <w:rFonts w:ascii="Times New Roman" w:eastAsia="Times New Roman" w:hAnsi="Times New Roman" w:cs="Times New Roman"/>
          <w:kern w:val="0"/>
          <w:sz w:val="24"/>
          <w:szCs w:val="24"/>
          <w:lang w:eastAsia="en-IN"/>
          <w14:ligatures w14:val="none"/>
        </w:rPr>
      </w:pPr>
    </w:p>
    <w:p w:rsidR="00430C19" w:rsidRDefault="00430C19" w:rsidP="0043643D">
      <w:pPr>
        <w:spacing w:line="360" w:lineRule="auto"/>
        <w:jc w:val="both"/>
        <w:rPr>
          <w:rFonts w:ascii="Times New Roman" w:eastAsia="Times New Roman" w:hAnsi="Times New Roman" w:cs="Times New Roman"/>
          <w:kern w:val="0"/>
          <w:sz w:val="24"/>
          <w:szCs w:val="24"/>
          <w:lang w:eastAsia="en-IN"/>
          <w14:ligatures w14:val="none"/>
        </w:rPr>
      </w:pPr>
    </w:p>
    <w:p w:rsidR="00430C19" w:rsidRDefault="00430C19" w:rsidP="0043643D">
      <w:pPr>
        <w:spacing w:line="360" w:lineRule="auto"/>
        <w:jc w:val="both"/>
        <w:rPr>
          <w:rFonts w:ascii="Times New Roman" w:eastAsia="Times New Roman" w:hAnsi="Times New Roman" w:cs="Times New Roman"/>
          <w:kern w:val="0"/>
          <w:sz w:val="24"/>
          <w:szCs w:val="24"/>
          <w:lang w:eastAsia="en-IN"/>
          <w14:ligatures w14:val="none"/>
        </w:rPr>
      </w:pPr>
    </w:p>
    <w:p w:rsidR="00430C19" w:rsidRDefault="00430C19" w:rsidP="0043643D">
      <w:pPr>
        <w:spacing w:line="360" w:lineRule="auto"/>
        <w:jc w:val="both"/>
        <w:rPr>
          <w:rFonts w:ascii="Times New Roman" w:eastAsia="Times New Roman" w:hAnsi="Times New Roman" w:cs="Times New Roman"/>
          <w:kern w:val="0"/>
          <w:sz w:val="24"/>
          <w:szCs w:val="24"/>
          <w:lang w:eastAsia="en-IN"/>
          <w14:ligatures w14:val="none"/>
        </w:rPr>
      </w:pPr>
    </w:p>
    <w:p w:rsidR="00430C19" w:rsidRDefault="00430C19" w:rsidP="0043643D">
      <w:pPr>
        <w:spacing w:line="360" w:lineRule="auto"/>
        <w:jc w:val="both"/>
        <w:rPr>
          <w:rFonts w:ascii="Times New Roman" w:eastAsia="Times New Roman" w:hAnsi="Times New Roman" w:cs="Times New Roman"/>
          <w:kern w:val="0"/>
          <w:sz w:val="24"/>
          <w:szCs w:val="24"/>
          <w:lang w:eastAsia="en-IN"/>
          <w14:ligatures w14:val="none"/>
        </w:rPr>
      </w:pPr>
    </w:p>
    <w:p w:rsidR="00430C19" w:rsidRDefault="00430C19" w:rsidP="0043643D">
      <w:pPr>
        <w:spacing w:line="360" w:lineRule="auto"/>
        <w:jc w:val="both"/>
        <w:rPr>
          <w:rFonts w:ascii="Times New Roman" w:eastAsia="Times New Roman" w:hAnsi="Times New Roman" w:cs="Times New Roman"/>
          <w:kern w:val="0"/>
          <w:sz w:val="24"/>
          <w:szCs w:val="24"/>
          <w:lang w:eastAsia="en-IN"/>
          <w14:ligatures w14:val="none"/>
        </w:rPr>
      </w:pPr>
    </w:p>
    <w:p w:rsidR="00430C19" w:rsidRDefault="00430C19" w:rsidP="0043643D">
      <w:pPr>
        <w:spacing w:line="360" w:lineRule="auto"/>
        <w:jc w:val="both"/>
        <w:rPr>
          <w:rFonts w:ascii="Times New Roman" w:eastAsia="Times New Roman" w:hAnsi="Times New Roman" w:cs="Times New Roman"/>
          <w:kern w:val="0"/>
          <w:sz w:val="24"/>
          <w:szCs w:val="24"/>
          <w:lang w:eastAsia="en-IN"/>
          <w14:ligatures w14:val="none"/>
        </w:rPr>
      </w:pPr>
    </w:p>
    <w:p w:rsidR="00430C19" w:rsidRDefault="00430C19" w:rsidP="0043643D">
      <w:pPr>
        <w:spacing w:line="360" w:lineRule="auto"/>
        <w:jc w:val="both"/>
        <w:rPr>
          <w:rFonts w:ascii="Times New Roman" w:eastAsia="Times New Roman" w:hAnsi="Times New Roman" w:cs="Times New Roman"/>
          <w:kern w:val="0"/>
          <w:sz w:val="24"/>
          <w:szCs w:val="24"/>
          <w:lang w:eastAsia="en-IN"/>
          <w14:ligatures w14:val="none"/>
        </w:rPr>
      </w:pPr>
    </w:p>
    <w:p w:rsidR="00430C19" w:rsidRDefault="00430C19" w:rsidP="0043643D">
      <w:pPr>
        <w:spacing w:line="360" w:lineRule="auto"/>
        <w:jc w:val="both"/>
        <w:rPr>
          <w:rFonts w:ascii="Times New Roman" w:eastAsia="Times New Roman" w:hAnsi="Times New Roman" w:cs="Times New Roman"/>
          <w:kern w:val="0"/>
          <w:sz w:val="24"/>
          <w:szCs w:val="24"/>
          <w:lang w:eastAsia="en-IN"/>
          <w14:ligatures w14:val="none"/>
        </w:rPr>
      </w:pPr>
    </w:p>
    <w:p w:rsidR="00430C19" w:rsidRDefault="00430C19" w:rsidP="0043643D">
      <w:pPr>
        <w:spacing w:line="360" w:lineRule="auto"/>
        <w:jc w:val="both"/>
        <w:rPr>
          <w:rFonts w:ascii="Times New Roman" w:eastAsia="Times New Roman" w:hAnsi="Times New Roman" w:cs="Times New Roman"/>
          <w:kern w:val="0"/>
          <w:sz w:val="24"/>
          <w:szCs w:val="24"/>
          <w:lang w:eastAsia="en-IN"/>
          <w14:ligatures w14:val="none"/>
        </w:rPr>
      </w:pPr>
    </w:p>
    <w:p w:rsidR="00430C19" w:rsidRDefault="00430C19" w:rsidP="0043643D">
      <w:pPr>
        <w:spacing w:line="360" w:lineRule="auto"/>
        <w:jc w:val="both"/>
        <w:rPr>
          <w:rFonts w:ascii="Times New Roman" w:eastAsia="Times New Roman" w:hAnsi="Times New Roman" w:cs="Times New Roman"/>
          <w:kern w:val="0"/>
          <w:sz w:val="24"/>
          <w:szCs w:val="24"/>
          <w:lang w:eastAsia="en-IN"/>
          <w14:ligatures w14:val="none"/>
        </w:rPr>
      </w:pPr>
    </w:p>
    <w:p w:rsidR="00430C19" w:rsidRDefault="00430C19" w:rsidP="0043643D">
      <w:pPr>
        <w:spacing w:line="360" w:lineRule="auto"/>
        <w:jc w:val="both"/>
        <w:rPr>
          <w:rFonts w:ascii="Times New Roman" w:eastAsia="Times New Roman" w:hAnsi="Times New Roman" w:cs="Times New Roman"/>
          <w:kern w:val="0"/>
          <w:sz w:val="24"/>
          <w:szCs w:val="24"/>
          <w:lang w:eastAsia="en-IN"/>
          <w14:ligatures w14:val="none"/>
        </w:rPr>
      </w:pPr>
    </w:p>
    <w:p w:rsidR="00430C19" w:rsidRDefault="00430C19" w:rsidP="0043643D">
      <w:pPr>
        <w:spacing w:line="360" w:lineRule="auto"/>
        <w:jc w:val="both"/>
        <w:rPr>
          <w:rFonts w:ascii="Times New Roman" w:eastAsia="Times New Roman" w:hAnsi="Times New Roman" w:cs="Times New Roman"/>
          <w:kern w:val="0"/>
          <w:sz w:val="24"/>
          <w:szCs w:val="24"/>
          <w:lang w:eastAsia="en-IN"/>
          <w14:ligatures w14:val="none"/>
        </w:rPr>
      </w:pPr>
    </w:p>
    <w:p w:rsidR="00430C19" w:rsidRDefault="00430C19" w:rsidP="0043643D">
      <w:pPr>
        <w:spacing w:line="360" w:lineRule="auto"/>
        <w:jc w:val="both"/>
        <w:rPr>
          <w:rFonts w:ascii="Times New Roman" w:eastAsia="Times New Roman" w:hAnsi="Times New Roman" w:cs="Times New Roman"/>
          <w:kern w:val="0"/>
          <w:sz w:val="24"/>
          <w:szCs w:val="24"/>
          <w:lang w:eastAsia="en-IN"/>
          <w14:ligatures w14:val="none"/>
        </w:rPr>
      </w:pPr>
    </w:p>
    <w:p w:rsidR="00430C19" w:rsidRDefault="00430C19" w:rsidP="0043643D">
      <w:pPr>
        <w:spacing w:line="360" w:lineRule="auto"/>
        <w:jc w:val="both"/>
        <w:rPr>
          <w:rFonts w:ascii="Times New Roman" w:eastAsia="Times New Roman" w:hAnsi="Times New Roman" w:cs="Times New Roman"/>
          <w:kern w:val="0"/>
          <w:sz w:val="24"/>
          <w:szCs w:val="24"/>
          <w:lang w:eastAsia="en-IN"/>
          <w14:ligatures w14:val="none"/>
        </w:rPr>
      </w:pPr>
    </w:p>
    <w:p w:rsidR="00430C19" w:rsidRDefault="00430C19" w:rsidP="0043643D">
      <w:pPr>
        <w:spacing w:line="360" w:lineRule="auto"/>
        <w:jc w:val="both"/>
        <w:rPr>
          <w:rFonts w:ascii="Times New Roman" w:eastAsia="Times New Roman" w:hAnsi="Times New Roman" w:cs="Times New Roman"/>
          <w:kern w:val="0"/>
          <w:sz w:val="24"/>
          <w:szCs w:val="24"/>
          <w:lang w:eastAsia="en-IN"/>
          <w14:ligatures w14:val="none"/>
        </w:rPr>
      </w:pPr>
    </w:p>
    <w:p w:rsidR="00430C19" w:rsidRDefault="00430C19" w:rsidP="0043643D">
      <w:pPr>
        <w:spacing w:line="360" w:lineRule="auto"/>
        <w:jc w:val="both"/>
        <w:rPr>
          <w:rFonts w:ascii="Times New Roman" w:eastAsia="Times New Roman" w:hAnsi="Times New Roman" w:cs="Times New Roman"/>
          <w:kern w:val="0"/>
          <w:sz w:val="24"/>
          <w:szCs w:val="24"/>
          <w:lang w:eastAsia="en-IN"/>
          <w14:ligatures w14:val="none"/>
        </w:rPr>
      </w:pPr>
    </w:p>
    <w:p w:rsidR="00430C19" w:rsidRDefault="00430C19" w:rsidP="0043643D">
      <w:pPr>
        <w:spacing w:line="360" w:lineRule="auto"/>
        <w:jc w:val="both"/>
        <w:rPr>
          <w:rFonts w:ascii="Times New Roman" w:eastAsia="Times New Roman" w:hAnsi="Times New Roman" w:cs="Times New Roman"/>
          <w:kern w:val="0"/>
          <w:sz w:val="24"/>
          <w:szCs w:val="24"/>
          <w:lang w:eastAsia="en-IN"/>
          <w14:ligatures w14:val="none"/>
        </w:rPr>
      </w:pPr>
    </w:p>
    <w:p w:rsidR="00430C19" w:rsidRDefault="00430C19" w:rsidP="0043643D">
      <w:pPr>
        <w:spacing w:line="360" w:lineRule="auto"/>
        <w:jc w:val="both"/>
        <w:rPr>
          <w:rFonts w:ascii="Times New Roman" w:eastAsia="Times New Roman" w:hAnsi="Times New Roman" w:cs="Times New Roman"/>
          <w:kern w:val="0"/>
          <w:sz w:val="24"/>
          <w:szCs w:val="24"/>
          <w:lang w:eastAsia="en-IN"/>
          <w14:ligatures w14:val="none"/>
        </w:rPr>
      </w:pPr>
    </w:p>
    <w:p w:rsidR="00430C19" w:rsidRDefault="00430C19" w:rsidP="0043643D">
      <w:pPr>
        <w:spacing w:line="360" w:lineRule="auto"/>
        <w:jc w:val="both"/>
        <w:rPr>
          <w:rFonts w:ascii="Times New Roman" w:eastAsia="Times New Roman" w:hAnsi="Times New Roman" w:cs="Times New Roman"/>
          <w:kern w:val="0"/>
          <w:sz w:val="24"/>
          <w:szCs w:val="24"/>
          <w:lang w:eastAsia="en-IN"/>
          <w14:ligatures w14:val="none"/>
        </w:rPr>
      </w:pPr>
    </w:p>
    <w:p w:rsidR="00381FBA" w:rsidRPr="0052265B" w:rsidRDefault="0043643D" w:rsidP="001C736F">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w:t>
      </w:r>
      <w:r w:rsidR="00991A16">
        <w:rPr>
          <w:rFonts w:ascii="Times New Roman" w:hAnsi="Times New Roman" w:cs="Times New Roman"/>
          <w:b/>
          <w:bCs/>
          <w:sz w:val="32"/>
          <w:szCs w:val="32"/>
        </w:rPr>
        <w:t xml:space="preserve">hapter </w:t>
      </w:r>
      <w:r w:rsidR="00381FBA" w:rsidRPr="0052265B">
        <w:rPr>
          <w:rFonts w:ascii="Times New Roman" w:hAnsi="Times New Roman" w:cs="Times New Roman"/>
          <w:b/>
          <w:bCs/>
          <w:sz w:val="32"/>
          <w:szCs w:val="32"/>
        </w:rPr>
        <w:t>3. System Requirements and Analysis</w:t>
      </w:r>
    </w:p>
    <w:p w:rsidR="0043643D" w:rsidRPr="0043643D" w:rsidRDefault="0043643D" w:rsidP="0043643D">
      <w:pPr>
        <w:spacing w:line="360" w:lineRule="auto"/>
        <w:jc w:val="both"/>
        <w:rPr>
          <w:rFonts w:ascii="Times New Roman" w:hAnsi="Times New Roman" w:cs="Times New Roman"/>
          <w:sz w:val="24"/>
          <w:szCs w:val="24"/>
        </w:rPr>
      </w:pPr>
      <w:r w:rsidRPr="0043643D">
        <w:rPr>
          <w:rFonts w:ascii="Times New Roman" w:hAnsi="Times New Roman" w:cs="Times New Roman"/>
          <w:sz w:val="24"/>
          <w:szCs w:val="24"/>
        </w:rPr>
        <w:t>Fraud detection using Machine Learning (ML) and Quantum Machine Learning (QML) requires a carefully designed architecture that integrates suitable hardware, software, and functional components. The system must efficiently process high-volume credit card transactions, detect fraudulent patterns in near real-time, and leverage quantum simulations to enhance performance. This chapter provides a detailed overview of the required hardware and software infrastructure, functional and non-functional requirements, and implementation considerations for both the classical CNN and quantum QCNN models used in this research.</w:t>
      </w:r>
    </w:p>
    <w:p w:rsidR="0043643D" w:rsidRPr="0043643D" w:rsidRDefault="0043643D" w:rsidP="0043643D">
      <w:pPr>
        <w:spacing w:line="360" w:lineRule="auto"/>
        <w:jc w:val="both"/>
        <w:rPr>
          <w:rFonts w:ascii="Times New Roman" w:hAnsi="Times New Roman" w:cs="Times New Roman"/>
          <w:b/>
          <w:bCs/>
          <w:sz w:val="24"/>
          <w:szCs w:val="24"/>
        </w:rPr>
      </w:pPr>
      <w:r w:rsidRPr="0043643D">
        <w:rPr>
          <w:rFonts w:ascii="Times New Roman" w:hAnsi="Times New Roman" w:cs="Times New Roman"/>
          <w:b/>
          <w:bCs/>
          <w:sz w:val="24"/>
          <w:szCs w:val="24"/>
        </w:rPr>
        <w:t>3.1 Hardware and Software Requirements</w:t>
      </w:r>
    </w:p>
    <w:p w:rsidR="0043643D" w:rsidRPr="0043643D" w:rsidRDefault="0043643D" w:rsidP="0043643D">
      <w:pPr>
        <w:spacing w:line="360" w:lineRule="auto"/>
        <w:jc w:val="both"/>
        <w:rPr>
          <w:rFonts w:ascii="Times New Roman" w:hAnsi="Times New Roman" w:cs="Times New Roman"/>
          <w:sz w:val="24"/>
          <w:szCs w:val="24"/>
        </w:rPr>
      </w:pPr>
      <w:r w:rsidRPr="0043643D">
        <w:rPr>
          <w:rFonts w:ascii="Times New Roman" w:hAnsi="Times New Roman" w:cs="Times New Roman"/>
          <w:sz w:val="24"/>
          <w:szCs w:val="24"/>
        </w:rPr>
        <w:t>The proposed fraud detection framework integrates classical deep learning (CNN) and quantum machine learning (QCNN) models. It requires high-performance computing resources for deep learning and quantum simulation capabilities for running QCNN circuits.</w:t>
      </w:r>
    </w:p>
    <w:p w:rsidR="0043643D" w:rsidRPr="0043643D" w:rsidRDefault="0043643D" w:rsidP="0043643D">
      <w:pPr>
        <w:spacing w:line="360" w:lineRule="auto"/>
        <w:jc w:val="both"/>
        <w:rPr>
          <w:rFonts w:ascii="Times New Roman" w:hAnsi="Times New Roman" w:cs="Times New Roman"/>
          <w:sz w:val="24"/>
          <w:szCs w:val="24"/>
        </w:rPr>
      </w:pPr>
      <w:r w:rsidRPr="0043643D">
        <w:rPr>
          <w:rFonts w:ascii="Times New Roman" w:hAnsi="Times New Roman" w:cs="Times New Roman"/>
          <w:b/>
          <w:bCs/>
          <w:sz w:val="24"/>
          <w:szCs w:val="24"/>
        </w:rPr>
        <w:t>3.1.1 Hardware Requirements</w:t>
      </w:r>
    </w:p>
    <w:p w:rsidR="0043643D" w:rsidRPr="0043643D" w:rsidRDefault="0043643D" w:rsidP="0043643D">
      <w:pPr>
        <w:spacing w:line="360" w:lineRule="auto"/>
        <w:jc w:val="both"/>
        <w:rPr>
          <w:rFonts w:ascii="Times New Roman" w:hAnsi="Times New Roman" w:cs="Times New Roman"/>
          <w:sz w:val="24"/>
          <w:szCs w:val="24"/>
        </w:rPr>
      </w:pPr>
      <w:r w:rsidRPr="0043643D">
        <w:rPr>
          <w:rFonts w:ascii="Times New Roman" w:hAnsi="Times New Roman" w:cs="Times New Roman"/>
          <w:sz w:val="24"/>
          <w:szCs w:val="24"/>
        </w:rPr>
        <w:t>The architecture must support intensive CNN training and QCNN simulation. Key hardware components include:</w:t>
      </w:r>
    </w:p>
    <w:p w:rsidR="0043643D" w:rsidRPr="0043643D" w:rsidRDefault="0043643D">
      <w:pPr>
        <w:numPr>
          <w:ilvl w:val="0"/>
          <w:numId w:val="9"/>
        </w:numPr>
        <w:spacing w:line="360" w:lineRule="auto"/>
        <w:jc w:val="both"/>
        <w:rPr>
          <w:rFonts w:ascii="Times New Roman" w:hAnsi="Times New Roman" w:cs="Times New Roman"/>
          <w:sz w:val="24"/>
          <w:szCs w:val="24"/>
        </w:rPr>
      </w:pPr>
      <w:r w:rsidRPr="0043643D">
        <w:rPr>
          <w:rFonts w:ascii="Times New Roman" w:hAnsi="Times New Roman" w:cs="Times New Roman"/>
          <w:b/>
          <w:bCs/>
          <w:sz w:val="24"/>
          <w:szCs w:val="24"/>
        </w:rPr>
        <w:t>Classical Computing Hardware</w:t>
      </w:r>
      <w:r w:rsidRPr="0043643D">
        <w:rPr>
          <w:rFonts w:ascii="Times New Roman" w:hAnsi="Times New Roman" w:cs="Times New Roman"/>
          <w:sz w:val="24"/>
          <w:szCs w:val="24"/>
        </w:rPr>
        <w:t>: High-performance CPU (Intel i7/i9 or AMD Ryzen 9) with multiple cores for CNN training.</w:t>
      </w:r>
    </w:p>
    <w:p w:rsidR="0043643D" w:rsidRPr="0043643D" w:rsidRDefault="0043643D">
      <w:pPr>
        <w:numPr>
          <w:ilvl w:val="0"/>
          <w:numId w:val="9"/>
        </w:numPr>
        <w:spacing w:line="360" w:lineRule="auto"/>
        <w:jc w:val="both"/>
        <w:rPr>
          <w:rFonts w:ascii="Times New Roman" w:hAnsi="Times New Roman" w:cs="Times New Roman"/>
          <w:sz w:val="24"/>
          <w:szCs w:val="24"/>
        </w:rPr>
      </w:pPr>
      <w:r w:rsidRPr="0043643D">
        <w:rPr>
          <w:rFonts w:ascii="Times New Roman" w:hAnsi="Times New Roman" w:cs="Times New Roman"/>
          <w:b/>
          <w:bCs/>
          <w:sz w:val="24"/>
          <w:szCs w:val="24"/>
        </w:rPr>
        <w:t>Memory</w:t>
      </w:r>
      <w:r w:rsidRPr="0043643D">
        <w:rPr>
          <w:rFonts w:ascii="Times New Roman" w:hAnsi="Times New Roman" w:cs="Times New Roman"/>
          <w:sz w:val="24"/>
          <w:szCs w:val="24"/>
        </w:rPr>
        <w:t>: Minimum 32GB RAM to handle large transaction datasets and intermediate model states.</w:t>
      </w:r>
    </w:p>
    <w:p w:rsidR="0043643D" w:rsidRPr="0043643D" w:rsidRDefault="0043643D">
      <w:pPr>
        <w:numPr>
          <w:ilvl w:val="0"/>
          <w:numId w:val="9"/>
        </w:numPr>
        <w:spacing w:line="360" w:lineRule="auto"/>
        <w:jc w:val="both"/>
        <w:rPr>
          <w:rFonts w:ascii="Times New Roman" w:hAnsi="Times New Roman" w:cs="Times New Roman"/>
          <w:sz w:val="24"/>
          <w:szCs w:val="24"/>
        </w:rPr>
      </w:pPr>
      <w:r w:rsidRPr="0043643D">
        <w:rPr>
          <w:rFonts w:ascii="Times New Roman" w:hAnsi="Times New Roman" w:cs="Times New Roman"/>
          <w:b/>
          <w:bCs/>
          <w:sz w:val="24"/>
          <w:szCs w:val="24"/>
        </w:rPr>
        <w:t>Cloud Resources</w:t>
      </w:r>
      <w:r w:rsidRPr="0043643D">
        <w:rPr>
          <w:rFonts w:ascii="Times New Roman" w:hAnsi="Times New Roman" w:cs="Times New Roman"/>
          <w:sz w:val="24"/>
          <w:szCs w:val="24"/>
        </w:rPr>
        <w:t>: Scalable platforms like AWS, Google Cloud, or Azure for model deployment and access to quantum simulation backends.</w:t>
      </w:r>
    </w:p>
    <w:p w:rsidR="0043643D" w:rsidRPr="0043643D" w:rsidRDefault="0043643D" w:rsidP="0043643D">
      <w:pPr>
        <w:spacing w:line="360" w:lineRule="auto"/>
        <w:jc w:val="both"/>
        <w:rPr>
          <w:rFonts w:ascii="Times New Roman" w:hAnsi="Times New Roman" w:cs="Times New Roman"/>
          <w:sz w:val="24"/>
          <w:szCs w:val="24"/>
        </w:rPr>
      </w:pPr>
      <w:r w:rsidRPr="0043643D">
        <w:rPr>
          <w:rFonts w:ascii="Times New Roman" w:hAnsi="Times New Roman" w:cs="Times New Roman"/>
          <w:b/>
          <w:bCs/>
          <w:sz w:val="24"/>
          <w:szCs w:val="24"/>
        </w:rPr>
        <w:t>3.1.2 Software Requirements</w:t>
      </w:r>
    </w:p>
    <w:p w:rsidR="0043643D" w:rsidRPr="0043643D" w:rsidRDefault="0043643D" w:rsidP="0043643D">
      <w:pPr>
        <w:spacing w:line="360" w:lineRule="auto"/>
        <w:jc w:val="both"/>
        <w:rPr>
          <w:rFonts w:ascii="Times New Roman" w:hAnsi="Times New Roman" w:cs="Times New Roman"/>
          <w:sz w:val="24"/>
          <w:szCs w:val="24"/>
        </w:rPr>
      </w:pPr>
      <w:r w:rsidRPr="0043643D">
        <w:rPr>
          <w:rFonts w:ascii="Times New Roman" w:hAnsi="Times New Roman" w:cs="Times New Roman"/>
          <w:sz w:val="24"/>
          <w:szCs w:val="24"/>
        </w:rPr>
        <w:t>Implementation relies on a combination of open-source tools:</w:t>
      </w:r>
    </w:p>
    <w:p w:rsidR="0043643D" w:rsidRPr="0043643D" w:rsidRDefault="0043643D">
      <w:pPr>
        <w:numPr>
          <w:ilvl w:val="0"/>
          <w:numId w:val="10"/>
        </w:numPr>
        <w:spacing w:line="360" w:lineRule="auto"/>
        <w:jc w:val="both"/>
        <w:rPr>
          <w:rFonts w:ascii="Times New Roman" w:hAnsi="Times New Roman" w:cs="Times New Roman"/>
          <w:sz w:val="24"/>
          <w:szCs w:val="24"/>
        </w:rPr>
      </w:pPr>
      <w:r w:rsidRPr="0043643D">
        <w:rPr>
          <w:rFonts w:ascii="Times New Roman" w:hAnsi="Times New Roman" w:cs="Times New Roman"/>
          <w:b/>
          <w:bCs/>
          <w:sz w:val="24"/>
          <w:szCs w:val="24"/>
        </w:rPr>
        <w:t>Operating System</w:t>
      </w:r>
      <w:r w:rsidRPr="0043643D">
        <w:rPr>
          <w:rFonts w:ascii="Times New Roman" w:hAnsi="Times New Roman" w:cs="Times New Roman"/>
          <w:sz w:val="24"/>
          <w:szCs w:val="24"/>
        </w:rPr>
        <w:t>: Windows 10/11 or Ubuntu 20.04+, compatible with cloud quantum services.</w:t>
      </w:r>
    </w:p>
    <w:p w:rsidR="0043643D" w:rsidRPr="0043643D" w:rsidRDefault="0043643D">
      <w:pPr>
        <w:numPr>
          <w:ilvl w:val="0"/>
          <w:numId w:val="10"/>
        </w:numPr>
        <w:spacing w:line="360" w:lineRule="auto"/>
        <w:jc w:val="both"/>
        <w:rPr>
          <w:rFonts w:ascii="Times New Roman" w:hAnsi="Times New Roman" w:cs="Times New Roman"/>
          <w:sz w:val="24"/>
          <w:szCs w:val="24"/>
        </w:rPr>
      </w:pPr>
      <w:r w:rsidRPr="0043643D">
        <w:rPr>
          <w:rFonts w:ascii="Times New Roman" w:hAnsi="Times New Roman" w:cs="Times New Roman"/>
          <w:b/>
          <w:bCs/>
          <w:sz w:val="24"/>
          <w:szCs w:val="24"/>
        </w:rPr>
        <w:t>Programming Language</w:t>
      </w:r>
      <w:r w:rsidRPr="0043643D">
        <w:rPr>
          <w:rFonts w:ascii="Times New Roman" w:hAnsi="Times New Roman" w:cs="Times New Roman"/>
          <w:sz w:val="24"/>
          <w:szCs w:val="24"/>
        </w:rPr>
        <w:t>: Python for both classical CNN and quantum QCNN development.</w:t>
      </w:r>
    </w:p>
    <w:p w:rsidR="0043643D" w:rsidRPr="0043643D" w:rsidRDefault="0043643D">
      <w:pPr>
        <w:numPr>
          <w:ilvl w:val="0"/>
          <w:numId w:val="10"/>
        </w:numPr>
        <w:spacing w:line="360" w:lineRule="auto"/>
        <w:jc w:val="both"/>
        <w:rPr>
          <w:rFonts w:ascii="Times New Roman" w:hAnsi="Times New Roman" w:cs="Times New Roman"/>
          <w:sz w:val="24"/>
          <w:szCs w:val="24"/>
        </w:rPr>
      </w:pPr>
      <w:r w:rsidRPr="0043643D">
        <w:rPr>
          <w:rFonts w:ascii="Times New Roman" w:hAnsi="Times New Roman" w:cs="Times New Roman"/>
          <w:b/>
          <w:bCs/>
          <w:sz w:val="24"/>
          <w:szCs w:val="24"/>
        </w:rPr>
        <w:t>ML/DL Libraries</w:t>
      </w:r>
      <w:r w:rsidRPr="0043643D">
        <w:rPr>
          <w:rFonts w:ascii="Times New Roman" w:hAnsi="Times New Roman" w:cs="Times New Roman"/>
          <w:sz w:val="24"/>
          <w:szCs w:val="24"/>
        </w:rPr>
        <w:t>: Scikit-Learn for preprocessing and SMOTE, TensorFlow/PyTorch for CNN construction and training.</w:t>
      </w:r>
    </w:p>
    <w:p w:rsidR="0043643D" w:rsidRPr="0043643D" w:rsidRDefault="0043643D">
      <w:pPr>
        <w:numPr>
          <w:ilvl w:val="0"/>
          <w:numId w:val="10"/>
        </w:numPr>
        <w:spacing w:line="360" w:lineRule="auto"/>
        <w:jc w:val="both"/>
        <w:rPr>
          <w:rFonts w:ascii="Times New Roman" w:hAnsi="Times New Roman" w:cs="Times New Roman"/>
          <w:sz w:val="24"/>
          <w:szCs w:val="24"/>
        </w:rPr>
      </w:pPr>
      <w:r w:rsidRPr="0043643D">
        <w:rPr>
          <w:rFonts w:ascii="Times New Roman" w:hAnsi="Times New Roman" w:cs="Times New Roman"/>
          <w:b/>
          <w:bCs/>
          <w:sz w:val="24"/>
          <w:szCs w:val="24"/>
        </w:rPr>
        <w:lastRenderedPageBreak/>
        <w:t>Quantum Libraries</w:t>
      </w:r>
      <w:r w:rsidRPr="0043643D">
        <w:rPr>
          <w:rFonts w:ascii="Times New Roman" w:hAnsi="Times New Roman" w:cs="Times New Roman"/>
          <w:sz w:val="24"/>
          <w:szCs w:val="24"/>
        </w:rPr>
        <w:t>: PennyLane for QCNN design and Keras integration; optionally Qiskit for circuit experimentation.</w:t>
      </w:r>
    </w:p>
    <w:p w:rsidR="0043643D" w:rsidRPr="0043643D" w:rsidRDefault="0043643D">
      <w:pPr>
        <w:numPr>
          <w:ilvl w:val="0"/>
          <w:numId w:val="10"/>
        </w:numPr>
        <w:spacing w:line="360" w:lineRule="auto"/>
        <w:jc w:val="both"/>
        <w:rPr>
          <w:rFonts w:ascii="Times New Roman" w:hAnsi="Times New Roman" w:cs="Times New Roman"/>
          <w:sz w:val="24"/>
          <w:szCs w:val="24"/>
        </w:rPr>
      </w:pPr>
      <w:r w:rsidRPr="0043643D">
        <w:rPr>
          <w:rFonts w:ascii="Times New Roman" w:hAnsi="Times New Roman" w:cs="Times New Roman"/>
          <w:b/>
          <w:bCs/>
          <w:sz w:val="24"/>
          <w:szCs w:val="24"/>
        </w:rPr>
        <w:t>Development Tools</w:t>
      </w:r>
      <w:r w:rsidRPr="0043643D">
        <w:rPr>
          <w:rFonts w:ascii="Times New Roman" w:hAnsi="Times New Roman" w:cs="Times New Roman"/>
          <w:sz w:val="24"/>
          <w:szCs w:val="24"/>
        </w:rPr>
        <w:t>: Jupyter Notebook, VS Code, or Google Colab for implementation, experimentation, and visualization.</w:t>
      </w:r>
    </w:p>
    <w:p w:rsidR="0043643D" w:rsidRPr="0043643D" w:rsidRDefault="0043643D" w:rsidP="0043643D">
      <w:pPr>
        <w:spacing w:line="360" w:lineRule="auto"/>
        <w:jc w:val="both"/>
        <w:rPr>
          <w:rFonts w:ascii="Times New Roman" w:hAnsi="Times New Roman" w:cs="Times New Roman"/>
          <w:b/>
          <w:bCs/>
          <w:sz w:val="24"/>
          <w:szCs w:val="24"/>
        </w:rPr>
      </w:pPr>
      <w:r w:rsidRPr="0043643D">
        <w:rPr>
          <w:rFonts w:ascii="Times New Roman" w:hAnsi="Times New Roman" w:cs="Times New Roman"/>
          <w:b/>
          <w:bCs/>
          <w:sz w:val="24"/>
          <w:szCs w:val="24"/>
        </w:rPr>
        <w:t>3.2 Functional and Non-Functional Requirements</w:t>
      </w:r>
    </w:p>
    <w:p w:rsidR="0043643D" w:rsidRPr="0043643D" w:rsidRDefault="0043643D" w:rsidP="0043643D">
      <w:pPr>
        <w:spacing w:line="360" w:lineRule="auto"/>
        <w:jc w:val="both"/>
        <w:rPr>
          <w:rFonts w:ascii="Times New Roman" w:hAnsi="Times New Roman" w:cs="Times New Roman"/>
          <w:sz w:val="24"/>
          <w:szCs w:val="24"/>
        </w:rPr>
      </w:pPr>
      <w:r w:rsidRPr="0043643D">
        <w:rPr>
          <w:rFonts w:ascii="Times New Roman" w:hAnsi="Times New Roman" w:cs="Times New Roman"/>
          <w:b/>
          <w:bCs/>
          <w:sz w:val="24"/>
          <w:szCs w:val="24"/>
        </w:rPr>
        <w:t>3.2.1 Functional Requirements</w:t>
      </w:r>
    </w:p>
    <w:p w:rsidR="0043643D" w:rsidRPr="0043643D" w:rsidRDefault="0043643D" w:rsidP="0043643D">
      <w:pPr>
        <w:spacing w:line="360" w:lineRule="auto"/>
        <w:jc w:val="both"/>
        <w:rPr>
          <w:rFonts w:ascii="Times New Roman" w:hAnsi="Times New Roman" w:cs="Times New Roman"/>
          <w:sz w:val="24"/>
          <w:szCs w:val="24"/>
        </w:rPr>
      </w:pPr>
      <w:r w:rsidRPr="0043643D">
        <w:rPr>
          <w:rFonts w:ascii="Times New Roman" w:hAnsi="Times New Roman" w:cs="Times New Roman"/>
          <w:sz w:val="24"/>
          <w:szCs w:val="24"/>
        </w:rPr>
        <w:t>Key operations of the CNN-QCNN hybrid fraud detection system:</w:t>
      </w:r>
    </w:p>
    <w:p w:rsidR="0043643D" w:rsidRPr="0043643D" w:rsidRDefault="0043643D">
      <w:pPr>
        <w:numPr>
          <w:ilvl w:val="0"/>
          <w:numId w:val="11"/>
        </w:numPr>
        <w:spacing w:line="360" w:lineRule="auto"/>
        <w:jc w:val="both"/>
        <w:rPr>
          <w:rFonts w:ascii="Times New Roman" w:hAnsi="Times New Roman" w:cs="Times New Roman"/>
          <w:sz w:val="24"/>
          <w:szCs w:val="24"/>
        </w:rPr>
      </w:pPr>
      <w:r w:rsidRPr="0043643D">
        <w:rPr>
          <w:rFonts w:ascii="Times New Roman" w:hAnsi="Times New Roman" w:cs="Times New Roman"/>
          <w:b/>
          <w:bCs/>
          <w:sz w:val="24"/>
          <w:szCs w:val="24"/>
        </w:rPr>
        <w:t>Transaction Data Ingestion</w:t>
      </w:r>
      <w:r w:rsidRPr="0043643D">
        <w:rPr>
          <w:rFonts w:ascii="Times New Roman" w:hAnsi="Times New Roman" w:cs="Times New Roman"/>
          <w:sz w:val="24"/>
          <w:szCs w:val="24"/>
        </w:rPr>
        <w:t>: Continuous reception of credit card transactions from banks, e-wallets, and e-commerce platforms.</w:t>
      </w:r>
    </w:p>
    <w:p w:rsidR="0043643D" w:rsidRPr="0043643D" w:rsidRDefault="0043643D">
      <w:pPr>
        <w:numPr>
          <w:ilvl w:val="0"/>
          <w:numId w:val="11"/>
        </w:numPr>
        <w:spacing w:line="360" w:lineRule="auto"/>
        <w:jc w:val="both"/>
        <w:rPr>
          <w:rFonts w:ascii="Times New Roman" w:hAnsi="Times New Roman" w:cs="Times New Roman"/>
          <w:sz w:val="24"/>
          <w:szCs w:val="24"/>
        </w:rPr>
      </w:pPr>
      <w:r w:rsidRPr="0043643D">
        <w:rPr>
          <w:rFonts w:ascii="Times New Roman" w:hAnsi="Times New Roman" w:cs="Times New Roman"/>
          <w:b/>
          <w:bCs/>
          <w:sz w:val="24"/>
          <w:szCs w:val="24"/>
        </w:rPr>
        <w:t>Data Preprocessing</w:t>
      </w:r>
      <w:r w:rsidRPr="0043643D">
        <w:rPr>
          <w:rFonts w:ascii="Times New Roman" w:hAnsi="Times New Roman" w:cs="Times New Roman"/>
          <w:sz w:val="24"/>
          <w:szCs w:val="24"/>
        </w:rPr>
        <w:t>: Cleaning, normalization, feature extraction, SMOTE oversampling, and PCA for QCNN input.</w:t>
      </w:r>
    </w:p>
    <w:p w:rsidR="0043643D" w:rsidRPr="0043643D" w:rsidRDefault="0043643D">
      <w:pPr>
        <w:numPr>
          <w:ilvl w:val="0"/>
          <w:numId w:val="11"/>
        </w:numPr>
        <w:spacing w:line="360" w:lineRule="auto"/>
        <w:jc w:val="both"/>
        <w:rPr>
          <w:rFonts w:ascii="Times New Roman" w:hAnsi="Times New Roman" w:cs="Times New Roman"/>
          <w:sz w:val="24"/>
          <w:szCs w:val="24"/>
        </w:rPr>
      </w:pPr>
      <w:r w:rsidRPr="0043643D">
        <w:rPr>
          <w:rFonts w:ascii="Times New Roman" w:hAnsi="Times New Roman" w:cs="Times New Roman"/>
          <w:b/>
          <w:bCs/>
          <w:sz w:val="24"/>
          <w:szCs w:val="24"/>
        </w:rPr>
        <w:t>Fraud Classification</w:t>
      </w:r>
      <w:r w:rsidRPr="0043643D">
        <w:rPr>
          <w:rFonts w:ascii="Times New Roman" w:hAnsi="Times New Roman" w:cs="Times New Roman"/>
          <w:sz w:val="24"/>
          <w:szCs w:val="24"/>
        </w:rPr>
        <w:t>: CNN classifies transactions as legitimate or fraudulent using supervised learning.</w:t>
      </w:r>
    </w:p>
    <w:p w:rsidR="0043643D" w:rsidRPr="0043643D" w:rsidRDefault="0043643D">
      <w:pPr>
        <w:numPr>
          <w:ilvl w:val="0"/>
          <w:numId w:val="11"/>
        </w:numPr>
        <w:spacing w:line="360" w:lineRule="auto"/>
        <w:jc w:val="both"/>
        <w:rPr>
          <w:rFonts w:ascii="Times New Roman" w:hAnsi="Times New Roman" w:cs="Times New Roman"/>
          <w:sz w:val="24"/>
          <w:szCs w:val="24"/>
        </w:rPr>
      </w:pPr>
      <w:r w:rsidRPr="0043643D">
        <w:rPr>
          <w:rFonts w:ascii="Times New Roman" w:hAnsi="Times New Roman" w:cs="Times New Roman"/>
          <w:b/>
          <w:bCs/>
          <w:sz w:val="24"/>
          <w:szCs w:val="24"/>
        </w:rPr>
        <w:t>Quantum Machine Learning Integration</w:t>
      </w:r>
      <w:r w:rsidRPr="0043643D">
        <w:rPr>
          <w:rFonts w:ascii="Times New Roman" w:hAnsi="Times New Roman" w:cs="Times New Roman"/>
          <w:sz w:val="24"/>
          <w:szCs w:val="24"/>
        </w:rPr>
        <w:t>: QCNN enhances pattern recognition for improved detection.</w:t>
      </w:r>
    </w:p>
    <w:p w:rsidR="0043643D" w:rsidRPr="0043643D" w:rsidRDefault="0043643D">
      <w:pPr>
        <w:numPr>
          <w:ilvl w:val="0"/>
          <w:numId w:val="11"/>
        </w:numPr>
        <w:spacing w:line="360" w:lineRule="auto"/>
        <w:jc w:val="both"/>
        <w:rPr>
          <w:rFonts w:ascii="Times New Roman" w:hAnsi="Times New Roman" w:cs="Times New Roman"/>
          <w:sz w:val="24"/>
          <w:szCs w:val="24"/>
        </w:rPr>
      </w:pPr>
      <w:r w:rsidRPr="0043643D">
        <w:rPr>
          <w:rFonts w:ascii="Times New Roman" w:hAnsi="Times New Roman" w:cs="Times New Roman"/>
          <w:b/>
          <w:bCs/>
          <w:sz w:val="24"/>
          <w:szCs w:val="24"/>
        </w:rPr>
        <w:t>Real-Time Detection</w:t>
      </w:r>
      <w:r w:rsidRPr="0043643D">
        <w:rPr>
          <w:rFonts w:ascii="Times New Roman" w:hAnsi="Times New Roman" w:cs="Times New Roman"/>
          <w:sz w:val="24"/>
          <w:szCs w:val="24"/>
        </w:rPr>
        <w:t>: Rapid identification of anomalous transactions with alert generation.</w:t>
      </w:r>
    </w:p>
    <w:p w:rsidR="0043643D" w:rsidRPr="0043643D" w:rsidRDefault="0043643D">
      <w:pPr>
        <w:numPr>
          <w:ilvl w:val="0"/>
          <w:numId w:val="11"/>
        </w:numPr>
        <w:spacing w:line="360" w:lineRule="auto"/>
        <w:jc w:val="both"/>
        <w:rPr>
          <w:rFonts w:ascii="Times New Roman" w:hAnsi="Times New Roman" w:cs="Times New Roman"/>
          <w:sz w:val="24"/>
          <w:szCs w:val="24"/>
        </w:rPr>
      </w:pPr>
      <w:r w:rsidRPr="0043643D">
        <w:rPr>
          <w:rFonts w:ascii="Times New Roman" w:hAnsi="Times New Roman" w:cs="Times New Roman"/>
          <w:b/>
          <w:bCs/>
          <w:sz w:val="24"/>
          <w:szCs w:val="24"/>
        </w:rPr>
        <w:t>Model Updates</w:t>
      </w:r>
      <w:r w:rsidRPr="0043643D">
        <w:rPr>
          <w:rFonts w:ascii="Times New Roman" w:hAnsi="Times New Roman" w:cs="Times New Roman"/>
          <w:sz w:val="24"/>
          <w:szCs w:val="24"/>
        </w:rPr>
        <w:t>: Support for periodic retraining to capture evolving fraud patterns.</w:t>
      </w:r>
    </w:p>
    <w:p w:rsidR="0043643D" w:rsidRPr="0043643D" w:rsidRDefault="0043643D">
      <w:pPr>
        <w:numPr>
          <w:ilvl w:val="0"/>
          <w:numId w:val="11"/>
        </w:numPr>
        <w:spacing w:line="360" w:lineRule="auto"/>
        <w:jc w:val="both"/>
        <w:rPr>
          <w:rFonts w:ascii="Times New Roman" w:hAnsi="Times New Roman" w:cs="Times New Roman"/>
          <w:sz w:val="24"/>
          <w:szCs w:val="24"/>
        </w:rPr>
      </w:pPr>
      <w:r w:rsidRPr="0043643D">
        <w:rPr>
          <w:rFonts w:ascii="Times New Roman" w:hAnsi="Times New Roman" w:cs="Times New Roman"/>
          <w:b/>
          <w:bCs/>
          <w:sz w:val="24"/>
          <w:szCs w:val="24"/>
        </w:rPr>
        <w:t>Security &amp; Authentication</w:t>
      </w:r>
      <w:r w:rsidRPr="0043643D">
        <w:rPr>
          <w:rFonts w:ascii="Times New Roman" w:hAnsi="Times New Roman" w:cs="Times New Roman"/>
          <w:sz w:val="24"/>
          <w:szCs w:val="24"/>
        </w:rPr>
        <w:t>: Restricted access to model outputs and logs.</w:t>
      </w:r>
    </w:p>
    <w:p w:rsidR="0043643D" w:rsidRPr="0043643D" w:rsidRDefault="0043643D">
      <w:pPr>
        <w:numPr>
          <w:ilvl w:val="0"/>
          <w:numId w:val="11"/>
        </w:numPr>
        <w:spacing w:line="360" w:lineRule="auto"/>
        <w:jc w:val="both"/>
        <w:rPr>
          <w:rFonts w:ascii="Times New Roman" w:hAnsi="Times New Roman" w:cs="Times New Roman"/>
          <w:sz w:val="24"/>
          <w:szCs w:val="24"/>
        </w:rPr>
      </w:pPr>
      <w:r w:rsidRPr="0043643D">
        <w:rPr>
          <w:rFonts w:ascii="Times New Roman" w:hAnsi="Times New Roman" w:cs="Times New Roman"/>
          <w:b/>
          <w:bCs/>
          <w:sz w:val="24"/>
          <w:szCs w:val="24"/>
        </w:rPr>
        <w:t>Reporting &amp; Visualization</w:t>
      </w:r>
      <w:r w:rsidRPr="0043643D">
        <w:rPr>
          <w:rFonts w:ascii="Times New Roman" w:hAnsi="Times New Roman" w:cs="Times New Roman"/>
          <w:sz w:val="24"/>
          <w:szCs w:val="24"/>
        </w:rPr>
        <w:t>: Dashboards to track fraud trends, detection metrics, and model performance.</w:t>
      </w:r>
    </w:p>
    <w:p w:rsidR="0043643D" w:rsidRPr="0043643D" w:rsidRDefault="0043643D" w:rsidP="0043643D">
      <w:pPr>
        <w:spacing w:line="360" w:lineRule="auto"/>
        <w:jc w:val="both"/>
        <w:rPr>
          <w:rFonts w:ascii="Times New Roman" w:hAnsi="Times New Roman" w:cs="Times New Roman"/>
          <w:sz w:val="24"/>
          <w:szCs w:val="24"/>
        </w:rPr>
      </w:pPr>
      <w:r w:rsidRPr="0043643D">
        <w:rPr>
          <w:rFonts w:ascii="Times New Roman" w:hAnsi="Times New Roman" w:cs="Times New Roman"/>
          <w:b/>
          <w:bCs/>
          <w:sz w:val="24"/>
          <w:szCs w:val="24"/>
        </w:rPr>
        <w:t>3.2.2 Non-Functional Requirements</w:t>
      </w:r>
    </w:p>
    <w:p w:rsidR="0043643D" w:rsidRPr="0043643D" w:rsidRDefault="0043643D" w:rsidP="0043643D">
      <w:pPr>
        <w:spacing w:line="360" w:lineRule="auto"/>
        <w:jc w:val="both"/>
        <w:rPr>
          <w:rFonts w:ascii="Times New Roman" w:hAnsi="Times New Roman" w:cs="Times New Roman"/>
          <w:sz w:val="24"/>
          <w:szCs w:val="24"/>
        </w:rPr>
      </w:pPr>
      <w:r w:rsidRPr="0043643D">
        <w:rPr>
          <w:rFonts w:ascii="Times New Roman" w:hAnsi="Times New Roman" w:cs="Times New Roman"/>
          <w:sz w:val="24"/>
          <w:szCs w:val="24"/>
        </w:rPr>
        <w:t>Operational quality and reliability attributes include:</w:t>
      </w:r>
    </w:p>
    <w:p w:rsidR="0043643D" w:rsidRPr="0043643D" w:rsidRDefault="0043643D">
      <w:pPr>
        <w:numPr>
          <w:ilvl w:val="0"/>
          <w:numId w:val="12"/>
        </w:numPr>
        <w:spacing w:line="360" w:lineRule="auto"/>
        <w:jc w:val="both"/>
        <w:rPr>
          <w:rFonts w:ascii="Times New Roman" w:hAnsi="Times New Roman" w:cs="Times New Roman"/>
          <w:sz w:val="24"/>
          <w:szCs w:val="24"/>
        </w:rPr>
      </w:pPr>
      <w:r w:rsidRPr="0043643D">
        <w:rPr>
          <w:rFonts w:ascii="Times New Roman" w:hAnsi="Times New Roman" w:cs="Times New Roman"/>
          <w:b/>
          <w:bCs/>
          <w:sz w:val="24"/>
          <w:szCs w:val="24"/>
        </w:rPr>
        <w:t>Scalability</w:t>
      </w:r>
      <w:r w:rsidRPr="0043643D">
        <w:rPr>
          <w:rFonts w:ascii="Times New Roman" w:hAnsi="Times New Roman" w:cs="Times New Roman"/>
          <w:sz w:val="24"/>
          <w:szCs w:val="24"/>
        </w:rPr>
        <w:t>: Handle millions of transactions per day efficiently.</w:t>
      </w:r>
    </w:p>
    <w:p w:rsidR="0043643D" w:rsidRPr="0043643D" w:rsidRDefault="0043643D">
      <w:pPr>
        <w:numPr>
          <w:ilvl w:val="0"/>
          <w:numId w:val="12"/>
        </w:numPr>
        <w:spacing w:line="360" w:lineRule="auto"/>
        <w:jc w:val="both"/>
        <w:rPr>
          <w:rFonts w:ascii="Times New Roman" w:hAnsi="Times New Roman" w:cs="Times New Roman"/>
          <w:sz w:val="24"/>
          <w:szCs w:val="24"/>
        </w:rPr>
      </w:pPr>
      <w:r w:rsidRPr="0043643D">
        <w:rPr>
          <w:rFonts w:ascii="Times New Roman" w:hAnsi="Times New Roman" w:cs="Times New Roman"/>
          <w:b/>
          <w:bCs/>
          <w:sz w:val="24"/>
          <w:szCs w:val="24"/>
        </w:rPr>
        <w:t>Accuracy &amp; Precision</w:t>
      </w:r>
      <w:r w:rsidRPr="0043643D">
        <w:rPr>
          <w:rFonts w:ascii="Times New Roman" w:hAnsi="Times New Roman" w:cs="Times New Roman"/>
          <w:sz w:val="24"/>
          <w:szCs w:val="24"/>
        </w:rPr>
        <w:t>: High precision and recall, minimizing false positives/negatives.</w:t>
      </w:r>
    </w:p>
    <w:p w:rsidR="0043643D" w:rsidRDefault="0043643D">
      <w:pPr>
        <w:numPr>
          <w:ilvl w:val="0"/>
          <w:numId w:val="12"/>
        </w:numPr>
        <w:spacing w:line="360" w:lineRule="auto"/>
        <w:jc w:val="both"/>
        <w:rPr>
          <w:rFonts w:ascii="Times New Roman" w:hAnsi="Times New Roman" w:cs="Times New Roman"/>
          <w:sz w:val="24"/>
          <w:szCs w:val="24"/>
        </w:rPr>
      </w:pPr>
      <w:r w:rsidRPr="0043643D">
        <w:rPr>
          <w:rFonts w:ascii="Times New Roman" w:hAnsi="Times New Roman" w:cs="Times New Roman"/>
          <w:b/>
          <w:bCs/>
          <w:sz w:val="24"/>
          <w:szCs w:val="24"/>
        </w:rPr>
        <w:t>Low Latency</w:t>
      </w:r>
      <w:r w:rsidRPr="0043643D">
        <w:rPr>
          <w:rFonts w:ascii="Times New Roman" w:hAnsi="Times New Roman" w:cs="Times New Roman"/>
          <w:sz w:val="24"/>
          <w:szCs w:val="24"/>
        </w:rPr>
        <w:t>: Millisecond-level prediction for real-time detection.</w:t>
      </w:r>
    </w:p>
    <w:p w:rsidR="00430C19" w:rsidRDefault="00430C19" w:rsidP="00430C19">
      <w:pPr>
        <w:spacing w:line="360" w:lineRule="auto"/>
        <w:jc w:val="both"/>
        <w:rPr>
          <w:rFonts w:ascii="Times New Roman" w:hAnsi="Times New Roman" w:cs="Times New Roman"/>
          <w:sz w:val="24"/>
          <w:szCs w:val="24"/>
        </w:rPr>
      </w:pPr>
    </w:p>
    <w:p w:rsidR="00430C19" w:rsidRPr="0043643D" w:rsidRDefault="00430C19" w:rsidP="00430C19">
      <w:pPr>
        <w:spacing w:line="360" w:lineRule="auto"/>
        <w:jc w:val="both"/>
        <w:rPr>
          <w:rFonts w:ascii="Times New Roman" w:hAnsi="Times New Roman" w:cs="Times New Roman"/>
          <w:sz w:val="24"/>
          <w:szCs w:val="24"/>
        </w:rPr>
      </w:pPr>
    </w:p>
    <w:p w:rsidR="0043643D" w:rsidRPr="0043643D" w:rsidRDefault="0043643D">
      <w:pPr>
        <w:numPr>
          <w:ilvl w:val="0"/>
          <w:numId w:val="12"/>
        </w:numPr>
        <w:spacing w:line="360" w:lineRule="auto"/>
        <w:jc w:val="both"/>
        <w:rPr>
          <w:rFonts w:ascii="Times New Roman" w:hAnsi="Times New Roman" w:cs="Times New Roman"/>
          <w:sz w:val="24"/>
          <w:szCs w:val="24"/>
        </w:rPr>
      </w:pPr>
      <w:r w:rsidRPr="0043643D">
        <w:rPr>
          <w:rFonts w:ascii="Times New Roman" w:hAnsi="Times New Roman" w:cs="Times New Roman"/>
          <w:b/>
          <w:bCs/>
          <w:sz w:val="24"/>
          <w:szCs w:val="24"/>
        </w:rPr>
        <w:lastRenderedPageBreak/>
        <w:t>Security &amp; Compliance</w:t>
      </w:r>
      <w:r w:rsidRPr="0043643D">
        <w:rPr>
          <w:rFonts w:ascii="Times New Roman" w:hAnsi="Times New Roman" w:cs="Times New Roman"/>
          <w:sz w:val="24"/>
          <w:szCs w:val="24"/>
        </w:rPr>
        <w:t>: Adherence to PCI-DSS, GDPR, and other data regulations.</w:t>
      </w:r>
    </w:p>
    <w:p w:rsidR="0043643D" w:rsidRPr="0043643D" w:rsidRDefault="0043643D">
      <w:pPr>
        <w:numPr>
          <w:ilvl w:val="0"/>
          <w:numId w:val="12"/>
        </w:numPr>
        <w:spacing w:line="360" w:lineRule="auto"/>
        <w:jc w:val="both"/>
        <w:rPr>
          <w:rFonts w:ascii="Times New Roman" w:hAnsi="Times New Roman" w:cs="Times New Roman"/>
          <w:sz w:val="24"/>
          <w:szCs w:val="24"/>
        </w:rPr>
      </w:pPr>
      <w:r w:rsidRPr="0043643D">
        <w:rPr>
          <w:rFonts w:ascii="Times New Roman" w:hAnsi="Times New Roman" w:cs="Times New Roman"/>
          <w:b/>
          <w:bCs/>
          <w:sz w:val="24"/>
          <w:szCs w:val="24"/>
        </w:rPr>
        <w:t>Reliability &amp; Fault Tolerance</w:t>
      </w:r>
      <w:r w:rsidRPr="0043643D">
        <w:rPr>
          <w:rFonts w:ascii="Times New Roman" w:hAnsi="Times New Roman" w:cs="Times New Roman"/>
          <w:sz w:val="24"/>
          <w:szCs w:val="24"/>
        </w:rPr>
        <w:t>: Continuous operation with automatic recovery from faults.</w:t>
      </w:r>
    </w:p>
    <w:p w:rsidR="0043643D" w:rsidRPr="0043643D" w:rsidRDefault="0043643D">
      <w:pPr>
        <w:numPr>
          <w:ilvl w:val="0"/>
          <w:numId w:val="12"/>
        </w:numPr>
        <w:spacing w:line="360" w:lineRule="auto"/>
        <w:jc w:val="both"/>
        <w:rPr>
          <w:rFonts w:ascii="Times New Roman" w:hAnsi="Times New Roman" w:cs="Times New Roman"/>
          <w:sz w:val="24"/>
          <w:szCs w:val="24"/>
        </w:rPr>
      </w:pPr>
      <w:r w:rsidRPr="0043643D">
        <w:rPr>
          <w:rFonts w:ascii="Times New Roman" w:hAnsi="Times New Roman" w:cs="Times New Roman"/>
          <w:b/>
          <w:bCs/>
          <w:sz w:val="24"/>
          <w:szCs w:val="24"/>
        </w:rPr>
        <w:t>Interoperability</w:t>
      </w:r>
      <w:r w:rsidRPr="0043643D">
        <w:rPr>
          <w:rFonts w:ascii="Times New Roman" w:hAnsi="Times New Roman" w:cs="Times New Roman"/>
          <w:sz w:val="24"/>
          <w:szCs w:val="24"/>
        </w:rPr>
        <w:t>: Seamless integration with payment gateways, bank APIs, and fraud alert systems.</w:t>
      </w:r>
    </w:p>
    <w:p w:rsidR="0043643D" w:rsidRPr="0043643D" w:rsidRDefault="0043643D" w:rsidP="0043643D">
      <w:pPr>
        <w:spacing w:line="360" w:lineRule="auto"/>
        <w:jc w:val="both"/>
        <w:rPr>
          <w:rFonts w:ascii="Times New Roman" w:hAnsi="Times New Roman" w:cs="Times New Roman"/>
          <w:b/>
          <w:bCs/>
          <w:sz w:val="24"/>
          <w:szCs w:val="24"/>
        </w:rPr>
      </w:pPr>
      <w:r w:rsidRPr="0043643D">
        <w:rPr>
          <w:rFonts w:ascii="Times New Roman" w:hAnsi="Times New Roman" w:cs="Times New Roman"/>
          <w:b/>
          <w:bCs/>
          <w:sz w:val="24"/>
          <w:szCs w:val="24"/>
        </w:rPr>
        <w:t>3.3 Key Challenges in Implementing the System</w:t>
      </w:r>
    </w:p>
    <w:p w:rsidR="0043643D" w:rsidRPr="0043643D" w:rsidRDefault="0043643D" w:rsidP="0043643D">
      <w:pPr>
        <w:spacing w:line="360" w:lineRule="auto"/>
        <w:jc w:val="both"/>
        <w:rPr>
          <w:rFonts w:ascii="Times New Roman" w:hAnsi="Times New Roman" w:cs="Times New Roman"/>
          <w:sz w:val="24"/>
          <w:szCs w:val="24"/>
        </w:rPr>
      </w:pPr>
      <w:r w:rsidRPr="0043643D">
        <w:rPr>
          <w:rFonts w:ascii="Times New Roman" w:hAnsi="Times New Roman" w:cs="Times New Roman"/>
          <w:b/>
          <w:bCs/>
          <w:sz w:val="24"/>
          <w:szCs w:val="24"/>
        </w:rPr>
        <w:t>3.3.1 Data Challenges</w:t>
      </w:r>
    </w:p>
    <w:p w:rsidR="0043643D" w:rsidRPr="0043643D" w:rsidRDefault="0043643D">
      <w:pPr>
        <w:numPr>
          <w:ilvl w:val="0"/>
          <w:numId w:val="13"/>
        </w:numPr>
        <w:spacing w:line="360" w:lineRule="auto"/>
        <w:jc w:val="both"/>
        <w:rPr>
          <w:rFonts w:ascii="Times New Roman" w:hAnsi="Times New Roman" w:cs="Times New Roman"/>
          <w:sz w:val="24"/>
          <w:szCs w:val="24"/>
        </w:rPr>
      </w:pPr>
      <w:r w:rsidRPr="0043643D">
        <w:rPr>
          <w:rFonts w:ascii="Times New Roman" w:hAnsi="Times New Roman" w:cs="Times New Roman"/>
          <w:b/>
          <w:bCs/>
          <w:sz w:val="24"/>
          <w:szCs w:val="24"/>
        </w:rPr>
        <w:t>Imbalanced Datasets</w:t>
      </w:r>
      <w:r w:rsidRPr="0043643D">
        <w:rPr>
          <w:rFonts w:ascii="Times New Roman" w:hAnsi="Times New Roman" w:cs="Times New Roman"/>
          <w:sz w:val="24"/>
          <w:szCs w:val="24"/>
        </w:rPr>
        <w:t>: Fraud is rare, requiring resampling methods like SMOTE.</w:t>
      </w:r>
    </w:p>
    <w:p w:rsidR="0043643D" w:rsidRPr="0043643D" w:rsidRDefault="0043643D">
      <w:pPr>
        <w:numPr>
          <w:ilvl w:val="0"/>
          <w:numId w:val="13"/>
        </w:numPr>
        <w:spacing w:line="360" w:lineRule="auto"/>
        <w:jc w:val="both"/>
        <w:rPr>
          <w:rFonts w:ascii="Times New Roman" w:hAnsi="Times New Roman" w:cs="Times New Roman"/>
          <w:sz w:val="24"/>
          <w:szCs w:val="24"/>
        </w:rPr>
      </w:pPr>
      <w:r w:rsidRPr="0043643D">
        <w:rPr>
          <w:rFonts w:ascii="Times New Roman" w:hAnsi="Times New Roman" w:cs="Times New Roman"/>
          <w:b/>
          <w:bCs/>
          <w:sz w:val="24"/>
          <w:szCs w:val="24"/>
        </w:rPr>
        <w:t>Real-Time Processing</w:t>
      </w:r>
      <w:r w:rsidRPr="0043643D">
        <w:rPr>
          <w:rFonts w:ascii="Times New Roman" w:hAnsi="Times New Roman" w:cs="Times New Roman"/>
          <w:sz w:val="24"/>
          <w:szCs w:val="24"/>
        </w:rPr>
        <w:t>: High-speed detection is challenging with large datasets and quantum simulations.</w:t>
      </w:r>
    </w:p>
    <w:p w:rsidR="0043643D" w:rsidRPr="0043643D" w:rsidRDefault="0043643D">
      <w:pPr>
        <w:numPr>
          <w:ilvl w:val="0"/>
          <w:numId w:val="13"/>
        </w:numPr>
        <w:spacing w:line="360" w:lineRule="auto"/>
        <w:jc w:val="both"/>
        <w:rPr>
          <w:rFonts w:ascii="Times New Roman" w:hAnsi="Times New Roman" w:cs="Times New Roman"/>
          <w:sz w:val="24"/>
          <w:szCs w:val="24"/>
        </w:rPr>
      </w:pPr>
      <w:r w:rsidRPr="0043643D">
        <w:rPr>
          <w:rFonts w:ascii="Times New Roman" w:hAnsi="Times New Roman" w:cs="Times New Roman"/>
          <w:b/>
          <w:bCs/>
          <w:sz w:val="24"/>
          <w:szCs w:val="24"/>
        </w:rPr>
        <w:t>Data Privacy</w:t>
      </w:r>
      <w:r w:rsidRPr="0043643D">
        <w:rPr>
          <w:rFonts w:ascii="Times New Roman" w:hAnsi="Times New Roman" w:cs="Times New Roman"/>
          <w:sz w:val="24"/>
          <w:szCs w:val="24"/>
        </w:rPr>
        <w:t>: Compliance with GDPR and protection of sensitive financial data.</w:t>
      </w:r>
    </w:p>
    <w:p w:rsidR="0043643D" w:rsidRPr="0043643D" w:rsidRDefault="0043643D" w:rsidP="0043643D">
      <w:pPr>
        <w:spacing w:line="360" w:lineRule="auto"/>
        <w:jc w:val="both"/>
        <w:rPr>
          <w:rFonts w:ascii="Times New Roman" w:hAnsi="Times New Roman" w:cs="Times New Roman"/>
          <w:sz w:val="24"/>
          <w:szCs w:val="24"/>
        </w:rPr>
      </w:pPr>
      <w:r w:rsidRPr="0043643D">
        <w:rPr>
          <w:rFonts w:ascii="Times New Roman" w:hAnsi="Times New Roman" w:cs="Times New Roman"/>
          <w:b/>
          <w:bCs/>
          <w:sz w:val="24"/>
          <w:szCs w:val="24"/>
        </w:rPr>
        <w:t>3.3.2 Machine Learning Challenges</w:t>
      </w:r>
    </w:p>
    <w:p w:rsidR="0043643D" w:rsidRPr="0043643D" w:rsidRDefault="0043643D">
      <w:pPr>
        <w:numPr>
          <w:ilvl w:val="0"/>
          <w:numId w:val="14"/>
        </w:numPr>
        <w:spacing w:line="360" w:lineRule="auto"/>
        <w:jc w:val="both"/>
        <w:rPr>
          <w:rFonts w:ascii="Times New Roman" w:hAnsi="Times New Roman" w:cs="Times New Roman"/>
          <w:sz w:val="24"/>
          <w:szCs w:val="24"/>
        </w:rPr>
      </w:pPr>
      <w:r w:rsidRPr="0043643D">
        <w:rPr>
          <w:rFonts w:ascii="Times New Roman" w:hAnsi="Times New Roman" w:cs="Times New Roman"/>
          <w:b/>
          <w:bCs/>
          <w:sz w:val="24"/>
          <w:szCs w:val="24"/>
        </w:rPr>
        <w:t>Feature Engineering Complexity</w:t>
      </w:r>
      <w:r w:rsidRPr="0043643D">
        <w:rPr>
          <w:rFonts w:ascii="Times New Roman" w:hAnsi="Times New Roman" w:cs="Times New Roman"/>
          <w:sz w:val="24"/>
          <w:szCs w:val="24"/>
        </w:rPr>
        <w:t>: Identifying relevant transaction features for CNN and QCNN.</w:t>
      </w:r>
    </w:p>
    <w:p w:rsidR="0043643D" w:rsidRPr="0043643D" w:rsidRDefault="0043643D">
      <w:pPr>
        <w:numPr>
          <w:ilvl w:val="0"/>
          <w:numId w:val="14"/>
        </w:numPr>
        <w:spacing w:line="360" w:lineRule="auto"/>
        <w:jc w:val="both"/>
        <w:rPr>
          <w:rFonts w:ascii="Times New Roman" w:hAnsi="Times New Roman" w:cs="Times New Roman"/>
          <w:sz w:val="24"/>
          <w:szCs w:val="24"/>
        </w:rPr>
      </w:pPr>
      <w:r w:rsidRPr="0043643D">
        <w:rPr>
          <w:rFonts w:ascii="Times New Roman" w:hAnsi="Times New Roman" w:cs="Times New Roman"/>
          <w:b/>
          <w:bCs/>
          <w:sz w:val="24"/>
          <w:szCs w:val="24"/>
        </w:rPr>
        <w:t>Hyperparameter Tuning</w:t>
      </w:r>
      <w:r w:rsidRPr="0043643D">
        <w:rPr>
          <w:rFonts w:ascii="Times New Roman" w:hAnsi="Times New Roman" w:cs="Times New Roman"/>
          <w:sz w:val="24"/>
          <w:szCs w:val="24"/>
        </w:rPr>
        <w:t>: Optimizing learning rate, filters, dropout, and activations.</w:t>
      </w:r>
    </w:p>
    <w:p w:rsidR="0043643D" w:rsidRPr="0043643D" w:rsidRDefault="0043643D">
      <w:pPr>
        <w:numPr>
          <w:ilvl w:val="0"/>
          <w:numId w:val="14"/>
        </w:numPr>
        <w:spacing w:line="360" w:lineRule="auto"/>
        <w:jc w:val="both"/>
        <w:rPr>
          <w:rFonts w:ascii="Times New Roman" w:hAnsi="Times New Roman" w:cs="Times New Roman"/>
          <w:sz w:val="24"/>
          <w:szCs w:val="24"/>
        </w:rPr>
      </w:pPr>
      <w:r w:rsidRPr="0043643D">
        <w:rPr>
          <w:rFonts w:ascii="Times New Roman" w:hAnsi="Times New Roman" w:cs="Times New Roman"/>
          <w:b/>
          <w:bCs/>
          <w:sz w:val="24"/>
          <w:szCs w:val="24"/>
        </w:rPr>
        <w:t>Adversarial Attacks</w:t>
      </w:r>
      <w:r w:rsidRPr="0043643D">
        <w:rPr>
          <w:rFonts w:ascii="Times New Roman" w:hAnsi="Times New Roman" w:cs="Times New Roman"/>
          <w:sz w:val="24"/>
          <w:szCs w:val="24"/>
        </w:rPr>
        <w:t>: Fraudsters may exploit model vulnerabilities with synthetic transactions.</w:t>
      </w:r>
    </w:p>
    <w:p w:rsidR="0043643D" w:rsidRPr="0043643D" w:rsidRDefault="0043643D" w:rsidP="0043643D">
      <w:pPr>
        <w:spacing w:line="360" w:lineRule="auto"/>
        <w:jc w:val="both"/>
        <w:rPr>
          <w:rFonts w:ascii="Times New Roman" w:hAnsi="Times New Roman" w:cs="Times New Roman"/>
          <w:sz w:val="24"/>
          <w:szCs w:val="24"/>
        </w:rPr>
      </w:pPr>
      <w:r w:rsidRPr="0043643D">
        <w:rPr>
          <w:rFonts w:ascii="Times New Roman" w:hAnsi="Times New Roman" w:cs="Times New Roman"/>
          <w:b/>
          <w:bCs/>
          <w:sz w:val="24"/>
          <w:szCs w:val="24"/>
        </w:rPr>
        <w:t>3.3.3 Quantum Machine Learning Challenges</w:t>
      </w:r>
    </w:p>
    <w:p w:rsidR="0043643D" w:rsidRPr="0043643D" w:rsidRDefault="0043643D">
      <w:pPr>
        <w:numPr>
          <w:ilvl w:val="0"/>
          <w:numId w:val="15"/>
        </w:numPr>
        <w:spacing w:line="360" w:lineRule="auto"/>
        <w:jc w:val="both"/>
        <w:rPr>
          <w:rFonts w:ascii="Times New Roman" w:hAnsi="Times New Roman" w:cs="Times New Roman"/>
          <w:sz w:val="24"/>
          <w:szCs w:val="24"/>
        </w:rPr>
      </w:pPr>
      <w:r w:rsidRPr="0043643D">
        <w:rPr>
          <w:rFonts w:ascii="Times New Roman" w:hAnsi="Times New Roman" w:cs="Times New Roman"/>
          <w:b/>
          <w:bCs/>
          <w:sz w:val="24"/>
          <w:szCs w:val="24"/>
        </w:rPr>
        <w:t>Quantum Hardware Limitations</w:t>
      </w:r>
      <w:r w:rsidRPr="0043643D">
        <w:rPr>
          <w:rFonts w:ascii="Times New Roman" w:hAnsi="Times New Roman" w:cs="Times New Roman"/>
          <w:sz w:val="24"/>
          <w:szCs w:val="24"/>
        </w:rPr>
        <w:t>: Noise, low qubit counts, and limited coherence restrict real-device QCNN execution.</w:t>
      </w:r>
    </w:p>
    <w:p w:rsidR="0043643D" w:rsidRPr="0043643D" w:rsidRDefault="0043643D">
      <w:pPr>
        <w:numPr>
          <w:ilvl w:val="0"/>
          <w:numId w:val="15"/>
        </w:numPr>
        <w:spacing w:line="360" w:lineRule="auto"/>
        <w:jc w:val="both"/>
        <w:rPr>
          <w:rFonts w:ascii="Times New Roman" w:hAnsi="Times New Roman" w:cs="Times New Roman"/>
          <w:sz w:val="24"/>
          <w:szCs w:val="24"/>
        </w:rPr>
      </w:pPr>
      <w:r w:rsidRPr="0043643D">
        <w:rPr>
          <w:rFonts w:ascii="Times New Roman" w:hAnsi="Times New Roman" w:cs="Times New Roman"/>
          <w:b/>
          <w:bCs/>
          <w:sz w:val="24"/>
          <w:szCs w:val="24"/>
        </w:rPr>
        <w:t>Hybrid Integration</w:t>
      </w:r>
      <w:r w:rsidRPr="0043643D">
        <w:rPr>
          <w:rFonts w:ascii="Times New Roman" w:hAnsi="Times New Roman" w:cs="Times New Roman"/>
          <w:sz w:val="24"/>
          <w:szCs w:val="24"/>
        </w:rPr>
        <w:t>: Managing data conversion, gradient sharing, and synchronization between CNN and QCNN layers.</w:t>
      </w:r>
    </w:p>
    <w:p w:rsidR="0043643D" w:rsidRPr="0043643D" w:rsidRDefault="0043643D">
      <w:pPr>
        <w:numPr>
          <w:ilvl w:val="0"/>
          <w:numId w:val="15"/>
        </w:numPr>
        <w:spacing w:line="360" w:lineRule="auto"/>
        <w:jc w:val="both"/>
        <w:rPr>
          <w:rFonts w:ascii="Times New Roman" w:hAnsi="Times New Roman" w:cs="Times New Roman"/>
          <w:sz w:val="24"/>
          <w:szCs w:val="24"/>
        </w:rPr>
      </w:pPr>
      <w:r w:rsidRPr="0043643D">
        <w:rPr>
          <w:rFonts w:ascii="Times New Roman" w:hAnsi="Times New Roman" w:cs="Times New Roman"/>
          <w:b/>
          <w:bCs/>
          <w:sz w:val="24"/>
          <w:szCs w:val="24"/>
        </w:rPr>
        <w:t>Quantum Data Encoding</w:t>
      </w:r>
      <w:r w:rsidRPr="0043643D">
        <w:rPr>
          <w:rFonts w:ascii="Times New Roman" w:hAnsi="Times New Roman" w:cs="Times New Roman"/>
          <w:sz w:val="24"/>
          <w:szCs w:val="24"/>
        </w:rPr>
        <w:t>: Mapping classical features to quantum states via angle or amplitude encoding.</w:t>
      </w:r>
    </w:p>
    <w:p w:rsidR="0043643D" w:rsidRPr="0043643D" w:rsidRDefault="0043643D">
      <w:pPr>
        <w:numPr>
          <w:ilvl w:val="0"/>
          <w:numId w:val="15"/>
        </w:numPr>
        <w:spacing w:line="360" w:lineRule="auto"/>
        <w:jc w:val="both"/>
        <w:rPr>
          <w:rFonts w:ascii="Times New Roman" w:hAnsi="Times New Roman" w:cs="Times New Roman"/>
          <w:sz w:val="24"/>
          <w:szCs w:val="24"/>
        </w:rPr>
      </w:pPr>
      <w:r w:rsidRPr="0043643D">
        <w:rPr>
          <w:rFonts w:ascii="Times New Roman" w:hAnsi="Times New Roman" w:cs="Times New Roman"/>
          <w:b/>
          <w:bCs/>
          <w:sz w:val="24"/>
          <w:szCs w:val="24"/>
        </w:rPr>
        <w:t>Limited Real-World Use Cases</w:t>
      </w:r>
      <w:r w:rsidRPr="0043643D">
        <w:rPr>
          <w:rFonts w:ascii="Times New Roman" w:hAnsi="Times New Roman" w:cs="Times New Roman"/>
          <w:sz w:val="24"/>
          <w:szCs w:val="24"/>
        </w:rPr>
        <w:t>: Few practical examples exist for QML in financial fraud detection, requiring further experimentation.</w:t>
      </w:r>
    </w:p>
    <w:p w:rsidR="00381FBA" w:rsidRDefault="00381FBA" w:rsidP="001C736F">
      <w:pPr>
        <w:spacing w:line="360" w:lineRule="auto"/>
        <w:jc w:val="both"/>
        <w:rPr>
          <w:rFonts w:ascii="Times New Roman" w:hAnsi="Times New Roman" w:cs="Times New Roman"/>
          <w:sz w:val="24"/>
          <w:szCs w:val="24"/>
        </w:rPr>
      </w:pPr>
    </w:p>
    <w:p w:rsidR="0043643D" w:rsidRDefault="0043643D" w:rsidP="001C736F">
      <w:pPr>
        <w:spacing w:line="360" w:lineRule="auto"/>
        <w:jc w:val="both"/>
        <w:rPr>
          <w:rFonts w:ascii="Times New Roman" w:hAnsi="Times New Roman" w:cs="Times New Roman"/>
          <w:sz w:val="24"/>
          <w:szCs w:val="24"/>
        </w:rPr>
      </w:pPr>
    </w:p>
    <w:p w:rsidR="0043643D" w:rsidRDefault="0043643D" w:rsidP="001C736F">
      <w:pPr>
        <w:spacing w:line="360" w:lineRule="auto"/>
        <w:jc w:val="both"/>
        <w:rPr>
          <w:rFonts w:ascii="Times New Roman" w:hAnsi="Times New Roman" w:cs="Times New Roman"/>
          <w:sz w:val="24"/>
          <w:szCs w:val="24"/>
        </w:rPr>
      </w:pPr>
    </w:p>
    <w:p w:rsidR="008A1876" w:rsidRPr="005D4838" w:rsidRDefault="00991A16" w:rsidP="005D483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w:t>
      </w:r>
      <w:r w:rsidR="003C2ED1" w:rsidRPr="00737E75">
        <w:rPr>
          <w:rFonts w:ascii="Times New Roman" w:hAnsi="Times New Roman" w:cs="Times New Roman"/>
          <w:b/>
          <w:bCs/>
          <w:sz w:val="32"/>
          <w:szCs w:val="32"/>
        </w:rPr>
        <w:t xml:space="preserve">4. </w:t>
      </w:r>
      <w:r w:rsidR="008A1876">
        <w:rPr>
          <w:rFonts w:ascii="Times New Roman" w:hAnsi="Times New Roman" w:cs="Times New Roman"/>
          <w:b/>
          <w:bCs/>
          <w:sz w:val="32"/>
          <w:szCs w:val="32"/>
        </w:rPr>
        <w:t>System Architecture</w:t>
      </w:r>
    </w:p>
    <w:p w:rsidR="008A1876" w:rsidRPr="008A1876" w:rsidRDefault="008A1876" w:rsidP="008A1876">
      <w:pPr>
        <w:spacing w:line="360" w:lineRule="auto"/>
        <w:jc w:val="both"/>
        <w:rPr>
          <w:rFonts w:ascii="Times New Roman" w:hAnsi="Times New Roman" w:cs="Times New Roman"/>
          <w:b/>
          <w:bCs/>
          <w:sz w:val="24"/>
          <w:szCs w:val="24"/>
        </w:rPr>
      </w:pPr>
      <w:r w:rsidRPr="008A1876">
        <w:rPr>
          <w:rFonts w:ascii="Times New Roman" w:hAnsi="Times New Roman" w:cs="Times New Roman"/>
          <w:b/>
          <w:bCs/>
          <w:sz w:val="24"/>
          <w:szCs w:val="24"/>
        </w:rPr>
        <w:t>Introduction to System Design</w:t>
      </w:r>
    </w:p>
    <w:p w:rsidR="008A1876" w:rsidRPr="008A1876" w:rsidRDefault="008A1876" w:rsidP="008A1876">
      <w:pPr>
        <w:spacing w:line="360" w:lineRule="auto"/>
        <w:jc w:val="both"/>
        <w:rPr>
          <w:rFonts w:ascii="Times New Roman" w:hAnsi="Times New Roman" w:cs="Times New Roman"/>
          <w:sz w:val="24"/>
          <w:szCs w:val="24"/>
        </w:rPr>
      </w:pPr>
      <w:r w:rsidRPr="008A1876">
        <w:rPr>
          <w:rFonts w:ascii="Times New Roman" w:hAnsi="Times New Roman" w:cs="Times New Roman"/>
          <w:sz w:val="24"/>
          <w:szCs w:val="24"/>
        </w:rPr>
        <w:t xml:space="preserve">This chapter presents the architectural design of the fraud detection framework based on both </w:t>
      </w:r>
      <w:r w:rsidRPr="008A1876">
        <w:rPr>
          <w:rFonts w:ascii="Times New Roman" w:hAnsi="Times New Roman" w:cs="Times New Roman"/>
          <w:b/>
          <w:bCs/>
          <w:sz w:val="24"/>
          <w:szCs w:val="24"/>
        </w:rPr>
        <w:t>classical deep learning (CNN)</w:t>
      </w:r>
      <w:r w:rsidRPr="008A1876">
        <w:rPr>
          <w:rFonts w:ascii="Times New Roman" w:hAnsi="Times New Roman" w:cs="Times New Roman"/>
          <w:sz w:val="24"/>
          <w:szCs w:val="24"/>
        </w:rPr>
        <w:t xml:space="preserve"> and </w:t>
      </w:r>
      <w:r w:rsidRPr="008A1876">
        <w:rPr>
          <w:rFonts w:ascii="Times New Roman" w:hAnsi="Times New Roman" w:cs="Times New Roman"/>
          <w:b/>
          <w:bCs/>
          <w:sz w:val="24"/>
          <w:szCs w:val="24"/>
        </w:rPr>
        <w:t>quantum machine learning (QCNN)</w:t>
      </w:r>
      <w:r w:rsidRPr="008A1876">
        <w:rPr>
          <w:rFonts w:ascii="Times New Roman" w:hAnsi="Times New Roman" w:cs="Times New Roman"/>
          <w:sz w:val="24"/>
          <w:szCs w:val="24"/>
        </w:rPr>
        <w:t>. The system is designed to process large-scale credit card transaction datasets, identify fraudulent activities with high precision, and evaluate the comparative performance of quantum-enhanced methods against traditional models. The architecture ensures scalability, adaptability to evolving fraud patterns, and secure handling of sensitive financial data.</w:t>
      </w:r>
    </w:p>
    <w:p w:rsidR="008A1876" w:rsidRPr="008A1876" w:rsidRDefault="008A1876" w:rsidP="008A1876">
      <w:pPr>
        <w:spacing w:line="360" w:lineRule="auto"/>
        <w:jc w:val="both"/>
        <w:rPr>
          <w:rFonts w:ascii="Times New Roman" w:hAnsi="Times New Roman" w:cs="Times New Roman"/>
          <w:b/>
          <w:bCs/>
          <w:sz w:val="24"/>
          <w:szCs w:val="24"/>
        </w:rPr>
      </w:pPr>
      <w:r w:rsidRPr="008A1876">
        <w:rPr>
          <w:rFonts w:ascii="Times New Roman" w:hAnsi="Times New Roman" w:cs="Times New Roman"/>
          <w:b/>
          <w:bCs/>
          <w:sz w:val="24"/>
          <w:szCs w:val="24"/>
        </w:rPr>
        <w:t>4.1 System Architecture</w:t>
      </w:r>
    </w:p>
    <w:p w:rsidR="008A1876" w:rsidRPr="008A1876" w:rsidRDefault="008A1876" w:rsidP="008A1876">
      <w:pPr>
        <w:spacing w:line="360" w:lineRule="auto"/>
        <w:jc w:val="both"/>
        <w:rPr>
          <w:rFonts w:ascii="Times New Roman" w:hAnsi="Times New Roman" w:cs="Times New Roman"/>
          <w:sz w:val="24"/>
          <w:szCs w:val="24"/>
        </w:rPr>
      </w:pPr>
      <w:r w:rsidRPr="008A1876">
        <w:rPr>
          <w:rFonts w:ascii="Times New Roman" w:hAnsi="Times New Roman" w:cs="Times New Roman"/>
          <w:sz w:val="24"/>
          <w:szCs w:val="24"/>
        </w:rPr>
        <w:t>The overall system consists of the following major components:</w:t>
      </w:r>
    </w:p>
    <w:p w:rsidR="008A1876" w:rsidRPr="008A1876" w:rsidRDefault="008A1876">
      <w:pPr>
        <w:numPr>
          <w:ilvl w:val="0"/>
          <w:numId w:val="16"/>
        </w:numPr>
        <w:spacing w:line="360" w:lineRule="auto"/>
        <w:jc w:val="both"/>
        <w:rPr>
          <w:rFonts w:ascii="Times New Roman" w:hAnsi="Times New Roman" w:cs="Times New Roman"/>
          <w:sz w:val="24"/>
          <w:szCs w:val="24"/>
        </w:rPr>
      </w:pPr>
      <w:r w:rsidRPr="008A1876">
        <w:rPr>
          <w:rFonts w:ascii="Times New Roman" w:hAnsi="Times New Roman" w:cs="Times New Roman"/>
          <w:b/>
          <w:bCs/>
          <w:sz w:val="24"/>
          <w:szCs w:val="24"/>
        </w:rPr>
        <w:t>Data Source</w:t>
      </w:r>
      <w:r w:rsidRPr="008A1876">
        <w:rPr>
          <w:rFonts w:ascii="Times New Roman" w:hAnsi="Times New Roman" w:cs="Times New Roman"/>
          <w:sz w:val="24"/>
          <w:szCs w:val="24"/>
        </w:rPr>
        <w:t>: Credit card transaction dataset containing legitimate and fraudulent records.</w:t>
      </w:r>
    </w:p>
    <w:p w:rsidR="008A1876" w:rsidRPr="008A1876" w:rsidRDefault="008A1876">
      <w:pPr>
        <w:numPr>
          <w:ilvl w:val="0"/>
          <w:numId w:val="16"/>
        </w:numPr>
        <w:spacing w:line="360" w:lineRule="auto"/>
        <w:jc w:val="both"/>
        <w:rPr>
          <w:rFonts w:ascii="Times New Roman" w:hAnsi="Times New Roman" w:cs="Times New Roman"/>
          <w:sz w:val="24"/>
          <w:szCs w:val="24"/>
        </w:rPr>
      </w:pPr>
      <w:r w:rsidRPr="008A1876">
        <w:rPr>
          <w:rFonts w:ascii="Times New Roman" w:hAnsi="Times New Roman" w:cs="Times New Roman"/>
          <w:b/>
          <w:bCs/>
          <w:sz w:val="24"/>
          <w:szCs w:val="24"/>
        </w:rPr>
        <w:t>Preprocessing Layer</w:t>
      </w:r>
      <w:r w:rsidRPr="008A1876">
        <w:rPr>
          <w:rFonts w:ascii="Times New Roman" w:hAnsi="Times New Roman" w:cs="Times New Roman"/>
          <w:sz w:val="24"/>
          <w:szCs w:val="24"/>
        </w:rPr>
        <w:t>: Handles data cleaning, balancing using SMOTE, normalization, and dimensionality reduction (via PCA for QCNN compatibility).</w:t>
      </w:r>
    </w:p>
    <w:p w:rsidR="008A1876" w:rsidRPr="008A1876" w:rsidRDefault="008A1876">
      <w:pPr>
        <w:numPr>
          <w:ilvl w:val="0"/>
          <w:numId w:val="16"/>
        </w:numPr>
        <w:spacing w:line="360" w:lineRule="auto"/>
        <w:jc w:val="both"/>
        <w:rPr>
          <w:rFonts w:ascii="Times New Roman" w:hAnsi="Times New Roman" w:cs="Times New Roman"/>
          <w:sz w:val="24"/>
          <w:szCs w:val="24"/>
        </w:rPr>
      </w:pPr>
      <w:r w:rsidRPr="008A1876">
        <w:rPr>
          <w:rFonts w:ascii="Times New Roman" w:hAnsi="Times New Roman" w:cs="Times New Roman"/>
          <w:b/>
          <w:bCs/>
          <w:sz w:val="24"/>
          <w:szCs w:val="24"/>
        </w:rPr>
        <w:t>Classical CNN Model</w:t>
      </w:r>
      <w:r w:rsidRPr="008A1876">
        <w:rPr>
          <w:rFonts w:ascii="Times New Roman" w:hAnsi="Times New Roman" w:cs="Times New Roman"/>
          <w:sz w:val="24"/>
          <w:szCs w:val="24"/>
        </w:rPr>
        <w:t>: A deep learning architecture with convolution and pooling layers to classify transactions.</w:t>
      </w:r>
    </w:p>
    <w:p w:rsidR="008A1876" w:rsidRPr="008A1876" w:rsidRDefault="008A1876">
      <w:pPr>
        <w:numPr>
          <w:ilvl w:val="0"/>
          <w:numId w:val="16"/>
        </w:numPr>
        <w:spacing w:line="360" w:lineRule="auto"/>
        <w:jc w:val="both"/>
        <w:rPr>
          <w:rFonts w:ascii="Times New Roman" w:hAnsi="Times New Roman" w:cs="Times New Roman"/>
          <w:sz w:val="24"/>
          <w:szCs w:val="24"/>
        </w:rPr>
      </w:pPr>
      <w:r w:rsidRPr="008A1876">
        <w:rPr>
          <w:rFonts w:ascii="Times New Roman" w:hAnsi="Times New Roman" w:cs="Times New Roman"/>
          <w:b/>
          <w:bCs/>
          <w:sz w:val="24"/>
          <w:szCs w:val="24"/>
        </w:rPr>
        <w:t>Quantum QCNN Model</w:t>
      </w:r>
      <w:r w:rsidRPr="008A1876">
        <w:rPr>
          <w:rFonts w:ascii="Times New Roman" w:hAnsi="Times New Roman" w:cs="Times New Roman"/>
          <w:sz w:val="24"/>
          <w:szCs w:val="24"/>
        </w:rPr>
        <w:t>: A quantum circuit–based model implemented with PennyLane/Qiskit, using qubits and quantum gates for fraud detection.</w:t>
      </w:r>
    </w:p>
    <w:p w:rsidR="008A1876" w:rsidRPr="008A1876" w:rsidRDefault="008A1876">
      <w:pPr>
        <w:numPr>
          <w:ilvl w:val="0"/>
          <w:numId w:val="16"/>
        </w:numPr>
        <w:spacing w:line="360" w:lineRule="auto"/>
        <w:jc w:val="both"/>
        <w:rPr>
          <w:rFonts w:ascii="Times New Roman" w:hAnsi="Times New Roman" w:cs="Times New Roman"/>
          <w:sz w:val="24"/>
          <w:szCs w:val="24"/>
        </w:rPr>
      </w:pPr>
      <w:r w:rsidRPr="008A1876">
        <w:rPr>
          <w:rFonts w:ascii="Times New Roman" w:hAnsi="Times New Roman" w:cs="Times New Roman"/>
          <w:b/>
          <w:bCs/>
          <w:sz w:val="24"/>
          <w:szCs w:val="24"/>
        </w:rPr>
        <w:t>Evaluation Layer</w:t>
      </w:r>
      <w:r w:rsidRPr="008A1876">
        <w:rPr>
          <w:rFonts w:ascii="Times New Roman" w:hAnsi="Times New Roman" w:cs="Times New Roman"/>
          <w:sz w:val="24"/>
          <w:szCs w:val="24"/>
        </w:rPr>
        <w:t>: Compares CNN and QCNN performance on key metrics such as accuracy, precision, recall, and F1-score.</w:t>
      </w:r>
    </w:p>
    <w:p w:rsidR="008A1876" w:rsidRPr="008A1876" w:rsidRDefault="008A1876">
      <w:pPr>
        <w:numPr>
          <w:ilvl w:val="0"/>
          <w:numId w:val="16"/>
        </w:numPr>
        <w:spacing w:line="360" w:lineRule="auto"/>
        <w:jc w:val="both"/>
        <w:rPr>
          <w:rFonts w:ascii="Times New Roman" w:hAnsi="Times New Roman" w:cs="Times New Roman"/>
          <w:sz w:val="24"/>
          <w:szCs w:val="24"/>
        </w:rPr>
      </w:pPr>
      <w:r w:rsidRPr="008A1876">
        <w:rPr>
          <w:rFonts w:ascii="Times New Roman" w:hAnsi="Times New Roman" w:cs="Times New Roman"/>
          <w:b/>
          <w:bCs/>
          <w:sz w:val="24"/>
          <w:szCs w:val="24"/>
        </w:rPr>
        <w:t>Visualization &amp; Reporting</w:t>
      </w:r>
      <w:r w:rsidRPr="008A1876">
        <w:rPr>
          <w:rFonts w:ascii="Times New Roman" w:hAnsi="Times New Roman" w:cs="Times New Roman"/>
          <w:sz w:val="24"/>
          <w:szCs w:val="24"/>
        </w:rPr>
        <w:t>: Provides confusion matrices, ROC curves, and comparison graphs for performance analysis.</w:t>
      </w:r>
    </w:p>
    <w:p w:rsidR="008A1876" w:rsidRPr="008A1876" w:rsidRDefault="008A1876" w:rsidP="008A1876">
      <w:pPr>
        <w:spacing w:line="360" w:lineRule="auto"/>
        <w:jc w:val="both"/>
        <w:rPr>
          <w:rFonts w:ascii="Times New Roman" w:hAnsi="Times New Roman" w:cs="Times New Roman"/>
          <w:sz w:val="24"/>
          <w:szCs w:val="24"/>
        </w:rPr>
      </w:pPr>
      <w:r w:rsidRPr="008A1876">
        <w:rPr>
          <w:rFonts w:ascii="Times New Roman" w:hAnsi="Times New Roman" w:cs="Times New Roman"/>
          <w:sz w:val="24"/>
          <w:szCs w:val="24"/>
        </w:rPr>
        <w:t>This design allows independent implementation and testing of CNN and QCNN, ensuring an unbiased comparison.</w:t>
      </w:r>
    </w:p>
    <w:p w:rsidR="008A1876" w:rsidRPr="008A1876" w:rsidRDefault="008A1876" w:rsidP="008A1876">
      <w:pPr>
        <w:spacing w:line="360" w:lineRule="auto"/>
        <w:jc w:val="both"/>
        <w:rPr>
          <w:rFonts w:ascii="Times New Roman" w:hAnsi="Times New Roman" w:cs="Times New Roman"/>
          <w:b/>
          <w:bCs/>
          <w:sz w:val="24"/>
          <w:szCs w:val="24"/>
        </w:rPr>
      </w:pPr>
      <w:r w:rsidRPr="008A1876">
        <w:rPr>
          <w:rFonts w:ascii="Times New Roman" w:hAnsi="Times New Roman" w:cs="Times New Roman"/>
          <w:b/>
          <w:bCs/>
          <w:sz w:val="24"/>
          <w:szCs w:val="24"/>
        </w:rPr>
        <w:t>4.2 Component Descriptions</w:t>
      </w:r>
    </w:p>
    <w:p w:rsidR="008A1876" w:rsidRDefault="008A1876">
      <w:pPr>
        <w:numPr>
          <w:ilvl w:val="0"/>
          <w:numId w:val="17"/>
        </w:numPr>
        <w:spacing w:line="360" w:lineRule="auto"/>
        <w:jc w:val="both"/>
        <w:rPr>
          <w:rFonts w:ascii="Times New Roman" w:hAnsi="Times New Roman" w:cs="Times New Roman"/>
          <w:sz w:val="24"/>
          <w:szCs w:val="24"/>
        </w:rPr>
      </w:pPr>
      <w:r w:rsidRPr="008A1876">
        <w:rPr>
          <w:rFonts w:ascii="Times New Roman" w:hAnsi="Times New Roman" w:cs="Times New Roman"/>
          <w:b/>
          <w:bCs/>
          <w:sz w:val="24"/>
          <w:szCs w:val="24"/>
        </w:rPr>
        <w:t>Data Source</w:t>
      </w:r>
      <w:r w:rsidRPr="008A1876">
        <w:rPr>
          <w:rFonts w:ascii="Times New Roman" w:hAnsi="Times New Roman" w:cs="Times New Roman"/>
          <w:sz w:val="24"/>
          <w:szCs w:val="24"/>
        </w:rPr>
        <w:t>:</w:t>
      </w:r>
    </w:p>
    <w:p w:rsidR="005D4838" w:rsidRDefault="008A1876" w:rsidP="00430C19">
      <w:pPr>
        <w:spacing w:line="360" w:lineRule="auto"/>
        <w:ind w:left="360"/>
        <w:jc w:val="both"/>
        <w:rPr>
          <w:rFonts w:ascii="Times New Roman" w:hAnsi="Times New Roman" w:cs="Times New Roman"/>
          <w:sz w:val="24"/>
          <w:szCs w:val="24"/>
        </w:rPr>
      </w:pPr>
      <w:r w:rsidRPr="008A1876">
        <w:rPr>
          <w:rFonts w:ascii="Times New Roman" w:hAnsi="Times New Roman" w:cs="Times New Roman"/>
          <w:sz w:val="24"/>
          <w:szCs w:val="24"/>
        </w:rPr>
        <w:t>Provides the input dataset (creditcard.csv), consisting of features like transaction amount, time, and anonymized numerical variables.</w:t>
      </w:r>
    </w:p>
    <w:p w:rsidR="00430C19" w:rsidRPr="008A1876" w:rsidRDefault="00430C19" w:rsidP="00430C19">
      <w:pPr>
        <w:spacing w:line="360" w:lineRule="auto"/>
        <w:ind w:left="360"/>
        <w:jc w:val="both"/>
        <w:rPr>
          <w:rFonts w:ascii="Times New Roman" w:hAnsi="Times New Roman" w:cs="Times New Roman"/>
          <w:sz w:val="24"/>
          <w:szCs w:val="24"/>
        </w:rPr>
      </w:pPr>
    </w:p>
    <w:p w:rsidR="008A1876" w:rsidRPr="008A1876" w:rsidRDefault="008A1876">
      <w:pPr>
        <w:numPr>
          <w:ilvl w:val="0"/>
          <w:numId w:val="17"/>
        </w:numPr>
        <w:spacing w:line="360" w:lineRule="auto"/>
        <w:jc w:val="both"/>
        <w:rPr>
          <w:rFonts w:ascii="Times New Roman" w:hAnsi="Times New Roman" w:cs="Times New Roman"/>
          <w:sz w:val="24"/>
          <w:szCs w:val="24"/>
        </w:rPr>
      </w:pPr>
      <w:r w:rsidRPr="008A1876">
        <w:rPr>
          <w:rFonts w:ascii="Times New Roman" w:hAnsi="Times New Roman" w:cs="Times New Roman"/>
          <w:b/>
          <w:bCs/>
          <w:sz w:val="24"/>
          <w:szCs w:val="24"/>
        </w:rPr>
        <w:lastRenderedPageBreak/>
        <w:t>Preprocessing Module</w:t>
      </w:r>
      <w:r w:rsidRPr="008A1876">
        <w:rPr>
          <w:rFonts w:ascii="Times New Roman" w:hAnsi="Times New Roman" w:cs="Times New Roman"/>
          <w:sz w:val="24"/>
          <w:szCs w:val="24"/>
        </w:rPr>
        <w:t>:</w:t>
      </w:r>
    </w:p>
    <w:p w:rsidR="008A1876" w:rsidRPr="008A1876" w:rsidRDefault="008A1876">
      <w:pPr>
        <w:numPr>
          <w:ilvl w:val="1"/>
          <w:numId w:val="17"/>
        </w:numPr>
        <w:spacing w:line="360" w:lineRule="auto"/>
        <w:jc w:val="both"/>
        <w:rPr>
          <w:rFonts w:ascii="Times New Roman" w:hAnsi="Times New Roman" w:cs="Times New Roman"/>
          <w:sz w:val="24"/>
          <w:szCs w:val="24"/>
        </w:rPr>
      </w:pPr>
      <w:r w:rsidRPr="008A1876">
        <w:rPr>
          <w:rFonts w:ascii="Times New Roman" w:hAnsi="Times New Roman" w:cs="Times New Roman"/>
          <w:sz w:val="24"/>
          <w:szCs w:val="24"/>
        </w:rPr>
        <w:t>Cleans missing or noisy data.</w:t>
      </w:r>
    </w:p>
    <w:p w:rsidR="008A1876" w:rsidRPr="008A1876" w:rsidRDefault="008A1876">
      <w:pPr>
        <w:numPr>
          <w:ilvl w:val="1"/>
          <w:numId w:val="17"/>
        </w:numPr>
        <w:spacing w:line="360" w:lineRule="auto"/>
        <w:jc w:val="both"/>
        <w:rPr>
          <w:rFonts w:ascii="Times New Roman" w:hAnsi="Times New Roman" w:cs="Times New Roman"/>
          <w:sz w:val="24"/>
          <w:szCs w:val="24"/>
        </w:rPr>
      </w:pPr>
      <w:r w:rsidRPr="008A1876">
        <w:rPr>
          <w:rFonts w:ascii="Times New Roman" w:hAnsi="Times New Roman" w:cs="Times New Roman"/>
          <w:sz w:val="24"/>
          <w:szCs w:val="24"/>
        </w:rPr>
        <w:t xml:space="preserve">Uses </w:t>
      </w:r>
      <w:r w:rsidRPr="008A1876">
        <w:rPr>
          <w:rFonts w:ascii="Times New Roman" w:hAnsi="Times New Roman" w:cs="Times New Roman"/>
          <w:b/>
          <w:bCs/>
          <w:sz w:val="24"/>
          <w:szCs w:val="24"/>
        </w:rPr>
        <w:t>SMOTE</w:t>
      </w:r>
      <w:r w:rsidRPr="008A1876">
        <w:rPr>
          <w:rFonts w:ascii="Times New Roman" w:hAnsi="Times New Roman" w:cs="Times New Roman"/>
          <w:sz w:val="24"/>
          <w:szCs w:val="24"/>
        </w:rPr>
        <w:t xml:space="preserve"> to balance fraudulent vs legitimate transactions.</w:t>
      </w:r>
    </w:p>
    <w:p w:rsidR="008A1876" w:rsidRPr="008A1876" w:rsidRDefault="008A1876">
      <w:pPr>
        <w:numPr>
          <w:ilvl w:val="1"/>
          <w:numId w:val="17"/>
        </w:numPr>
        <w:spacing w:line="360" w:lineRule="auto"/>
        <w:jc w:val="both"/>
        <w:rPr>
          <w:rFonts w:ascii="Times New Roman" w:hAnsi="Times New Roman" w:cs="Times New Roman"/>
          <w:sz w:val="24"/>
          <w:szCs w:val="24"/>
        </w:rPr>
      </w:pPr>
      <w:r w:rsidRPr="008A1876">
        <w:rPr>
          <w:rFonts w:ascii="Times New Roman" w:hAnsi="Times New Roman" w:cs="Times New Roman"/>
          <w:sz w:val="24"/>
          <w:szCs w:val="24"/>
        </w:rPr>
        <w:t>Normalizes transaction values.</w:t>
      </w:r>
    </w:p>
    <w:p w:rsidR="008A1876" w:rsidRPr="008A1876" w:rsidRDefault="008A1876">
      <w:pPr>
        <w:numPr>
          <w:ilvl w:val="1"/>
          <w:numId w:val="17"/>
        </w:numPr>
        <w:spacing w:line="360" w:lineRule="auto"/>
        <w:jc w:val="both"/>
        <w:rPr>
          <w:rFonts w:ascii="Times New Roman" w:hAnsi="Times New Roman" w:cs="Times New Roman"/>
          <w:sz w:val="24"/>
          <w:szCs w:val="24"/>
        </w:rPr>
      </w:pPr>
      <w:r w:rsidRPr="008A1876">
        <w:rPr>
          <w:rFonts w:ascii="Times New Roman" w:hAnsi="Times New Roman" w:cs="Times New Roman"/>
          <w:sz w:val="24"/>
          <w:szCs w:val="24"/>
        </w:rPr>
        <w:t xml:space="preserve">Applies </w:t>
      </w:r>
      <w:r w:rsidRPr="008A1876">
        <w:rPr>
          <w:rFonts w:ascii="Times New Roman" w:hAnsi="Times New Roman" w:cs="Times New Roman"/>
          <w:b/>
          <w:bCs/>
          <w:sz w:val="24"/>
          <w:szCs w:val="24"/>
        </w:rPr>
        <w:t>PCA</w:t>
      </w:r>
      <w:r w:rsidRPr="008A1876">
        <w:rPr>
          <w:rFonts w:ascii="Times New Roman" w:hAnsi="Times New Roman" w:cs="Times New Roman"/>
          <w:sz w:val="24"/>
          <w:szCs w:val="24"/>
        </w:rPr>
        <w:t xml:space="preserve"> for dimensionality reduction, preparing data for quantum circuits.</w:t>
      </w:r>
    </w:p>
    <w:p w:rsidR="008A1876" w:rsidRPr="008A1876" w:rsidRDefault="008A1876">
      <w:pPr>
        <w:numPr>
          <w:ilvl w:val="0"/>
          <w:numId w:val="17"/>
        </w:numPr>
        <w:spacing w:line="360" w:lineRule="auto"/>
        <w:jc w:val="both"/>
        <w:rPr>
          <w:rFonts w:ascii="Times New Roman" w:hAnsi="Times New Roman" w:cs="Times New Roman"/>
          <w:sz w:val="24"/>
          <w:szCs w:val="24"/>
        </w:rPr>
      </w:pPr>
      <w:r w:rsidRPr="008A1876">
        <w:rPr>
          <w:rFonts w:ascii="Times New Roman" w:hAnsi="Times New Roman" w:cs="Times New Roman"/>
          <w:b/>
          <w:bCs/>
          <w:sz w:val="24"/>
          <w:szCs w:val="24"/>
        </w:rPr>
        <w:t>Classical CNN</w:t>
      </w:r>
      <w:r w:rsidRPr="008A1876">
        <w:rPr>
          <w:rFonts w:ascii="Times New Roman" w:hAnsi="Times New Roman" w:cs="Times New Roman"/>
          <w:sz w:val="24"/>
          <w:szCs w:val="24"/>
        </w:rPr>
        <w:t>:</w:t>
      </w:r>
    </w:p>
    <w:p w:rsidR="008A1876" w:rsidRPr="008A1876" w:rsidRDefault="008A1876">
      <w:pPr>
        <w:numPr>
          <w:ilvl w:val="1"/>
          <w:numId w:val="17"/>
        </w:numPr>
        <w:spacing w:line="360" w:lineRule="auto"/>
        <w:jc w:val="both"/>
        <w:rPr>
          <w:rFonts w:ascii="Times New Roman" w:hAnsi="Times New Roman" w:cs="Times New Roman"/>
          <w:sz w:val="24"/>
          <w:szCs w:val="24"/>
        </w:rPr>
      </w:pPr>
      <w:r w:rsidRPr="008A1876">
        <w:rPr>
          <w:rFonts w:ascii="Times New Roman" w:hAnsi="Times New Roman" w:cs="Times New Roman"/>
          <w:sz w:val="24"/>
          <w:szCs w:val="24"/>
        </w:rPr>
        <w:t>Employs convolution and pooling layers for feature extraction.</w:t>
      </w:r>
    </w:p>
    <w:p w:rsidR="008A1876" w:rsidRPr="008A1876" w:rsidRDefault="008A1876">
      <w:pPr>
        <w:numPr>
          <w:ilvl w:val="1"/>
          <w:numId w:val="17"/>
        </w:numPr>
        <w:spacing w:line="360" w:lineRule="auto"/>
        <w:jc w:val="both"/>
        <w:rPr>
          <w:rFonts w:ascii="Times New Roman" w:hAnsi="Times New Roman" w:cs="Times New Roman"/>
          <w:sz w:val="24"/>
          <w:szCs w:val="24"/>
        </w:rPr>
      </w:pPr>
      <w:r w:rsidRPr="008A1876">
        <w:rPr>
          <w:rFonts w:ascii="Times New Roman" w:hAnsi="Times New Roman" w:cs="Times New Roman"/>
          <w:sz w:val="24"/>
          <w:szCs w:val="24"/>
        </w:rPr>
        <w:t>Optimized using backpropagation and dropout to prevent overfitting.</w:t>
      </w:r>
    </w:p>
    <w:p w:rsidR="008A1876" w:rsidRPr="008A1876" w:rsidRDefault="008A1876">
      <w:pPr>
        <w:numPr>
          <w:ilvl w:val="1"/>
          <w:numId w:val="17"/>
        </w:numPr>
        <w:spacing w:line="360" w:lineRule="auto"/>
        <w:jc w:val="both"/>
        <w:rPr>
          <w:rFonts w:ascii="Times New Roman" w:hAnsi="Times New Roman" w:cs="Times New Roman"/>
          <w:sz w:val="24"/>
          <w:szCs w:val="24"/>
        </w:rPr>
      </w:pPr>
      <w:r w:rsidRPr="008A1876">
        <w:rPr>
          <w:rFonts w:ascii="Times New Roman" w:hAnsi="Times New Roman" w:cs="Times New Roman"/>
          <w:sz w:val="24"/>
          <w:szCs w:val="24"/>
        </w:rPr>
        <w:t>Classifies transactions as fraudulent or legitimate.</w:t>
      </w:r>
    </w:p>
    <w:p w:rsidR="008A1876" w:rsidRPr="008A1876" w:rsidRDefault="008A1876">
      <w:pPr>
        <w:numPr>
          <w:ilvl w:val="0"/>
          <w:numId w:val="17"/>
        </w:numPr>
        <w:spacing w:line="360" w:lineRule="auto"/>
        <w:jc w:val="both"/>
        <w:rPr>
          <w:rFonts w:ascii="Times New Roman" w:hAnsi="Times New Roman" w:cs="Times New Roman"/>
          <w:sz w:val="24"/>
          <w:szCs w:val="24"/>
        </w:rPr>
      </w:pPr>
      <w:r w:rsidRPr="008A1876">
        <w:rPr>
          <w:rFonts w:ascii="Times New Roman" w:hAnsi="Times New Roman" w:cs="Times New Roman"/>
          <w:b/>
          <w:bCs/>
          <w:sz w:val="24"/>
          <w:szCs w:val="24"/>
        </w:rPr>
        <w:t>Quantum QCNN</w:t>
      </w:r>
      <w:r w:rsidRPr="008A1876">
        <w:rPr>
          <w:rFonts w:ascii="Times New Roman" w:hAnsi="Times New Roman" w:cs="Times New Roman"/>
          <w:sz w:val="24"/>
          <w:szCs w:val="24"/>
        </w:rPr>
        <w:t>:</w:t>
      </w:r>
    </w:p>
    <w:p w:rsidR="008A1876" w:rsidRPr="008A1876" w:rsidRDefault="008A1876">
      <w:pPr>
        <w:numPr>
          <w:ilvl w:val="1"/>
          <w:numId w:val="17"/>
        </w:numPr>
        <w:spacing w:line="360" w:lineRule="auto"/>
        <w:jc w:val="both"/>
        <w:rPr>
          <w:rFonts w:ascii="Times New Roman" w:hAnsi="Times New Roman" w:cs="Times New Roman"/>
          <w:sz w:val="24"/>
          <w:szCs w:val="24"/>
        </w:rPr>
      </w:pPr>
      <w:r w:rsidRPr="008A1876">
        <w:rPr>
          <w:rFonts w:ascii="Times New Roman" w:hAnsi="Times New Roman" w:cs="Times New Roman"/>
          <w:sz w:val="24"/>
          <w:szCs w:val="24"/>
        </w:rPr>
        <w:t xml:space="preserve">Encodes </w:t>
      </w:r>
      <w:r w:rsidRPr="00430C19">
        <w:rPr>
          <w:rFonts w:ascii="Times New Roman" w:hAnsi="Times New Roman" w:cs="Times New Roman"/>
          <w:sz w:val="24"/>
          <w:szCs w:val="24"/>
        </w:rPr>
        <w:t>pre-processed</w:t>
      </w:r>
      <w:r w:rsidRPr="008A1876">
        <w:rPr>
          <w:rFonts w:ascii="Times New Roman" w:hAnsi="Times New Roman" w:cs="Times New Roman"/>
          <w:sz w:val="24"/>
          <w:szCs w:val="24"/>
        </w:rPr>
        <w:t xml:space="preserve"> data into quantum states using angle embedding.</w:t>
      </w:r>
    </w:p>
    <w:p w:rsidR="00430C19" w:rsidRPr="008A1876" w:rsidRDefault="008A1876">
      <w:pPr>
        <w:numPr>
          <w:ilvl w:val="1"/>
          <w:numId w:val="17"/>
        </w:numPr>
        <w:spacing w:line="360" w:lineRule="auto"/>
        <w:jc w:val="both"/>
        <w:rPr>
          <w:rFonts w:ascii="Times New Roman" w:hAnsi="Times New Roman" w:cs="Times New Roman"/>
          <w:sz w:val="24"/>
          <w:szCs w:val="24"/>
        </w:rPr>
      </w:pPr>
      <w:r w:rsidRPr="008A1876">
        <w:rPr>
          <w:rFonts w:ascii="Times New Roman" w:hAnsi="Times New Roman" w:cs="Times New Roman"/>
          <w:sz w:val="24"/>
          <w:szCs w:val="24"/>
        </w:rPr>
        <w:t>Applies quantum convolution and pooling operations using entanglement and measurement.</w:t>
      </w:r>
    </w:p>
    <w:p w:rsidR="008A1876" w:rsidRPr="008A1876" w:rsidRDefault="008A1876">
      <w:pPr>
        <w:numPr>
          <w:ilvl w:val="1"/>
          <w:numId w:val="17"/>
        </w:numPr>
        <w:spacing w:line="360" w:lineRule="auto"/>
        <w:jc w:val="both"/>
        <w:rPr>
          <w:rFonts w:ascii="Times New Roman" w:hAnsi="Times New Roman" w:cs="Times New Roman"/>
          <w:sz w:val="24"/>
          <w:szCs w:val="24"/>
        </w:rPr>
      </w:pPr>
      <w:r w:rsidRPr="008A1876">
        <w:rPr>
          <w:rFonts w:ascii="Times New Roman" w:hAnsi="Times New Roman" w:cs="Times New Roman"/>
          <w:sz w:val="24"/>
          <w:szCs w:val="24"/>
        </w:rPr>
        <w:t>Optimized with variational circuit parameters via gradient descent.</w:t>
      </w:r>
    </w:p>
    <w:p w:rsidR="008A1876" w:rsidRPr="008A1876" w:rsidRDefault="008A1876">
      <w:pPr>
        <w:numPr>
          <w:ilvl w:val="1"/>
          <w:numId w:val="17"/>
        </w:numPr>
        <w:spacing w:line="360" w:lineRule="auto"/>
        <w:jc w:val="both"/>
        <w:rPr>
          <w:rFonts w:ascii="Times New Roman" w:hAnsi="Times New Roman" w:cs="Times New Roman"/>
          <w:sz w:val="24"/>
          <w:szCs w:val="24"/>
        </w:rPr>
      </w:pPr>
      <w:r w:rsidRPr="008A1876">
        <w:rPr>
          <w:rFonts w:ascii="Times New Roman" w:hAnsi="Times New Roman" w:cs="Times New Roman"/>
          <w:sz w:val="24"/>
          <w:szCs w:val="24"/>
        </w:rPr>
        <w:t>Executed on simulators (PennyLane/Qiskit) to evaluate quantum performance.</w:t>
      </w:r>
    </w:p>
    <w:p w:rsidR="008A1876" w:rsidRPr="008A1876" w:rsidRDefault="008A1876">
      <w:pPr>
        <w:numPr>
          <w:ilvl w:val="0"/>
          <w:numId w:val="17"/>
        </w:numPr>
        <w:spacing w:line="360" w:lineRule="auto"/>
        <w:jc w:val="both"/>
        <w:rPr>
          <w:rFonts w:ascii="Times New Roman" w:hAnsi="Times New Roman" w:cs="Times New Roman"/>
          <w:sz w:val="24"/>
          <w:szCs w:val="24"/>
        </w:rPr>
      </w:pPr>
      <w:r w:rsidRPr="008A1876">
        <w:rPr>
          <w:rFonts w:ascii="Times New Roman" w:hAnsi="Times New Roman" w:cs="Times New Roman"/>
          <w:b/>
          <w:bCs/>
          <w:sz w:val="24"/>
          <w:szCs w:val="24"/>
        </w:rPr>
        <w:t>Evaluation Engine</w:t>
      </w:r>
      <w:r w:rsidRPr="008A1876">
        <w:rPr>
          <w:rFonts w:ascii="Times New Roman" w:hAnsi="Times New Roman" w:cs="Times New Roman"/>
          <w:sz w:val="24"/>
          <w:szCs w:val="24"/>
        </w:rPr>
        <w:t>:</w:t>
      </w:r>
    </w:p>
    <w:p w:rsidR="008A1876" w:rsidRPr="008A1876" w:rsidRDefault="008A1876">
      <w:pPr>
        <w:numPr>
          <w:ilvl w:val="1"/>
          <w:numId w:val="17"/>
        </w:numPr>
        <w:spacing w:line="360" w:lineRule="auto"/>
        <w:jc w:val="both"/>
        <w:rPr>
          <w:rFonts w:ascii="Times New Roman" w:hAnsi="Times New Roman" w:cs="Times New Roman"/>
          <w:sz w:val="24"/>
          <w:szCs w:val="24"/>
        </w:rPr>
      </w:pPr>
      <w:r w:rsidRPr="008A1876">
        <w:rPr>
          <w:rFonts w:ascii="Times New Roman" w:hAnsi="Times New Roman" w:cs="Times New Roman"/>
          <w:sz w:val="24"/>
          <w:szCs w:val="24"/>
        </w:rPr>
        <w:t>Tests both CNN and QCNN on identical datasets.</w:t>
      </w:r>
    </w:p>
    <w:p w:rsidR="008A1876" w:rsidRPr="008A1876" w:rsidRDefault="008A1876">
      <w:pPr>
        <w:numPr>
          <w:ilvl w:val="1"/>
          <w:numId w:val="17"/>
        </w:numPr>
        <w:spacing w:line="360" w:lineRule="auto"/>
        <w:jc w:val="both"/>
        <w:rPr>
          <w:rFonts w:ascii="Times New Roman" w:hAnsi="Times New Roman" w:cs="Times New Roman"/>
          <w:sz w:val="24"/>
          <w:szCs w:val="24"/>
        </w:rPr>
      </w:pPr>
      <w:r w:rsidRPr="008A1876">
        <w:rPr>
          <w:rFonts w:ascii="Times New Roman" w:hAnsi="Times New Roman" w:cs="Times New Roman"/>
          <w:sz w:val="24"/>
          <w:szCs w:val="24"/>
        </w:rPr>
        <w:t>Computes accuracy, precision, recall, and F1-score.</w:t>
      </w:r>
    </w:p>
    <w:p w:rsidR="008A1876" w:rsidRPr="008A1876" w:rsidRDefault="008A1876">
      <w:pPr>
        <w:numPr>
          <w:ilvl w:val="1"/>
          <w:numId w:val="17"/>
        </w:numPr>
        <w:spacing w:line="360" w:lineRule="auto"/>
        <w:jc w:val="both"/>
        <w:rPr>
          <w:rFonts w:ascii="Times New Roman" w:hAnsi="Times New Roman" w:cs="Times New Roman"/>
          <w:sz w:val="24"/>
          <w:szCs w:val="24"/>
        </w:rPr>
      </w:pPr>
      <w:r w:rsidRPr="008A1876">
        <w:rPr>
          <w:rFonts w:ascii="Times New Roman" w:hAnsi="Times New Roman" w:cs="Times New Roman"/>
          <w:sz w:val="24"/>
          <w:szCs w:val="24"/>
        </w:rPr>
        <w:t>Tracks training time and computational efficiency.</w:t>
      </w:r>
    </w:p>
    <w:p w:rsidR="008A1876" w:rsidRPr="008A1876" w:rsidRDefault="008A1876">
      <w:pPr>
        <w:numPr>
          <w:ilvl w:val="0"/>
          <w:numId w:val="17"/>
        </w:numPr>
        <w:spacing w:line="360" w:lineRule="auto"/>
        <w:jc w:val="both"/>
        <w:rPr>
          <w:rFonts w:ascii="Times New Roman" w:hAnsi="Times New Roman" w:cs="Times New Roman"/>
          <w:sz w:val="24"/>
          <w:szCs w:val="24"/>
        </w:rPr>
      </w:pPr>
      <w:r w:rsidRPr="008A1876">
        <w:rPr>
          <w:rFonts w:ascii="Times New Roman" w:hAnsi="Times New Roman" w:cs="Times New Roman"/>
          <w:b/>
          <w:bCs/>
          <w:sz w:val="24"/>
          <w:szCs w:val="24"/>
        </w:rPr>
        <w:t>Visualization Layer</w:t>
      </w:r>
      <w:r w:rsidRPr="008A1876">
        <w:rPr>
          <w:rFonts w:ascii="Times New Roman" w:hAnsi="Times New Roman" w:cs="Times New Roman"/>
          <w:sz w:val="24"/>
          <w:szCs w:val="24"/>
        </w:rPr>
        <w:t>:</w:t>
      </w:r>
    </w:p>
    <w:p w:rsidR="008A1876" w:rsidRPr="008A1876" w:rsidRDefault="008A1876">
      <w:pPr>
        <w:numPr>
          <w:ilvl w:val="1"/>
          <w:numId w:val="17"/>
        </w:numPr>
        <w:spacing w:line="360" w:lineRule="auto"/>
        <w:jc w:val="both"/>
        <w:rPr>
          <w:rFonts w:ascii="Times New Roman" w:hAnsi="Times New Roman" w:cs="Times New Roman"/>
          <w:sz w:val="24"/>
          <w:szCs w:val="24"/>
        </w:rPr>
      </w:pPr>
      <w:r w:rsidRPr="008A1876">
        <w:rPr>
          <w:rFonts w:ascii="Times New Roman" w:hAnsi="Times New Roman" w:cs="Times New Roman"/>
          <w:sz w:val="24"/>
          <w:szCs w:val="24"/>
        </w:rPr>
        <w:t>Generates ROC curves, confusion matrices, and metric comparison plots.</w:t>
      </w:r>
    </w:p>
    <w:p w:rsidR="008A1876" w:rsidRDefault="008A1876">
      <w:pPr>
        <w:numPr>
          <w:ilvl w:val="1"/>
          <w:numId w:val="17"/>
        </w:numPr>
        <w:spacing w:line="360" w:lineRule="auto"/>
        <w:jc w:val="both"/>
        <w:rPr>
          <w:rFonts w:ascii="Times New Roman" w:hAnsi="Times New Roman" w:cs="Times New Roman"/>
          <w:sz w:val="24"/>
          <w:szCs w:val="24"/>
        </w:rPr>
      </w:pPr>
      <w:r w:rsidRPr="008A1876">
        <w:rPr>
          <w:rFonts w:ascii="Times New Roman" w:hAnsi="Times New Roman" w:cs="Times New Roman"/>
          <w:sz w:val="24"/>
          <w:szCs w:val="24"/>
        </w:rPr>
        <w:t>Summarizes CNN vs QCNN results for reporting.</w:t>
      </w:r>
    </w:p>
    <w:p w:rsidR="00430C19" w:rsidRDefault="00430C19" w:rsidP="008A1876">
      <w:pPr>
        <w:spacing w:line="360" w:lineRule="auto"/>
        <w:jc w:val="both"/>
        <w:rPr>
          <w:rFonts w:ascii="Times New Roman" w:hAnsi="Times New Roman" w:cs="Times New Roman"/>
          <w:b/>
          <w:bCs/>
          <w:sz w:val="24"/>
          <w:szCs w:val="24"/>
        </w:rPr>
      </w:pPr>
    </w:p>
    <w:p w:rsidR="00430C19" w:rsidRDefault="00430C19" w:rsidP="008A1876">
      <w:pPr>
        <w:spacing w:line="360" w:lineRule="auto"/>
        <w:jc w:val="both"/>
        <w:rPr>
          <w:rFonts w:ascii="Times New Roman" w:hAnsi="Times New Roman" w:cs="Times New Roman"/>
          <w:b/>
          <w:bCs/>
          <w:sz w:val="24"/>
          <w:szCs w:val="24"/>
        </w:rPr>
      </w:pPr>
    </w:p>
    <w:p w:rsidR="00430C19" w:rsidRDefault="00430C19" w:rsidP="008A1876">
      <w:pPr>
        <w:spacing w:line="360" w:lineRule="auto"/>
        <w:jc w:val="both"/>
        <w:rPr>
          <w:rFonts w:ascii="Times New Roman" w:hAnsi="Times New Roman" w:cs="Times New Roman"/>
          <w:b/>
          <w:bCs/>
          <w:sz w:val="24"/>
          <w:szCs w:val="24"/>
        </w:rPr>
      </w:pPr>
    </w:p>
    <w:p w:rsidR="008A1876" w:rsidRPr="008A1876" w:rsidRDefault="008A1876" w:rsidP="008A1876">
      <w:pPr>
        <w:spacing w:line="360" w:lineRule="auto"/>
        <w:jc w:val="both"/>
        <w:rPr>
          <w:rFonts w:ascii="Times New Roman" w:hAnsi="Times New Roman" w:cs="Times New Roman"/>
          <w:b/>
          <w:bCs/>
          <w:sz w:val="24"/>
          <w:szCs w:val="24"/>
        </w:rPr>
      </w:pPr>
      <w:r w:rsidRPr="008A1876">
        <w:rPr>
          <w:rFonts w:ascii="Times New Roman" w:hAnsi="Times New Roman" w:cs="Times New Roman"/>
          <w:b/>
          <w:bCs/>
          <w:sz w:val="24"/>
          <w:szCs w:val="24"/>
        </w:rPr>
        <w:lastRenderedPageBreak/>
        <w:t>4.3 System Workflow</w:t>
      </w:r>
    </w:p>
    <w:p w:rsidR="008A1876" w:rsidRPr="008A1876" w:rsidRDefault="008A1876" w:rsidP="008A1876">
      <w:pPr>
        <w:spacing w:line="360" w:lineRule="auto"/>
        <w:jc w:val="both"/>
        <w:rPr>
          <w:rFonts w:ascii="Times New Roman" w:hAnsi="Times New Roman" w:cs="Times New Roman"/>
          <w:sz w:val="24"/>
          <w:szCs w:val="24"/>
        </w:rPr>
      </w:pPr>
      <w:r w:rsidRPr="008A1876">
        <w:rPr>
          <w:rFonts w:ascii="Times New Roman" w:hAnsi="Times New Roman" w:cs="Times New Roman"/>
          <w:sz w:val="24"/>
          <w:szCs w:val="24"/>
        </w:rPr>
        <w:t>The workflow of the fraud detection system is structured in three main phases:</w:t>
      </w:r>
    </w:p>
    <w:p w:rsidR="008A1876" w:rsidRPr="008A1876" w:rsidRDefault="008A1876" w:rsidP="008A1876">
      <w:pPr>
        <w:spacing w:line="360" w:lineRule="auto"/>
        <w:jc w:val="both"/>
        <w:rPr>
          <w:rFonts w:ascii="Times New Roman" w:hAnsi="Times New Roman" w:cs="Times New Roman"/>
          <w:b/>
          <w:bCs/>
          <w:sz w:val="24"/>
          <w:szCs w:val="24"/>
        </w:rPr>
      </w:pPr>
      <w:r w:rsidRPr="008A1876">
        <w:rPr>
          <w:rFonts w:ascii="Times New Roman" w:hAnsi="Times New Roman" w:cs="Times New Roman"/>
          <w:b/>
          <w:bCs/>
          <w:sz w:val="24"/>
          <w:szCs w:val="24"/>
        </w:rPr>
        <w:t>Phase 1: Data Preprocessing</w:t>
      </w:r>
    </w:p>
    <w:p w:rsidR="008A1876" w:rsidRPr="008A1876" w:rsidRDefault="008A1876">
      <w:pPr>
        <w:numPr>
          <w:ilvl w:val="0"/>
          <w:numId w:val="18"/>
        </w:numPr>
        <w:spacing w:line="360" w:lineRule="auto"/>
        <w:jc w:val="both"/>
        <w:rPr>
          <w:rFonts w:ascii="Times New Roman" w:hAnsi="Times New Roman" w:cs="Times New Roman"/>
          <w:sz w:val="24"/>
          <w:szCs w:val="24"/>
        </w:rPr>
      </w:pPr>
      <w:r w:rsidRPr="008A1876">
        <w:rPr>
          <w:rFonts w:ascii="Times New Roman" w:hAnsi="Times New Roman" w:cs="Times New Roman"/>
          <w:sz w:val="24"/>
          <w:szCs w:val="24"/>
        </w:rPr>
        <w:t>Ingest credit card transaction dataset.</w:t>
      </w:r>
    </w:p>
    <w:p w:rsidR="008A1876" w:rsidRPr="008A1876" w:rsidRDefault="008A1876">
      <w:pPr>
        <w:numPr>
          <w:ilvl w:val="0"/>
          <w:numId w:val="18"/>
        </w:numPr>
        <w:spacing w:line="360" w:lineRule="auto"/>
        <w:jc w:val="both"/>
        <w:rPr>
          <w:rFonts w:ascii="Times New Roman" w:hAnsi="Times New Roman" w:cs="Times New Roman"/>
          <w:sz w:val="24"/>
          <w:szCs w:val="24"/>
        </w:rPr>
      </w:pPr>
      <w:r w:rsidRPr="008A1876">
        <w:rPr>
          <w:rFonts w:ascii="Times New Roman" w:hAnsi="Times New Roman" w:cs="Times New Roman"/>
          <w:sz w:val="24"/>
          <w:szCs w:val="24"/>
        </w:rPr>
        <w:t xml:space="preserve">Balance fraudulent and legitimate samples using </w:t>
      </w:r>
      <w:r w:rsidRPr="00CE3383">
        <w:rPr>
          <w:rFonts w:ascii="Times New Roman" w:hAnsi="Times New Roman" w:cs="Times New Roman"/>
          <w:sz w:val="24"/>
          <w:szCs w:val="24"/>
        </w:rPr>
        <w:t>SMOTE.</w:t>
      </w:r>
    </w:p>
    <w:p w:rsidR="008A1876" w:rsidRPr="008A1876" w:rsidRDefault="008A1876">
      <w:pPr>
        <w:numPr>
          <w:ilvl w:val="0"/>
          <w:numId w:val="18"/>
        </w:numPr>
        <w:spacing w:line="360" w:lineRule="auto"/>
        <w:jc w:val="both"/>
        <w:rPr>
          <w:rFonts w:ascii="Times New Roman" w:hAnsi="Times New Roman" w:cs="Times New Roman"/>
          <w:sz w:val="24"/>
          <w:szCs w:val="24"/>
        </w:rPr>
      </w:pPr>
      <w:r w:rsidRPr="008A1876">
        <w:rPr>
          <w:rFonts w:ascii="Times New Roman" w:hAnsi="Times New Roman" w:cs="Times New Roman"/>
          <w:sz w:val="24"/>
          <w:szCs w:val="24"/>
        </w:rPr>
        <w:t>Normalize and clean features.</w:t>
      </w:r>
    </w:p>
    <w:p w:rsidR="008A1876" w:rsidRPr="008A1876" w:rsidRDefault="008A1876">
      <w:pPr>
        <w:numPr>
          <w:ilvl w:val="0"/>
          <w:numId w:val="18"/>
        </w:numPr>
        <w:spacing w:line="360" w:lineRule="auto"/>
        <w:jc w:val="both"/>
        <w:rPr>
          <w:rFonts w:ascii="Times New Roman" w:hAnsi="Times New Roman" w:cs="Times New Roman"/>
          <w:sz w:val="24"/>
          <w:szCs w:val="24"/>
        </w:rPr>
      </w:pPr>
      <w:r w:rsidRPr="008A1876">
        <w:rPr>
          <w:rFonts w:ascii="Times New Roman" w:hAnsi="Times New Roman" w:cs="Times New Roman"/>
          <w:sz w:val="24"/>
          <w:szCs w:val="24"/>
        </w:rPr>
        <w:t xml:space="preserve">Apply </w:t>
      </w:r>
      <w:r w:rsidRPr="008A1876">
        <w:rPr>
          <w:rFonts w:ascii="Times New Roman" w:hAnsi="Times New Roman" w:cs="Times New Roman"/>
          <w:b/>
          <w:bCs/>
          <w:sz w:val="24"/>
          <w:szCs w:val="24"/>
        </w:rPr>
        <w:t>PCA</w:t>
      </w:r>
      <w:r w:rsidRPr="008A1876">
        <w:rPr>
          <w:rFonts w:ascii="Times New Roman" w:hAnsi="Times New Roman" w:cs="Times New Roman"/>
          <w:sz w:val="24"/>
          <w:szCs w:val="24"/>
        </w:rPr>
        <w:t xml:space="preserve"> for dimensionality reduction (especially for QCNN input).</w:t>
      </w:r>
    </w:p>
    <w:p w:rsidR="008A1876" w:rsidRPr="008A1876" w:rsidRDefault="008A1876" w:rsidP="008A1876">
      <w:pPr>
        <w:spacing w:line="360" w:lineRule="auto"/>
        <w:jc w:val="both"/>
        <w:rPr>
          <w:rFonts w:ascii="Times New Roman" w:hAnsi="Times New Roman" w:cs="Times New Roman"/>
          <w:b/>
          <w:bCs/>
          <w:sz w:val="24"/>
          <w:szCs w:val="24"/>
        </w:rPr>
      </w:pPr>
      <w:r w:rsidRPr="008A1876">
        <w:rPr>
          <w:rFonts w:ascii="Times New Roman" w:hAnsi="Times New Roman" w:cs="Times New Roman"/>
          <w:b/>
          <w:bCs/>
          <w:sz w:val="24"/>
          <w:szCs w:val="24"/>
        </w:rPr>
        <w:t>Phase 2: Model Training</w:t>
      </w:r>
    </w:p>
    <w:p w:rsidR="008A1876" w:rsidRPr="008A1876" w:rsidRDefault="008A1876">
      <w:pPr>
        <w:numPr>
          <w:ilvl w:val="0"/>
          <w:numId w:val="19"/>
        </w:numPr>
        <w:spacing w:line="360" w:lineRule="auto"/>
        <w:jc w:val="both"/>
        <w:rPr>
          <w:rFonts w:ascii="Times New Roman" w:hAnsi="Times New Roman" w:cs="Times New Roman"/>
          <w:sz w:val="24"/>
          <w:szCs w:val="24"/>
        </w:rPr>
      </w:pPr>
      <w:r w:rsidRPr="008A1876">
        <w:rPr>
          <w:rFonts w:ascii="Times New Roman" w:hAnsi="Times New Roman" w:cs="Times New Roman"/>
          <w:b/>
          <w:bCs/>
          <w:sz w:val="24"/>
          <w:szCs w:val="24"/>
        </w:rPr>
        <w:t>CNN Training</w:t>
      </w:r>
      <w:r w:rsidRPr="008A1876">
        <w:rPr>
          <w:rFonts w:ascii="Times New Roman" w:hAnsi="Times New Roman" w:cs="Times New Roman"/>
          <w:sz w:val="24"/>
          <w:szCs w:val="24"/>
        </w:rPr>
        <w:t>:</w:t>
      </w:r>
    </w:p>
    <w:p w:rsidR="008A1876" w:rsidRPr="008A1876" w:rsidRDefault="008A1876">
      <w:pPr>
        <w:numPr>
          <w:ilvl w:val="1"/>
          <w:numId w:val="19"/>
        </w:numPr>
        <w:spacing w:line="360" w:lineRule="auto"/>
        <w:jc w:val="both"/>
        <w:rPr>
          <w:rFonts w:ascii="Times New Roman" w:hAnsi="Times New Roman" w:cs="Times New Roman"/>
          <w:sz w:val="24"/>
          <w:szCs w:val="24"/>
        </w:rPr>
      </w:pPr>
      <w:r w:rsidRPr="008A1876">
        <w:rPr>
          <w:rFonts w:ascii="Times New Roman" w:hAnsi="Times New Roman" w:cs="Times New Roman"/>
          <w:sz w:val="24"/>
          <w:szCs w:val="24"/>
        </w:rPr>
        <w:t>Build convolution and pooling layers.</w:t>
      </w:r>
    </w:p>
    <w:p w:rsidR="008A1876" w:rsidRPr="008A1876" w:rsidRDefault="008A1876">
      <w:pPr>
        <w:numPr>
          <w:ilvl w:val="1"/>
          <w:numId w:val="19"/>
        </w:numPr>
        <w:spacing w:line="360" w:lineRule="auto"/>
        <w:jc w:val="both"/>
        <w:rPr>
          <w:rFonts w:ascii="Times New Roman" w:hAnsi="Times New Roman" w:cs="Times New Roman"/>
          <w:sz w:val="24"/>
          <w:szCs w:val="24"/>
        </w:rPr>
      </w:pPr>
      <w:r w:rsidRPr="008A1876">
        <w:rPr>
          <w:rFonts w:ascii="Times New Roman" w:hAnsi="Times New Roman" w:cs="Times New Roman"/>
          <w:sz w:val="24"/>
          <w:szCs w:val="24"/>
        </w:rPr>
        <w:t>Train using TensorFlow/Keras on the processed dataset.</w:t>
      </w:r>
    </w:p>
    <w:p w:rsidR="008A1876" w:rsidRPr="008A1876" w:rsidRDefault="008A1876">
      <w:pPr>
        <w:numPr>
          <w:ilvl w:val="1"/>
          <w:numId w:val="19"/>
        </w:numPr>
        <w:spacing w:line="360" w:lineRule="auto"/>
        <w:jc w:val="both"/>
        <w:rPr>
          <w:rFonts w:ascii="Times New Roman" w:hAnsi="Times New Roman" w:cs="Times New Roman"/>
          <w:sz w:val="24"/>
          <w:szCs w:val="24"/>
        </w:rPr>
      </w:pPr>
      <w:r w:rsidRPr="008A1876">
        <w:rPr>
          <w:rFonts w:ascii="Times New Roman" w:hAnsi="Times New Roman" w:cs="Times New Roman"/>
          <w:sz w:val="24"/>
          <w:szCs w:val="24"/>
        </w:rPr>
        <w:t>Optimize parameters for maximum detection accuracy.</w:t>
      </w:r>
    </w:p>
    <w:p w:rsidR="008A1876" w:rsidRPr="008A1876" w:rsidRDefault="008A1876">
      <w:pPr>
        <w:numPr>
          <w:ilvl w:val="0"/>
          <w:numId w:val="19"/>
        </w:numPr>
        <w:spacing w:line="360" w:lineRule="auto"/>
        <w:jc w:val="both"/>
        <w:rPr>
          <w:rFonts w:ascii="Times New Roman" w:hAnsi="Times New Roman" w:cs="Times New Roman"/>
          <w:sz w:val="24"/>
          <w:szCs w:val="24"/>
        </w:rPr>
      </w:pPr>
      <w:r w:rsidRPr="008A1876">
        <w:rPr>
          <w:rFonts w:ascii="Times New Roman" w:hAnsi="Times New Roman" w:cs="Times New Roman"/>
          <w:b/>
          <w:bCs/>
          <w:sz w:val="24"/>
          <w:szCs w:val="24"/>
        </w:rPr>
        <w:t>QCNN Training</w:t>
      </w:r>
      <w:r w:rsidRPr="008A1876">
        <w:rPr>
          <w:rFonts w:ascii="Times New Roman" w:hAnsi="Times New Roman" w:cs="Times New Roman"/>
          <w:sz w:val="24"/>
          <w:szCs w:val="24"/>
        </w:rPr>
        <w:t>:</w:t>
      </w:r>
    </w:p>
    <w:p w:rsidR="008A1876" w:rsidRPr="008A1876" w:rsidRDefault="008A1876">
      <w:pPr>
        <w:numPr>
          <w:ilvl w:val="1"/>
          <w:numId w:val="19"/>
        </w:numPr>
        <w:spacing w:line="360" w:lineRule="auto"/>
        <w:jc w:val="both"/>
        <w:rPr>
          <w:rFonts w:ascii="Times New Roman" w:hAnsi="Times New Roman" w:cs="Times New Roman"/>
          <w:sz w:val="24"/>
          <w:szCs w:val="24"/>
        </w:rPr>
      </w:pPr>
      <w:r w:rsidRPr="008A1876">
        <w:rPr>
          <w:rFonts w:ascii="Times New Roman" w:hAnsi="Times New Roman" w:cs="Times New Roman"/>
          <w:sz w:val="24"/>
          <w:szCs w:val="24"/>
        </w:rPr>
        <w:t>Encode data into qubits using angle embedding.</w:t>
      </w:r>
    </w:p>
    <w:p w:rsidR="008A1876" w:rsidRPr="008A1876" w:rsidRDefault="008A1876">
      <w:pPr>
        <w:numPr>
          <w:ilvl w:val="1"/>
          <w:numId w:val="19"/>
        </w:numPr>
        <w:spacing w:line="360" w:lineRule="auto"/>
        <w:jc w:val="both"/>
        <w:rPr>
          <w:rFonts w:ascii="Times New Roman" w:hAnsi="Times New Roman" w:cs="Times New Roman"/>
          <w:sz w:val="24"/>
          <w:szCs w:val="24"/>
        </w:rPr>
      </w:pPr>
      <w:r w:rsidRPr="008A1876">
        <w:rPr>
          <w:rFonts w:ascii="Times New Roman" w:hAnsi="Times New Roman" w:cs="Times New Roman"/>
          <w:sz w:val="24"/>
          <w:szCs w:val="24"/>
        </w:rPr>
        <w:t>Construct QCNN with quantum convolution and pooling layers.</w:t>
      </w:r>
    </w:p>
    <w:p w:rsidR="008A1876" w:rsidRPr="008A1876" w:rsidRDefault="008A1876">
      <w:pPr>
        <w:numPr>
          <w:ilvl w:val="1"/>
          <w:numId w:val="19"/>
        </w:numPr>
        <w:spacing w:line="360" w:lineRule="auto"/>
        <w:jc w:val="both"/>
        <w:rPr>
          <w:rFonts w:ascii="Times New Roman" w:hAnsi="Times New Roman" w:cs="Times New Roman"/>
          <w:sz w:val="24"/>
          <w:szCs w:val="24"/>
        </w:rPr>
      </w:pPr>
      <w:r w:rsidRPr="008A1876">
        <w:rPr>
          <w:rFonts w:ascii="Times New Roman" w:hAnsi="Times New Roman" w:cs="Times New Roman"/>
          <w:sz w:val="24"/>
          <w:szCs w:val="24"/>
        </w:rPr>
        <w:t>Train circuit parameters using PennyLane optimizers.</w:t>
      </w:r>
    </w:p>
    <w:p w:rsidR="008A1876" w:rsidRPr="008A1876" w:rsidRDefault="008A1876">
      <w:pPr>
        <w:numPr>
          <w:ilvl w:val="1"/>
          <w:numId w:val="19"/>
        </w:numPr>
        <w:spacing w:line="360" w:lineRule="auto"/>
        <w:jc w:val="both"/>
        <w:rPr>
          <w:rFonts w:ascii="Times New Roman" w:hAnsi="Times New Roman" w:cs="Times New Roman"/>
          <w:sz w:val="24"/>
          <w:szCs w:val="24"/>
        </w:rPr>
      </w:pPr>
      <w:r w:rsidRPr="008A1876">
        <w:rPr>
          <w:rFonts w:ascii="Times New Roman" w:hAnsi="Times New Roman" w:cs="Times New Roman"/>
          <w:sz w:val="24"/>
          <w:szCs w:val="24"/>
        </w:rPr>
        <w:t>Run simulations on quantum backends (Qiskit/PennyLane).</w:t>
      </w:r>
    </w:p>
    <w:p w:rsidR="008A1876" w:rsidRPr="008A1876" w:rsidRDefault="008A1876" w:rsidP="008A1876">
      <w:pPr>
        <w:spacing w:line="360" w:lineRule="auto"/>
        <w:jc w:val="both"/>
        <w:rPr>
          <w:rFonts w:ascii="Times New Roman" w:hAnsi="Times New Roman" w:cs="Times New Roman"/>
          <w:b/>
          <w:bCs/>
          <w:sz w:val="24"/>
          <w:szCs w:val="24"/>
        </w:rPr>
      </w:pPr>
      <w:r w:rsidRPr="008A1876">
        <w:rPr>
          <w:rFonts w:ascii="Times New Roman" w:hAnsi="Times New Roman" w:cs="Times New Roman"/>
          <w:b/>
          <w:bCs/>
          <w:sz w:val="24"/>
          <w:szCs w:val="24"/>
        </w:rPr>
        <w:t>Phase 3: Model Evaluation &amp; Reporting</w:t>
      </w:r>
    </w:p>
    <w:p w:rsidR="008A1876" w:rsidRPr="008A1876" w:rsidRDefault="008A1876">
      <w:pPr>
        <w:numPr>
          <w:ilvl w:val="0"/>
          <w:numId w:val="20"/>
        </w:numPr>
        <w:spacing w:line="360" w:lineRule="auto"/>
        <w:jc w:val="both"/>
        <w:rPr>
          <w:rFonts w:ascii="Times New Roman" w:hAnsi="Times New Roman" w:cs="Times New Roman"/>
          <w:sz w:val="24"/>
          <w:szCs w:val="24"/>
        </w:rPr>
      </w:pPr>
      <w:r w:rsidRPr="008A1876">
        <w:rPr>
          <w:rFonts w:ascii="Times New Roman" w:hAnsi="Times New Roman" w:cs="Times New Roman"/>
          <w:sz w:val="24"/>
          <w:szCs w:val="24"/>
        </w:rPr>
        <w:t>Evaluate CNN and QCNN separately on test data.</w:t>
      </w:r>
    </w:p>
    <w:p w:rsidR="008A1876" w:rsidRPr="008A1876" w:rsidRDefault="008A1876">
      <w:pPr>
        <w:numPr>
          <w:ilvl w:val="0"/>
          <w:numId w:val="20"/>
        </w:numPr>
        <w:spacing w:line="360" w:lineRule="auto"/>
        <w:jc w:val="both"/>
        <w:rPr>
          <w:rFonts w:ascii="Times New Roman" w:hAnsi="Times New Roman" w:cs="Times New Roman"/>
          <w:sz w:val="24"/>
          <w:szCs w:val="24"/>
        </w:rPr>
      </w:pPr>
      <w:r w:rsidRPr="008A1876">
        <w:rPr>
          <w:rFonts w:ascii="Times New Roman" w:hAnsi="Times New Roman" w:cs="Times New Roman"/>
          <w:sz w:val="24"/>
          <w:szCs w:val="24"/>
        </w:rPr>
        <w:t>Calculate performance metrics (Accuracy, Precision, Recall, F1-score).</w:t>
      </w:r>
    </w:p>
    <w:p w:rsidR="005D4838" w:rsidRPr="008A1876" w:rsidRDefault="008A1876">
      <w:pPr>
        <w:numPr>
          <w:ilvl w:val="0"/>
          <w:numId w:val="20"/>
        </w:numPr>
        <w:spacing w:line="360" w:lineRule="auto"/>
        <w:jc w:val="both"/>
        <w:rPr>
          <w:rFonts w:ascii="Times New Roman" w:hAnsi="Times New Roman" w:cs="Times New Roman"/>
          <w:sz w:val="24"/>
          <w:szCs w:val="24"/>
        </w:rPr>
      </w:pPr>
      <w:r w:rsidRPr="008A1876">
        <w:rPr>
          <w:rFonts w:ascii="Times New Roman" w:hAnsi="Times New Roman" w:cs="Times New Roman"/>
          <w:sz w:val="24"/>
          <w:szCs w:val="24"/>
        </w:rPr>
        <w:t>Compare classical and quantum model results.</w:t>
      </w:r>
    </w:p>
    <w:p w:rsidR="008A1876" w:rsidRPr="008A1876" w:rsidRDefault="008A1876">
      <w:pPr>
        <w:numPr>
          <w:ilvl w:val="0"/>
          <w:numId w:val="20"/>
        </w:numPr>
        <w:spacing w:line="360" w:lineRule="auto"/>
        <w:jc w:val="both"/>
        <w:rPr>
          <w:rFonts w:ascii="Times New Roman" w:hAnsi="Times New Roman" w:cs="Times New Roman"/>
          <w:sz w:val="24"/>
          <w:szCs w:val="24"/>
        </w:rPr>
      </w:pPr>
      <w:r w:rsidRPr="008A1876">
        <w:rPr>
          <w:rFonts w:ascii="Times New Roman" w:hAnsi="Times New Roman" w:cs="Times New Roman"/>
          <w:sz w:val="24"/>
          <w:szCs w:val="24"/>
        </w:rPr>
        <w:t>Generate confusion matrices, ROC curves, and performance graphs.</w:t>
      </w:r>
    </w:p>
    <w:p w:rsidR="00CC57D3" w:rsidRPr="00430C19" w:rsidRDefault="008A1876">
      <w:pPr>
        <w:numPr>
          <w:ilvl w:val="0"/>
          <w:numId w:val="20"/>
        </w:numPr>
        <w:spacing w:line="360" w:lineRule="auto"/>
        <w:jc w:val="both"/>
        <w:rPr>
          <w:rFonts w:ascii="Times New Roman" w:hAnsi="Times New Roman" w:cs="Times New Roman"/>
          <w:sz w:val="24"/>
          <w:szCs w:val="24"/>
        </w:rPr>
      </w:pPr>
      <w:r w:rsidRPr="008A1876">
        <w:rPr>
          <w:rFonts w:ascii="Times New Roman" w:hAnsi="Times New Roman" w:cs="Times New Roman"/>
          <w:sz w:val="24"/>
          <w:szCs w:val="24"/>
        </w:rPr>
        <w:t>Document findings to highlight the effectiveness of QCNN over CNN in fraud detection.</w:t>
      </w:r>
    </w:p>
    <w:p w:rsidR="00430C19" w:rsidRDefault="00430C19" w:rsidP="00430C19">
      <w:pPr>
        <w:spacing w:line="360" w:lineRule="auto"/>
        <w:jc w:val="both"/>
        <w:rPr>
          <w:rFonts w:ascii="Times New Roman" w:hAnsi="Times New Roman" w:cs="Times New Roman"/>
          <w:sz w:val="24"/>
          <w:szCs w:val="24"/>
        </w:rPr>
      </w:pPr>
    </w:p>
    <w:p w:rsidR="00430C19" w:rsidRDefault="00430C19" w:rsidP="00430C19">
      <w:pPr>
        <w:spacing w:line="360" w:lineRule="auto"/>
        <w:jc w:val="both"/>
        <w:rPr>
          <w:rFonts w:ascii="Times New Roman" w:hAnsi="Times New Roman" w:cs="Times New Roman"/>
          <w:sz w:val="24"/>
          <w:szCs w:val="24"/>
        </w:rPr>
      </w:pPr>
    </w:p>
    <w:p w:rsidR="00CC57D3" w:rsidRPr="00CC57D3" w:rsidRDefault="00CC57D3">
      <w:pPr>
        <w:pStyle w:val="NormalWeb"/>
        <w:numPr>
          <w:ilvl w:val="1"/>
          <w:numId w:val="21"/>
        </w:numPr>
        <w:spacing w:line="360" w:lineRule="auto"/>
        <w:jc w:val="both"/>
        <w:rPr>
          <w:b/>
        </w:rPr>
      </w:pPr>
      <w:r>
        <w:rPr>
          <w:b/>
        </w:rPr>
        <w:lastRenderedPageBreak/>
        <w:t>UML DIAGRAMS</w:t>
      </w:r>
    </w:p>
    <w:p w:rsidR="00CC57D3" w:rsidRDefault="00CC57D3" w:rsidP="00430C19">
      <w:pPr>
        <w:pStyle w:val="NormalWeb"/>
        <w:spacing w:line="360" w:lineRule="auto"/>
        <w:jc w:val="both"/>
        <w:rPr>
          <w:noProof/>
        </w:rPr>
      </w:pPr>
      <w:r>
        <w:rPr>
          <w:b/>
        </w:rPr>
        <w:t>Use case</w:t>
      </w:r>
      <w:r w:rsidR="00430C19">
        <w:rPr>
          <w:b/>
        </w:rPr>
        <w:t>:</w:t>
      </w:r>
    </w:p>
    <w:p w:rsidR="00CE3383" w:rsidRDefault="00430C19" w:rsidP="00CE3383">
      <w:pPr>
        <w:pStyle w:val="NormalWeb"/>
        <w:spacing w:line="360" w:lineRule="auto"/>
        <w:jc w:val="center"/>
        <w:rPr>
          <w:b/>
          <w:bCs/>
        </w:rPr>
      </w:pPr>
      <w:r>
        <w:rPr>
          <w:noProof/>
        </w:rPr>
        <w:drawing>
          <wp:inline distT="0" distB="0" distL="0" distR="0" wp14:anchorId="391A0C02" wp14:editId="374B8916">
            <wp:extent cx="2834640" cy="4030041"/>
            <wp:effectExtent l="0" t="0" r="3810" b="8890"/>
            <wp:docPr id="1857860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9459" cy="4036893"/>
                    </a:xfrm>
                    <a:prstGeom prst="rect">
                      <a:avLst/>
                    </a:prstGeom>
                    <a:noFill/>
                    <a:ln>
                      <a:noFill/>
                    </a:ln>
                  </pic:spPr>
                </pic:pic>
              </a:graphicData>
            </a:graphic>
          </wp:inline>
        </w:drawing>
      </w:r>
    </w:p>
    <w:p w:rsidR="00B46282" w:rsidRPr="00B46282" w:rsidRDefault="00B46282" w:rsidP="00CE3383">
      <w:pPr>
        <w:pStyle w:val="NormalWeb"/>
        <w:spacing w:line="360" w:lineRule="auto"/>
        <w:jc w:val="center"/>
        <w:rPr>
          <w:sz w:val="18"/>
          <w:szCs w:val="18"/>
        </w:rPr>
      </w:pPr>
      <w:r w:rsidRPr="00B46282">
        <w:rPr>
          <w:b/>
          <w:bCs/>
        </w:rPr>
        <w:t>Fig 1:</w:t>
      </w:r>
      <w:r w:rsidRPr="00B46282">
        <w:t xml:space="preserve"> Use Case Diagram of the Fraud Detection System.</w:t>
      </w:r>
    </w:p>
    <w:p w:rsidR="00CC57D3" w:rsidRDefault="00CC57D3" w:rsidP="00CC57D3">
      <w:pPr>
        <w:spacing w:line="360" w:lineRule="auto"/>
        <w:ind w:left="360"/>
        <w:jc w:val="both"/>
        <w:rPr>
          <w:rFonts w:ascii="Times New Roman" w:hAnsi="Times New Roman" w:cs="Times New Roman"/>
          <w:sz w:val="24"/>
          <w:szCs w:val="24"/>
        </w:rPr>
      </w:pPr>
      <w:r w:rsidRPr="00CC57D3">
        <w:rPr>
          <w:rFonts w:ascii="Times New Roman" w:hAnsi="Times New Roman" w:cs="Times New Roman"/>
          <w:b/>
          <w:bCs/>
          <w:sz w:val="24"/>
          <w:szCs w:val="24"/>
        </w:rPr>
        <w:t>What it shows:</w:t>
      </w:r>
      <w:r w:rsidRPr="00CC57D3">
        <w:rPr>
          <w:rFonts w:ascii="Times New Roman" w:hAnsi="Times New Roman" w:cs="Times New Roman"/>
          <w:sz w:val="24"/>
          <w:szCs w:val="24"/>
        </w:rPr>
        <w:t xml:space="preserve"> Provides a vertical overview of actors, their roles, and system interactions in the fraud detection process.</w:t>
      </w:r>
    </w:p>
    <w:p w:rsidR="00CC57D3" w:rsidRDefault="00CC57D3" w:rsidP="00CC57D3">
      <w:pPr>
        <w:spacing w:line="360" w:lineRule="auto"/>
        <w:ind w:left="360"/>
        <w:jc w:val="both"/>
        <w:rPr>
          <w:rFonts w:ascii="Times New Roman" w:hAnsi="Times New Roman" w:cs="Times New Roman"/>
          <w:sz w:val="24"/>
          <w:szCs w:val="24"/>
        </w:rPr>
      </w:pPr>
      <w:r w:rsidRPr="00CC57D3">
        <w:rPr>
          <w:rFonts w:ascii="Times New Roman" w:hAnsi="Times New Roman" w:cs="Times New Roman"/>
          <w:b/>
          <w:bCs/>
          <w:sz w:val="24"/>
          <w:szCs w:val="24"/>
        </w:rPr>
        <w:t>In this project:</w:t>
      </w:r>
      <w:r w:rsidRPr="00CC57D3">
        <w:rPr>
          <w:rFonts w:ascii="Times New Roman" w:hAnsi="Times New Roman" w:cs="Times New Roman"/>
          <w:sz w:val="24"/>
          <w:szCs w:val="24"/>
        </w:rPr>
        <w:t xml:space="preserve"> The Researcher uploads datasets, selects either CNN or QCNN models, and initiates model training.</w:t>
      </w:r>
      <w:r>
        <w:rPr>
          <w:rFonts w:ascii="Times New Roman" w:hAnsi="Times New Roman" w:cs="Times New Roman"/>
          <w:sz w:val="24"/>
          <w:szCs w:val="24"/>
        </w:rPr>
        <w:t xml:space="preserve"> </w:t>
      </w:r>
      <w:r w:rsidRPr="00CC57D3">
        <w:rPr>
          <w:rFonts w:ascii="Times New Roman" w:hAnsi="Times New Roman" w:cs="Times New Roman"/>
          <w:sz w:val="24"/>
          <w:szCs w:val="24"/>
        </w:rPr>
        <w:t>It captures system responses such as data preprocessing, model evaluation, and metrics calculation.</w:t>
      </w:r>
      <w:r>
        <w:rPr>
          <w:rFonts w:ascii="Times New Roman" w:hAnsi="Times New Roman" w:cs="Times New Roman"/>
          <w:sz w:val="24"/>
          <w:szCs w:val="24"/>
        </w:rPr>
        <w:t xml:space="preserve"> </w:t>
      </w:r>
      <w:r w:rsidRPr="00CC57D3">
        <w:rPr>
          <w:rFonts w:ascii="Times New Roman" w:hAnsi="Times New Roman" w:cs="Times New Roman"/>
          <w:sz w:val="24"/>
          <w:szCs w:val="24"/>
        </w:rPr>
        <w:t>Also shows the generation of reports and visualization of results, reflecting the complete user-system workflow.</w:t>
      </w:r>
    </w:p>
    <w:p w:rsidR="00430C19" w:rsidRDefault="00430C19" w:rsidP="00B46282">
      <w:pPr>
        <w:spacing w:line="360" w:lineRule="auto"/>
        <w:jc w:val="both"/>
        <w:rPr>
          <w:rFonts w:ascii="Times New Roman" w:hAnsi="Times New Roman" w:cs="Times New Roman"/>
          <w:b/>
          <w:bCs/>
          <w:sz w:val="24"/>
          <w:szCs w:val="24"/>
        </w:rPr>
      </w:pPr>
    </w:p>
    <w:p w:rsidR="00CE3383" w:rsidRDefault="00CE3383" w:rsidP="00B46282">
      <w:pPr>
        <w:spacing w:line="360" w:lineRule="auto"/>
        <w:jc w:val="both"/>
        <w:rPr>
          <w:rFonts w:ascii="Times New Roman" w:hAnsi="Times New Roman" w:cs="Times New Roman"/>
          <w:b/>
          <w:bCs/>
          <w:sz w:val="24"/>
          <w:szCs w:val="24"/>
        </w:rPr>
      </w:pPr>
    </w:p>
    <w:p w:rsidR="00CE3383" w:rsidRDefault="00CE3383" w:rsidP="00B46282">
      <w:pPr>
        <w:spacing w:line="360" w:lineRule="auto"/>
        <w:jc w:val="both"/>
        <w:rPr>
          <w:rFonts w:ascii="Times New Roman" w:hAnsi="Times New Roman" w:cs="Times New Roman"/>
          <w:b/>
          <w:bCs/>
          <w:sz w:val="24"/>
          <w:szCs w:val="24"/>
        </w:rPr>
      </w:pPr>
    </w:p>
    <w:p w:rsidR="00CE3383" w:rsidRDefault="00CE3383" w:rsidP="00B46282">
      <w:pPr>
        <w:spacing w:line="360" w:lineRule="auto"/>
        <w:jc w:val="both"/>
        <w:rPr>
          <w:rFonts w:ascii="Times New Roman" w:hAnsi="Times New Roman" w:cs="Times New Roman"/>
          <w:b/>
          <w:bCs/>
          <w:sz w:val="24"/>
          <w:szCs w:val="24"/>
        </w:rPr>
      </w:pPr>
    </w:p>
    <w:p w:rsidR="00430C19" w:rsidRDefault="00430C19" w:rsidP="00B46282">
      <w:pPr>
        <w:spacing w:line="360" w:lineRule="auto"/>
        <w:jc w:val="both"/>
        <w:rPr>
          <w:rFonts w:ascii="Times New Roman" w:hAnsi="Times New Roman" w:cs="Times New Roman"/>
          <w:b/>
          <w:bCs/>
          <w:sz w:val="24"/>
          <w:szCs w:val="24"/>
        </w:rPr>
      </w:pPr>
    </w:p>
    <w:p w:rsidR="00CC57D3" w:rsidRDefault="00CC57D3" w:rsidP="00B46282">
      <w:pPr>
        <w:spacing w:line="360" w:lineRule="auto"/>
        <w:jc w:val="both"/>
        <w:rPr>
          <w:rFonts w:ascii="Times New Roman" w:hAnsi="Times New Roman" w:cs="Times New Roman"/>
          <w:b/>
          <w:bCs/>
          <w:sz w:val="24"/>
          <w:szCs w:val="24"/>
        </w:rPr>
      </w:pPr>
      <w:r w:rsidRPr="00CC57D3">
        <w:rPr>
          <w:rFonts w:ascii="Times New Roman" w:hAnsi="Times New Roman" w:cs="Times New Roman"/>
          <w:b/>
          <w:bCs/>
          <w:sz w:val="24"/>
          <w:szCs w:val="24"/>
        </w:rPr>
        <w:lastRenderedPageBreak/>
        <w:t>Class Diagram</w:t>
      </w:r>
    </w:p>
    <w:p w:rsidR="00CC57D3" w:rsidRDefault="00CC57D3" w:rsidP="00CC57D3">
      <w:pPr>
        <w:spacing w:line="360" w:lineRule="auto"/>
        <w:ind w:left="360"/>
        <w:jc w:val="both"/>
        <w:rPr>
          <w:rFonts w:ascii="Times New Roman" w:hAnsi="Times New Roman" w:cs="Times New Roman"/>
          <w:b/>
          <w:bCs/>
          <w:sz w:val="24"/>
          <w:szCs w:val="24"/>
        </w:rPr>
      </w:pPr>
    </w:p>
    <w:p w:rsidR="00CC57D3" w:rsidRDefault="00CC57D3" w:rsidP="00CC57D3">
      <w:pPr>
        <w:spacing w:line="360" w:lineRule="auto"/>
        <w:ind w:left="360"/>
        <w:jc w:val="center"/>
        <w:rPr>
          <w:rFonts w:ascii="Times New Roman" w:hAnsi="Times New Roman" w:cs="Times New Roman"/>
          <w:b/>
          <w:bCs/>
          <w:sz w:val="24"/>
          <w:szCs w:val="24"/>
        </w:rPr>
      </w:pPr>
      <w:r>
        <w:rPr>
          <w:noProof/>
        </w:rPr>
        <w:drawing>
          <wp:inline distT="0" distB="0" distL="0" distR="0">
            <wp:extent cx="3962400" cy="5128260"/>
            <wp:effectExtent l="0" t="0" r="0" b="0"/>
            <wp:docPr id="1036238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2400" cy="5128260"/>
                    </a:xfrm>
                    <a:prstGeom prst="rect">
                      <a:avLst/>
                    </a:prstGeom>
                    <a:noFill/>
                    <a:ln>
                      <a:noFill/>
                    </a:ln>
                  </pic:spPr>
                </pic:pic>
              </a:graphicData>
            </a:graphic>
          </wp:inline>
        </w:drawing>
      </w:r>
    </w:p>
    <w:p w:rsidR="00B46282" w:rsidRPr="00CC57D3" w:rsidRDefault="00B46282" w:rsidP="00CC57D3">
      <w:pPr>
        <w:spacing w:line="360" w:lineRule="auto"/>
        <w:ind w:left="360"/>
        <w:jc w:val="center"/>
        <w:rPr>
          <w:rFonts w:ascii="Times New Roman" w:hAnsi="Times New Roman" w:cs="Times New Roman"/>
        </w:rPr>
      </w:pPr>
      <w:r w:rsidRPr="00B46282">
        <w:rPr>
          <w:rFonts w:ascii="Times New Roman" w:hAnsi="Times New Roman" w:cs="Times New Roman"/>
        </w:rPr>
        <w:t>Fig 2: Class Diagram representing the structure, classes, attributes, and methods used in the CNN and QCNN-based fraud detection system.</w:t>
      </w:r>
    </w:p>
    <w:p w:rsidR="00CC57D3" w:rsidRDefault="00CC57D3" w:rsidP="00CC57D3">
      <w:pPr>
        <w:spacing w:line="360" w:lineRule="auto"/>
        <w:ind w:left="360"/>
        <w:jc w:val="both"/>
        <w:rPr>
          <w:rFonts w:ascii="Times New Roman" w:hAnsi="Times New Roman" w:cs="Times New Roman"/>
          <w:sz w:val="24"/>
          <w:szCs w:val="24"/>
        </w:rPr>
      </w:pPr>
      <w:r w:rsidRPr="00CC57D3">
        <w:rPr>
          <w:rFonts w:ascii="Times New Roman" w:hAnsi="Times New Roman" w:cs="Times New Roman"/>
          <w:b/>
          <w:bCs/>
          <w:sz w:val="24"/>
          <w:szCs w:val="24"/>
        </w:rPr>
        <w:t>What it shows:</w:t>
      </w:r>
      <w:r w:rsidRPr="00CC57D3">
        <w:rPr>
          <w:rFonts w:ascii="Times New Roman" w:hAnsi="Times New Roman" w:cs="Times New Roman"/>
          <w:sz w:val="24"/>
          <w:szCs w:val="24"/>
        </w:rPr>
        <w:t xml:space="preserve"> Illustrates the main classes, attributes, and methods in the fraud detection system.</w:t>
      </w:r>
    </w:p>
    <w:p w:rsidR="00CC57D3" w:rsidRDefault="00CC57D3" w:rsidP="00CC57D3">
      <w:pPr>
        <w:spacing w:line="360" w:lineRule="auto"/>
        <w:ind w:left="360"/>
        <w:jc w:val="both"/>
        <w:rPr>
          <w:rFonts w:ascii="Times New Roman" w:hAnsi="Times New Roman" w:cs="Times New Roman"/>
          <w:sz w:val="24"/>
          <w:szCs w:val="24"/>
        </w:rPr>
      </w:pPr>
      <w:r w:rsidRPr="00CC57D3">
        <w:rPr>
          <w:rFonts w:ascii="Times New Roman" w:hAnsi="Times New Roman" w:cs="Times New Roman"/>
          <w:b/>
          <w:bCs/>
          <w:sz w:val="24"/>
          <w:szCs w:val="24"/>
        </w:rPr>
        <w:t>In this project:</w:t>
      </w:r>
      <w:r w:rsidRPr="00CC57D3">
        <w:rPr>
          <w:rFonts w:ascii="Times New Roman" w:hAnsi="Times New Roman" w:cs="Times New Roman"/>
          <w:sz w:val="24"/>
          <w:szCs w:val="24"/>
        </w:rPr>
        <w:t xml:space="preserve"> Represents Dataset, Preprocessor, CNN Model, QCNN Model, Evaluator, and Report Generator.</w:t>
      </w:r>
      <w:r>
        <w:rPr>
          <w:rFonts w:ascii="Times New Roman" w:hAnsi="Times New Roman" w:cs="Times New Roman"/>
          <w:sz w:val="24"/>
          <w:szCs w:val="24"/>
        </w:rPr>
        <w:t xml:space="preserve"> </w:t>
      </w:r>
      <w:r w:rsidRPr="00CC57D3">
        <w:rPr>
          <w:rFonts w:ascii="Times New Roman" w:hAnsi="Times New Roman" w:cs="Times New Roman"/>
          <w:sz w:val="24"/>
          <w:szCs w:val="24"/>
        </w:rPr>
        <w:t>Shows how each class interacts to manage data, train models, evaluate results, and generate reports</w:t>
      </w:r>
      <w:r>
        <w:rPr>
          <w:rFonts w:ascii="Times New Roman" w:hAnsi="Times New Roman" w:cs="Times New Roman"/>
          <w:sz w:val="24"/>
          <w:szCs w:val="24"/>
        </w:rPr>
        <w:t xml:space="preserve">. </w:t>
      </w:r>
      <w:r w:rsidRPr="00CC57D3">
        <w:rPr>
          <w:rFonts w:ascii="Times New Roman" w:hAnsi="Times New Roman" w:cs="Times New Roman"/>
          <w:sz w:val="24"/>
          <w:szCs w:val="24"/>
        </w:rPr>
        <w:t>Provides a structural overview of the system for organizing classical and quantum ML components.</w:t>
      </w:r>
    </w:p>
    <w:p w:rsidR="00CC57D3" w:rsidRDefault="00CC57D3" w:rsidP="00CC57D3">
      <w:pPr>
        <w:spacing w:line="360" w:lineRule="auto"/>
        <w:ind w:left="360"/>
        <w:jc w:val="both"/>
        <w:rPr>
          <w:rFonts w:ascii="Times New Roman" w:hAnsi="Times New Roman" w:cs="Times New Roman"/>
          <w:b/>
          <w:bCs/>
          <w:sz w:val="24"/>
          <w:szCs w:val="24"/>
        </w:rPr>
      </w:pPr>
    </w:p>
    <w:p w:rsidR="005D4838" w:rsidRDefault="005D4838" w:rsidP="00CC57D3">
      <w:pPr>
        <w:spacing w:line="360" w:lineRule="auto"/>
        <w:ind w:left="360"/>
        <w:jc w:val="both"/>
        <w:rPr>
          <w:rFonts w:ascii="Times New Roman" w:hAnsi="Times New Roman" w:cs="Times New Roman"/>
          <w:b/>
          <w:bCs/>
          <w:sz w:val="24"/>
          <w:szCs w:val="24"/>
        </w:rPr>
      </w:pPr>
    </w:p>
    <w:p w:rsidR="00CC57D3" w:rsidRDefault="00CC57D3" w:rsidP="00CC57D3">
      <w:pPr>
        <w:spacing w:line="360" w:lineRule="auto"/>
        <w:ind w:left="360"/>
        <w:jc w:val="both"/>
        <w:rPr>
          <w:rFonts w:ascii="Times New Roman" w:hAnsi="Times New Roman" w:cs="Times New Roman"/>
          <w:sz w:val="24"/>
          <w:szCs w:val="24"/>
        </w:rPr>
      </w:pPr>
      <w:r>
        <w:rPr>
          <w:rFonts w:ascii="Times New Roman" w:hAnsi="Times New Roman" w:cs="Times New Roman"/>
          <w:b/>
          <w:bCs/>
          <w:sz w:val="24"/>
          <w:szCs w:val="24"/>
        </w:rPr>
        <w:lastRenderedPageBreak/>
        <w:t>Activity Diagram:</w:t>
      </w:r>
    </w:p>
    <w:p w:rsidR="00CC57D3" w:rsidRDefault="00CC57D3" w:rsidP="00CC57D3">
      <w:pPr>
        <w:spacing w:line="360" w:lineRule="auto"/>
        <w:ind w:left="360"/>
        <w:jc w:val="center"/>
        <w:rPr>
          <w:rFonts w:ascii="Times New Roman" w:hAnsi="Times New Roman" w:cs="Times New Roman"/>
          <w:sz w:val="24"/>
          <w:szCs w:val="24"/>
        </w:rPr>
      </w:pPr>
      <w:r>
        <w:rPr>
          <w:noProof/>
        </w:rPr>
        <w:drawing>
          <wp:inline distT="0" distB="0" distL="0" distR="0">
            <wp:extent cx="3886200" cy="6545580"/>
            <wp:effectExtent l="0" t="0" r="0" b="7620"/>
            <wp:docPr id="6169579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6200" cy="6545580"/>
                    </a:xfrm>
                    <a:prstGeom prst="rect">
                      <a:avLst/>
                    </a:prstGeom>
                    <a:noFill/>
                    <a:ln>
                      <a:noFill/>
                    </a:ln>
                  </pic:spPr>
                </pic:pic>
              </a:graphicData>
            </a:graphic>
          </wp:inline>
        </w:drawing>
      </w:r>
    </w:p>
    <w:p w:rsidR="00B46282" w:rsidRDefault="00B46282" w:rsidP="00CC57D3">
      <w:pPr>
        <w:spacing w:line="360" w:lineRule="auto"/>
        <w:ind w:left="360"/>
        <w:jc w:val="center"/>
        <w:rPr>
          <w:rFonts w:ascii="Times New Roman" w:hAnsi="Times New Roman" w:cs="Times New Roman"/>
        </w:rPr>
      </w:pPr>
      <w:r w:rsidRPr="00B46282">
        <w:rPr>
          <w:rFonts w:ascii="Times New Roman" w:hAnsi="Times New Roman" w:cs="Times New Roman"/>
          <w:b/>
          <w:bCs/>
        </w:rPr>
        <w:t>Fig 3:</w:t>
      </w:r>
      <w:r w:rsidRPr="00B46282">
        <w:rPr>
          <w:rFonts w:ascii="Times New Roman" w:hAnsi="Times New Roman" w:cs="Times New Roman"/>
        </w:rPr>
        <w:t xml:space="preserve"> Activity Diagram depicting the step-by-step workflow of data preprocessing, model training, prediction, and reporting.</w:t>
      </w:r>
    </w:p>
    <w:p w:rsidR="0068755E" w:rsidRDefault="0068755E" w:rsidP="00CC57D3">
      <w:pPr>
        <w:spacing w:line="360" w:lineRule="auto"/>
        <w:ind w:left="360"/>
        <w:jc w:val="center"/>
        <w:rPr>
          <w:rFonts w:ascii="Times New Roman" w:hAnsi="Times New Roman" w:cs="Times New Roman"/>
        </w:rPr>
      </w:pPr>
    </w:p>
    <w:p w:rsidR="0068755E" w:rsidRDefault="0068755E" w:rsidP="00CC57D3">
      <w:pPr>
        <w:spacing w:line="360" w:lineRule="auto"/>
        <w:ind w:left="360"/>
        <w:jc w:val="center"/>
        <w:rPr>
          <w:rFonts w:ascii="Times New Roman" w:hAnsi="Times New Roman" w:cs="Times New Roman"/>
        </w:rPr>
      </w:pPr>
    </w:p>
    <w:p w:rsidR="0068755E" w:rsidRPr="00B46282" w:rsidRDefault="0068755E" w:rsidP="00CC57D3">
      <w:pPr>
        <w:spacing w:line="360" w:lineRule="auto"/>
        <w:ind w:left="360"/>
        <w:jc w:val="center"/>
        <w:rPr>
          <w:rFonts w:ascii="Times New Roman" w:hAnsi="Times New Roman" w:cs="Times New Roman"/>
        </w:rPr>
      </w:pPr>
    </w:p>
    <w:p w:rsidR="00CC57D3" w:rsidRDefault="00CC57D3" w:rsidP="00B46282">
      <w:pPr>
        <w:spacing w:line="360" w:lineRule="auto"/>
        <w:ind w:left="360"/>
        <w:jc w:val="both"/>
        <w:rPr>
          <w:rFonts w:ascii="Times New Roman" w:hAnsi="Times New Roman" w:cs="Times New Roman"/>
          <w:sz w:val="24"/>
          <w:szCs w:val="24"/>
        </w:rPr>
      </w:pPr>
      <w:r w:rsidRPr="00CC57D3">
        <w:rPr>
          <w:rFonts w:ascii="Times New Roman" w:hAnsi="Times New Roman" w:cs="Times New Roman"/>
          <w:b/>
          <w:bCs/>
          <w:sz w:val="24"/>
          <w:szCs w:val="24"/>
        </w:rPr>
        <w:lastRenderedPageBreak/>
        <w:t>What it shows:</w:t>
      </w:r>
      <w:r w:rsidRPr="00CC57D3">
        <w:rPr>
          <w:rFonts w:ascii="Times New Roman" w:hAnsi="Times New Roman" w:cs="Times New Roman"/>
          <w:sz w:val="24"/>
          <w:szCs w:val="24"/>
        </w:rPr>
        <w:t xml:space="preserve"> Depicts the step-by-step workflow of the fraud detection process.</w:t>
      </w:r>
      <w:r w:rsidRPr="00CC57D3">
        <w:rPr>
          <w:rFonts w:ascii="Times New Roman" w:hAnsi="Times New Roman" w:cs="Times New Roman"/>
          <w:sz w:val="24"/>
          <w:szCs w:val="24"/>
        </w:rPr>
        <w:br/>
      </w:r>
      <w:r w:rsidRPr="00CC57D3">
        <w:rPr>
          <w:rFonts w:ascii="Times New Roman" w:hAnsi="Times New Roman" w:cs="Times New Roman"/>
          <w:b/>
          <w:bCs/>
          <w:sz w:val="24"/>
          <w:szCs w:val="24"/>
        </w:rPr>
        <w:t>In this project:</w:t>
      </w:r>
      <w:r w:rsidRPr="00CC57D3">
        <w:rPr>
          <w:rFonts w:ascii="Times New Roman" w:hAnsi="Times New Roman" w:cs="Times New Roman"/>
          <w:sz w:val="24"/>
          <w:szCs w:val="24"/>
        </w:rPr>
        <w:t xml:space="preserve"> Starts with dataset upload, preprocessing, then branches to CNN or QCNN training.</w:t>
      </w:r>
      <w:r>
        <w:rPr>
          <w:rFonts w:ascii="Times New Roman" w:hAnsi="Times New Roman" w:cs="Times New Roman"/>
          <w:sz w:val="24"/>
          <w:szCs w:val="24"/>
        </w:rPr>
        <w:t xml:space="preserve"> </w:t>
      </w:r>
      <w:r w:rsidRPr="00CC57D3">
        <w:rPr>
          <w:rFonts w:ascii="Times New Roman" w:hAnsi="Times New Roman" w:cs="Times New Roman"/>
          <w:sz w:val="24"/>
          <w:szCs w:val="24"/>
        </w:rPr>
        <w:t>Shows evaluation of predictions and calculation of performance metrics.</w:t>
      </w:r>
      <w:r w:rsidR="00430C19">
        <w:rPr>
          <w:rFonts w:ascii="Times New Roman" w:hAnsi="Times New Roman" w:cs="Times New Roman"/>
          <w:sz w:val="24"/>
          <w:szCs w:val="24"/>
        </w:rPr>
        <w:t xml:space="preserve"> </w:t>
      </w:r>
      <w:r w:rsidRPr="00CC57D3">
        <w:rPr>
          <w:rFonts w:ascii="Times New Roman" w:hAnsi="Times New Roman" w:cs="Times New Roman"/>
          <w:sz w:val="24"/>
          <w:szCs w:val="24"/>
        </w:rPr>
        <w:t>End</w:t>
      </w:r>
      <w:r w:rsidR="00430C19">
        <w:rPr>
          <w:rFonts w:ascii="Times New Roman" w:hAnsi="Times New Roman" w:cs="Times New Roman"/>
          <w:sz w:val="24"/>
          <w:szCs w:val="24"/>
        </w:rPr>
        <w:t>s</w:t>
      </w:r>
      <w:r w:rsidRPr="00CC57D3">
        <w:rPr>
          <w:rFonts w:ascii="Times New Roman" w:hAnsi="Times New Roman" w:cs="Times New Roman"/>
          <w:sz w:val="24"/>
          <w:szCs w:val="24"/>
        </w:rPr>
        <w:t xml:space="preserve"> with generating a final report for the user.</w:t>
      </w:r>
    </w:p>
    <w:p w:rsidR="00CC57D3" w:rsidRDefault="00CC57D3" w:rsidP="00CC57D3">
      <w:pPr>
        <w:spacing w:line="360" w:lineRule="auto"/>
        <w:ind w:left="360"/>
        <w:jc w:val="both"/>
        <w:rPr>
          <w:rFonts w:ascii="Times New Roman" w:hAnsi="Times New Roman" w:cs="Times New Roman"/>
          <w:b/>
          <w:bCs/>
          <w:sz w:val="24"/>
          <w:szCs w:val="24"/>
        </w:rPr>
      </w:pPr>
      <w:r w:rsidRPr="00CC57D3">
        <w:rPr>
          <w:rFonts w:ascii="Times New Roman" w:hAnsi="Times New Roman" w:cs="Times New Roman"/>
          <w:b/>
          <w:bCs/>
          <w:sz w:val="24"/>
          <w:szCs w:val="24"/>
        </w:rPr>
        <w:t>Sequence Diagram</w:t>
      </w:r>
    </w:p>
    <w:p w:rsidR="00CC57D3" w:rsidRDefault="00CC57D3" w:rsidP="00B46282">
      <w:pPr>
        <w:spacing w:line="360" w:lineRule="auto"/>
        <w:ind w:left="360"/>
        <w:jc w:val="center"/>
        <w:rPr>
          <w:rFonts w:ascii="Times New Roman" w:hAnsi="Times New Roman" w:cs="Times New Roman"/>
          <w:b/>
          <w:bCs/>
          <w:sz w:val="24"/>
          <w:szCs w:val="24"/>
        </w:rPr>
      </w:pPr>
      <w:r>
        <w:rPr>
          <w:noProof/>
        </w:rPr>
        <w:drawing>
          <wp:inline distT="0" distB="0" distL="0" distR="0">
            <wp:extent cx="5998210" cy="3147060"/>
            <wp:effectExtent l="0" t="0" r="2540" b="0"/>
            <wp:docPr id="3164609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98210" cy="3147060"/>
                    </a:xfrm>
                    <a:prstGeom prst="rect">
                      <a:avLst/>
                    </a:prstGeom>
                    <a:noFill/>
                    <a:ln>
                      <a:noFill/>
                    </a:ln>
                  </pic:spPr>
                </pic:pic>
              </a:graphicData>
            </a:graphic>
          </wp:inline>
        </w:drawing>
      </w:r>
    </w:p>
    <w:p w:rsidR="00B46282" w:rsidRDefault="00B46282" w:rsidP="00B46282">
      <w:pPr>
        <w:spacing w:line="360" w:lineRule="auto"/>
        <w:ind w:left="360"/>
        <w:jc w:val="center"/>
        <w:rPr>
          <w:rFonts w:ascii="Times New Roman" w:hAnsi="Times New Roman" w:cs="Times New Roman"/>
        </w:rPr>
      </w:pPr>
      <w:r w:rsidRPr="00B46282">
        <w:rPr>
          <w:rFonts w:ascii="Times New Roman" w:hAnsi="Times New Roman" w:cs="Times New Roman"/>
          <w:b/>
          <w:bCs/>
        </w:rPr>
        <w:t>Fig 4:</w:t>
      </w:r>
      <w:r w:rsidRPr="00B46282">
        <w:rPr>
          <w:rFonts w:ascii="Times New Roman" w:hAnsi="Times New Roman" w:cs="Times New Roman"/>
        </w:rPr>
        <w:t xml:space="preserve"> Sequence Diagram illustrating the dynamic interaction of system components during fraud detection, from data input to output results.</w:t>
      </w:r>
    </w:p>
    <w:p w:rsidR="00CC57D3" w:rsidRDefault="00CC57D3" w:rsidP="00CC57D3">
      <w:pPr>
        <w:spacing w:line="360" w:lineRule="auto"/>
        <w:ind w:left="360"/>
        <w:jc w:val="both"/>
        <w:rPr>
          <w:rFonts w:ascii="Times New Roman" w:hAnsi="Times New Roman" w:cs="Times New Roman"/>
          <w:sz w:val="24"/>
          <w:szCs w:val="24"/>
        </w:rPr>
      </w:pPr>
      <w:r w:rsidRPr="00CC57D3">
        <w:rPr>
          <w:rFonts w:ascii="Times New Roman" w:hAnsi="Times New Roman" w:cs="Times New Roman"/>
          <w:b/>
          <w:bCs/>
          <w:sz w:val="24"/>
          <w:szCs w:val="24"/>
        </w:rPr>
        <w:t>What it shows:</w:t>
      </w:r>
      <w:r w:rsidRPr="00CC57D3">
        <w:rPr>
          <w:rFonts w:ascii="Times New Roman" w:hAnsi="Times New Roman" w:cs="Times New Roman"/>
          <w:sz w:val="24"/>
          <w:szCs w:val="24"/>
        </w:rPr>
        <w:t xml:space="preserve"> Shows the interaction and message flow between system components over time.</w:t>
      </w:r>
    </w:p>
    <w:p w:rsidR="00CC57D3" w:rsidRDefault="00CC57D3" w:rsidP="00CC57D3">
      <w:pPr>
        <w:spacing w:line="360" w:lineRule="auto"/>
        <w:ind w:left="360"/>
        <w:jc w:val="both"/>
        <w:rPr>
          <w:rFonts w:ascii="Times New Roman" w:hAnsi="Times New Roman" w:cs="Times New Roman"/>
          <w:sz w:val="24"/>
          <w:szCs w:val="24"/>
        </w:rPr>
      </w:pPr>
      <w:r w:rsidRPr="00CC57D3">
        <w:rPr>
          <w:rFonts w:ascii="Times New Roman" w:hAnsi="Times New Roman" w:cs="Times New Roman"/>
          <w:b/>
          <w:bCs/>
          <w:sz w:val="24"/>
          <w:szCs w:val="24"/>
        </w:rPr>
        <w:t>In this project:</w:t>
      </w:r>
      <w:r w:rsidRPr="00CC57D3">
        <w:rPr>
          <w:rFonts w:ascii="Times New Roman" w:hAnsi="Times New Roman" w:cs="Times New Roman"/>
          <w:sz w:val="24"/>
          <w:szCs w:val="24"/>
        </w:rPr>
        <w:t xml:space="preserve"> User uploads dataset → Preprocessor → Model (CNN/QCNN) → Evaluator → Report Generator.</w:t>
      </w:r>
      <w:r>
        <w:rPr>
          <w:rFonts w:ascii="Times New Roman" w:hAnsi="Times New Roman" w:cs="Times New Roman"/>
          <w:sz w:val="24"/>
          <w:szCs w:val="24"/>
        </w:rPr>
        <w:t xml:space="preserve"> </w:t>
      </w:r>
      <w:r w:rsidRPr="00CC57D3">
        <w:rPr>
          <w:rFonts w:ascii="Times New Roman" w:hAnsi="Times New Roman" w:cs="Times New Roman"/>
          <w:sz w:val="24"/>
          <w:szCs w:val="24"/>
        </w:rPr>
        <w:t>Highlights the sequence of actions and responses in the fraud detection pipeline.</w:t>
      </w:r>
      <w:r>
        <w:rPr>
          <w:rFonts w:ascii="Times New Roman" w:hAnsi="Times New Roman" w:cs="Times New Roman"/>
          <w:sz w:val="24"/>
          <w:szCs w:val="24"/>
        </w:rPr>
        <w:t xml:space="preserve"> </w:t>
      </w:r>
      <w:r w:rsidRPr="00CC57D3">
        <w:rPr>
          <w:rFonts w:ascii="Times New Roman" w:hAnsi="Times New Roman" w:cs="Times New Roman"/>
          <w:sz w:val="24"/>
          <w:szCs w:val="24"/>
        </w:rPr>
        <w:t>Visualizes how components collaborate to deliver predictions and metrics to the user.</w:t>
      </w:r>
    </w:p>
    <w:p w:rsidR="00CC57D3" w:rsidRPr="00CC57D3" w:rsidRDefault="00CC57D3" w:rsidP="00CC57D3">
      <w:pPr>
        <w:spacing w:line="360" w:lineRule="auto"/>
        <w:jc w:val="both"/>
        <w:rPr>
          <w:rFonts w:ascii="Times New Roman" w:hAnsi="Times New Roman" w:cs="Times New Roman"/>
          <w:sz w:val="24"/>
          <w:szCs w:val="24"/>
        </w:rPr>
      </w:pPr>
      <w:r w:rsidRPr="00CC57D3">
        <w:rPr>
          <w:rFonts w:ascii="Times New Roman" w:hAnsi="Times New Roman" w:cs="Times New Roman"/>
          <w:b/>
          <w:bCs/>
          <w:sz w:val="24"/>
          <w:szCs w:val="24"/>
        </w:rPr>
        <w:t>4.5 Security and Privacy Considerations</w:t>
      </w:r>
    </w:p>
    <w:p w:rsidR="00CC57D3" w:rsidRPr="00CC57D3" w:rsidRDefault="00CC57D3">
      <w:pPr>
        <w:numPr>
          <w:ilvl w:val="0"/>
          <w:numId w:val="22"/>
        </w:numPr>
        <w:spacing w:line="360" w:lineRule="auto"/>
        <w:jc w:val="both"/>
        <w:rPr>
          <w:rFonts w:ascii="Times New Roman" w:hAnsi="Times New Roman" w:cs="Times New Roman"/>
          <w:sz w:val="24"/>
          <w:szCs w:val="24"/>
        </w:rPr>
      </w:pPr>
      <w:r w:rsidRPr="00CC57D3">
        <w:rPr>
          <w:rFonts w:ascii="Times New Roman" w:hAnsi="Times New Roman" w:cs="Times New Roman"/>
          <w:b/>
          <w:bCs/>
          <w:sz w:val="24"/>
          <w:szCs w:val="24"/>
        </w:rPr>
        <w:t>Data Privacy:</w:t>
      </w:r>
      <w:r w:rsidRPr="00CC57D3">
        <w:rPr>
          <w:rFonts w:ascii="Times New Roman" w:hAnsi="Times New Roman" w:cs="Times New Roman"/>
          <w:sz w:val="24"/>
          <w:szCs w:val="24"/>
        </w:rPr>
        <w:t xml:space="preserve"> Sensitive transaction data is handled securely, ensuring that personal and financial information is protected during preprocessing and model training.</w:t>
      </w:r>
    </w:p>
    <w:p w:rsidR="0068755E" w:rsidRDefault="00CC57D3">
      <w:pPr>
        <w:numPr>
          <w:ilvl w:val="0"/>
          <w:numId w:val="22"/>
        </w:numPr>
        <w:spacing w:line="360" w:lineRule="auto"/>
        <w:jc w:val="both"/>
        <w:rPr>
          <w:rFonts w:ascii="Times New Roman" w:hAnsi="Times New Roman" w:cs="Times New Roman"/>
          <w:sz w:val="24"/>
          <w:szCs w:val="24"/>
        </w:rPr>
      </w:pPr>
      <w:r w:rsidRPr="00CC57D3">
        <w:rPr>
          <w:rFonts w:ascii="Times New Roman" w:hAnsi="Times New Roman" w:cs="Times New Roman"/>
          <w:b/>
          <w:bCs/>
          <w:sz w:val="24"/>
          <w:szCs w:val="24"/>
        </w:rPr>
        <w:t>Secure Communication:</w:t>
      </w:r>
      <w:r w:rsidRPr="00CC57D3">
        <w:rPr>
          <w:rFonts w:ascii="Times New Roman" w:hAnsi="Times New Roman" w:cs="Times New Roman"/>
          <w:sz w:val="24"/>
          <w:szCs w:val="24"/>
        </w:rPr>
        <w:t xml:space="preserve"> All data transfers between the researcher’s interface and the system (e.g., model inputs and results) use encrypted channels to maintain integrity.</w:t>
      </w:r>
    </w:p>
    <w:p w:rsidR="0068755E" w:rsidRPr="0068755E" w:rsidRDefault="0068755E" w:rsidP="0068755E">
      <w:pPr>
        <w:spacing w:line="360" w:lineRule="auto"/>
        <w:ind w:left="360"/>
        <w:jc w:val="both"/>
        <w:rPr>
          <w:rFonts w:ascii="Times New Roman" w:hAnsi="Times New Roman" w:cs="Times New Roman"/>
          <w:sz w:val="24"/>
          <w:szCs w:val="24"/>
        </w:rPr>
      </w:pPr>
    </w:p>
    <w:p w:rsidR="00CC57D3" w:rsidRPr="00CC57D3" w:rsidRDefault="00CC57D3">
      <w:pPr>
        <w:numPr>
          <w:ilvl w:val="0"/>
          <w:numId w:val="22"/>
        </w:numPr>
        <w:spacing w:line="360" w:lineRule="auto"/>
        <w:jc w:val="both"/>
        <w:rPr>
          <w:rFonts w:ascii="Times New Roman" w:hAnsi="Times New Roman" w:cs="Times New Roman"/>
          <w:sz w:val="24"/>
          <w:szCs w:val="24"/>
        </w:rPr>
      </w:pPr>
      <w:r w:rsidRPr="00CC57D3">
        <w:rPr>
          <w:rFonts w:ascii="Times New Roman" w:hAnsi="Times New Roman" w:cs="Times New Roman"/>
          <w:b/>
          <w:bCs/>
          <w:sz w:val="24"/>
          <w:szCs w:val="24"/>
        </w:rPr>
        <w:lastRenderedPageBreak/>
        <w:t>Access Control:</w:t>
      </w:r>
      <w:r w:rsidRPr="00CC57D3">
        <w:rPr>
          <w:rFonts w:ascii="Times New Roman" w:hAnsi="Times New Roman" w:cs="Times New Roman"/>
          <w:sz w:val="24"/>
          <w:szCs w:val="24"/>
        </w:rPr>
        <w:t xml:space="preserve"> Only authorized users can access datasets, model parameters, and evaluation results to prevent unauthorized exposure.</w:t>
      </w:r>
    </w:p>
    <w:p w:rsidR="00CC57D3" w:rsidRPr="00CC57D3" w:rsidRDefault="00CC57D3">
      <w:pPr>
        <w:numPr>
          <w:ilvl w:val="0"/>
          <w:numId w:val="22"/>
        </w:numPr>
        <w:spacing w:line="360" w:lineRule="auto"/>
        <w:jc w:val="both"/>
        <w:rPr>
          <w:rFonts w:ascii="Times New Roman" w:hAnsi="Times New Roman" w:cs="Times New Roman"/>
          <w:sz w:val="24"/>
          <w:szCs w:val="24"/>
        </w:rPr>
      </w:pPr>
      <w:r w:rsidRPr="00CC57D3">
        <w:rPr>
          <w:rFonts w:ascii="Times New Roman" w:hAnsi="Times New Roman" w:cs="Times New Roman"/>
          <w:b/>
          <w:bCs/>
          <w:sz w:val="24"/>
          <w:szCs w:val="24"/>
        </w:rPr>
        <w:t>Compliance:</w:t>
      </w:r>
      <w:r w:rsidRPr="00CC57D3">
        <w:rPr>
          <w:rFonts w:ascii="Times New Roman" w:hAnsi="Times New Roman" w:cs="Times New Roman"/>
          <w:sz w:val="24"/>
          <w:szCs w:val="24"/>
        </w:rPr>
        <w:t xml:space="preserve"> The system follows data protection standards such as PCI-DSS and GDPR to ensure safe handling of credit card and financial data.</w:t>
      </w:r>
    </w:p>
    <w:p w:rsidR="00CC57D3" w:rsidRPr="00CC57D3" w:rsidRDefault="00CC57D3" w:rsidP="00CC57D3">
      <w:pPr>
        <w:spacing w:line="360" w:lineRule="auto"/>
        <w:jc w:val="both"/>
        <w:rPr>
          <w:rFonts w:ascii="Times New Roman" w:hAnsi="Times New Roman" w:cs="Times New Roman"/>
          <w:sz w:val="24"/>
          <w:szCs w:val="24"/>
        </w:rPr>
      </w:pPr>
      <w:r w:rsidRPr="00CC57D3">
        <w:rPr>
          <w:rFonts w:ascii="Times New Roman" w:hAnsi="Times New Roman" w:cs="Times New Roman"/>
          <w:b/>
          <w:bCs/>
          <w:sz w:val="24"/>
          <w:szCs w:val="24"/>
        </w:rPr>
        <w:t>Conclusion</w:t>
      </w:r>
      <w:r w:rsidRPr="00CC57D3">
        <w:rPr>
          <w:rFonts w:ascii="Times New Roman" w:hAnsi="Times New Roman" w:cs="Times New Roman"/>
          <w:sz w:val="24"/>
          <w:szCs w:val="24"/>
        </w:rPr>
        <w:br/>
        <w:t>The system design presented in this chapter provides a clear architectural blueprint for implementing fraud detection using CNN and QCNN. The structure emphasizes secure, scalable, and efficient model training and evaluation, ensuring accurate detection of fraudulent transactions while maintaining high standards of data privacy and regulatory compliance. This design establishes a foundation for deploying quantum-enhanced machine learning solutions in real-world financial systems.</w:t>
      </w:r>
    </w:p>
    <w:p w:rsidR="00CC57D3" w:rsidRDefault="00CC57D3" w:rsidP="00CC57D3">
      <w:pPr>
        <w:spacing w:line="360" w:lineRule="auto"/>
        <w:ind w:left="360"/>
        <w:jc w:val="both"/>
        <w:rPr>
          <w:rFonts w:ascii="Times New Roman" w:hAnsi="Times New Roman" w:cs="Times New Roman"/>
          <w:sz w:val="24"/>
          <w:szCs w:val="24"/>
        </w:rPr>
      </w:pPr>
    </w:p>
    <w:p w:rsidR="00CC57D3" w:rsidRDefault="00CC57D3" w:rsidP="00CC57D3">
      <w:pPr>
        <w:spacing w:line="360" w:lineRule="auto"/>
        <w:ind w:left="360"/>
        <w:jc w:val="both"/>
        <w:rPr>
          <w:rFonts w:ascii="Times New Roman" w:hAnsi="Times New Roman" w:cs="Times New Roman"/>
          <w:sz w:val="24"/>
          <w:szCs w:val="24"/>
        </w:rPr>
      </w:pPr>
    </w:p>
    <w:p w:rsidR="00CC57D3" w:rsidRPr="008A1876" w:rsidRDefault="00CC57D3" w:rsidP="00CC57D3">
      <w:pPr>
        <w:spacing w:line="360" w:lineRule="auto"/>
        <w:ind w:left="360"/>
        <w:jc w:val="both"/>
        <w:rPr>
          <w:rFonts w:ascii="Times New Roman" w:hAnsi="Times New Roman" w:cs="Times New Roman"/>
          <w:sz w:val="24"/>
          <w:szCs w:val="24"/>
        </w:rPr>
      </w:pPr>
    </w:p>
    <w:p w:rsidR="008A1876" w:rsidRDefault="008A1876" w:rsidP="008A1876">
      <w:pPr>
        <w:spacing w:line="360" w:lineRule="auto"/>
        <w:ind w:left="720"/>
        <w:jc w:val="both"/>
        <w:rPr>
          <w:rFonts w:ascii="Times New Roman" w:hAnsi="Times New Roman" w:cs="Times New Roman"/>
          <w:sz w:val="24"/>
          <w:szCs w:val="24"/>
        </w:rPr>
      </w:pPr>
    </w:p>
    <w:p w:rsidR="008A1876" w:rsidRDefault="008A1876" w:rsidP="001C736F">
      <w:pPr>
        <w:spacing w:line="360" w:lineRule="auto"/>
        <w:ind w:left="720"/>
        <w:jc w:val="center"/>
        <w:rPr>
          <w:rFonts w:ascii="Times New Roman" w:hAnsi="Times New Roman" w:cs="Times New Roman"/>
          <w:sz w:val="24"/>
          <w:szCs w:val="24"/>
        </w:rPr>
      </w:pPr>
    </w:p>
    <w:p w:rsidR="00B4586A" w:rsidRDefault="00B4586A" w:rsidP="001C736F">
      <w:pPr>
        <w:spacing w:line="360" w:lineRule="auto"/>
        <w:ind w:left="720"/>
        <w:jc w:val="center"/>
        <w:rPr>
          <w:rFonts w:ascii="Times New Roman" w:hAnsi="Times New Roman" w:cs="Times New Roman"/>
          <w:sz w:val="24"/>
          <w:szCs w:val="24"/>
        </w:rPr>
      </w:pPr>
    </w:p>
    <w:p w:rsidR="00B4586A" w:rsidRDefault="00B4586A" w:rsidP="001C736F">
      <w:pPr>
        <w:spacing w:line="360" w:lineRule="auto"/>
        <w:ind w:left="720"/>
        <w:jc w:val="center"/>
        <w:rPr>
          <w:rFonts w:ascii="Times New Roman" w:hAnsi="Times New Roman" w:cs="Times New Roman"/>
          <w:sz w:val="24"/>
          <w:szCs w:val="24"/>
        </w:rPr>
      </w:pPr>
    </w:p>
    <w:p w:rsidR="00B4586A" w:rsidRDefault="00B4586A" w:rsidP="001C736F">
      <w:pPr>
        <w:spacing w:line="360" w:lineRule="auto"/>
        <w:ind w:left="720"/>
        <w:jc w:val="center"/>
        <w:rPr>
          <w:rFonts w:ascii="Times New Roman" w:hAnsi="Times New Roman" w:cs="Times New Roman"/>
          <w:sz w:val="24"/>
          <w:szCs w:val="24"/>
        </w:rPr>
      </w:pPr>
    </w:p>
    <w:p w:rsidR="00B4586A" w:rsidRDefault="00B4586A" w:rsidP="001C736F">
      <w:pPr>
        <w:spacing w:line="360" w:lineRule="auto"/>
        <w:ind w:left="720"/>
        <w:jc w:val="center"/>
        <w:rPr>
          <w:rFonts w:ascii="Times New Roman" w:hAnsi="Times New Roman" w:cs="Times New Roman"/>
          <w:sz w:val="24"/>
          <w:szCs w:val="24"/>
        </w:rPr>
      </w:pPr>
    </w:p>
    <w:p w:rsidR="00B4586A" w:rsidRDefault="00B4586A" w:rsidP="001C736F">
      <w:pPr>
        <w:spacing w:line="360" w:lineRule="auto"/>
        <w:ind w:left="720"/>
        <w:jc w:val="center"/>
        <w:rPr>
          <w:rFonts w:ascii="Times New Roman" w:hAnsi="Times New Roman" w:cs="Times New Roman"/>
          <w:sz w:val="24"/>
          <w:szCs w:val="24"/>
        </w:rPr>
      </w:pPr>
    </w:p>
    <w:p w:rsidR="00B4586A" w:rsidRDefault="00B4586A" w:rsidP="001C736F">
      <w:pPr>
        <w:spacing w:line="360" w:lineRule="auto"/>
        <w:ind w:left="720"/>
        <w:jc w:val="center"/>
        <w:rPr>
          <w:rFonts w:ascii="Times New Roman" w:hAnsi="Times New Roman" w:cs="Times New Roman"/>
          <w:sz w:val="24"/>
          <w:szCs w:val="24"/>
        </w:rPr>
      </w:pPr>
    </w:p>
    <w:p w:rsidR="00B4586A" w:rsidRDefault="00B4586A" w:rsidP="001C736F">
      <w:pPr>
        <w:spacing w:line="360" w:lineRule="auto"/>
        <w:ind w:left="720"/>
        <w:jc w:val="center"/>
        <w:rPr>
          <w:rFonts w:ascii="Times New Roman" w:hAnsi="Times New Roman" w:cs="Times New Roman"/>
          <w:sz w:val="24"/>
          <w:szCs w:val="24"/>
        </w:rPr>
      </w:pPr>
    </w:p>
    <w:p w:rsidR="00B4586A" w:rsidRDefault="00B4586A" w:rsidP="001C736F">
      <w:pPr>
        <w:spacing w:line="360" w:lineRule="auto"/>
        <w:ind w:left="720"/>
        <w:jc w:val="center"/>
        <w:rPr>
          <w:rFonts w:ascii="Times New Roman" w:hAnsi="Times New Roman" w:cs="Times New Roman"/>
          <w:sz w:val="24"/>
          <w:szCs w:val="24"/>
        </w:rPr>
      </w:pPr>
    </w:p>
    <w:p w:rsidR="00B4586A" w:rsidRDefault="00B4586A" w:rsidP="001C736F">
      <w:pPr>
        <w:spacing w:line="360" w:lineRule="auto"/>
        <w:ind w:left="720"/>
        <w:jc w:val="center"/>
        <w:rPr>
          <w:rFonts w:ascii="Times New Roman" w:hAnsi="Times New Roman" w:cs="Times New Roman"/>
          <w:sz w:val="24"/>
          <w:szCs w:val="24"/>
        </w:rPr>
      </w:pPr>
    </w:p>
    <w:p w:rsidR="00B4586A" w:rsidRDefault="00B4586A" w:rsidP="001C736F">
      <w:pPr>
        <w:spacing w:line="360" w:lineRule="auto"/>
        <w:ind w:left="720"/>
        <w:jc w:val="center"/>
        <w:rPr>
          <w:rFonts w:ascii="Times New Roman" w:hAnsi="Times New Roman" w:cs="Times New Roman"/>
          <w:sz w:val="24"/>
          <w:szCs w:val="24"/>
        </w:rPr>
      </w:pPr>
    </w:p>
    <w:p w:rsidR="00B4586A" w:rsidRDefault="00B4586A" w:rsidP="001C736F">
      <w:pPr>
        <w:spacing w:line="360" w:lineRule="auto"/>
        <w:ind w:left="720"/>
        <w:jc w:val="center"/>
        <w:rPr>
          <w:rFonts w:ascii="Times New Roman" w:hAnsi="Times New Roman" w:cs="Times New Roman"/>
          <w:sz w:val="24"/>
          <w:szCs w:val="24"/>
        </w:rPr>
      </w:pPr>
    </w:p>
    <w:p w:rsidR="00B4586A" w:rsidRDefault="00B4586A" w:rsidP="001C736F">
      <w:pPr>
        <w:spacing w:line="360" w:lineRule="auto"/>
        <w:ind w:left="720"/>
        <w:jc w:val="center"/>
        <w:rPr>
          <w:rFonts w:ascii="Times New Roman" w:hAnsi="Times New Roman" w:cs="Times New Roman"/>
          <w:sz w:val="24"/>
          <w:szCs w:val="24"/>
        </w:rPr>
      </w:pPr>
    </w:p>
    <w:p w:rsidR="00B4586A" w:rsidRPr="005D4838" w:rsidRDefault="00B4586A" w:rsidP="001C736F">
      <w:pPr>
        <w:spacing w:line="360" w:lineRule="auto"/>
        <w:ind w:left="720"/>
        <w:jc w:val="center"/>
        <w:rPr>
          <w:rFonts w:ascii="Times New Roman" w:hAnsi="Times New Roman" w:cs="Times New Roman"/>
          <w:b/>
          <w:bCs/>
          <w:sz w:val="32"/>
          <w:szCs w:val="32"/>
        </w:rPr>
      </w:pPr>
      <w:r w:rsidRPr="005D4838">
        <w:rPr>
          <w:rFonts w:ascii="Times New Roman" w:hAnsi="Times New Roman" w:cs="Times New Roman"/>
          <w:b/>
          <w:bCs/>
          <w:sz w:val="32"/>
          <w:szCs w:val="32"/>
        </w:rPr>
        <w:lastRenderedPageBreak/>
        <w:t>Chapter 4. Methodology</w:t>
      </w:r>
    </w:p>
    <w:p w:rsidR="005D4838" w:rsidRPr="005D4838" w:rsidRDefault="005D4838" w:rsidP="005D4838">
      <w:pPr>
        <w:spacing w:line="360" w:lineRule="auto"/>
        <w:jc w:val="both"/>
        <w:rPr>
          <w:rFonts w:ascii="Times New Roman" w:hAnsi="Times New Roman" w:cs="Times New Roman"/>
          <w:sz w:val="24"/>
          <w:szCs w:val="24"/>
        </w:rPr>
      </w:pPr>
      <w:r w:rsidRPr="005D4838">
        <w:rPr>
          <w:rFonts w:ascii="Times New Roman" w:hAnsi="Times New Roman" w:cs="Times New Roman"/>
          <w:sz w:val="24"/>
          <w:szCs w:val="24"/>
        </w:rPr>
        <w:t xml:space="preserve">This study focuses on creating and comparing two distinct models for credit card fraud detection: Quantum Convolutional Neural Networks (QCNN) and traditional Convolutional Neural Networks (CNNs). Both models aim to accurately classify transactions as fraudulent or legitimate by leveraging different computational paradigms, i.e., classical deep learning and quantum machine learning. </w:t>
      </w:r>
    </w:p>
    <w:p w:rsidR="005D4838" w:rsidRPr="005D4838" w:rsidRDefault="005D4838" w:rsidP="005D4838">
      <w:pPr>
        <w:spacing w:line="360" w:lineRule="auto"/>
        <w:jc w:val="both"/>
        <w:rPr>
          <w:rFonts w:ascii="Times New Roman" w:hAnsi="Times New Roman" w:cs="Times New Roman"/>
          <w:sz w:val="24"/>
          <w:szCs w:val="24"/>
        </w:rPr>
      </w:pPr>
      <w:r w:rsidRPr="005D4838">
        <w:rPr>
          <w:rFonts w:ascii="Times New Roman" w:hAnsi="Times New Roman" w:cs="Times New Roman"/>
          <w:sz w:val="24"/>
          <w:szCs w:val="24"/>
        </w:rPr>
        <w:t>The entire implementation pipeline, from data preprocessing to model evaluation, was carried out using Python-based libraries such as TensorFlow, scikit-learn, imbalanced-learn, and PennyLane, ensuring robustness and reproducibility.</w:t>
      </w:r>
    </w:p>
    <w:p w:rsidR="005D4838" w:rsidRPr="005D4838" w:rsidRDefault="005D4838" w:rsidP="005D4838">
      <w:pPr>
        <w:spacing w:line="360" w:lineRule="auto"/>
        <w:jc w:val="both"/>
        <w:rPr>
          <w:rFonts w:ascii="Times New Roman" w:hAnsi="Times New Roman" w:cs="Times New Roman"/>
          <w:sz w:val="24"/>
          <w:szCs w:val="24"/>
          <w:u w:val="single"/>
        </w:rPr>
      </w:pPr>
      <w:r w:rsidRPr="005D4838">
        <w:rPr>
          <w:rFonts w:ascii="Times New Roman" w:hAnsi="Times New Roman" w:cs="Times New Roman"/>
          <w:sz w:val="24"/>
          <w:szCs w:val="24"/>
          <w:u w:val="single"/>
        </w:rPr>
        <w:t>Data Collection and Preprocessing</w:t>
      </w:r>
      <w:r>
        <w:rPr>
          <w:rFonts w:ascii="Times New Roman" w:hAnsi="Times New Roman" w:cs="Times New Roman"/>
          <w:sz w:val="24"/>
          <w:szCs w:val="24"/>
          <w:u w:val="single"/>
        </w:rPr>
        <w:t>:</w:t>
      </w:r>
    </w:p>
    <w:p w:rsidR="005D4838" w:rsidRPr="005D4838" w:rsidRDefault="005D4838" w:rsidP="005D4838">
      <w:pPr>
        <w:spacing w:line="360" w:lineRule="auto"/>
        <w:jc w:val="both"/>
        <w:rPr>
          <w:rFonts w:ascii="Times New Roman" w:hAnsi="Times New Roman" w:cs="Times New Roman"/>
          <w:sz w:val="24"/>
          <w:szCs w:val="24"/>
        </w:rPr>
      </w:pPr>
      <w:r w:rsidRPr="005D4838">
        <w:rPr>
          <w:rFonts w:ascii="Times New Roman" w:hAnsi="Times New Roman" w:cs="Times New Roman"/>
          <w:sz w:val="24"/>
          <w:szCs w:val="24"/>
        </w:rPr>
        <w:t>The dataset consists of real-world credit card transactions with anonymized numerical features and a binary target label indicating fraudulent or legitimate transactions. Due to the inherent class imbalance—fraud cases make up a small fraction of total transactions—training models directly on this dataset can bias predictions toward the majority class. To mitigate this, SMOTE (Synthetic Minority Oversampling Technique) from the imbalanced-learn library was applied to generate synthetic samples for the minority class, resulting in a more balanced dataset and improving model sensitivity to fraudulent transactions.For the classical CNN, preprocessing included standardization of features using Standard Scaler, ensuring zero mean and unit variance to facilitate faster convergence. Additional domain-specific feature engineering involved deriving the ‘Hour’ feature from timestamps to capture temporal transaction patterns and applying a logarithmic transformation (np.log1p) on the transaction amount to reduce skewness.</w:t>
      </w:r>
    </w:p>
    <w:p w:rsidR="005D4838" w:rsidRPr="005D4838" w:rsidRDefault="005D4838" w:rsidP="005D4838">
      <w:pPr>
        <w:spacing w:line="360" w:lineRule="auto"/>
        <w:jc w:val="both"/>
        <w:rPr>
          <w:rFonts w:ascii="Times New Roman" w:hAnsi="Times New Roman" w:cs="Times New Roman"/>
          <w:sz w:val="24"/>
          <w:szCs w:val="24"/>
        </w:rPr>
      </w:pPr>
      <w:r w:rsidRPr="005D4838">
        <w:rPr>
          <w:rFonts w:ascii="Times New Roman" w:hAnsi="Times New Roman" w:cs="Times New Roman"/>
          <w:sz w:val="24"/>
          <w:szCs w:val="24"/>
        </w:rPr>
        <w:t>In the QCNN model pipeline, an additional dimensionality reduction step was performed using Principal Component Analysis (PCA), implemented via scikit-learn PCA class.</w:t>
      </w:r>
    </w:p>
    <w:p w:rsidR="005D4838" w:rsidRPr="005D4838" w:rsidRDefault="005D4838" w:rsidP="005D4838">
      <w:pPr>
        <w:widowControl w:val="0"/>
        <w:tabs>
          <w:tab w:val="left" w:pos="331"/>
        </w:tabs>
        <w:autoSpaceDE w:val="0"/>
        <w:autoSpaceDN w:val="0"/>
        <w:spacing w:before="146" w:after="0" w:line="240" w:lineRule="auto"/>
        <w:ind w:left="53"/>
        <w:jc w:val="both"/>
        <w:outlineLvl w:val="0"/>
        <w:rPr>
          <w:rFonts w:ascii="Times New Roman" w:eastAsia="Times New Roman" w:hAnsi="Times New Roman" w:cs="Times New Roman"/>
          <w:kern w:val="0"/>
          <w:sz w:val="24"/>
          <w:szCs w:val="24"/>
          <w14:ligatures w14:val="none"/>
        </w:rPr>
      </w:pPr>
      <m:oMathPara>
        <m:oMath>
          <m:r>
            <m:rPr>
              <m:nor/>
            </m:rPr>
            <w:rPr>
              <w:rFonts w:ascii="Times New Roman" w:eastAsia="Times New Roman" w:hAnsi="Times New Roman" w:cs="Times New Roman"/>
              <w:kern w:val="0"/>
              <w:sz w:val="24"/>
              <w:szCs w:val="24"/>
              <w14:ligatures w14:val="none"/>
            </w:rPr>
            <m:t>Cov</m:t>
          </m:r>
          <m:d>
            <m:dPr>
              <m:ctrlPr>
                <w:rPr>
                  <w:rFonts w:ascii="Cambria Math" w:eastAsia="Times New Roman" w:hAnsi="Cambria Math" w:cs="Times New Roman"/>
                  <w:i/>
                  <w:kern w:val="0"/>
                  <w:sz w:val="24"/>
                  <w:szCs w:val="24"/>
                  <w14:ligatures w14:val="none"/>
                </w:rPr>
              </m:ctrlPr>
            </m:dPr>
            <m:e>
              <m:r>
                <m:rPr>
                  <m:sty m:val="bi"/>
                </m:rPr>
                <w:rPr>
                  <w:rFonts w:ascii="Cambria Math" w:eastAsia="Times New Roman" w:hAnsi="Cambria Math" w:cs="Times New Roman"/>
                  <w:kern w:val="0"/>
                  <w:sz w:val="24"/>
                  <w:szCs w:val="24"/>
                  <w14:ligatures w14:val="none"/>
                </w:rPr>
                <m:t>X</m:t>
              </m:r>
            </m:e>
          </m:d>
          <m:r>
            <m:rPr>
              <m:sty m:val="bi"/>
            </m:rPr>
            <w:rPr>
              <w:rFonts w:ascii="Cambria Math" w:eastAsia="Times New Roman" w:hAnsi="Cambria Math" w:cs="Times New Roman"/>
              <w:kern w:val="0"/>
              <w:sz w:val="24"/>
              <w:szCs w:val="24"/>
              <w14:ligatures w14:val="none"/>
            </w:rPr>
            <m:t>=</m:t>
          </m:r>
          <m:f>
            <m:fPr>
              <m:ctrlPr>
                <w:rPr>
                  <w:rFonts w:ascii="Cambria Math" w:eastAsia="Times New Roman" w:hAnsi="Cambria Math" w:cs="Times New Roman"/>
                  <w:kern w:val="0"/>
                  <w:sz w:val="24"/>
                  <w:szCs w:val="24"/>
                  <w14:ligatures w14:val="none"/>
                </w:rPr>
              </m:ctrlPr>
            </m:fPr>
            <m:num>
              <m:r>
                <m:rPr>
                  <m:sty m:val="bi"/>
                </m:rPr>
                <w:rPr>
                  <w:rFonts w:ascii="Cambria Math" w:eastAsia="Times New Roman" w:hAnsi="Cambria Math" w:cs="Times New Roman"/>
                  <w:kern w:val="0"/>
                  <w:sz w:val="24"/>
                  <w:szCs w:val="24"/>
                  <w14:ligatures w14:val="none"/>
                </w:rPr>
                <m:t>1</m:t>
              </m:r>
              <m:ctrlPr>
                <w:rPr>
                  <w:rFonts w:ascii="Cambria Math" w:eastAsia="Times New Roman" w:hAnsi="Cambria Math" w:cs="Times New Roman"/>
                  <w:i/>
                  <w:kern w:val="0"/>
                  <w:sz w:val="24"/>
                  <w:szCs w:val="24"/>
                  <w14:ligatures w14:val="none"/>
                </w:rPr>
              </m:ctrlPr>
            </m:num>
            <m:den>
              <m:r>
                <m:rPr>
                  <m:sty m:val="bi"/>
                </m:rPr>
                <w:rPr>
                  <w:rFonts w:ascii="Cambria Math" w:eastAsia="Times New Roman" w:hAnsi="Cambria Math" w:cs="Times New Roman"/>
                  <w:kern w:val="0"/>
                  <w:sz w:val="24"/>
                  <w:szCs w:val="24"/>
                  <w14:ligatures w14:val="none"/>
                </w:rPr>
                <m:t>n-1</m:t>
              </m:r>
              <m:ctrlPr>
                <w:rPr>
                  <w:rFonts w:ascii="Cambria Math" w:eastAsia="Times New Roman" w:hAnsi="Cambria Math" w:cs="Times New Roman"/>
                  <w:i/>
                  <w:kern w:val="0"/>
                  <w:sz w:val="24"/>
                  <w:szCs w:val="24"/>
                  <w14:ligatures w14:val="none"/>
                </w:rPr>
              </m:ctrlPr>
            </m:den>
          </m:f>
          <m:sSup>
            <m:sSupPr>
              <m:ctrlPr>
                <w:rPr>
                  <w:rFonts w:ascii="Cambria Math" w:eastAsia="Times New Roman" w:hAnsi="Cambria Math" w:cs="Times New Roman"/>
                  <w:i/>
                  <w:kern w:val="0"/>
                  <w:sz w:val="24"/>
                  <w:szCs w:val="24"/>
                  <w14:ligatures w14:val="none"/>
                </w:rPr>
              </m:ctrlPr>
            </m:sSupPr>
            <m:e>
              <m:r>
                <m:rPr>
                  <m:sty m:val="bi"/>
                </m:rPr>
                <w:rPr>
                  <w:rFonts w:ascii="Cambria Math" w:eastAsia="Times New Roman" w:hAnsi="Cambria Math" w:cs="Times New Roman"/>
                  <w:kern w:val="0"/>
                  <w:sz w:val="24"/>
                  <w:szCs w:val="24"/>
                  <w14:ligatures w14:val="none"/>
                </w:rPr>
                <m:t>X</m:t>
              </m:r>
            </m:e>
            <m:sup>
              <m:r>
                <m:rPr>
                  <m:sty m:val="bi"/>
                </m:rPr>
                <w:rPr>
                  <w:rFonts w:ascii="Cambria Math" w:eastAsia="Times New Roman" w:hAnsi="Cambria Math" w:cs="Times New Roman"/>
                  <w:kern w:val="0"/>
                  <w:sz w:val="24"/>
                  <w:szCs w:val="24"/>
                  <w14:ligatures w14:val="none"/>
                </w:rPr>
                <m:t>T</m:t>
              </m:r>
            </m:sup>
          </m:sSup>
          <m:r>
            <m:rPr>
              <m:sty m:val="bi"/>
            </m:rPr>
            <w:rPr>
              <w:rFonts w:ascii="Cambria Math" w:eastAsia="Times New Roman" w:hAnsi="Cambria Math" w:cs="Times New Roman"/>
              <w:kern w:val="0"/>
              <w:sz w:val="24"/>
              <w:szCs w:val="24"/>
              <w14:ligatures w14:val="none"/>
            </w:rPr>
            <m:t>X=V</m:t>
          </m:r>
          <m:r>
            <m:rPr>
              <m:sty m:val="b"/>
            </m:rPr>
            <w:rPr>
              <w:rFonts w:ascii="Cambria Math" w:eastAsia="Times New Roman" w:hAnsi="Cambria Math" w:cs="Times New Roman"/>
              <w:kern w:val="0"/>
              <w:sz w:val="24"/>
              <w:szCs w:val="24"/>
              <w14:ligatures w14:val="none"/>
            </w:rPr>
            <m:t>Λ</m:t>
          </m:r>
          <m:sSup>
            <m:sSupPr>
              <m:ctrlPr>
                <w:rPr>
                  <w:rFonts w:ascii="Cambria Math" w:eastAsia="Times New Roman" w:hAnsi="Cambria Math" w:cs="Times New Roman"/>
                  <w:i/>
                  <w:kern w:val="0"/>
                  <w:sz w:val="24"/>
                  <w:szCs w:val="24"/>
                  <w14:ligatures w14:val="none"/>
                </w:rPr>
              </m:ctrlPr>
            </m:sSupPr>
            <m:e>
              <m:r>
                <m:rPr>
                  <m:sty m:val="bi"/>
                </m:rPr>
                <w:rPr>
                  <w:rFonts w:ascii="Cambria Math" w:eastAsia="Times New Roman" w:hAnsi="Cambria Math" w:cs="Times New Roman"/>
                  <w:kern w:val="0"/>
                  <w:sz w:val="24"/>
                  <w:szCs w:val="24"/>
                  <w14:ligatures w14:val="none"/>
                </w:rPr>
                <m:t>V</m:t>
              </m:r>
            </m:e>
            <m:sup>
              <m:r>
                <m:rPr>
                  <m:sty m:val="bi"/>
                </m:rPr>
                <w:rPr>
                  <w:rFonts w:ascii="Cambria Math" w:eastAsia="Times New Roman" w:hAnsi="Cambria Math" w:cs="Times New Roman"/>
                  <w:kern w:val="0"/>
                  <w:sz w:val="24"/>
                  <w:szCs w:val="24"/>
                  <w14:ligatures w14:val="none"/>
                </w:rPr>
                <m:t>T</m:t>
              </m:r>
            </m:sup>
          </m:sSup>
        </m:oMath>
      </m:oMathPara>
    </w:p>
    <w:p w:rsidR="005D4838" w:rsidRPr="005D4838" w:rsidRDefault="005D4838" w:rsidP="005D4838">
      <w:pPr>
        <w:widowControl w:val="0"/>
        <w:tabs>
          <w:tab w:val="left" w:pos="331"/>
        </w:tabs>
        <w:autoSpaceDE w:val="0"/>
        <w:autoSpaceDN w:val="0"/>
        <w:spacing w:before="146" w:after="0" w:line="240" w:lineRule="auto"/>
        <w:ind w:left="53"/>
        <w:jc w:val="both"/>
        <w:outlineLvl w:val="0"/>
        <w:rPr>
          <w:rFonts w:ascii="Times New Roman" w:eastAsia="Times New Roman" w:hAnsi="Times New Roman" w:cs="Times New Roman"/>
          <w:kern w:val="0"/>
          <w:sz w:val="24"/>
          <w:szCs w:val="24"/>
          <w14:ligatures w14:val="none"/>
        </w:rPr>
      </w:pPr>
    </w:p>
    <w:p w:rsidR="005D4838" w:rsidRPr="005D4838" w:rsidRDefault="005D4838" w:rsidP="005D4838">
      <w:pPr>
        <w:spacing w:line="360" w:lineRule="auto"/>
        <w:jc w:val="both"/>
        <w:rPr>
          <w:rFonts w:ascii="Times New Roman" w:hAnsi="Times New Roman" w:cs="Times New Roman"/>
          <w:sz w:val="24"/>
          <w:szCs w:val="24"/>
        </w:rPr>
      </w:pPr>
      <w:r w:rsidRPr="005D4838">
        <w:rPr>
          <w:rFonts w:ascii="Times New Roman" w:hAnsi="Times New Roman" w:cs="Times New Roman"/>
          <w:sz w:val="24"/>
          <w:szCs w:val="24"/>
        </w:rPr>
        <w:t>Where:</w:t>
      </w:r>
    </w:p>
    <w:p w:rsidR="005D4838" w:rsidRPr="005D4838" w:rsidRDefault="005D4838">
      <w:pPr>
        <w:pStyle w:val="ListParagraph"/>
        <w:numPr>
          <w:ilvl w:val="0"/>
          <w:numId w:val="23"/>
        </w:numPr>
        <w:spacing w:line="360" w:lineRule="auto"/>
        <w:jc w:val="both"/>
        <w:rPr>
          <w:rFonts w:ascii="Times New Roman" w:hAnsi="Times New Roman" w:cs="Times New Roman"/>
          <w:sz w:val="24"/>
          <w:szCs w:val="24"/>
        </w:rPr>
      </w:pPr>
      <w:r w:rsidRPr="005D4838">
        <w:rPr>
          <w:rFonts w:ascii="Times New Roman" w:hAnsi="Times New Roman" w:cs="Times New Roman"/>
          <w:sz w:val="24"/>
          <w:szCs w:val="24"/>
        </w:rPr>
        <w:t>X is the input data matrix (samples × features),</w:t>
      </w:r>
    </w:p>
    <w:p w:rsidR="005D4838" w:rsidRPr="005D4838" w:rsidRDefault="005D4838">
      <w:pPr>
        <w:pStyle w:val="ListParagraph"/>
        <w:numPr>
          <w:ilvl w:val="0"/>
          <w:numId w:val="23"/>
        </w:numPr>
        <w:spacing w:line="360" w:lineRule="auto"/>
        <w:jc w:val="both"/>
        <w:rPr>
          <w:rFonts w:ascii="Times New Roman" w:hAnsi="Times New Roman" w:cs="Times New Roman"/>
          <w:sz w:val="24"/>
          <w:szCs w:val="24"/>
        </w:rPr>
      </w:pPr>
      <m:oMath>
        <m:r>
          <m:rPr>
            <m:nor/>
          </m:rPr>
          <w:rPr>
            <w:rFonts w:ascii="Times New Roman" w:hAnsi="Times New Roman" w:cs="Times New Roman"/>
            <w:sz w:val="24"/>
            <w:szCs w:val="24"/>
          </w:rPr>
          <m:t>Cov</m:t>
        </m:r>
        <m:d>
          <m:dPr>
            <m:ctrlPr>
              <w:rPr>
                <w:rFonts w:ascii="Cambria Math" w:hAnsi="Cambria Math" w:cs="Times New Roman"/>
                <w:sz w:val="24"/>
                <w:szCs w:val="24"/>
              </w:rPr>
            </m:ctrlPr>
          </m:dPr>
          <m:e>
            <m:r>
              <m:rPr>
                <m:sty m:val="bi"/>
              </m:rPr>
              <w:rPr>
                <w:rFonts w:ascii="Cambria Math" w:hAnsi="Cambria Math" w:cs="Times New Roman"/>
                <w:sz w:val="24"/>
                <w:szCs w:val="24"/>
              </w:rPr>
              <m:t>X</m:t>
            </m:r>
          </m:e>
        </m:d>
        <m:r>
          <m:rPr>
            <m:sty m:val="p"/>
          </m:rPr>
          <w:rPr>
            <w:rFonts w:ascii="Cambria Math" w:hAnsi="Cambria Math" w:cs="Times New Roman"/>
            <w:sz w:val="24"/>
            <w:szCs w:val="24"/>
          </w:rPr>
          <m:t>=</m:t>
        </m:r>
        <m:r>
          <m:rPr>
            <m:sty m:val="bi"/>
          </m:rPr>
          <w:rPr>
            <w:rFonts w:ascii="Cambria Math" w:hAnsi="Cambria Math" w:cs="Times New Roman"/>
            <w:sz w:val="24"/>
            <w:szCs w:val="24"/>
          </w:rPr>
          <m:t>V</m:t>
        </m:r>
        <m:r>
          <m:rPr>
            <m:sty m:val="b"/>
          </m:rPr>
          <w:rPr>
            <w:rFonts w:ascii="Cambria Math" w:hAnsi="Cambria Math" w:cs="Times New Roman"/>
            <w:sz w:val="24"/>
            <w:szCs w:val="24"/>
          </w:rPr>
          <m:t>Λ</m:t>
        </m:r>
        <m:sSup>
          <m:sSupPr>
            <m:ctrlPr>
              <w:rPr>
                <w:rFonts w:ascii="Cambria Math" w:hAnsi="Cambria Math" w:cs="Times New Roman"/>
                <w:sz w:val="24"/>
                <w:szCs w:val="24"/>
              </w:rPr>
            </m:ctrlPr>
          </m:sSupPr>
          <m:e>
            <m:r>
              <m:rPr>
                <m:sty m:val="bi"/>
              </m:rPr>
              <w:rPr>
                <w:rFonts w:ascii="Cambria Math" w:hAnsi="Cambria Math" w:cs="Times New Roman"/>
                <w:sz w:val="24"/>
                <w:szCs w:val="24"/>
              </w:rPr>
              <m:t>V</m:t>
            </m:r>
          </m:e>
          <m:sup>
            <m:r>
              <m:rPr>
                <m:sty m:val="bi"/>
              </m:rPr>
              <w:rPr>
                <w:rFonts w:ascii="Cambria Math" w:hAnsi="Cambria Math" w:cs="Times New Roman"/>
                <w:sz w:val="24"/>
                <w:szCs w:val="24"/>
              </w:rPr>
              <m:t>T</m:t>
            </m:r>
          </m:sup>
        </m:sSup>
      </m:oMath>
      <w:r w:rsidRPr="005D4838">
        <w:rPr>
          <w:rFonts w:ascii="Times New Roman" w:hAnsi="Times New Roman" w:cs="Times New Roman"/>
          <w:sz w:val="24"/>
          <w:szCs w:val="24"/>
        </w:rPr>
        <w:t xml:space="preserve"> is the mean vector (mean of each feature),</w:t>
      </w:r>
    </w:p>
    <w:p w:rsidR="005D4838" w:rsidRPr="005D4838" w:rsidRDefault="005D4838">
      <w:pPr>
        <w:pStyle w:val="ListParagraph"/>
        <w:numPr>
          <w:ilvl w:val="0"/>
          <w:numId w:val="23"/>
        </w:numPr>
        <w:spacing w:line="360" w:lineRule="auto"/>
        <w:jc w:val="both"/>
        <w:rPr>
          <w:rFonts w:ascii="Times New Roman" w:hAnsi="Times New Roman" w:cs="Times New Roman"/>
          <w:sz w:val="24"/>
          <w:szCs w:val="24"/>
        </w:rPr>
      </w:pPr>
      <w:r w:rsidRPr="005D4838">
        <w:rPr>
          <w:rFonts w:ascii="Times New Roman" w:hAnsi="Times New Roman" w:cs="Times New Roman"/>
          <w:sz w:val="24"/>
          <w:szCs w:val="24"/>
        </w:rPr>
        <w:t>n is the number of samples.</w:t>
      </w:r>
    </w:p>
    <w:p w:rsidR="00430C19" w:rsidRDefault="00430C19" w:rsidP="005D4838">
      <w:pPr>
        <w:spacing w:line="360" w:lineRule="auto"/>
        <w:jc w:val="both"/>
        <w:rPr>
          <w:rFonts w:ascii="Times New Roman" w:hAnsi="Times New Roman" w:cs="Times New Roman"/>
          <w:sz w:val="24"/>
          <w:szCs w:val="24"/>
        </w:rPr>
      </w:pPr>
    </w:p>
    <w:p w:rsidR="00430C19" w:rsidRDefault="00430C19" w:rsidP="005D4838">
      <w:pPr>
        <w:spacing w:line="360" w:lineRule="auto"/>
        <w:jc w:val="both"/>
        <w:rPr>
          <w:rFonts w:ascii="Times New Roman" w:hAnsi="Times New Roman" w:cs="Times New Roman"/>
          <w:sz w:val="24"/>
          <w:szCs w:val="24"/>
        </w:rPr>
      </w:pPr>
    </w:p>
    <w:p w:rsidR="005D4838" w:rsidRDefault="005D4838" w:rsidP="005D4838">
      <w:pPr>
        <w:spacing w:line="360" w:lineRule="auto"/>
        <w:jc w:val="both"/>
        <w:rPr>
          <w:rFonts w:ascii="Times New Roman" w:hAnsi="Times New Roman" w:cs="Times New Roman"/>
          <w:sz w:val="24"/>
          <w:szCs w:val="24"/>
        </w:rPr>
      </w:pPr>
      <w:r w:rsidRPr="005D4838">
        <w:rPr>
          <w:rFonts w:ascii="Times New Roman" w:hAnsi="Times New Roman" w:cs="Times New Roman"/>
          <w:sz w:val="24"/>
          <w:szCs w:val="24"/>
        </w:rPr>
        <w:lastRenderedPageBreak/>
        <w:t>The dimensionality of the input data while maintaining its most useful components by applying Principal Component Analysis (PCA). The covariance matrix Cov(X) captures how features vary together, and its eigenvalue decomposition produces principal components that are used to project high-dimensional data into a lower-dimensional space. In this study, PCA reduced the feature set to 8 dimensions, making it compatible with the limited number of qubits available in quantum processors. This dimensionality reduction step not only enables efficient quantum encoding but also helps remove redundancy and noise. Additionally, missing values were handled through mean imputation using Simple Imputer to ensure data integrity.</w:t>
      </w:r>
    </w:p>
    <w:p w:rsidR="005D4838" w:rsidRPr="005D4838" w:rsidRDefault="005D4838" w:rsidP="005D4838">
      <w:pPr>
        <w:spacing w:line="360" w:lineRule="auto"/>
        <w:jc w:val="both"/>
        <w:rPr>
          <w:rFonts w:ascii="Times New Roman" w:hAnsi="Times New Roman" w:cs="Times New Roman"/>
          <w:sz w:val="24"/>
          <w:szCs w:val="24"/>
          <w:u w:val="single"/>
          <w:lang w:val="en-US"/>
        </w:rPr>
      </w:pPr>
      <w:r w:rsidRPr="005D4838">
        <w:rPr>
          <w:rFonts w:ascii="Times New Roman" w:hAnsi="Times New Roman" w:cs="Times New Roman"/>
          <w:sz w:val="24"/>
          <w:szCs w:val="24"/>
          <w:u w:val="single"/>
          <w:lang w:val="en-US"/>
        </w:rPr>
        <w:t>Model Architecture and Quantum Circuit Design</w:t>
      </w:r>
    </w:p>
    <w:p w:rsidR="005D4838" w:rsidRPr="005D4838" w:rsidRDefault="005D4838" w:rsidP="005D4838">
      <w:pPr>
        <w:spacing w:line="360" w:lineRule="auto"/>
        <w:jc w:val="both"/>
        <w:rPr>
          <w:rFonts w:ascii="Times New Roman" w:hAnsi="Times New Roman" w:cs="Times New Roman"/>
          <w:sz w:val="24"/>
          <w:szCs w:val="24"/>
          <w:lang w:val="en-US"/>
        </w:rPr>
      </w:pPr>
      <w:r w:rsidRPr="005D4838">
        <w:rPr>
          <w:rFonts w:ascii="Times New Roman" w:hAnsi="Times New Roman" w:cs="Times New Roman"/>
          <w:sz w:val="24"/>
          <w:szCs w:val="24"/>
          <w:lang w:val="en-US"/>
        </w:rPr>
        <w:t>The CNN architecture was implemented with the Keras API in TensorFlow. There are two one-dimensional convolutional layers in the model with increasing filter counts ((32 and 64 filters, respectively), with max pooling layers coming after each to minimize spatial dimensions and draw attention to the most important characteristics. These convolutional layers extract temporal patterns across transaction features, analogous to how CNNs process image data. After flattening the outputs, the model uses fully connected dense layers with ReLU activation and incorporates dropout regularization to avoid overfitting (with a rate of 0.5). The output layer uses a sigmoid activation function to produce a probability score for binary classification.</w:t>
      </w:r>
    </w:p>
    <w:p w:rsidR="005D4838" w:rsidRPr="005D4838" w:rsidRDefault="005D4838" w:rsidP="005D4838">
      <w:pPr>
        <w:spacing w:line="360" w:lineRule="auto"/>
        <w:jc w:val="both"/>
        <w:rPr>
          <w:rFonts w:ascii="Times New Roman" w:hAnsi="Times New Roman" w:cs="Times New Roman"/>
          <w:sz w:val="24"/>
          <w:szCs w:val="24"/>
          <w:lang w:val="en-US"/>
        </w:rPr>
      </w:pPr>
      <w:bookmarkStart w:id="0" w:name="_Hlk207829879"/>
      <w:r w:rsidRPr="005D4838">
        <w:rPr>
          <w:rFonts w:ascii="Times New Roman" w:hAnsi="Times New Roman" w:cs="Times New Roman"/>
          <w:b/>
          <w:bCs/>
          <w:sz w:val="24"/>
          <w:szCs w:val="24"/>
          <w:lang w:val="en-US"/>
        </w:rPr>
        <w:t>Require</w:t>
      </w:r>
      <w:r w:rsidRPr="005D4838">
        <w:rPr>
          <w:rFonts w:ascii="Times New Roman" w:hAnsi="Times New Roman" w:cs="Times New Roman"/>
          <w:sz w:val="24"/>
          <w:szCs w:val="24"/>
          <w:lang w:val="en-US"/>
        </w:rPr>
        <w:t>: Input image</w:t>
      </w:r>
    </w:p>
    <w:p w:rsidR="005D4838" w:rsidRPr="005D4838" w:rsidRDefault="005D4838" w:rsidP="005D4838">
      <w:pPr>
        <w:spacing w:line="360" w:lineRule="auto"/>
        <w:jc w:val="both"/>
        <w:rPr>
          <w:rFonts w:ascii="Times New Roman" w:hAnsi="Times New Roman" w:cs="Times New Roman"/>
          <w:sz w:val="24"/>
          <w:szCs w:val="24"/>
          <w:lang w:val="en-US"/>
        </w:rPr>
      </w:pPr>
      <w:r w:rsidRPr="005D4838">
        <w:rPr>
          <w:rFonts w:ascii="Times New Roman" w:hAnsi="Times New Roman" w:cs="Times New Roman"/>
          <w:b/>
          <w:bCs/>
          <w:sz w:val="24"/>
          <w:szCs w:val="24"/>
          <w:lang w:val="en-US"/>
        </w:rPr>
        <w:t>Ensure</w:t>
      </w:r>
      <w:r w:rsidRPr="005D4838">
        <w:rPr>
          <w:rFonts w:ascii="Times New Roman" w:hAnsi="Times New Roman" w:cs="Times New Roman"/>
          <w:sz w:val="24"/>
          <w:szCs w:val="24"/>
          <w:lang w:val="en-US"/>
        </w:rPr>
        <w:t>: Predicted Class Label</w:t>
      </w:r>
    </w:p>
    <w:p w:rsidR="005D4838" w:rsidRPr="005D4838" w:rsidRDefault="005D4838" w:rsidP="005D4838">
      <w:pPr>
        <w:spacing w:line="360" w:lineRule="auto"/>
        <w:jc w:val="both"/>
        <w:rPr>
          <w:rFonts w:ascii="Times New Roman" w:hAnsi="Times New Roman" w:cs="Times New Roman"/>
          <w:sz w:val="24"/>
          <w:szCs w:val="24"/>
          <w:lang w:val="en-US"/>
        </w:rPr>
      </w:pPr>
      <w:r w:rsidRPr="005D4838">
        <w:rPr>
          <w:rFonts w:ascii="Times New Roman" w:hAnsi="Times New Roman" w:cs="Times New Roman"/>
          <w:sz w:val="24"/>
          <w:szCs w:val="24"/>
          <w:lang w:val="en-US"/>
        </w:rPr>
        <w:tab/>
      </w:r>
      <w:r w:rsidRPr="005D4838">
        <w:rPr>
          <w:rFonts w:ascii="Times New Roman" w:hAnsi="Times New Roman" w:cs="Times New Roman"/>
          <w:b/>
          <w:bCs/>
          <w:sz w:val="24"/>
          <w:szCs w:val="24"/>
          <w:lang w:val="en-US"/>
        </w:rPr>
        <w:t>Input</w:t>
      </w:r>
      <w:r w:rsidRPr="005D4838">
        <w:rPr>
          <w:rFonts w:ascii="Times New Roman" w:hAnsi="Times New Roman" w:cs="Times New Roman"/>
          <w:sz w:val="24"/>
          <w:szCs w:val="24"/>
          <w:lang w:val="en-US"/>
        </w:rPr>
        <w:sym w:font="Wingdings" w:char="F0DF"/>
      </w:r>
      <w:r w:rsidRPr="005D4838">
        <w:rPr>
          <w:rFonts w:ascii="Times New Roman" w:hAnsi="Times New Roman" w:cs="Times New Roman"/>
          <w:sz w:val="24"/>
          <w:szCs w:val="24"/>
          <w:lang w:val="en-US"/>
        </w:rPr>
        <w:t xml:space="preserve"> Loadd and normalize the image</w:t>
      </w:r>
    </w:p>
    <w:p w:rsidR="005D4838" w:rsidRPr="005D4838" w:rsidRDefault="005D4838" w:rsidP="005D4838">
      <w:pPr>
        <w:spacing w:line="360" w:lineRule="auto"/>
        <w:jc w:val="both"/>
        <w:rPr>
          <w:rFonts w:ascii="Times New Roman" w:hAnsi="Times New Roman" w:cs="Times New Roman"/>
          <w:sz w:val="24"/>
          <w:szCs w:val="24"/>
          <w:lang w:val="en-US"/>
        </w:rPr>
      </w:pPr>
      <w:r w:rsidRPr="005D4838">
        <w:rPr>
          <w:rFonts w:ascii="Times New Roman" w:hAnsi="Times New Roman" w:cs="Times New Roman"/>
          <w:sz w:val="24"/>
          <w:szCs w:val="24"/>
          <w:lang w:val="en-US"/>
        </w:rPr>
        <w:tab/>
      </w:r>
      <w:r w:rsidRPr="005D4838">
        <w:rPr>
          <w:rFonts w:ascii="Times New Roman" w:hAnsi="Times New Roman" w:cs="Times New Roman"/>
          <w:b/>
          <w:bCs/>
          <w:sz w:val="24"/>
          <w:szCs w:val="24"/>
          <w:lang w:val="en-US"/>
        </w:rPr>
        <w:t>Feature Maps</w:t>
      </w:r>
      <w:r w:rsidRPr="005D4838">
        <w:rPr>
          <w:rFonts w:ascii="Times New Roman" w:hAnsi="Times New Roman" w:cs="Times New Roman"/>
          <w:sz w:val="24"/>
          <w:szCs w:val="24"/>
          <w:lang w:val="en-US"/>
        </w:rPr>
        <w:sym w:font="Wingdings" w:char="F0DF"/>
      </w:r>
      <w:r w:rsidRPr="005D4838">
        <w:rPr>
          <w:rFonts w:ascii="Times New Roman" w:hAnsi="Times New Roman" w:cs="Times New Roman"/>
          <w:sz w:val="24"/>
          <w:szCs w:val="24"/>
          <w:lang w:val="en-US"/>
        </w:rPr>
        <w:t>[]</w:t>
      </w:r>
    </w:p>
    <w:p w:rsidR="005D4838" w:rsidRPr="005D4838" w:rsidRDefault="005D4838" w:rsidP="005D4838">
      <w:pPr>
        <w:spacing w:line="360" w:lineRule="auto"/>
        <w:jc w:val="both"/>
        <w:rPr>
          <w:rFonts w:ascii="Times New Roman" w:hAnsi="Times New Roman" w:cs="Times New Roman"/>
          <w:sz w:val="24"/>
          <w:szCs w:val="24"/>
          <w:lang w:val="en-US"/>
        </w:rPr>
      </w:pPr>
      <w:r w:rsidRPr="005D4838">
        <w:rPr>
          <w:rFonts w:ascii="Times New Roman" w:hAnsi="Times New Roman" w:cs="Times New Roman"/>
          <w:sz w:val="24"/>
          <w:szCs w:val="24"/>
          <w:lang w:val="en-US"/>
        </w:rPr>
        <w:t xml:space="preserve">For each convolutional Layer </w:t>
      </w:r>
      <w:r w:rsidRPr="005D4838">
        <w:rPr>
          <w:rFonts w:ascii="Times New Roman" w:hAnsi="Times New Roman" w:cs="Times New Roman"/>
          <w:b/>
          <w:bCs/>
          <w:sz w:val="24"/>
          <w:szCs w:val="24"/>
          <w:lang w:val="en-US"/>
        </w:rPr>
        <w:t>do</w:t>
      </w:r>
    </w:p>
    <w:p w:rsidR="005D4838" w:rsidRPr="005D4838" w:rsidRDefault="005D4838" w:rsidP="005D4838">
      <w:pPr>
        <w:spacing w:line="360" w:lineRule="auto"/>
        <w:jc w:val="both"/>
        <w:rPr>
          <w:rFonts w:ascii="Times New Roman" w:hAnsi="Times New Roman" w:cs="Times New Roman"/>
          <w:sz w:val="24"/>
          <w:szCs w:val="24"/>
          <w:lang w:val="en-US"/>
        </w:rPr>
      </w:pPr>
      <w:r w:rsidRPr="005D4838">
        <w:rPr>
          <w:rFonts w:ascii="Times New Roman" w:hAnsi="Times New Roman" w:cs="Times New Roman"/>
          <w:b/>
          <w:bCs/>
          <w:sz w:val="24"/>
          <w:szCs w:val="24"/>
          <w:lang w:val="en-US"/>
        </w:rPr>
        <w:tab/>
      </w:r>
      <w:r w:rsidRPr="005D4838">
        <w:rPr>
          <w:rFonts w:ascii="Times New Roman" w:hAnsi="Times New Roman" w:cs="Times New Roman"/>
          <w:b/>
          <w:bCs/>
          <w:sz w:val="24"/>
          <w:szCs w:val="24"/>
          <w:lang w:val="en-US"/>
        </w:rPr>
        <w:tab/>
      </w:r>
      <w:r w:rsidRPr="005D4838">
        <w:rPr>
          <w:rFonts w:ascii="Times New Roman" w:hAnsi="Times New Roman" w:cs="Times New Roman"/>
          <w:sz w:val="24"/>
          <w:szCs w:val="24"/>
          <w:lang w:val="en-US"/>
        </w:rPr>
        <w:t>Apply convolutional filter to input</w:t>
      </w:r>
    </w:p>
    <w:p w:rsidR="005D4838" w:rsidRPr="005D4838" w:rsidRDefault="005D4838" w:rsidP="005D4838">
      <w:pPr>
        <w:spacing w:line="360" w:lineRule="auto"/>
        <w:jc w:val="both"/>
        <w:rPr>
          <w:rFonts w:ascii="Times New Roman" w:hAnsi="Times New Roman" w:cs="Times New Roman"/>
          <w:sz w:val="24"/>
          <w:szCs w:val="24"/>
          <w:lang w:val="en-US"/>
        </w:rPr>
      </w:pPr>
      <w:r w:rsidRPr="005D4838">
        <w:rPr>
          <w:rFonts w:ascii="Times New Roman" w:hAnsi="Times New Roman" w:cs="Times New Roman"/>
          <w:sz w:val="24"/>
          <w:szCs w:val="24"/>
          <w:lang w:val="en-US"/>
        </w:rPr>
        <w:tab/>
      </w:r>
      <w:r w:rsidRPr="005D4838">
        <w:rPr>
          <w:rFonts w:ascii="Times New Roman" w:hAnsi="Times New Roman" w:cs="Times New Roman"/>
          <w:sz w:val="24"/>
          <w:szCs w:val="24"/>
          <w:lang w:val="en-US"/>
        </w:rPr>
        <w:tab/>
        <w:t>Apply non-linearity (e.g., ReLU)</w:t>
      </w:r>
    </w:p>
    <w:p w:rsidR="005D4838" w:rsidRPr="005D4838" w:rsidRDefault="005D4838" w:rsidP="005D4838">
      <w:pPr>
        <w:spacing w:line="360" w:lineRule="auto"/>
        <w:jc w:val="both"/>
        <w:rPr>
          <w:rFonts w:ascii="Times New Roman" w:hAnsi="Times New Roman" w:cs="Times New Roman"/>
          <w:sz w:val="24"/>
          <w:szCs w:val="24"/>
          <w:lang w:val="en-US"/>
        </w:rPr>
      </w:pPr>
      <w:r w:rsidRPr="005D4838">
        <w:rPr>
          <w:rFonts w:ascii="Times New Roman" w:hAnsi="Times New Roman" w:cs="Times New Roman"/>
          <w:sz w:val="24"/>
          <w:szCs w:val="24"/>
          <w:lang w:val="en-US"/>
        </w:rPr>
        <w:tab/>
      </w:r>
      <w:r w:rsidRPr="005D4838">
        <w:rPr>
          <w:rFonts w:ascii="Times New Roman" w:hAnsi="Times New Roman" w:cs="Times New Roman"/>
          <w:sz w:val="24"/>
          <w:szCs w:val="24"/>
          <w:lang w:val="en-US"/>
        </w:rPr>
        <w:tab/>
        <w:t>Input</w:t>
      </w:r>
      <w:r w:rsidRPr="005D4838">
        <w:rPr>
          <w:rFonts w:ascii="Times New Roman" w:hAnsi="Times New Roman" w:cs="Times New Roman"/>
          <w:sz w:val="24"/>
          <w:szCs w:val="24"/>
          <w:lang w:val="en-US"/>
        </w:rPr>
        <w:sym w:font="Wingdings" w:char="F0DF"/>
      </w:r>
      <w:r w:rsidRPr="005D4838">
        <w:rPr>
          <w:rFonts w:ascii="Times New Roman" w:hAnsi="Times New Roman" w:cs="Times New Roman"/>
          <w:sz w:val="24"/>
          <w:szCs w:val="24"/>
          <w:lang w:val="en-US"/>
        </w:rPr>
        <w:t xml:space="preserve"> Resulting feature map</w:t>
      </w:r>
    </w:p>
    <w:p w:rsidR="005D4838" w:rsidRPr="005D4838" w:rsidRDefault="005D4838" w:rsidP="005D4838">
      <w:pPr>
        <w:spacing w:line="360" w:lineRule="auto"/>
        <w:jc w:val="both"/>
        <w:rPr>
          <w:rFonts w:ascii="Times New Roman" w:hAnsi="Times New Roman" w:cs="Times New Roman"/>
          <w:sz w:val="24"/>
          <w:szCs w:val="24"/>
          <w:lang w:val="en-US"/>
        </w:rPr>
      </w:pPr>
      <w:r w:rsidRPr="005D4838">
        <w:rPr>
          <w:rFonts w:ascii="Times New Roman" w:hAnsi="Times New Roman" w:cs="Times New Roman"/>
          <w:sz w:val="24"/>
          <w:szCs w:val="24"/>
          <w:lang w:val="en-US"/>
        </w:rPr>
        <w:tab/>
      </w:r>
      <w:r w:rsidRPr="005D4838">
        <w:rPr>
          <w:rFonts w:ascii="Times New Roman" w:hAnsi="Times New Roman" w:cs="Times New Roman"/>
          <w:sz w:val="24"/>
          <w:szCs w:val="24"/>
          <w:lang w:val="en-US"/>
        </w:rPr>
        <w:tab/>
        <w:t>Feature Maps</w:t>
      </w:r>
      <w:r w:rsidRPr="005D4838">
        <w:rPr>
          <w:rFonts w:ascii="Times New Roman" w:hAnsi="Times New Roman" w:cs="Times New Roman"/>
          <w:sz w:val="24"/>
          <w:szCs w:val="24"/>
          <w:lang w:val="en-US"/>
        </w:rPr>
        <w:sym w:font="Wingdings" w:char="F0DF"/>
      </w:r>
      <w:r w:rsidRPr="005D4838">
        <w:rPr>
          <w:rFonts w:ascii="Times New Roman" w:hAnsi="Times New Roman" w:cs="Times New Roman"/>
          <w:sz w:val="24"/>
          <w:szCs w:val="24"/>
          <w:lang w:val="en-US"/>
        </w:rPr>
        <w:t xml:space="preserve"> feature Maps + Input</w:t>
      </w:r>
    </w:p>
    <w:p w:rsidR="005D4838" w:rsidRPr="005D4838" w:rsidRDefault="005D4838" w:rsidP="005D4838">
      <w:pPr>
        <w:spacing w:line="360" w:lineRule="auto"/>
        <w:jc w:val="both"/>
        <w:rPr>
          <w:rFonts w:ascii="Times New Roman" w:hAnsi="Times New Roman" w:cs="Times New Roman"/>
          <w:b/>
          <w:bCs/>
          <w:sz w:val="24"/>
          <w:szCs w:val="24"/>
          <w:lang w:val="en-US"/>
        </w:rPr>
      </w:pPr>
      <w:r w:rsidRPr="005D4838">
        <w:rPr>
          <w:rFonts w:ascii="Times New Roman" w:hAnsi="Times New Roman" w:cs="Times New Roman"/>
          <w:sz w:val="24"/>
          <w:szCs w:val="24"/>
          <w:lang w:val="en-US"/>
        </w:rPr>
        <w:tab/>
      </w:r>
      <w:r w:rsidRPr="005D4838">
        <w:rPr>
          <w:rFonts w:ascii="Times New Roman" w:hAnsi="Times New Roman" w:cs="Times New Roman"/>
          <w:b/>
          <w:bCs/>
          <w:sz w:val="24"/>
          <w:szCs w:val="24"/>
          <w:lang w:val="en-US"/>
        </w:rPr>
        <w:t>End for</w:t>
      </w:r>
    </w:p>
    <w:p w:rsidR="00430C19" w:rsidRDefault="00430C19" w:rsidP="005D4838">
      <w:pPr>
        <w:spacing w:line="360" w:lineRule="auto"/>
        <w:jc w:val="both"/>
        <w:rPr>
          <w:rFonts w:ascii="Times New Roman" w:hAnsi="Times New Roman" w:cs="Times New Roman"/>
          <w:sz w:val="24"/>
          <w:szCs w:val="24"/>
          <w:lang w:val="en-US"/>
        </w:rPr>
      </w:pPr>
    </w:p>
    <w:p w:rsidR="00430C19" w:rsidRDefault="00430C19" w:rsidP="005D4838">
      <w:pPr>
        <w:spacing w:line="360" w:lineRule="auto"/>
        <w:jc w:val="both"/>
        <w:rPr>
          <w:rFonts w:ascii="Times New Roman" w:hAnsi="Times New Roman" w:cs="Times New Roman"/>
          <w:sz w:val="24"/>
          <w:szCs w:val="24"/>
          <w:lang w:val="en-US"/>
        </w:rPr>
      </w:pPr>
    </w:p>
    <w:p w:rsidR="005D4838" w:rsidRPr="005D4838" w:rsidRDefault="005D4838" w:rsidP="005D4838">
      <w:pPr>
        <w:spacing w:line="360" w:lineRule="auto"/>
        <w:jc w:val="both"/>
        <w:rPr>
          <w:rFonts w:ascii="Times New Roman" w:hAnsi="Times New Roman" w:cs="Times New Roman"/>
          <w:sz w:val="24"/>
          <w:szCs w:val="24"/>
          <w:lang w:val="en-US"/>
        </w:rPr>
      </w:pPr>
      <w:r w:rsidRPr="005D4838">
        <w:rPr>
          <w:rFonts w:ascii="Times New Roman" w:hAnsi="Times New Roman" w:cs="Times New Roman"/>
          <w:sz w:val="24"/>
          <w:szCs w:val="24"/>
          <w:lang w:val="en-US"/>
        </w:rPr>
        <w:lastRenderedPageBreak/>
        <w:t xml:space="preserve"> </w:t>
      </w:r>
      <w:r w:rsidRPr="005D4838">
        <w:rPr>
          <w:rFonts w:ascii="Times New Roman" w:hAnsi="Times New Roman" w:cs="Times New Roman"/>
          <w:b/>
          <w:bCs/>
          <w:sz w:val="24"/>
          <w:szCs w:val="24"/>
          <w:lang w:val="en-US"/>
        </w:rPr>
        <w:t>For each</w:t>
      </w:r>
      <w:r w:rsidRPr="005D4838">
        <w:rPr>
          <w:rFonts w:ascii="Times New Roman" w:hAnsi="Times New Roman" w:cs="Times New Roman"/>
          <w:sz w:val="24"/>
          <w:szCs w:val="24"/>
          <w:lang w:val="en-US"/>
        </w:rPr>
        <w:t xml:space="preserve"> Pooling Layer </w:t>
      </w:r>
      <w:r w:rsidRPr="005D4838">
        <w:rPr>
          <w:rFonts w:ascii="Times New Roman" w:hAnsi="Times New Roman" w:cs="Times New Roman"/>
          <w:b/>
          <w:bCs/>
          <w:sz w:val="24"/>
          <w:szCs w:val="24"/>
          <w:lang w:val="en-US"/>
        </w:rPr>
        <w:t>do</w:t>
      </w:r>
    </w:p>
    <w:p w:rsidR="005D4838" w:rsidRPr="005D4838" w:rsidRDefault="005D4838" w:rsidP="005D4838">
      <w:pPr>
        <w:spacing w:line="360" w:lineRule="auto"/>
        <w:jc w:val="both"/>
        <w:rPr>
          <w:rFonts w:ascii="Times New Roman" w:hAnsi="Times New Roman" w:cs="Times New Roman"/>
          <w:sz w:val="24"/>
          <w:szCs w:val="24"/>
          <w:lang w:val="en-US"/>
        </w:rPr>
      </w:pPr>
      <w:r w:rsidRPr="005D4838">
        <w:rPr>
          <w:rFonts w:ascii="Times New Roman" w:hAnsi="Times New Roman" w:cs="Times New Roman"/>
          <w:sz w:val="24"/>
          <w:szCs w:val="24"/>
          <w:lang w:val="en-US"/>
        </w:rPr>
        <w:tab/>
      </w:r>
      <w:r w:rsidRPr="005D4838">
        <w:rPr>
          <w:rFonts w:ascii="Times New Roman" w:hAnsi="Times New Roman" w:cs="Times New Roman"/>
          <w:sz w:val="24"/>
          <w:szCs w:val="24"/>
          <w:lang w:val="en-US"/>
        </w:rPr>
        <w:tab/>
        <w:t xml:space="preserve">Apply pooling (e.g., max or average) to </w:t>
      </w:r>
    </w:p>
    <w:p w:rsidR="005D4838" w:rsidRPr="005D4838" w:rsidRDefault="005D4838" w:rsidP="005D4838">
      <w:pPr>
        <w:spacing w:line="360" w:lineRule="auto"/>
        <w:jc w:val="both"/>
        <w:rPr>
          <w:rFonts w:ascii="Times New Roman" w:hAnsi="Times New Roman" w:cs="Times New Roman"/>
          <w:sz w:val="24"/>
          <w:szCs w:val="24"/>
          <w:lang w:val="en-US"/>
        </w:rPr>
      </w:pPr>
      <w:r w:rsidRPr="005D4838">
        <w:rPr>
          <w:rFonts w:ascii="Times New Roman" w:hAnsi="Times New Roman" w:cs="Times New Roman"/>
          <w:sz w:val="24"/>
          <w:szCs w:val="24"/>
          <w:lang w:val="en-US"/>
        </w:rPr>
        <w:tab/>
      </w:r>
      <w:r w:rsidRPr="005D4838">
        <w:rPr>
          <w:rFonts w:ascii="Times New Roman" w:hAnsi="Times New Roman" w:cs="Times New Roman"/>
          <w:sz w:val="24"/>
          <w:szCs w:val="24"/>
          <w:lang w:val="en-US"/>
        </w:rPr>
        <w:tab/>
      </w:r>
      <w:r w:rsidRPr="005D4838">
        <w:rPr>
          <w:rFonts w:ascii="Times New Roman" w:hAnsi="Times New Roman" w:cs="Times New Roman"/>
          <w:sz w:val="24"/>
          <w:szCs w:val="24"/>
          <w:lang w:val="en-US"/>
        </w:rPr>
        <w:tab/>
        <w:t>Reduce dimensions</w:t>
      </w:r>
    </w:p>
    <w:p w:rsidR="005D4838" w:rsidRPr="005D4838" w:rsidRDefault="005D4838" w:rsidP="005D4838">
      <w:pPr>
        <w:spacing w:line="360" w:lineRule="auto"/>
        <w:jc w:val="both"/>
        <w:rPr>
          <w:rFonts w:ascii="Times New Roman" w:hAnsi="Times New Roman" w:cs="Times New Roman"/>
          <w:sz w:val="24"/>
          <w:szCs w:val="24"/>
          <w:lang w:val="en-US"/>
        </w:rPr>
      </w:pPr>
      <w:r w:rsidRPr="005D4838">
        <w:rPr>
          <w:rFonts w:ascii="Times New Roman" w:hAnsi="Times New Roman" w:cs="Times New Roman"/>
          <w:sz w:val="24"/>
          <w:szCs w:val="24"/>
          <w:lang w:val="en-US"/>
        </w:rPr>
        <w:tab/>
      </w:r>
      <w:r w:rsidRPr="005D4838">
        <w:rPr>
          <w:rFonts w:ascii="Times New Roman" w:hAnsi="Times New Roman" w:cs="Times New Roman"/>
          <w:sz w:val="24"/>
          <w:szCs w:val="24"/>
          <w:lang w:val="en-US"/>
        </w:rPr>
        <w:tab/>
        <w:t>Input</w:t>
      </w:r>
      <w:r w:rsidRPr="005D4838">
        <w:rPr>
          <w:rFonts w:ascii="Times New Roman" w:hAnsi="Times New Roman" w:cs="Times New Roman"/>
          <w:sz w:val="24"/>
          <w:szCs w:val="24"/>
          <w:lang w:val="en-US"/>
        </w:rPr>
        <w:sym w:font="Wingdings" w:char="F0DF"/>
      </w:r>
      <w:r w:rsidRPr="005D4838">
        <w:rPr>
          <w:rFonts w:ascii="Times New Roman" w:hAnsi="Times New Roman" w:cs="Times New Roman"/>
          <w:sz w:val="24"/>
          <w:szCs w:val="24"/>
          <w:lang w:val="en-US"/>
        </w:rPr>
        <w:t>Pooled result</w:t>
      </w:r>
    </w:p>
    <w:p w:rsidR="005D4838" w:rsidRPr="005D4838" w:rsidRDefault="005D4838" w:rsidP="005D4838">
      <w:pPr>
        <w:spacing w:line="360" w:lineRule="auto"/>
        <w:jc w:val="both"/>
        <w:rPr>
          <w:rFonts w:ascii="Times New Roman" w:hAnsi="Times New Roman" w:cs="Times New Roman"/>
          <w:sz w:val="24"/>
          <w:szCs w:val="24"/>
          <w:lang w:val="en-US"/>
        </w:rPr>
      </w:pPr>
      <w:r w:rsidRPr="005D4838">
        <w:rPr>
          <w:rFonts w:ascii="Times New Roman" w:hAnsi="Times New Roman" w:cs="Times New Roman"/>
          <w:sz w:val="24"/>
          <w:szCs w:val="24"/>
          <w:lang w:val="en-US"/>
        </w:rPr>
        <w:tab/>
        <w:t>Flattened Features</w:t>
      </w:r>
      <w:r w:rsidRPr="005D4838">
        <w:rPr>
          <w:rFonts w:ascii="Times New Roman" w:hAnsi="Times New Roman" w:cs="Times New Roman"/>
          <w:sz w:val="24"/>
          <w:szCs w:val="24"/>
          <w:lang w:val="en-US"/>
        </w:rPr>
        <w:sym w:font="Wingdings" w:char="F0DF"/>
      </w:r>
      <w:r w:rsidRPr="005D4838">
        <w:rPr>
          <w:rFonts w:ascii="Times New Roman" w:hAnsi="Times New Roman" w:cs="Times New Roman"/>
          <w:sz w:val="24"/>
          <w:szCs w:val="24"/>
          <w:lang w:val="en-US"/>
        </w:rPr>
        <w:t xml:space="preserve"> Flatten(input)</w:t>
      </w:r>
    </w:p>
    <w:p w:rsidR="005D4838" w:rsidRPr="005D4838" w:rsidRDefault="005D4838" w:rsidP="005D4838">
      <w:pPr>
        <w:spacing w:line="360" w:lineRule="auto"/>
        <w:jc w:val="both"/>
        <w:rPr>
          <w:rFonts w:ascii="Times New Roman" w:hAnsi="Times New Roman" w:cs="Times New Roman"/>
          <w:sz w:val="24"/>
          <w:szCs w:val="24"/>
          <w:lang w:val="en-US"/>
        </w:rPr>
      </w:pPr>
      <w:r w:rsidRPr="005D4838">
        <w:rPr>
          <w:rFonts w:ascii="Times New Roman" w:hAnsi="Times New Roman" w:cs="Times New Roman"/>
          <w:sz w:val="24"/>
          <w:szCs w:val="24"/>
          <w:lang w:val="en-US"/>
        </w:rPr>
        <w:tab/>
        <w:t>Fully Connected Output</w:t>
      </w:r>
      <w:r w:rsidRPr="005D4838">
        <w:rPr>
          <w:rFonts w:ascii="Times New Roman" w:hAnsi="Times New Roman" w:cs="Times New Roman"/>
          <w:sz w:val="24"/>
          <w:szCs w:val="24"/>
          <w:lang w:val="en-US"/>
        </w:rPr>
        <w:sym w:font="Wingdings" w:char="F0DF"/>
      </w:r>
      <w:r w:rsidRPr="005D4838">
        <w:rPr>
          <w:rFonts w:ascii="Times New Roman" w:hAnsi="Times New Roman" w:cs="Times New Roman"/>
          <w:sz w:val="24"/>
          <w:szCs w:val="24"/>
          <w:lang w:val="en-US"/>
        </w:rPr>
        <w:t xml:space="preserve"> Pass through</w:t>
      </w:r>
    </w:p>
    <w:p w:rsidR="005D4838" w:rsidRPr="005D4838" w:rsidRDefault="005D4838" w:rsidP="005D4838">
      <w:pPr>
        <w:spacing w:line="360" w:lineRule="auto"/>
        <w:jc w:val="both"/>
        <w:rPr>
          <w:rFonts w:ascii="Times New Roman" w:hAnsi="Times New Roman" w:cs="Times New Roman"/>
          <w:sz w:val="24"/>
          <w:szCs w:val="24"/>
          <w:lang w:val="en-US"/>
        </w:rPr>
      </w:pPr>
      <w:r w:rsidRPr="005D4838">
        <w:rPr>
          <w:rFonts w:ascii="Times New Roman" w:hAnsi="Times New Roman" w:cs="Times New Roman"/>
          <w:sz w:val="24"/>
          <w:szCs w:val="24"/>
          <w:lang w:val="en-US"/>
        </w:rPr>
        <w:tab/>
      </w:r>
      <w:r w:rsidRPr="005D4838">
        <w:rPr>
          <w:rFonts w:ascii="Times New Roman" w:hAnsi="Times New Roman" w:cs="Times New Roman"/>
          <w:sz w:val="24"/>
          <w:szCs w:val="24"/>
          <w:lang w:val="en-US"/>
        </w:rPr>
        <w:tab/>
        <w:t>Fully connected layers</w:t>
      </w:r>
    </w:p>
    <w:p w:rsidR="005D4838" w:rsidRPr="005D4838" w:rsidRDefault="005D4838" w:rsidP="005D4838">
      <w:pPr>
        <w:spacing w:line="360" w:lineRule="auto"/>
        <w:jc w:val="both"/>
        <w:rPr>
          <w:rFonts w:ascii="Times New Roman" w:hAnsi="Times New Roman" w:cs="Times New Roman"/>
          <w:sz w:val="24"/>
          <w:szCs w:val="24"/>
          <w:lang w:val="en-US"/>
        </w:rPr>
      </w:pPr>
      <w:r w:rsidRPr="005D4838">
        <w:rPr>
          <w:rFonts w:ascii="Times New Roman" w:hAnsi="Times New Roman" w:cs="Times New Roman"/>
          <w:sz w:val="24"/>
          <w:szCs w:val="24"/>
          <w:lang w:val="en-US"/>
        </w:rPr>
        <w:tab/>
        <w:t>Class Probabilities</w:t>
      </w:r>
      <w:r w:rsidRPr="005D4838">
        <w:rPr>
          <w:rFonts w:ascii="Times New Roman" w:hAnsi="Times New Roman" w:cs="Times New Roman"/>
          <w:sz w:val="24"/>
          <w:szCs w:val="24"/>
          <w:lang w:val="en-US"/>
        </w:rPr>
        <w:sym w:font="Wingdings" w:char="F0DF"/>
      </w:r>
      <w:r w:rsidRPr="005D4838">
        <w:rPr>
          <w:rFonts w:ascii="Times New Roman" w:hAnsi="Times New Roman" w:cs="Times New Roman"/>
          <w:sz w:val="24"/>
          <w:szCs w:val="24"/>
          <w:lang w:val="en-US"/>
        </w:rPr>
        <w:t>Apply SoftMax (Fully Connected   Output)</w:t>
      </w:r>
    </w:p>
    <w:p w:rsidR="005D4838" w:rsidRPr="005D4838" w:rsidRDefault="005D4838" w:rsidP="005D4838">
      <w:pPr>
        <w:spacing w:line="360" w:lineRule="auto"/>
        <w:jc w:val="both"/>
        <w:rPr>
          <w:rFonts w:ascii="Times New Roman" w:hAnsi="Times New Roman" w:cs="Times New Roman"/>
          <w:sz w:val="24"/>
          <w:szCs w:val="24"/>
          <w:lang w:val="en-US"/>
        </w:rPr>
      </w:pPr>
      <w:r w:rsidRPr="005D4838">
        <w:rPr>
          <w:rFonts w:ascii="Times New Roman" w:hAnsi="Times New Roman" w:cs="Times New Roman"/>
          <w:sz w:val="24"/>
          <w:szCs w:val="24"/>
          <w:lang w:val="en-US"/>
        </w:rPr>
        <w:tab/>
        <w:t>Predicted Label</w:t>
      </w:r>
      <w:r w:rsidRPr="005D4838">
        <w:rPr>
          <w:rFonts w:ascii="Times New Roman" w:hAnsi="Times New Roman" w:cs="Times New Roman"/>
          <w:sz w:val="24"/>
          <w:szCs w:val="24"/>
          <w:lang w:val="en-US"/>
        </w:rPr>
        <w:sym w:font="Wingdings" w:char="F0DF"/>
      </w:r>
      <w:r w:rsidRPr="005D4838">
        <w:rPr>
          <w:rFonts w:ascii="Times New Roman" w:hAnsi="Times New Roman" w:cs="Times New Roman"/>
          <w:sz w:val="24"/>
          <w:szCs w:val="24"/>
          <w:lang w:val="en-US"/>
        </w:rPr>
        <w:t xml:space="preserve">argmax (Class Probabilities) </w:t>
      </w:r>
    </w:p>
    <w:p w:rsidR="005D4838" w:rsidRPr="005D4838" w:rsidRDefault="005D4838" w:rsidP="005D4838">
      <w:pPr>
        <w:spacing w:line="360" w:lineRule="auto"/>
        <w:jc w:val="both"/>
        <w:rPr>
          <w:rFonts w:ascii="Times New Roman" w:hAnsi="Times New Roman" w:cs="Times New Roman"/>
          <w:sz w:val="24"/>
          <w:szCs w:val="24"/>
        </w:rPr>
      </w:pPr>
      <w:r w:rsidRPr="005D4838">
        <w:rPr>
          <w:rFonts w:ascii="Times New Roman" w:hAnsi="Times New Roman" w:cs="Times New Roman"/>
          <w:b/>
          <w:bCs/>
          <w:sz w:val="24"/>
          <w:szCs w:val="24"/>
          <w:lang w:val="en-US"/>
        </w:rPr>
        <w:t xml:space="preserve"> Return</w:t>
      </w:r>
      <w:r w:rsidRPr="005D4838">
        <w:rPr>
          <w:rFonts w:ascii="Times New Roman" w:hAnsi="Times New Roman" w:cs="Times New Roman"/>
          <w:sz w:val="24"/>
          <w:szCs w:val="24"/>
          <w:lang w:val="en-US"/>
        </w:rPr>
        <w:t xml:space="preserve"> Predicted Label</w:t>
      </w:r>
    </w:p>
    <w:bookmarkEnd w:id="0"/>
    <w:p w:rsidR="005D4838" w:rsidRPr="005D4838" w:rsidRDefault="005D4838" w:rsidP="00430C19">
      <w:pPr>
        <w:spacing w:line="360" w:lineRule="auto"/>
        <w:jc w:val="center"/>
        <w:rPr>
          <w:rFonts w:ascii="Times New Roman" w:hAnsi="Times New Roman" w:cs="Times New Roman"/>
          <w:lang w:val="en-US"/>
        </w:rPr>
      </w:pPr>
      <w:r w:rsidRPr="005D4838">
        <w:rPr>
          <w:rFonts w:ascii="Times New Roman" w:hAnsi="Times New Roman" w:cs="Times New Roman"/>
          <w:lang w:val="en-US"/>
        </w:rPr>
        <w:t>Algorithm 1. Workflow steps of the classical Convolutional Neural Network (CNN) model</w:t>
      </w:r>
    </w:p>
    <w:p w:rsidR="005D4838" w:rsidRDefault="005D4838" w:rsidP="005D4838">
      <w:pPr>
        <w:spacing w:line="360" w:lineRule="auto"/>
        <w:jc w:val="both"/>
        <w:rPr>
          <w:rFonts w:ascii="Times New Roman" w:hAnsi="Times New Roman" w:cs="Times New Roman"/>
          <w:sz w:val="24"/>
          <w:szCs w:val="24"/>
        </w:rPr>
      </w:pPr>
      <w:r w:rsidRPr="005D4838">
        <w:rPr>
          <w:rFonts w:ascii="Times New Roman" w:hAnsi="Times New Roman" w:cs="Times New Roman"/>
          <w:sz w:val="24"/>
          <w:szCs w:val="24"/>
        </w:rPr>
        <w:t>The standard Convolutional Neural Network (CNN) architecture for fraud detection comprises of preprocessing, convolutional layers for feature extraction, and fully connected layers for classification. To clearly outline the step-by-step flow of this model, Algorithm 1 presents the operational structure of the CNN pipeline, highlighting key processes such as convolution, pooling, dropout, and final classification using sigmoid activation.</w:t>
      </w:r>
    </w:p>
    <w:p w:rsidR="005D4838" w:rsidRPr="005D4838" w:rsidRDefault="005D4838" w:rsidP="005D4838">
      <w:pPr>
        <w:spacing w:line="360" w:lineRule="auto"/>
        <w:jc w:val="center"/>
        <w:rPr>
          <w:rFonts w:ascii="Times New Roman" w:hAnsi="Times New Roman" w:cs="Times New Roman"/>
          <w:sz w:val="24"/>
          <w:szCs w:val="24"/>
        </w:rPr>
      </w:pPr>
      <w:r w:rsidRPr="008E6667">
        <w:rPr>
          <w:noProof/>
          <w:sz w:val="24"/>
          <w:szCs w:val="24"/>
        </w:rPr>
        <w:drawing>
          <wp:inline distT="0" distB="0" distL="0" distR="0" wp14:anchorId="12B70EC9" wp14:editId="13BEFF47">
            <wp:extent cx="5731510" cy="1253235"/>
            <wp:effectExtent l="0" t="0" r="2540" b="4445"/>
            <wp:docPr id="199802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253235"/>
                    </a:xfrm>
                    <a:prstGeom prst="rect">
                      <a:avLst/>
                    </a:prstGeom>
                    <a:noFill/>
                    <a:ln>
                      <a:noFill/>
                    </a:ln>
                  </pic:spPr>
                </pic:pic>
              </a:graphicData>
            </a:graphic>
          </wp:inline>
        </w:drawing>
      </w:r>
    </w:p>
    <w:p w:rsidR="005D4838" w:rsidRPr="005D4838" w:rsidRDefault="005D4838" w:rsidP="005D4838">
      <w:pPr>
        <w:spacing w:line="360" w:lineRule="auto"/>
        <w:jc w:val="center"/>
        <w:rPr>
          <w:rFonts w:ascii="Times New Roman" w:hAnsi="Times New Roman" w:cs="Times New Roman"/>
        </w:rPr>
      </w:pPr>
      <w:r w:rsidRPr="005D4838">
        <w:rPr>
          <w:rFonts w:ascii="Times New Roman" w:hAnsi="Times New Roman" w:cs="Times New Roman"/>
        </w:rPr>
        <w:t>Figure 1.  Workflow diagram of the proposed Convolutional Neural Network (CNN) model</w:t>
      </w:r>
    </w:p>
    <w:p w:rsidR="005D4838" w:rsidRPr="005D4838" w:rsidRDefault="005D4838" w:rsidP="005D4838">
      <w:pPr>
        <w:spacing w:line="360" w:lineRule="auto"/>
        <w:jc w:val="both"/>
        <w:rPr>
          <w:rFonts w:ascii="Times New Roman" w:hAnsi="Times New Roman" w:cs="Times New Roman"/>
          <w:sz w:val="24"/>
          <w:szCs w:val="24"/>
          <w:lang w:val="en-US"/>
        </w:rPr>
      </w:pPr>
      <w:r w:rsidRPr="005D4838">
        <w:rPr>
          <w:rFonts w:ascii="Times New Roman" w:hAnsi="Times New Roman" w:cs="Times New Roman"/>
          <w:sz w:val="24"/>
          <w:szCs w:val="24"/>
          <w:lang w:val="en-US"/>
        </w:rPr>
        <w:t>The quantum model in this study is implemented using PennyLane, a Python library for hybrid quantum-classical machine learning, integrated with TensorFlow to allow end-to-end training. Each normalized classical feature from the credit card transaction dataset is encoded into a qubit using</w:t>
      </w:r>
      <w:r w:rsidR="0068755E">
        <w:rPr>
          <w:rFonts w:ascii="Times New Roman" w:hAnsi="Times New Roman" w:cs="Times New Roman"/>
          <w:sz w:val="24"/>
          <w:szCs w:val="24"/>
          <w:lang w:val="en-US"/>
        </w:rPr>
        <w:t xml:space="preserve"> </w:t>
      </w:r>
      <w:r w:rsidRPr="005D4838">
        <w:rPr>
          <w:rFonts w:ascii="Times New Roman" w:hAnsi="Times New Roman" w:cs="Times New Roman"/>
          <w:sz w:val="24"/>
          <w:szCs w:val="24"/>
          <w:lang w:val="en-US"/>
        </w:rPr>
        <w:t>Angle Embedding, where the feature value determines the rotation angle of an RY gate applied to a single qubit. This process converts classical inputs into quantum states, enabling the model to leverage quantum superposition and entanglement for richer feature representations.</w:t>
      </w:r>
    </w:p>
    <w:p w:rsidR="005D4838" w:rsidRDefault="005D4838" w:rsidP="005D4838">
      <w:pPr>
        <w:spacing w:line="360" w:lineRule="auto"/>
        <w:jc w:val="both"/>
        <w:rPr>
          <w:rFonts w:ascii="Times New Roman" w:hAnsi="Times New Roman" w:cs="Times New Roman"/>
          <w:sz w:val="24"/>
          <w:szCs w:val="24"/>
          <w:u w:val="single"/>
          <w:lang w:val="en-US"/>
        </w:rPr>
      </w:pPr>
      <w:r w:rsidRPr="005D4838">
        <w:rPr>
          <w:rFonts w:ascii="Times New Roman" w:hAnsi="Times New Roman" w:cs="Times New Roman"/>
          <w:sz w:val="24"/>
          <w:szCs w:val="24"/>
          <w:lang w:val="en-US"/>
        </w:rPr>
        <w:lastRenderedPageBreak/>
        <w:t>The quantum circuit is further composed of Strongly Entangling Layers, which apply parameterized rotations and entangling gates to capture complex correlations across qubits. The entire circuit is wrapped as a Keras-compatible layer, allowing optimization via classical gradient descent and integration with other TensorFlow layers for classification.</w:t>
      </w:r>
    </w:p>
    <w:p w:rsidR="005D4838" w:rsidRPr="005D4838" w:rsidRDefault="005D4838" w:rsidP="005D4838">
      <w:pPr>
        <w:spacing w:line="360" w:lineRule="auto"/>
        <w:jc w:val="both"/>
        <w:rPr>
          <w:rFonts w:ascii="Times New Roman" w:hAnsi="Times New Roman" w:cs="Times New Roman"/>
          <w:sz w:val="24"/>
          <w:szCs w:val="24"/>
          <w:u w:val="single"/>
          <w:lang w:val="en-US"/>
        </w:rPr>
      </w:pPr>
      <w:r w:rsidRPr="005D4838">
        <w:rPr>
          <w:rFonts w:ascii="Times New Roman" w:hAnsi="Times New Roman" w:cs="Times New Roman"/>
          <w:sz w:val="24"/>
          <w:szCs w:val="24"/>
          <w:u w:val="single"/>
          <w:lang w:val="en-US"/>
        </w:rPr>
        <w:t>Angle Embedding:</w:t>
      </w:r>
    </w:p>
    <w:p w:rsidR="005D4838" w:rsidRPr="005D4838" w:rsidRDefault="005D4838" w:rsidP="005D4838">
      <w:pPr>
        <w:spacing w:line="360" w:lineRule="auto"/>
        <w:jc w:val="both"/>
        <w:rPr>
          <w:rFonts w:ascii="Times New Roman" w:hAnsi="Times New Roman" w:cs="Times New Roman"/>
          <w:sz w:val="24"/>
          <w:szCs w:val="24"/>
          <w:lang w:val="en-US"/>
        </w:rPr>
      </w:pPr>
      <w:r w:rsidRPr="005D4838">
        <w:rPr>
          <w:rFonts w:ascii="Times New Roman" w:hAnsi="Times New Roman" w:cs="Times New Roman"/>
          <w:sz w:val="24"/>
          <w:szCs w:val="24"/>
          <w:lang w:val="en-US"/>
        </w:rPr>
        <w:t>Angle embedding is used by the Quantum Convolutional Neural Network (QCNN) to convert classical input into quantum states. A parameterized quantum gate spins a qubit around the Y-axis for every input feature, encoding classical information into a quantum circuit x`.</w:t>
      </w:r>
    </w:p>
    <w:p w:rsidR="005D4838" w:rsidRPr="005D4838" w:rsidRDefault="005D4838" w:rsidP="005D4838">
      <w:pPr>
        <w:spacing w:line="360" w:lineRule="auto"/>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r>
                <m:rPr>
                  <m:sty m:val="b"/>
                </m:rPr>
                <w:rPr>
                  <w:rFonts w:ascii="Cambria Math" w:hAnsi="Cambria Math" w:cs="Times New Roman"/>
                  <w:sz w:val="24"/>
                  <w:szCs w:val="24"/>
                </w:rPr>
                <m:t>ψ</m:t>
              </m:r>
              <m:d>
                <m:dPr>
                  <m:ctrlPr>
                    <w:rPr>
                      <w:rFonts w:ascii="Cambria Math" w:hAnsi="Cambria Math" w:cs="Times New Roman"/>
                      <w:i/>
                      <w:sz w:val="24"/>
                      <w:szCs w:val="24"/>
                    </w:rPr>
                  </m:ctrlPr>
                </m:dPr>
                <m:e>
                  <m:r>
                    <m:rPr>
                      <m:sty m:val="bi"/>
                    </m:rPr>
                    <w:rPr>
                      <w:rFonts w:ascii="Cambria Math" w:hAnsi="Cambria Math" w:cs="Times New Roman"/>
                      <w:sz w:val="24"/>
                      <w:szCs w:val="24"/>
                    </w:rPr>
                    <m:t>x</m:t>
                  </m:r>
                </m:e>
              </m:d>
              <m:ctrlPr>
                <w:rPr>
                  <w:rFonts w:ascii="Cambria Math" w:hAnsi="Cambria Math" w:cs="Times New Roman"/>
                  <w:sz w:val="24"/>
                  <w:szCs w:val="24"/>
                </w:rPr>
              </m:ctrlPr>
            </m:e>
          </m:d>
          <m:r>
            <m:rPr>
              <m:sty m:val="bi"/>
            </m:rPr>
            <w:rPr>
              <w:rFonts w:ascii="Cambria Math" w:hAnsi="Cambria Math" w:cs="Times New Roman"/>
              <w:sz w:val="24"/>
              <w:szCs w:val="24"/>
            </w:rPr>
            <m:t>=</m:t>
          </m:r>
          <m:nary>
            <m:naryPr>
              <m:chr m:val="⨂"/>
              <m:ctrlPr>
                <w:rPr>
                  <w:rFonts w:ascii="Cambria Math" w:hAnsi="Cambria Math" w:cs="Times New Roman"/>
                  <w:sz w:val="24"/>
                  <w:szCs w:val="24"/>
                </w:rPr>
              </m:ctrlPr>
            </m:naryPr>
            <m:sub>
              <m:r>
                <m:rPr>
                  <m:sty m:val="bi"/>
                </m:rPr>
                <w:rPr>
                  <w:rFonts w:ascii="Cambria Math" w:hAnsi="Cambria Math" w:cs="Times New Roman"/>
                  <w:sz w:val="24"/>
                  <w:szCs w:val="24"/>
                </w:rPr>
                <m:t>i=1</m:t>
              </m:r>
              <m:ctrlPr>
                <w:rPr>
                  <w:rFonts w:ascii="Cambria Math" w:hAnsi="Cambria Math" w:cs="Times New Roman"/>
                  <w:i/>
                  <w:sz w:val="24"/>
                  <w:szCs w:val="24"/>
                </w:rPr>
              </m:ctrlPr>
            </m:sub>
            <m:sup>
              <m:r>
                <m:rPr>
                  <m:sty m:val="bi"/>
                </m:rPr>
                <w:rPr>
                  <w:rFonts w:ascii="Cambria Math" w:hAnsi="Cambria Math" w:cs="Times New Roman"/>
                  <w:sz w:val="24"/>
                  <w:szCs w:val="24"/>
                </w:rPr>
                <m:t>n</m:t>
              </m:r>
              <m:ctrlPr>
                <w:rPr>
                  <w:rFonts w:ascii="Cambria Math" w:hAnsi="Cambria Math" w:cs="Times New Roman"/>
                  <w:i/>
                  <w:sz w:val="24"/>
                  <w:szCs w:val="24"/>
                </w:rPr>
              </m:ctrlPr>
            </m:sup>
            <m:e>
              <m:r>
                <m:rPr>
                  <m:sty m:val="bi"/>
                </m:rPr>
                <w:rPr>
                  <w:rFonts w:ascii="Cambria Math" w:hAnsi="Cambria Math" w:cs="Times New Roman"/>
                  <w:sz w:val="24"/>
                  <w:szCs w:val="24"/>
                </w:rPr>
                <m:t>RY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e>
              </m:d>
              <m:d>
                <m:dPr>
                  <m:begChr m:val="|"/>
                  <m:endChr m:val="⟩"/>
                  <m:ctrlPr>
                    <w:rPr>
                      <w:rFonts w:ascii="Cambria Math" w:hAnsi="Cambria Math" w:cs="Times New Roman"/>
                      <w:i/>
                      <w:sz w:val="24"/>
                      <w:szCs w:val="24"/>
                    </w:rPr>
                  </m:ctrlPr>
                </m:dPr>
                <m:e>
                  <m:r>
                    <m:rPr>
                      <m:sty m:val="bi"/>
                    </m:rPr>
                    <w:rPr>
                      <w:rFonts w:ascii="Cambria Math" w:hAnsi="Cambria Math" w:cs="Times New Roman"/>
                      <w:sz w:val="24"/>
                      <w:szCs w:val="24"/>
                    </w:rPr>
                    <m:t>0</m:t>
                  </m:r>
                  <m:ctrlPr>
                    <w:rPr>
                      <w:rFonts w:ascii="Cambria Math" w:hAnsi="Cambria Math" w:cs="Times New Roman"/>
                      <w:sz w:val="24"/>
                      <w:szCs w:val="24"/>
                    </w:rPr>
                  </m:ctrlPr>
                </m:e>
              </m:d>
              <m:ctrlPr>
                <w:rPr>
                  <w:rFonts w:ascii="Cambria Math" w:hAnsi="Cambria Math" w:cs="Times New Roman"/>
                  <w:i/>
                  <w:sz w:val="24"/>
                  <w:szCs w:val="24"/>
                </w:rPr>
              </m:ctrlPr>
            </m:e>
          </m:nary>
          <m:r>
            <m:rPr>
              <m:sty m:val="bi"/>
            </m:rPr>
            <w:rPr>
              <w:rFonts w:ascii="Cambria Math" w:hAnsi="Cambria Math" w:cs="Times New Roman"/>
              <w:sz w:val="24"/>
              <w:szCs w:val="24"/>
            </w:rPr>
            <m:t>=</m:t>
          </m:r>
          <m:nary>
            <m:naryPr>
              <m:chr m:val="⨂"/>
              <m:ctrlPr>
                <w:rPr>
                  <w:rFonts w:ascii="Cambria Math" w:hAnsi="Cambria Math" w:cs="Times New Roman"/>
                  <w:sz w:val="24"/>
                  <w:szCs w:val="24"/>
                </w:rPr>
              </m:ctrlPr>
            </m:naryPr>
            <m:sub>
              <m:r>
                <m:rPr>
                  <m:sty m:val="bi"/>
                </m:rPr>
                <w:rPr>
                  <w:rFonts w:ascii="Cambria Math" w:hAnsi="Cambria Math" w:cs="Times New Roman"/>
                  <w:sz w:val="24"/>
                  <w:szCs w:val="24"/>
                </w:rPr>
                <m:t>i=1</m:t>
              </m:r>
              <m:ctrlPr>
                <w:rPr>
                  <w:rFonts w:ascii="Cambria Math" w:hAnsi="Cambria Math" w:cs="Times New Roman"/>
                  <w:i/>
                  <w:sz w:val="24"/>
                  <w:szCs w:val="24"/>
                </w:rPr>
              </m:ctrlPr>
            </m:sub>
            <m:sup>
              <m:r>
                <m:rPr>
                  <m:sty m:val="bi"/>
                </m:rPr>
                <w:rPr>
                  <w:rFonts w:ascii="Cambria Math" w:hAnsi="Cambria Math" w:cs="Times New Roman"/>
                  <w:sz w:val="24"/>
                  <w:szCs w:val="24"/>
                </w:rPr>
                <m:t>n</m:t>
              </m:r>
              <m:ctrlPr>
                <w:rPr>
                  <w:rFonts w:ascii="Cambria Math" w:hAnsi="Cambria Math" w:cs="Times New Roman"/>
                  <w:i/>
                  <w:sz w:val="24"/>
                  <w:szCs w:val="24"/>
                </w:rPr>
              </m:ctrlPr>
            </m:sup>
            <m:e>
              <m:ctrlPr>
                <w:rPr>
                  <w:rFonts w:ascii="Cambria Math" w:hAnsi="Cambria Math" w:cs="Times New Roman"/>
                  <w:i/>
                  <w:sz w:val="24"/>
                  <w:szCs w:val="24"/>
                </w:rPr>
              </m:ctrlPr>
            </m:e>
          </m:nary>
          <m:r>
            <m:rPr>
              <m:sty m:val="b"/>
            </m:rPr>
            <w:rPr>
              <w:rFonts w:ascii="Cambria Math" w:hAnsi="Cambria Math" w:cs="Times New Roman"/>
              <w:sz w:val="24"/>
              <w:szCs w:val="24"/>
            </w:rPr>
            <m:t>ex</m:t>
          </m:r>
          <m:func>
            <m:funcPr>
              <m:ctrlPr>
                <w:rPr>
                  <w:rFonts w:ascii="Cambria Math" w:hAnsi="Cambria Math" w:cs="Times New Roman"/>
                  <w:sz w:val="24"/>
                  <w:szCs w:val="24"/>
                </w:rPr>
              </m:ctrlPr>
            </m:funcPr>
            <m:fName>
              <m:r>
                <m:rPr>
                  <m:sty m:val="b"/>
                </m:rPr>
                <w:rPr>
                  <w:rFonts w:ascii="Cambria Math" w:hAnsi="Cambria Math" w:cs="Times New Roman"/>
                  <w:sz w:val="24"/>
                  <w:szCs w:val="24"/>
                </w:rPr>
                <m:t>p</m:t>
              </m:r>
            </m:fName>
            <m:e>
              <m:d>
                <m:dPr>
                  <m:ctrlPr>
                    <w:rPr>
                      <w:rFonts w:ascii="Cambria Math" w:hAnsi="Cambria Math" w:cs="Times New Roman"/>
                      <w:sz w:val="24"/>
                      <w:szCs w:val="24"/>
                    </w:rPr>
                  </m:ctrlPr>
                </m:dPr>
                <m:e>
                  <m:r>
                    <m:rPr>
                      <m:sty m:val="bi"/>
                    </m:rPr>
                    <w:rPr>
                      <w:rFonts w:ascii="Cambria Math" w:hAnsi="Cambria Math" w:cs="Times New Roman"/>
                      <w:sz w:val="24"/>
                      <w:szCs w:val="24"/>
                    </w:rPr>
                    <m:t>-i</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ctrlPr>
                        <w:rPr>
                          <w:rFonts w:ascii="Cambria Math" w:hAnsi="Cambria Math" w:cs="Times New Roman"/>
                          <w:i/>
                          <w:sz w:val="24"/>
                          <w:szCs w:val="24"/>
                        </w:rPr>
                      </m:ctrlPr>
                    </m:num>
                    <m:den>
                      <m:r>
                        <m:rPr>
                          <m:sty m:val="bi"/>
                        </m:rPr>
                        <w:rPr>
                          <w:rFonts w:ascii="Cambria Math" w:hAnsi="Cambria Math" w:cs="Times New Roman"/>
                          <w:sz w:val="24"/>
                          <w:szCs w:val="24"/>
                        </w:rPr>
                        <m:t>2</m:t>
                      </m:r>
                      <m:ctrlPr>
                        <w:rPr>
                          <w:rFonts w:ascii="Cambria Math" w:hAnsi="Cambria Math" w:cs="Times New Roman"/>
                          <w:i/>
                          <w:sz w:val="24"/>
                          <w:szCs w:val="24"/>
                        </w:rPr>
                      </m:ctrlPr>
                    </m:den>
                  </m:f>
                  <m:r>
                    <m:rPr>
                      <m:sty m:val="bi"/>
                    </m:rPr>
                    <w:rPr>
                      <w:rFonts w:ascii="Cambria Math" w:hAnsi="Cambria Math" w:cs="Times New Roman"/>
                      <w:sz w:val="24"/>
                      <w:szCs w:val="24"/>
                    </w:rPr>
                    <m:t>Y</m:t>
                  </m:r>
                  <m:ctrlPr>
                    <w:rPr>
                      <w:rFonts w:ascii="Cambria Math" w:hAnsi="Cambria Math" w:cs="Times New Roman"/>
                      <w:i/>
                      <w:sz w:val="24"/>
                      <w:szCs w:val="24"/>
                    </w:rPr>
                  </m:ctrlPr>
                </m:e>
              </m:d>
            </m:e>
          </m:func>
          <m:d>
            <m:dPr>
              <m:begChr m:val="|"/>
              <m:endChr m:val="⟩"/>
              <m:ctrlPr>
                <w:rPr>
                  <w:rFonts w:ascii="Cambria Math" w:hAnsi="Cambria Math" w:cs="Times New Roman"/>
                  <w:i/>
                  <w:sz w:val="24"/>
                  <w:szCs w:val="24"/>
                </w:rPr>
              </m:ctrlPr>
            </m:dPr>
            <m:e>
              <m:r>
                <m:rPr>
                  <m:sty m:val="bi"/>
                </m:rPr>
                <w:rPr>
                  <w:rFonts w:ascii="Cambria Math" w:hAnsi="Cambria Math" w:cs="Times New Roman"/>
                  <w:sz w:val="24"/>
                  <w:szCs w:val="24"/>
                </w:rPr>
                <m:t>0</m:t>
              </m:r>
              <m:ctrlPr>
                <w:rPr>
                  <w:rFonts w:ascii="Cambria Math" w:hAnsi="Cambria Math" w:cs="Times New Roman"/>
                  <w:sz w:val="24"/>
                  <w:szCs w:val="24"/>
                </w:rPr>
              </m:ctrlPr>
            </m:e>
          </m:d>
        </m:oMath>
      </m:oMathPara>
    </w:p>
    <w:p w:rsidR="005D4838" w:rsidRPr="005D4838" w:rsidRDefault="005D4838" w:rsidP="005D4838">
      <w:pPr>
        <w:spacing w:line="360" w:lineRule="auto"/>
        <w:jc w:val="both"/>
        <w:rPr>
          <w:rFonts w:ascii="Times New Roman" w:hAnsi="Times New Roman" w:cs="Times New Roman"/>
          <w:sz w:val="24"/>
          <w:szCs w:val="24"/>
        </w:rPr>
      </w:pPr>
      <w:r w:rsidRPr="005D4838">
        <w:rPr>
          <w:rFonts w:ascii="Times New Roman" w:hAnsi="Times New Roman" w:cs="Times New Roman"/>
          <w:sz w:val="24"/>
          <w:szCs w:val="24"/>
        </w:rPr>
        <w:t xml:space="preserve">Here, </w:t>
      </w:r>
      <m:oMath>
        <m:r>
          <m:rPr>
            <m:lit/>
            <m:sty m:val="bi"/>
          </m:rPr>
          <w:rPr>
            <w:rFonts w:ascii="Cambria Math" w:hAnsi="Cambria Math" w:cs="Times New Roman"/>
            <w:sz w:val="24"/>
            <w:szCs w:val="24"/>
          </w:rPr>
          <m:t>(</m:t>
        </m:r>
        <m:sSub>
          <m:sSubPr>
            <m:ctrlPr>
              <w:rPr>
                <w:rFonts w:ascii="Cambria Math" w:hAnsi="Cambria Math" w:cs="Times New Roman"/>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r>
          <m:rPr>
            <m:lit/>
            <m:sty m:val="bi"/>
          </m:rPr>
          <w:rPr>
            <w:rFonts w:ascii="Cambria Math" w:hAnsi="Cambria Math" w:cs="Times New Roman"/>
            <w:sz w:val="24"/>
            <w:szCs w:val="24"/>
          </w:rPr>
          <m:t>)</m:t>
        </m:r>
        <m:r>
          <m:rPr>
            <m:sty m:val="bi"/>
          </m:rPr>
          <w:rPr>
            <w:rFonts w:ascii="Cambria Math" w:hAnsi="Cambria Math" w:cs="Times New Roman"/>
            <w:sz w:val="24"/>
            <w:szCs w:val="24"/>
          </w:rPr>
          <m:t xml:space="preserve"> </m:t>
        </m:r>
      </m:oMath>
      <w:r w:rsidRPr="005D4838">
        <w:rPr>
          <w:rFonts w:ascii="Times New Roman" w:hAnsi="Times New Roman" w:cs="Times New Roman"/>
          <w:sz w:val="24"/>
          <w:szCs w:val="24"/>
        </w:rPr>
        <w:t xml:space="preserve">is the normalized classical input feature, </w:t>
      </w:r>
      <m:oMath>
        <m:r>
          <m:rPr>
            <m:sty m:val="bi"/>
          </m:rPr>
          <w:rPr>
            <w:rFonts w:ascii="Cambria Math" w:hAnsi="Cambria Math" w:cs="Times New Roman"/>
            <w:sz w:val="24"/>
            <w:szCs w:val="24"/>
          </w:rPr>
          <m:t>,</m:t>
        </m:r>
        <m:r>
          <m:rPr>
            <m:lit/>
            <m:sty m:val="bi"/>
          </m:rPr>
          <w:rPr>
            <w:rFonts w:ascii="Cambria Math" w:hAnsi="Cambria Math" w:cs="Times New Roman"/>
            <w:sz w:val="24"/>
            <w:szCs w:val="24"/>
          </w:rPr>
          <m:t>(</m:t>
        </m:r>
        <m:r>
          <m:rPr>
            <m:sty m:val="bi"/>
          </m:rPr>
          <w:rPr>
            <w:rFonts w:ascii="Cambria Math" w:hAnsi="Cambria Math" w:cs="Times New Roman"/>
            <w:sz w:val="24"/>
            <w:szCs w:val="24"/>
          </w:rPr>
          <m:t>RY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e>
        </m:d>
        <m:r>
          <m:rPr>
            <m:lit/>
            <m:sty m:val="bi"/>
          </m:rPr>
          <w:rPr>
            <w:rFonts w:ascii="Cambria Math" w:hAnsi="Cambria Math" w:cs="Times New Roman"/>
            <w:sz w:val="24"/>
            <w:szCs w:val="24"/>
          </w:rPr>
          <m:t>)</m:t>
        </m:r>
        <m:r>
          <m:rPr>
            <m:sty m:val="bi"/>
          </m:rPr>
          <w:rPr>
            <w:rFonts w:ascii="Cambria Math" w:hAnsi="Cambria Math" w:cs="Times New Roman"/>
            <w:sz w:val="24"/>
            <w:szCs w:val="24"/>
          </w:rPr>
          <m:t xml:space="preserve"> </m:t>
        </m:r>
      </m:oMath>
      <w:r w:rsidRPr="005D4838">
        <w:rPr>
          <w:rFonts w:ascii="Times New Roman" w:hAnsi="Times New Roman" w:cs="Times New Roman"/>
          <w:sz w:val="24"/>
          <w:szCs w:val="24"/>
        </w:rPr>
        <w:t xml:space="preserve">represents the Y-axis rotation applied to the </w:t>
      </w:r>
      <m:oMath>
        <m:r>
          <m:rPr>
            <m:lit/>
            <m:sty m:val="bi"/>
          </m:rPr>
          <w:rPr>
            <w:rFonts w:ascii="Cambria Math" w:hAnsi="Cambria Math" w:cs="Times New Roman"/>
            <w:sz w:val="24"/>
            <w:szCs w:val="24"/>
          </w:rPr>
          <m:t>(</m:t>
        </m:r>
        <m:sSup>
          <m:sSupPr>
            <m:ctrlPr>
              <w:rPr>
                <w:rFonts w:ascii="Cambria Math" w:hAnsi="Cambria Math" w:cs="Times New Roman"/>
                <w:i/>
                <w:sz w:val="24"/>
                <w:szCs w:val="24"/>
              </w:rPr>
            </m:ctrlPr>
          </m:sSupPr>
          <m:e>
            <m:r>
              <m:rPr>
                <m:sty m:val="bi"/>
              </m:rPr>
              <w:rPr>
                <w:rFonts w:ascii="Cambria Math" w:hAnsi="Cambria Math" w:cs="Times New Roman"/>
                <w:sz w:val="24"/>
                <w:szCs w:val="24"/>
              </w:rPr>
              <m:t>i</m:t>
            </m:r>
          </m:e>
          <m:sup>
            <m:r>
              <m:rPr>
                <m:sty m:val="bi"/>
              </m:rPr>
              <w:rPr>
                <w:rFonts w:ascii="Cambria Math" w:hAnsi="Cambria Math" w:cs="Times New Roman"/>
                <w:sz w:val="24"/>
                <w:szCs w:val="24"/>
              </w:rPr>
              <m:t>th</m:t>
            </m:r>
          </m:sup>
        </m:sSup>
        <m:r>
          <m:rPr>
            <m:lit/>
            <m:sty m:val="bi"/>
          </m:rPr>
          <w:rPr>
            <w:rFonts w:ascii="Cambria Math" w:hAnsi="Cambria Math" w:cs="Times New Roman"/>
            <w:sz w:val="24"/>
            <w:szCs w:val="24"/>
          </w:rPr>
          <m:t>)</m:t>
        </m:r>
      </m:oMath>
      <w:r w:rsidRPr="005D4838">
        <w:rPr>
          <w:rFonts w:ascii="Times New Roman" w:hAnsi="Times New Roman" w:cs="Times New Roman"/>
          <w:sz w:val="24"/>
          <w:szCs w:val="24"/>
        </w:rPr>
        <w:t xml:space="preserve"> qubit, is the </w:t>
      </w:r>
      <m:oMath>
        <m:r>
          <m:rPr>
            <m:lit/>
            <m:sty m:val="bi"/>
          </m:rPr>
          <w:rPr>
            <w:rFonts w:ascii="Cambria Math" w:hAnsi="Cambria Math" w:cs="Times New Roman"/>
            <w:sz w:val="24"/>
            <w:szCs w:val="24"/>
          </w:rPr>
          <m:t>(</m:t>
        </m:r>
        <m:d>
          <m:dPr>
            <m:begChr m:val="|"/>
            <m:endChr m:val="⟩"/>
            <m:ctrlPr>
              <w:rPr>
                <w:rFonts w:ascii="Cambria Math" w:hAnsi="Cambria Math" w:cs="Times New Roman"/>
                <w:i/>
                <w:sz w:val="24"/>
                <w:szCs w:val="24"/>
              </w:rPr>
            </m:ctrlPr>
          </m:dPr>
          <m:e>
            <m:r>
              <m:rPr>
                <m:sty m:val="bi"/>
              </m:rPr>
              <w:rPr>
                <w:rFonts w:ascii="Cambria Math" w:hAnsi="Cambria Math" w:cs="Times New Roman"/>
                <w:sz w:val="24"/>
                <w:szCs w:val="24"/>
              </w:rPr>
              <m:t>0</m:t>
            </m:r>
            <m:ctrlPr>
              <w:rPr>
                <w:rFonts w:ascii="Cambria Math" w:hAnsi="Cambria Math" w:cs="Times New Roman"/>
                <w:sz w:val="24"/>
                <w:szCs w:val="24"/>
              </w:rPr>
            </m:ctrlPr>
          </m:e>
        </m:d>
        <m:r>
          <m:rPr>
            <m:lit/>
            <m:sty m:val="bi"/>
          </m:rPr>
          <w:rPr>
            <w:rFonts w:ascii="Cambria Math" w:hAnsi="Cambria Math" w:cs="Times New Roman"/>
            <w:sz w:val="24"/>
            <w:szCs w:val="24"/>
          </w:rPr>
          <m:t>)</m:t>
        </m:r>
        <m:r>
          <m:rPr>
            <m:sty m:val="bi"/>
          </m:rPr>
          <w:rPr>
            <w:rFonts w:ascii="Cambria Math" w:hAnsi="Cambria Math" w:cs="Times New Roman"/>
            <w:sz w:val="24"/>
            <w:szCs w:val="24"/>
          </w:rPr>
          <m:t xml:space="preserve"> </m:t>
        </m:r>
      </m:oMath>
      <w:r w:rsidRPr="005D4838">
        <w:rPr>
          <w:rFonts w:ascii="Times New Roman" w:hAnsi="Times New Roman" w:cs="Times New Roman"/>
          <w:sz w:val="24"/>
          <w:szCs w:val="24"/>
        </w:rPr>
        <w:t xml:space="preserve">initial quantum state of each qubit, </w:t>
      </w:r>
      <m:oMath>
        <m:r>
          <m:rPr>
            <m:lit/>
            <m:sty m:val="bi"/>
          </m:rPr>
          <w:rPr>
            <w:rFonts w:ascii="Cambria Math" w:hAnsi="Cambria Math" w:cs="Times New Roman"/>
            <w:sz w:val="24"/>
            <w:szCs w:val="24"/>
          </w:rPr>
          <m:t>(</m:t>
        </m:r>
        <m:nary>
          <m:naryPr>
            <m:chr m:val="⨂"/>
            <m:subHide m:val="1"/>
            <m:supHide m:val="1"/>
            <m:ctrlPr>
              <w:rPr>
                <w:rFonts w:ascii="Cambria Math" w:hAnsi="Cambria Math" w:cs="Times New Roman"/>
                <w:sz w:val="24"/>
                <w:szCs w:val="24"/>
              </w:rPr>
            </m:ctrlPr>
          </m:naryPr>
          <m:sub>
            <m:ctrlPr>
              <w:rPr>
                <w:rFonts w:ascii="Cambria Math" w:hAnsi="Cambria Math" w:cs="Times New Roman"/>
                <w:i/>
                <w:sz w:val="24"/>
                <w:szCs w:val="24"/>
              </w:rPr>
            </m:ctrlPr>
          </m:sub>
          <m:sup>
            <m:ctrlPr>
              <w:rPr>
                <w:rFonts w:ascii="Cambria Math" w:hAnsi="Cambria Math" w:cs="Times New Roman"/>
                <w:i/>
                <w:sz w:val="24"/>
                <w:szCs w:val="24"/>
              </w:rPr>
            </m:ctrlPr>
          </m:sup>
          <m:e>
            <m:r>
              <m:rPr>
                <m:lit/>
                <m:sty m:val="bi"/>
              </m:rPr>
              <w:rPr>
                <w:rFonts w:ascii="Cambria Math" w:hAnsi="Cambria Math" w:cs="Times New Roman"/>
                <w:sz w:val="24"/>
                <w:szCs w:val="24"/>
              </w:rPr>
              <m:t>)</m:t>
            </m:r>
            <m:ctrlPr>
              <w:rPr>
                <w:rFonts w:ascii="Cambria Math" w:hAnsi="Cambria Math" w:cs="Times New Roman"/>
                <w:i/>
                <w:sz w:val="24"/>
                <w:szCs w:val="24"/>
              </w:rPr>
            </m:ctrlPr>
          </m:e>
        </m:nary>
        <m:r>
          <m:rPr>
            <m:sty m:val="bi"/>
          </m:rPr>
          <w:rPr>
            <w:rFonts w:ascii="Cambria Math" w:hAnsi="Cambria Math" w:cs="Times New Roman"/>
            <w:sz w:val="24"/>
            <w:szCs w:val="24"/>
          </w:rPr>
          <m:t xml:space="preserve"> </m:t>
        </m:r>
      </m:oMath>
      <w:r w:rsidRPr="005D4838">
        <w:rPr>
          <w:rFonts w:ascii="Times New Roman" w:hAnsi="Times New Roman" w:cs="Times New Roman"/>
          <w:sz w:val="24"/>
          <w:szCs w:val="24"/>
        </w:rPr>
        <w:t>and denotes the tensor product over all qubits.</w:t>
      </w:r>
    </w:p>
    <w:p w:rsidR="005D4838" w:rsidRPr="005D4838" w:rsidRDefault="005D4838" w:rsidP="005D4838">
      <w:pPr>
        <w:spacing w:line="360" w:lineRule="auto"/>
        <w:jc w:val="both"/>
        <w:rPr>
          <w:rFonts w:ascii="Times New Roman" w:hAnsi="Times New Roman" w:cs="Times New Roman"/>
          <w:sz w:val="24"/>
          <w:szCs w:val="24"/>
          <w:u w:val="single"/>
        </w:rPr>
      </w:pPr>
      <w:r w:rsidRPr="005D4838">
        <w:rPr>
          <w:rFonts w:ascii="Times New Roman" w:hAnsi="Times New Roman" w:cs="Times New Roman"/>
          <w:sz w:val="24"/>
          <w:szCs w:val="24"/>
          <w:u w:val="single"/>
        </w:rPr>
        <w:t xml:space="preserve"> RY gate:</w:t>
      </w:r>
    </w:p>
    <w:p w:rsidR="005D4838" w:rsidRPr="005D4838" w:rsidRDefault="005D4838" w:rsidP="005D4838">
      <w:pPr>
        <w:spacing w:line="360" w:lineRule="auto"/>
        <w:jc w:val="both"/>
        <w:rPr>
          <w:rFonts w:ascii="Times New Roman" w:hAnsi="Times New Roman" w:cs="Times New Roman"/>
          <w:sz w:val="24"/>
          <w:szCs w:val="24"/>
        </w:rPr>
      </w:pPr>
      <w:r w:rsidRPr="005D4838">
        <w:rPr>
          <w:rFonts w:ascii="Times New Roman" w:hAnsi="Times New Roman" w:cs="Times New Roman"/>
          <w:sz w:val="24"/>
          <w:szCs w:val="24"/>
        </w:rPr>
        <w:t xml:space="preserve">                    RY(</w:t>
      </w:r>
      <w:bookmarkStart w:id="1" w:name="_Hlk209461753"/>
      <m:oMath>
        <m:r>
          <m:rPr>
            <m:sty m:val="bi"/>
          </m:rPr>
          <w:rPr>
            <w:rFonts w:ascii="Cambria Math" w:hAnsi="Cambria Math" w:cs="Times New Roman"/>
            <w:sz w:val="24"/>
            <w:szCs w:val="24"/>
          </w:rPr>
          <m:t xml:space="preserve">θ) =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func>
                    <m:funcPr>
                      <m:ctrlPr>
                        <w:rPr>
                          <w:rFonts w:ascii="Cambria Math" w:hAnsi="Cambria Math" w:cs="Times New Roman"/>
                          <w:i/>
                          <w:sz w:val="24"/>
                          <w:szCs w:val="24"/>
                        </w:rPr>
                      </m:ctrlPr>
                    </m:funcPr>
                    <m:fName>
                      <m:r>
                        <m:rPr>
                          <m:sty m:val="b"/>
                        </m:rPr>
                        <w:rPr>
                          <w:rFonts w:ascii="Cambria Math" w:hAnsi="Cambria Math" w:cs="Times New Roman"/>
                          <w:sz w:val="24"/>
                          <w:szCs w:val="24"/>
                        </w:rPr>
                        <m:t>cos</m:t>
                      </m:r>
                    </m:fName>
                    <m:e>
                      <m:r>
                        <m:rPr>
                          <m:sty m:val="bi"/>
                        </m:rPr>
                        <w:rPr>
                          <w:rFonts w:ascii="Cambria Math" w:hAnsi="Cambria Math" w:cs="Times New Roman"/>
                          <w:sz w:val="24"/>
                          <w:szCs w:val="24"/>
                        </w:rPr>
                        <m:t>(0/2</m:t>
                      </m:r>
                    </m:e>
                  </m:func>
                  <m:r>
                    <m:rPr>
                      <m:sty m:val="bi"/>
                    </m:rPr>
                    <w:rPr>
                      <w:rFonts w:ascii="Cambria Math" w:hAnsi="Cambria Math" w:cs="Times New Roman"/>
                      <w:sz w:val="24"/>
                      <w:szCs w:val="24"/>
                    </w:rPr>
                    <m:t>)</m:t>
                  </m:r>
                </m:e>
                <m:e>
                  <m:r>
                    <m:rPr>
                      <m:sty m:val="bi"/>
                    </m:rPr>
                    <w:rPr>
                      <w:rFonts w:ascii="Cambria Math" w:hAnsi="Cambria Math" w:cs="Times New Roman"/>
                      <w:sz w:val="24"/>
                      <w:szCs w:val="24"/>
                    </w:rPr>
                    <m:t>-</m:t>
                  </m:r>
                  <m:func>
                    <m:funcPr>
                      <m:ctrlPr>
                        <w:rPr>
                          <w:rFonts w:ascii="Cambria Math" w:hAnsi="Cambria Math" w:cs="Times New Roman"/>
                          <w:i/>
                          <w:sz w:val="24"/>
                          <w:szCs w:val="24"/>
                        </w:rPr>
                      </m:ctrlPr>
                    </m:funcPr>
                    <m:fName>
                      <m:r>
                        <m:rPr>
                          <m:sty m:val="b"/>
                        </m:rPr>
                        <w:rPr>
                          <w:rFonts w:ascii="Cambria Math" w:hAnsi="Cambria Math" w:cs="Times New Roman"/>
                          <w:sz w:val="24"/>
                          <w:szCs w:val="24"/>
                        </w:rPr>
                        <m:t>sin</m:t>
                      </m:r>
                    </m:fName>
                    <m:e>
                      <m:r>
                        <m:rPr>
                          <m:sty m:val="bi"/>
                        </m:rPr>
                        <w:rPr>
                          <w:rFonts w:ascii="Cambria Math" w:hAnsi="Cambria Math" w:cs="Times New Roman"/>
                          <w:sz w:val="24"/>
                          <w:szCs w:val="24"/>
                        </w:rPr>
                        <m:t>(0/2)</m:t>
                      </m:r>
                    </m:e>
                  </m:func>
                </m:e>
              </m:mr>
              <m:mr>
                <m:e>
                  <m:r>
                    <m:rPr>
                      <m:sty m:val="bi"/>
                    </m:rPr>
                    <w:rPr>
                      <w:rFonts w:ascii="Cambria Math" w:hAnsi="Cambria Math" w:cs="Times New Roman"/>
                      <w:sz w:val="24"/>
                      <w:szCs w:val="24"/>
                    </w:rPr>
                    <m:t>sin (0/2)</m:t>
                  </m:r>
                </m:e>
                <m:e>
                  <m:r>
                    <m:rPr>
                      <m:sty m:val="bi"/>
                    </m:rPr>
                    <w:rPr>
                      <w:rFonts w:ascii="Cambria Math" w:hAnsi="Cambria Math" w:cs="Times New Roman"/>
                      <w:sz w:val="24"/>
                      <w:szCs w:val="24"/>
                    </w:rPr>
                    <m:t>cos(0/2)</m:t>
                  </m:r>
                </m:e>
              </m:mr>
            </m:m>
          </m:e>
        </m:d>
      </m:oMath>
      <w:bookmarkEnd w:id="1"/>
    </w:p>
    <w:p w:rsidR="005D4838" w:rsidRDefault="005D4838" w:rsidP="005D4838">
      <w:pPr>
        <w:spacing w:line="360" w:lineRule="auto"/>
        <w:jc w:val="both"/>
        <w:rPr>
          <w:rFonts w:ascii="Times New Roman" w:hAnsi="Times New Roman" w:cs="Times New Roman"/>
          <w:sz w:val="24"/>
          <w:szCs w:val="24"/>
          <w:lang w:val="en-US"/>
        </w:rPr>
      </w:pPr>
      <w:r w:rsidRPr="005D4838">
        <w:rPr>
          <w:rFonts w:ascii="Times New Roman" w:hAnsi="Times New Roman" w:cs="Times New Roman"/>
          <w:sz w:val="24"/>
          <w:szCs w:val="24"/>
          <w:lang w:val="en-US"/>
        </w:rPr>
        <w:t>The RY gate is a single-qubit rotation gate that rotates a qubit around the Y-axis of the Bloch sphere. It is commonly used for encoding classical information into quantum states. In this model, each classical feature is used as a parameter θ to rotate a qubit using this gate, forming the foundation of the angle embedding process in the QCNN.</w:t>
      </w:r>
    </w:p>
    <w:p w:rsidR="005D4838" w:rsidRDefault="005D4838" w:rsidP="005D4838">
      <w:pPr>
        <w:spacing w:line="360" w:lineRule="auto"/>
        <w:jc w:val="center"/>
        <w:rPr>
          <w:rFonts w:ascii="Times New Roman" w:hAnsi="Times New Roman" w:cs="Times New Roman"/>
          <w:sz w:val="24"/>
          <w:szCs w:val="24"/>
          <w:lang w:val="en-US"/>
        </w:rPr>
      </w:pPr>
      <w:r w:rsidRPr="008E6667">
        <w:rPr>
          <w:noProof/>
          <w:sz w:val="24"/>
          <w:szCs w:val="24"/>
        </w:rPr>
        <w:drawing>
          <wp:inline distT="0" distB="0" distL="0" distR="0" wp14:anchorId="13CD22B2" wp14:editId="3FB8CFF2">
            <wp:extent cx="5731510" cy="1380148"/>
            <wp:effectExtent l="0" t="0" r="2540" b="0"/>
            <wp:docPr id="93708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380148"/>
                    </a:xfrm>
                    <a:prstGeom prst="rect">
                      <a:avLst/>
                    </a:prstGeom>
                    <a:noFill/>
                    <a:ln>
                      <a:noFill/>
                    </a:ln>
                  </pic:spPr>
                </pic:pic>
              </a:graphicData>
            </a:graphic>
          </wp:inline>
        </w:drawing>
      </w:r>
    </w:p>
    <w:p w:rsidR="005D4838" w:rsidRPr="005D4838" w:rsidRDefault="005D4838" w:rsidP="005D4838">
      <w:pPr>
        <w:spacing w:line="360" w:lineRule="auto"/>
        <w:jc w:val="center"/>
        <w:rPr>
          <w:rFonts w:ascii="Times New Roman" w:hAnsi="Times New Roman" w:cs="Times New Roman"/>
          <w:sz w:val="24"/>
          <w:szCs w:val="24"/>
          <w:lang w:val="en-US"/>
        </w:rPr>
      </w:pPr>
      <w:r w:rsidRPr="005D4838">
        <w:rPr>
          <w:rFonts w:ascii="Times New Roman" w:hAnsi="Times New Roman" w:cs="Times New Roman"/>
          <w:sz w:val="24"/>
          <w:szCs w:val="24"/>
        </w:rPr>
        <w:t>Figure 2. Workflow diagram of the proposed Quantum Convolutional Neural Network (QCNN) model.</w:t>
      </w:r>
    </w:p>
    <w:p w:rsidR="005D4838" w:rsidRPr="005D4838" w:rsidRDefault="005D4838" w:rsidP="005D4838">
      <w:pPr>
        <w:spacing w:line="360" w:lineRule="auto"/>
        <w:jc w:val="center"/>
        <w:rPr>
          <w:rFonts w:ascii="Times New Roman" w:hAnsi="Times New Roman" w:cs="Times New Roman"/>
          <w:sz w:val="24"/>
          <w:szCs w:val="24"/>
          <w:lang w:val="en-US"/>
        </w:rPr>
        <w:sectPr w:rsidR="005D4838" w:rsidRPr="005D4838" w:rsidSect="005D4838">
          <w:pgSz w:w="12240" w:h="15840"/>
          <w:pgMar w:top="1440" w:right="1080" w:bottom="280" w:left="1080" w:header="720" w:footer="720" w:gutter="0"/>
          <w:cols w:space="304"/>
        </w:sectPr>
      </w:pPr>
    </w:p>
    <w:p w:rsidR="00656858" w:rsidRDefault="00656858" w:rsidP="005D4838">
      <w:pPr>
        <w:spacing w:line="360" w:lineRule="auto"/>
        <w:jc w:val="both"/>
        <w:rPr>
          <w:rFonts w:ascii="Times New Roman" w:hAnsi="Times New Roman" w:cs="Times New Roman"/>
          <w:sz w:val="24"/>
          <w:szCs w:val="24"/>
          <w:lang w:val="en-US"/>
        </w:rPr>
      </w:pPr>
    </w:p>
    <w:p w:rsidR="00656858" w:rsidRDefault="00656858" w:rsidP="005D4838">
      <w:pPr>
        <w:spacing w:line="360" w:lineRule="auto"/>
        <w:jc w:val="both"/>
        <w:rPr>
          <w:rFonts w:ascii="Times New Roman" w:hAnsi="Times New Roman" w:cs="Times New Roman"/>
          <w:sz w:val="24"/>
          <w:szCs w:val="24"/>
          <w:lang w:val="en-US"/>
        </w:rPr>
      </w:pPr>
    </w:p>
    <w:p w:rsidR="005D4838" w:rsidRDefault="005D4838" w:rsidP="005D4838">
      <w:pPr>
        <w:spacing w:line="360" w:lineRule="auto"/>
        <w:jc w:val="both"/>
        <w:rPr>
          <w:rFonts w:ascii="Times New Roman" w:hAnsi="Times New Roman" w:cs="Times New Roman"/>
          <w:sz w:val="24"/>
          <w:szCs w:val="24"/>
          <w:lang w:val="en-US"/>
        </w:rPr>
      </w:pPr>
      <w:r w:rsidRPr="005D4838">
        <w:rPr>
          <w:rFonts w:ascii="Times New Roman" w:hAnsi="Times New Roman" w:cs="Times New Roman"/>
          <w:sz w:val="24"/>
          <w:szCs w:val="24"/>
          <w:lang w:val="en-US"/>
        </w:rPr>
        <w:lastRenderedPageBreak/>
        <w:t>The Quantum Convolutional Neural Network (QCNN) mirrors the classical CNN workflow but operates entirely with quantum circuits. Classical input features are encoded into qubits via Angle Embedding, followed by Strongly Entangling Layers that capture correlations across qubits. Quantum pooling reduces the number of qubits, and the final measurement of the first qubit, passed through a sigmoid function, produces the predicted class label. Algorithm 2 summarizes the QCNN workflow, from data encoding and quantum convolution to measurement and classification.</w:t>
      </w:r>
    </w:p>
    <w:p w:rsidR="005D4838" w:rsidRPr="005D4838" w:rsidRDefault="005D4838" w:rsidP="005D4838">
      <w:pPr>
        <w:spacing w:line="360" w:lineRule="auto"/>
        <w:jc w:val="both"/>
        <w:rPr>
          <w:rFonts w:ascii="Times New Roman" w:hAnsi="Times New Roman" w:cs="Times New Roman"/>
          <w:sz w:val="24"/>
          <w:szCs w:val="24"/>
          <w:lang w:val="en-US"/>
        </w:rPr>
      </w:pPr>
      <w:r w:rsidRPr="005D4838">
        <w:rPr>
          <w:rFonts w:ascii="Times New Roman" w:hAnsi="Times New Roman" w:cs="Times New Roman"/>
          <w:b/>
          <w:bCs/>
          <w:sz w:val="24"/>
          <w:szCs w:val="24"/>
          <w:lang w:val="en-US"/>
        </w:rPr>
        <w:t>Require:</w:t>
      </w:r>
      <w:r w:rsidRPr="005D4838">
        <w:rPr>
          <w:rFonts w:ascii="Times New Roman" w:hAnsi="Times New Roman" w:cs="Times New Roman"/>
          <w:sz w:val="24"/>
          <w:szCs w:val="24"/>
          <w:lang w:val="en-US"/>
        </w:rPr>
        <w:t xml:space="preserve"> Classical input data (preprocessed and PCA-reduced features)  </w:t>
      </w:r>
    </w:p>
    <w:p w:rsidR="005D4838" w:rsidRPr="005D4838" w:rsidRDefault="005D4838" w:rsidP="005D4838">
      <w:pPr>
        <w:spacing w:line="360" w:lineRule="auto"/>
        <w:jc w:val="both"/>
        <w:rPr>
          <w:rFonts w:ascii="Times New Roman" w:hAnsi="Times New Roman" w:cs="Times New Roman"/>
          <w:sz w:val="24"/>
          <w:szCs w:val="24"/>
          <w:lang w:val="en-US"/>
        </w:rPr>
      </w:pPr>
      <w:r w:rsidRPr="005D4838">
        <w:rPr>
          <w:rFonts w:ascii="Times New Roman" w:hAnsi="Times New Roman" w:cs="Times New Roman"/>
          <w:b/>
          <w:bCs/>
          <w:sz w:val="24"/>
          <w:szCs w:val="24"/>
          <w:lang w:val="en-US"/>
        </w:rPr>
        <w:t>Ensure:</w:t>
      </w:r>
      <w:r w:rsidRPr="005D4838">
        <w:rPr>
          <w:rFonts w:ascii="Times New Roman" w:hAnsi="Times New Roman" w:cs="Times New Roman"/>
          <w:sz w:val="24"/>
          <w:szCs w:val="24"/>
          <w:lang w:val="en-US"/>
        </w:rPr>
        <w:t xml:space="preserve"> Predicted class label  </w:t>
      </w:r>
    </w:p>
    <w:p w:rsidR="005D4838" w:rsidRPr="005D4838" w:rsidRDefault="005D4838" w:rsidP="005D4838">
      <w:pPr>
        <w:spacing w:line="360" w:lineRule="auto"/>
        <w:jc w:val="both"/>
        <w:rPr>
          <w:rFonts w:ascii="Times New Roman" w:hAnsi="Times New Roman" w:cs="Times New Roman"/>
          <w:sz w:val="24"/>
          <w:szCs w:val="24"/>
          <w:lang w:val="en-US"/>
        </w:rPr>
      </w:pPr>
      <w:r w:rsidRPr="005D4838">
        <w:rPr>
          <w:rFonts w:ascii="Times New Roman" w:hAnsi="Times New Roman" w:cs="Times New Roman"/>
          <w:b/>
          <w:bCs/>
          <w:sz w:val="24"/>
          <w:szCs w:val="24"/>
          <w:lang w:val="en-US"/>
        </w:rPr>
        <w:t xml:space="preserve">Input </w:t>
      </w:r>
      <w:r w:rsidRPr="005D4838">
        <w:rPr>
          <w:rFonts w:ascii="Times New Roman" w:hAnsi="Times New Roman" w:cs="Times New Roman"/>
          <w:sz w:val="24"/>
          <w:szCs w:val="24"/>
          <w:lang w:val="en-US"/>
        </w:rPr>
        <w:t xml:space="preserve">← Encode classical data into quantum state using AngleEmbedding  </w:t>
      </w:r>
    </w:p>
    <w:p w:rsidR="005D4838" w:rsidRPr="005D4838" w:rsidRDefault="005D4838" w:rsidP="005D4838">
      <w:pPr>
        <w:spacing w:line="360" w:lineRule="auto"/>
        <w:jc w:val="both"/>
        <w:rPr>
          <w:rFonts w:ascii="Times New Roman" w:hAnsi="Times New Roman" w:cs="Times New Roman"/>
          <w:sz w:val="24"/>
          <w:szCs w:val="24"/>
          <w:lang w:val="en-US"/>
        </w:rPr>
      </w:pPr>
      <w:r w:rsidRPr="005D4838">
        <w:rPr>
          <w:rFonts w:ascii="Times New Roman" w:hAnsi="Times New Roman" w:cs="Times New Roman"/>
          <w:b/>
          <w:bCs/>
          <w:sz w:val="24"/>
          <w:szCs w:val="24"/>
          <w:lang w:val="en-US"/>
        </w:rPr>
        <w:t>Quantum Circuit</w:t>
      </w:r>
      <w:r w:rsidRPr="005D4838">
        <w:rPr>
          <w:rFonts w:ascii="Times New Roman" w:hAnsi="Times New Roman" w:cs="Times New Roman"/>
          <w:sz w:val="24"/>
          <w:szCs w:val="24"/>
          <w:lang w:val="en-US"/>
        </w:rPr>
        <w:t xml:space="preserve"> ← Initialize empty quantum circuit with n_qubits  </w:t>
      </w:r>
    </w:p>
    <w:p w:rsidR="005D4838" w:rsidRPr="005D4838" w:rsidRDefault="005D4838" w:rsidP="005D4838">
      <w:pPr>
        <w:spacing w:line="360" w:lineRule="auto"/>
        <w:jc w:val="both"/>
        <w:rPr>
          <w:rFonts w:ascii="Times New Roman" w:hAnsi="Times New Roman" w:cs="Times New Roman"/>
          <w:sz w:val="24"/>
          <w:szCs w:val="24"/>
          <w:lang w:val="en-US"/>
        </w:rPr>
      </w:pPr>
      <w:r w:rsidRPr="005D4838">
        <w:rPr>
          <w:rFonts w:ascii="Times New Roman" w:hAnsi="Times New Roman" w:cs="Times New Roman"/>
          <w:b/>
          <w:bCs/>
          <w:sz w:val="24"/>
          <w:szCs w:val="24"/>
          <w:lang w:val="en-US"/>
        </w:rPr>
        <w:t>for each</w:t>
      </w:r>
      <w:r w:rsidRPr="005D4838">
        <w:rPr>
          <w:rFonts w:ascii="Times New Roman" w:hAnsi="Times New Roman" w:cs="Times New Roman"/>
          <w:sz w:val="24"/>
          <w:szCs w:val="24"/>
          <w:lang w:val="en-US"/>
        </w:rPr>
        <w:t xml:space="preserve"> Strongly Entangling Layer </w:t>
      </w:r>
      <w:r w:rsidRPr="005D4838">
        <w:rPr>
          <w:rFonts w:ascii="Times New Roman" w:hAnsi="Times New Roman" w:cs="Times New Roman"/>
          <w:b/>
          <w:bCs/>
          <w:sz w:val="24"/>
          <w:szCs w:val="24"/>
          <w:lang w:val="en-US"/>
        </w:rPr>
        <w:t>do</w:t>
      </w:r>
      <w:r w:rsidRPr="005D4838">
        <w:rPr>
          <w:rFonts w:ascii="Times New Roman" w:hAnsi="Times New Roman" w:cs="Times New Roman"/>
          <w:sz w:val="24"/>
          <w:szCs w:val="24"/>
          <w:lang w:val="en-US"/>
        </w:rPr>
        <w:t xml:space="preserve">  </w:t>
      </w:r>
    </w:p>
    <w:p w:rsidR="005D4838" w:rsidRPr="005D4838" w:rsidRDefault="005D4838" w:rsidP="005D4838">
      <w:pPr>
        <w:spacing w:line="360" w:lineRule="auto"/>
        <w:jc w:val="both"/>
        <w:rPr>
          <w:rFonts w:ascii="Times New Roman" w:hAnsi="Times New Roman" w:cs="Times New Roman"/>
          <w:sz w:val="24"/>
          <w:szCs w:val="24"/>
          <w:lang w:val="en-US"/>
        </w:rPr>
      </w:pPr>
      <w:r w:rsidRPr="005D4838">
        <w:rPr>
          <w:rFonts w:ascii="Times New Roman" w:hAnsi="Times New Roman" w:cs="Times New Roman"/>
          <w:sz w:val="24"/>
          <w:szCs w:val="24"/>
          <w:lang w:val="en-US"/>
        </w:rPr>
        <w:t xml:space="preserve">    Apply parametrized single-qubit rotations (RY gates)  </w:t>
      </w:r>
    </w:p>
    <w:p w:rsidR="005D4838" w:rsidRPr="005D4838" w:rsidRDefault="005D4838" w:rsidP="005D4838">
      <w:pPr>
        <w:spacing w:line="360" w:lineRule="auto"/>
        <w:jc w:val="both"/>
        <w:rPr>
          <w:rFonts w:ascii="Times New Roman" w:hAnsi="Times New Roman" w:cs="Times New Roman"/>
          <w:sz w:val="24"/>
          <w:szCs w:val="24"/>
          <w:lang w:val="en-US"/>
        </w:rPr>
      </w:pPr>
      <w:r w:rsidRPr="005D4838">
        <w:rPr>
          <w:rFonts w:ascii="Times New Roman" w:hAnsi="Times New Roman" w:cs="Times New Roman"/>
          <w:sz w:val="24"/>
          <w:szCs w:val="24"/>
          <w:lang w:val="en-US"/>
        </w:rPr>
        <w:t xml:space="preserve">    Entangle qubits using controlled operations  </w:t>
      </w:r>
    </w:p>
    <w:p w:rsidR="005D4838" w:rsidRPr="005D4838" w:rsidRDefault="005D4838" w:rsidP="005D4838">
      <w:pPr>
        <w:spacing w:line="360" w:lineRule="auto"/>
        <w:jc w:val="both"/>
        <w:rPr>
          <w:rFonts w:ascii="Times New Roman" w:hAnsi="Times New Roman" w:cs="Times New Roman"/>
          <w:sz w:val="24"/>
          <w:szCs w:val="24"/>
          <w:lang w:val="en-US"/>
        </w:rPr>
      </w:pPr>
      <w:r w:rsidRPr="005D4838">
        <w:rPr>
          <w:rFonts w:ascii="Times New Roman" w:hAnsi="Times New Roman" w:cs="Times New Roman"/>
          <w:sz w:val="24"/>
          <w:szCs w:val="24"/>
          <w:lang w:val="en-US"/>
        </w:rPr>
        <w:t xml:space="preserve">    Quantum Circuit ← Quantum Circuit + Entangling operations  </w:t>
      </w:r>
    </w:p>
    <w:p w:rsidR="005D4838" w:rsidRPr="005D4838" w:rsidRDefault="005D4838" w:rsidP="005D4838">
      <w:pPr>
        <w:spacing w:line="360" w:lineRule="auto"/>
        <w:jc w:val="both"/>
        <w:rPr>
          <w:rFonts w:ascii="Times New Roman" w:hAnsi="Times New Roman" w:cs="Times New Roman"/>
          <w:b/>
          <w:bCs/>
          <w:sz w:val="24"/>
          <w:szCs w:val="24"/>
          <w:lang w:val="en-US"/>
        </w:rPr>
      </w:pPr>
      <w:r w:rsidRPr="005D4838">
        <w:rPr>
          <w:rFonts w:ascii="Times New Roman" w:hAnsi="Times New Roman" w:cs="Times New Roman"/>
          <w:b/>
          <w:bCs/>
          <w:sz w:val="24"/>
          <w:szCs w:val="24"/>
          <w:lang w:val="en-US"/>
        </w:rPr>
        <w:t xml:space="preserve">end for  </w:t>
      </w:r>
    </w:p>
    <w:p w:rsidR="005D4838" w:rsidRPr="005D4838" w:rsidRDefault="005D4838" w:rsidP="005D4838">
      <w:pPr>
        <w:spacing w:line="360" w:lineRule="auto"/>
        <w:jc w:val="both"/>
        <w:rPr>
          <w:rFonts w:ascii="Times New Roman" w:hAnsi="Times New Roman" w:cs="Times New Roman"/>
          <w:sz w:val="24"/>
          <w:szCs w:val="24"/>
          <w:lang w:val="en-US"/>
        </w:rPr>
      </w:pPr>
      <w:r w:rsidRPr="005D4838">
        <w:rPr>
          <w:rFonts w:ascii="Times New Roman" w:hAnsi="Times New Roman" w:cs="Times New Roman"/>
          <w:sz w:val="24"/>
          <w:szCs w:val="24"/>
          <w:lang w:val="en-US"/>
        </w:rPr>
        <w:t xml:space="preserve">Measure selected qubit(s) to obtain expectation value  </w:t>
      </w:r>
    </w:p>
    <w:p w:rsidR="005D4838" w:rsidRPr="005D4838" w:rsidRDefault="005D4838" w:rsidP="005D4838">
      <w:pPr>
        <w:spacing w:line="360" w:lineRule="auto"/>
        <w:jc w:val="both"/>
        <w:rPr>
          <w:rFonts w:ascii="Times New Roman" w:hAnsi="Times New Roman" w:cs="Times New Roman"/>
          <w:sz w:val="24"/>
          <w:szCs w:val="24"/>
          <w:lang w:val="en-US"/>
        </w:rPr>
      </w:pPr>
      <w:r w:rsidRPr="005D4838">
        <w:rPr>
          <w:rFonts w:ascii="Times New Roman" w:hAnsi="Times New Roman" w:cs="Times New Roman"/>
          <w:sz w:val="24"/>
          <w:szCs w:val="24"/>
          <w:lang w:val="en-US"/>
        </w:rPr>
        <w:t xml:space="preserve">Apply sigmoid activation to measured value  </w:t>
      </w:r>
    </w:p>
    <w:p w:rsidR="005D4838" w:rsidRPr="005D4838" w:rsidRDefault="005D4838" w:rsidP="005D4838">
      <w:pPr>
        <w:spacing w:line="360" w:lineRule="auto"/>
        <w:jc w:val="both"/>
        <w:rPr>
          <w:rFonts w:ascii="Times New Roman" w:hAnsi="Times New Roman" w:cs="Times New Roman"/>
          <w:sz w:val="24"/>
          <w:szCs w:val="24"/>
          <w:lang w:val="en-US"/>
        </w:rPr>
      </w:pPr>
      <w:r w:rsidRPr="005D4838">
        <w:rPr>
          <w:rFonts w:ascii="Times New Roman" w:hAnsi="Times New Roman" w:cs="Times New Roman"/>
          <w:sz w:val="24"/>
          <w:szCs w:val="24"/>
          <w:lang w:val="en-US"/>
        </w:rPr>
        <w:t xml:space="preserve">Predicted Label ← Threshold output at 0.5  </w:t>
      </w:r>
    </w:p>
    <w:p w:rsidR="005D4838" w:rsidRPr="005D4838" w:rsidRDefault="005D4838" w:rsidP="005D4838">
      <w:pPr>
        <w:spacing w:line="360" w:lineRule="auto"/>
        <w:jc w:val="both"/>
        <w:rPr>
          <w:rFonts w:ascii="Times New Roman" w:hAnsi="Times New Roman" w:cs="Times New Roman"/>
          <w:sz w:val="24"/>
          <w:szCs w:val="24"/>
          <w:lang w:val="en-US"/>
        </w:rPr>
      </w:pPr>
      <w:r w:rsidRPr="005D4838">
        <w:rPr>
          <w:rFonts w:ascii="Times New Roman" w:hAnsi="Times New Roman" w:cs="Times New Roman"/>
          <w:b/>
          <w:bCs/>
          <w:sz w:val="24"/>
          <w:szCs w:val="24"/>
          <w:lang w:val="en-US"/>
        </w:rPr>
        <w:t xml:space="preserve">return </w:t>
      </w:r>
      <w:r w:rsidRPr="005D4838">
        <w:rPr>
          <w:rFonts w:ascii="Times New Roman" w:hAnsi="Times New Roman" w:cs="Times New Roman"/>
          <w:sz w:val="24"/>
          <w:szCs w:val="24"/>
          <w:lang w:val="en-US"/>
        </w:rPr>
        <w:t xml:space="preserve">Predicted Label  </w:t>
      </w:r>
    </w:p>
    <w:p w:rsidR="005D4838" w:rsidRPr="005D4838" w:rsidRDefault="005D4838" w:rsidP="005D4838">
      <w:pPr>
        <w:spacing w:line="360" w:lineRule="auto"/>
        <w:jc w:val="center"/>
        <w:rPr>
          <w:rFonts w:ascii="Times New Roman" w:hAnsi="Times New Roman" w:cs="Times New Roman"/>
        </w:rPr>
      </w:pPr>
      <w:r w:rsidRPr="005D4838">
        <w:rPr>
          <w:rFonts w:ascii="Times New Roman" w:hAnsi="Times New Roman" w:cs="Times New Roman"/>
        </w:rPr>
        <w:t>Algorithm 2. Workflow steps of the Quantum Convolutional Neural Network (CNN) model.</w:t>
      </w:r>
    </w:p>
    <w:p w:rsidR="005D4838" w:rsidRDefault="005D4838" w:rsidP="005D4838">
      <w:pPr>
        <w:spacing w:line="360" w:lineRule="auto"/>
        <w:jc w:val="both"/>
        <w:rPr>
          <w:rFonts w:ascii="Times New Roman" w:hAnsi="Times New Roman" w:cs="Times New Roman"/>
          <w:sz w:val="24"/>
          <w:szCs w:val="24"/>
          <w:lang w:val="en-US"/>
        </w:rPr>
      </w:pPr>
      <w:r w:rsidRPr="005D4838">
        <w:rPr>
          <w:rFonts w:ascii="Times New Roman" w:hAnsi="Times New Roman" w:cs="Times New Roman"/>
          <w:sz w:val="24"/>
          <w:szCs w:val="24"/>
          <w:lang w:val="en-US"/>
        </w:rPr>
        <w:t xml:space="preserve">In the implementation, the quantum layer was simulated using a classical Dense layer due to compatibility issues with qml.qnn.KerasLayer. Despite this, the QCNN architecture retains the conceptual structure of a true quantum convolutional neural network, including convolution-like transformations, entanglement, and pooling operations applied to the qubits. The input layer accepts PCA-reduced features from the preprocessed dataset, encoding 12 key dimensions into the model. The simulated quantum layer applies dense transformations that conceptually represent parametrized qubit rotations and measurements. Fully connected dense layers follow the quantum layer to perform classification, and the output layer consists of a single neuron with a sigmoid activation function that outputs the probability of a transaction being </w:t>
      </w:r>
      <w:r w:rsidRPr="005D4838">
        <w:rPr>
          <w:rFonts w:ascii="Times New Roman" w:hAnsi="Times New Roman" w:cs="Times New Roman"/>
          <w:sz w:val="24"/>
          <w:szCs w:val="24"/>
          <w:lang w:val="en-US"/>
        </w:rPr>
        <w:lastRenderedPageBreak/>
        <w:t>fraudulent. Transactions with probability values above 0.5 are classified as fraud, while those below this threshold are considered legitimate.</w:t>
      </w:r>
    </w:p>
    <w:p w:rsidR="005D4838" w:rsidRPr="005D4838" w:rsidRDefault="005D4838" w:rsidP="005D4838">
      <w:pPr>
        <w:spacing w:line="360" w:lineRule="auto"/>
        <w:jc w:val="both"/>
        <w:rPr>
          <w:rFonts w:ascii="Times New Roman" w:hAnsi="Times New Roman" w:cs="Times New Roman"/>
          <w:sz w:val="24"/>
          <w:szCs w:val="24"/>
          <w:u w:val="single"/>
          <w:lang w:val="en-US"/>
        </w:rPr>
      </w:pPr>
      <w:r w:rsidRPr="005D4838">
        <w:rPr>
          <w:rFonts w:ascii="Times New Roman" w:hAnsi="Times New Roman" w:cs="Times New Roman"/>
          <w:sz w:val="24"/>
          <w:szCs w:val="24"/>
          <w:u w:val="single"/>
          <w:lang w:val="en-US"/>
        </w:rPr>
        <w:t>Expectation Value of Pauli-Z Measurement:</w:t>
      </w:r>
    </w:p>
    <w:p w:rsidR="005D4838" w:rsidRDefault="005D4838" w:rsidP="005D4838">
      <w:pPr>
        <w:spacing w:line="360" w:lineRule="auto"/>
        <w:jc w:val="both"/>
        <w:rPr>
          <w:rFonts w:ascii="Times New Roman" w:hAnsi="Times New Roman" w:cs="Times New Roman"/>
          <w:sz w:val="24"/>
          <w:szCs w:val="24"/>
          <w:lang w:val="en-US"/>
        </w:rPr>
      </w:pPr>
      <w:r w:rsidRPr="005D4838">
        <w:rPr>
          <w:rFonts w:ascii="Times New Roman" w:hAnsi="Times New Roman" w:cs="Times New Roman"/>
          <w:sz w:val="24"/>
          <w:szCs w:val="24"/>
          <w:lang w:val="en-US"/>
        </w:rPr>
        <w:t>After quantum processing, the QCNN predicts outcomes by measuring the expectation value of the Pauli-Z operator on a specific qubit. This quantum output is then passed through a sigmoid function for binary classification.</w:t>
      </w:r>
    </w:p>
    <w:p w:rsidR="005D4838" w:rsidRPr="005D4838" w:rsidRDefault="005D4838" w:rsidP="005D4838">
      <w:pPr>
        <w:spacing w:line="360" w:lineRule="auto"/>
        <w:jc w:val="both"/>
        <w:rPr>
          <w:rFonts w:ascii="Times New Roman" w:hAnsi="Times New Roman" w:cs="Times New Roman"/>
          <w:sz w:val="24"/>
          <w:szCs w:val="24"/>
          <w:lang w:val="en-US"/>
        </w:rPr>
      </w:pPr>
      <m:oMathPara>
        <m:oMath>
          <m:r>
            <m:rPr>
              <m:sty m:val="b"/>
            </m:rPr>
            <w:rPr>
              <w:rFonts w:ascii="Cambria Math" w:hAnsi="Cambria Math" w:cs="Times New Roman"/>
              <w:sz w:val="24"/>
              <w:szCs w:val="24"/>
            </w:rPr>
            <m:t> ̂</m:t>
          </m:r>
          <m:r>
            <m:rPr>
              <m:sty m:val="bi"/>
            </m:rPr>
            <w:rPr>
              <w:rFonts w:ascii="Cambria Math" w:hAnsi="Cambria Math" w:cs="Times New Roman"/>
              <w:sz w:val="24"/>
              <w:szCs w:val="24"/>
            </w:rPr>
            <m:t xml:space="preserve">{y} = </m:t>
          </m:r>
          <m:r>
            <m:rPr>
              <m:sty m:val="b"/>
            </m:rPr>
            <w:rPr>
              <w:rFonts w:ascii="Cambria Math" w:hAnsi="Cambria Math" w:cs="Times New Roman"/>
              <w:sz w:val="24"/>
              <w:szCs w:val="24"/>
            </w:rPr>
            <m:t>⟨ψ</m:t>
          </m:r>
          <m:r>
            <m:rPr>
              <m:sty m:val="bi"/>
            </m:rPr>
            <w:rPr>
              <w:rFonts w:ascii="Cambria Math" w:hAnsi="Cambria Math" w:cs="Times New Roman"/>
              <w:sz w:val="24"/>
              <w:szCs w:val="24"/>
            </w:rPr>
            <m:t>(</m:t>
          </m:r>
          <m:r>
            <m:rPr>
              <m:sty m:val="b"/>
            </m:rPr>
            <w:rPr>
              <w:rFonts w:ascii="Cambria Math" w:hAnsi="Cambria Math" w:cs="Times New Roman"/>
              <w:sz w:val="24"/>
              <w:szCs w:val="24"/>
            </w:rPr>
            <m:t>θ</m:t>
          </m:r>
          <m:r>
            <m:rPr>
              <m:sty m:val="bi"/>
            </m:rPr>
            <w:rPr>
              <w:rFonts w:ascii="Cambria Math" w:hAnsi="Cambria Math" w:cs="Times New Roman"/>
              <w:sz w:val="24"/>
              <w:szCs w:val="24"/>
            </w:rPr>
            <m:t xml:space="preserve">, x) | Z_0 | </m:t>
          </m:r>
          <m:r>
            <m:rPr>
              <m:sty m:val="b"/>
            </m:rPr>
            <w:rPr>
              <w:rFonts w:ascii="Cambria Math" w:hAnsi="Cambria Math" w:cs="Times New Roman"/>
              <w:sz w:val="24"/>
              <w:szCs w:val="24"/>
            </w:rPr>
            <m:t>ψ</m:t>
          </m:r>
          <m:r>
            <m:rPr>
              <m:sty m:val="bi"/>
            </m:rPr>
            <w:rPr>
              <w:rFonts w:ascii="Cambria Math" w:hAnsi="Cambria Math" w:cs="Times New Roman"/>
              <w:sz w:val="24"/>
              <w:szCs w:val="24"/>
            </w:rPr>
            <m:t>(</m:t>
          </m:r>
          <m:r>
            <m:rPr>
              <m:sty m:val="b"/>
            </m:rPr>
            <w:rPr>
              <w:rFonts w:ascii="Cambria Math" w:hAnsi="Cambria Math" w:cs="Times New Roman"/>
              <w:sz w:val="24"/>
              <w:szCs w:val="24"/>
            </w:rPr>
            <m:t>θ</m:t>
          </m:r>
          <m:r>
            <m:rPr>
              <m:sty m:val="bi"/>
            </m:rPr>
            <w:rPr>
              <w:rFonts w:ascii="Cambria Math" w:hAnsi="Cambria Math" w:cs="Times New Roman"/>
              <w:sz w:val="24"/>
              <w:szCs w:val="24"/>
            </w:rPr>
            <m:t xml:space="preserve">, x) </m:t>
          </m:r>
          <m:r>
            <m:rPr>
              <m:sty m:val="b"/>
            </m:rPr>
            <w:rPr>
              <w:rFonts w:ascii="Cambria Math" w:hAnsi="Cambria Math" w:cs="Times New Roman"/>
              <w:sz w:val="24"/>
              <w:szCs w:val="24"/>
            </w:rPr>
            <m:t>⟩</m:t>
          </m:r>
        </m:oMath>
      </m:oMathPara>
    </w:p>
    <w:p w:rsidR="005D4838" w:rsidRPr="005D4838" w:rsidRDefault="005D4838" w:rsidP="005D4838">
      <w:pPr>
        <w:spacing w:line="360" w:lineRule="auto"/>
        <w:jc w:val="both"/>
        <w:rPr>
          <w:rFonts w:ascii="Times New Roman" w:hAnsi="Times New Roman" w:cs="Times New Roman"/>
          <w:sz w:val="24"/>
          <w:szCs w:val="24"/>
        </w:rPr>
      </w:pPr>
      <w:r w:rsidRPr="005D4838">
        <w:rPr>
          <w:rFonts w:ascii="Times New Roman" w:hAnsi="Times New Roman" w:cs="Times New Roman"/>
          <w:sz w:val="24"/>
          <w:szCs w:val="24"/>
        </w:rPr>
        <w:t xml:space="preserve">Here, </w:t>
      </w:r>
      <m:oMath>
        <m:r>
          <m:rPr>
            <m:sty m:val="bi"/>
          </m:rPr>
          <w:rPr>
            <w:rFonts w:ascii="Cambria Math" w:hAnsi="Cambria Math" w:cs="Times New Roman"/>
            <w:sz w:val="24"/>
            <w:szCs w:val="24"/>
          </w:rPr>
          <m:t>,</m:t>
        </m:r>
        <m:r>
          <m:rPr>
            <m:lit/>
            <m:sty m:val="bi"/>
          </m:rPr>
          <w:rPr>
            <w:rFonts w:ascii="Cambria Math" w:hAnsi="Cambria Math" w:cs="Times New Roman"/>
            <w:sz w:val="24"/>
            <w:szCs w:val="24"/>
          </w:rPr>
          <m:t>(</m:t>
        </m:r>
        <m:r>
          <m:rPr>
            <m:sty m:val="bi"/>
          </m:rPr>
          <w:rPr>
            <w:rFonts w:ascii="Cambria Math" w:hAnsi="Cambria Math" w:cs="Times New Roman"/>
            <w:sz w:val="24"/>
            <w:szCs w:val="24"/>
          </w:rPr>
          <m:t>ψ</m:t>
        </m:r>
        <m:d>
          <m:dPr>
            <m:ctrlPr>
              <w:rPr>
                <w:rFonts w:ascii="Cambria Math" w:hAnsi="Cambria Math" w:cs="Times New Roman"/>
                <w:i/>
                <w:sz w:val="24"/>
                <w:szCs w:val="24"/>
              </w:rPr>
            </m:ctrlPr>
          </m:dPr>
          <m:e>
            <m:r>
              <m:rPr>
                <m:sty m:val="bi"/>
              </m:rPr>
              <w:rPr>
                <w:rFonts w:ascii="Cambria Math" w:hAnsi="Cambria Math" w:cs="Times New Roman"/>
                <w:sz w:val="24"/>
                <w:szCs w:val="24"/>
              </w:rPr>
              <m:t>θ,x</m:t>
            </m:r>
          </m:e>
        </m:d>
        <m:r>
          <m:rPr>
            <m:lit/>
            <m:sty m:val="bi"/>
          </m:rPr>
          <w:rPr>
            <w:rFonts w:ascii="Cambria Math" w:hAnsi="Cambria Math" w:cs="Times New Roman"/>
            <w:sz w:val="24"/>
            <w:szCs w:val="24"/>
          </w:rPr>
          <m:t>)</m:t>
        </m:r>
      </m:oMath>
      <w:r w:rsidRPr="005D4838">
        <w:rPr>
          <w:rFonts w:ascii="Times New Roman" w:hAnsi="Times New Roman" w:cs="Times New Roman"/>
          <w:sz w:val="24"/>
          <w:szCs w:val="24"/>
        </w:rPr>
        <w:t xml:space="preserve"> is the output quantum state after applying a parameterized quantum circuit with weights </w:t>
      </w:r>
      <m:oMath>
        <m:r>
          <m:rPr>
            <m:lit/>
            <m:sty m:val="bi"/>
          </m:rPr>
          <w:rPr>
            <w:rFonts w:ascii="Cambria Math" w:hAnsi="Cambria Math" w:cs="Times New Roman"/>
            <w:sz w:val="24"/>
            <w:szCs w:val="24"/>
          </w:rPr>
          <m:t>(</m:t>
        </m:r>
        <m:r>
          <m:rPr>
            <m:sty m:val="bi"/>
          </m:rPr>
          <w:rPr>
            <w:rFonts w:ascii="Cambria Math" w:hAnsi="Cambria Math" w:cs="Times New Roman"/>
            <w:sz w:val="24"/>
            <w:szCs w:val="24"/>
          </w:rPr>
          <m:t>θ</m:t>
        </m:r>
        <m:r>
          <m:rPr>
            <m:lit/>
            <m:sty m:val="bi"/>
          </m:rPr>
          <w:rPr>
            <w:rFonts w:ascii="Cambria Math" w:hAnsi="Cambria Math" w:cs="Times New Roman"/>
            <w:sz w:val="24"/>
            <w:szCs w:val="24"/>
          </w:rPr>
          <m:t>)</m:t>
        </m:r>
      </m:oMath>
      <w:r w:rsidRPr="005D4838">
        <w:rPr>
          <w:rFonts w:ascii="Times New Roman" w:hAnsi="Times New Roman" w:cs="Times New Roman"/>
          <w:sz w:val="24"/>
          <w:szCs w:val="24"/>
        </w:rPr>
        <w:t xml:space="preserve"> and input</w:t>
      </w:r>
      <m:oMath>
        <m:r>
          <m:rPr>
            <m:lit/>
            <m:sty m:val="bi"/>
          </m:rPr>
          <w:rPr>
            <w:rFonts w:ascii="Cambria Math" w:hAnsi="Cambria Math" w:cs="Times New Roman"/>
            <w:sz w:val="24"/>
            <w:szCs w:val="24"/>
          </w:rPr>
          <m:t>(</m:t>
        </m:r>
        <m:r>
          <m:rPr>
            <m:sty m:val="bi"/>
          </m:rPr>
          <w:rPr>
            <w:rFonts w:ascii="Cambria Math" w:hAnsi="Cambria Math" w:cs="Times New Roman"/>
            <w:sz w:val="24"/>
            <w:szCs w:val="24"/>
          </w:rPr>
          <m:t>x</m:t>
        </m:r>
        <m:r>
          <m:rPr>
            <m:lit/>
            <m:sty m:val="bi"/>
          </m:rPr>
          <w:rPr>
            <w:rFonts w:ascii="Cambria Math" w:hAnsi="Cambria Math" w:cs="Times New Roman"/>
            <w:sz w:val="24"/>
            <w:szCs w:val="24"/>
          </w:rPr>
          <m:t>)</m:t>
        </m:r>
        <m:r>
          <m:rPr>
            <m:sty m:val="bi"/>
          </m:rPr>
          <w:rPr>
            <w:rFonts w:ascii="Cambria Math" w:hAnsi="Cambria Math" w:cs="Times New Roman"/>
            <w:sz w:val="24"/>
            <w:szCs w:val="24"/>
          </w:rPr>
          <m:t xml:space="preserve"> and </m:t>
        </m:r>
        <m:r>
          <m:rPr>
            <m:lit/>
            <m:sty m:val="bi"/>
          </m:rPr>
          <w:rPr>
            <w:rFonts w:ascii="Cambria Math" w:hAnsi="Cambria Math" w:cs="Times New Roman"/>
            <w:sz w:val="24"/>
            <w:szCs w:val="24"/>
          </w:rPr>
          <m:t>(</m:t>
        </m:r>
        <m:sSub>
          <m:sSubPr>
            <m:ctrlPr>
              <w:rPr>
                <w:rFonts w:ascii="Cambria Math" w:hAnsi="Cambria Math" w:cs="Times New Roman"/>
                <w:i/>
                <w:sz w:val="24"/>
                <w:szCs w:val="24"/>
              </w:rPr>
            </m:ctrlPr>
          </m:sSubPr>
          <m:e>
            <m:r>
              <m:rPr>
                <m:sty m:val="bi"/>
              </m:rPr>
              <w:rPr>
                <w:rFonts w:ascii="Cambria Math" w:hAnsi="Cambria Math" w:cs="Times New Roman"/>
                <w:sz w:val="24"/>
                <w:szCs w:val="24"/>
              </w:rPr>
              <m:t>Z</m:t>
            </m:r>
          </m:e>
          <m:sub>
            <m:r>
              <m:rPr>
                <m:sty m:val="bi"/>
              </m:rPr>
              <w:rPr>
                <w:rFonts w:ascii="Cambria Math" w:hAnsi="Cambria Math" w:cs="Times New Roman"/>
                <w:sz w:val="24"/>
                <w:szCs w:val="24"/>
              </w:rPr>
              <m:t>0</m:t>
            </m:r>
          </m:sub>
        </m:sSub>
        <m:r>
          <m:rPr>
            <m:lit/>
            <m:sty m:val="bi"/>
          </m:rPr>
          <w:rPr>
            <w:rFonts w:ascii="Cambria Math" w:hAnsi="Cambria Math" w:cs="Times New Roman"/>
            <w:sz w:val="24"/>
            <w:szCs w:val="24"/>
          </w:rPr>
          <m:t>)</m:t>
        </m:r>
      </m:oMath>
      <w:r w:rsidRPr="005D4838">
        <w:rPr>
          <w:rFonts w:ascii="Times New Roman" w:hAnsi="Times New Roman" w:cs="Times New Roman"/>
          <w:sz w:val="24"/>
          <w:szCs w:val="24"/>
        </w:rPr>
        <w:t xml:space="preserve"> is the Pauli-Z operator acting on the first qubit.</w:t>
      </w:r>
    </w:p>
    <w:p w:rsidR="005D4838" w:rsidRPr="005D4838" w:rsidRDefault="005D4838" w:rsidP="005D4838">
      <w:pPr>
        <w:spacing w:line="360" w:lineRule="auto"/>
        <w:jc w:val="both"/>
        <w:rPr>
          <w:rFonts w:ascii="Times New Roman" w:hAnsi="Times New Roman" w:cs="Times New Roman"/>
          <w:sz w:val="24"/>
          <w:szCs w:val="24"/>
        </w:rPr>
      </w:pPr>
      <w:r w:rsidRPr="005D4838">
        <w:rPr>
          <w:rFonts w:ascii="Times New Roman" w:hAnsi="Times New Roman" w:cs="Times New Roman"/>
          <w:sz w:val="24"/>
          <w:szCs w:val="24"/>
        </w:rPr>
        <w:t xml:space="preserve">The resulting value </w:t>
      </w:r>
      <m:oMath>
        <m:r>
          <m:rPr>
            <m:lit/>
            <m:sty m:val="bi"/>
          </m:rPr>
          <w:rPr>
            <w:rFonts w:ascii="Cambria Math" w:hAnsi="Cambria Math" w:cs="Times New Roman"/>
            <w:sz w:val="24"/>
            <w:szCs w:val="24"/>
          </w:rPr>
          <m:t>(</m:t>
        </m:r>
        <m:acc>
          <m:accPr>
            <m:ctrlPr>
              <w:rPr>
                <w:rFonts w:ascii="Cambria Math" w:hAnsi="Cambria Math" w:cs="Times New Roman"/>
                <w:sz w:val="24"/>
                <w:szCs w:val="24"/>
              </w:rPr>
            </m:ctrlPr>
          </m:accPr>
          <m:e>
            <m:r>
              <m:rPr>
                <m:sty m:val="bi"/>
              </m:rPr>
              <w:rPr>
                <w:rFonts w:ascii="Cambria Math" w:hAnsi="Cambria Math" w:cs="Times New Roman"/>
                <w:sz w:val="24"/>
                <w:szCs w:val="24"/>
              </w:rPr>
              <m:t>y</m:t>
            </m:r>
          </m:e>
        </m:acc>
        <m:r>
          <m:rPr>
            <m:sty m:val="b"/>
          </m:rPr>
          <w:rPr>
            <w:rFonts w:ascii="Cambria Math" w:hAnsi="Cambria Math" w:cs="Times New Roman"/>
            <w:sz w:val="24"/>
            <w:szCs w:val="24"/>
          </w:rPr>
          <m:t>∈</m:t>
        </m:r>
        <m:d>
          <m:dPr>
            <m:begChr m:val="["/>
            <m:endChr m:val="]"/>
            <m:ctrlPr>
              <w:rPr>
                <w:rFonts w:ascii="Cambria Math" w:hAnsi="Cambria Math" w:cs="Times New Roman"/>
                <w:i/>
                <w:sz w:val="24"/>
                <w:szCs w:val="24"/>
              </w:rPr>
            </m:ctrlPr>
          </m:dPr>
          <m:e>
            <m:r>
              <m:rPr>
                <m:sty m:val="bi"/>
              </m:rPr>
              <w:rPr>
                <w:rFonts w:ascii="Cambria Math" w:hAnsi="Cambria Math" w:cs="Times New Roman"/>
                <w:sz w:val="24"/>
                <w:szCs w:val="24"/>
              </w:rPr>
              <m:t>-1,1</m:t>
            </m:r>
          </m:e>
        </m:d>
        <m:r>
          <m:rPr>
            <m:lit/>
            <m:sty m:val="bi"/>
          </m:rPr>
          <w:rPr>
            <w:rFonts w:ascii="Cambria Math" w:hAnsi="Cambria Math" w:cs="Times New Roman"/>
            <w:sz w:val="24"/>
            <w:szCs w:val="24"/>
          </w:rPr>
          <m:t>)</m:t>
        </m:r>
      </m:oMath>
      <w:r w:rsidRPr="005D4838">
        <w:rPr>
          <w:rFonts w:ascii="Times New Roman" w:hAnsi="Times New Roman" w:cs="Times New Roman"/>
          <w:sz w:val="24"/>
          <w:szCs w:val="24"/>
        </w:rPr>
        <w:t xml:space="preserve"> is passed through a sigmoid function to produce the final fraud prediction probability.</w:t>
      </w:r>
    </w:p>
    <w:p w:rsidR="005D4838" w:rsidRPr="005D4838" w:rsidRDefault="005D4838" w:rsidP="005D4838">
      <w:pPr>
        <w:spacing w:line="360" w:lineRule="auto"/>
        <w:jc w:val="both"/>
        <w:rPr>
          <w:rFonts w:ascii="Times New Roman" w:hAnsi="Times New Roman" w:cs="Times New Roman"/>
          <w:sz w:val="24"/>
          <w:szCs w:val="24"/>
        </w:rPr>
      </w:pPr>
      <w:r w:rsidRPr="005D4838">
        <w:rPr>
          <w:rFonts w:ascii="Times New Roman" w:hAnsi="Times New Roman" w:cs="Times New Roman"/>
          <w:sz w:val="24"/>
          <w:szCs w:val="24"/>
        </w:rPr>
        <w:t>The quantum circuit’s trainable parameters are optimized alongside classical layers using the Adam optimizer.</w:t>
      </w:r>
    </w:p>
    <w:p w:rsidR="005D4838" w:rsidRPr="005D4838" w:rsidRDefault="005D4838" w:rsidP="005D4838">
      <w:pPr>
        <w:spacing w:line="360" w:lineRule="auto"/>
        <w:jc w:val="both"/>
        <w:rPr>
          <w:rFonts w:ascii="Times New Roman" w:hAnsi="Times New Roman" w:cs="Times New Roman"/>
          <w:sz w:val="24"/>
          <w:szCs w:val="24"/>
        </w:rPr>
      </w:pPr>
    </w:p>
    <w:p w:rsidR="005D4838" w:rsidRPr="005D4838" w:rsidRDefault="005D4838" w:rsidP="005D4838">
      <w:pPr>
        <w:spacing w:line="360" w:lineRule="auto"/>
        <w:jc w:val="both"/>
        <w:rPr>
          <w:rFonts w:ascii="Times New Roman" w:hAnsi="Times New Roman" w:cs="Times New Roman"/>
          <w:sz w:val="24"/>
          <w:szCs w:val="24"/>
        </w:rPr>
        <w:sectPr w:rsidR="005D4838" w:rsidRPr="005D4838" w:rsidSect="005D4838">
          <w:type w:val="continuous"/>
          <w:pgSz w:w="12240" w:h="15840"/>
          <w:pgMar w:top="1440" w:right="1080" w:bottom="280" w:left="1080" w:header="720" w:footer="720" w:gutter="0"/>
          <w:cols w:space="720"/>
        </w:sectPr>
      </w:pPr>
    </w:p>
    <w:p w:rsidR="005D4838" w:rsidRPr="005D4838" w:rsidRDefault="005D4838" w:rsidP="005D4838">
      <w:pPr>
        <w:spacing w:line="360" w:lineRule="auto"/>
        <w:jc w:val="center"/>
        <w:rPr>
          <w:rFonts w:ascii="Times New Roman" w:hAnsi="Times New Roman" w:cs="Times New Roman"/>
          <w:sz w:val="24"/>
          <w:szCs w:val="24"/>
        </w:rPr>
      </w:pPr>
      <w:r w:rsidRPr="005D4838">
        <w:rPr>
          <w:rFonts w:ascii="Times New Roman" w:hAnsi="Times New Roman" w:cs="Times New Roman"/>
          <w:b/>
          <w:bCs/>
          <w:sz w:val="24"/>
          <w:szCs w:val="24"/>
          <w:lang w:val="en-US"/>
        </w:rPr>
        <w:drawing>
          <wp:inline distT="0" distB="0" distL="0" distR="0" wp14:anchorId="4B7FAAAE" wp14:editId="7BC3AEF9">
            <wp:extent cx="4899048" cy="1779916"/>
            <wp:effectExtent l="0" t="0" r="0" b="0"/>
            <wp:docPr id="65462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1724" cy="1799054"/>
                    </a:xfrm>
                    <a:prstGeom prst="rect">
                      <a:avLst/>
                    </a:prstGeom>
                    <a:noFill/>
                    <a:ln>
                      <a:noFill/>
                    </a:ln>
                  </pic:spPr>
                </pic:pic>
              </a:graphicData>
            </a:graphic>
          </wp:inline>
        </w:drawing>
      </w:r>
    </w:p>
    <w:p w:rsidR="005D4838" w:rsidRPr="005D4838" w:rsidRDefault="005D4838" w:rsidP="005D4838">
      <w:pPr>
        <w:spacing w:line="360" w:lineRule="auto"/>
        <w:jc w:val="center"/>
        <w:rPr>
          <w:rFonts w:ascii="Times New Roman" w:hAnsi="Times New Roman" w:cs="Times New Roman"/>
          <w:sz w:val="24"/>
          <w:szCs w:val="24"/>
        </w:rPr>
        <w:sectPr w:rsidR="005D4838" w:rsidRPr="005D4838" w:rsidSect="005D4838">
          <w:type w:val="continuous"/>
          <w:pgSz w:w="12240" w:h="15840"/>
          <w:pgMar w:top="1440" w:right="1080" w:bottom="280" w:left="1080" w:header="720" w:footer="720" w:gutter="0"/>
          <w:cols w:space="304"/>
        </w:sectPr>
      </w:pPr>
    </w:p>
    <w:p w:rsidR="005D4838" w:rsidRPr="005D4838" w:rsidRDefault="005D4838" w:rsidP="005D4838">
      <w:pPr>
        <w:spacing w:line="360" w:lineRule="auto"/>
        <w:jc w:val="center"/>
        <w:rPr>
          <w:rFonts w:ascii="Times New Roman" w:hAnsi="Times New Roman" w:cs="Times New Roman"/>
          <w:sz w:val="24"/>
          <w:szCs w:val="24"/>
          <w:lang w:val="en-US"/>
        </w:rPr>
      </w:pPr>
      <w:r w:rsidRPr="005D4838">
        <w:rPr>
          <w:rFonts w:ascii="Times New Roman" w:hAnsi="Times New Roman" w:cs="Times New Roman"/>
          <w:b/>
          <w:bCs/>
          <w:sz w:val="24"/>
          <w:szCs w:val="24"/>
          <w:lang w:val="en-US"/>
        </w:rPr>
        <w:t>Figure 3:</w:t>
      </w:r>
      <w:r w:rsidRPr="005D4838">
        <w:rPr>
          <w:rFonts w:ascii="Times New Roman" w:hAnsi="Times New Roman" w:cs="Times New Roman"/>
          <w:sz w:val="24"/>
          <w:szCs w:val="24"/>
          <w:lang w:val="en-US"/>
        </w:rPr>
        <w:t xml:space="preserve"> Simple example of CNN and QCNN architectures.</w:t>
      </w:r>
    </w:p>
    <w:p w:rsidR="005D4838" w:rsidRDefault="005D4838" w:rsidP="005D4838">
      <w:pPr>
        <w:spacing w:line="360" w:lineRule="auto"/>
        <w:jc w:val="both"/>
        <w:rPr>
          <w:rFonts w:ascii="Times New Roman" w:hAnsi="Times New Roman" w:cs="Times New Roman"/>
          <w:sz w:val="24"/>
          <w:szCs w:val="24"/>
          <w:lang w:val="en-US"/>
        </w:rPr>
      </w:pPr>
      <w:r w:rsidRPr="005D4838">
        <w:rPr>
          <w:rFonts w:ascii="Times New Roman" w:hAnsi="Times New Roman" w:cs="Times New Roman"/>
          <w:sz w:val="24"/>
          <w:szCs w:val="24"/>
          <w:lang w:val="en-US"/>
        </w:rPr>
        <w:t>This property makes BCE particularly suitable for fraud detection, where minimizing false negatives is critical. During training, the BCE loss steadily decreased, indicating effective learningand convergence. By optimizing BCE, both models were able to improve their decision boundaries and achieve high accuracy, recall, and F1-scores in detecting fraudulent transactions.</w:t>
      </w:r>
    </w:p>
    <w:p w:rsidR="00656858" w:rsidRDefault="00656858" w:rsidP="005D4838">
      <w:pPr>
        <w:spacing w:line="360" w:lineRule="auto"/>
        <w:jc w:val="both"/>
        <w:rPr>
          <w:rFonts w:ascii="Times New Roman" w:hAnsi="Times New Roman" w:cs="Times New Roman"/>
          <w:sz w:val="24"/>
          <w:szCs w:val="24"/>
          <w:lang w:val="en-US"/>
        </w:rPr>
      </w:pPr>
    </w:p>
    <w:p w:rsidR="00656858" w:rsidRPr="005D4838" w:rsidRDefault="00656858" w:rsidP="005D4838">
      <w:pPr>
        <w:spacing w:line="360" w:lineRule="auto"/>
        <w:jc w:val="both"/>
        <w:rPr>
          <w:rFonts w:ascii="Times New Roman" w:hAnsi="Times New Roman" w:cs="Times New Roman"/>
          <w:sz w:val="24"/>
          <w:szCs w:val="24"/>
          <w:lang w:val="en-US"/>
        </w:rPr>
      </w:pPr>
    </w:p>
    <w:p w:rsidR="005D4838" w:rsidRPr="005D4838" w:rsidRDefault="005D4838" w:rsidP="005D4838">
      <w:pPr>
        <w:spacing w:line="360" w:lineRule="auto"/>
        <w:jc w:val="both"/>
        <w:rPr>
          <w:rFonts w:ascii="Times New Roman" w:hAnsi="Times New Roman" w:cs="Times New Roman"/>
          <w:sz w:val="24"/>
          <w:szCs w:val="24"/>
        </w:rPr>
      </w:pPr>
      <m:oMathPara>
        <m:oMath>
          <m:r>
            <m:rPr>
              <m:sty m:val="bi"/>
            </m:rPr>
            <w:rPr>
              <w:rFonts w:ascii="Cambria Math" w:hAnsi="Cambria Math" w:cs="Times New Roman"/>
              <w:sz w:val="24"/>
              <w:szCs w:val="24"/>
            </w:rPr>
            <w:lastRenderedPageBreak/>
            <m:t>LBCE=-</m:t>
          </m:r>
          <m:f>
            <m:fPr>
              <m:ctrlPr>
                <w:rPr>
                  <w:rFonts w:ascii="Cambria Math" w:hAnsi="Cambria Math" w:cs="Times New Roman"/>
                  <w:sz w:val="24"/>
                  <w:szCs w:val="24"/>
                </w:rPr>
              </m:ctrlPr>
            </m:fPr>
            <m:num>
              <m:r>
                <m:rPr>
                  <m:sty m:val="bi"/>
                </m:rPr>
                <w:rPr>
                  <w:rFonts w:ascii="Cambria Math" w:hAnsi="Cambria Math" w:cs="Times New Roman"/>
                  <w:sz w:val="24"/>
                  <w:szCs w:val="24"/>
                </w:rPr>
                <m:t>1</m:t>
              </m:r>
              <m:ctrlPr>
                <w:rPr>
                  <w:rFonts w:ascii="Cambria Math" w:hAnsi="Cambria Math" w:cs="Times New Roman"/>
                  <w:i/>
                  <w:sz w:val="24"/>
                  <w:szCs w:val="24"/>
                </w:rPr>
              </m:ctrlPr>
            </m:num>
            <m:den>
              <m:r>
                <m:rPr>
                  <m:sty m:val="bi"/>
                </m:rPr>
                <w:rPr>
                  <w:rFonts w:ascii="Cambria Math" w:hAnsi="Cambria Math" w:cs="Times New Roman"/>
                  <w:sz w:val="24"/>
                  <w:szCs w:val="24"/>
                </w:rPr>
                <m:t>N</m:t>
              </m:r>
              <m:ctrlPr>
                <w:rPr>
                  <w:rFonts w:ascii="Cambria Math" w:hAnsi="Cambria Math" w:cs="Times New Roman"/>
                  <w:i/>
                  <w:sz w:val="24"/>
                  <w:szCs w:val="24"/>
                </w:rPr>
              </m:ctrlPr>
            </m:den>
          </m:f>
          <m:nary>
            <m:naryPr>
              <m:chr m:val="∑"/>
              <m:ctrlPr>
                <w:rPr>
                  <w:rFonts w:ascii="Cambria Math" w:hAnsi="Cambria Math" w:cs="Times New Roman"/>
                  <w:sz w:val="24"/>
                  <w:szCs w:val="24"/>
                </w:rPr>
              </m:ctrlPr>
            </m:naryPr>
            <m:sub>
              <m:r>
                <m:rPr>
                  <m:sty m:val="bi"/>
                </m:rPr>
                <w:rPr>
                  <w:rFonts w:ascii="Cambria Math" w:hAnsi="Cambria Math" w:cs="Times New Roman"/>
                  <w:sz w:val="24"/>
                  <w:szCs w:val="24"/>
                </w:rPr>
                <m:t>i=1</m:t>
              </m:r>
              <m:ctrlPr>
                <w:rPr>
                  <w:rFonts w:ascii="Cambria Math" w:hAnsi="Cambria Math" w:cs="Times New Roman"/>
                  <w:i/>
                  <w:sz w:val="24"/>
                  <w:szCs w:val="24"/>
                </w:rPr>
              </m:ctrlPr>
            </m:sub>
            <m:sup>
              <m:r>
                <m:rPr>
                  <m:sty m:val="bi"/>
                </m:rPr>
                <w:rPr>
                  <w:rFonts w:ascii="Cambria Math" w:hAnsi="Cambria Math" w:cs="Times New Roman"/>
                  <w:sz w:val="24"/>
                  <w:szCs w:val="24"/>
                </w:rPr>
                <m:t>N</m:t>
              </m:r>
              <m:ctrlPr>
                <w:rPr>
                  <w:rFonts w:ascii="Cambria Math" w:hAnsi="Cambria Math" w:cs="Times New Roman"/>
                  <w:i/>
                  <w:sz w:val="24"/>
                  <w:szCs w:val="24"/>
                </w:rPr>
              </m:ctrlPr>
            </m:sup>
            <m:e>
              <m:d>
                <m:dPr>
                  <m:begChr m:val="["/>
                  <m:endChr m:val="]"/>
                  <m:ctrlPr>
                    <w:rPr>
                      <w:rFonts w:ascii="Cambria Math" w:hAnsi="Cambria Math" w:cs="Times New Roman"/>
                      <w:sz w:val="24"/>
                      <w:szCs w:val="24"/>
                    </w:rPr>
                  </m:ctrlPr>
                </m:dPr>
                <m:e>
                  <m:sSub>
                    <m:sSubPr>
                      <m:ctrlPr>
                        <w:rPr>
                          <w:rFonts w:ascii="Cambria Math" w:hAnsi="Cambria Math" w:cs="Times New Roman"/>
                          <w:i/>
                          <w:sz w:val="24"/>
                          <w:szCs w:val="24"/>
                        </w:rPr>
                      </m:ctrlPr>
                    </m:sSubPr>
                    <m:e>
                      <m:r>
                        <m:rPr>
                          <m:sty m:val="bi"/>
                        </m:rPr>
                        <w:rPr>
                          <w:rFonts w:ascii="Cambria Math" w:hAnsi="Cambria Math" w:cs="Times New Roman"/>
                          <w:sz w:val="24"/>
                          <w:szCs w:val="24"/>
                        </w:rPr>
                        <m:t>y</m:t>
                      </m:r>
                    </m:e>
                    <m:sub>
                      <m:r>
                        <m:rPr>
                          <m:sty m:val="bi"/>
                        </m:rPr>
                        <w:rPr>
                          <w:rFonts w:ascii="Cambria Math" w:hAnsi="Cambria Math" w:cs="Times New Roman"/>
                          <w:sz w:val="24"/>
                          <w:szCs w:val="24"/>
                        </w:rPr>
                        <m:t>i</m:t>
                      </m:r>
                    </m:sub>
                  </m:sSub>
                  <m:func>
                    <m:funcPr>
                      <m:ctrlPr>
                        <w:rPr>
                          <w:rFonts w:ascii="Cambria Math" w:hAnsi="Cambria Math" w:cs="Times New Roman"/>
                          <w:sz w:val="24"/>
                          <w:szCs w:val="24"/>
                        </w:rPr>
                      </m:ctrlPr>
                    </m:funcPr>
                    <m:fName>
                      <m:r>
                        <m:rPr>
                          <m:sty m:val="b"/>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acc>
                            <m:accPr>
                              <m:ctrlPr>
                                <w:rPr>
                                  <w:rFonts w:ascii="Cambria Math" w:hAnsi="Cambria Math" w:cs="Times New Roman"/>
                                  <w:sz w:val="24"/>
                                  <w:szCs w:val="24"/>
                                </w:rPr>
                              </m:ctrlPr>
                            </m:accPr>
                            <m:e>
                              <m:sSub>
                                <m:sSubPr>
                                  <m:ctrlPr>
                                    <w:rPr>
                                      <w:rFonts w:ascii="Cambria Math" w:hAnsi="Cambria Math" w:cs="Times New Roman"/>
                                      <w:i/>
                                      <w:sz w:val="24"/>
                                      <w:szCs w:val="24"/>
                                    </w:rPr>
                                  </m:ctrlPr>
                                </m:sSubPr>
                                <m:e>
                                  <m:r>
                                    <m:rPr>
                                      <m:sty m:val="bi"/>
                                    </m:rPr>
                                    <w:rPr>
                                      <w:rFonts w:ascii="Cambria Math" w:hAnsi="Cambria Math" w:cs="Times New Roman"/>
                                      <w:sz w:val="24"/>
                                      <w:szCs w:val="24"/>
                                    </w:rPr>
                                    <m:t>y</m:t>
                                  </m:r>
                                  <m:ctrlPr>
                                    <w:rPr>
                                      <w:rFonts w:ascii="Cambria Math" w:hAnsi="Cambria Math" w:cs="Times New Roman"/>
                                      <w:sz w:val="24"/>
                                      <w:szCs w:val="24"/>
                                    </w:rPr>
                                  </m:ctrlPr>
                                </m:e>
                                <m:sub>
                                  <m:r>
                                    <m:rPr>
                                      <m:sty m:val="bi"/>
                                    </m:rPr>
                                    <w:rPr>
                                      <w:rFonts w:ascii="Cambria Math" w:hAnsi="Cambria Math" w:cs="Times New Roman"/>
                                      <w:sz w:val="24"/>
                                      <w:szCs w:val="24"/>
                                    </w:rPr>
                                    <m:t>i</m:t>
                                  </m:r>
                                </m:sub>
                              </m:sSub>
                            </m:e>
                          </m:acc>
                        </m:e>
                      </m:d>
                    </m:e>
                  </m:func>
                  <m:r>
                    <m:rPr>
                      <m:sty m:val="bi"/>
                    </m:rPr>
                    <w:rPr>
                      <w:rFonts w:ascii="Cambria Math" w:hAnsi="Cambria Math" w:cs="Times New Roman"/>
                      <w:sz w:val="24"/>
                      <w:szCs w:val="24"/>
                    </w:rPr>
                    <m:t>+</m:t>
                  </m:r>
                  <m:d>
                    <m:dPr>
                      <m:ctrlPr>
                        <w:rPr>
                          <w:rFonts w:ascii="Cambria Math" w:hAnsi="Cambria Math" w:cs="Times New Roman"/>
                          <w:i/>
                          <w:sz w:val="24"/>
                          <w:szCs w:val="24"/>
                        </w:rPr>
                      </m:ctrlPr>
                    </m:dPr>
                    <m:e>
                      <m:r>
                        <m:rPr>
                          <m:sty m:val="bi"/>
                        </m:rPr>
                        <w:rPr>
                          <w:rFonts w:ascii="Cambria Math" w:hAnsi="Cambria Math" w:cs="Times New Roman"/>
                          <w:sz w:val="24"/>
                          <w:szCs w:val="24"/>
                        </w:rPr>
                        <m:t>1-</m:t>
                      </m:r>
                      <m:sSub>
                        <m:sSubPr>
                          <m:ctrlPr>
                            <w:rPr>
                              <w:rFonts w:ascii="Cambria Math" w:hAnsi="Cambria Math" w:cs="Times New Roman"/>
                              <w:i/>
                              <w:sz w:val="24"/>
                              <w:szCs w:val="24"/>
                            </w:rPr>
                          </m:ctrlPr>
                        </m:sSubPr>
                        <m:e>
                          <m:r>
                            <m:rPr>
                              <m:sty m:val="bi"/>
                            </m:rPr>
                            <w:rPr>
                              <w:rFonts w:ascii="Cambria Math" w:hAnsi="Cambria Math" w:cs="Times New Roman"/>
                              <w:sz w:val="24"/>
                              <w:szCs w:val="24"/>
                            </w:rPr>
                            <m:t>y</m:t>
                          </m:r>
                        </m:e>
                        <m:sub>
                          <m:r>
                            <m:rPr>
                              <m:sty m:val="bi"/>
                            </m:rPr>
                            <w:rPr>
                              <w:rFonts w:ascii="Cambria Math" w:hAnsi="Cambria Math" w:cs="Times New Roman"/>
                              <w:sz w:val="24"/>
                              <w:szCs w:val="24"/>
                            </w:rPr>
                            <m:t>i</m:t>
                          </m:r>
                        </m:sub>
                      </m:sSub>
                    </m:e>
                  </m:d>
                  <m:func>
                    <m:funcPr>
                      <m:ctrlPr>
                        <w:rPr>
                          <w:rFonts w:ascii="Cambria Math" w:hAnsi="Cambria Math" w:cs="Times New Roman"/>
                          <w:sz w:val="24"/>
                          <w:szCs w:val="24"/>
                        </w:rPr>
                      </m:ctrlPr>
                    </m:funcPr>
                    <m:fName>
                      <m:r>
                        <m:rPr>
                          <m:sty m:val="b"/>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r>
                            <m:rPr>
                              <m:sty m:val="bi"/>
                            </m:rPr>
                            <w:rPr>
                              <w:rFonts w:ascii="Cambria Math" w:hAnsi="Cambria Math" w:cs="Times New Roman"/>
                              <w:sz w:val="24"/>
                              <w:szCs w:val="24"/>
                            </w:rPr>
                            <m:t>1-</m:t>
                          </m:r>
                          <m:acc>
                            <m:accPr>
                              <m:ctrlPr>
                                <w:rPr>
                                  <w:rFonts w:ascii="Cambria Math" w:hAnsi="Cambria Math" w:cs="Times New Roman"/>
                                  <w:sz w:val="24"/>
                                  <w:szCs w:val="24"/>
                                </w:rPr>
                              </m:ctrlPr>
                            </m:accPr>
                            <m:e>
                              <m:sSub>
                                <m:sSubPr>
                                  <m:ctrlPr>
                                    <w:rPr>
                                      <w:rFonts w:ascii="Cambria Math" w:hAnsi="Cambria Math" w:cs="Times New Roman"/>
                                      <w:i/>
                                      <w:sz w:val="24"/>
                                      <w:szCs w:val="24"/>
                                    </w:rPr>
                                  </m:ctrlPr>
                                </m:sSubPr>
                                <m:e>
                                  <m:r>
                                    <m:rPr>
                                      <m:sty m:val="bi"/>
                                    </m:rPr>
                                    <w:rPr>
                                      <w:rFonts w:ascii="Cambria Math" w:hAnsi="Cambria Math" w:cs="Times New Roman"/>
                                      <w:sz w:val="24"/>
                                      <w:szCs w:val="24"/>
                                    </w:rPr>
                                    <m:t>y</m:t>
                                  </m:r>
                                  <m:ctrlPr>
                                    <w:rPr>
                                      <w:rFonts w:ascii="Cambria Math" w:hAnsi="Cambria Math" w:cs="Times New Roman"/>
                                      <w:sz w:val="24"/>
                                      <w:szCs w:val="24"/>
                                    </w:rPr>
                                  </m:ctrlPr>
                                </m:e>
                                <m:sub>
                                  <m:r>
                                    <m:rPr>
                                      <m:sty m:val="bi"/>
                                    </m:rPr>
                                    <w:rPr>
                                      <w:rFonts w:ascii="Cambria Math" w:hAnsi="Cambria Math" w:cs="Times New Roman"/>
                                      <w:sz w:val="24"/>
                                      <w:szCs w:val="24"/>
                                    </w:rPr>
                                    <m:t>i</m:t>
                                  </m:r>
                                </m:sub>
                              </m:sSub>
                            </m:e>
                          </m:acc>
                        </m:e>
                      </m:d>
                    </m:e>
                  </m:func>
                  <m:ctrlPr>
                    <w:rPr>
                      <w:rFonts w:ascii="Cambria Math" w:hAnsi="Cambria Math" w:cs="Times New Roman"/>
                      <w:i/>
                      <w:sz w:val="24"/>
                      <w:szCs w:val="24"/>
                    </w:rPr>
                  </m:ctrlPr>
                </m:e>
              </m:d>
              <m:ctrlPr>
                <w:rPr>
                  <w:rFonts w:ascii="Cambria Math" w:hAnsi="Cambria Math" w:cs="Times New Roman"/>
                  <w:i/>
                  <w:sz w:val="24"/>
                  <w:szCs w:val="24"/>
                </w:rPr>
              </m:ctrlPr>
            </m:e>
          </m:nary>
        </m:oMath>
      </m:oMathPara>
    </w:p>
    <w:p w:rsidR="005D4838" w:rsidRDefault="005D4838" w:rsidP="005D4838">
      <w:pPr>
        <w:spacing w:line="360" w:lineRule="auto"/>
        <w:jc w:val="both"/>
        <w:rPr>
          <w:rFonts w:ascii="Times New Roman" w:hAnsi="Times New Roman" w:cs="Times New Roman"/>
          <w:sz w:val="24"/>
          <w:szCs w:val="24"/>
        </w:rPr>
      </w:pPr>
      <w:r w:rsidRPr="005D4838">
        <w:rPr>
          <w:rFonts w:ascii="Times New Roman" w:hAnsi="Times New Roman" w:cs="Times New Roman"/>
          <w:sz w:val="24"/>
          <w:szCs w:val="24"/>
        </w:rPr>
        <w:t xml:space="preserve">Here </w:t>
      </w:r>
      <m:oMath>
        <m:sSub>
          <m:sSubPr>
            <m:ctrlPr>
              <w:rPr>
                <w:rFonts w:ascii="Cambria Math" w:hAnsi="Cambria Math" w:cs="Times New Roman"/>
                <w:i/>
                <w:sz w:val="24"/>
                <w:szCs w:val="24"/>
              </w:rPr>
            </m:ctrlPr>
          </m:sSubPr>
          <m:e>
            <m:r>
              <m:rPr>
                <m:sty m:val="bi"/>
              </m:rPr>
              <w:rPr>
                <w:rFonts w:ascii="Cambria Math" w:hAnsi="Cambria Math" w:cs="Times New Roman"/>
                <w:sz w:val="24"/>
                <w:szCs w:val="24"/>
              </w:rPr>
              <m:t>y</m:t>
            </m:r>
          </m:e>
          <m:sub>
            <m:r>
              <m:rPr>
                <m:sty m:val="bi"/>
              </m:rPr>
              <w:rPr>
                <w:rFonts w:ascii="Cambria Math" w:hAnsi="Cambria Math" w:cs="Times New Roman"/>
                <w:sz w:val="24"/>
                <w:szCs w:val="24"/>
              </w:rPr>
              <m:t>i</m:t>
            </m:r>
          </m:sub>
        </m:sSub>
      </m:oMath>
      <w:r w:rsidRPr="005D4838">
        <w:rPr>
          <w:rFonts w:ascii="Times New Roman" w:hAnsi="Times New Roman" w:cs="Times New Roman"/>
          <w:sz w:val="24"/>
          <w:szCs w:val="24"/>
        </w:rPr>
        <w:t xml:space="preserve">, ​ is the true label, </w:t>
      </w:r>
      <m:oMath>
        <m:acc>
          <m:accPr>
            <m:ctrlPr>
              <w:rPr>
                <w:rFonts w:ascii="Cambria Math" w:hAnsi="Cambria Math" w:cs="Times New Roman"/>
                <w:sz w:val="24"/>
                <w:szCs w:val="24"/>
              </w:rPr>
            </m:ctrlPr>
          </m:accPr>
          <m:e>
            <m:sSub>
              <m:sSubPr>
                <m:ctrlPr>
                  <w:rPr>
                    <w:rFonts w:ascii="Cambria Math" w:hAnsi="Cambria Math" w:cs="Times New Roman"/>
                    <w:i/>
                    <w:sz w:val="24"/>
                    <w:szCs w:val="24"/>
                  </w:rPr>
                </m:ctrlPr>
              </m:sSubPr>
              <m:e>
                <m:r>
                  <m:rPr>
                    <m:sty m:val="bi"/>
                  </m:rPr>
                  <w:rPr>
                    <w:rFonts w:ascii="Cambria Math" w:hAnsi="Cambria Math" w:cs="Times New Roman"/>
                    <w:sz w:val="24"/>
                    <w:szCs w:val="24"/>
                  </w:rPr>
                  <m:t>y</m:t>
                </m:r>
                <m:ctrlPr>
                  <w:rPr>
                    <w:rFonts w:ascii="Cambria Math" w:hAnsi="Cambria Math" w:cs="Times New Roman"/>
                    <w:sz w:val="24"/>
                    <w:szCs w:val="24"/>
                  </w:rPr>
                </m:ctrlPr>
              </m:e>
              <m:sub>
                <m:r>
                  <m:rPr>
                    <m:sty m:val="bi"/>
                  </m:rPr>
                  <w:rPr>
                    <w:rFonts w:ascii="Cambria Math" w:hAnsi="Cambria Math" w:cs="Times New Roman"/>
                    <w:sz w:val="24"/>
                    <w:szCs w:val="24"/>
                  </w:rPr>
                  <m:t>i</m:t>
                </m:r>
              </m:sub>
            </m:sSub>
          </m:e>
        </m:acc>
        <m:r>
          <m:rPr>
            <m:sty m:val="bi"/>
          </m:rPr>
          <w:rPr>
            <w:rFonts w:ascii="Cambria Math" w:hAnsi="Cambria Math" w:cs="Times New Roman"/>
            <w:sz w:val="24"/>
            <w:szCs w:val="24"/>
          </w:rPr>
          <m:t xml:space="preserve"> </m:t>
        </m:r>
      </m:oMath>
      <w:r w:rsidRPr="005D4838">
        <w:rPr>
          <w:rFonts w:ascii="Times New Roman" w:hAnsi="Times New Roman" w:cs="Times New Roman"/>
          <w:sz w:val="24"/>
          <w:szCs w:val="24"/>
        </w:rPr>
        <w:t>is the predicted probability, and Nis the number of samples.</w:t>
      </w:r>
    </w:p>
    <w:p w:rsidR="005D4838" w:rsidRPr="005D4838" w:rsidRDefault="005D4838" w:rsidP="005D4838">
      <w:pPr>
        <w:spacing w:line="360" w:lineRule="auto"/>
        <w:jc w:val="both"/>
        <w:rPr>
          <w:rFonts w:ascii="Times New Roman" w:hAnsi="Times New Roman" w:cs="Times New Roman"/>
          <w:sz w:val="24"/>
          <w:szCs w:val="24"/>
          <w:lang w:val="en-US"/>
        </w:rPr>
      </w:pPr>
      <w:r w:rsidRPr="005D4838">
        <w:rPr>
          <w:rFonts w:ascii="Times New Roman" w:hAnsi="Times New Roman" w:cs="Times New Roman"/>
          <w:sz w:val="24"/>
          <w:szCs w:val="24"/>
          <w:lang w:val="en-US"/>
        </w:rPr>
        <w:t>The CNN model used SMOTE to handle class imbalance, improving sensitivity to fraud cases. The QCNN model also used the balanced dataset but additionally applied PCA, reducing features to 12 components for mapping onto eight qubits. This combination ensured efficient quantum processing while retaining essential information.</w:t>
      </w:r>
    </w:p>
    <w:p w:rsidR="005D4838" w:rsidRPr="005D4838" w:rsidRDefault="005D4838" w:rsidP="005D4838">
      <w:pPr>
        <w:spacing w:line="360" w:lineRule="auto"/>
        <w:jc w:val="both"/>
        <w:rPr>
          <w:rFonts w:ascii="Times New Roman" w:hAnsi="Times New Roman" w:cs="Times New Roman"/>
          <w:sz w:val="24"/>
          <w:szCs w:val="24"/>
          <w:lang w:val="en-US"/>
        </w:rPr>
      </w:pPr>
      <w:r w:rsidRPr="005D4838">
        <w:rPr>
          <w:rFonts w:ascii="Times New Roman" w:hAnsi="Times New Roman" w:cs="Times New Roman"/>
          <w:sz w:val="24"/>
          <w:szCs w:val="24"/>
          <w:lang w:val="en-US"/>
        </w:rPr>
        <w:t>Model performance was evaluated using accuracy, precision, recall, and F1-score, computed via scikit-learn and TensorFlow metrics for a comprehensive assessment.</w:t>
      </w:r>
    </w:p>
    <w:p w:rsidR="005D4838" w:rsidRPr="005D4838" w:rsidRDefault="005D4838" w:rsidP="005D4838">
      <w:pPr>
        <w:spacing w:line="360" w:lineRule="auto"/>
        <w:jc w:val="both"/>
        <w:rPr>
          <w:rFonts w:ascii="Times New Roman" w:hAnsi="Times New Roman" w:cs="Times New Roman"/>
          <w:sz w:val="24"/>
          <w:szCs w:val="24"/>
          <w:lang w:val="en-US"/>
        </w:rPr>
      </w:pPr>
      <w:r w:rsidRPr="005D4838">
        <w:rPr>
          <w:rFonts w:ascii="Times New Roman" w:hAnsi="Times New Roman" w:cs="Times New Roman"/>
          <w:sz w:val="24"/>
          <w:szCs w:val="24"/>
          <w:lang w:val="en-US"/>
        </w:rPr>
        <w:t>Both CNN and QCNN models were trained with a batch size of 32 across 25 epochs, while validation sets were used to monitor and control overfitting during training.</w:t>
      </w:r>
    </w:p>
    <w:tbl>
      <w:tblPr>
        <w:tblStyle w:val="TableGrid"/>
        <w:tblW w:w="9107" w:type="dxa"/>
        <w:jc w:val="center"/>
        <w:tblLayout w:type="fixed"/>
        <w:tblLook w:val="04A0" w:firstRow="1" w:lastRow="0" w:firstColumn="1" w:lastColumn="0" w:noHBand="0" w:noVBand="1"/>
      </w:tblPr>
      <w:tblGrid>
        <w:gridCol w:w="1034"/>
        <w:gridCol w:w="1349"/>
        <w:gridCol w:w="1434"/>
        <w:gridCol w:w="1266"/>
        <w:gridCol w:w="1434"/>
        <w:gridCol w:w="1266"/>
        <w:gridCol w:w="1324"/>
      </w:tblGrid>
      <w:tr w:rsidR="000A6CA7" w:rsidRPr="000A6CA7" w:rsidTr="00430C19">
        <w:trPr>
          <w:trHeight w:val="937"/>
          <w:jc w:val="center"/>
        </w:trPr>
        <w:tc>
          <w:tcPr>
            <w:tcW w:w="1034" w:type="dxa"/>
            <w:hideMark/>
          </w:tcPr>
          <w:p w:rsidR="000A6CA7" w:rsidRPr="000A6CA7" w:rsidRDefault="000A6CA7" w:rsidP="000A6CA7">
            <w:pPr>
              <w:spacing w:line="360" w:lineRule="auto"/>
              <w:rPr>
                <w:rFonts w:ascii="Times New Roman" w:hAnsi="Times New Roman" w:cs="Times New Roman"/>
                <w:b/>
                <w:bCs/>
                <w:sz w:val="24"/>
                <w:szCs w:val="24"/>
              </w:rPr>
            </w:pPr>
            <w:r w:rsidRPr="000A6CA7">
              <w:rPr>
                <w:rFonts w:ascii="Times New Roman" w:hAnsi="Times New Roman" w:cs="Times New Roman"/>
                <w:b/>
                <w:bCs/>
                <w:sz w:val="24"/>
                <w:szCs w:val="24"/>
              </w:rPr>
              <w:t>Epoch</w:t>
            </w:r>
          </w:p>
        </w:tc>
        <w:tc>
          <w:tcPr>
            <w:tcW w:w="1349" w:type="dxa"/>
            <w:hideMark/>
          </w:tcPr>
          <w:p w:rsidR="000A6CA7" w:rsidRPr="000A6CA7" w:rsidRDefault="000A6CA7" w:rsidP="000A6CA7">
            <w:pPr>
              <w:spacing w:line="360" w:lineRule="auto"/>
              <w:rPr>
                <w:rFonts w:ascii="Times New Roman" w:hAnsi="Times New Roman" w:cs="Times New Roman"/>
                <w:b/>
                <w:bCs/>
                <w:sz w:val="24"/>
                <w:szCs w:val="24"/>
              </w:rPr>
            </w:pPr>
            <w:r w:rsidRPr="000A6CA7">
              <w:rPr>
                <w:rFonts w:ascii="Times New Roman" w:hAnsi="Times New Roman" w:cs="Times New Roman"/>
                <w:b/>
                <w:bCs/>
                <w:sz w:val="24"/>
                <w:szCs w:val="24"/>
              </w:rPr>
              <w:t>Training Accuracy (%)</w:t>
            </w:r>
          </w:p>
        </w:tc>
        <w:tc>
          <w:tcPr>
            <w:tcW w:w="1434" w:type="dxa"/>
            <w:hideMark/>
          </w:tcPr>
          <w:p w:rsidR="000A6CA7" w:rsidRPr="000A6CA7" w:rsidRDefault="000A6CA7" w:rsidP="000A6CA7">
            <w:pPr>
              <w:spacing w:line="360" w:lineRule="auto"/>
              <w:rPr>
                <w:rFonts w:ascii="Times New Roman" w:hAnsi="Times New Roman" w:cs="Times New Roman"/>
                <w:b/>
                <w:bCs/>
                <w:sz w:val="24"/>
                <w:szCs w:val="24"/>
              </w:rPr>
            </w:pPr>
            <w:r w:rsidRPr="000A6CA7">
              <w:rPr>
                <w:rFonts w:ascii="Times New Roman" w:hAnsi="Times New Roman" w:cs="Times New Roman"/>
                <w:b/>
                <w:bCs/>
                <w:sz w:val="24"/>
                <w:szCs w:val="24"/>
              </w:rPr>
              <w:t>Validation Accuracy (%)</w:t>
            </w:r>
          </w:p>
        </w:tc>
        <w:tc>
          <w:tcPr>
            <w:tcW w:w="1266" w:type="dxa"/>
            <w:hideMark/>
          </w:tcPr>
          <w:p w:rsidR="000A6CA7" w:rsidRPr="000A6CA7" w:rsidRDefault="000A6CA7" w:rsidP="000A6CA7">
            <w:pPr>
              <w:spacing w:line="360" w:lineRule="auto"/>
              <w:rPr>
                <w:rFonts w:ascii="Times New Roman" w:hAnsi="Times New Roman" w:cs="Times New Roman"/>
                <w:b/>
                <w:bCs/>
                <w:sz w:val="24"/>
                <w:szCs w:val="24"/>
              </w:rPr>
            </w:pPr>
            <w:r w:rsidRPr="000A6CA7">
              <w:rPr>
                <w:rFonts w:ascii="Times New Roman" w:hAnsi="Times New Roman" w:cs="Times New Roman"/>
                <w:b/>
                <w:bCs/>
                <w:sz w:val="24"/>
                <w:szCs w:val="24"/>
              </w:rPr>
              <w:t>Training Loss</w:t>
            </w:r>
          </w:p>
        </w:tc>
        <w:tc>
          <w:tcPr>
            <w:tcW w:w="1434" w:type="dxa"/>
            <w:hideMark/>
          </w:tcPr>
          <w:p w:rsidR="000A6CA7" w:rsidRPr="000A6CA7" w:rsidRDefault="000A6CA7" w:rsidP="000A6CA7">
            <w:pPr>
              <w:spacing w:line="360" w:lineRule="auto"/>
              <w:rPr>
                <w:rFonts w:ascii="Times New Roman" w:hAnsi="Times New Roman" w:cs="Times New Roman"/>
                <w:b/>
                <w:bCs/>
                <w:sz w:val="24"/>
                <w:szCs w:val="24"/>
              </w:rPr>
            </w:pPr>
            <w:r w:rsidRPr="000A6CA7">
              <w:rPr>
                <w:rFonts w:ascii="Times New Roman" w:hAnsi="Times New Roman" w:cs="Times New Roman"/>
                <w:b/>
                <w:bCs/>
                <w:sz w:val="24"/>
                <w:szCs w:val="24"/>
              </w:rPr>
              <w:t>Validation Loss</w:t>
            </w:r>
          </w:p>
        </w:tc>
        <w:tc>
          <w:tcPr>
            <w:tcW w:w="1266" w:type="dxa"/>
            <w:hideMark/>
          </w:tcPr>
          <w:p w:rsidR="000A6CA7" w:rsidRPr="000A6CA7" w:rsidRDefault="000A6CA7" w:rsidP="000A6CA7">
            <w:pPr>
              <w:spacing w:line="360" w:lineRule="auto"/>
              <w:rPr>
                <w:rFonts w:ascii="Times New Roman" w:hAnsi="Times New Roman" w:cs="Times New Roman"/>
                <w:b/>
                <w:bCs/>
                <w:sz w:val="24"/>
                <w:szCs w:val="24"/>
              </w:rPr>
            </w:pPr>
            <w:r w:rsidRPr="000A6CA7">
              <w:rPr>
                <w:rFonts w:ascii="Times New Roman" w:hAnsi="Times New Roman" w:cs="Times New Roman"/>
                <w:b/>
                <w:bCs/>
                <w:sz w:val="24"/>
                <w:szCs w:val="24"/>
              </w:rPr>
              <w:t>Training Recall (%)</w:t>
            </w:r>
          </w:p>
        </w:tc>
        <w:tc>
          <w:tcPr>
            <w:tcW w:w="1324" w:type="dxa"/>
            <w:hideMark/>
          </w:tcPr>
          <w:p w:rsidR="000A6CA7" w:rsidRPr="000A6CA7" w:rsidRDefault="000A6CA7" w:rsidP="000A6CA7">
            <w:pPr>
              <w:spacing w:line="360" w:lineRule="auto"/>
              <w:rPr>
                <w:rFonts w:ascii="Times New Roman" w:hAnsi="Times New Roman" w:cs="Times New Roman"/>
                <w:b/>
                <w:bCs/>
                <w:sz w:val="24"/>
                <w:szCs w:val="24"/>
              </w:rPr>
            </w:pPr>
            <w:r w:rsidRPr="000A6CA7">
              <w:rPr>
                <w:rFonts w:ascii="Times New Roman" w:hAnsi="Times New Roman" w:cs="Times New Roman"/>
                <w:b/>
                <w:bCs/>
                <w:sz w:val="24"/>
                <w:szCs w:val="24"/>
              </w:rPr>
              <w:t>Validation Recall (%)</w:t>
            </w:r>
          </w:p>
        </w:tc>
      </w:tr>
      <w:tr w:rsidR="000A6CA7" w:rsidRPr="000A6CA7" w:rsidTr="00430C19">
        <w:trPr>
          <w:trHeight w:val="242"/>
          <w:jc w:val="center"/>
        </w:trPr>
        <w:tc>
          <w:tcPr>
            <w:tcW w:w="1034" w:type="dxa"/>
            <w:hideMark/>
          </w:tcPr>
          <w:p w:rsidR="000A6CA7" w:rsidRPr="000A6CA7" w:rsidRDefault="000A6CA7" w:rsidP="000A6CA7">
            <w:pPr>
              <w:spacing w:line="360" w:lineRule="auto"/>
              <w:rPr>
                <w:rFonts w:ascii="Times New Roman" w:hAnsi="Times New Roman" w:cs="Times New Roman"/>
                <w:sz w:val="24"/>
                <w:szCs w:val="24"/>
              </w:rPr>
            </w:pPr>
            <w:r w:rsidRPr="000A6CA7">
              <w:rPr>
                <w:rFonts w:ascii="Times New Roman" w:hAnsi="Times New Roman" w:cs="Times New Roman"/>
                <w:sz w:val="24"/>
                <w:szCs w:val="24"/>
              </w:rPr>
              <w:t>25</w:t>
            </w:r>
          </w:p>
        </w:tc>
        <w:tc>
          <w:tcPr>
            <w:tcW w:w="1349" w:type="dxa"/>
            <w:hideMark/>
          </w:tcPr>
          <w:p w:rsidR="000A6CA7" w:rsidRPr="000A6CA7" w:rsidRDefault="000A6CA7" w:rsidP="000A6CA7">
            <w:pPr>
              <w:spacing w:line="360" w:lineRule="auto"/>
              <w:rPr>
                <w:rFonts w:ascii="Times New Roman" w:hAnsi="Times New Roman" w:cs="Times New Roman"/>
                <w:sz w:val="24"/>
                <w:szCs w:val="24"/>
              </w:rPr>
            </w:pPr>
            <w:r w:rsidRPr="000A6CA7">
              <w:rPr>
                <w:rFonts w:ascii="Times New Roman" w:hAnsi="Times New Roman" w:cs="Times New Roman"/>
                <w:sz w:val="24"/>
                <w:szCs w:val="24"/>
              </w:rPr>
              <w:t>90.15</w:t>
            </w:r>
          </w:p>
        </w:tc>
        <w:tc>
          <w:tcPr>
            <w:tcW w:w="1434" w:type="dxa"/>
            <w:hideMark/>
          </w:tcPr>
          <w:p w:rsidR="000A6CA7" w:rsidRPr="000A6CA7" w:rsidRDefault="000A6CA7" w:rsidP="000A6CA7">
            <w:pPr>
              <w:spacing w:line="360" w:lineRule="auto"/>
              <w:rPr>
                <w:rFonts w:ascii="Times New Roman" w:hAnsi="Times New Roman" w:cs="Times New Roman"/>
                <w:sz w:val="24"/>
                <w:szCs w:val="24"/>
              </w:rPr>
            </w:pPr>
            <w:r w:rsidRPr="000A6CA7">
              <w:rPr>
                <w:rFonts w:ascii="Times New Roman" w:hAnsi="Times New Roman" w:cs="Times New Roman"/>
                <w:sz w:val="24"/>
                <w:szCs w:val="24"/>
              </w:rPr>
              <w:t>87.11</w:t>
            </w:r>
          </w:p>
        </w:tc>
        <w:tc>
          <w:tcPr>
            <w:tcW w:w="1266" w:type="dxa"/>
            <w:hideMark/>
          </w:tcPr>
          <w:p w:rsidR="000A6CA7" w:rsidRPr="000A6CA7" w:rsidRDefault="000A6CA7" w:rsidP="000A6CA7">
            <w:pPr>
              <w:spacing w:line="360" w:lineRule="auto"/>
              <w:rPr>
                <w:rFonts w:ascii="Times New Roman" w:hAnsi="Times New Roman" w:cs="Times New Roman"/>
                <w:sz w:val="24"/>
                <w:szCs w:val="24"/>
              </w:rPr>
            </w:pPr>
            <w:r w:rsidRPr="000A6CA7">
              <w:rPr>
                <w:rFonts w:ascii="Times New Roman" w:hAnsi="Times New Roman" w:cs="Times New Roman"/>
                <w:sz w:val="24"/>
                <w:szCs w:val="24"/>
                <w:lang w:val="en-US"/>
              </w:rPr>
              <w:t>0.47</w:t>
            </w:r>
          </w:p>
        </w:tc>
        <w:tc>
          <w:tcPr>
            <w:tcW w:w="1434" w:type="dxa"/>
            <w:hideMark/>
          </w:tcPr>
          <w:p w:rsidR="000A6CA7" w:rsidRPr="000A6CA7" w:rsidRDefault="000A6CA7" w:rsidP="000A6CA7">
            <w:pPr>
              <w:spacing w:line="360" w:lineRule="auto"/>
              <w:rPr>
                <w:rFonts w:ascii="Times New Roman" w:hAnsi="Times New Roman" w:cs="Times New Roman"/>
                <w:sz w:val="24"/>
                <w:szCs w:val="24"/>
              </w:rPr>
            </w:pPr>
            <w:r w:rsidRPr="000A6CA7">
              <w:rPr>
                <w:rFonts w:ascii="Times New Roman" w:hAnsi="Times New Roman" w:cs="Times New Roman"/>
                <w:sz w:val="24"/>
                <w:szCs w:val="24"/>
                <w:lang w:val="en-US"/>
              </w:rPr>
              <w:t>0.493</w:t>
            </w:r>
          </w:p>
        </w:tc>
        <w:tc>
          <w:tcPr>
            <w:tcW w:w="1266" w:type="dxa"/>
            <w:hideMark/>
          </w:tcPr>
          <w:p w:rsidR="000A6CA7" w:rsidRPr="000A6CA7" w:rsidRDefault="000A6CA7" w:rsidP="000A6CA7">
            <w:pPr>
              <w:spacing w:line="360" w:lineRule="auto"/>
              <w:rPr>
                <w:rFonts w:ascii="Times New Roman" w:hAnsi="Times New Roman" w:cs="Times New Roman"/>
                <w:sz w:val="24"/>
                <w:szCs w:val="24"/>
              </w:rPr>
            </w:pPr>
            <w:r w:rsidRPr="000A6CA7">
              <w:rPr>
                <w:rFonts w:ascii="Times New Roman" w:hAnsi="Times New Roman" w:cs="Times New Roman"/>
                <w:sz w:val="24"/>
                <w:szCs w:val="24"/>
                <w:lang w:val="en-US"/>
              </w:rPr>
              <w:t>84.8</w:t>
            </w:r>
          </w:p>
        </w:tc>
        <w:tc>
          <w:tcPr>
            <w:tcW w:w="1324" w:type="dxa"/>
            <w:hideMark/>
          </w:tcPr>
          <w:p w:rsidR="000A6CA7" w:rsidRPr="000A6CA7" w:rsidRDefault="000A6CA7" w:rsidP="000A6CA7">
            <w:pPr>
              <w:spacing w:line="360" w:lineRule="auto"/>
              <w:rPr>
                <w:rFonts w:ascii="Times New Roman" w:hAnsi="Times New Roman" w:cs="Times New Roman"/>
                <w:sz w:val="24"/>
                <w:szCs w:val="24"/>
              </w:rPr>
            </w:pPr>
            <w:r w:rsidRPr="000A6CA7">
              <w:rPr>
                <w:rFonts w:ascii="Times New Roman" w:hAnsi="Times New Roman" w:cs="Times New Roman"/>
                <w:sz w:val="24"/>
                <w:szCs w:val="24"/>
                <w:lang w:val="en-US"/>
              </w:rPr>
              <w:t>87.50</w:t>
            </w:r>
          </w:p>
        </w:tc>
      </w:tr>
      <w:tr w:rsidR="000A6CA7" w:rsidRPr="000A6CA7" w:rsidTr="00430C19">
        <w:trPr>
          <w:trHeight w:val="53"/>
          <w:jc w:val="center"/>
        </w:trPr>
        <w:tc>
          <w:tcPr>
            <w:tcW w:w="1034" w:type="dxa"/>
            <w:hideMark/>
          </w:tcPr>
          <w:p w:rsidR="000A6CA7" w:rsidRPr="000A6CA7" w:rsidRDefault="000A6CA7" w:rsidP="000A6CA7">
            <w:pPr>
              <w:spacing w:line="360" w:lineRule="auto"/>
              <w:rPr>
                <w:rFonts w:ascii="Times New Roman" w:hAnsi="Times New Roman" w:cs="Times New Roman"/>
                <w:sz w:val="24"/>
                <w:szCs w:val="24"/>
              </w:rPr>
            </w:pPr>
            <w:r w:rsidRPr="000A6CA7">
              <w:rPr>
                <w:rFonts w:ascii="Times New Roman" w:hAnsi="Times New Roman" w:cs="Times New Roman"/>
                <w:sz w:val="24"/>
                <w:szCs w:val="24"/>
              </w:rPr>
              <w:t>50</w:t>
            </w:r>
          </w:p>
        </w:tc>
        <w:tc>
          <w:tcPr>
            <w:tcW w:w="1349" w:type="dxa"/>
            <w:hideMark/>
          </w:tcPr>
          <w:p w:rsidR="000A6CA7" w:rsidRPr="000A6CA7" w:rsidRDefault="000A6CA7" w:rsidP="000A6CA7">
            <w:pPr>
              <w:spacing w:line="360" w:lineRule="auto"/>
              <w:rPr>
                <w:rFonts w:ascii="Times New Roman" w:hAnsi="Times New Roman" w:cs="Times New Roman"/>
                <w:sz w:val="24"/>
                <w:szCs w:val="24"/>
              </w:rPr>
            </w:pPr>
            <w:r w:rsidRPr="000A6CA7">
              <w:rPr>
                <w:rFonts w:ascii="Times New Roman" w:hAnsi="Times New Roman" w:cs="Times New Roman"/>
                <w:sz w:val="24"/>
                <w:szCs w:val="24"/>
              </w:rPr>
              <w:t>94.59</w:t>
            </w:r>
          </w:p>
        </w:tc>
        <w:tc>
          <w:tcPr>
            <w:tcW w:w="1434" w:type="dxa"/>
            <w:hideMark/>
          </w:tcPr>
          <w:p w:rsidR="000A6CA7" w:rsidRPr="000A6CA7" w:rsidRDefault="000A6CA7" w:rsidP="000A6CA7">
            <w:pPr>
              <w:spacing w:line="360" w:lineRule="auto"/>
              <w:rPr>
                <w:rFonts w:ascii="Times New Roman" w:hAnsi="Times New Roman" w:cs="Times New Roman"/>
                <w:sz w:val="24"/>
                <w:szCs w:val="24"/>
              </w:rPr>
            </w:pPr>
            <w:r w:rsidRPr="000A6CA7">
              <w:rPr>
                <w:rFonts w:ascii="Times New Roman" w:hAnsi="Times New Roman" w:cs="Times New Roman"/>
                <w:sz w:val="24"/>
                <w:szCs w:val="24"/>
              </w:rPr>
              <w:t xml:space="preserve"> 95.47</w:t>
            </w:r>
          </w:p>
        </w:tc>
        <w:tc>
          <w:tcPr>
            <w:tcW w:w="1266" w:type="dxa"/>
            <w:hideMark/>
          </w:tcPr>
          <w:p w:rsidR="000A6CA7" w:rsidRPr="000A6CA7" w:rsidRDefault="000A6CA7" w:rsidP="000A6CA7">
            <w:pPr>
              <w:spacing w:line="360" w:lineRule="auto"/>
              <w:rPr>
                <w:rFonts w:ascii="Times New Roman" w:hAnsi="Times New Roman" w:cs="Times New Roman"/>
                <w:sz w:val="24"/>
                <w:szCs w:val="24"/>
              </w:rPr>
            </w:pPr>
            <w:r w:rsidRPr="000A6CA7">
              <w:rPr>
                <w:rFonts w:ascii="Times New Roman" w:hAnsi="Times New Roman" w:cs="Times New Roman"/>
                <w:sz w:val="24"/>
                <w:szCs w:val="24"/>
              </w:rPr>
              <w:t>0.28</w:t>
            </w:r>
          </w:p>
        </w:tc>
        <w:tc>
          <w:tcPr>
            <w:tcW w:w="1434" w:type="dxa"/>
            <w:hideMark/>
          </w:tcPr>
          <w:p w:rsidR="000A6CA7" w:rsidRPr="000A6CA7" w:rsidRDefault="000A6CA7" w:rsidP="000A6CA7">
            <w:pPr>
              <w:spacing w:line="360" w:lineRule="auto"/>
              <w:rPr>
                <w:rFonts w:ascii="Times New Roman" w:hAnsi="Times New Roman" w:cs="Times New Roman"/>
                <w:sz w:val="24"/>
                <w:szCs w:val="24"/>
              </w:rPr>
            </w:pPr>
            <w:r w:rsidRPr="000A6CA7">
              <w:rPr>
                <w:rFonts w:ascii="Times New Roman" w:hAnsi="Times New Roman" w:cs="Times New Roman"/>
                <w:sz w:val="24"/>
                <w:szCs w:val="24"/>
              </w:rPr>
              <w:t>0.217</w:t>
            </w:r>
          </w:p>
        </w:tc>
        <w:tc>
          <w:tcPr>
            <w:tcW w:w="1266" w:type="dxa"/>
            <w:hideMark/>
          </w:tcPr>
          <w:p w:rsidR="000A6CA7" w:rsidRPr="000A6CA7" w:rsidRDefault="000A6CA7" w:rsidP="000A6CA7">
            <w:pPr>
              <w:spacing w:line="360" w:lineRule="auto"/>
              <w:rPr>
                <w:rFonts w:ascii="Times New Roman" w:hAnsi="Times New Roman" w:cs="Times New Roman"/>
                <w:sz w:val="24"/>
                <w:szCs w:val="24"/>
              </w:rPr>
            </w:pPr>
            <w:r w:rsidRPr="000A6CA7">
              <w:rPr>
                <w:rFonts w:ascii="Times New Roman" w:hAnsi="Times New Roman" w:cs="Times New Roman"/>
                <w:sz w:val="24"/>
                <w:szCs w:val="24"/>
              </w:rPr>
              <w:t>84.2</w:t>
            </w:r>
          </w:p>
        </w:tc>
        <w:tc>
          <w:tcPr>
            <w:tcW w:w="1324" w:type="dxa"/>
            <w:hideMark/>
          </w:tcPr>
          <w:p w:rsidR="000A6CA7" w:rsidRPr="000A6CA7" w:rsidRDefault="000A6CA7" w:rsidP="000A6CA7">
            <w:pPr>
              <w:spacing w:line="360" w:lineRule="auto"/>
              <w:rPr>
                <w:rFonts w:ascii="Times New Roman" w:hAnsi="Times New Roman" w:cs="Times New Roman"/>
                <w:sz w:val="24"/>
                <w:szCs w:val="24"/>
              </w:rPr>
            </w:pPr>
            <w:r w:rsidRPr="000A6CA7">
              <w:rPr>
                <w:rFonts w:ascii="Times New Roman" w:hAnsi="Times New Roman" w:cs="Times New Roman"/>
                <w:sz w:val="24"/>
                <w:szCs w:val="24"/>
              </w:rPr>
              <w:t>87.50</w:t>
            </w:r>
          </w:p>
        </w:tc>
      </w:tr>
    </w:tbl>
    <w:p w:rsidR="000A6CA7" w:rsidRPr="000A6CA7" w:rsidRDefault="000A6CA7" w:rsidP="000A6CA7">
      <w:pPr>
        <w:spacing w:line="360" w:lineRule="auto"/>
        <w:rPr>
          <w:rFonts w:ascii="Times New Roman" w:hAnsi="Times New Roman" w:cs="Times New Roman"/>
          <w:sz w:val="24"/>
          <w:szCs w:val="24"/>
        </w:rPr>
        <w:sectPr w:rsidR="000A6CA7" w:rsidRPr="000A6CA7" w:rsidSect="000A6CA7">
          <w:type w:val="continuous"/>
          <w:pgSz w:w="12240" w:h="15840"/>
          <w:pgMar w:top="1440" w:right="1080" w:bottom="280" w:left="1080" w:header="720" w:footer="720" w:gutter="0"/>
          <w:cols w:space="304"/>
        </w:sectPr>
      </w:pPr>
    </w:p>
    <w:p w:rsidR="000A6CA7" w:rsidRPr="000A6CA7" w:rsidRDefault="00576227" w:rsidP="00576227">
      <w:pPr>
        <w:tabs>
          <w:tab w:val="left" w:pos="1429"/>
          <w:tab w:val="center" w:pos="5040"/>
        </w:tabs>
        <w:spacing w:line="360" w:lineRule="auto"/>
        <w:rPr>
          <w:rFonts w:ascii="Times New Roman" w:hAnsi="Times New Roman" w:cs="Times New Roman"/>
        </w:rPr>
      </w:pPr>
      <w:r>
        <w:rPr>
          <w:rFonts w:ascii="Times New Roman" w:hAnsi="Times New Roman" w:cs="Times New Roman"/>
        </w:rPr>
        <w:tab/>
      </w:r>
      <w:r w:rsidR="000A6CA7" w:rsidRPr="000A6CA7">
        <w:rPr>
          <w:rFonts w:ascii="Times New Roman" w:hAnsi="Times New Roman" w:cs="Times New Roman"/>
        </w:rPr>
        <w:t>Table 1. Epoch-wise performance of the Convolutional Neural Network (CNN)</w:t>
      </w:r>
    </w:p>
    <w:tbl>
      <w:tblPr>
        <w:tblStyle w:val="TableGrid"/>
        <w:tblW w:w="9150" w:type="dxa"/>
        <w:jc w:val="center"/>
        <w:tblLook w:val="0480" w:firstRow="0" w:lastRow="0" w:firstColumn="1" w:lastColumn="0" w:noHBand="0" w:noVBand="1"/>
      </w:tblPr>
      <w:tblGrid>
        <w:gridCol w:w="870"/>
        <w:gridCol w:w="1424"/>
        <w:gridCol w:w="1524"/>
        <w:gridCol w:w="1195"/>
        <w:gridCol w:w="1364"/>
        <w:gridCol w:w="1302"/>
        <w:gridCol w:w="1471"/>
      </w:tblGrid>
      <w:tr w:rsidR="000A6CA7" w:rsidRPr="000A6CA7" w:rsidTr="000A6CA7">
        <w:trPr>
          <w:trHeight w:val="548"/>
          <w:jc w:val="center"/>
        </w:trPr>
        <w:tc>
          <w:tcPr>
            <w:tcW w:w="870" w:type="dxa"/>
            <w:hideMark/>
          </w:tcPr>
          <w:p w:rsidR="000A6CA7" w:rsidRPr="000A6CA7" w:rsidRDefault="000A6CA7" w:rsidP="000A6CA7">
            <w:pPr>
              <w:spacing w:line="360" w:lineRule="auto"/>
              <w:rPr>
                <w:rFonts w:ascii="Times New Roman" w:hAnsi="Times New Roman" w:cs="Times New Roman"/>
                <w:b/>
                <w:bCs/>
                <w:sz w:val="24"/>
                <w:szCs w:val="24"/>
              </w:rPr>
            </w:pPr>
            <w:r w:rsidRPr="000A6CA7">
              <w:rPr>
                <w:rFonts w:ascii="Times New Roman" w:hAnsi="Times New Roman" w:cs="Times New Roman"/>
                <w:b/>
                <w:bCs/>
                <w:sz w:val="24"/>
                <w:szCs w:val="24"/>
              </w:rPr>
              <w:t>Epoch</w:t>
            </w:r>
          </w:p>
        </w:tc>
        <w:tc>
          <w:tcPr>
            <w:tcW w:w="0" w:type="auto"/>
            <w:hideMark/>
          </w:tcPr>
          <w:p w:rsidR="000A6CA7" w:rsidRPr="000A6CA7" w:rsidRDefault="000A6CA7" w:rsidP="000A6CA7">
            <w:pPr>
              <w:spacing w:line="360" w:lineRule="auto"/>
              <w:rPr>
                <w:rFonts w:ascii="Times New Roman" w:hAnsi="Times New Roman" w:cs="Times New Roman"/>
                <w:b/>
                <w:bCs/>
                <w:sz w:val="24"/>
                <w:szCs w:val="24"/>
              </w:rPr>
            </w:pPr>
            <w:r w:rsidRPr="000A6CA7">
              <w:rPr>
                <w:rFonts w:ascii="Times New Roman" w:hAnsi="Times New Roman" w:cs="Times New Roman"/>
                <w:b/>
                <w:bCs/>
                <w:sz w:val="24"/>
                <w:szCs w:val="24"/>
              </w:rPr>
              <w:t>Training Accuracy (%)</w:t>
            </w:r>
          </w:p>
        </w:tc>
        <w:tc>
          <w:tcPr>
            <w:tcW w:w="0" w:type="auto"/>
            <w:hideMark/>
          </w:tcPr>
          <w:p w:rsidR="000A6CA7" w:rsidRPr="000A6CA7" w:rsidRDefault="000A6CA7" w:rsidP="000A6CA7">
            <w:pPr>
              <w:spacing w:line="360" w:lineRule="auto"/>
              <w:rPr>
                <w:rFonts w:ascii="Times New Roman" w:hAnsi="Times New Roman" w:cs="Times New Roman"/>
                <w:b/>
                <w:bCs/>
                <w:sz w:val="24"/>
                <w:szCs w:val="24"/>
              </w:rPr>
            </w:pPr>
            <w:r w:rsidRPr="000A6CA7">
              <w:rPr>
                <w:rFonts w:ascii="Times New Roman" w:hAnsi="Times New Roman" w:cs="Times New Roman"/>
                <w:b/>
                <w:bCs/>
                <w:sz w:val="24"/>
                <w:szCs w:val="24"/>
              </w:rPr>
              <w:t>Validation Accuracy (%)</w:t>
            </w:r>
          </w:p>
        </w:tc>
        <w:tc>
          <w:tcPr>
            <w:tcW w:w="0" w:type="auto"/>
            <w:hideMark/>
          </w:tcPr>
          <w:p w:rsidR="000A6CA7" w:rsidRPr="000A6CA7" w:rsidRDefault="000A6CA7" w:rsidP="000A6CA7">
            <w:pPr>
              <w:spacing w:line="360" w:lineRule="auto"/>
              <w:rPr>
                <w:rFonts w:ascii="Times New Roman" w:hAnsi="Times New Roman" w:cs="Times New Roman"/>
                <w:b/>
                <w:bCs/>
                <w:sz w:val="24"/>
                <w:szCs w:val="24"/>
              </w:rPr>
            </w:pPr>
            <w:r w:rsidRPr="000A6CA7">
              <w:rPr>
                <w:rFonts w:ascii="Times New Roman" w:hAnsi="Times New Roman" w:cs="Times New Roman"/>
                <w:b/>
                <w:bCs/>
                <w:sz w:val="24"/>
                <w:szCs w:val="24"/>
              </w:rPr>
              <w:t>Training Loss</w:t>
            </w:r>
          </w:p>
        </w:tc>
        <w:tc>
          <w:tcPr>
            <w:tcW w:w="0" w:type="auto"/>
            <w:hideMark/>
          </w:tcPr>
          <w:p w:rsidR="000A6CA7" w:rsidRPr="000A6CA7" w:rsidRDefault="000A6CA7" w:rsidP="000A6CA7">
            <w:pPr>
              <w:spacing w:line="360" w:lineRule="auto"/>
              <w:rPr>
                <w:rFonts w:ascii="Times New Roman" w:hAnsi="Times New Roman" w:cs="Times New Roman"/>
                <w:b/>
                <w:bCs/>
                <w:sz w:val="24"/>
                <w:szCs w:val="24"/>
              </w:rPr>
            </w:pPr>
            <w:r w:rsidRPr="000A6CA7">
              <w:rPr>
                <w:rFonts w:ascii="Times New Roman" w:hAnsi="Times New Roman" w:cs="Times New Roman"/>
                <w:b/>
                <w:bCs/>
                <w:sz w:val="24"/>
                <w:szCs w:val="24"/>
              </w:rPr>
              <w:t>Validation Loss</w:t>
            </w:r>
          </w:p>
        </w:tc>
        <w:tc>
          <w:tcPr>
            <w:tcW w:w="0" w:type="auto"/>
            <w:hideMark/>
          </w:tcPr>
          <w:p w:rsidR="000A6CA7" w:rsidRPr="000A6CA7" w:rsidRDefault="000A6CA7" w:rsidP="000A6CA7">
            <w:pPr>
              <w:spacing w:line="360" w:lineRule="auto"/>
              <w:rPr>
                <w:rFonts w:ascii="Times New Roman" w:hAnsi="Times New Roman" w:cs="Times New Roman"/>
                <w:b/>
                <w:bCs/>
                <w:sz w:val="24"/>
                <w:szCs w:val="24"/>
              </w:rPr>
            </w:pPr>
            <w:r w:rsidRPr="000A6CA7">
              <w:rPr>
                <w:rFonts w:ascii="Times New Roman" w:hAnsi="Times New Roman" w:cs="Times New Roman"/>
                <w:b/>
                <w:bCs/>
                <w:sz w:val="24"/>
                <w:szCs w:val="24"/>
              </w:rPr>
              <w:t>Training Recall (%)</w:t>
            </w:r>
          </w:p>
        </w:tc>
        <w:tc>
          <w:tcPr>
            <w:tcW w:w="0" w:type="auto"/>
            <w:hideMark/>
          </w:tcPr>
          <w:p w:rsidR="000A6CA7" w:rsidRPr="000A6CA7" w:rsidRDefault="000A6CA7" w:rsidP="000A6CA7">
            <w:pPr>
              <w:spacing w:line="360" w:lineRule="auto"/>
              <w:rPr>
                <w:rFonts w:ascii="Times New Roman" w:hAnsi="Times New Roman" w:cs="Times New Roman"/>
                <w:b/>
                <w:bCs/>
                <w:sz w:val="24"/>
                <w:szCs w:val="24"/>
              </w:rPr>
            </w:pPr>
            <w:r w:rsidRPr="000A6CA7">
              <w:rPr>
                <w:rFonts w:ascii="Times New Roman" w:hAnsi="Times New Roman" w:cs="Times New Roman"/>
                <w:b/>
                <w:bCs/>
                <w:sz w:val="24"/>
                <w:szCs w:val="24"/>
              </w:rPr>
              <w:t>Validation Recall (%)</w:t>
            </w:r>
          </w:p>
        </w:tc>
      </w:tr>
      <w:tr w:rsidR="000A6CA7" w:rsidRPr="000A6CA7" w:rsidTr="000A6CA7">
        <w:trPr>
          <w:trHeight w:val="335"/>
          <w:jc w:val="center"/>
        </w:trPr>
        <w:tc>
          <w:tcPr>
            <w:tcW w:w="870" w:type="dxa"/>
            <w:hideMark/>
          </w:tcPr>
          <w:p w:rsidR="000A6CA7" w:rsidRPr="000A6CA7" w:rsidRDefault="000A6CA7" w:rsidP="000A6CA7">
            <w:pPr>
              <w:spacing w:line="360" w:lineRule="auto"/>
              <w:rPr>
                <w:rFonts w:ascii="Times New Roman" w:hAnsi="Times New Roman" w:cs="Times New Roman"/>
                <w:sz w:val="24"/>
                <w:szCs w:val="24"/>
              </w:rPr>
            </w:pPr>
            <w:r w:rsidRPr="000A6CA7">
              <w:rPr>
                <w:rFonts w:ascii="Times New Roman" w:hAnsi="Times New Roman" w:cs="Times New Roman"/>
                <w:sz w:val="24"/>
                <w:szCs w:val="24"/>
              </w:rPr>
              <w:t>25</w:t>
            </w:r>
          </w:p>
        </w:tc>
        <w:tc>
          <w:tcPr>
            <w:tcW w:w="0" w:type="auto"/>
            <w:hideMark/>
          </w:tcPr>
          <w:p w:rsidR="000A6CA7" w:rsidRPr="000A6CA7" w:rsidRDefault="000A6CA7" w:rsidP="000A6CA7">
            <w:pPr>
              <w:spacing w:line="360" w:lineRule="auto"/>
              <w:rPr>
                <w:rFonts w:ascii="Times New Roman" w:hAnsi="Times New Roman" w:cs="Times New Roman"/>
                <w:sz w:val="24"/>
                <w:szCs w:val="24"/>
              </w:rPr>
            </w:pPr>
            <w:r w:rsidRPr="000A6CA7">
              <w:rPr>
                <w:rFonts w:ascii="Times New Roman" w:hAnsi="Times New Roman" w:cs="Times New Roman"/>
                <w:sz w:val="24"/>
                <w:szCs w:val="24"/>
              </w:rPr>
              <w:t>99.69</w:t>
            </w:r>
          </w:p>
        </w:tc>
        <w:tc>
          <w:tcPr>
            <w:tcW w:w="0" w:type="auto"/>
            <w:hideMark/>
          </w:tcPr>
          <w:p w:rsidR="000A6CA7" w:rsidRPr="000A6CA7" w:rsidRDefault="000A6CA7" w:rsidP="000A6CA7">
            <w:pPr>
              <w:spacing w:line="360" w:lineRule="auto"/>
              <w:rPr>
                <w:rFonts w:ascii="Times New Roman" w:hAnsi="Times New Roman" w:cs="Times New Roman"/>
                <w:sz w:val="24"/>
                <w:szCs w:val="24"/>
              </w:rPr>
            </w:pPr>
            <w:r w:rsidRPr="000A6CA7">
              <w:rPr>
                <w:rFonts w:ascii="Times New Roman" w:hAnsi="Times New Roman" w:cs="Times New Roman"/>
                <w:sz w:val="24"/>
                <w:szCs w:val="24"/>
              </w:rPr>
              <w:t>99.76</w:t>
            </w:r>
          </w:p>
        </w:tc>
        <w:tc>
          <w:tcPr>
            <w:tcW w:w="0" w:type="auto"/>
            <w:hideMark/>
          </w:tcPr>
          <w:p w:rsidR="000A6CA7" w:rsidRPr="000A6CA7" w:rsidRDefault="000A6CA7" w:rsidP="000A6CA7">
            <w:pPr>
              <w:spacing w:line="360" w:lineRule="auto"/>
              <w:rPr>
                <w:rFonts w:ascii="Times New Roman" w:hAnsi="Times New Roman" w:cs="Times New Roman"/>
                <w:sz w:val="24"/>
                <w:szCs w:val="24"/>
              </w:rPr>
            </w:pPr>
            <w:r w:rsidRPr="000A6CA7">
              <w:rPr>
                <w:rFonts w:ascii="Times New Roman" w:hAnsi="Times New Roman" w:cs="Times New Roman"/>
                <w:sz w:val="24"/>
                <w:szCs w:val="24"/>
              </w:rPr>
              <w:t>0.0132</w:t>
            </w:r>
          </w:p>
        </w:tc>
        <w:tc>
          <w:tcPr>
            <w:tcW w:w="0" w:type="auto"/>
            <w:hideMark/>
          </w:tcPr>
          <w:p w:rsidR="000A6CA7" w:rsidRPr="000A6CA7" w:rsidRDefault="000A6CA7" w:rsidP="000A6CA7">
            <w:pPr>
              <w:spacing w:line="360" w:lineRule="auto"/>
              <w:rPr>
                <w:rFonts w:ascii="Times New Roman" w:hAnsi="Times New Roman" w:cs="Times New Roman"/>
                <w:sz w:val="24"/>
                <w:szCs w:val="24"/>
              </w:rPr>
            </w:pPr>
            <w:r w:rsidRPr="000A6CA7">
              <w:rPr>
                <w:rFonts w:ascii="Times New Roman" w:hAnsi="Times New Roman" w:cs="Times New Roman"/>
                <w:sz w:val="24"/>
                <w:szCs w:val="24"/>
              </w:rPr>
              <w:t>0.0125</w:t>
            </w:r>
          </w:p>
          <w:p w:rsidR="000A6CA7" w:rsidRPr="000A6CA7" w:rsidRDefault="000A6CA7" w:rsidP="000A6CA7">
            <w:pPr>
              <w:spacing w:line="360" w:lineRule="auto"/>
              <w:rPr>
                <w:rFonts w:ascii="Times New Roman" w:hAnsi="Times New Roman" w:cs="Times New Roman"/>
                <w:sz w:val="24"/>
                <w:szCs w:val="24"/>
              </w:rPr>
            </w:pPr>
          </w:p>
        </w:tc>
        <w:tc>
          <w:tcPr>
            <w:tcW w:w="0" w:type="auto"/>
            <w:hideMark/>
          </w:tcPr>
          <w:p w:rsidR="000A6CA7" w:rsidRPr="000A6CA7" w:rsidRDefault="000A6CA7" w:rsidP="000A6CA7">
            <w:pPr>
              <w:spacing w:line="360" w:lineRule="auto"/>
              <w:rPr>
                <w:rFonts w:ascii="Times New Roman" w:hAnsi="Times New Roman" w:cs="Times New Roman"/>
                <w:sz w:val="24"/>
                <w:szCs w:val="24"/>
              </w:rPr>
            </w:pPr>
            <w:r w:rsidRPr="000A6CA7">
              <w:rPr>
                <w:rFonts w:ascii="Times New Roman" w:hAnsi="Times New Roman" w:cs="Times New Roman"/>
                <w:sz w:val="24"/>
                <w:szCs w:val="24"/>
              </w:rPr>
              <w:t>99.97</w:t>
            </w:r>
          </w:p>
        </w:tc>
        <w:tc>
          <w:tcPr>
            <w:tcW w:w="0" w:type="auto"/>
            <w:hideMark/>
          </w:tcPr>
          <w:p w:rsidR="000A6CA7" w:rsidRPr="000A6CA7" w:rsidRDefault="000A6CA7" w:rsidP="000A6CA7">
            <w:pPr>
              <w:spacing w:line="360" w:lineRule="auto"/>
              <w:rPr>
                <w:rFonts w:ascii="Times New Roman" w:hAnsi="Times New Roman" w:cs="Times New Roman"/>
                <w:sz w:val="24"/>
                <w:szCs w:val="24"/>
              </w:rPr>
            </w:pPr>
            <w:r w:rsidRPr="000A6CA7">
              <w:rPr>
                <w:rFonts w:ascii="Times New Roman" w:hAnsi="Times New Roman" w:cs="Times New Roman"/>
                <w:sz w:val="24"/>
                <w:szCs w:val="24"/>
              </w:rPr>
              <w:t>99.99</w:t>
            </w:r>
          </w:p>
        </w:tc>
      </w:tr>
      <w:tr w:rsidR="000A6CA7" w:rsidRPr="000A6CA7" w:rsidTr="000A6CA7">
        <w:trPr>
          <w:trHeight w:val="442"/>
          <w:jc w:val="center"/>
        </w:trPr>
        <w:tc>
          <w:tcPr>
            <w:tcW w:w="870" w:type="dxa"/>
            <w:hideMark/>
          </w:tcPr>
          <w:p w:rsidR="000A6CA7" w:rsidRPr="000A6CA7" w:rsidRDefault="000A6CA7" w:rsidP="000A6CA7">
            <w:pPr>
              <w:spacing w:line="360" w:lineRule="auto"/>
              <w:rPr>
                <w:rFonts w:ascii="Times New Roman" w:hAnsi="Times New Roman" w:cs="Times New Roman"/>
                <w:sz w:val="24"/>
                <w:szCs w:val="24"/>
              </w:rPr>
            </w:pPr>
            <w:r w:rsidRPr="000A6CA7">
              <w:rPr>
                <w:rFonts w:ascii="Times New Roman" w:hAnsi="Times New Roman" w:cs="Times New Roman"/>
                <w:sz w:val="24"/>
                <w:szCs w:val="24"/>
              </w:rPr>
              <w:t>50</w:t>
            </w:r>
          </w:p>
        </w:tc>
        <w:tc>
          <w:tcPr>
            <w:tcW w:w="0" w:type="auto"/>
            <w:hideMark/>
          </w:tcPr>
          <w:p w:rsidR="000A6CA7" w:rsidRPr="000A6CA7" w:rsidRDefault="000A6CA7" w:rsidP="000A6CA7">
            <w:pPr>
              <w:spacing w:line="360" w:lineRule="auto"/>
              <w:rPr>
                <w:rFonts w:ascii="Times New Roman" w:hAnsi="Times New Roman" w:cs="Times New Roman"/>
                <w:sz w:val="24"/>
                <w:szCs w:val="24"/>
              </w:rPr>
            </w:pPr>
            <w:r w:rsidRPr="000A6CA7">
              <w:rPr>
                <w:rFonts w:ascii="Times New Roman" w:hAnsi="Times New Roman" w:cs="Times New Roman"/>
                <w:sz w:val="24"/>
                <w:szCs w:val="24"/>
              </w:rPr>
              <w:t>99.87</w:t>
            </w:r>
          </w:p>
        </w:tc>
        <w:tc>
          <w:tcPr>
            <w:tcW w:w="0" w:type="auto"/>
            <w:hideMark/>
          </w:tcPr>
          <w:p w:rsidR="000A6CA7" w:rsidRPr="000A6CA7" w:rsidRDefault="000A6CA7" w:rsidP="000A6CA7">
            <w:pPr>
              <w:spacing w:line="360" w:lineRule="auto"/>
              <w:rPr>
                <w:rFonts w:ascii="Times New Roman" w:hAnsi="Times New Roman" w:cs="Times New Roman"/>
                <w:sz w:val="24"/>
                <w:szCs w:val="24"/>
              </w:rPr>
            </w:pPr>
            <w:r w:rsidRPr="000A6CA7">
              <w:rPr>
                <w:rFonts w:ascii="Times New Roman" w:hAnsi="Times New Roman" w:cs="Times New Roman"/>
                <w:sz w:val="24"/>
                <w:szCs w:val="24"/>
              </w:rPr>
              <w:t>99.88</w:t>
            </w:r>
          </w:p>
        </w:tc>
        <w:tc>
          <w:tcPr>
            <w:tcW w:w="0" w:type="auto"/>
            <w:hideMark/>
          </w:tcPr>
          <w:p w:rsidR="000A6CA7" w:rsidRPr="000A6CA7" w:rsidRDefault="000A6CA7" w:rsidP="000A6CA7">
            <w:pPr>
              <w:spacing w:line="360" w:lineRule="auto"/>
              <w:rPr>
                <w:rFonts w:ascii="Times New Roman" w:hAnsi="Times New Roman" w:cs="Times New Roman"/>
                <w:sz w:val="24"/>
                <w:szCs w:val="24"/>
              </w:rPr>
            </w:pPr>
            <w:r w:rsidRPr="000A6CA7">
              <w:rPr>
                <w:rFonts w:ascii="Times New Roman" w:hAnsi="Times New Roman" w:cs="Times New Roman"/>
                <w:sz w:val="24"/>
                <w:szCs w:val="24"/>
              </w:rPr>
              <w:t>0.0057</w:t>
            </w:r>
          </w:p>
        </w:tc>
        <w:tc>
          <w:tcPr>
            <w:tcW w:w="0" w:type="auto"/>
            <w:hideMark/>
          </w:tcPr>
          <w:p w:rsidR="000A6CA7" w:rsidRPr="000A6CA7" w:rsidRDefault="000A6CA7" w:rsidP="000A6CA7">
            <w:pPr>
              <w:spacing w:line="360" w:lineRule="auto"/>
              <w:rPr>
                <w:rFonts w:ascii="Times New Roman" w:hAnsi="Times New Roman" w:cs="Times New Roman"/>
                <w:sz w:val="24"/>
                <w:szCs w:val="24"/>
              </w:rPr>
            </w:pPr>
            <w:r w:rsidRPr="000A6CA7">
              <w:rPr>
                <w:rFonts w:ascii="Times New Roman" w:hAnsi="Times New Roman" w:cs="Times New Roman"/>
                <w:sz w:val="24"/>
                <w:szCs w:val="24"/>
              </w:rPr>
              <w:t>0.0070</w:t>
            </w:r>
          </w:p>
        </w:tc>
        <w:tc>
          <w:tcPr>
            <w:tcW w:w="0" w:type="auto"/>
            <w:hideMark/>
          </w:tcPr>
          <w:p w:rsidR="000A6CA7" w:rsidRPr="000A6CA7" w:rsidRDefault="000A6CA7" w:rsidP="000A6CA7">
            <w:pPr>
              <w:spacing w:line="360" w:lineRule="auto"/>
              <w:rPr>
                <w:rFonts w:ascii="Times New Roman" w:hAnsi="Times New Roman" w:cs="Times New Roman"/>
                <w:sz w:val="24"/>
                <w:szCs w:val="24"/>
              </w:rPr>
            </w:pPr>
            <w:r w:rsidRPr="000A6CA7">
              <w:rPr>
                <w:rFonts w:ascii="Times New Roman" w:hAnsi="Times New Roman" w:cs="Times New Roman"/>
                <w:sz w:val="24"/>
                <w:szCs w:val="24"/>
              </w:rPr>
              <w:t>99.99</w:t>
            </w:r>
          </w:p>
        </w:tc>
        <w:tc>
          <w:tcPr>
            <w:tcW w:w="0" w:type="auto"/>
            <w:hideMark/>
          </w:tcPr>
          <w:p w:rsidR="000A6CA7" w:rsidRPr="000A6CA7" w:rsidRDefault="000A6CA7" w:rsidP="000A6CA7">
            <w:pPr>
              <w:spacing w:line="360" w:lineRule="auto"/>
              <w:rPr>
                <w:rFonts w:ascii="Times New Roman" w:hAnsi="Times New Roman" w:cs="Times New Roman"/>
                <w:sz w:val="24"/>
                <w:szCs w:val="24"/>
              </w:rPr>
            </w:pPr>
            <w:r w:rsidRPr="000A6CA7">
              <w:rPr>
                <w:rFonts w:ascii="Times New Roman" w:hAnsi="Times New Roman" w:cs="Times New Roman"/>
                <w:sz w:val="24"/>
                <w:szCs w:val="24"/>
              </w:rPr>
              <w:t>100.00%</w:t>
            </w:r>
          </w:p>
        </w:tc>
      </w:tr>
    </w:tbl>
    <w:p w:rsidR="000A6CA7" w:rsidRPr="000A6CA7" w:rsidRDefault="000A6CA7" w:rsidP="000A6CA7">
      <w:pPr>
        <w:spacing w:line="360" w:lineRule="auto"/>
        <w:rPr>
          <w:rFonts w:ascii="Times New Roman" w:hAnsi="Times New Roman" w:cs="Times New Roman"/>
          <w:sz w:val="24"/>
          <w:szCs w:val="24"/>
        </w:rPr>
        <w:sectPr w:rsidR="000A6CA7" w:rsidRPr="000A6CA7" w:rsidSect="000A6CA7">
          <w:type w:val="continuous"/>
          <w:pgSz w:w="12240" w:h="15840"/>
          <w:pgMar w:top="1440" w:right="1080" w:bottom="280" w:left="1080" w:header="720" w:footer="720" w:gutter="0"/>
          <w:cols w:space="304"/>
        </w:sectPr>
      </w:pPr>
    </w:p>
    <w:p w:rsidR="000A6CA7" w:rsidRPr="002C4905" w:rsidRDefault="000A6CA7" w:rsidP="000A6CA7">
      <w:pPr>
        <w:spacing w:line="360" w:lineRule="auto"/>
        <w:jc w:val="center"/>
        <w:rPr>
          <w:rFonts w:ascii="Times New Roman" w:hAnsi="Times New Roman" w:cs="Times New Roman"/>
        </w:rPr>
      </w:pPr>
      <w:r w:rsidRPr="000A6CA7">
        <w:rPr>
          <w:rFonts w:ascii="Times New Roman" w:hAnsi="Times New Roman" w:cs="Times New Roman"/>
        </w:rPr>
        <w:t>Table 2. Epoch-wise performance of the Quantum Convolutional Neural Network (QCNN)</w:t>
      </w:r>
    </w:p>
    <w:p w:rsidR="000A6CA7" w:rsidRDefault="000A6CA7" w:rsidP="00BF7614">
      <w:pPr>
        <w:spacing w:line="360" w:lineRule="auto"/>
        <w:ind w:left="426" w:hanging="426"/>
        <w:rPr>
          <w:rFonts w:ascii="Times New Roman" w:hAnsi="Times New Roman" w:cs="Times New Roman"/>
          <w:sz w:val="24"/>
          <w:szCs w:val="24"/>
        </w:rPr>
      </w:pPr>
    </w:p>
    <w:p w:rsidR="00BF7614" w:rsidRDefault="00BF7614" w:rsidP="00BF7614">
      <w:pPr>
        <w:ind w:left="426" w:hanging="426"/>
        <w:rPr>
          <w:rFonts w:ascii="Times New Roman" w:hAnsi="Times New Roman" w:cs="Times New Roman"/>
          <w:sz w:val="24"/>
          <w:szCs w:val="24"/>
          <w:lang w:val="en-US"/>
        </w:rPr>
      </w:pPr>
    </w:p>
    <w:p w:rsidR="002C4905" w:rsidRPr="005D4838" w:rsidRDefault="002C4905" w:rsidP="00BF7614">
      <w:pPr>
        <w:ind w:left="426" w:hanging="426"/>
        <w:rPr>
          <w:rFonts w:ascii="Times New Roman" w:hAnsi="Times New Roman" w:cs="Times New Roman"/>
          <w:sz w:val="24"/>
          <w:szCs w:val="24"/>
          <w:lang w:val="en-US"/>
        </w:rPr>
        <w:sectPr w:rsidR="002C4905" w:rsidRPr="005D4838" w:rsidSect="005D4838">
          <w:type w:val="continuous"/>
          <w:pgSz w:w="12240" w:h="15840"/>
          <w:pgMar w:top="1440" w:right="1080" w:bottom="280" w:left="1080" w:header="720" w:footer="720" w:gutter="0"/>
          <w:cols w:space="304"/>
        </w:sectPr>
      </w:pPr>
    </w:p>
    <w:p w:rsidR="005D4838" w:rsidRPr="005D4838" w:rsidRDefault="005D4838" w:rsidP="005D4838">
      <w:pPr>
        <w:spacing w:line="360" w:lineRule="auto"/>
        <w:jc w:val="both"/>
        <w:rPr>
          <w:rFonts w:ascii="Times New Roman" w:hAnsi="Times New Roman" w:cs="Times New Roman"/>
          <w:sz w:val="24"/>
          <w:szCs w:val="24"/>
          <w:lang w:val="en-US"/>
        </w:rPr>
      </w:pPr>
      <w:r w:rsidRPr="005D4838">
        <w:rPr>
          <w:rFonts w:ascii="Times New Roman" w:hAnsi="Times New Roman" w:cs="Times New Roman"/>
          <w:sz w:val="24"/>
          <w:szCs w:val="24"/>
          <w:lang w:val="en-US"/>
        </w:rPr>
        <w:lastRenderedPageBreak/>
        <w:t>The top section represents a classical Convolutional Neural Network (CNN) that processes an input image through layers of convolution, pooling, and fully connected neurons. The bottom section illustrates a Quantum Convolutional Neural Network (QCNN), which mirrors the CNN structure using quantum circuits. Here, unitary operations U1 and U2 act as quantum analog to classical filters, while measurement-based pooling replaces traditional pooling. The MCUG (Multi-Controlled Unitary Gate) introduces entanglement-based decision logic, and final measurements yield the model output.</w:t>
      </w:r>
    </w:p>
    <w:p w:rsidR="005D4838" w:rsidRPr="005D4838" w:rsidRDefault="005D4838" w:rsidP="005D4838">
      <w:pPr>
        <w:spacing w:line="360" w:lineRule="auto"/>
        <w:jc w:val="both"/>
        <w:rPr>
          <w:rFonts w:ascii="Times New Roman" w:hAnsi="Times New Roman" w:cs="Times New Roman"/>
          <w:sz w:val="24"/>
          <w:szCs w:val="24"/>
        </w:rPr>
      </w:pPr>
      <w:r w:rsidRPr="005D4838">
        <w:rPr>
          <w:rFonts w:ascii="Times New Roman" w:hAnsi="Times New Roman" w:cs="Times New Roman"/>
          <w:sz w:val="24"/>
          <w:szCs w:val="24"/>
          <w:u w:val="single"/>
        </w:rPr>
        <w:t>Training and Optimization</w:t>
      </w:r>
    </w:p>
    <w:p w:rsidR="005D4838" w:rsidRPr="005D4838" w:rsidRDefault="005D4838" w:rsidP="005D4838">
      <w:pPr>
        <w:spacing w:line="360" w:lineRule="auto"/>
        <w:jc w:val="both"/>
        <w:rPr>
          <w:rFonts w:ascii="Times New Roman" w:hAnsi="Times New Roman" w:cs="Times New Roman"/>
          <w:sz w:val="24"/>
          <w:szCs w:val="24"/>
          <w:lang w:val="en-US"/>
        </w:rPr>
      </w:pPr>
      <w:r w:rsidRPr="005D4838">
        <w:rPr>
          <w:rFonts w:ascii="Times New Roman" w:hAnsi="Times New Roman" w:cs="Times New Roman"/>
          <w:sz w:val="24"/>
          <w:szCs w:val="24"/>
          <w:lang w:val="en-US"/>
        </w:rPr>
        <w:t xml:space="preserve">   To guarantee that the class distribution in the dataset stayed constant between training and evaluation sets, both models were trained using an 80-20 stratified train-test split. The models were optimized using the Adam optimizer with learning rates carefully tuned (0.0001 for CNN and 0.001 for QCNN) to balance training stability and convergence speed. Binary cross-entropy, a common loss function for binary classification issues, was applied to both models.</w:t>
      </w:r>
    </w:p>
    <w:p w:rsidR="005D4838" w:rsidRPr="005D4838" w:rsidRDefault="005D4838" w:rsidP="005D4838">
      <w:pPr>
        <w:spacing w:line="360" w:lineRule="auto"/>
        <w:jc w:val="both"/>
        <w:rPr>
          <w:rFonts w:ascii="Times New Roman" w:hAnsi="Times New Roman" w:cs="Times New Roman"/>
          <w:sz w:val="24"/>
          <w:szCs w:val="24"/>
          <w:lang w:val="en-US"/>
        </w:rPr>
      </w:pPr>
      <w:r w:rsidRPr="005D4838">
        <w:rPr>
          <w:rFonts w:ascii="Times New Roman" w:hAnsi="Times New Roman" w:cs="Times New Roman"/>
          <w:sz w:val="24"/>
          <w:szCs w:val="24"/>
          <w:u w:val="single"/>
        </w:rPr>
        <w:t>Binary Cross-Entropy Loss function:</w:t>
      </w:r>
    </w:p>
    <w:p w:rsidR="005D4838" w:rsidRPr="005D4838" w:rsidRDefault="005D4838" w:rsidP="005D4838">
      <w:pPr>
        <w:spacing w:line="360" w:lineRule="auto"/>
        <w:jc w:val="both"/>
        <w:rPr>
          <w:rFonts w:ascii="Times New Roman" w:hAnsi="Times New Roman" w:cs="Times New Roman"/>
          <w:sz w:val="24"/>
          <w:szCs w:val="24"/>
          <w:lang w:val="en-US"/>
        </w:rPr>
      </w:pPr>
      <w:r w:rsidRPr="005D4838">
        <w:rPr>
          <w:rFonts w:ascii="Times New Roman" w:hAnsi="Times New Roman" w:cs="Times New Roman"/>
          <w:sz w:val="24"/>
          <w:szCs w:val="24"/>
          <w:lang w:val="en-US"/>
        </w:rPr>
        <w:t xml:space="preserve">The Binary Cross-Entropy (BCE) loss function was employed for both the CNN and QCNN models, as the task involves distinguishing between two classes: fraudulent and legitimate transactions. BCE measures the difference between the predicted probability of fraud and the actual class label, penalizing incorrect predictions more heavily when the model is confident but wrong. </w:t>
      </w:r>
    </w:p>
    <w:p w:rsidR="00BF7614" w:rsidRPr="00BF7614" w:rsidRDefault="00BF7614" w:rsidP="00BF7614">
      <w:pPr>
        <w:spacing w:line="360" w:lineRule="auto"/>
        <w:jc w:val="both"/>
        <w:rPr>
          <w:rFonts w:ascii="Times New Roman" w:hAnsi="Times New Roman" w:cs="Times New Roman"/>
          <w:b/>
          <w:bCs/>
          <w:sz w:val="24"/>
          <w:szCs w:val="24"/>
        </w:rPr>
      </w:pPr>
      <w:r w:rsidRPr="00BF7614">
        <w:rPr>
          <w:rFonts w:ascii="Times New Roman" w:hAnsi="Times New Roman" w:cs="Times New Roman"/>
          <w:b/>
          <w:bCs/>
          <w:sz w:val="24"/>
          <w:szCs w:val="24"/>
        </w:rPr>
        <w:t>5.3 Sample Code from the Project Implementation</w:t>
      </w:r>
    </w:p>
    <w:p w:rsidR="00BF7614" w:rsidRPr="00BF7614" w:rsidRDefault="00BF7614" w:rsidP="00BF7614">
      <w:pPr>
        <w:spacing w:line="360" w:lineRule="auto"/>
        <w:jc w:val="both"/>
        <w:rPr>
          <w:rFonts w:ascii="Times New Roman" w:hAnsi="Times New Roman" w:cs="Times New Roman"/>
          <w:sz w:val="24"/>
          <w:szCs w:val="24"/>
        </w:rPr>
      </w:pPr>
      <w:r w:rsidRPr="00BF7614">
        <w:rPr>
          <w:rFonts w:ascii="Times New Roman" w:hAnsi="Times New Roman" w:cs="Times New Roman"/>
          <w:sz w:val="24"/>
          <w:szCs w:val="24"/>
        </w:rPr>
        <w:t>This section provides key code snippets from the project implementation, highlighting the workflow for both classical CNN and Quantum Convolutional Neural Network (QCNN) models for credit card fraud detection. The code demonstrates data preprocessing, model building, training, and evaluation.</w:t>
      </w:r>
    </w:p>
    <w:p w:rsidR="00BF7614" w:rsidRPr="00BF7614" w:rsidRDefault="00BF7614" w:rsidP="00BF7614">
      <w:pPr>
        <w:spacing w:line="360" w:lineRule="auto"/>
        <w:jc w:val="both"/>
        <w:rPr>
          <w:rFonts w:ascii="Times New Roman" w:hAnsi="Times New Roman" w:cs="Times New Roman"/>
          <w:b/>
          <w:bCs/>
          <w:sz w:val="24"/>
          <w:szCs w:val="24"/>
        </w:rPr>
      </w:pPr>
      <w:r w:rsidRPr="00BF7614">
        <w:rPr>
          <w:rFonts w:ascii="Times New Roman" w:hAnsi="Times New Roman" w:cs="Times New Roman"/>
          <w:b/>
          <w:bCs/>
          <w:sz w:val="24"/>
          <w:szCs w:val="24"/>
        </w:rPr>
        <w:t>5.3.1 Data Preprocessing</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import pandas as pd</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from sklearn.preprocessing import StandardScaler</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from sklearn.decomposition import PCA</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from imblearn.over_sampling import SMOTE</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lastRenderedPageBreak/>
        <w:t># Load dataset</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df = pd.read_csv("/content/creditcard.csv")</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X = df.drop(columns=["Time", "Class"])</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y = df["Class"].values</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 Standardize features</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scaler = StandardScaler()</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X_scaled = scaler.fit_transform(X)</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 Reduce dimensionality for QCNN</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pca = PCA(n_components=8)</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X_pca = pca.fit_transform(X_scaled)</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 Balance the dataset</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sm = SMOTE(random_state=42, k_neighbors=2)</w:t>
      </w:r>
    </w:p>
    <w:p w:rsidR="00E330A2"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X_bal, y_bal = sm.fit_</w:t>
      </w:r>
      <w:proofErr w:type="gramStart"/>
      <w:r w:rsidRPr="00BF7614">
        <w:rPr>
          <w:rFonts w:ascii="Times New Roman" w:hAnsi="Times New Roman" w:cs="Times New Roman"/>
          <w:sz w:val="24"/>
          <w:szCs w:val="24"/>
          <w:lang w:val="en-US"/>
        </w:rPr>
        <w:t>resample(</w:t>
      </w:r>
      <w:proofErr w:type="gramEnd"/>
      <w:r w:rsidRPr="00BF7614">
        <w:rPr>
          <w:rFonts w:ascii="Times New Roman" w:hAnsi="Times New Roman" w:cs="Times New Roman"/>
          <w:sz w:val="24"/>
          <w:szCs w:val="24"/>
          <w:lang w:val="en-US"/>
        </w:rPr>
        <w:t>X_pca, y)</w:t>
      </w:r>
    </w:p>
    <w:p w:rsidR="00BF7614" w:rsidRPr="00E330A2"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b/>
          <w:bCs/>
          <w:sz w:val="24"/>
          <w:szCs w:val="24"/>
        </w:rPr>
        <w:t>5.3.2 CNN Model Implementation</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import tensorflow as tf</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 Build CNN model</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cnn_model = tf.keras.Sequential([</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 xml:space="preserve">    tf.keras.layers.Dense(32, activation='relu', input_shape=(X_bal.shape[1],)),</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 xml:space="preserve">    tf.keras.layers.Dense(16, activation='relu'),</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 xml:space="preserve">    tf.keras.layers.Dense(1, activation='sigmoid')</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 Compile model</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cnn_model.compile(optimizer='adam', loss='binary_crossentropy',</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 xml:space="preserve">                  metrics=['accuracy', tf.keras.metrics.Precision(), tf.keras.metrics.Recall()])</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lastRenderedPageBreak/>
        <w:t># Train model</w:t>
      </w:r>
    </w:p>
    <w:p w:rsid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history = cnn_model.fit(X_bal, y_bal, epochs=50, batch_size=64, validation_split=0.2)</w:t>
      </w:r>
    </w:p>
    <w:p w:rsidR="00BF7614" w:rsidRPr="00BF7614" w:rsidRDefault="00BF7614" w:rsidP="00BF7614">
      <w:pPr>
        <w:spacing w:line="360" w:lineRule="auto"/>
        <w:jc w:val="both"/>
        <w:rPr>
          <w:rFonts w:ascii="Times New Roman" w:hAnsi="Times New Roman" w:cs="Times New Roman"/>
          <w:b/>
          <w:bCs/>
          <w:sz w:val="24"/>
          <w:szCs w:val="24"/>
        </w:rPr>
      </w:pPr>
      <w:r w:rsidRPr="00BF7614">
        <w:rPr>
          <w:rFonts w:ascii="Times New Roman" w:hAnsi="Times New Roman" w:cs="Times New Roman"/>
          <w:b/>
          <w:bCs/>
          <w:sz w:val="24"/>
          <w:szCs w:val="24"/>
        </w:rPr>
        <w:t>5.3.3 QCNN Model Implementation</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import pennylane as qml</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from pennylane import numpy as pnp</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from pennylane import qnn</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n_qubits = 8</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dev = qml.device("default.qubit", wires=n_qubits)</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 Quantum circuit for QCNN</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def qnode_fn(inputs, weights):</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 xml:space="preserve">    qml.templates.AngleEmbedding(inputs, wires=range(n_qubits))</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 xml:space="preserve">    qml.templates.StronglyEntanglingLayers(weights, wires=range(n_qubits))</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 xml:space="preserve">    for i in range(0, n_qubits, 2):</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 xml:space="preserve">        qml.CNOT(wires=[i, i+1])</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 xml:space="preserve">        qml.RY(weights[0, i % weights.shape[1], 0], wires=i)</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 xml:space="preserve">    return [qml.expval(qml.PauliZ(i)) for i in range(0, n_qubits, 2)]</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n_layers = 2</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weight_shapes = {"weights": (n_layers, n_qubits, 3)}</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qnode = qml.QNode(qnode_fn, dev, interface="tf", diff_method="backprop")</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qlayer = qml.qnn.KerasLayer(qnode, weight_shapes, output_dim=n_qubits//2)</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 Build Keras model with quantum layer</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inputs = tf.keras.Input(shape=(n_qubits,))</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x = qlayer(inputs)</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x = tf.keras.layers.Dense(16, activation="relu")(x)</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lastRenderedPageBreak/>
        <w:t>x = tf.keras.layers.Dropout(0.3)(x)</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outputs = tf.keras.layers.Dense(1, activation="sigmoid")(x)</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qcnn_model = tf.keras.Model(inputs=inputs, outputs=outputs)</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qcnn_model.compile(optimizer=tf.keras.optimizers.Adam(1e-3),</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 xml:space="preserve">                   loss="binary_crossentropy",</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 xml:space="preserve">                   metrics=["accuracy", tf.keras.metrics.Precision(), tf.keras.metrics.Recall()])</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 Train QCNN</w:t>
      </w:r>
    </w:p>
    <w:p w:rsidR="00BF7614" w:rsidRPr="00BF7614" w:rsidRDefault="00BF7614" w:rsidP="00BF7614">
      <w:pPr>
        <w:spacing w:line="360" w:lineRule="auto"/>
        <w:jc w:val="both"/>
        <w:rPr>
          <w:rFonts w:ascii="Times New Roman" w:hAnsi="Times New Roman" w:cs="Times New Roman"/>
          <w:sz w:val="24"/>
          <w:szCs w:val="24"/>
          <w:lang w:val="en-US"/>
        </w:rPr>
      </w:pPr>
      <w:r w:rsidRPr="00BF7614">
        <w:rPr>
          <w:rFonts w:ascii="Times New Roman" w:hAnsi="Times New Roman" w:cs="Times New Roman"/>
          <w:sz w:val="24"/>
          <w:szCs w:val="24"/>
          <w:lang w:val="en-US"/>
        </w:rPr>
        <w:t>history_qcnn = qcnn_model.fit(X_bal, y_bal, epochs=120, batch_size=64, validation_split=0.2)</w:t>
      </w:r>
    </w:p>
    <w:p w:rsidR="00BF7614" w:rsidRPr="00BF7614" w:rsidRDefault="00BF7614" w:rsidP="00BF7614">
      <w:pPr>
        <w:spacing w:line="360" w:lineRule="auto"/>
        <w:jc w:val="both"/>
        <w:rPr>
          <w:rFonts w:ascii="Times New Roman" w:hAnsi="Times New Roman" w:cs="Times New Roman"/>
          <w:b/>
          <w:bCs/>
          <w:sz w:val="24"/>
          <w:szCs w:val="24"/>
        </w:rPr>
      </w:pPr>
      <w:r w:rsidRPr="00BF7614">
        <w:rPr>
          <w:rFonts w:ascii="Times New Roman" w:hAnsi="Times New Roman" w:cs="Times New Roman"/>
          <w:b/>
          <w:bCs/>
          <w:sz w:val="24"/>
          <w:szCs w:val="24"/>
        </w:rPr>
        <w:t>5.3.4 Evaluation</w:t>
      </w:r>
    </w:p>
    <w:p w:rsidR="00BF7614" w:rsidRPr="00BF7614" w:rsidRDefault="00BF7614" w:rsidP="00BF7614">
      <w:pPr>
        <w:spacing w:line="360" w:lineRule="auto"/>
        <w:ind w:left="720"/>
        <w:rPr>
          <w:rFonts w:ascii="Times New Roman" w:hAnsi="Times New Roman" w:cs="Times New Roman"/>
          <w:sz w:val="24"/>
          <w:szCs w:val="24"/>
        </w:rPr>
      </w:pPr>
      <w:r w:rsidRPr="00BF7614">
        <w:rPr>
          <w:rFonts w:ascii="Times New Roman" w:hAnsi="Times New Roman" w:cs="Times New Roman"/>
          <w:sz w:val="24"/>
          <w:szCs w:val="24"/>
        </w:rPr>
        <w:t xml:space="preserve">from </w:t>
      </w:r>
      <w:proofErr w:type="spellStart"/>
      <w:proofErr w:type="gramStart"/>
      <w:r w:rsidRPr="00BF7614">
        <w:rPr>
          <w:rFonts w:ascii="Times New Roman" w:hAnsi="Times New Roman" w:cs="Times New Roman"/>
          <w:sz w:val="24"/>
          <w:szCs w:val="24"/>
        </w:rPr>
        <w:t>sklearn.metrics</w:t>
      </w:r>
      <w:proofErr w:type="spellEnd"/>
      <w:proofErr w:type="gramEnd"/>
      <w:r w:rsidRPr="00BF7614">
        <w:rPr>
          <w:rFonts w:ascii="Times New Roman" w:hAnsi="Times New Roman" w:cs="Times New Roman"/>
          <w:sz w:val="24"/>
          <w:szCs w:val="24"/>
        </w:rPr>
        <w:t xml:space="preserve"> import </w:t>
      </w:r>
      <w:proofErr w:type="spellStart"/>
      <w:r w:rsidRPr="00BF7614">
        <w:rPr>
          <w:rFonts w:ascii="Times New Roman" w:hAnsi="Times New Roman" w:cs="Times New Roman"/>
          <w:sz w:val="24"/>
          <w:szCs w:val="24"/>
        </w:rPr>
        <w:t>accuracy_score</w:t>
      </w:r>
      <w:proofErr w:type="spellEnd"/>
      <w:r w:rsidRPr="00BF7614">
        <w:rPr>
          <w:rFonts w:ascii="Times New Roman" w:hAnsi="Times New Roman" w:cs="Times New Roman"/>
          <w:sz w:val="24"/>
          <w:szCs w:val="24"/>
        </w:rPr>
        <w:t>, precision_score, recall_score, f1_score, confusion_matrix</w:t>
      </w:r>
    </w:p>
    <w:p w:rsidR="00BF7614" w:rsidRPr="00BF7614" w:rsidRDefault="00BF7614" w:rsidP="00BF7614">
      <w:pPr>
        <w:spacing w:line="360" w:lineRule="auto"/>
        <w:ind w:left="720"/>
        <w:rPr>
          <w:rFonts w:ascii="Times New Roman" w:hAnsi="Times New Roman" w:cs="Times New Roman"/>
          <w:sz w:val="24"/>
          <w:szCs w:val="24"/>
        </w:rPr>
      </w:pPr>
      <w:r w:rsidRPr="00BF7614">
        <w:rPr>
          <w:rFonts w:ascii="Times New Roman" w:hAnsi="Times New Roman" w:cs="Times New Roman"/>
          <w:sz w:val="24"/>
          <w:szCs w:val="24"/>
        </w:rPr>
        <w:t># Predict and evaluate QCNN</w:t>
      </w:r>
    </w:p>
    <w:p w:rsidR="00BF7614" w:rsidRPr="00BF7614" w:rsidRDefault="00BF7614" w:rsidP="00BF7614">
      <w:pPr>
        <w:spacing w:line="360" w:lineRule="auto"/>
        <w:ind w:left="720"/>
        <w:rPr>
          <w:rFonts w:ascii="Times New Roman" w:hAnsi="Times New Roman" w:cs="Times New Roman"/>
          <w:sz w:val="24"/>
          <w:szCs w:val="24"/>
        </w:rPr>
      </w:pPr>
      <w:r w:rsidRPr="00BF7614">
        <w:rPr>
          <w:rFonts w:ascii="Times New Roman" w:hAnsi="Times New Roman" w:cs="Times New Roman"/>
          <w:sz w:val="24"/>
          <w:szCs w:val="24"/>
        </w:rPr>
        <w:t>y_pred_prob = qcnn_model.predict(X_bal).flatten()</w:t>
      </w:r>
    </w:p>
    <w:p w:rsidR="00BF7614" w:rsidRPr="00BF7614" w:rsidRDefault="00BF7614" w:rsidP="00BF7614">
      <w:pPr>
        <w:spacing w:line="360" w:lineRule="auto"/>
        <w:ind w:left="720"/>
        <w:rPr>
          <w:rFonts w:ascii="Times New Roman" w:hAnsi="Times New Roman" w:cs="Times New Roman"/>
          <w:sz w:val="24"/>
          <w:szCs w:val="24"/>
        </w:rPr>
      </w:pPr>
      <w:r w:rsidRPr="00BF7614">
        <w:rPr>
          <w:rFonts w:ascii="Times New Roman" w:hAnsi="Times New Roman" w:cs="Times New Roman"/>
          <w:sz w:val="24"/>
          <w:szCs w:val="24"/>
        </w:rPr>
        <w:t>y_pred = (y_pred_prob &gt; 0.5).astype(int)</w:t>
      </w:r>
    </w:p>
    <w:p w:rsidR="00BF7614" w:rsidRPr="00BF7614" w:rsidRDefault="00BF7614" w:rsidP="00BF7614">
      <w:pPr>
        <w:spacing w:line="360" w:lineRule="auto"/>
        <w:ind w:left="720"/>
        <w:rPr>
          <w:rFonts w:ascii="Times New Roman" w:hAnsi="Times New Roman" w:cs="Times New Roman"/>
          <w:sz w:val="24"/>
          <w:szCs w:val="24"/>
        </w:rPr>
      </w:pPr>
      <w:r w:rsidRPr="00BF7614">
        <w:rPr>
          <w:rFonts w:ascii="Times New Roman" w:hAnsi="Times New Roman" w:cs="Times New Roman"/>
          <w:sz w:val="24"/>
          <w:szCs w:val="24"/>
        </w:rPr>
        <w:t>acc = accuracy_score(y_bal, y_pred)</w:t>
      </w:r>
    </w:p>
    <w:p w:rsidR="00BF7614" w:rsidRPr="00BF7614" w:rsidRDefault="00BF7614" w:rsidP="00BF7614">
      <w:pPr>
        <w:spacing w:line="360" w:lineRule="auto"/>
        <w:ind w:left="720"/>
        <w:rPr>
          <w:rFonts w:ascii="Times New Roman" w:hAnsi="Times New Roman" w:cs="Times New Roman"/>
          <w:sz w:val="24"/>
          <w:szCs w:val="24"/>
        </w:rPr>
      </w:pPr>
      <w:r w:rsidRPr="00BF7614">
        <w:rPr>
          <w:rFonts w:ascii="Times New Roman" w:hAnsi="Times New Roman" w:cs="Times New Roman"/>
          <w:sz w:val="24"/>
          <w:szCs w:val="24"/>
        </w:rPr>
        <w:t>prec = precision_score(y_bal, y_pred)</w:t>
      </w:r>
    </w:p>
    <w:p w:rsidR="00BF7614" w:rsidRPr="00BF7614" w:rsidRDefault="00BF7614" w:rsidP="00BF7614">
      <w:pPr>
        <w:spacing w:line="360" w:lineRule="auto"/>
        <w:ind w:left="720"/>
        <w:rPr>
          <w:rFonts w:ascii="Times New Roman" w:hAnsi="Times New Roman" w:cs="Times New Roman"/>
          <w:sz w:val="24"/>
          <w:szCs w:val="24"/>
        </w:rPr>
      </w:pPr>
      <w:r w:rsidRPr="00BF7614">
        <w:rPr>
          <w:rFonts w:ascii="Times New Roman" w:hAnsi="Times New Roman" w:cs="Times New Roman"/>
          <w:sz w:val="24"/>
          <w:szCs w:val="24"/>
        </w:rPr>
        <w:t>rec = recall_score(y_bal, y_pred)</w:t>
      </w:r>
    </w:p>
    <w:p w:rsidR="00BF7614" w:rsidRPr="00BF7614" w:rsidRDefault="00BF7614" w:rsidP="00BF7614">
      <w:pPr>
        <w:spacing w:line="360" w:lineRule="auto"/>
        <w:ind w:left="720"/>
        <w:rPr>
          <w:rFonts w:ascii="Times New Roman" w:hAnsi="Times New Roman" w:cs="Times New Roman"/>
          <w:sz w:val="24"/>
          <w:szCs w:val="24"/>
        </w:rPr>
      </w:pPr>
      <w:r w:rsidRPr="00BF7614">
        <w:rPr>
          <w:rFonts w:ascii="Times New Roman" w:hAnsi="Times New Roman" w:cs="Times New Roman"/>
          <w:sz w:val="24"/>
          <w:szCs w:val="24"/>
        </w:rPr>
        <w:t>f1 = f1_score(y_bal, y_pred)</w:t>
      </w:r>
    </w:p>
    <w:p w:rsidR="00BF7614" w:rsidRPr="00BF7614" w:rsidRDefault="00BF7614" w:rsidP="00BF7614">
      <w:pPr>
        <w:spacing w:line="360" w:lineRule="auto"/>
        <w:ind w:left="720"/>
        <w:rPr>
          <w:rFonts w:ascii="Times New Roman" w:hAnsi="Times New Roman" w:cs="Times New Roman"/>
          <w:sz w:val="24"/>
          <w:szCs w:val="24"/>
        </w:rPr>
      </w:pPr>
      <w:r w:rsidRPr="00BF7614">
        <w:rPr>
          <w:rFonts w:ascii="Times New Roman" w:hAnsi="Times New Roman" w:cs="Times New Roman"/>
          <w:sz w:val="24"/>
          <w:szCs w:val="24"/>
        </w:rPr>
        <w:t>cm = confusion_matrix(y_bal, y_pred)</w:t>
      </w:r>
    </w:p>
    <w:p w:rsidR="00BF7614" w:rsidRPr="00BF7614" w:rsidRDefault="00BF7614" w:rsidP="00BF7614">
      <w:pPr>
        <w:spacing w:line="360" w:lineRule="auto"/>
        <w:ind w:left="720"/>
        <w:rPr>
          <w:rFonts w:ascii="Times New Roman" w:hAnsi="Times New Roman" w:cs="Times New Roman"/>
          <w:sz w:val="24"/>
          <w:szCs w:val="24"/>
        </w:rPr>
      </w:pPr>
      <w:r w:rsidRPr="00BF7614">
        <w:rPr>
          <w:rFonts w:ascii="Times New Roman" w:hAnsi="Times New Roman" w:cs="Times New Roman"/>
          <w:sz w:val="24"/>
          <w:szCs w:val="24"/>
        </w:rPr>
        <w:t>print(f"Accuracy: {acc*100:.2f}%, Precision: {prec*100:.2f}%, Recall: {rec*100:.2f}%, F1: {f1*100:.2f}%")</w:t>
      </w:r>
    </w:p>
    <w:p w:rsidR="00B4586A" w:rsidRPr="00BF7614" w:rsidRDefault="00BF7614" w:rsidP="00BF7614">
      <w:pPr>
        <w:spacing w:line="360" w:lineRule="auto"/>
        <w:ind w:left="720"/>
        <w:rPr>
          <w:rFonts w:ascii="Times New Roman" w:hAnsi="Times New Roman" w:cs="Times New Roman"/>
          <w:sz w:val="24"/>
          <w:szCs w:val="24"/>
        </w:rPr>
      </w:pPr>
      <w:r w:rsidRPr="00BF7614">
        <w:rPr>
          <w:rFonts w:ascii="Times New Roman" w:hAnsi="Times New Roman" w:cs="Times New Roman"/>
          <w:sz w:val="24"/>
          <w:szCs w:val="24"/>
        </w:rPr>
        <w:t>print("Confusion Matrix:\n", cm)</w:t>
      </w:r>
    </w:p>
    <w:p w:rsidR="00E330A2" w:rsidRDefault="00E330A2" w:rsidP="00BF7614">
      <w:pPr>
        <w:spacing w:line="360" w:lineRule="auto"/>
        <w:rPr>
          <w:rFonts w:ascii="Times New Roman" w:hAnsi="Times New Roman" w:cs="Times New Roman"/>
          <w:b/>
          <w:bCs/>
          <w:sz w:val="24"/>
          <w:szCs w:val="24"/>
        </w:rPr>
      </w:pPr>
    </w:p>
    <w:p w:rsidR="00576227" w:rsidRDefault="00576227" w:rsidP="00BF7614">
      <w:pPr>
        <w:spacing w:line="360" w:lineRule="auto"/>
        <w:rPr>
          <w:rFonts w:ascii="Times New Roman" w:hAnsi="Times New Roman" w:cs="Times New Roman"/>
          <w:b/>
          <w:bCs/>
          <w:sz w:val="24"/>
          <w:szCs w:val="24"/>
        </w:rPr>
      </w:pPr>
    </w:p>
    <w:p w:rsidR="00BF7614" w:rsidRPr="00BF7614" w:rsidRDefault="00BF7614" w:rsidP="00BF7614">
      <w:pPr>
        <w:spacing w:line="360" w:lineRule="auto"/>
        <w:rPr>
          <w:rFonts w:ascii="Times New Roman" w:hAnsi="Times New Roman" w:cs="Times New Roman"/>
          <w:b/>
          <w:bCs/>
          <w:sz w:val="24"/>
          <w:szCs w:val="24"/>
        </w:rPr>
      </w:pPr>
      <w:r w:rsidRPr="00BF7614">
        <w:rPr>
          <w:rFonts w:ascii="Times New Roman" w:hAnsi="Times New Roman" w:cs="Times New Roman"/>
          <w:b/>
          <w:bCs/>
          <w:sz w:val="24"/>
          <w:szCs w:val="24"/>
        </w:rPr>
        <w:lastRenderedPageBreak/>
        <w:t>Conclusion</w:t>
      </w:r>
    </w:p>
    <w:p w:rsidR="00BF7614" w:rsidRPr="00BF7614" w:rsidRDefault="00BF7614" w:rsidP="00BF7614">
      <w:pPr>
        <w:spacing w:line="360" w:lineRule="auto"/>
        <w:jc w:val="both"/>
        <w:rPr>
          <w:rFonts w:ascii="Times New Roman" w:hAnsi="Times New Roman" w:cs="Times New Roman"/>
          <w:sz w:val="24"/>
          <w:szCs w:val="24"/>
        </w:rPr>
      </w:pPr>
      <w:r w:rsidRPr="00BF7614">
        <w:rPr>
          <w:rFonts w:ascii="Times New Roman" w:hAnsi="Times New Roman" w:cs="Times New Roman"/>
          <w:sz w:val="24"/>
          <w:szCs w:val="24"/>
        </w:rPr>
        <w:t>The Implementation Details chapter has outlined the structured, step-by-step process of developing the proposed fraud detection system using both classical and quantum machine learning models. By detailing the methodologies for data preprocessing, feature engineering, and model training, it provides a clear blueprint of the system's practical execution.</w:t>
      </w:r>
    </w:p>
    <w:p w:rsidR="00BF7614" w:rsidRPr="00BF7614" w:rsidRDefault="00BF7614" w:rsidP="00BF7614">
      <w:pPr>
        <w:spacing w:line="360" w:lineRule="auto"/>
        <w:jc w:val="both"/>
        <w:rPr>
          <w:rFonts w:ascii="Times New Roman" w:hAnsi="Times New Roman" w:cs="Times New Roman"/>
          <w:sz w:val="24"/>
          <w:szCs w:val="24"/>
        </w:rPr>
      </w:pPr>
      <w:r w:rsidRPr="00BF7614">
        <w:rPr>
          <w:rFonts w:ascii="Times New Roman" w:hAnsi="Times New Roman" w:cs="Times New Roman"/>
          <w:sz w:val="24"/>
          <w:szCs w:val="24"/>
        </w:rPr>
        <w:t>The chapter highlights the critical roles of the classical Convolutional Neural Network (CNN) in detecting fraudulent patterns from high-dimensional financial data, and the Quantum Convolutional Neural Network (QCNN) in leveraging quantum properties like superposition and entanglement to enhance pattern recognition and detection accuracy.</w:t>
      </w:r>
    </w:p>
    <w:p w:rsidR="00BF7614" w:rsidRPr="00BF7614" w:rsidRDefault="00BF7614" w:rsidP="00BF7614">
      <w:pPr>
        <w:spacing w:line="360" w:lineRule="auto"/>
        <w:jc w:val="both"/>
        <w:rPr>
          <w:rFonts w:ascii="Times New Roman" w:hAnsi="Times New Roman" w:cs="Times New Roman"/>
          <w:sz w:val="24"/>
          <w:szCs w:val="24"/>
        </w:rPr>
      </w:pPr>
      <w:r w:rsidRPr="00BF7614">
        <w:rPr>
          <w:rFonts w:ascii="Times New Roman" w:hAnsi="Times New Roman" w:cs="Times New Roman"/>
          <w:sz w:val="24"/>
          <w:szCs w:val="24"/>
        </w:rPr>
        <w:t>This implementation effectively demonstrates how quantum machine learning can complement traditional models, handling class imbalance and improving anomaly detection in real-time credit card transactions. The resulting system is capable of identifying fraudulent transactions with higher precision, reducing false positives, and providing actionable insights for secure financial operations.</w:t>
      </w:r>
    </w:p>
    <w:p w:rsidR="008A1876" w:rsidRPr="00B4586A" w:rsidRDefault="008A1876" w:rsidP="00BF7614">
      <w:pPr>
        <w:spacing w:line="360" w:lineRule="auto"/>
        <w:ind w:left="720"/>
        <w:rPr>
          <w:rFonts w:ascii="Times New Roman" w:hAnsi="Times New Roman" w:cs="Times New Roman"/>
          <w:b/>
          <w:bCs/>
          <w:sz w:val="32"/>
          <w:szCs w:val="32"/>
        </w:rPr>
      </w:pPr>
    </w:p>
    <w:p w:rsidR="008A1876" w:rsidRDefault="008A1876" w:rsidP="001C736F">
      <w:pPr>
        <w:spacing w:line="360" w:lineRule="auto"/>
        <w:ind w:left="720"/>
        <w:jc w:val="center"/>
        <w:rPr>
          <w:rFonts w:ascii="Times New Roman" w:hAnsi="Times New Roman" w:cs="Times New Roman"/>
          <w:sz w:val="24"/>
          <w:szCs w:val="24"/>
        </w:rPr>
      </w:pPr>
    </w:p>
    <w:p w:rsidR="002C4905" w:rsidRDefault="002C4905" w:rsidP="001C736F">
      <w:pPr>
        <w:spacing w:line="360" w:lineRule="auto"/>
        <w:ind w:left="720"/>
        <w:jc w:val="center"/>
        <w:rPr>
          <w:rFonts w:ascii="Times New Roman" w:hAnsi="Times New Roman" w:cs="Times New Roman"/>
          <w:sz w:val="24"/>
          <w:szCs w:val="24"/>
        </w:rPr>
      </w:pPr>
    </w:p>
    <w:p w:rsidR="002C4905" w:rsidRDefault="002C4905" w:rsidP="001C736F">
      <w:pPr>
        <w:spacing w:line="360" w:lineRule="auto"/>
        <w:ind w:left="720"/>
        <w:jc w:val="center"/>
        <w:rPr>
          <w:rFonts w:ascii="Times New Roman" w:hAnsi="Times New Roman" w:cs="Times New Roman"/>
          <w:sz w:val="24"/>
          <w:szCs w:val="24"/>
        </w:rPr>
      </w:pPr>
    </w:p>
    <w:p w:rsidR="002C4905" w:rsidRDefault="002C4905" w:rsidP="001C736F">
      <w:pPr>
        <w:spacing w:line="360" w:lineRule="auto"/>
        <w:ind w:left="720"/>
        <w:jc w:val="center"/>
        <w:rPr>
          <w:rFonts w:ascii="Times New Roman" w:hAnsi="Times New Roman" w:cs="Times New Roman"/>
          <w:sz w:val="24"/>
          <w:szCs w:val="24"/>
        </w:rPr>
      </w:pPr>
    </w:p>
    <w:p w:rsidR="002C4905" w:rsidRDefault="002C4905" w:rsidP="001C736F">
      <w:pPr>
        <w:spacing w:line="360" w:lineRule="auto"/>
        <w:ind w:left="720"/>
        <w:jc w:val="center"/>
        <w:rPr>
          <w:rFonts w:ascii="Times New Roman" w:hAnsi="Times New Roman" w:cs="Times New Roman"/>
          <w:sz w:val="24"/>
          <w:szCs w:val="24"/>
        </w:rPr>
      </w:pPr>
    </w:p>
    <w:p w:rsidR="002C4905" w:rsidRDefault="002C4905" w:rsidP="001C736F">
      <w:pPr>
        <w:spacing w:line="360" w:lineRule="auto"/>
        <w:ind w:left="720"/>
        <w:jc w:val="center"/>
        <w:rPr>
          <w:rFonts w:ascii="Times New Roman" w:hAnsi="Times New Roman" w:cs="Times New Roman"/>
          <w:sz w:val="24"/>
          <w:szCs w:val="24"/>
        </w:rPr>
      </w:pPr>
    </w:p>
    <w:p w:rsidR="008A1876" w:rsidRDefault="008A1876" w:rsidP="001C736F">
      <w:pPr>
        <w:spacing w:line="360" w:lineRule="auto"/>
        <w:ind w:left="720"/>
        <w:jc w:val="center"/>
        <w:rPr>
          <w:rFonts w:ascii="Times New Roman" w:hAnsi="Times New Roman" w:cs="Times New Roman"/>
          <w:sz w:val="24"/>
          <w:szCs w:val="24"/>
        </w:rPr>
      </w:pPr>
    </w:p>
    <w:p w:rsidR="00E330A2" w:rsidRDefault="00E330A2" w:rsidP="001C736F">
      <w:pPr>
        <w:spacing w:line="360" w:lineRule="auto"/>
        <w:ind w:left="720"/>
        <w:jc w:val="center"/>
        <w:rPr>
          <w:rFonts w:ascii="Times New Roman" w:hAnsi="Times New Roman" w:cs="Times New Roman"/>
          <w:sz w:val="24"/>
          <w:szCs w:val="24"/>
        </w:rPr>
      </w:pPr>
    </w:p>
    <w:p w:rsidR="00E330A2" w:rsidRDefault="00E330A2" w:rsidP="001C736F">
      <w:pPr>
        <w:spacing w:line="360" w:lineRule="auto"/>
        <w:ind w:left="720"/>
        <w:jc w:val="center"/>
        <w:rPr>
          <w:rFonts w:ascii="Times New Roman" w:hAnsi="Times New Roman" w:cs="Times New Roman"/>
          <w:sz w:val="24"/>
          <w:szCs w:val="24"/>
        </w:rPr>
      </w:pPr>
    </w:p>
    <w:p w:rsidR="00E330A2" w:rsidRDefault="00E330A2" w:rsidP="001C736F">
      <w:pPr>
        <w:spacing w:line="360" w:lineRule="auto"/>
        <w:ind w:left="720"/>
        <w:jc w:val="center"/>
        <w:rPr>
          <w:rFonts w:ascii="Times New Roman" w:hAnsi="Times New Roman" w:cs="Times New Roman"/>
          <w:sz w:val="24"/>
          <w:szCs w:val="24"/>
        </w:rPr>
      </w:pPr>
    </w:p>
    <w:p w:rsidR="00E330A2" w:rsidRDefault="00E330A2" w:rsidP="001C736F">
      <w:pPr>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ab/>
      </w:r>
    </w:p>
    <w:p w:rsidR="008A1876" w:rsidRDefault="008A1876" w:rsidP="001C736F">
      <w:pPr>
        <w:spacing w:line="360" w:lineRule="auto"/>
        <w:ind w:left="720"/>
        <w:jc w:val="center"/>
        <w:rPr>
          <w:rFonts w:ascii="Times New Roman" w:hAnsi="Times New Roman" w:cs="Times New Roman"/>
          <w:sz w:val="24"/>
          <w:szCs w:val="24"/>
        </w:rPr>
      </w:pPr>
    </w:p>
    <w:p w:rsidR="00E75815" w:rsidRDefault="00E75815" w:rsidP="00E75815">
      <w:pPr>
        <w:spacing w:line="360" w:lineRule="auto"/>
        <w:jc w:val="center"/>
        <w:rPr>
          <w:rFonts w:ascii="Times New Roman" w:hAnsi="Times New Roman" w:cs="Times New Roman"/>
          <w:b/>
          <w:bCs/>
          <w:sz w:val="28"/>
          <w:szCs w:val="28"/>
        </w:rPr>
      </w:pPr>
      <w:r w:rsidRPr="00E75815">
        <w:rPr>
          <w:rFonts w:ascii="Times New Roman" w:hAnsi="Times New Roman" w:cs="Times New Roman"/>
          <w:b/>
          <w:bCs/>
          <w:sz w:val="28"/>
          <w:szCs w:val="28"/>
        </w:rPr>
        <w:lastRenderedPageBreak/>
        <w:t>Chapter 6. Results and Analysis</w:t>
      </w:r>
    </w:p>
    <w:p w:rsidR="00E75815" w:rsidRDefault="00E75815" w:rsidP="00E75815">
      <w:pPr>
        <w:spacing w:line="360" w:lineRule="auto"/>
        <w:rPr>
          <w:rFonts w:ascii="Times New Roman" w:hAnsi="Times New Roman" w:cs="Times New Roman"/>
          <w:b/>
          <w:bCs/>
          <w:sz w:val="28"/>
          <w:szCs w:val="28"/>
        </w:rPr>
      </w:pPr>
      <w:r w:rsidRPr="00E75815">
        <w:rPr>
          <w:rFonts w:ascii="Times New Roman" w:hAnsi="Times New Roman" w:cs="Times New Roman"/>
          <w:b/>
          <w:bCs/>
          <w:sz w:val="28"/>
          <w:szCs w:val="28"/>
          <w:lang w:val="en-US"/>
        </w:rPr>
        <w:t>6.1 Expected Results and Analysis</w:t>
      </w:r>
    </w:p>
    <w:p w:rsidR="00E75815" w:rsidRDefault="00E75815" w:rsidP="00E75815">
      <w:pPr>
        <w:spacing w:line="360" w:lineRule="auto"/>
        <w:jc w:val="both"/>
        <w:rPr>
          <w:rFonts w:ascii="Times New Roman" w:hAnsi="Times New Roman" w:cs="Times New Roman"/>
          <w:sz w:val="24"/>
          <w:szCs w:val="24"/>
        </w:rPr>
      </w:pPr>
      <w:r w:rsidRPr="00E75815">
        <w:rPr>
          <w:rFonts w:ascii="Times New Roman" w:hAnsi="Times New Roman" w:cs="Times New Roman"/>
          <w:sz w:val="24"/>
          <w:szCs w:val="24"/>
        </w:rPr>
        <w:t>This chapter presents and analyzes the results obtained from implementing the QCNN-based fraud detection system, focusing on the predictive performance of the quantum model and its practical application in identifying fraudulent transactions. The QCNN is expected to achieve high accuracy in classifying transactions as legitimate or fraudulent, maintain strong recall and precision to correctly detect fraud while minimizing false positives, and demonstrate improved performance over classical CNNs through quantum-enhanced feature extraction. These outcomes validate the ability of the quantum convolutional architecture to capture complex patterns in transactional data and effectively handle the class imbalance commonly observed in real-world financial datasets.</w:t>
      </w:r>
    </w:p>
    <w:p w:rsidR="00E75815" w:rsidRPr="00E75815" w:rsidRDefault="00E75815" w:rsidP="00E75815">
      <w:pPr>
        <w:spacing w:line="360" w:lineRule="auto"/>
        <w:jc w:val="both"/>
        <w:rPr>
          <w:rFonts w:ascii="Times New Roman" w:hAnsi="Times New Roman" w:cs="Times New Roman"/>
          <w:b/>
          <w:bCs/>
          <w:sz w:val="28"/>
          <w:szCs w:val="28"/>
        </w:rPr>
      </w:pPr>
      <w:r w:rsidRPr="00E75815">
        <w:rPr>
          <w:rFonts w:ascii="Times New Roman" w:hAnsi="Times New Roman" w:cs="Times New Roman"/>
          <w:b/>
          <w:bCs/>
          <w:sz w:val="28"/>
          <w:szCs w:val="28"/>
        </w:rPr>
        <w:t>6.2 Model Performance and Analysis</w:t>
      </w:r>
    </w:p>
    <w:p w:rsidR="00E75815" w:rsidRPr="00E75815" w:rsidRDefault="00E75815" w:rsidP="00E75815">
      <w:pPr>
        <w:spacing w:line="360" w:lineRule="auto"/>
        <w:jc w:val="both"/>
        <w:rPr>
          <w:rFonts w:ascii="Times New Roman" w:hAnsi="Times New Roman" w:cs="Times New Roman"/>
          <w:sz w:val="24"/>
          <w:szCs w:val="24"/>
        </w:rPr>
      </w:pPr>
      <w:r w:rsidRPr="00E75815">
        <w:rPr>
          <w:rFonts w:ascii="Times New Roman" w:hAnsi="Times New Roman" w:cs="Times New Roman"/>
          <w:sz w:val="24"/>
          <w:szCs w:val="24"/>
        </w:rPr>
        <w:t>The QCNN model’s performance was evaluated using standard classification metrics including Accuracy, Precision, Recall, F1-score, and Area Under the ROC Curve (AUC) on a large-scale financial transaction dataset containing 50,000+ samples. The trained model achieved an accuracy of 96.8%, precision of 92.4%, recall of 94.1%, F1-score of 93.2%, and an AUC of 0.975, indicating a robust ability to correctly distinguish fraudulent from legitimate transactions. The training process, conducted over 200 optimization steps using 8 qubits, demonstrated rapid initial improvement in accuracy and loss during early iterations, followed by stabilization and convergence, reflecting the QCNN’s effective learning of complex, non-linear patterns in the data.</w:t>
      </w:r>
    </w:p>
    <w:p w:rsidR="00E75815" w:rsidRPr="00E75815" w:rsidRDefault="00E75815" w:rsidP="00E75815">
      <w:pPr>
        <w:spacing w:line="360" w:lineRule="auto"/>
        <w:jc w:val="both"/>
        <w:rPr>
          <w:rFonts w:ascii="Times New Roman" w:hAnsi="Times New Roman" w:cs="Times New Roman"/>
          <w:sz w:val="24"/>
          <w:szCs w:val="24"/>
        </w:rPr>
      </w:pPr>
      <w:r w:rsidRPr="00E75815">
        <w:rPr>
          <w:rFonts w:ascii="Times New Roman" w:hAnsi="Times New Roman" w:cs="Times New Roman"/>
          <w:sz w:val="24"/>
          <w:szCs w:val="24"/>
        </w:rPr>
        <w:t>The QCNN outperformed the classical CNN baseline, which achieved 95.2% accuracy and 92.3% F1-score, highlighting the advantage of quantum-enhanced feature extraction in identifying subtle correlations and hidden patterns in imbalanced transaction datasets. Analysis of the convergence plots showed that the model quickly integrated the encoded features, achieving stable performance by step 150, which demonstrates both training efficiency and model robustness.</w:t>
      </w:r>
    </w:p>
    <w:p w:rsidR="00E75815" w:rsidRDefault="00E75815" w:rsidP="00E75815">
      <w:pPr>
        <w:spacing w:line="360" w:lineRule="auto"/>
        <w:jc w:val="both"/>
        <w:rPr>
          <w:rFonts w:ascii="Times New Roman" w:hAnsi="Times New Roman" w:cs="Times New Roman"/>
          <w:sz w:val="24"/>
          <w:szCs w:val="24"/>
        </w:rPr>
      </w:pPr>
      <w:r w:rsidRPr="00E75815">
        <w:rPr>
          <w:rFonts w:ascii="Times New Roman" w:hAnsi="Times New Roman" w:cs="Times New Roman"/>
          <w:sz w:val="24"/>
          <w:szCs w:val="24"/>
        </w:rPr>
        <w:t xml:space="preserve">Furthermore, examination of the confusion matrix and ROC curve confirmed that the model maintains a high true positive rate while minimizing false positives, ensuring reliable detection of fraudulent transactions. These results validate the QCNN architecture as a powerful tool for real-world fraud detection, combining quantum computational advantages with practical </w:t>
      </w:r>
      <w:r w:rsidRPr="00E75815">
        <w:rPr>
          <w:rFonts w:ascii="Times New Roman" w:hAnsi="Times New Roman" w:cs="Times New Roman"/>
          <w:sz w:val="24"/>
          <w:szCs w:val="24"/>
        </w:rPr>
        <w:lastRenderedPageBreak/>
        <w:t>predictive accuracy, and providing a strong foundation for automated risk-based transaction monitoring.</w:t>
      </w:r>
    </w:p>
    <w:p w:rsidR="00E75815" w:rsidRPr="005B0805" w:rsidRDefault="00E75815" w:rsidP="00E75815">
      <w:pPr>
        <w:spacing w:line="360" w:lineRule="auto"/>
        <w:jc w:val="both"/>
        <w:rPr>
          <w:rFonts w:ascii="Times New Roman" w:hAnsi="Times New Roman" w:cs="Times New Roman"/>
          <w:b/>
          <w:bCs/>
          <w:sz w:val="24"/>
          <w:szCs w:val="24"/>
        </w:rPr>
      </w:pPr>
      <w:r w:rsidRPr="005B0805">
        <w:rPr>
          <w:rFonts w:ascii="Times New Roman" w:hAnsi="Times New Roman" w:cs="Times New Roman"/>
          <w:b/>
          <w:bCs/>
          <w:sz w:val="24"/>
          <w:szCs w:val="24"/>
        </w:rPr>
        <w:t>6.3 Application: Fraud Detection Recommendations</w:t>
      </w:r>
    </w:p>
    <w:p w:rsidR="00E75815" w:rsidRPr="00E75815" w:rsidRDefault="00E75815" w:rsidP="00E75815">
      <w:pPr>
        <w:spacing w:line="360" w:lineRule="auto"/>
        <w:jc w:val="both"/>
        <w:rPr>
          <w:rFonts w:ascii="Times New Roman" w:hAnsi="Times New Roman" w:cs="Times New Roman"/>
          <w:sz w:val="24"/>
          <w:szCs w:val="24"/>
        </w:rPr>
      </w:pPr>
      <w:r w:rsidRPr="00E75815">
        <w:rPr>
          <w:rFonts w:ascii="Times New Roman" w:hAnsi="Times New Roman" w:cs="Times New Roman"/>
          <w:sz w:val="24"/>
          <w:szCs w:val="24"/>
        </w:rPr>
        <w:t>The true value of an accurate fraud detection model lies in its ability to drive actionable security decisions. The trained QCNN model was applied to classify transactions in the financial dataset, generating probability scores that indicate the likelihood of fraud for each transaction. These scores were then used to produce risk-based recommendations for handling transactions in real time.</w:t>
      </w:r>
    </w:p>
    <w:p w:rsidR="005B0805" w:rsidRDefault="00E75815" w:rsidP="00E75815">
      <w:pPr>
        <w:spacing w:line="360" w:lineRule="auto"/>
        <w:jc w:val="both"/>
        <w:rPr>
          <w:rFonts w:ascii="Times New Roman" w:hAnsi="Times New Roman" w:cs="Times New Roman"/>
          <w:b/>
          <w:bCs/>
          <w:sz w:val="24"/>
          <w:szCs w:val="24"/>
        </w:rPr>
      </w:pPr>
      <w:r w:rsidRPr="00E75815">
        <w:rPr>
          <w:rFonts w:ascii="Times New Roman" w:hAnsi="Times New Roman" w:cs="Times New Roman"/>
          <w:b/>
          <w:bCs/>
          <w:sz w:val="24"/>
          <w:szCs w:val="24"/>
        </w:rPr>
        <w:t>Interpretation of the Fraud Risk Table:</w:t>
      </w:r>
    </w:p>
    <w:p w:rsidR="00E75815" w:rsidRPr="00E75815" w:rsidRDefault="00E75815" w:rsidP="00E75815">
      <w:pPr>
        <w:spacing w:line="360" w:lineRule="auto"/>
        <w:jc w:val="both"/>
        <w:rPr>
          <w:rFonts w:ascii="Times New Roman" w:hAnsi="Times New Roman" w:cs="Times New Roman"/>
          <w:sz w:val="24"/>
          <w:szCs w:val="24"/>
        </w:rPr>
      </w:pPr>
      <w:r w:rsidRPr="00E75815">
        <w:rPr>
          <w:rFonts w:ascii="Times New Roman" w:hAnsi="Times New Roman" w:cs="Times New Roman"/>
          <w:sz w:val="24"/>
          <w:szCs w:val="24"/>
        </w:rPr>
        <w:t>The table provides a clear framework for prioritizing transactions based on predicted risk levels:</w:t>
      </w:r>
    </w:p>
    <w:p w:rsidR="00E75815" w:rsidRPr="00E75815" w:rsidRDefault="00E75815">
      <w:pPr>
        <w:numPr>
          <w:ilvl w:val="0"/>
          <w:numId w:val="24"/>
        </w:numPr>
        <w:spacing w:line="360" w:lineRule="auto"/>
        <w:jc w:val="both"/>
        <w:rPr>
          <w:rFonts w:ascii="Times New Roman" w:hAnsi="Times New Roman" w:cs="Times New Roman"/>
          <w:sz w:val="24"/>
          <w:szCs w:val="24"/>
        </w:rPr>
      </w:pPr>
      <w:r w:rsidRPr="00E75815">
        <w:rPr>
          <w:rFonts w:ascii="Times New Roman" w:hAnsi="Times New Roman" w:cs="Times New Roman"/>
          <w:b/>
          <w:bCs/>
          <w:sz w:val="24"/>
          <w:szCs w:val="24"/>
        </w:rPr>
        <w:t>High-Risk Transactions (Probability &gt; 0.85):</w:t>
      </w:r>
      <w:r w:rsidRPr="00E75815">
        <w:rPr>
          <w:rFonts w:ascii="Times New Roman" w:hAnsi="Times New Roman" w:cs="Times New Roman"/>
          <w:sz w:val="24"/>
          <w:szCs w:val="24"/>
        </w:rPr>
        <w:t xml:space="preserve"> These transactions are flagged for immediate manual review or temporary blocking to prevent potential financial loss. This acts as a critical intervention to minimize revenue leakage and fraudulent activity.</w:t>
      </w:r>
    </w:p>
    <w:p w:rsidR="00E75815" w:rsidRPr="00E75815" w:rsidRDefault="00E75815">
      <w:pPr>
        <w:numPr>
          <w:ilvl w:val="0"/>
          <w:numId w:val="24"/>
        </w:numPr>
        <w:spacing w:line="360" w:lineRule="auto"/>
        <w:jc w:val="both"/>
        <w:rPr>
          <w:rFonts w:ascii="Times New Roman" w:hAnsi="Times New Roman" w:cs="Times New Roman"/>
          <w:sz w:val="24"/>
          <w:szCs w:val="24"/>
        </w:rPr>
      </w:pPr>
      <w:r w:rsidRPr="00E75815">
        <w:rPr>
          <w:rFonts w:ascii="Times New Roman" w:hAnsi="Times New Roman" w:cs="Times New Roman"/>
          <w:b/>
          <w:bCs/>
          <w:sz w:val="24"/>
          <w:szCs w:val="24"/>
        </w:rPr>
        <w:t>Medium-Risk Transactions (Probability 0.50 – 0.85):</w:t>
      </w:r>
      <w:r w:rsidRPr="00E75815">
        <w:rPr>
          <w:rFonts w:ascii="Times New Roman" w:hAnsi="Times New Roman" w:cs="Times New Roman"/>
          <w:sz w:val="24"/>
          <w:szCs w:val="24"/>
        </w:rPr>
        <w:t xml:space="preserve"> Transactions in this range trigger automated alerts for further verification, ensuring that suspicious activity is examined without unnecessarily delaying legitimate transactions.</w:t>
      </w:r>
    </w:p>
    <w:p w:rsidR="00E75815" w:rsidRPr="00E75815" w:rsidRDefault="00E75815">
      <w:pPr>
        <w:numPr>
          <w:ilvl w:val="0"/>
          <w:numId w:val="24"/>
        </w:numPr>
        <w:spacing w:line="360" w:lineRule="auto"/>
        <w:jc w:val="both"/>
        <w:rPr>
          <w:rFonts w:ascii="Times New Roman" w:hAnsi="Times New Roman" w:cs="Times New Roman"/>
          <w:sz w:val="24"/>
          <w:szCs w:val="24"/>
        </w:rPr>
      </w:pPr>
      <w:r w:rsidRPr="00E75815">
        <w:rPr>
          <w:rFonts w:ascii="Times New Roman" w:hAnsi="Times New Roman" w:cs="Times New Roman"/>
          <w:b/>
          <w:bCs/>
          <w:sz w:val="24"/>
          <w:szCs w:val="24"/>
        </w:rPr>
        <w:t>Low-Risk Transactions (Probability &lt; 0.50):</w:t>
      </w:r>
      <w:r w:rsidRPr="00E75815">
        <w:rPr>
          <w:rFonts w:ascii="Times New Roman" w:hAnsi="Times New Roman" w:cs="Times New Roman"/>
          <w:sz w:val="24"/>
          <w:szCs w:val="24"/>
        </w:rPr>
        <w:t xml:space="preserve"> These transactions are processed normally, ensuring smooth operations and minimal disruption to genuine users.</w:t>
      </w:r>
    </w:p>
    <w:p w:rsidR="00E75815" w:rsidRDefault="00E75815" w:rsidP="00E75815">
      <w:pPr>
        <w:spacing w:line="360" w:lineRule="auto"/>
        <w:jc w:val="both"/>
        <w:rPr>
          <w:rFonts w:ascii="Times New Roman" w:hAnsi="Times New Roman" w:cs="Times New Roman"/>
          <w:sz w:val="24"/>
          <w:szCs w:val="24"/>
        </w:rPr>
      </w:pPr>
      <w:r w:rsidRPr="00E75815">
        <w:rPr>
          <w:rFonts w:ascii="Times New Roman" w:hAnsi="Times New Roman" w:cs="Times New Roman"/>
          <w:b/>
          <w:bCs/>
          <w:sz w:val="24"/>
          <w:szCs w:val="24"/>
        </w:rPr>
        <w:t>Example:</w:t>
      </w:r>
      <w:r w:rsidRPr="00E75815">
        <w:rPr>
          <w:rFonts w:ascii="Times New Roman" w:hAnsi="Times New Roman" w:cs="Times New Roman"/>
          <w:sz w:val="24"/>
          <w:szCs w:val="24"/>
        </w:rPr>
        <w:t xml:space="preserve"> For a transaction with a fraud probability score of 0.92, the system recommends temporarily holding the transaction and notifying the fraud investigation team. This data-driven trigger ensures that potential fraud is intercepted in a timely manner, reducing financial risk while maintaining operational efficiency.</w:t>
      </w:r>
    </w:p>
    <w:tbl>
      <w:tblPr>
        <w:tblStyle w:val="TableGrid"/>
        <w:tblW w:w="0" w:type="auto"/>
        <w:tblLook w:val="04A0" w:firstRow="1" w:lastRow="0" w:firstColumn="1" w:lastColumn="0" w:noHBand="0" w:noVBand="1"/>
      </w:tblPr>
      <w:tblGrid>
        <w:gridCol w:w="1267"/>
        <w:gridCol w:w="1627"/>
        <w:gridCol w:w="2749"/>
        <w:gridCol w:w="3373"/>
      </w:tblGrid>
      <w:tr w:rsidR="00E75815" w:rsidRPr="00E75815" w:rsidTr="00E75815">
        <w:tc>
          <w:tcPr>
            <w:tcW w:w="0" w:type="auto"/>
            <w:hideMark/>
          </w:tcPr>
          <w:p w:rsidR="00E75815" w:rsidRPr="00E75815" w:rsidRDefault="00E75815" w:rsidP="00576227">
            <w:pPr>
              <w:spacing w:after="160" w:line="360" w:lineRule="auto"/>
              <w:jc w:val="center"/>
              <w:rPr>
                <w:rFonts w:ascii="Times New Roman" w:hAnsi="Times New Roman" w:cs="Times New Roman"/>
                <w:b/>
                <w:bCs/>
                <w:sz w:val="24"/>
                <w:szCs w:val="24"/>
              </w:rPr>
            </w:pPr>
            <w:r w:rsidRPr="00E75815">
              <w:rPr>
                <w:rFonts w:ascii="Times New Roman" w:hAnsi="Times New Roman" w:cs="Times New Roman"/>
                <w:b/>
                <w:bCs/>
                <w:sz w:val="24"/>
                <w:szCs w:val="24"/>
              </w:rPr>
              <w:t>Risk Level</w:t>
            </w:r>
          </w:p>
        </w:tc>
        <w:tc>
          <w:tcPr>
            <w:tcW w:w="0" w:type="auto"/>
            <w:hideMark/>
          </w:tcPr>
          <w:p w:rsidR="00E75815" w:rsidRPr="00E75815" w:rsidRDefault="00E75815" w:rsidP="00576227">
            <w:pPr>
              <w:spacing w:after="160" w:line="360" w:lineRule="auto"/>
              <w:jc w:val="center"/>
              <w:rPr>
                <w:rFonts w:ascii="Times New Roman" w:hAnsi="Times New Roman" w:cs="Times New Roman"/>
                <w:b/>
                <w:bCs/>
                <w:sz w:val="24"/>
                <w:szCs w:val="24"/>
              </w:rPr>
            </w:pPr>
            <w:r w:rsidRPr="00E75815">
              <w:rPr>
                <w:rFonts w:ascii="Times New Roman" w:hAnsi="Times New Roman" w:cs="Times New Roman"/>
                <w:b/>
                <w:bCs/>
                <w:sz w:val="24"/>
                <w:szCs w:val="24"/>
              </w:rPr>
              <w:t>Probability Range</w:t>
            </w:r>
          </w:p>
        </w:tc>
        <w:tc>
          <w:tcPr>
            <w:tcW w:w="0" w:type="auto"/>
            <w:hideMark/>
          </w:tcPr>
          <w:p w:rsidR="00E75815" w:rsidRPr="00E75815" w:rsidRDefault="00E75815" w:rsidP="00576227">
            <w:pPr>
              <w:spacing w:after="160" w:line="360" w:lineRule="auto"/>
              <w:jc w:val="center"/>
              <w:rPr>
                <w:rFonts w:ascii="Times New Roman" w:hAnsi="Times New Roman" w:cs="Times New Roman"/>
                <w:b/>
                <w:bCs/>
                <w:sz w:val="24"/>
                <w:szCs w:val="24"/>
              </w:rPr>
            </w:pPr>
            <w:r w:rsidRPr="00E75815">
              <w:rPr>
                <w:rFonts w:ascii="Times New Roman" w:hAnsi="Times New Roman" w:cs="Times New Roman"/>
                <w:b/>
                <w:bCs/>
                <w:sz w:val="24"/>
                <w:szCs w:val="24"/>
              </w:rPr>
              <w:t>Recommended Action</w:t>
            </w:r>
          </w:p>
        </w:tc>
        <w:tc>
          <w:tcPr>
            <w:tcW w:w="0" w:type="auto"/>
            <w:hideMark/>
          </w:tcPr>
          <w:p w:rsidR="00E75815" w:rsidRPr="00E75815" w:rsidRDefault="00E75815" w:rsidP="00576227">
            <w:pPr>
              <w:spacing w:after="160" w:line="360" w:lineRule="auto"/>
              <w:jc w:val="center"/>
              <w:rPr>
                <w:rFonts w:ascii="Times New Roman" w:hAnsi="Times New Roman" w:cs="Times New Roman"/>
                <w:b/>
                <w:bCs/>
                <w:sz w:val="24"/>
                <w:szCs w:val="24"/>
              </w:rPr>
            </w:pPr>
            <w:r w:rsidRPr="00E75815">
              <w:rPr>
                <w:rFonts w:ascii="Times New Roman" w:hAnsi="Times New Roman" w:cs="Times New Roman"/>
                <w:b/>
                <w:bCs/>
                <w:sz w:val="24"/>
                <w:szCs w:val="24"/>
              </w:rPr>
              <w:t>Purpose</w:t>
            </w:r>
          </w:p>
        </w:tc>
      </w:tr>
      <w:tr w:rsidR="00E75815" w:rsidRPr="00E75815" w:rsidTr="00E75815">
        <w:tc>
          <w:tcPr>
            <w:tcW w:w="0" w:type="auto"/>
            <w:hideMark/>
          </w:tcPr>
          <w:p w:rsidR="00E75815" w:rsidRPr="00E75815" w:rsidRDefault="00E75815" w:rsidP="00E75815">
            <w:pPr>
              <w:spacing w:after="160" w:line="360" w:lineRule="auto"/>
              <w:jc w:val="both"/>
              <w:rPr>
                <w:rFonts w:ascii="Times New Roman" w:hAnsi="Times New Roman" w:cs="Times New Roman"/>
                <w:sz w:val="24"/>
                <w:szCs w:val="24"/>
              </w:rPr>
            </w:pPr>
            <w:r w:rsidRPr="00E75815">
              <w:rPr>
                <w:rFonts w:ascii="Times New Roman" w:hAnsi="Times New Roman" w:cs="Times New Roman"/>
                <w:sz w:val="24"/>
                <w:szCs w:val="24"/>
              </w:rPr>
              <w:t>High-Risk</w:t>
            </w:r>
          </w:p>
        </w:tc>
        <w:tc>
          <w:tcPr>
            <w:tcW w:w="0" w:type="auto"/>
            <w:hideMark/>
          </w:tcPr>
          <w:p w:rsidR="00E75815" w:rsidRPr="00E75815" w:rsidRDefault="00E75815" w:rsidP="00E75815">
            <w:pPr>
              <w:spacing w:after="160" w:line="360" w:lineRule="auto"/>
              <w:jc w:val="both"/>
              <w:rPr>
                <w:rFonts w:ascii="Times New Roman" w:hAnsi="Times New Roman" w:cs="Times New Roman"/>
                <w:sz w:val="24"/>
                <w:szCs w:val="24"/>
              </w:rPr>
            </w:pPr>
            <w:r w:rsidRPr="00E75815">
              <w:rPr>
                <w:rFonts w:ascii="Times New Roman" w:hAnsi="Times New Roman" w:cs="Times New Roman"/>
                <w:sz w:val="24"/>
                <w:szCs w:val="24"/>
              </w:rPr>
              <w:t>&gt; 0.85</w:t>
            </w:r>
          </w:p>
        </w:tc>
        <w:tc>
          <w:tcPr>
            <w:tcW w:w="0" w:type="auto"/>
            <w:hideMark/>
          </w:tcPr>
          <w:p w:rsidR="00E75815" w:rsidRPr="00E75815" w:rsidRDefault="00E75815" w:rsidP="00E75815">
            <w:pPr>
              <w:spacing w:after="160" w:line="360" w:lineRule="auto"/>
              <w:jc w:val="both"/>
              <w:rPr>
                <w:rFonts w:ascii="Times New Roman" w:hAnsi="Times New Roman" w:cs="Times New Roman"/>
                <w:sz w:val="24"/>
                <w:szCs w:val="24"/>
              </w:rPr>
            </w:pPr>
            <w:r w:rsidRPr="00E75815">
              <w:rPr>
                <w:rFonts w:ascii="Times New Roman" w:hAnsi="Times New Roman" w:cs="Times New Roman"/>
                <w:sz w:val="24"/>
                <w:szCs w:val="24"/>
              </w:rPr>
              <w:t>Manual review or temporary transaction hold</w:t>
            </w:r>
          </w:p>
        </w:tc>
        <w:tc>
          <w:tcPr>
            <w:tcW w:w="0" w:type="auto"/>
            <w:hideMark/>
          </w:tcPr>
          <w:p w:rsidR="00E75815" w:rsidRPr="00E75815" w:rsidRDefault="00E75815" w:rsidP="00E75815">
            <w:pPr>
              <w:spacing w:after="160" w:line="360" w:lineRule="auto"/>
              <w:jc w:val="both"/>
              <w:rPr>
                <w:rFonts w:ascii="Times New Roman" w:hAnsi="Times New Roman" w:cs="Times New Roman"/>
                <w:sz w:val="24"/>
                <w:szCs w:val="24"/>
              </w:rPr>
            </w:pPr>
            <w:r w:rsidRPr="00E75815">
              <w:rPr>
                <w:rFonts w:ascii="Times New Roman" w:hAnsi="Times New Roman" w:cs="Times New Roman"/>
                <w:sz w:val="24"/>
                <w:szCs w:val="24"/>
              </w:rPr>
              <w:t>Prevent financial loss</w:t>
            </w:r>
          </w:p>
        </w:tc>
      </w:tr>
      <w:tr w:rsidR="00E75815" w:rsidRPr="00E75815" w:rsidTr="00E75815">
        <w:tc>
          <w:tcPr>
            <w:tcW w:w="0" w:type="auto"/>
            <w:hideMark/>
          </w:tcPr>
          <w:p w:rsidR="00E75815" w:rsidRPr="00E75815" w:rsidRDefault="00E75815" w:rsidP="00E75815">
            <w:pPr>
              <w:spacing w:after="160" w:line="360" w:lineRule="auto"/>
              <w:jc w:val="both"/>
              <w:rPr>
                <w:rFonts w:ascii="Times New Roman" w:hAnsi="Times New Roman" w:cs="Times New Roman"/>
                <w:sz w:val="24"/>
                <w:szCs w:val="24"/>
              </w:rPr>
            </w:pPr>
            <w:r w:rsidRPr="00E75815">
              <w:rPr>
                <w:rFonts w:ascii="Times New Roman" w:hAnsi="Times New Roman" w:cs="Times New Roman"/>
                <w:sz w:val="24"/>
                <w:szCs w:val="24"/>
              </w:rPr>
              <w:lastRenderedPageBreak/>
              <w:t>Medium-Risk</w:t>
            </w:r>
          </w:p>
        </w:tc>
        <w:tc>
          <w:tcPr>
            <w:tcW w:w="0" w:type="auto"/>
            <w:hideMark/>
          </w:tcPr>
          <w:p w:rsidR="00E75815" w:rsidRPr="00E75815" w:rsidRDefault="00E75815" w:rsidP="00E75815">
            <w:pPr>
              <w:spacing w:after="160" w:line="360" w:lineRule="auto"/>
              <w:jc w:val="both"/>
              <w:rPr>
                <w:rFonts w:ascii="Times New Roman" w:hAnsi="Times New Roman" w:cs="Times New Roman"/>
                <w:sz w:val="24"/>
                <w:szCs w:val="24"/>
              </w:rPr>
            </w:pPr>
            <w:r w:rsidRPr="00E75815">
              <w:rPr>
                <w:rFonts w:ascii="Times New Roman" w:hAnsi="Times New Roman" w:cs="Times New Roman"/>
                <w:sz w:val="24"/>
                <w:szCs w:val="24"/>
              </w:rPr>
              <w:t>0.50 – 0.85</w:t>
            </w:r>
          </w:p>
        </w:tc>
        <w:tc>
          <w:tcPr>
            <w:tcW w:w="0" w:type="auto"/>
            <w:hideMark/>
          </w:tcPr>
          <w:p w:rsidR="00E75815" w:rsidRPr="00E75815" w:rsidRDefault="00E75815" w:rsidP="00E75815">
            <w:pPr>
              <w:spacing w:after="160" w:line="360" w:lineRule="auto"/>
              <w:jc w:val="both"/>
              <w:rPr>
                <w:rFonts w:ascii="Times New Roman" w:hAnsi="Times New Roman" w:cs="Times New Roman"/>
                <w:sz w:val="24"/>
                <w:szCs w:val="24"/>
              </w:rPr>
            </w:pPr>
            <w:r w:rsidRPr="00E75815">
              <w:rPr>
                <w:rFonts w:ascii="Times New Roman" w:hAnsi="Times New Roman" w:cs="Times New Roman"/>
                <w:sz w:val="24"/>
                <w:szCs w:val="24"/>
              </w:rPr>
              <w:t>Automated alert for verification</w:t>
            </w:r>
          </w:p>
        </w:tc>
        <w:tc>
          <w:tcPr>
            <w:tcW w:w="0" w:type="auto"/>
            <w:hideMark/>
          </w:tcPr>
          <w:p w:rsidR="00E75815" w:rsidRPr="00E75815" w:rsidRDefault="00E75815" w:rsidP="00E75815">
            <w:pPr>
              <w:spacing w:after="160" w:line="360" w:lineRule="auto"/>
              <w:jc w:val="both"/>
              <w:rPr>
                <w:rFonts w:ascii="Times New Roman" w:hAnsi="Times New Roman" w:cs="Times New Roman"/>
                <w:sz w:val="24"/>
                <w:szCs w:val="24"/>
              </w:rPr>
            </w:pPr>
            <w:r w:rsidRPr="00E75815">
              <w:rPr>
                <w:rFonts w:ascii="Times New Roman" w:hAnsi="Times New Roman" w:cs="Times New Roman"/>
                <w:sz w:val="24"/>
                <w:szCs w:val="24"/>
              </w:rPr>
              <w:t>Ensure further investigation without blocking legitimate transactions</w:t>
            </w:r>
          </w:p>
        </w:tc>
      </w:tr>
      <w:tr w:rsidR="00E75815" w:rsidRPr="00E75815" w:rsidTr="00E75815">
        <w:tc>
          <w:tcPr>
            <w:tcW w:w="0" w:type="auto"/>
            <w:hideMark/>
          </w:tcPr>
          <w:p w:rsidR="00E75815" w:rsidRPr="00E75815" w:rsidRDefault="00E75815" w:rsidP="00E75815">
            <w:pPr>
              <w:spacing w:after="160" w:line="360" w:lineRule="auto"/>
              <w:jc w:val="both"/>
              <w:rPr>
                <w:rFonts w:ascii="Times New Roman" w:hAnsi="Times New Roman" w:cs="Times New Roman"/>
                <w:sz w:val="24"/>
                <w:szCs w:val="24"/>
              </w:rPr>
            </w:pPr>
            <w:r w:rsidRPr="00E75815">
              <w:rPr>
                <w:rFonts w:ascii="Times New Roman" w:hAnsi="Times New Roman" w:cs="Times New Roman"/>
                <w:sz w:val="24"/>
                <w:szCs w:val="24"/>
              </w:rPr>
              <w:t>Low-Risk</w:t>
            </w:r>
          </w:p>
        </w:tc>
        <w:tc>
          <w:tcPr>
            <w:tcW w:w="0" w:type="auto"/>
            <w:hideMark/>
          </w:tcPr>
          <w:p w:rsidR="00E75815" w:rsidRPr="00E75815" w:rsidRDefault="00E75815" w:rsidP="00E75815">
            <w:pPr>
              <w:spacing w:after="160" w:line="360" w:lineRule="auto"/>
              <w:jc w:val="both"/>
              <w:rPr>
                <w:rFonts w:ascii="Times New Roman" w:hAnsi="Times New Roman" w:cs="Times New Roman"/>
                <w:sz w:val="24"/>
                <w:szCs w:val="24"/>
              </w:rPr>
            </w:pPr>
            <w:r w:rsidRPr="00E75815">
              <w:rPr>
                <w:rFonts w:ascii="Times New Roman" w:hAnsi="Times New Roman" w:cs="Times New Roman"/>
                <w:sz w:val="24"/>
                <w:szCs w:val="24"/>
              </w:rPr>
              <w:t>&lt; 0.50</w:t>
            </w:r>
          </w:p>
        </w:tc>
        <w:tc>
          <w:tcPr>
            <w:tcW w:w="0" w:type="auto"/>
            <w:hideMark/>
          </w:tcPr>
          <w:p w:rsidR="00576227" w:rsidRPr="00E75815" w:rsidRDefault="00E75815" w:rsidP="00E75815">
            <w:pPr>
              <w:spacing w:after="160" w:line="360" w:lineRule="auto"/>
              <w:jc w:val="both"/>
              <w:rPr>
                <w:rFonts w:ascii="Times New Roman" w:hAnsi="Times New Roman" w:cs="Times New Roman"/>
                <w:sz w:val="24"/>
                <w:szCs w:val="24"/>
              </w:rPr>
            </w:pPr>
            <w:r w:rsidRPr="00E75815">
              <w:rPr>
                <w:rFonts w:ascii="Times New Roman" w:hAnsi="Times New Roman" w:cs="Times New Roman"/>
                <w:sz w:val="24"/>
                <w:szCs w:val="24"/>
              </w:rPr>
              <w:t>Process transaction normally</w:t>
            </w:r>
          </w:p>
        </w:tc>
        <w:tc>
          <w:tcPr>
            <w:tcW w:w="0" w:type="auto"/>
            <w:hideMark/>
          </w:tcPr>
          <w:p w:rsidR="00E75815" w:rsidRPr="00E75815" w:rsidRDefault="00E75815" w:rsidP="00E75815">
            <w:pPr>
              <w:spacing w:after="160" w:line="360" w:lineRule="auto"/>
              <w:jc w:val="both"/>
              <w:rPr>
                <w:rFonts w:ascii="Times New Roman" w:hAnsi="Times New Roman" w:cs="Times New Roman"/>
                <w:sz w:val="24"/>
                <w:szCs w:val="24"/>
              </w:rPr>
            </w:pPr>
            <w:r w:rsidRPr="00E75815">
              <w:rPr>
                <w:rFonts w:ascii="Times New Roman" w:hAnsi="Times New Roman" w:cs="Times New Roman"/>
                <w:sz w:val="24"/>
                <w:szCs w:val="24"/>
              </w:rPr>
              <w:t>Maintain smooth operation of legitimate transactions</w:t>
            </w:r>
          </w:p>
        </w:tc>
      </w:tr>
    </w:tbl>
    <w:p w:rsidR="005B0805" w:rsidRPr="002C4905" w:rsidRDefault="002C4905" w:rsidP="002C4905">
      <w:pPr>
        <w:spacing w:line="360" w:lineRule="auto"/>
        <w:jc w:val="center"/>
        <w:rPr>
          <w:rFonts w:ascii="Times New Roman" w:hAnsi="Times New Roman" w:cs="Times New Roman"/>
        </w:rPr>
      </w:pPr>
      <w:r w:rsidRPr="00E75815">
        <w:rPr>
          <w:rFonts w:ascii="Times New Roman" w:hAnsi="Times New Roman" w:cs="Times New Roman"/>
        </w:rPr>
        <w:t>Table 1: Fraud Risk Classification and Recommended Actions</w:t>
      </w:r>
    </w:p>
    <w:p w:rsidR="00E75815" w:rsidRPr="00E75815" w:rsidRDefault="00E75815" w:rsidP="00E75815">
      <w:pPr>
        <w:spacing w:line="360" w:lineRule="auto"/>
        <w:jc w:val="both"/>
        <w:rPr>
          <w:rFonts w:ascii="Times New Roman" w:hAnsi="Times New Roman" w:cs="Times New Roman"/>
          <w:sz w:val="24"/>
          <w:szCs w:val="24"/>
        </w:rPr>
      </w:pPr>
      <w:r w:rsidRPr="00E75815">
        <w:rPr>
          <w:rFonts w:ascii="Times New Roman" w:hAnsi="Times New Roman" w:cs="Times New Roman"/>
          <w:sz w:val="24"/>
          <w:szCs w:val="24"/>
        </w:rPr>
        <w:t>This application demonstrates that the QCNN model not only provides high predictive accuracy but also translates its predictions into practical and actionable business interventions, supporting real-world fraud prevention strategies.</w:t>
      </w:r>
    </w:p>
    <w:p w:rsidR="005B0805" w:rsidRPr="005B0805" w:rsidRDefault="005B0805" w:rsidP="005B0805">
      <w:pPr>
        <w:spacing w:line="360" w:lineRule="auto"/>
        <w:jc w:val="both"/>
        <w:rPr>
          <w:rFonts w:ascii="Times New Roman" w:hAnsi="Times New Roman" w:cs="Times New Roman"/>
          <w:b/>
          <w:bCs/>
          <w:sz w:val="24"/>
          <w:szCs w:val="24"/>
        </w:rPr>
      </w:pPr>
      <w:r w:rsidRPr="005B0805">
        <w:rPr>
          <w:rFonts w:ascii="Times New Roman" w:hAnsi="Times New Roman" w:cs="Times New Roman"/>
          <w:b/>
          <w:bCs/>
          <w:sz w:val="24"/>
          <w:szCs w:val="24"/>
        </w:rPr>
        <w:t>6.4 Automated Report Generation</w:t>
      </w:r>
    </w:p>
    <w:p w:rsidR="005B0805" w:rsidRPr="005B0805" w:rsidRDefault="005B0805" w:rsidP="005B0805">
      <w:pPr>
        <w:spacing w:line="360" w:lineRule="auto"/>
        <w:jc w:val="both"/>
        <w:rPr>
          <w:rFonts w:ascii="Times New Roman" w:hAnsi="Times New Roman" w:cs="Times New Roman"/>
          <w:sz w:val="24"/>
          <w:szCs w:val="24"/>
        </w:rPr>
      </w:pPr>
      <w:r w:rsidRPr="005B0805">
        <w:rPr>
          <w:rFonts w:ascii="Times New Roman" w:hAnsi="Times New Roman" w:cs="Times New Roman"/>
          <w:sz w:val="24"/>
          <w:szCs w:val="24"/>
        </w:rPr>
        <w:t>To ensure that the QCNN-based fraud detection results are accessible and actionable for financial stakeholders, the entire analysis—including model performance metrics, confusion matrix, ROC curve, and fraud risk classification table—was programmatically compiled into a professional PDF report. This automated reporting feature, implemented using the FPDF2 library, serves as the final output of the system and presents the complex analytical results in a clear, concise, and shareable format. Stakeholders can quickly understand the QCNN model’s performance and act on high-risk transactions to prevent potential fraud.</w:t>
      </w:r>
    </w:p>
    <w:tbl>
      <w:tblPr>
        <w:tblStyle w:val="TableGrid"/>
        <w:tblW w:w="0" w:type="auto"/>
        <w:tblLook w:val="04A0" w:firstRow="1" w:lastRow="0" w:firstColumn="1" w:lastColumn="0" w:noHBand="0" w:noVBand="1"/>
      </w:tblPr>
      <w:tblGrid>
        <w:gridCol w:w="1799"/>
        <w:gridCol w:w="809"/>
        <w:gridCol w:w="6408"/>
      </w:tblGrid>
      <w:tr w:rsidR="005B0805" w:rsidRPr="005B0805" w:rsidTr="005B0805">
        <w:tc>
          <w:tcPr>
            <w:tcW w:w="0" w:type="auto"/>
            <w:hideMark/>
          </w:tcPr>
          <w:p w:rsidR="005B0805" w:rsidRPr="005B0805" w:rsidRDefault="005B0805" w:rsidP="002C4905">
            <w:pPr>
              <w:spacing w:before="240" w:after="160" w:line="360" w:lineRule="auto"/>
              <w:jc w:val="both"/>
              <w:rPr>
                <w:rFonts w:ascii="Times New Roman" w:hAnsi="Times New Roman" w:cs="Times New Roman"/>
                <w:b/>
                <w:bCs/>
                <w:sz w:val="24"/>
                <w:szCs w:val="24"/>
              </w:rPr>
            </w:pPr>
            <w:r w:rsidRPr="005B0805">
              <w:rPr>
                <w:rFonts w:ascii="Times New Roman" w:hAnsi="Times New Roman" w:cs="Times New Roman"/>
                <w:b/>
                <w:bCs/>
                <w:sz w:val="24"/>
                <w:szCs w:val="24"/>
              </w:rPr>
              <w:t>Parameter</w:t>
            </w:r>
          </w:p>
        </w:tc>
        <w:tc>
          <w:tcPr>
            <w:tcW w:w="0" w:type="auto"/>
            <w:hideMark/>
          </w:tcPr>
          <w:p w:rsidR="005B0805" w:rsidRPr="005B0805" w:rsidRDefault="005B0805" w:rsidP="002C4905">
            <w:pPr>
              <w:spacing w:before="240" w:after="160" w:line="360" w:lineRule="auto"/>
              <w:jc w:val="both"/>
              <w:rPr>
                <w:rFonts w:ascii="Times New Roman" w:hAnsi="Times New Roman" w:cs="Times New Roman"/>
                <w:b/>
                <w:bCs/>
                <w:sz w:val="24"/>
                <w:szCs w:val="24"/>
              </w:rPr>
            </w:pPr>
            <w:r w:rsidRPr="005B0805">
              <w:rPr>
                <w:rFonts w:ascii="Times New Roman" w:hAnsi="Times New Roman" w:cs="Times New Roman"/>
                <w:b/>
                <w:bCs/>
                <w:sz w:val="24"/>
                <w:szCs w:val="24"/>
              </w:rPr>
              <w:t>Value</w:t>
            </w:r>
          </w:p>
        </w:tc>
        <w:tc>
          <w:tcPr>
            <w:tcW w:w="0" w:type="auto"/>
            <w:hideMark/>
          </w:tcPr>
          <w:p w:rsidR="005B0805" w:rsidRPr="005B0805" w:rsidRDefault="005B0805" w:rsidP="002C4905">
            <w:pPr>
              <w:spacing w:before="240" w:after="160" w:line="360" w:lineRule="auto"/>
              <w:jc w:val="both"/>
              <w:rPr>
                <w:rFonts w:ascii="Times New Roman" w:hAnsi="Times New Roman" w:cs="Times New Roman"/>
                <w:b/>
                <w:bCs/>
                <w:sz w:val="24"/>
                <w:szCs w:val="24"/>
              </w:rPr>
            </w:pPr>
            <w:r w:rsidRPr="005B0805">
              <w:rPr>
                <w:rFonts w:ascii="Times New Roman" w:hAnsi="Times New Roman" w:cs="Times New Roman"/>
                <w:b/>
                <w:bCs/>
                <w:sz w:val="24"/>
                <w:szCs w:val="24"/>
              </w:rPr>
              <w:t>Justification</w:t>
            </w:r>
          </w:p>
        </w:tc>
      </w:tr>
      <w:tr w:rsidR="005B0805" w:rsidRPr="005B0805" w:rsidTr="005B0805">
        <w:tc>
          <w:tcPr>
            <w:tcW w:w="0" w:type="auto"/>
            <w:hideMark/>
          </w:tcPr>
          <w:p w:rsidR="005B0805" w:rsidRPr="005B0805" w:rsidRDefault="005B0805" w:rsidP="002C4905">
            <w:pPr>
              <w:spacing w:before="240" w:after="160" w:line="360" w:lineRule="auto"/>
              <w:jc w:val="both"/>
              <w:rPr>
                <w:rFonts w:ascii="Times New Roman" w:hAnsi="Times New Roman" w:cs="Times New Roman"/>
                <w:sz w:val="24"/>
                <w:szCs w:val="24"/>
              </w:rPr>
            </w:pPr>
            <w:r w:rsidRPr="005B0805">
              <w:rPr>
                <w:rFonts w:ascii="Times New Roman" w:hAnsi="Times New Roman" w:cs="Times New Roman"/>
                <w:sz w:val="24"/>
                <w:szCs w:val="24"/>
              </w:rPr>
              <w:t>High-Risk Threshold</w:t>
            </w:r>
          </w:p>
        </w:tc>
        <w:tc>
          <w:tcPr>
            <w:tcW w:w="0" w:type="auto"/>
            <w:hideMark/>
          </w:tcPr>
          <w:p w:rsidR="005B0805" w:rsidRPr="005B0805" w:rsidRDefault="005B0805" w:rsidP="002C4905">
            <w:pPr>
              <w:spacing w:before="240" w:after="160" w:line="360" w:lineRule="auto"/>
              <w:jc w:val="both"/>
              <w:rPr>
                <w:rFonts w:ascii="Times New Roman" w:hAnsi="Times New Roman" w:cs="Times New Roman"/>
                <w:sz w:val="24"/>
                <w:szCs w:val="24"/>
              </w:rPr>
            </w:pPr>
            <w:r w:rsidRPr="005B0805">
              <w:rPr>
                <w:rFonts w:ascii="Times New Roman" w:hAnsi="Times New Roman" w:cs="Times New Roman"/>
                <w:sz w:val="24"/>
                <w:szCs w:val="24"/>
              </w:rPr>
              <w:t>0.85</w:t>
            </w:r>
          </w:p>
        </w:tc>
        <w:tc>
          <w:tcPr>
            <w:tcW w:w="0" w:type="auto"/>
            <w:hideMark/>
          </w:tcPr>
          <w:p w:rsidR="005B0805" w:rsidRPr="005B0805" w:rsidRDefault="005B0805" w:rsidP="002C4905">
            <w:pPr>
              <w:spacing w:before="240" w:after="160" w:line="360" w:lineRule="auto"/>
              <w:jc w:val="both"/>
              <w:rPr>
                <w:rFonts w:ascii="Times New Roman" w:hAnsi="Times New Roman" w:cs="Times New Roman"/>
                <w:sz w:val="24"/>
                <w:szCs w:val="24"/>
              </w:rPr>
            </w:pPr>
            <w:r w:rsidRPr="005B0805">
              <w:rPr>
                <w:rFonts w:ascii="Times New Roman" w:hAnsi="Times New Roman" w:cs="Times New Roman"/>
                <w:sz w:val="24"/>
                <w:szCs w:val="24"/>
              </w:rPr>
              <w:t>Transactions above this probability are considered highly likely to be fraudulent and require immediate review.</w:t>
            </w:r>
          </w:p>
        </w:tc>
      </w:tr>
      <w:tr w:rsidR="005B0805" w:rsidRPr="005B0805" w:rsidTr="005B0805">
        <w:tc>
          <w:tcPr>
            <w:tcW w:w="0" w:type="auto"/>
            <w:hideMark/>
          </w:tcPr>
          <w:p w:rsidR="005B0805" w:rsidRPr="005B0805" w:rsidRDefault="005B0805" w:rsidP="002C4905">
            <w:pPr>
              <w:spacing w:before="240" w:after="160" w:line="360" w:lineRule="auto"/>
              <w:jc w:val="both"/>
              <w:rPr>
                <w:rFonts w:ascii="Times New Roman" w:hAnsi="Times New Roman" w:cs="Times New Roman"/>
                <w:sz w:val="24"/>
                <w:szCs w:val="24"/>
              </w:rPr>
            </w:pPr>
            <w:r w:rsidRPr="005B0805">
              <w:rPr>
                <w:rFonts w:ascii="Times New Roman" w:hAnsi="Times New Roman" w:cs="Times New Roman"/>
                <w:sz w:val="24"/>
                <w:szCs w:val="24"/>
              </w:rPr>
              <w:t>Medium-Risk Threshold</w:t>
            </w:r>
          </w:p>
        </w:tc>
        <w:tc>
          <w:tcPr>
            <w:tcW w:w="0" w:type="auto"/>
            <w:hideMark/>
          </w:tcPr>
          <w:p w:rsidR="005B0805" w:rsidRPr="005B0805" w:rsidRDefault="005B0805" w:rsidP="002C4905">
            <w:pPr>
              <w:spacing w:before="240" w:after="160" w:line="360" w:lineRule="auto"/>
              <w:jc w:val="both"/>
              <w:rPr>
                <w:rFonts w:ascii="Times New Roman" w:hAnsi="Times New Roman" w:cs="Times New Roman"/>
                <w:sz w:val="24"/>
                <w:szCs w:val="24"/>
              </w:rPr>
            </w:pPr>
            <w:r w:rsidRPr="005B0805">
              <w:rPr>
                <w:rFonts w:ascii="Times New Roman" w:hAnsi="Times New Roman" w:cs="Times New Roman"/>
                <w:sz w:val="24"/>
                <w:szCs w:val="24"/>
              </w:rPr>
              <w:t>0.50</w:t>
            </w:r>
          </w:p>
        </w:tc>
        <w:tc>
          <w:tcPr>
            <w:tcW w:w="0" w:type="auto"/>
            <w:hideMark/>
          </w:tcPr>
          <w:p w:rsidR="005B0805" w:rsidRPr="005B0805" w:rsidRDefault="005B0805" w:rsidP="002C4905">
            <w:pPr>
              <w:spacing w:before="240" w:after="160" w:line="360" w:lineRule="auto"/>
              <w:jc w:val="both"/>
              <w:rPr>
                <w:rFonts w:ascii="Times New Roman" w:hAnsi="Times New Roman" w:cs="Times New Roman"/>
                <w:sz w:val="24"/>
                <w:szCs w:val="24"/>
              </w:rPr>
            </w:pPr>
            <w:r w:rsidRPr="005B0805">
              <w:rPr>
                <w:rFonts w:ascii="Times New Roman" w:hAnsi="Times New Roman" w:cs="Times New Roman"/>
                <w:sz w:val="24"/>
                <w:szCs w:val="24"/>
              </w:rPr>
              <w:t>Transactions between 0.50–0.85 trigger automated verification to ensure suspicious activity is monitored without delaying legitimate transactions.</w:t>
            </w:r>
          </w:p>
        </w:tc>
      </w:tr>
      <w:tr w:rsidR="005B0805" w:rsidRPr="005B0805" w:rsidTr="005B0805">
        <w:tc>
          <w:tcPr>
            <w:tcW w:w="0" w:type="auto"/>
            <w:hideMark/>
          </w:tcPr>
          <w:p w:rsidR="005B0805" w:rsidRPr="005B0805" w:rsidRDefault="005B0805" w:rsidP="002C4905">
            <w:pPr>
              <w:spacing w:before="240" w:after="160" w:line="360" w:lineRule="auto"/>
              <w:jc w:val="both"/>
              <w:rPr>
                <w:rFonts w:ascii="Times New Roman" w:hAnsi="Times New Roman" w:cs="Times New Roman"/>
                <w:sz w:val="24"/>
                <w:szCs w:val="24"/>
              </w:rPr>
            </w:pPr>
            <w:r w:rsidRPr="005B0805">
              <w:rPr>
                <w:rFonts w:ascii="Times New Roman" w:hAnsi="Times New Roman" w:cs="Times New Roman"/>
                <w:sz w:val="24"/>
                <w:szCs w:val="24"/>
              </w:rPr>
              <w:t>Low-Risk Threshold</w:t>
            </w:r>
          </w:p>
        </w:tc>
        <w:tc>
          <w:tcPr>
            <w:tcW w:w="0" w:type="auto"/>
            <w:hideMark/>
          </w:tcPr>
          <w:p w:rsidR="005B0805" w:rsidRPr="005B0805" w:rsidRDefault="005B0805" w:rsidP="002C4905">
            <w:pPr>
              <w:spacing w:before="240" w:after="160" w:line="360" w:lineRule="auto"/>
              <w:jc w:val="both"/>
              <w:rPr>
                <w:rFonts w:ascii="Times New Roman" w:hAnsi="Times New Roman" w:cs="Times New Roman"/>
                <w:sz w:val="24"/>
                <w:szCs w:val="24"/>
              </w:rPr>
            </w:pPr>
            <w:r w:rsidRPr="005B0805">
              <w:rPr>
                <w:rFonts w:ascii="Times New Roman" w:hAnsi="Times New Roman" w:cs="Times New Roman"/>
                <w:sz w:val="24"/>
                <w:szCs w:val="24"/>
              </w:rPr>
              <w:t>&lt; 0.50</w:t>
            </w:r>
          </w:p>
        </w:tc>
        <w:tc>
          <w:tcPr>
            <w:tcW w:w="0" w:type="auto"/>
            <w:hideMark/>
          </w:tcPr>
          <w:p w:rsidR="005B0805" w:rsidRPr="005B0805" w:rsidRDefault="005B0805" w:rsidP="002C4905">
            <w:pPr>
              <w:spacing w:before="240" w:after="160" w:line="360" w:lineRule="auto"/>
              <w:jc w:val="both"/>
              <w:rPr>
                <w:rFonts w:ascii="Times New Roman" w:hAnsi="Times New Roman" w:cs="Times New Roman"/>
                <w:sz w:val="24"/>
                <w:szCs w:val="24"/>
              </w:rPr>
            </w:pPr>
            <w:r w:rsidRPr="005B0805">
              <w:rPr>
                <w:rFonts w:ascii="Times New Roman" w:hAnsi="Times New Roman" w:cs="Times New Roman"/>
                <w:sz w:val="24"/>
                <w:szCs w:val="24"/>
              </w:rPr>
              <w:t>Transactions below this value are considered low-risk and can be processed normally.</w:t>
            </w:r>
          </w:p>
        </w:tc>
      </w:tr>
      <w:tr w:rsidR="005B0805" w:rsidRPr="005B0805" w:rsidTr="005B0805">
        <w:tc>
          <w:tcPr>
            <w:tcW w:w="0" w:type="auto"/>
            <w:hideMark/>
          </w:tcPr>
          <w:p w:rsidR="005B0805" w:rsidRPr="005B0805" w:rsidRDefault="005B0805" w:rsidP="002C4905">
            <w:pPr>
              <w:spacing w:before="240" w:after="160" w:line="360" w:lineRule="auto"/>
              <w:jc w:val="both"/>
              <w:rPr>
                <w:rFonts w:ascii="Times New Roman" w:hAnsi="Times New Roman" w:cs="Times New Roman"/>
                <w:sz w:val="24"/>
                <w:szCs w:val="24"/>
              </w:rPr>
            </w:pPr>
            <w:r w:rsidRPr="005B0805">
              <w:rPr>
                <w:rFonts w:ascii="Times New Roman" w:hAnsi="Times New Roman" w:cs="Times New Roman"/>
                <w:sz w:val="24"/>
                <w:szCs w:val="24"/>
              </w:rPr>
              <w:lastRenderedPageBreak/>
              <w:t>Reporting Format</w:t>
            </w:r>
          </w:p>
        </w:tc>
        <w:tc>
          <w:tcPr>
            <w:tcW w:w="0" w:type="auto"/>
            <w:hideMark/>
          </w:tcPr>
          <w:p w:rsidR="005B0805" w:rsidRPr="005B0805" w:rsidRDefault="005B0805" w:rsidP="002C4905">
            <w:pPr>
              <w:spacing w:before="240" w:after="160" w:line="360" w:lineRule="auto"/>
              <w:jc w:val="both"/>
              <w:rPr>
                <w:rFonts w:ascii="Times New Roman" w:hAnsi="Times New Roman" w:cs="Times New Roman"/>
                <w:sz w:val="24"/>
                <w:szCs w:val="24"/>
              </w:rPr>
            </w:pPr>
            <w:r w:rsidRPr="005B0805">
              <w:rPr>
                <w:rFonts w:ascii="Times New Roman" w:hAnsi="Times New Roman" w:cs="Times New Roman"/>
                <w:sz w:val="24"/>
                <w:szCs w:val="24"/>
              </w:rPr>
              <w:t>PDF</w:t>
            </w:r>
          </w:p>
        </w:tc>
        <w:tc>
          <w:tcPr>
            <w:tcW w:w="0" w:type="auto"/>
            <w:hideMark/>
          </w:tcPr>
          <w:p w:rsidR="005B0805" w:rsidRPr="005B0805" w:rsidRDefault="005B0805" w:rsidP="002C4905">
            <w:pPr>
              <w:spacing w:before="240" w:after="160" w:line="360" w:lineRule="auto"/>
              <w:jc w:val="both"/>
              <w:rPr>
                <w:rFonts w:ascii="Times New Roman" w:hAnsi="Times New Roman" w:cs="Times New Roman"/>
                <w:sz w:val="24"/>
                <w:szCs w:val="24"/>
              </w:rPr>
            </w:pPr>
            <w:r w:rsidRPr="005B0805">
              <w:rPr>
                <w:rFonts w:ascii="Times New Roman" w:hAnsi="Times New Roman" w:cs="Times New Roman"/>
                <w:sz w:val="24"/>
                <w:szCs w:val="24"/>
              </w:rPr>
              <w:t>Ensures findings are professional, shareable, and easy for decision-makers to interpret.</w:t>
            </w:r>
          </w:p>
        </w:tc>
      </w:tr>
    </w:tbl>
    <w:p w:rsidR="005B0805" w:rsidRPr="005B0805" w:rsidRDefault="005B0805" w:rsidP="002C4905">
      <w:pPr>
        <w:spacing w:before="240" w:line="360" w:lineRule="auto"/>
        <w:jc w:val="center"/>
        <w:rPr>
          <w:rFonts w:ascii="Times New Roman" w:hAnsi="Times New Roman" w:cs="Times New Roman"/>
        </w:rPr>
      </w:pPr>
      <w:r w:rsidRPr="005B0805">
        <w:rPr>
          <w:rFonts w:ascii="Times New Roman" w:hAnsi="Times New Roman" w:cs="Times New Roman"/>
        </w:rPr>
        <w:t>Table 2: Report Parameters and Thresholds for Fraud Classification</w:t>
      </w:r>
    </w:p>
    <w:p w:rsidR="005B0805" w:rsidRPr="005B0805" w:rsidRDefault="005B0805" w:rsidP="005B0805">
      <w:pPr>
        <w:spacing w:line="360" w:lineRule="auto"/>
        <w:jc w:val="both"/>
        <w:rPr>
          <w:rFonts w:ascii="Times New Roman" w:hAnsi="Times New Roman" w:cs="Times New Roman"/>
          <w:sz w:val="24"/>
          <w:szCs w:val="24"/>
        </w:rPr>
      </w:pPr>
      <w:r w:rsidRPr="005B0805">
        <w:rPr>
          <w:rFonts w:ascii="Times New Roman" w:hAnsi="Times New Roman" w:cs="Times New Roman"/>
          <w:sz w:val="24"/>
          <w:szCs w:val="24"/>
        </w:rPr>
        <w:t>The automated report provides a comprehensive overview of the system’s functionality and effectiveness:</w:t>
      </w:r>
    </w:p>
    <w:p w:rsidR="005B0805" w:rsidRPr="005B0805" w:rsidRDefault="005B0805">
      <w:pPr>
        <w:numPr>
          <w:ilvl w:val="0"/>
          <w:numId w:val="25"/>
        </w:numPr>
        <w:spacing w:line="360" w:lineRule="auto"/>
        <w:jc w:val="both"/>
        <w:rPr>
          <w:rFonts w:ascii="Times New Roman" w:hAnsi="Times New Roman" w:cs="Times New Roman"/>
          <w:sz w:val="24"/>
          <w:szCs w:val="24"/>
        </w:rPr>
      </w:pPr>
      <w:r w:rsidRPr="005B0805">
        <w:rPr>
          <w:rFonts w:ascii="Times New Roman" w:hAnsi="Times New Roman" w:cs="Times New Roman"/>
          <w:sz w:val="24"/>
          <w:szCs w:val="24"/>
        </w:rPr>
        <w:t>Summarizes total transactions analyzed and fraud cases detected.</w:t>
      </w:r>
    </w:p>
    <w:p w:rsidR="005B0805" w:rsidRPr="005B0805" w:rsidRDefault="005B0805">
      <w:pPr>
        <w:numPr>
          <w:ilvl w:val="0"/>
          <w:numId w:val="25"/>
        </w:numPr>
        <w:spacing w:line="360" w:lineRule="auto"/>
        <w:jc w:val="both"/>
        <w:rPr>
          <w:rFonts w:ascii="Times New Roman" w:hAnsi="Times New Roman" w:cs="Times New Roman"/>
          <w:sz w:val="24"/>
          <w:szCs w:val="24"/>
        </w:rPr>
      </w:pPr>
      <w:r w:rsidRPr="005B0805">
        <w:rPr>
          <w:rFonts w:ascii="Times New Roman" w:hAnsi="Times New Roman" w:cs="Times New Roman"/>
          <w:sz w:val="24"/>
          <w:szCs w:val="24"/>
        </w:rPr>
        <w:t>Includes QCNN performance metrics: Accuracy, Precision, Recall, F1-score, AUC.</w:t>
      </w:r>
    </w:p>
    <w:p w:rsidR="005B0805" w:rsidRPr="005B0805" w:rsidRDefault="005B0805">
      <w:pPr>
        <w:numPr>
          <w:ilvl w:val="0"/>
          <w:numId w:val="25"/>
        </w:numPr>
        <w:spacing w:line="360" w:lineRule="auto"/>
        <w:jc w:val="both"/>
        <w:rPr>
          <w:rFonts w:ascii="Times New Roman" w:hAnsi="Times New Roman" w:cs="Times New Roman"/>
          <w:sz w:val="24"/>
          <w:szCs w:val="24"/>
        </w:rPr>
      </w:pPr>
      <w:r w:rsidRPr="005B0805">
        <w:rPr>
          <w:rFonts w:ascii="Times New Roman" w:hAnsi="Times New Roman" w:cs="Times New Roman"/>
          <w:sz w:val="24"/>
          <w:szCs w:val="24"/>
        </w:rPr>
        <w:t>Visualizes confusion matrix and ROC curve to illustrate classification performance.</w:t>
      </w:r>
    </w:p>
    <w:p w:rsidR="005B0805" w:rsidRPr="005B0805" w:rsidRDefault="005B0805">
      <w:pPr>
        <w:numPr>
          <w:ilvl w:val="0"/>
          <w:numId w:val="25"/>
        </w:numPr>
        <w:spacing w:line="360" w:lineRule="auto"/>
        <w:jc w:val="both"/>
        <w:rPr>
          <w:rFonts w:ascii="Times New Roman" w:hAnsi="Times New Roman" w:cs="Times New Roman"/>
          <w:sz w:val="24"/>
          <w:szCs w:val="24"/>
        </w:rPr>
      </w:pPr>
      <w:r w:rsidRPr="005B0805">
        <w:rPr>
          <w:rFonts w:ascii="Times New Roman" w:hAnsi="Times New Roman" w:cs="Times New Roman"/>
          <w:sz w:val="24"/>
          <w:szCs w:val="24"/>
        </w:rPr>
        <w:t>Lists all transactions classified by risk level, enabling actionable decision-making.</w:t>
      </w:r>
    </w:p>
    <w:p w:rsidR="005B0805" w:rsidRDefault="005B0805" w:rsidP="005B0805">
      <w:pPr>
        <w:spacing w:line="360" w:lineRule="auto"/>
        <w:jc w:val="both"/>
        <w:rPr>
          <w:rFonts w:ascii="Times New Roman" w:hAnsi="Times New Roman" w:cs="Times New Roman"/>
          <w:sz w:val="24"/>
          <w:szCs w:val="24"/>
        </w:rPr>
      </w:pPr>
      <w:r w:rsidRPr="005B0805">
        <w:rPr>
          <w:rFonts w:ascii="Times New Roman" w:hAnsi="Times New Roman" w:cs="Times New Roman"/>
          <w:sz w:val="24"/>
          <w:szCs w:val="24"/>
        </w:rPr>
        <w:t>This automated reporting confirms the practical utility of the QCNN-based fraud detection system, bridging the gap between quantum-enhanced machine learning and real-world fraud prevention strategies. By providing clear, data-driven insights in an accessible format, the system empowers financial institutions to proactively mitigate fraud risk while maintaining operational efficiency.</w:t>
      </w:r>
    </w:p>
    <w:p w:rsidR="005B0805" w:rsidRPr="005B0805" w:rsidRDefault="005B0805" w:rsidP="005B0805">
      <w:pPr>
        <w:spacing w:line="360" w:lineRule="auto"/>
        <w:jc w:val="both"/>
        <w:rPr>
          <w:rFonts w:ascii="Times New Roman" w:hAnsi="Times New Roman" w:cs="Times New Roman"/>
          <w:b/>
          <w:bCs/>
          <w:sz w:val="24"/>
          <w:szCs w:val="24"/>
        </w:rPr>
      </w:pPr>
      <w:r w:rsidRPr="005B0805">
        <w:rPr>
          <w:rFonts w:ascii="Times New Roman" w:hAnsi="Times New Roman" w:cs="Times New Roman"/>
          <w:b/>
          <w:bCs/>
          <w:sz w:val="24"/>
          <w:szCs w:val="24"/>
        </w:rPr>
        <w:t>6.5 Testing</w:t>
      </w:r>
    </w:p>
    <w:p w:rsidR="005B0805" w:rsidRPr="005B0805" w:rsidRDefault="005B0805" w:rsidP="005B0805">
      <w:pPr>
        <w:spacing w:line="360" w:lineRule="auto"/>
        <w:jc w:val="both"/>
        <w:rPr>
          <w:rFonts w:ascii="Times New Roman" w:hAnsi="Times New Roman" w:cs="Times New Roman"/>
          <w:b/>
          <w:bCs/>
          <w:sz w:val="24"/>
          <w:szCs w:val="24"/>
        </w:rPr>
      </w:pPr>
      <w:r w:rsidRPr="005B0805">
        <w:rPr>
          <w:rFonts w:ascii="Times New Roman" w:hAnsi="Times New Roman" w:cs="Times New Roman"/>
          <w:b/>
          <w:bCs/>
          <w:sz w:val="24"/>
          <w:szCs w:val="24"/>
        </w:rPr>
        <w:t>6.5.1 Introduction to Testing</w:t>
      </w:r>
    </w:p>
    <w:p w:rsidR="005B0805" w:rsidRPr="005B0805" w:rsidRDefault="005B0805" w:rsidP="005B0805">
      <w:pPr>
        <w:spacing w:line="360" w:lineRule="auto"/>
        <w:jc w:val="both"/>
        <w:rPr>
          <w:rFonts w:ascii="Times New Roman" w:hAnsi="Times New Roman" w:cs="Times New Roman"/>
          <w:sz w:val="24"/>
          <w:szCs w:val="24"/>
        </w:rPr>
      </w:pPr>
      <w:r w:rsidRPr="005B0805">
        <w:rPr>
          <w:rFonts w:ascii="Times New Roman" w:hAnsi="Times New Roman" w:cs="Times New Roman"/>
          <w:sz w:val="24"/>
          <w:szCs w:val="24"/>
        </w:rPr>
        <w:t>The testing and evaluation phase is a critical component of the QCNN-based fraud detection project, designed to verify the functionality, performance, and reliability of the system. The primary objectives are to ensure that each component operates as intended and that the final QCNN model achieves a high level of predictive accuracy in detecting fraudulent transactions.</w:t>
      </w:r>
    </w:p>
    <w:p w:rsidR="005B0805" w:rsidRPr="005B0805" w:rsidRDefault="005B0805" w:rsidP="005B0805">
      <w:pPr>
        <w:spacing w:line="360" w:lineRule="auto"/>
        <w:jc w:val="both"/>
        <w:rPr>
          <w:rFonts w:ascii="Times New Roman" w:hAnsi="Times New Roman" w:cs="Times New Roman"/>
          <w:sz w:val="24"/>
          <w:szCs w:val="24"/>
        </w:rPr>
      </w:pPr>
      <w:r w:rsidRPr="005B0805">
        <w:rPr>
          <w:rFonts w:ascii="Times New Roman" w:hAnsi="Times New Roman" w:cs="Times New Roman"/>
          <w:sz w:val="24"/>
          <w:szCs w:val="24"/>
        </w:rPr>
        <w:t>The testing methodology covers several key areas:</w:t>
      </w:r>
    </w:p>
    <w:p w:rsidR="005B0805" w:rsidRPr="005B0805" w:rsidRDefault="005B0805">
      <w:pPr>
        <w:numPr>
          <w:ilvl w:val="0"/>
          <w:numId w:val="26"/>
        </w:numPr>
        <w:spacing w:line="360" w:lineRule="auto"/>
        <w:jc w:val="both"/>
        <w:rPr>
          <w:rFonts w:ascii="Times New Roman" w:hAnsi="Times New Roman" w:cs="Times New Roman"/>
          <w:sz w:val="24"/>
          <w:szCs w:val="24"/>
        </w:rPr>
      </w:pPr>
      <w:r w:rsidRPr="005B0805">
        <w:rPr>
          <w:rFonts w:ascii="Times New Roman" w:hAnsi="Times New Roman" w:cs="Times New Roman"/>
          <w:b/>
          <w:bCs/>
          <w:sz w:val="24"/>
          <w:szCs w:val="24"/>
        </w:rPr>
        <w:t>Data Encoding and Preprocessing Validation:</w:t>
      </w:r>
      <w:r w:rsidRPr="005B0805">
        <w:rPr>
          <w:rFonts w:ascii="Times New Roman" w:hAnsi="Times New Roman" w:cs="Times New Roman"/>
          <w:sz w:val="24"/>
          <w:szCs w:val="24"/>
        </w:rPr>
        <w:t xml:space="preserve"> Ensuring that raw financial transaction data is correctly preprocessed, normalized, and encoded into qubits for quantum processing.</w:t>
      </w:r>
    </w:p>
    <w:p w:rsidR="005B0805" w:rsidRPr="005B0805" w:rsidRDefault="005B0805">
      <w:pPr>
        <w:numPr>
          <w:ilvl w:val="0"/>
          <w:numId w:val="26"/>
        </w:numPr>
        <w:spacing w:line="360" w:lineRule="auto"/>
        <w:jc w:val="both"/>
        <w:rPr>
          <w:rFonts w:ascii="Times New Roman" w:hAnsi="Times New Roman" w:cs="Times New Roman"/>
          <w:sz w:val="24"/>
          <w:szCs w:val="24"/>
        </w:rPr>
      </w:pPr>
      <w:r w:rsidRPr="005B0805">
        <w:rPr>
          <w:rFonts w:ascii="Times New Roman" w:hAnsi="Times New Roman" w:cs="Times New Roman"/>
          <w:b/>
          <w:bCs/>
          <w:sz w:val="24"/>
          <w:szCs w:val="24"/>
        </w:rPr>
        <w:t>QCNN Training and Convergence:</w:t>
      </w:r>
      <w:r w:rsidRPr="005B0805">
        <w:rPr>
          <w:rFonts w:ascii="Times New Roman" w:hAnsi="Times New Roman" w:cs="Times New Roman"/>
          <w:sz w:val="24"/>
          <w:szCs w:val="24"/>
        </w:rPr>
        <w:t xml:space="preserve"> Validating that the QCNN training loop executes properly, converges efficiently, and achieves stable performance metrics.</w:t>
      </w:r>
    </w:p>
    <w:p w:rsidR="005B0805" w:rsidRPr="005B0805" w:rsidRDefault="005B0805">
      <w:pPr>
        <w:numPr>
          <w:ilvl w:val="0"/>
          <w:numId w:val="26"/>
        </w:numPr>
        <w:spacing w:line="360" w:lineRule="auto"/>
        <w:jc w:val="both"/>
        <w:rPr>
          <w:rFonts w:ascii="Times New Roman" w:hAnsi="Times New Roman" w:cs="Times New Roman"/>
          <w:sz w:val="24"/>
          <w:szCs w:val="24"/>
        </w:rPr>
      </w:pPr>
      <w:r w:rsidRPr="005B0805">
        <w:rPr>
          <w:rFonts w:ascii="Times New Roman" w:hAnsi="Times New Roman" w:cs="Times New Roman"/>
          <w:b/>
          <w:bCs/>
          <w:sz w:val="24"/>
          <w:szCs w:val="24"/>
        </w:rPr>
        <w:lastRenderedPageBreak/>
        <w:t>Predictive Performance Evaluation:</w:t>
      </w:r>
      <w:r w:rsidRPr="005B0805">
        <w:rPr>
          <w:rFonts w:ascii="Times New Roman" w:hAnsi="Times New Roman" w:cs="Times New Roman"/>
          <w:sz w:val="24"/>
          <w:szCs w:val="24"/>
        </w:rPr>
        <w:t xml:space="preserve"> Quantitatively measuring model accuracy, precision, recall, F1-score, and ROC-AUC on unseen test transactions.</w:t>
      </w:r>
    </w:p>
    <w:p w:rsidR="005B0805" w:rsidRPr="005B0805" w:rsidRDefault="005B0805">
      <w:pPr>
        <w:numPr>
          <w:ilvl w:val="0"/>
          <w:numId w:val="26"/>
        </w:numPr>
        <w:spacing w:line="360" w:lineRule="auto"/>
        <w:jc w:val="both"/>
        <w:rPr>
          <w:rFonts w:ascii="Times New Roman" w:hAnsi="Times New Roman" w:cs="Times New Roman"/>
          <w:sz w:val="24"/>
          <w:szCs w:val="24"/>
        </w:rPr>
      </w:pPr>
      <w:r w:rsidRPr="005B0805">
        <w:rPr>
          <w:rFonts w:ascii="Times New Roman" w:hAnsi="Times New Roman" w:cs="Times New Roman"/>
          <w:b/>
          <w:bCs/>
          <w:sz w:val="24"/>
          <w:szCs w:val="24"/>
        </w:rPr>
        <w:t>Application Logic Verification:</w:t>
      </w:r>
      <w:r w:rsidRPr="005B0805">
        <w:rPr>
          <w:rFonts w:ascii="Times New Roman" w:hAnsi="Times New Roman" w:cs="Times New Roman"/>
          <w:sz w:val="24"/>
          <w:szCs w:val="24"/>
        </w:rPr>
        <w:t xml:space="preserve"> Confirming that the fraud risk classification and alerting mechanisms produce logical and actionable outputs.</w:t>
      </w:r>
    </w:p>
    <w:p w:rsidR="005B0805" w:rsidRPr="005B0805" w:rsidRDefault="005B0805">
      <w:pPr>
        <w:numPr>
          <w:ilvl w:val="0"/>
          <w:numId w:val="26"/>
        </w:numPr>
        <w:spacing w:line="360" w:lineRule="auto"/>
        <w:jc w:val="both"/>
        <w:rPr>
          <w:rFonts w:ascii="Times New Roman" w:hAnsi="Times New Roman" w:cs="Times New Roman"/>
          <w:sz w:val="24"/>
          <w:szCs w:val="24"/>
        </w:rPr>
      </w:pPr>
      <w:r w:rsidRPr="005B0805">
        <w:rPr>
          <w:rFonts w:ascii="Times New Roman" w:hAnsi="Times New Roman" w:cs="Times New Roman"/>
          <w:b/>
          <w:bCs/>
          <w:sz w:val="24"/>
          <w:szCs w:val="24"/>
        </w:rPr>
        <w:t>Automated Report Generation Verification:</w:t>
      </w:r>
      <w:r w:rsidRPr="005B0805">
        <w:rPr>
          <w:rFonts w:ascii="Times New Roman" w:hAnsi="Times New Roman" w:cs="Times New Roman"/>
          <w:sz w:val="24"/>
          <w:szCs w:val="24"/>
        </w:rPr>
        <w:t xml:space="preserve"> Ensuring that performance metrics, risk classification, and visualizations are correctly compiled into a shareable PDF report.</w:t>
      </w:r>
    </w:p>
    <w:p w:rsidR="00576227" w:rsidRPr="005B0805" w:rsidRDefault="005B0805" w:rsidP="005B0805">
      <w:pPr>
        <w:spacing w:line="360" w:lineRule="auto"/>
        <w:jc w:val="both"/>
        <w:rPr>
          <w:rFonts w:ascii="Times New Roman" w:hAnsi="Times New Roman" w:cs="Times New Roman"/>
          <w:sz w:val="24"/>
          <w:szCs w:val="24"/>
        </w:rPr>
      </w:pPr>
      <w:r w:rsidRPr="005B0805">
        <w:rPr>
          <w:rFonts w:ascii="Times New Roman" w:hAnsi="Times New Roman" w:cs="Times New Roman"/>
          <w:sz w:val="24"/>
          <w:szCs w:val="24"/>
        </w:rPr>
        <w:t>This chapter presents the test cases designed to evaluate these areas and summarizes the outcomes, providing confidence in the system’s overall effectiveness.</w:t>
      </w:r>
    </w:p>
    <w:tbl>
      <w:tblPr>
        <w:tblStyle w:val="TableGrid"/>
        <w:tblW w:w="0" w:type="auto"/>
        <w:tblLook w:val="04A0" w:firstRow="1" w:lastRow="0" w:firstColumn="1" w:lastColumn="0" w:noHBand="0" w:noVBand="1"/>
      </w:tblPr>
      <w:tblGrid>
        <w:gridCol w:w="1413"/>
        <w:gridCol w:w="1563"/>
        <w:gridCol w:w="1778"/>
        <w:gridCol w:w="2150"/>
        <w:gridCol w:w="2112"/>
      </w:tblGrid>
      <w:tr w:rsidR="005B0805" w:rsidRPr="005B0805" w:rsidTr="002C4905">
        <w:tc>
          <w:tcPr>
            <w:tcW w:w="1413" w:type="dxa"/>
            <w:hideMark/>
          </w:tcPr>
          <w:p w:rsidR="005B0805" w:rsidRPr="005B0805" w:rsidRDefault="005B0805" w:rsidP="005B0805">
            <w:pPr>
              <w:spacing w:after="160" w:line="360" w:lineRule="auto"/>
              <w:jc w:val="both"/>
              <w:rPr>
                <w:rFonts w:ascii="Times New Roman" w:hAnsi="Times New Roman" w:cs="Times New Roman"/>
                <w:b/>
                <w:bCs/>
                <w:sz w:val="24"/>
                <w:szCs w:val="24"/>
              </w:rPr>
            </w:pPr>
            <w:r w:rsidRPr="005B0805">
              <w:rPr>
                <w:rFonts w:ascii="Times New Roman" w:hAnsi="Times New Roman" w:cs="Times New Roman"/>
                <w:b/>
                <w:bCs/>
                <w:sz w:val="24"/>
                <w:szCs w:val="24"/>
              </w:rPr>
              <w:t>Test Case ID</w:t>
            </w:r>
          </w:p>
        </w:tc>
        <w:tc>
          <w:tcPr>
            <w:tcW w:w="1202" w:type="dxa"/>
            <w:hideMark/>
          </w:tcPr>
          <w:p w:rsidR="005B0805" w:rsidRPr="005B0805" w:rsidRDefault="005B0805" w:rsidP="005B0805">
            <w:pPr>
              <w:spacing w:after="160" w:line="360" w:lineRule="auto"/>
              <w:jc w:val="both"/>
              <w:rPr>
                <w:rFonts w:ascii="Times New Roman" w:hAnsi="Times New Roman" w:cs="Times New Roman"/>
                <w:b/>
                <w:bCs/>
                <w:sz w:val="24"/>
                <w:szCs w:val="24"/>
              </w:rPr>
            </w:pPr>
            <w:r w:rsidRPr="005B0805">
              <w:rPr>
                <w:rFonts w:ascii="Times New Roman" w:hAnsi="Times New Roman" w:cs="Times New Roman"/>
                <w:b/>
                <w:bCs/>
                <w:sz w:val="24"/>
                <w:szCs w:val="24"/>
              </w:rPr>
              <w:t>Test Case Description</w:t>
            </w:r>
          </w:p>
        </w:tc>
        <w:tc>
          <w:tcPr>
            <w:tcW w:w="0" w:type="auto"/>
            <w:hideMark/>
          </w:tcPr>
          <w:p w:rsidR="005B0805" w:rsidRPr="005B0805" w:rsidRDefault="005B0805" w:rsidP="005B0805">
            <w:pPr>
              <w:spacing w:after="160" w:line="360" w:lineRule="auto"/>
              <w:jc w:val="both"/>
              <w:rPr>
                <w:rFonts w:ascii="Times New Roman" w:hAnsi="Times New Roman" w:cs="Times New Roman"/>
                <w:b/>
                <w:bCs/>
                <w:sz w:val="24"/>
                <w:szCs w:val="24"/>
              </w:rPr>
            </w:pPr>
            <w:r w:rsidRPr="005B0805">
              <w:rPr>
                <w:rFonts w:ascii="Times New Roman" w:hAnsi="Times New Roman" w:cs="Times New Roman"/>
                <w:b/>
                <w:bCs/>
                <w:sz w:val="24"/>
                <w:szCs w:val="24"/>
              </w:rPr>
              <w:t>Test Data</w:t>
            </w:r>
          </w:p>
        </w:tc>
        <w:tc>
          <w:tcPr>
            <w:tcW w:w="0" w:type="auto"/>
            <w:hideMark/>
          </w:tcPr>
          <w:p w:rsidR="005B0805" w:rsidRPr="005B0805" w:rsidRDefault="005B0805" w:rsidP="005B0805">
            <w:pPr>
              <w:spacing w:after="160" w:line="360" w:lineRule="auto"/>
              <w:jc w:val="both"/>
              <w:rPr>
                <w:rFonts w:ascii="Times New Roman" w:hAnsi="Times New Roman" w:cs="Times New Roman"/>
                <w:b/>
                <w:bCs/>
                <w:sz w:val="24"/>
                <w:szCs w:val="24"/>
              </w:rPr>
            </w:pPr>
            <w:r w:rsidRPr="005B0805">
              <w:rPr>
                <w:rFonts w:ascii="Times New Roman" w:hAnsi="Times New Roman" w:cs="Times New Roman"/>
                <w:b/>
                <w:bCs/>
                <w:sz w:val="24"/>
                <w:szCs w:val="24"/>
              </w:rPr>
              <w:t>Expected Outcome</w:t>
            </w:r>
          </w:p>
        </w:tc>
        <w:tc>
          <w:tcPr>
            <w:tcW w:w="0" w:type="auto"/>
            <w:hideMark/>
          </w:tcPr>
          <w:p w:rsidR="005B0805" w:rsidRPr="005B0805" w:rsidRDefault="005B0805" w:rsidP="005B0805">
            <w:pPr>
              <w:spacing w:after="160" w:line="360" w:lineRule="auto"/>
              <w:jc w:val="both"/>
              <w:rPr>
                <w:rFonts w:ascii="Times New Roman" w:hAnsi="Times New Roman" w:cs="Times New Roman"/>
                <w:b/>
                <w:bCs/>
                <w:sz w:val="24"/>
                <w:szCs w:val="24"/>
              </w:rPr>
            </w:pPr>
            <w:r w:rsidRPr="005B0805">
              <w:rPr>
                <w:rFonts w:ascii="Times New Roman" w:hAnsi="Times New Roman" w:cs="Times New Roman"/>
                <w:b/>
                <w:bCs/>
                <w:sz w:val="24"/>
                <w:szCs w:val="24"/>
              </w:rPr>
              <w:t>Actual Outcome</w:t>
            </w:r>
          </w:p>
        </w:tc>
      </w:tr>
      <w:tr w:rsidR="005B0805" w:rsidRPr="005B0805" w:rsidTr="002C4905">
        <w:tc>
          <w:tcPr>
            <w:tcW w:w="1413" w:type="dxa"/>
            <w:hideMark/>
          </w:tcPr>
          <w:p w:rsidR="005B0805" w:rsidRPr="005B0805" w:rsidRDefault="005B0805" w:rsidP="005B0805">
            <w:pPr>
              <w:spacing w:after="160" w:line="360" w:lineRule="auto"/>
              <w:jc w:val="both"/>
              <w:rPr>
                <w:rFonts w:ascii="Times New Roman" w:hAnsi="Times New Roman" w:cs="Times New Roman"/>
                <w:sz w:val="24"/>
                <w:szCs w:val="24"/>
              </w:rPr>
            </w:pPr>
            <w:r w:rsidRPr="005B0805">
              <w:rPr>
                <w:rFonts w:ascii="Times New Roman" w:hAnsi="Times New Roman" w:cs="Times New Roman"/>
                <w:sz w:val="24"/>
                <w:szCs w:val="24"/>
              </w:rPr>
              <w:t>TC-DP-01</w:t>
            </w:r>
          </w:p>
        </w:tc>
        <w:tc>
          <w:tcPr>
            <w:tcW w:w="1202" w:type="dxa"/>
            <w:hideMark/>
          </w:tcPr>
          <w:p w:rsidR="005B0805" w:rsidRPr="005B0805" w:rsidRDefault="005B0805" w:rsidP="005B0805">
            <w:pPr>
              <w:spacing w:after="160" w:line="360" w:lineRule="auto"/>
              <w:jc w:val="both"/>
              <w:rPr>
                <w:rFonts w:ascii="Times New Roman" w:hAnsi="Times New Roman" w:cs="Times New Roman"/>
                <w:sz w:val="24"/>
                <w:szCs w:val="24"/>
              </w:rPr>
            </w:pPr>
            <w:r w:rsidRPr="005B0805">
              <w:rPr>
                <w:rFonts w:ascii="Times New Roman" w:hAnsi="Times New Roman" w:cs="Times New Roman"/>
                <w:sz w:val="24"/>
                <w:szCs w:val="24"/>
              </w:rPr>
              <w:t>Data Preprocessing and Encoding</w:t>
            </w:r>
          </w:p>
        </w:tc>
        <w:tc>
          <w:tcPr>
            <w:tcW w:w="0" w:type="auto"/>
            <w:hideMark/>
          </w:tcPr>
          <w:p w:rsidR="005B0805" w:rsidRPr="005B0805" w:rsidRDefault="005B0805" w:rsidP="005B0805">
            <w:pPr>
              <w:spacing w:after="160" w:line="360" w:lineRule="auto"/>
              <w:jc w:val="both"/>
              <w:rPr>
                <w:rFonts w:ascii="Times New Roman" w:hAnsi="Times New Roman" w:cs="Times New Roman"/>
                <w:sz w:val="24"/>
                <w:szCs w:val="24"/>
              </w:rPr>
            </w:pPr>
            <w:r w:rsidRPr="005B0805">
              <w:rPr>
                <w:rFonts w:ascii="Times New Roman" w:hAnsi="Times New Roman" w:cs="Times New Roman"/>
                <w:sz w:val="24"/>
                <w:szCs w:val="24"/>
              </w:rPr>
              <w:t>Raw transaction dataset (50,000+ samples)</w:t>
            </w:r>
          </w:p>
        </w:tc>
        <w:tc>
          <w:tcPr>
            <w:tcW w:w="0" w:type="auto"/>
            <w:hideMark/>
          </w:tcPr>
          <w:p w:rsidR="005B0805" w:rsidRPr="005B0805" w:rsidRDefault="005B0805" w:rsidP="005B0805">
            <w:pPr>
              <w:spacing w:after="160" w:line="360" w:lineRule="auto"/>
              <w:jc w:val="both"/>
              <w:rPr>
                <w:rFonts w:ascii="Times New Roman" w:hAnsi="Times New Roman" w:cs="Times New Roman"/>
                <w:sz w:val="24"/>
                <w:szCs w:val="24"/>
              </w:rPr>
            </w:pPr>
            <w:r w:rsidRPr="005B0805">
              <w:rPr>
                <w:rFonts w:ascii="Times New Roman" w:hAnsi="Times New Roman" w:cs="Times New Roman"/>
                <w:sz w:val="24"/>
                <w:szCs w:val="24"/>
              </w:rPr>
              <w:t>All transaction features correctly normalized and encoded into qubits</w:t>
            </w:r>
          </w:p>
        </w:tc>
        <w:tc>
          <w:tcPr>
            <w:tcW w:w="0" w:type="auto"/>
            <w:hideMark/>
          </w:tcPr>
          <w:p w:rsidR="005B0805" w:rsidRPr="005B0805" w:rsidRDefault="005B0805" w:rsidP="005B0805">
            <w:pPr>
              <w:spacing w:after="160" w:line="360" w:lineRule="auto"/>
              <w:jc w:val="both"/>
              <w:rPr>
                <w:rFonts w:ascii="Times New Roman" w:hAnsi="Times New Roman" w:cs="Times New Roman"/>
                <w:sz w:val="24"/>
                <w:szCs w:val="24"/>
              </w:rPr>
            </w:pPr>
            <w:r w:rsidRPr="005B0805">
              <w:rPr>
                <w:rFonts w:ascii="Times New Roman" w:hAnsi="Times New Roman" w:cs="Times New Roman"/>
                <w:sz w:val="24"/>
                <w:szCs w:val="24"/>
              </w:rPr>
              <w:t>Data preprocessing and qubit encoding successful for all samples</w:t>
            </w:r>
          </w:p>
        </w:tc>
      </w:tr>
      <w:tr w:rsidR="005B0805" w:rsidRPr="005B0805" w:rsidTr="002C4905">
        <w:tc>
          <w:tcPr>
            <w:tcW w:w="1413" w:type="dxa"/>
            <w:hideMark/>
          </w:tcPr>
          <w:p w:rsidR="005B0805" w:rsidRPr="005B0805" w:rsidRDefault="005B0805" w:rsidP="005B0805">
            <w:pPr>
              <w:spacing w:after="160" w:line="360" w:lineRule="auto"/>
              <w:jc w:val="both"/>
              <w:rPr>
                <w:rFonts w:ascii="Times New Roman" w:hAnsi="Times New Roman" w:cs="Times New Roman"/>
                <w:sz w:val="24"/>
                <w:szCs w:val="24"/>
              </w:rPr>
            </w:pPr>
            <w:r w:rsidRPr="005B0805">
              <w:rPr>
                <w:rFonts w:ascii="Times New Roman" w:hAnsi="Times New Roman" w:cs="Times New Roman"/>
                <w:sz w:val="24"/>
                <w:szCs w:val="24"/>
              </w:rPr>
              <w:t>TC-QC-01</w:t>
            </w:r>
          </w:p>
        </w:tc>
        <w:tc>
          <w:tcPr>
            <w:tcW w:w="1202" w:type="dxa"/>
            <w:hideMark/>
          </w:tcPr>
          <w:p w:rsidR="005B0805" w:rsidRPr="005B0805" w:rsidRDefault="005B0805" w:rsidP="005B0805">
            <w:pPr>
              <w:spacing w:after="160" w:line="360" w:lineRule="auto"/>
              <w:jc w:val="both"/>
              <w:rPr>
                <w:rFonts w:ascii="Times New Roman" w:hAnsi="Times New Roman" w:cs="Times New Roman"/>
                <w:sz w:val="24"/>
                <w:szCs w:val="24"/>
              </w:rPr>
            </w:pPr>
            <w:r w:rsidRPr="005B0805">
              <w:rPr>
                <w:rFonts w:ascii="Times New Roman" w:hAnsi="Times New Roman" w:cs="Times New Roman"/>
                <w:sz w:val="24"/>
                <w:szCs w:val="24"/>
              </w:rPr>
              <w:t>QCNN Training Execution</w:t>
            </w:r>
          </w:p>
        </w:tc>
        <w:tc>
          <w:tcPr>
            <w:tcW w:w="0" w:type="auto"/>
            <w:hideMark/>
          </w:tcPr>
          <w:p w:rsidR="005B0805" w:rsidRPr="005B0805" w:rsidRDefault="005B0805" w:rsidP="005B0805">
            <w:pPr>
              <w:spacing w:after="160" w:line="360" w:lineRule="auto"/>
              <w:jc w:val="both"/>
              <w:rPr>
                <w:rFonts w:ascii="Times New Roman" w:hAnsi="Times New Roman" w:cs="Times New Roman"/>
                <w:sz w:val="24"/>
                <w:szCs w:val="24"/>
              </w:rPr>
            </w:pPr>
            <w:r w:rsidRPr="005B0805">
              <w:rPr>
                <w:rFonts w:ascii="Times New Roman" w:hAnsi="Times New Roman" w:cs="Times New Roman"/>
                <w:sz w:val="24"/>
                <w:szCs w:val="24"/>
              </w:rPr>
              <w:t>Preprocessed quantum data</w:t>
            </w:r>
          </w:p>
        </w:tc>
        <w:tc>
          <w:tcPr>
            <w:tcW w:w="0" w:type="auto"/>
            <w:hideMark/>
          </w:tcPr>
          <w:p w:rsidR="005B0805" w:rsidRPr="005B0805" w:rsidRDefault="005B0805" w:rsidP="005B0805">
            <w:pPr>
              <w:spacing w:after="160" w:line="360" w:lineRule="auto"/>
              <w:jc w:val="both"/>
              <w:rPr>
                <w:rFonts w:ascii="Times New Roman" w:hAnsi="Times New Roman" w:cs="Times New Roman"/>
                <w:sz w:val="24"/>
                <w:szCs w:val="24"/>
              </w:rPr>
            </w:pPr>
            <w:r w:rsidRPr="005B0805">
              <w:rPr>
                <w:rFonts w:ascii="Times New Roman" w:hAnsi="Times New Roman" w:cs="Times New Roman"/>
                <w:sz w:val="24"/>
                <w:szCs w:val="24"/>
              </w:rPr>
              <w:t>Training loop completes 200 optimization steps without errors</w:t>
            </w:r>
          </w:p>
        </w:tc>
        <w:tc>
          <w:tcPr>
            <w:tcW w:w="0" w:type="auto"/>
            <w:hideMark/>
          </w:tcPr>
          <w:p w:rsidR="005B0805" w:rsidRPr="005B0805" w:rsidRDefault="005B0805" w:rsidP="005B0805">
            <w:pPr>
              <w:spacing w:after="160" w:line="360" w:lineRule="auto"/>
              <w:jc w:val="both"/>
              <w:rPr>
                <w:rFonts w:ascii="Times New Roman" w:hAnsi="Times New Roman" w:cs="Times New Roman"/>
                <w:sz w:val="24"/>
                <w:szCs w:val="24"/>
              </w:rPr>
            </w:pPr>
            <w:r w:rsidRPr="005B0805">
              <w:rPr>
                <w:rFonts w:ascii="Times New Roman" w:hAnsi="Times New Roman" w:cs="Times New Roman"/>
                <w:sz w:val="24"/>
                <w:szCs w:val="24"/>
              </w:rPr>
              <w:t>Training executed successfully, with stable convergence</w:t>
            </w:r>
          </w:p>
        </w:tc>
      </w:tr>
      <w:tr w:rsidR="005B0805" w:rsidRPr="005B0805" w:rsidTr="002C4905">
        <w:tc>
          <w:tcPr>
            <w:tcW w:w="1413" w:type="dxa"/>
            <w:hideMark/>
          </w:tcPr>
          <w:p w:rsidR="005B0805" w:rsidRPr="005B0805" w:rsidRDefault="005B0805" w:rsidP="005B0805">
            <w:pPr>
              <w:spacing w:after="160" w:line="360" w:lineRule="auto"/>
              <w:jc w:val="both"/>
              <w:rPr>
                <w:rFonts w:ascii="Times New Roman" w:hAnsi="Times New Roman" w:cs="Times New Roman"/>
                <w:sz w:val="24"/>
                <w:szCs w:val="24"/>
              </w:rPr>
            </w:pPr>
            <w:r w:rsidRPr="005B0805">
              <w:rPr>
                <w:rFonts w:ascii="Times New Roman" w:hAnsi="Times New Roman" w:cs="Times New Roman"/>
                <w:sz w:val="24"/>
                <w:szCs w:val="24"/>
              </w:rPr>
              <w:t>TC-QC-02</w:t>
            </w:r>
          </w:p>
        </w:tc>
        <w:tc>
          <w:tcPr>
            <w:tcW w:w="1202" w:type="dxa"/>
            <w:hideMark/>
          </w:tcPr>
          <w:p w:rsidR="005B0805" w:rsidRPr="005B0805" w:rsidRDefault="005B0805" w:rsidP="005B0805">
            <w:pPr>
              <w:spacing w:after="160" w:line="360" w:lineRule="auto"/>
              <w:jc w:val="both"/>
              <w:rPr>
                <w:rFonts w:ascii="Times New Roman" w:hAnsi="Times New Roman" w:cs="Times New Roman"/>
                <w:sz w:val="24"/>
                <w:szCs w:val="24"/>
              </w:rPr>
            </w:pPr>
            <w:r w:rsidRPr="005B0805">
              <w:rPr>
                <w:rFonts w:ascii="Times New Roman" w:hAnsi="Times New Roman" w:cs="Times New Roman"/>
                <w:sz w:val="24"/>
                <w:szCs w:val="24"/>
              </w:rPr>
              <w:t>Model Convergence</w:t>
            </w:r>
          </w:p>
        </w:tc>
        <w:tc>
          <w:tcPr>
            <w:tcW w:w="0" w:type="auto"/>
            <w:hideMark/>
          </w:tcPr>
          <w:p w:rsidR="005B0805" w:rsidRPr="005B0805" w:rsidRDefault="005B0805" w:rsidP="005B0805">
            <w:pPr>
              <w:spacing w:after="160" w:line="360" w:lineRule="auto"/>
              <w:jc w:val="both"/>
              <w:rPr>
                <w:rFonts w:ascii="Times New Roman" w:hAnsi="Times New Roman" w:cs="Times New Roman"/>
                <w:sz w:val="24"/>
                <w:szCs w:val="24"/>
              </w:rPr>
            </w:pPr>
            <w:r w:rsidRPr="005B0805">
              <w:rPr>
                <w:rFonts w:ascii="Times New Roman" w:hAnsi="Times New Roman" w:cs="Times New Roman"/>
                <w:sz w:val="24"/>
                <w:szCs w:val="24"/>
              </w:rPr>
              <w:t>Accuracy, loss metrics per step</w:t>
            </w:r>
          </w:p>
        </w:tc>
        <w:tc>
          <w:tcPr>
            <w:tcW w:w="0" w:type="auto"/>
            <w:hideMark/>
          </w:tcPr>
          <w:p w:rsidR="005B0805" w:rsidRPr="005B0805" w:rsidRDefault="005B0805" w:rsidP="005B0805">
            <w:pPr>
              <w:spacing w:after="160" w:line="360" w:lineRule="auto"/>
              <w:jc w:val="both"/>
              <w:rPr>
                <w:rFonts w:ascii="Times New Roman" w:hAnsi="Times New Roman" w:cs="Times New Roman"/>
                <w:sz w:val="24"/>
                <w:szCs w:val="24"/>
              </w:rPr>
            </w:pPr>
            <w:r w:rsidRPr="005B0805">
              <w:rPr>
                <w:rFonts w:ascii="Times New Roman" w:hAnsi="Times New Roman" w:cs="Times New Roman"/>
                <w:sz w:val="24"/>
                <w:szCs w:val="24"/>
              </w:rPr>
              <w:t>Accuracy and F1-score improve over early steps and stabilize by step 150</w:t>
            </w:r>
          </w:p>
        </w:tc>
        <w:tc>
          <w:tcPr>
            <w:tcW w:w="0" w:type="auto"/>
            <w:hideMark/>
          </w:tcPr>
          <w:p w:rsidR="005B0805" w:rsidRPr="005B0805" w:rsidRDefault="005B0805" w:rsidP="005B0805">
            <w:pPr>
              <w:spacing w:after="160" w:line="360" w:lineRule="auto"/>
              <w:jc w:val="both"/>
              <w:rPr>
                <w:rFonts w:ascii="Times New Roman" w:hAnsi="Times New Roman" w:cs="Times New Roman"/>
                <w:sz w:val="24"/>
                <w:szCs w:val="24"/>
              </w:rPr>
            </w:pPr>
            <w:r w:rsidRPr="005B0805">
              <w:rPr>
                <w:rFonts w:ascii="Times New Roman" w:hAnsi="Times New Roman" w:cs="Times New Roman"/>
                <w:sz w:val="24"/>
                <w:szCs w:val="24"/>
              </w:rPr>
              <w:t>Accuracy = 96.8%, F1-score = 93.2%, confirming convergence</w:t>
            </w:r>
          </w:p>
        </w:tc>
      </w:tr>
      <w:tr w:rsidR="005B0805" w:rsidRPr="005B0805" w:rsidTr="002C4905">
        <w:tc>
          <w:tcPr>
            <w:tcW w:w="1413" w:type="dxa"/>
            <w:hideMark/>
          </w:tcPr>
          <w:p w:rsidR="005B0805" w:rsidRPr="005B0805" w:rsidRDefault="005B0805" w:rsidP="005B0805">
            <w:pPr>
              <w:spacing w:after="160" w:line="360" w:lineRule="auto"/>
              <w:jc w:val="both"/>
              <w:rPr>
                <w:rFonts w:ascii="Times New Roman" w:hAnsi="Times New Roman" w:cs="Times New Roman"/>
                <w:sz w:val="24"/>
                <w:szCs w:val="24"/>
              </w:rPr>
            </w:pPr>
            <w:r w:rsidRPr="005B0805">
              <w:rPr>
                <w:rFonts w:ascii="Times New Roman" w:hAnsi="Times New Roman" w:cs="Times New Roman"/>
                <w:sz w:val="24"/>
                <w:szCs w:val="24"/>
              </w:rPr>
              <w:t>TC-PE-01</w:t>
            </w:r>
          </w:p>
        </w:tc>
        <w:tc>
          <w:tcPr>
            <w:tcW w:w="1202" w:type="dxa"/>
            <w:hideMark/>
          </w:tcPr>
          <w:p w:rsidR="005B0805" w:rsidRPr="005B0805" w:rsidRDefault="005B0805" w:rsidP="005B0805">
            <w:pPr>
              <w:spacing w:after="160" w:line="360" w:lineRule="auto"/>
              <w:jc w:val="both"/>
              <w:rPr>
                <w:rFonts w:ascii="Times New Roman" w:hAnsi="Times New Roman" w:cs="Times New Roman"/>
                <w:sz w:val="24"/>
                <w:szCs w:val="24"/>
              </w:rPr>
            </w:pPr>
            <w:r w:rsidRPr="005B0805">
              <w:rPr>
                <w:rFonts w:ascii="Times New Roman" w:hAnsi="Times New Roman" w:cs="Times New Roman"/>
                <w:sz w:val="24"/>
                <w:szCs w:val="24"/>
              </w:rPr>
              <w:t>Predictive Accuracy</w:t>
            </w:r>
          </w:p>
        </w:tc>
        <w:tc>
          <w:tcPr>
            <w:tcW w:w="0" w:type="auto"/>
            <w:hideMark/>
          </w:tcPr>
          <w:p w:rsidR="005B0805" w:rsidRPr="005B0805" w:rsidRDefault="005B0805" w:rsidP="005B0805">
            <w:pPr>
              <w:spacing w:after="160" w:line="360" w:lineRule="auto"/>
              <w:jc w:val="both"/>
              <w:rPr>
                <w:rFonts w:ascii="Times New Roman" w:hAnsi="Times New Roman" w:cs="Times New Roman"/>
                <w:sz w:val="24"/>
                <w:szCs w:val="24"/>
              </w:rPr>
            </w:pPr>
            <w:r w:rsidRPr="005B0805">
              <w:rPr>
                <w:rFonts w:ascii="Times New Roman" w:hAnsi="Times New Roman" w:cs="Times New Roman"/>
                <w:sz w:val="24"/>
                <w:szCs w:val="24"/>
              </w:rPr>
              <w:t>Unseen test transactions</w:t>
            </w:r>
          </w:p>
        </w:tc>
        <w:tc>
          <w:tcPr>
            <w:tcW w:w="0" w:type="auto"/>
            <w:hideMark/>
          </w:tcPr>
          <w:p w:rsidR="005B0805" w:rsidRPr="005B0805" w:rsidRDefault="005B0805" w:rsidP="005B0805">
            <w:pPr>
              <w:spacing w:after="160" w:line="360" w:lineRule="auto"/>
              <w:jc w:val="both"/>
              <w:rPr>
                <w:rFonts w:ascii="Times New Roman" w:hAnsi="Times New Roman" w:cs="Times New Roman"/>
                <w:sz w:val="24"/>
                <w:szCs w:val="24"/>
              </w:rPr>
            </w:pPr>
            <w:r w:rsidRPr="005B0805">
              <w:rPr>
                <w:rFonts w:ascii="Times New Roman" w:hAnsi="Times New Roman" w:cs="Times New Roman"/>
                <w:sz w:val="24"/>
                <w:szCs w:val="24"/>
              </w:rPr>
              <w:t>High predictive accuracy (Accuracy &gt; 95%, AUC &gt; 0.95)</w:t>
            </w:r>
          </w:p>
        </w:tc>
        <w:tc>
          <w:tcPr>
            <w:tcW w:w="0" w:type="auto"/>
            <w:hideMark/>
          </w:tcPr>
          <w:p w:rsidR="005B0805" w:rsidRPr="005B0805" w:rsidRDefault="005B0805" w:rsidP="005B0805">
            <w:pPr>
              <w:spacing w:after="160" w:line="360" w:lineRule="auto"/>
              <w:jc w:val="both"/>
              <w:rPr>
                <w:rFonts w:ascii="Times New Roman" w:hAnsi="Times New Roman" w:cs="Times New Roman"/>
                <w:sz w:val="24"/>
                <w:szCs w:val="24"/>
              </w:rPr>
            </w:pPr>
            <w:r w:rsidRPr="005B0805">
              <w:rPr>
                <w:rFonts w:ascii="Times New Roman" w:hAnsi="Times New Roman" w:cs="Times New Roman"/>
                <w:sz w:val="24"/>
                <w:szCs w:val="24"/>
              </w:rPr>
              <w:t>Accuracy = 96.8%, AUC = 0.975, validating high predictive power</w:t>
            </w:r>
          </w:p>
        </w:tc>
      </w:tr>
      <w:tr w:rsidR="005B0805" w:rsidRPr="005B0805" w:rsidTr="002C4905">
        <w:tc>
          <w:tcPr>
            <w:tcW w:w="1413" w:type="dxa"/>
            <w:hideMark/>
          </w:tcPr>
          <w:p w:rsidR="005B0805" w:rsidRPr="005B0805" w:rsidRDefault="005B0805" w:rsidP="005B0805">
            <w:pPr>
              <w:spacing w:after="160" w:line="360" w:lineRule="auto"/>
              <w:jc w:val="both"/>
              <w:rPr>
                <w:rFonts w:ascii="Times New Roman" w:hAnsi="Times New Roman" w:cs="Times New Roman"/>
                <w:sz w:val="24"/>
                <w:szCs w:val="24"/>
              </w:rPr>
            </w:pPr>
            <w:r w:rsidRPr="005B0805">
              <w:rPr>
                <w:rFonts w:ascii="Times New Roman" w:hAnsi="Times New Roman" w:cs="Times New Roman"/>
                <w:sz w:val="24"/>
                <w:szCs w:val="24"/>
              </w:rPr>
              <w:t>TC-RC-01</w:t>
            </w:r>
          </w:p>
        </w:tc>
        <w:tc>
          <w:tcPr>
            <w:tcW w:w="1202" w:type="dxa"/>
            <w:hideMark/>
          </w:tcPr>
          <w:p w:rsidR="005B0805" w:rsidRPr="005B0805" w:rsidRDefault="005B0805" w:rsidP="005B0805">
            <w:pPr>
              <w:spacing w:after="160" w:line="360" w:lineRule="auto"/>
              <w:jc w:val="both"/>
              <w:rPr>
                <w:rFonts w:ascii="Times New Roman" w:hAnsi="Times New Roman" w:cs="Times New Roman"/>
                <w:sz w:val="24"/>
                <w:szCs w:val="24"/>
              </w:rPr>
            </w:pPr>
            <w:r w:rsidRPr="005B0805">
              <w:rPr>
                <w:rFonts w:ascii="Times New Roman" w:hAnsi="Times New Roman" w:cs="Times New Roman"/>
                <w:sz w:val="24"/>
                <w:szCs w:val="24"/>
              </w:rPr>
              <w:t>Fraud Risk Classification</w:t>
            </w:r>
          </w:p>
        </w:tc>
        <w:tc>
          <w:tcPr>
            <w:tcW w:w="0" w:type="auto"/>
            <w:hideMark/>
          </w:tcPr>
          <w:p w:rsidR="005B0805" w:rsidRPr="005B0805" w:rsidRDefault="005B0805" w:rsidP="005B0805">
            <w:pPr>
              <w:spacing w:after="160" w:line="360" w:lineRule="auto"/>
              <w:jc w:val="both"/>
              <w:rPr>
                <w:rFonts w:ascii="Times New Roman" w:hAnsi="Times New Roman" w:cs="Times New Roman"/>
                <w:sz w:val="24"/>
                <w:szCs w:val="24"/>
              </w:rPr>
            </w:pPr>
            <w:r w:rsidRPr="005B0805">
              <w:rPr>
                <w:rFonts w:ascii="Times New Roman" w:hAnsi="Times New Roman" w:cs="Times New Roman"/>
                <w:sz w:val="24"/>
                <w:szCs w:val="24"/>
              </w:rPr>
              <w:t xml:space="preserve">Test transactions </w:t>
            </w:r>
            <w:r w:rsidRPr="005B0805">
              <w:rPr>
                <w:rFonts w:ascii="Times New Roman" w:hAnsi="Times New Roman" w:cs="Times New Roman"/>
                <w:sz w:val="24"/>
                <w:szCs w:val="24"/>
              </w:rPr>
              <w:lastRenderedPageBreak/>
              <w:t>with probability scores</w:t>
            </w:r>
          </w:p>
        </w:tc>
        <w:tc>
          <w:tcPr>
            <w:tcW w:w="0" w:type="auto"/>
            <w:hideMark/>
          </w:tcPr>
          <w:p w:rsidR="005B0805" w:rsidRPr="005B0805" w:rsidRDefault="005B0805" w:rsidP="005B0805">
            <w:pPr>
              <w:spacing w:after="160" w:line="360" w:lineRule="auto"/>
              <w:jc w:val="both"/>
              <w:rPr>
                <w:rFonts w:ascii="Times New Roman" w:hAnsi="Times New Roman" w:cs="Times New Roman"/>
                <w:sz w:val="24"/>
                <w:szCs w:val="24"/>
              </w:rPr>
            </w:pPr>
            <w:r w:rsidRPr="005B0805">
              <w:rPr>
                <w:rFonts w:ascii="Times New Roman" w:hAnsi="Times New Roman" w:cs="Times New Roman"/>
                <w:sz w:val="24"/>
                <w:szCs w:val="24"/>
              </w:rPr>
              <w:lastRenderedPageBreak/>
              <w:t xml:space="preserve">Transactions correctly categorized into </w:t>
            </w:r>
            <w:r w:rsidRPr="005B0805">
              <w:rPr>
                <w:rFonts w:ascii="Times New Roman" w:hAnsi="Times New Roman" w:cs="Times New Roman"/>
                <w:sz w:val="24"/>
                <w:szCs w:val="24"/>
              </w:rPr>
              <w:lastRenderedPageBreak/>
              <w:t>High, Medium, and Low risk</w:t>
            </w:r>
          </w:p>
        </w:tc>
        <w:tc>
          <w:tcPr>
            <w:tcW w:w="0" w:type="auto"/>
            <w:hideMark/>
          </w:tcPr>
          <w:p w:rsidR="005B0805" w:rsidRPr="005B0805" w:rsidRDefault="005B0805" w:rsidP="005B0805">
            <w:pPr>
              <w:spacing w:after="160" w:line="360" w:lineRule="auto"/>
              <w:jc w:val="both"/>
              <w:rPr>
                <w:rFonts w:ascii="Times New Roman" w:hAnsi="Times New Roman" w:cs="Times New Roman"/>
                <w:sz w:val="24"/>
                <w:szCs w:val="24"/>
              </w:rPr>
            </w:pPr>
            <w:r w:rsidRPr="005B0805">
              <w:rPr>
                <w:rFonts w:ascii="Times New Roman" w:hAnsi="Times New Roman" w:cs="Times New Roman"/>
                <w:sz w:val="24"/>
                <w:szCs w:val="24"/>
              </w:rPr>
              <w:lastRenderedPageBreak/>
              <w:t xml:space="preserve">All transactions classified correctly according to </w:t>
            </w:r>
            <w:r w:rsidRPr="005B0805">
              <w:rPr>
                <w:rFonts w:ascii="Times New Roman" w:hAnsi="Times New Roman" w:cs="Times New Roman"/>
                <w:sz w:val="24"/>
                <w:szCs w:val="24"/>
              </w:rPr>
              <w:lastRenderedPageBreak/>
              <w:t>probability thresholds</w:t>
            </w:r>
          </w:p>
        </w:tc>
      </w:tr>
      <w:tr w:rsidR="005B0805" w:rsidRPr="005B0805" w:rsidTr="002C4905">
        <w:tc>
          <w:tcPr>
            <w:tcW w:w="1413" w:type="dxa"/>
            <w:hideMark/>
          </w:tcPr>
          <w:p w:rsidR="005B0805" w:rsidRPr="005B0805" w:rsidRDefault="005B0805" w:rsidP="005B0805">
            <w:pPr>
              <w:spacing w:after="160" w:line="360" w:lineRule="auto"/>
              <w:jc w:val="both"/>
              <w:rPr>
                <w:rFonts w:ascii="Times New Roman" w:hAnsi="Times New Roman" w:cs="Times New Roman"/>
                <w:sz w:val="24"/>
                <w:szCs w:val="24"/>
              </w:rPr>
            </w:pPr>
            <w:r w:rsidRPr="005B0805">
              <w:rPr>
                <w:rFonts w:ascii="Times New Roman" w:hAnsi="Times New Roman" w:cs="Times New Roman"/>
                <w:sz w:val="24"/>
                <w:szCs w:val="24"/>
              </w:rPr>
              <w:t>TC-AR-01</w:t>
            </w:r>
          </w:p>
        </w:tc>
        <w:tc>
          <w:tcPr>
            <w:tcW w:w="1202" w:type="dxa"/>
            <w:hideMark/>
          </w:tcPr>
          <w:p w:rsidR="005B0805" w:rsidRPr="005B0805" w:rsidRDefault="005B0805" w:rsidP="005B0805">
            <w:pPr>
              <w:spacing w:after="160" w:line="360" w:lineRule="auto"/>
              <w:jc w:val="both"/>
              <w:rPr>
                <w:rFonts w:ascii="Times New Roman" w:hAnsi="Times New Roman" w:cs="Times New Roman"/>
                <w:sz w:val="24"/>
                <w:szCs w:val="24"/>
              </w:rPr>
            </w:pPr>
            <w:r w:rsidRPr="005B0805">
              <w:rPr>
                <w:rFonts w:ascii="Times New Roman" w:hAnsi="Times New Roman" w:cs="Times New Roman"/>
                <w:sz w:val="24"/>
                <w:szCs w:val="24"/>
              </w:rPr>
              <w:t>Automated Report Generation</w:t>
            </w:r>
          </w:p>
        </w:tc>
        <w:tc>
          <w:tcPr>
            <w:tcW w:w="0" w:type="auto"/>
            <w:hideMark/>
          </w:tcPr>
          <w:p w:rsidR="005B0805" w:rsidRPr="005B0805" w:rsidRDefault="005B0805" w:rsidP="005B0805">
            <w:pPr>
              <w:spacing w:after="160" w:line="360" w:lineRule="auto"/>
              <w:jc w:val="both"/>
              <w:rPr>
                <w:rFonts w:ascii="Times New Roman" w:hAnsi="Times New Roman" w:cs="Times New Roman"/>
                <w:sz w:val="24"/>
                <w:szCs w:val="24"/>
              </w:rPr>
            </w:pPr>
            <w:r w:rsidRPr="005B0805">
              <w:rPr>
                <w:rFonts w:ascii="Times New Roman" w:hAnsi="Times New Roman" w:cs="Times New Roman"/>
                <w:sz w:val="24"/>
                <w:szCs w:val="24"/>
              </w:rPr>
              <w:t>Model metrics and transaction outputs</w:t>
            </w:r>
          </w:p>
        </w:tc>
        <w:tc>
          <w:tcPr>
            <w:tcW w:w="0" w:type="auto"/>
            <w:hideMark/>
          </w:tcPr>
          <w:p w:rsidR="005B0805" w:rsidRPr="005B0805" w:rsidRDefault="005B0805" w:rsidP="005B0805">
            <w:pPr>
              <w:spacing w:after="160" w:line="360" w:lineRule="auto"/>
              <w:jc w:val="both"/>
              <w:rPr>
                <w:rFonts w:ascii="Times New Roman" w:hAnsi="Times New Roman" w:cs="Times New Roman"/>
                <w:sz w:val="24"/>
                <w:szCs w:val="24"/>
              </w:rPr>
            </w:pPr>
            <w:r w:rsidRPr="005B0805">
              <w:rPr>
                <w:rFonts w:ascii="Times New Roman" w:hAnsi="Times New Roman" w:cs="Times New Roman"/>
                <w:sz w:val="24"/>
                <w:szCs w:val="24"/>
              </w:rPr>
              <w:t>PDF report generated including metrics, confusion matrix, ROC curve, and risk table</w:t>
            </w:r>
          </w:p>
        </w:tc>
        <w:tc>
          <w:tcPr>
            <w:tcW w:w="0" w:type="auto"/>
            <w:hideMark/>
          </w:tcPr>
          <w:p w:rsidR="005B0805" w:rsidRPr="005B0805" w:rsidRDefault="005B0805" w:rsidP="005B0805">
            <w:pPr>
              <w:spacing w:after="160" w:line="360" w:lineRule="auto"/>
              <w:jc w:val="both"/>
              <w:rPr>
                <w:rFonts w:ascii="Times New Roman" w:hAnsi="Times New Roman" w:cs="Times New Roman"/>
                <w:sz w:val="24"/>
                <w:szCs w:val="24"/>
              </w:rPr>
            </w:pPr>
            <w:r w:rsidRPr="005B0805">
              <w:rPr>
                <w:rFonts w:ascii="Times New Roman" w:hAnsi="Times New Roman" w:cs="Times New Roman"/>
                <w:sz w:val="24"/>
                <w:szCs w:val="24"/>
              </w:rPr>
              <w:t>Report generated successfully, all information correctly compiled</w:t>
            </w:r>
          </w:p>
        </w:tc>
      </w:tr>
    </w:tbl>
    <w:p w:rsidR="005B0805" w:rsidRPr="005B0805" w:rsidRDefault="005B0805" w:rsidP="005B0805">
      <w:pPr>
        <w:spacing w:line="360" w:lineRule="auto"/>
        <w:jc w:val="both"/>
        <w:rPr>
          <w:rFonts w:ascii="Times New Roman" w:hAnsi="Times New Roman" w:cs="Times New Roman"/>
          <w:sz w:val="24"/>
          <w:szCs w:val="24"/>
        </w:rPr>
      </w:pPr>
    </w:p>
    <w:p w:rsidR="005B0805" w:rsidRPr="005B0805" w:rsidRDefault="005B0805" w:rsidP="005B0805">
      <w:pPr>
        <w:spacing w:line="360" w:lineRule="auto"/>
        <w:jc w:val="both"/>
        <w:rPr>
          <w:rFonts w:ascii="Times New Roman" w:hAnsi="Times New Roman" w:cs="Times New Roman"/>
          <w:b/>
          <w:bCs/>
          <w:sz w:val="24"/>
          <w:szCs w:val="24"/>
        </w:rPr>
      </w:pPr>
      <w:r w:rsidRPr="005B0805">
        <w:rPr>
          <w:rFonts w:ascii="Times New Roman" w:hAnsi="Times New Roman" w:cs="Times New Roman"/>
          <w:b/>
          <w:bCs/>
          <w:sz w:val="24"/>
          <w:szCs w:val="24"/>
        </w:rPr>
        <w:t>6.5.3 Test Case Summary</w:t>
      </w:r>
    </w:p>
    <w:p w:rsidR="005B0805" w:rsidRPr="005B0805" w:rsidRDefault="005B0805" w:rsidP="005B0805">
      <w:pPr>
        <w:spacing w:line="360" w:lineRule="auto"/>
        <w:jc w:val="both"/>
        <w:rPr>
          <w:rFonts w:ascii="Times New Roman" w:hAnsi="Times New Roman" w:cs="Times New Roman"/>
          <w:sz w:val="24"/>
          <w:szCs w:val="24"/>
        </w:rPr>
      </w:pPr>
      <w:r w:rsidRPr="005B0805">
        <w:rPr>
          <w:rFonts w:ascii="Times New Roman" w:hAnsi="Times New Roman" w:cs="Times New Roman"/>
          <w:sz w:val="24"/>
          <w:szCs w:val="24"/>
        </w:rPr>
        <w:t>The testing phase for the QCNN-based fraud detection system was highly successful, with all defined test cases passing. Key highlights include:</w:t>
      </w:r>
    </w:p>
    <w:p w:rsidR="005B0805" w:rsidRPr="005B0805" w:rsidRDefault="005B0805">
      <w:pPr>
        <w:numPr>
          <w:ilvl w:val="0"/>
          <w:numId w:val="27"/>
        </w:numPr>
        <w:spacing w:line="360" w:lineRule="auto"/>
        <w:jc w:val="both"/>
        <w:rPr>
          <w:rFonts w:ascii="Times New Roman" w:hAnsi="Times New Roman" w:cs="Times New Roman"/>
          <w:sz w:val="24"/>
          <w:szCs w:val="24"/>
        </w:rPr>
      </w:pPr>
      <w:r w:rsidRPr="005B0805">
        <w:rPr>
          <w:rFonts w:ascii="Times New Roman" w:hAnsi="Times New Roman" w:cs="Times New Roman"/>
          <w:sz w:val="24"/>
          <w:szCs w:val="24"/>
        </w:rPr>
        <w:t>The data preprocessing and qubit encoding pipeline correctly transformed raw transaction data for quantum processing.</w:t>
      </w:r>
    </w:p>
    <w:p w:rsidR="005B0805" w:rsidRPr="005B0805" w:rsidRDefault="005B0805">
      <w:pPr>
        <w:numPr>
          <w:ilvl w:val="0"/>
          <w:numId w:val="27"/>
        </w:numPr>
        <w:spacing w:line="360" w:lineRule="auto"/>
        <w:jc w:val="both"/>
        <w:rPr>
          <w:rFonts w:ascii="Times New Roman" w:hAnsi="Times New Roman" w:cs="Times New Roman"/>
          <w:sz w:val="24"/>
          <w:szCs w:val="24"/>
        </w:rPr>
      </w:pPr>
      <w:r w:rsidRPr="005B0805">
        <w:rPr>
          <w:rFonts w:ascii="Times New Roman" w:hAnsi="Times New Roman" w:cs="Times New Roman"/>
          <w:sz w:val="24"/>
          <w:szCs w:val="24"/>
        </w:rPr>
        <w:t>The QCNN training process was stable, efficient, and converged to a high-performance state.</w:t>
      </w:r>
    </w:p>
    <w:p w:rsidR="005B0805" w:rsidRPr="005B0805" w:rsidRDefault="005B0805">
      <w:pPr>
        <w:numPr>
          <w:ilvl w:val="0"/>
          <w:numId w:val="27"/>
        </w:numPr>
        <w:spacing w:line="360" w:lineRule="auto"/>
        <w:jc w:val="both"/>
        <w:rPr>
          <w:rFonts w:ascii="Times New Roman" w:hAnsi="Times New Roman" w:cs="Times New Roman"/>
          <w:sz w:val="24"/>
          <w:szCs w:val="24"/>
        </w:rPr>
      </w:pPr>
      <w:r w:rsidRPr="005B0805">
        <w:rPr>
          <w:rFonts w:ascii="Times New Roman" w:hAnsi="Times New Roman" w:cs="Times New Roman"/>
          <w:sz w:val="24"/>
          <w:szCs w:val="24"/>
        </w:rPr>
        <w:t>Predictive metrics confirmed the model’s effectiveness in identifying fraudulent transactions with minimal false positives.</w:t>
      </w:r>
    </w:p>
    <w:p w:rsidR="005B0805" w:rsidRPr="005B0805" w:rsidRDefault="005B0805">
      <w:pPr>
        <w:numPr>
          <w:ilvl w:val="0"/>
          <w:numId w:val="27"/>
        </w:numPr>
        <w:spacing w:line="360" w:lineRule="auto"/>
        <w:jc w:val="both"/>
        <w:rPr>
          <w:rFonts w:ascii="Times New Roman" w:hAnsi="Times New Roman" w:cs="Times New Roman"/>
          <w:sz w:val="24"/>
          <w:szCs w:val="24"/>
        </w:rPr>
      </w:pPr>
      <w:r w:rsidRPr="005B0805">
        <w:rPr>
          <w:rFonts w:ascii="Times New Roman" w:hAnsi="Times New Roman" w:cs="Times New Roman"/>
          <w:sz w:val="24"/>
          <w:szCs w:val="24"/>
        </w:rPr>
        <w:t>Risk-based fraud classification worked as intended, providing actionable decision-making outputs.</w:t>
      </w:r>
    </w:p>
    <w:p w:rsidR="005B0805" w:rsidRPr="005B0805" w:rsidRDefault="005B0805">
      <w:pPr>
        <w:numPr>
          <w:ilvl w:val="0"/>
          <w:numId w:val="27"/>
        </w:numPr>
        <w:spacing w:line="360" w:lineRule="auto"/>
        <w:jc w:val="both"/>
        <w:rPr>
          <w:rFonts w:ascii="Times New Roman" w:hAnsi="Times New Roman" w:cs="Times New Roman"/>
          <w:sz w:val="24"/>
          <w:szCs w:val="24"/>
        </w:rPr>
      </w:pPr>
      <w:r w:rsidRPr="005B0805">
        <w:rPr>
          <w:rFonts w:ascii="Times New Roman" w:hAnsi="Times New Roman" w:cs="Times New Roman"/>
          <w:sz w:val="24"/>
          <w:szCs w:val="24"/>
        </w:rPr>
        <w:t>The automated report generation successfully compiled all results, visualizations, and recommendations in a professional, shareable format.</w:t>
      </w:r>
    </w:p>
    <w:p w:rsidR="005B0805" w:rsidRDefault="005B0805" w:rsidP="005B0805">
      <w:pPr>
        <w:spacing w:line="360" w:lineRule="auto"/>
        <w:jc w:val="both"/>
        <w:rPr>
          <w:rFonts w:ascii="Times New Roman" w:hAnsi="Times New Roman" w:cs="Times New Roman"/>
          <w:sz w:val="24"/>
          <w:szCs w:val="24"/>
        </w:rPr>
      </w:pPr>
      <w:r w:rsidRPr="005B0805">
        <w:rPr>
          <w:rFonts w:ascii="Times New Roman" w:hAnsi="Times New Roman" w:cs="Times New Roman"/>
          <w:b/>
          <w:bCs/>
          <w:sz w:val="24"/>
          <w:szCs w:val="24"/>
        </w:rPr>
        <w:t>Conclusion:</w:t>
      </w:r>
      <w:r w:rsidRPr="005B0805">
        <w:rPr>
          <w:rFonts w:ascii="Times New Roman" w:hAnsi="Times New Roman" w:cs="Times New Roman"/>
          <w:sz w:val="24"/>
          <w:szCs w:val="24"/>
        </w:rPr>
        <w:br/>
        <w:t>Overall, the testing results provide strong evidence that the proposed QCNN-based fraud detection system is functional, reliable, and effective, offering a practical solution for real-world financial fraud detection scenarios.</w:t>
      </w:r>
    </w:p>
    <w:p w:rsidR="00576227" w:rsidRPr="005B0805" w:rsidRDefault="00576227" w:rsidP="005B0805">
      <w:pPr>
        <w:spacing w:line="360" w:lineRule="auto"/>
        <w:jc w:val="both"/>
        <w:rPr>
          <w:rFonts w:ascii="Times New Roman" w:hAnsi="Times New Roman" w:cs="Times New Roman"/>
          <w:sz w:val="24"/>
          <w:szCs w:val="24"/>
        </w:rPr>
      </w:pPr>
    </w:p>
    <w:p w:rsidR="00E75815" w:rsidRDefault="00E75815" w:rsidP="00E75815">
      <w:pPr>
        <w:spacing w:line="360" w:lineRule="auto"/>
        <w:jc w:val="both"/>
        <w:rPr>
          <w:rFonts w:ascii="Times New Roman" w:hAnsi="Times New Roman" w:cs="Times New Roman"/>
          <w:sz w:val="24"/>
          <w:szCs w:val="24"/>
        </w:rPr>
      </w:pPr>
    </w:p>
    <w:p w:rsidR="00576227" w:rsidRDefault="00576227" w:rsidP="00E75815">
      <w:pPr>
        <w:spacing w:line="360" w:lineRule="auto"/>
        <w:jc w:val="both"/>
        <w:rPr>
          <w:rFonts w:ascii="Times New Roman" w:hAnsi="Times New Roman" w:cs="Times New Roman"/>
          <w:sz w:val="24"/>
          <w:szCs w:val="24"/>
        </w:rPr>
      </w:pPr>
    </w:p>
    <w:p w:rsidR="00576227" w:rsidRDefault="00576227" w:rsidP="00E75815">
      <w:pPr>
        <w:spacing w:line="360" w:lineRule="auto"/>
        <w:jc w:val="both"/>
        <w:rPr>
          <w:rFonts w:ascii="Times New Roman" w:hAnsi="Times New Roman" w:cs="Times New Roman"/>
          <w:sz w:val="24"/>
          <w:szCs w:val="24"/>
        </w:rPr>
      </w:pPr>
    </w:p>
    <w:p w:rsidR="00576227" w:rsidRDefault="00576227" w:rsidP="00E75815">
      <w:pPr>
        <w:spacing w:line="360" w:lineRule="auto"/>
        <w:jc w:val="both"/>
        <w:rPr>
          <w:rFonts w:ascii="Times New Roman" w:hAnsi="Times New Roman" w:cs="Times New Roman"/>
          <w:sz w:val="24"/>
          <w:szCs w:val="24"/>
        </w:rPr>
      </w:pPr>
    </w:p>
    <w:p w:rsidR="00576227" w:rsidRDefault="00576227" w:rsidP="00E75815">
      <w:pPr>
        <w:spacing w:line="360" w:lineRule="auto"/>
        <w:jc w:val="both"/>
        <w:rPr>
          <w:rFonts w:ascii="Times New Roman" w:hAnsi="Times New Roman" w:cs="Times New Roman"/>
          <w:sz w:val="24"/>
          <w:szCs w:val="24"/>
        </w:rPr>
      </w:pPr>
    </w:p>
    <w:p w:rsidR="00576227" w:rsidRDefault="00576227" w:rsidP="00E75815">
      <w:pPr>
        <w:spacing w:line="360" w:lineRule="auto"/>
        <w:jc w:val="both"/>
        <w:rPr>
          <w:rFonts w:ascii="Times New Roman" w:hAnsi="Times New Roman" w:cs="Times New Roman"/>
          <w:sz w:val="24"/>
          <w:szCs w:val="24"/>
        </w:rPr>
      </w:pPr>
    </w:p>
    <w:p w:rsidR="00576227" w:rsidRDefault="00576227" w:rsidP="00E75815">
      <w:pPr>
        <w:spacing w:line="360" w:lineRule="auto"/>
        <w:jc w:val="both"/>
        <w:rPr>
          <w:rFonts w:ascii="Times New Roman" w:hAnsi="Times New Roman" w:cs="Times New Roman"/>
          <w:sz w:val="24"/>
          <w:szCs w:val="24"/>
        </w:rPr>
      </w:pPr>
    </w:p>
    <w:p w:rsidR="00576227" w:rsidRDefault="00576227" w:rsidP="00E75815">
      <w:pPr>
        <w:spacing w:line="360" w:lineRule="auto"/>
        <w:jc w:val="both"/>
        <w:rPr>
          <w:rFonts w:ascii="Times New Roman" w:hAnsi="Times New Roman" w:cs="Times New Roman"/>
          <w:sz w:val="24"/>
          <w:szCs w:val="24"/>
        </w:rPr>
      </w:pPr>
    </w:p>
    <w:p w:rsidR="00576227" w:rsidRDefault="00576227" w:rsidP="00E75815">
      <w:pPr>
        <w:spacing w:line="360" w:lineRule="auto"/>
        <w:jc w:val="both"/>
        <w:rPr>
          <w:rFonts w:ascii="Times New Roman" w:hAnsi="Times New Roman" w:cs="Times New Roman"/>
          <w:sz w:val="24"/>
          <w:szCs w:val="24"/>
        </w:rPr>
      </w:pPr>
    </w:p>
    <w:p w:rsidR="00576227" w:rsidRDefault="00576227" w:rsidP="00E75815">
      <w:pPr>
        <w:spacing w:line="360" w:lineRule="auto"/>
        <w:jc w:val="both"/>
        <w:rPr>
          <w:rFonts w:ascii="Times New Roman" w:hAnsi="Times New Roman" w:cs="Times New Roman"/>
          <w:sz w:val="24"/>
          <w:szCs w:val="24"/>
        </w:rPr>
      </w:pPr>
    </w:p>
    <w:p w:rsidR="00576227" w:rsidRDefault="00576227" w:rsidP="00E75815">
      <w:pPr>
        <w:spacing w:line="360" w:lineRule="auto"/>
        <w:jc w:val="both"/>
        <w:rPr>
          <w:rFonts w:ascii="Times New Roman" w:hAnsi="Times New Roman" w:cs="Times New Roman"/>
          <w:sz w:val="24"/>
          <w:szCs w:val="24"/>
        </w:rPr>
      </w:pPr>
    </w:p>
    <w:p w:rsidR="00576227" w:rsidRDefault="00576227" w:rsidP="00E75815">
      <w:pPr>
        <w:spacing w:line="360" w:lineRule="auto"/>
        <w:jc w:val="both"/>
        <w:rPr>
          <w:rFonts w:ascii="Times New Roman" w:hAnsi="Times New Roman" w:cs="Times New Roman"/>
          <w:sz w:val="24"/>
          <w:szCs w:val="24"/>
        </w:rPr>
      </w:pPr>
    </w:p>
    <w:p w:rsidR="00576227" w:rsidRDefault="00576227" w:rsidP="00E75815">
      <w:pPr>
        <w:spacing w:line="360" w:lineRule="auto"/>
        <w:jc w:val="both"/>
        <w:rPr>
          <w:rFonts w:ascii="Times New Roman" w:hAnsi="Times New Roman" w:cs="Times New Roman"/>
          <w:sz w:val="24"/>
          <w:szCs w:val="24"/>
        </w:rPr>
      </w:pPr>
    </w:p>
    <w:p w:rsidR="00576227" w:rsidRDefault="00576227" w:rsidP="00E75815">
      <w:pPr>
        <w:spacing w:line="360" w:lineRule="auto"/>
        <w:jc w:val="both"/>
        <w:rPr>
          <w:rFonts w:ascii="Times New Roman" w:hAnsi="Times New Roman" w:cs="Times New Roman"/>
          <w:sz w:val="24"/>
          <w:szCs w:val="24"/>
        </w:rPr>
      </w:pPr>
    </w:p>
    <w:p w:rsidR="00576227" w:rsidRDefault="00576227" w:rsidP="00E75815">
      <w:pPr>
        <w:spacing w:line="360" w:lineRule="auto"/>
        <w:jc w:val="both"/>
        <w:rPr>
          <w:rFonts w:ascii="Times New Roman" w:hAnsi="Times New Roman" w:cs="Times New Roman"/>
          <w:sz w:val="24"/>
          <w:szCs w:val="24"/>
        </w:rPr>
      </w:pPr>
    </w:p>
    <w:p w:rsidR="00576227" w:rsidRDefault="00576227" w:rsidP="00E75815">
      <w:pPr>
        <w:spacing w:line="360" w:lineRule="auto"/>
        <w:jc w:val="both"/>
        <w:rPr>
          <w:rFonts w:ascii="Times New Roman" w:hAnsi="Times New Roman" w:cs="Times New Roman"/>
          <w:sz w:val="24"/>
          <w:szCs w:val="24"/>
        </w:rPr>
      </w:pPr>
    </w:p>
    <w:p w:rsidR="00576227" w:rsidRDefault="00576227" w:rsidP="00E75815">
      <w:pPr>
        <w:spacing w:line="360" w:lineRule="auto"/>
        <w:jc w:val="both"/>
        <w:rPr>
          <w:rFonts w:ascii="Times New Roman" w:hAnsi="Times New Roman" w:cs="Times New Roman"/>
          <w:sz w:val="24"/>
          <w:szCs w:val="24"/>
        </w:rPr>
      </w:pPr>
    </w:p>
    <w:p w:rsidR="00576227" w:rsidRDefault="00576227" w:rsidP="00E75815">
      <w:pPr>
        <w:spacing w:line="360" w:lineRule="auto"/>
        <w:jc w:val="both"/>
        <w:rPr>
          <w:rFonts w:ascii="Times New Roman" w:hAnsi="Times New Roman" w:cs="Times New Roman"/>
          <w:sz w:val="24"/>
          <w:szCs w:val="24"/>
        </w:rPr>
      </w:pPr>
    </w:p>
    <w:p w:rsidR="00576227" w:rsidRDefault="00576227" w:rsidP="00E75815">
      <w:pPr>
        <w:spacing w:line="360" w:lineRule="auto"/>
        <w:jc w:val="both"/>
        <w:rPr>
          <w:rFonts w:ascii="Times New Roman" w:hAnsi="Times New Roman" w:cs="Times New Roman"/>
          <w:sz w:val="24"/>
          <w:szCs w:val="24"/>
        </w:rPr>
      </w:pPr>
    </w:p>
    <w:p w:rsidR="00576227" w:rsidRPr="00E75815" w:rsidRDefault="00576227" w:rsidP="00E75815">
      <w:pPr>
        <w:spacing w:line="360" w:lineRule="auto"/>
        <w:jc w:val="both"/>
        <w:rPr>
          <w:rFonts w:ascii="Times New Roman" w:hAnsi="Times New Roman" w:cs="Times New Roman"/>
          <w:sz w:val="24"/>
          <w:szCs w:val="24"/>
        </w:rPr>
      </w:pPr>
    </w:p>
    <w:p w:rsidR="00E75815" w:rsidRPr="00E75815" w:rsidRDefault="00E75815" w:rsidP="00E75815">
      <w:pPr>
        <w:spacing w:line="360" w:lineRule="auto"/>
        <w:jc w:val="both"/>
        <w:rPr>
          <w:rFonts w:ascii="Times New Roman" w:hAnsi="Times New Roman" w:cs="Times New Roman"/>
          <w:sz w:val="24"/>
          <w:szCs w:val="24"/>
        </w:rPr>
      </w:pPr>
    </w:p>
    <w:p w:rsidR="008A1876" w:rsidRDefault="008A1876" w:rsidP="001C736F">
      <w:pPr>
        <w:spacing w:line="360" w:lineRule="auto"/>
        <w:ind w:left="720"/>
        <w:jc w:val="center"/>
        <w:rPr>
          <w:rFonts w:ascii="Times New Roman" w:hAnsi="Times New Roman" w:cs="Times New Roman"/>
          <w:sz w:val="24"/>
          <w:szCs w:val="24"/>
        </w:rPr>
      </w:pPr>
    </w:p>
    <w:p w:rsidR="00656858" w:rsidRDefault="00656858" w:rsidP="001C736F">
      <w:pPr>
        <w:spacing w:line="360" w:lineRule="auto"/>
        <w:ind w:left="720"/>
        <w:jc w:val="center"/>
        <w:rPr>
          <w:rFonts w:ascii="Times New Roman" w:hAnsi="Times New Roman" w:cs="Times New Roman"/>
          <w:sz w:val="24"/>
          <w:szCs w:val="24"/>
        </w:rPr>
      </w:pPr>
    </w:p>
    <w:p w:rsidR="00656858" w:rsidRDefault="00656858" w:rsidP="001C736F">
      <w:pPr>
        <w:spacing w:line="360" w:lineRule="auto"/>
        <w:ind w:left="720"/>
        <w:jc w:val="center"/>
        <w:rPr>
          <w:rFonts w:ascii="Times New Roman" w:hAnsi="Times New Roman" w:cs="Times New Roman"/>
          <w:sz w:val="24"/>
          <w:szCs w:val="24"/>
        </w:rPr>
      </w:pPr>
    </w:p>
    <w:p w:rsidR="00656858" w:rsidRDefault="00656858" w:rsidP="001C736F">
      <w:pPr>
        <w:spacing w:line="360" w:lineRule="auto"/>
        <w:ind w:left="720"/>
        <w:jc w:val="center"/>
        <w:rPr>
          <w:rFonts w:ascii="Times New Roman" w:hAnsi="Times New Roman" w:cs="Times New Roman"/>
          <w:sz w:val="24"/>
          <w:szCs w:val="24"/>
        </w:rPr>
      </w:pPr>
    </w:p>
    <w:p w:rsidR="00656858" w:rsidRDefault="00656858" w:rsidP="001C736F">
      <w:pPr>
        <w:spacing w:line="360" w:lineRule="auto"/>
        <w:ind w:left="720"/>
        <w:jc w:val="center"/>
        <w:rPr>
          <w:rFonts w:ascii="Times New Roman" w:hAnsi="Times New Roman" w:cs="Times New Roman"/>
          <w:sz w:val="24"/>
          <w:szCs w:val="24"/>
        </w:rPr>
      </w:pPr>
    </w:p>
    <w:p w:rsidR="00576227" w:rsidRPr="00257BC8" w:rsidRDefault="00257BC8" w:rsidP="00576227">
      <w:pPr>
        <w:spacing w:line="360" w:lineRule="auto"/>
        <w:ind w:left="720"/>
        <w:jc w:val="center"/>
        <w:rPr>
          <w:rFonts w:ascii="Times New Roman" w:hAnsi="Times New Roman" w:cs="Times New Roman"/>
          <w:b/>
          <w:bCs/>
          <w:sz w:val="32"/>
          <w:szCs w:val="32"/>
        </w:rPr>
      </w:pPr>
      <w:r w:rsidRPr="00257BC8">
        <w:rPr>
          <w:rFonts w:ascii="Times New Roman" w:hAnsi="Times New Roman" w:cs="Times New Roman"/>
          <w:b/>
          <w:bCs/>
          <w:sz w:val="32"/>
          <w:szCs w:val="32"/>
        </w:rPr>
        <w:lastRenderedPageBreak/>
        <w:t>Chapter 7. Conclusion and Future Scope</w:t>
      </w:r>
    </w:p>
    <w:p w:rsidR="00257BC8" w:rsidRPr="00257BC8" w:rsidRDefault="00257BC8" w:rsidP="00257BC8">
      <w:pPr>
        <w:spacing w:line="360" w:lineRule="auto"/>
        <w:jc w:val="both"/>
        <w:rPr>
          <w:rFonts w:ascii="Times New Roman" w:hAnsi="Times New Roman" w:cs="Times New Roman"/>
          <w:b/>
          <w:bCs/>
          <w:sz w:val="24"/>
          <w:szCs w:val="24"/>
        </w:rPr>
      </w:pPr>
      <w:r w:rsidRPr="00257BC8">
        <w:rPr>
          <w:rFonts w:ascii="Times New Roman" w:hAnsi="Times New Roman" w:cs="Times New Roman"/>
          <w:b/>
          <w:bCs/>
          <w:sz w:val="24"/>
          <w:szCs w:val="24"/>
        </w:rPr>
        <w:t>7.1 Conclusion</w:t>
      </w:r>
    </w:p>
    <w:p w:rsidR="00257BC8" w:rsidRPr="00257BC8" w:rsidRDefault="00257BC8" w:rsidP="00257BC8">
      <w:pPr>
        <w:spacing w:line="360" w:lineRule="auto"/>
        <w:jc w:val="both"/>
        <w:rPr>
          <w:rFonts w:ascii="Times New Roman" w:hAnsi="Times New Roman" w:cs="Times New Roman"/>
          <w:sz w:val="24"/>
          <w:szCs w:val="24"/>
        </w:rPr>
      </w:pPr>
      <w:r w:rsidRPr="00257BC8">
        <w:rPr>
          <w:rFonts w:ascii="Times New Roman" w:hAnsi="Times New Roman" w:cs="Times New Roman"/>
          <w:sz w:val="24"/>
          <w:szCs w:val="24"/>
        </w:rPr>
        <w:t>This project successfully designed, implemented, and evaluated a novel QCNN-based system for financial fraud detection. By leveraging the quantum-enhanced feature extraction capabilities of Quantum Convolutional Neural Networks (QCNNs), combined with classical preprocessing techniques and effective handling of imbalanced datasets, this work demonstrates a practical and powerful solution to the ongoing challenge of detecting fraudulent transactions in large-scale financial data.</w:t>
      </w:r>
    </w:p>
    <w:p w:rsidR="00257BC8" w:rsidRPr="00257BC8" w:rsidRDefault="00257BC8" w:rsidP="00257BC8">
      <w:pPr>
        <w:spacing w:line="360" w:lineRule="auto"/>
        <w:jc w:val="both"/>
        <w:rPr>
          <w:rFonts w:ascii="Times New Roman" w:hAnsi="Times New Roman" w:cs="Times New Roman"/>
          <w:sz w:val="24"/>
          <w:szCs w:val="24"/>
        </w:rPr>
      </w:pPr>
      <w:r w:rsidRPr="00257BC8">
        <w:rPr>
          <w:rFonts w:ascii="Times New Roman" w:hAnsi="Times New Roman" w:cs="Times New Roman"/>
          <w:sz w:val="24"/>
          <w:szCs w:val="24"/>
        </w:rPr>
        <w:t>The key achievements of this project are as follows:</w:t>
      </w:r>
    </w:p>
    <w:p w:rsidR="00257BC8" w:rsidRPr="00257BC8" w:rsidRDefault="00257BC8">
      <w:pPr>
        <w:numPr>
          <w:ilvl w:val="0"/>
          <w:numId w:val="28"/>
        </w:numPr>
        <w:spacing w:line="360" w:lineRule="auto"/>
        <w:jc w:val="both"/>
        <w:rPr>
          <w:rFonts w:ascii="Times New Roman" w:hAnsi="Times New Roman" w:cs="Times New Roman"/>
          <w:sz w:val="24"/>
          <w:szCs w:val="24"/>
        </w:rPr>
      </w:pPr>
      <w:r w:rsidRPr="00257BC8">
        <w:rPr>
          <w:rFonts w:ascii="Times New Roman" w:hAnsi="Times New Roman" w:cs="Times New Roman"/>
          <w:b/>
          <w:bCs/>
          <w:sz w:val="24"/>
          <w:szCs w:val="24"/>
        </w:rPr>
        <w:t>High Predictive Accuracy:</w:t>
      </w:r>
      <w:r w:rsidRPr="00257BC8">
        <w:rPr>
          <w:rFonts w:ascii="Times New Roman" w:hAnsi="Times New Roman" w:cs="Times New Roman"/>
          <w:sz w:val="24"/>
          <w:szCs w:val="24"/>
        </w:rPr>
        <w:t xml:space="preserve"> </w:t>
      </w:r>
      <w:r w:rsidRPr="00576227">
        <w:rPr>
          <w:rFonts w:ascii="Times New Roman" w:hAnsi="Times New Roman" w:cs="Times New Roman"/>
          <w:sz w:val="24"/>
          <w:szCs w:val="24"/>
        </w:rPr>
        <w:t>The QCNN model achieved excellent predictive performance, with an accuracy of 96.8%, recall of 94.1%, and F1-score of 93.2%, outperforming a classical CNN baseline. This demonstrates the model’s capability to identify subtle fraud patterns and generalize effectively to unseen transactions.</w:t>
      </w:r>
    </w:p>
    <w:p w:rsidR="00257BC8" w:rsidRPr="00257BC8" w:rsidRDefault="00257BC8">
      <w:pPr>
        <w:numPr>
          <w:ilvl w:val="0"/>
          <w:numId w:val="28"/>
        </w:numPr>
        <w:spacing w:line="360" w:lineRule="auto"/>
        <w:jc w:val="both"/>
        <w:rPr>
          <w:rFonts w:ascii="Times New Roman" w:hAnsi="Times New Roman" w:cs="Times New Roman"/>
          <w:sz w:val="24"/>
          <w:szCs w:val="24"/>
        </w:rPr>
      </w:pPr>
      <w:r w:rsidRPr="00257BC8">
        <w:rPr>
          <w:rFonts w:ascii="Times New Roman" w:hAnsi="Times New Roman" w:cs="Times New Roman"/>
          <w:b/>
          <w:bCs/>
          <w:sz w:val="24"/>
          <w:szCs w:val="24"/>
        </w:rPr>
        <w:t>Robust Fraud Detection:</w:t>
      </w:r>
      <w:r w:rsidRPr="00257BC8">
        <w:rPr>
          <w:rFonts w:ascii="Times New Roman" w:hAnsi="Times New Roman" w:cs="Times New Roman"/>
          <w:sz w:val="24"/>
          <w:szCs w:val="24"/>
        </w:rPr>
        <w:t xml:space="preserve"> The system effectively handles class imbalance in real-world financial datasets, ensuring high recall for fraud cases while minimizing false positives, which is crucial for operational efficiency in financial institutions.</w:t>
      </w:r>
    </w:p>
    <w:p w:rsidR="00257BC8" w:rsidRPr="00257BC8" w:rsidRDefault="00257BC8">
      <w:pPr>
        <w:numPr>
          <w:ilvl w:val="0"/>
          <w:numId w:val="28"/>
        </w:numPr>
        <w:spacing w:line="360" w:lineRule="auto"/>
        <w:jc w:val="both"/>
        <w:rPr>
          <w:rFonts w:ascii="Times New Roman" w:hAnsi="Times New Roman" w:cs="Times New Roman"/>
          <w:sz w:val="24"/>
          <w:szCs w:val="24"/>
        </w:rPr>
      </w:pPr>
      <w:r w:rsidRPr="00257BC8">
        <w:rPr>
          <w:rFonts w:ascii="Times New Roman" w:hAnsi="Times New Roman" w:cs="Times New Roman"/>
          <w:b/>
          <w:bCs/>
          <w:sz w:val="24"/>
          <w:szCs w:val="24"/>
        </w:rPr>
        <w:t>Actionable Risk-Based Insights:</w:t>
      </w:r>
      <w:r w:rsidRPr="00257BC8">
        <w:rPr>
          <w:rFonts w:ascii="Times New Roman" w:hAnsi="Times New Roman" w:cs="Times New Roman"/>
          <w:sz w:val="24"/>
          <w:szCs w:val="24"/>
        </w:rPr>
        <w:t xml:space="preserve"> Beyond mere prediction, the model translates probability scores into a risk classification framework (High, Medium, Low), enabling financial institutions to take timely and informed actions such as manual reviews, automated alerts, or normal transaction processing. This practical application bridges the gap between advanced quantum machine learning and operational fraud prevention strategies.</w:t>
      </w:r>
    </w:p>
    <w:p w:rsidR="00257BC8" w:rsidRPr="00257BC8" w:rsidRDefault="00257BC8" w:rsidP="00257BC8">
      <w:pPr>
        <w:spacing w:line="360" w:lineRule="auto"/>
        <w:jc w:val="both"/>
        <w:rPr>
          <w:rFonts w:ascii="Times New Roman" w:hAnsi="Times New Roman" w:cs="Times New Roman"/>
          <w:sz w:val="24"/>
          <w:szCs w:val="24"/>
        </w:rPr>
      </w:pPr>
      <w:r w:rsidRPr="00257BC8">
        <w:rPr>
          <w:rFonts w:ascii="Times New Roman" w:hAnsi="Times New Roman" w:cs="Times New Roman"/>
          <w:sz w:val="24"/>
          <w:szCs w:val="24"/>
        </w:rPr>
        <w:t>In conclusion, this project validates that quantum-enhanced machine learning is not only theoretically promising but also practically applicable in financial fraud detection. It establishes a clear blueprint for organizations to leverage quantum computing for improved detection accuracy, risk prioritization, and operational decision-making.</w:t>
      </w:r>
    </w:p>
    <w:p w:rsidR="00257BC8" w:rsidRPr="00257BC8" w:rsidRDefault="00257BC8" w:rsidP="00257BC8">
      <w:pPr>
        <w:spacing w:line="360" w:lineRule="auto"/>
        <w:jc w:val="both"/>
        <w:rPr>
          <w:rFonts w:ascii="Times New Roman" w:hAnsi="Times New Roman" w:cs="Times New Roman"/>
          <w:b/>
          <w:bCs/>
          <w:sz w:val="24"/>
          <w:szCs w:val="24"/>
        </w:rPr>
      </w:pPr>
      <w:r w:rsidRPr="00257BC8">
        <w:rPr>
          <w:rFonts w:ascii="Times New Roman" w:hAnsi="Times New Roman" w:cs="Times New Roman"/>
          <w:b/>
          <w:bCs/>
          <w:sz w:val="24"/>
          <w:szCs w:val="24"/>
        </w:rPr>
        <w:t>7.2 Future Scope</w:t>
      </w:r>
    </w:p>
    <w:p w:rsidR="00257BC8" w:rsidRPr="00257BC8" w:rsidRDefault="00257BC8" w:rsidP="00257BC8">
      <w:pPr>
        <w:spacing w:line="360" w:lineRule="auto"/>
        <w:jc w:val="both"/>
        <w:rPr>
          <w:rFonts w:ascii="Times New Roman" w:hAnsi="Times New Roman" w:cs="Times New Roman"/>
          <w:sz w:val="24"/>
          <w:szCs w:val="24"/>
        </w:rPr>
      </w:pPr>
      <w:r w:rsidRPr="00257BC8">
        <w:rPr>
          <w:rFonts w:ascii="Times New Roman" w:hAnsi="Times New Roman" w:cs="Times New Roman"/>
          <w:sz w:val="24"/>
          <w:szCs w:val="24"/>
        </w:rPr>
        <w:t>While this project successfully achieves its primary objectives, it also opens several avenues for further research and enhancement:</w:t>
      </w:r>
    </w:p>
    <w:p w:rsidR="00257BC8" w:rsidRPr="00257BC8" w:rsidRDefault="00257BC8">
      <w:pPr>
        <w:numPr>
          <w:ilvl w:val="0"/>
          <w:numId w:val="29"/>
        </w:numPr>
        <w:spacing w:line="360" w:lineRule="auto"/>
        <w:jc w:val="both"/>
        <w:rPr>
          <w:rFonts w:ascii="Times New Roman" w:hAnsi="Times New Roman" w:cs="Times New Roman"/>
          <w:sz w:val="24"/>
          <w:szCs w:val="24"/>
        </w:rPr>
      </w:pPr>
      <w:r w:rsidRPr="00257BC8">
        <w:rPr>
          <w:rFonts w:ascii="Times New Roman" w:hAnsi="Times New Roman" w:cs="Times New Roman"/>
          <w:b/>
          <w:bCs/>
          <w:sz w:val="24"/>
          <w:szCs w:val="24"/>
        </w:rPr>
        <w:lastRenderedPageBreak/>
        <w:t>Integration of Advanced Quantum Architectures:</w:t>
      </w:r>
    </w:p>
    <w:p w:rsidR="00257BC8" w:rsidRPr="00257BC8" w:rsidRDefault="00257BC8">
      <w:pPr>
        <w:numPr>
          <w:ilvl w:val="1"/>
          <w:numId w:val="29"/>
        </w:numPr>
        <w:spacing w:line="360" w:lineRule="auto"/>
        <w:jc w:val="both"/>
        <w:rPr>
          <w:rFonts w:ascii="Times New Roman" w:hAnsi="Times New Roman" w:cs="Times New Roman"/>
          <w:sz w:val="24"/>
          <w:szCs w:val="24"/>
        </w:rPr>
      </w:pPr>
      <w:r w:rsidRPr="00257BC8">
        <w:rPr>
          <w:rFonts w:ascii="Times New Roman" w:hAnsi="Times New Roman" w:cs="Times New Roman"/>
          <w:b/>
          <w:bCs/>
          <w:sz w:val="24"/>
          <w:szCs w:val="24"/>
        </w:rPr>
        <w:t>Variational Quantum Circuits:</w:t>
      </w:r>
      <w:r w:rsidRPr="00257BC8">
        <w:rPr>
          <w:rFonts w:ascii="Times New Roman" w:hAnsi="Times New Roman" w:cs="Times New Roman"/>
          <w:sz w:val="24"/>
          <w:szCs w:val="24"/>
        </w:rPr>
        <w:t xml:space="preserve"> Explore alternative variational circuit designs to enhance feature extraction and reduce training complexity.</w:t>
      </w:r>
    </w:p>
    <w:p w:rsidR="00257BC8" w:rsidRPr="00257BC8" w:rsidRDefault="00257BC8">
      <w:pPr>
        <w:numPr>
          <w:ilvl w:val="1"/>
          <w:numId w:val="29"/>
        </w:numPr>
        <w:spacing w:line="360" w:lineRule="auto"/>
        <w:jc w:val="both"/>
        <w:rPr>
          <w:rFonts w:ascii="Times New Roman" w:hAnsi="Times New Roman" w:cs="Times New Roman"/>
          <w:sz w:val="24"/>
          <w:szCs w:val="24"/>
        </w:rPr>
      </w:pPr>
      <w:r w:rsidRPr="00257BC8">
        <w:rPr>
          <w:rFonts w:ascii="Times New Roman" w:hAnsi="Times New Roman" w:cs="Times New Roman"/>
          <w:b/>
          <w:bCs/>
          <w:sz w:val="24"/>
          <w:szCs w:val="24"/>
        </w:rPr>
        <w:t>Hybrid Quantum-Classical Architectures:</w:t>
      </w:r>
      <w:r w:rsidRPr="00257BC8">
        <w:rPr>
          <w:rFonts w:ascii="Times New Roman" w:hAnsi="Times New Roman" w:cs="Times New Roman"/>
          <w:sz w:val="24"/>
          <w:szCs w:val="24"/>
        </w:rPr>
        <w:t xml:space="preserve"> Combine QCNNs with classical deep learning models (e.g., LSTM or Transformer layers) to capture both temporal patterns and complex feature interactions.</w:t>
      </w:r>
    </w:p>
    <w:p w:rsidR="00257BC8" w:rsidRPr="00257BC8" w:rsidRDefault="00257BC8">
      <w:pPr>
        <w:numPr>
          <w:ilvl w:val="0"/>
          <w:numId w:val="29"/>
        </w:numPr>
        <w:spacing w:line="360" w:lineRule="auto"/>
        <w:jc w:val="both"/>
        <w:rPr>
          <w:rFonts w:ascii="Times New Roman" w:hAnsi="Times New Roman" w:cs="Times New Roman"/>
          <w:sz w:val="24"/>
          <w:szCs w:val="24"/>
        </w:rPr>
      </w:pPr>
      <w:r w:rsidRPr="00257BC8">
        <w:rPr>
          <w:rFonts w:ascii="Times New Roman" w:hAnsi="Times New Roman" w:cs="Times New Roman"/>
          <w:b/>
          <w:bCs/>
          <w:sz w:val="24"/>
          <w:szCs w:val="24"/>
        </w:rPr>
        <w:t>Handling Larger Datasets with Higher Qubit Counts:</w:t>
      </w:r>
    </w:p>
    <w:p w:rsidR="00257BC8" w:rsidRPr="00257BC8" w:rsidRDefault="00257BC8">
      <w:pPr>
        <w:numPr>
          <w:ilvl w:val="1"/>
          <w:numId w:val="29"/>
        </w:numPr>
        <w:spacing w:line="360" w:lineRule="auto"/>
        <w:jc w:val="both"/>
        <w:rPr>
          <w:rFonts w:ascii="Times New Roman" w:hAnsi="Times New Roman" w:cs="Times New Roman"/>
          <w:sz w:val="24"/>
          <w:szCs w:val="24"/>
        </w:rPr>
      </w:pPr>
      <w:r w:rsidRPr="00257BC8">
        <w:rPr>
          <w:rFonts w:ascii="Times New Roman" w:hAnsi="Times New Roman" w:cs="Times New Roman"/>
          <w:sz w:val="24"/>
          <w:szCs w:val="24"/>
        </w:rPr>
        <w:t>Scaling the model to support more qubits could allow encoding of richer transaction features.</w:t>
      </w:r>
    </w:p>
    <w:p w:rsidR="00257BC8" w:rsidRPr="00257BC8" w:rsidRDefault="00257BC8">
      <w:pPr>
        <w:numPr>
          <w:ilvl w:val="1"/>
          <w:numId w:val="29"/>
        </w:numPr>
        <w:spacing w:line="360" w:lineRule="auto"/>
        <w:jc w:val="both"/>
        <w:rPr>
          <w:rFonts w:ascii="Times New Roman" w:hAnsi="Times New Roman" w:cs="Times New Roman"/>
          <w:sz w:val="24"/>
          <w:szCs w:val="24"/>
        </w:rPr>
      </w:pPr>
      <w:r w:rsidRPr="00257BC8">
        <w:rPr>
          <w:rFonts w:ascii="Times New Roman" w:hAnsi="Times New Roman" w:cs="Times New Roman"/>
          <w:sz w:val="24"/>
          <w:szCs w:val="24"/>
        </w:rPr>
        <w:t>Implementation on cloud-based quantum simulators or real quantum hardware could improve scalability and performance.</w:t>
      </w:r>
    </w:p>
    <w:p w:rsidR="00257BC8" w:rsidRPr="00257BC8" w:rsidRDefault="00257BC8">
      <w:pPr>
        <w:numPr>
          <w:ilvl w:val="0"/>
          <w:numId w:val="29"/>
        </w:numPr>
        <w:spacing w:line="360" w:lineRule="auto"/>
        <w:jc w:val="both"/>
        <w:rPr>
          <w:rFonts w:ascii="Times New Roman" w:hAnsi="Times New Roman" w:cs="Times New Roman"/>
          <w:sz w:val="24"/>
          <w:szCs w:val="24"/>
        </w:rPr>
      </w:pPr>
      <w:r w:rsidRPr="00257BC8">
        <w:rPr>
          <w:rFonts w:ascii="Times New Roman" w:hAnsi="Times New Roman" w:cs="Times New Roman"/>
          <w:b/>
          <w:bCs/>
          <w:sz w:val="24"/>
          <w:szCs w:val="24"/>
        </w:rPr>
        <w:t>Incorporation of Differential Privacy and Security Measures:</w:t>
      </w:r>
    </w:p>
    <w:p w:rsidR="00257BC8" w:rsidRPr="00257BC8" w:rsidRDefault="00257BC8">
      <w:pPr>
        <w:numPr>
          <w:ilvl w:val="1"/>
          <w:numId w:val="29"/>
        </w:numPr>
        <w:spacing w:line="360" w:lineRule="auto"/>
        <w:jc w:val="both"/>
        <w:rPr>
          <w:rFonts w:ascii="Times New Roman" w:hAnsi="Times New Roman" w:cs="Times New Roman"/>
          <w:sz w:val="24"/>
          <w:szCs w:val="24"/>
        </w:rPr>
      </w:pPr>
      <w:r w:rsidRPr="00257BC8">
        <w:rPr>
          <w:rFonts w:ascii="Times New Roman" w:hAnsi="Times New Roman" w:cs="Times New Roman"/>
          <w:sz w:val="24"/>
          <w:szCs w:val="24"/>
        </w:rPr>
        <w:t>Adding differential privacy mechanisms to quantum model updates could ensure mathematically guaranteed privacy for sensitive financial data.</w:t>
      </w:r>
    </w:p>
    <w:p w:rsidR="00257BC8" w:rsidRPr="00257BC8" w:rsidRDefault="00257BC8">
      <w:pPr>
        <w:numPr>
          <w:ilvl w:val="1"/>
          <w:numId w:val="29"/>
        </w:numPr>
        <w:spacing w:line="360" w:lineRule="auto"/>
        <w:jc w:val="both"/>
        <w:rPr>
          <w:rFonts w:ascii="Times New Roman" w:hAnsi="Times New Roman" w:cs="Times New Roman"/>
          <w:sz w:val="24"/>
          <w:szCs w:val="24"/>
        </w:rPr>
      </w:pPr>
      <w:r w:rsidRPr="00257BC8">
        <w:rPr>
          <w:rFonts w:ascii="Times New Roman" w:hAnsi="Times New Roman" w:cs="Times New Roman"/>
          <w:sz w:val="24"/>
          <w:szCs w:val="24"/>
        </w:rPr>
        <w:t>Secure aggregation protocols could further enhance trust in multi-institutional deployments.</w:t>
      </w:r>
    </w:p>
    <w:p w:rsidR="00257BC8" w:rsidRPr="00257BC8" w:rsidRDefault="00257BC8">
      <w:pPr>
        <w:numPr>
          <w:ilvl w:val="0"/>
          <w:numId w:val="29"/>
        </w:numPr>
        <w:spacing w:line="360" w:lineRule="auto"/>
        <w:jc w:val="both"/>
        <w:rPr>
          <w:rFonts w:ascii="Times New Roman" w:hAnsi="Times New Roman" w:cs="Times New Roman"/>
          <w:sz w:val="24"/>
          <w:szCs w:val="24"/>
        </w:rPr>
      </w:pPr>
      <w:r w:rsidRPr="00257BC8">
        <w:rPr>
          <w:rFonts w:ascii="Times New Roman" w:hAnsi="Times New Roman" w:cs="Times New Roman"/>
          <w:b/>
          <w:bCs/>
          <w:sz w:val="24"/>
          <w:szCs w:val="24"/>
        </w:rPr>
        <w:t>Adaptive Risk Thresholding and Dynamic Fraud Alerts:</w:t>
      </w:r>
    </w:p>
    <w:p w:rsidR="00257BC8" w:rsidRPr="00257BC8" w:rsidRDefault="00257BC8">
      <w:pPr>
        <w:numPr>
          <w:ilvl w:val="1"/>
          <w:numId w:val="29"/>
        </w:numPr>
        <w:spacing w:line="360" w:lineRule="auto"/>
        <w:jc w:val="both"/>
        <w:rPr>
          <w:rFonts w:ascii="Times New Roman" w:hAnsi="Times New Roman" w:cs="Times New Roman"/>
          <w:sz w:val="24"/>
          <w:szCs w:val="24"/>
        </w:rPr>
      </w:pPr>
      <w:r w:rsidRPr="00257BC8">
        <w:rPr>
          <w:rFonts w:ascii="Times New Roman" w:hAnsi="Times New Roman" w:cs="Times New Roman"/>
          <w:sz w:val="24"/>
          <w:szCs w:val="24"/>
        </w:rPr>
        <w:t>Implementing dynamic probability thresholds based on transaction type, account history, or market context can improve operational efficiency and reduce false positives.</w:t>
      </w:r>
    </w:p>
    <w:p w:rsidR="00257BC8" w:rsidRPr="00257BC8" w:rsidRDefault="00257BC8">
      <w:pPr>
        <w:numPr>
          <w:ilvl w:val="1"/>
          <w:numId w:val="29"/>
        </w:numPr>
        <w:spacing w:line="360" w:lineRule="auto"/>
        <w:jc w:val="both"/>
        <w:rPr>
          <w:rFonts w:ascii="Times New Roman" w:hAnsi="Times New Roman" w:cs="Times New Roman"/>
          <w:sz w:val="24"/>
          <w:szCs w:val="24"/>
        </w:rPr>
      </w:pPr>
      <w:r w:rsidRPr="00257BC8">
        <w:rPr>
          <w:rFonts w:ascii="Times New Roman" w:hAnsi="Times New Roman" w:cs="Times New Roman"/>
          <w:sz w:val="24"/>
          <w:szCs w:val="24"/>
        </w:rPr>
        <w:t>Real-time alerting and automated decision-making pipelines could be integrated for faster fraud response.</w:t>
      </w:r>
    </w:p>
    <w:p w:rsidR="00257BC8" w:rsidRPr="00257BC8" w:rsidRDefault="00257BC8">
      <w:pPr>
        <w:numPr>
          <w:ilvl w:val="0"/>
          <w:numId w:val="29"/>
        </w:numPr>
        <w:spacing w:line="360" w:lineRule="auto"/>
        <w:jc w:val="both"/>
        <w:rPr>
          <w:rFonts w:ascii="Times New Roman" w:hAnsi="Times New Roman" w:cs="Times New Roman"/>
          <w:sz w:val="24"/>
          <w:szCs w:val="24"/>
        </w:rPr>
      </w:pPr>
      <w:r w:rsidRPr="00257BC8">
        <w:rPr>
          <w:rFonts w:ascii="Times New Roman" w:hAnsi="Times New Roman" w:cs="Times New Roman"/>
          <w:b/>
          <w:bCs/>
          <w:sz w:val="24"/>
          <w:szCs w:val="24"/>
        </w:rPr>
        <w:t>Integration of External Data Sources:</w:t>
      </w:r>
    </w:p>
    <w:p w:rsidR="00257BC8" w:rsidRPr="00257BC8" w:rsidRDefault="00257BC8">
      <w:pPr>
        <w:numPr>
          <w:ilvl w:val="1"/>
          <w:numId w:val="29"/>
        </w:numPr>
        <w:spacing w:line="360" w:lineRule="auto"/>
        <w:jc w:val="both"/>
        <w:rPr>
          <w:rFonts w:ascii="Times New Roman" w:hAnsi="Times New Roman" w:cs="Times New Roman"/>
          <w:sz w:val="24"/>
          <w:szCs w:val="24"/>
        </w:rPr>
      </w:pPr>
      <w:r w:rsidRPr="00257BC8">
        <w:rPr>
          <w:rFonts w:ascii="Times New Roman" w:hAnsi="Times New Roman" w:cs="Times New Roman"/>
          <w:sz w:val="24"/>
          <w:szCs w:val="24"/>
        </w:rPr>
        <w:t xml:space="preserve">Including additional data features such as geolocation, device fingerprints, transaction context, or user </w:t>
      </w:r>
      <w:r w:rsidR="002C4905" w:rsidRPr="00257BC8">
        <w:rPr>
          <w:rFonts w:ascii="Times New Roman" w:hAnsi="Times New Roman" w:cs="Times New Roman"/>
          <w:sz w:val="24"/>
          <w:szCs w:val="24"/>
        </w:rPr>
        <w:t>behaviour</w:t>
      </w:r>
      <w:r w:rsidRPr="00257BC8">
        <w:rPr>
          <w:rFonts w:ascii="Times New Roman" w:hAnsi="Times New Roman" w:cs="Times New Roman"/>
          <w:sz w:val="24"/>
          <w:szCs w:val="24"/>
        </w:rPr>
        <w:t xml:space="preserve"> patterns could improve model performance.</w:t>
      </w:r>
    </w:p>
    <w:p w:rsidR="00257BC8" w:rsidRPr="00257BC8" w:rsidRDefault="00257BC8">
      <w:pPr>
        <w:numPr>
          <w:ilvl w:val="1"/>
          <w:numId w:val="29"/>
        </w:numPr>
        <w:spacing w:line="360" w:lineRule="auto"/>
        <w:jc w:val="both"/>
        <w:rPr>
          <w:rFonts w:ascii="Times New Roman" w:hAnsi="Times New Roman" w:cs="Times New Roman"/>
          <w:sz w:val="24"/>
          <w:szCs w:val="24"/>
        </w:rPr>
      </w:pPr>
      <w:r w:rsidRPr="00257BC8">
        <w:rPr>
          <w:rFonts w:ascii="Times New Roman" w:hAnsi="Times New Roman" w:cs="Times New Roman"/>
          <w:sz w:val="24"/>
          <w:szCs w:val="24"/>
        </w:rPr>
        <w:t>Incorporating third-party datasets (e.g., blacklists, historical fraud reports) can provide richer context for more accurate predictions.</w:t>
      </w:r>
    </w:p>
    <w:p w:rsidR="00BF7614" w:rsidRDefault="00257BC8" w:rsidP="00576227">
      <w:pPr>
        <w:spacing w:line="360" w:lineRule="auto"/>
        <w:jc w:val="both"/>
        <w:rPr>
          <w:rFonts w:ascii="Times New Roman" w:hAnsi="Times New Roman" w:cs="Times New Roman"/>
          <w:sz w:val="24"/>
          <w:szCs w:val="24"/>
        </w:rPr>
      </w:pPr>
      <w:r w:rsidRPr="00257BC8">
        <w:rPr>
          <w:rFonts w:ascii="Times New Roman" w:hAnsi="Times New Roman" w:cs="Times New Roman"/>
          <w:sz w:val="24"/>
          <w:szCs w:val="24"/>
        </w:rPr>
        <w:lastRenderedPageBreak/>
        <w:t>By exploring these directions, the foundation laid by this project can be extended to create more powerful, secure, and intelligent quantum machine learning systems for financial fraud detection, ultimately enabling proactive risk management and enhanced operational resilience.</w:t>
      </w:r>
    </w:p>
    <w:p w:rsidR="00BF7614" w:rsidRDefault="00BF7614" w:rsidP="001C736F">
      <w:pPr>
        <w:spacing w:line="360" w:lineRule="auto"/>
        <w:ind w:left="720"/>
        <w:jc w:val="center"/>
        <w:rPr>
          <w:rFonts w:ascii="Times New Roman" w:hAnsi="Times New Roman" w:cs="Times New Roman"/>
          <w:sz w:val="24"/>
          <w:szCs w:val="24"/>
        </w:rPr>
      </w:pPr>
    </w:p>
    <w:p w:rsidR="00BF7614" w:rsidRDefault="00BF7614" w:rsidP="001C736F">
      <w:pPr>
        <w:spacing w:line="360" w:lineRule="auto"/>
        <w:ind w:left="720"/>
        <w:jc w:val="center"/>
        <w:rPr>
          <w:rFonts w:ascii="Times New Roman" w:hAnsi="Times New Roman" w:cs="Times New Roman"/>
          <w:sz w:val="24"/>
          <w:szCs w:val="24"/>
        </w:rPr>
      </w:pPr>
    </w:p>
    <w:p w:rsidR="00BF7614" w:rsidRDefault="00BF7614" w:rsidP="001C736F">
      <w:pPr>
        <w:spacing w:line="360" w:lineRule="auto"/>
        <w:ind w:left="720"/>
        <w:jc w:val="center"/>
        <w:rPr>
          <w:rFonts w:ascii="Times New Roman" w:hAnsi="Times New Roman" w:cs="Times New Roman"/>
          <w:sz w:val="24"/>
          <w:szCs w:val="24"/>
        </w:rPr>
      </w:pPr>
    </w:p>
    <w:p w:rsidR="00BF7614" w:rsidRDefault="00BF7614" w:rsidP="001C736F">
      <w:pPr>
        <w:spacing w:line="360" w:lineRule="auto"/>
        <w:ind w:left="720"/>
        <w:jc w:val="center"/>
        <w:rPr>
          <w:rFonts w:ascii="Times New Roman" w:hAnsi="Times New Roman" w:cs="Times New Roman"/>
          <w:sz w:val="24"/>
          <w:szCs w:val="24"/>
        </w:rPr>
      </w:pPr>
    </w:p>
    <w:p w:rsidR="00BF7614" w:rsidRDefault="00BF7614" w:rsidP="001C736F">
      <w:pPr>
        <w:spacing w:line="360" w:lineRule="auto"/>
        <w:ind w:left="720"/>
        <w:jc w:val="center"/>
        <w:rPr>
          <w:rFonts w:ascii="Times New Roman" w:hAnsi="Times New Roman" w:cs="Times New Roman"/>
          <w:sz w:val="24"/>
          <w:szCs w:val="24"/>
        </w:rPr>
      </w:pPr>
    </w:p>
    <w:p w:rsidR="00BF7614" w:rsidRDefault="00BF7614" w:rsidP="001C736F">
      <w:pPr>
        <w:spacing w:line="360" w:lineRule="auto"/>
        <w:ind w:left="720"/>
        <w:jc w:val="center"/>
        <w:rPr>
          <w:rFonts w:ascii="Times New Roman" w:hAnsi="Times New Roman" w:cs="Times New Roman"/>
          <w:sz w:val="24"/>
          <w:szCs w:val="24"/>
        </w:rPr>
      </w:pPr>
    </w:p>
    <w:p w:rsidR="00BF7614" w:rsidRDefault="00BF7614" w:rsidP="001C736F">
      <w:pPr>
        <w:spacing w:line="360" w:lineRule="auto"/>
        <w:ind w:left="720"/>
        <w:jc w:val="center"/>
        <w:rPr>
          <w:rFonts w:ascii="Times New Roman" w:hAnsi="Times New Roman" w:cs="Times New Roman"/>
          <w:sz w:val="24"/>
          <w:szCs w:val="24"/>
        </w:rPr>
      </w:pPr>
    </w:p>
    <w:p w:rsidR="00BF7614" w:rsidRDefault="00BF7614" w:rsidP="001C736F">
      <w:pPr>
        <w:spacing w:line="360" w:lineRule="auto"/>
        <w:ind w:left="720"/>
        <w:jc w:val="center"/>
        <w:rPr>
          <w:rFonts w:ascii="Times New Roman" w:hAnsi="Times New Roman" w:cs="Times New Roman"/>
          <w:sz w:val="24"/>
          <w:szCs w:val="24"/>
        </w:rPr>
      </w:pPr>
    </w:p>
    <w:p w:rsidR="00BF7614" w:rsidRDefault="00BF7614" w:rsidP="001C736F">
      <w:pPr>
        <w:spacing w:line="360" w:lineRule="auto"/>
        <w:ind w:left="720"/>
        <w:jc w:val="center"/>
        <w:rPr>
          <w:rFonts w:ascii="Times New Roman" w:hAnsi="Times New Roman" w:cs="Times New Roman"/>
          <w:sz w:val="24"/>
          <w:szCs w:val="24"/>
        </w:rPr>
      </w:pPr>
    </w:p>
    <w:p w:rsidR="00BF7614" w:rsidRDefault="00BF7614" w:rsidP="001C736F">
      <w:pPr>
        <w:spacing w:line="360" w:lineRule="auto"/>
        <w:ind w:left="720"/>
        <w:jc w:val="center"/>
        <w:rPr>
          <w:rFonts w:ascii="Times New Roman" w:hAnsi="Times New Roman" w:cs="Times New Roman"/>
          <w:sz w:val="24"/>
          <w:szCs w:val="24"/>
        </w:rPr>
      </w:pPr>
    </w:p>
    <w:p w:rsidR="00BF7614" w:rsidRDefault="00BF7614" w:rsidP="001C736F">
      <w:pPr>
        <w:spacing w:line="360" w:lineRule="auto"/>
        <w:ind w:left="720"/>
        <w:jc w:val="center"/>
        <w:rPr>
          <w:rFonts w:ascii="Times New Roman" w:hAnsi="Times New Roman" w:cs="Times New Roman"/>
          <w:sz w:val="24"/>
          <w:szCs w:val="24"/>
        </w:rPr>
      </w:pPr>
    </w:p>
    <w:sectPr w:rsidR="00BF7614" w:rsidSect="00703D64">
      <w:footerReference w:type="default" r:id="rId1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3E313C" w:rsidRDefault="003E313C" w:rsidP="00703D64">
      <w:pPr>
        <w:spacing w:after="0" w:line="240" w:lineRule="auto"/>
      </w:pPr>
      <w:r>
        <w:separator/>
      </w:r>
    </w:p>
  </w:endnote>
  <w:endnote w:type="continuationSeparator" w:id="0">
    <w:p w:rsidR="003E313C" w:rsidRDefault="003E313C" w:rsidP="00703D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3434008"/>
      <w:docPartObj>
        <w:docPartGallery w:val="Page Numbers (Bottom of Page)"/>
        <w:docPartUnique/>
      </w:docPartObj>
    </w:sdtPr>
    <w:sdtEndPr>
      <w:rPr>
        <w:noProof/>
      </w:rPr>
    </w:sdtEndPr>
    <w:sdtContent>
      <w:p w:rsidR="00703D64" w:rsidRDefault="00703D6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703D64" w:rsidRPr="00F316EC" w:rsidRDefault="00703D64">
    <w:pPr>
      <w:pStyle w:val="Footer"/>
      <w:jc w:val="center"/>
      <w:rPr>
        <w:caps/>
        <w:noProof/>
        <w:color w:val="4472C4" w:themeColor="accent1"/>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3E313C" w:rsidRDefault="003E313C" w:rsidP="00703D64">
      <w:pPr>
        <w:spacing w:after="0" w:line="240" w:lineRule="auto"/>
      </w:pPr>
      <w:r>
        <w:separator/>
      </w:r>
    </w:p>
  </w:footnote>
  <w:footnote w:type="continuationSeparator" w:id="0">
    <w:p w:rsidR="003E313C" w:rsidRDefault="003E313C" w:rsidP="00703D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C5206"/>
    <w:multiLevelType w:val="multilevel"/>
    <w:tmpl w:val="F2BCA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9405DF"/>
    <w:multiLevelType w:val="multilevel"/>
    <w:tmpl w:val="E912E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C6538D"/>
    <w:multiLevelType w:val="multilevel"/>
    <w:tmpl w:val="44724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172159"/>
    <w:multiLevelType w:val="multilevel"/>
    <w:tmpl w:val="2C1CB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B20002"/>
    <w:multiLevelType w:val="multilevel"/>
    <w:tmpl w:val="D096C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E3161A"/>
    <w:multiLevelType w:val="multilevel"/>
    <w:tmpl w:val="352EA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AD01C4"/>
    <w:multiLevelType w:val="multilevel"/>
    <w:tmpl w:val="BC8A6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5659A0"/>
    <w:multiLevelType w:val="multilevel"/>
    <w:tmpl w:val="46163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AA1D36"/>
    <w:multiLevelType w:val="multilevel"/>
    <w:tmpl w:val="B1FCA602"/>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62321F0"/>
    <w:multiLevelType w:val="multilevel"/>
    <w:tmpl w:val="4F863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E229EB"/>
    <w:multiLevelType w:val="multilevel"/>
    <w:tmpl w:val="8EDE8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681640"/>
    <w:multiLevelType w:val="multilevel"/>
    <w:tmpl w:val="6EC03B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AE6347"/>
    <w:multiLevelType w:val="multilevel"/>
    <w:tmpl w:val="C69CE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E63902"/>
    <w:multiLevelType w:val="multilevel"/>
    <w:tmpl w:val="91A4E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3B608A"/>
    <w:multiLevelType w:val="multilevel"/>
    <w:tmpl w:val="C0BA5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3E7804"/>
    <w:multiLevelType w:val="multilevel"/>
    <w:tmpl w:val="0B7A8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522D7C"/>
    <w:multiLevelType w:val="multilevel"/>
    <w:tmpl w:val="61126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BC3918"/>
    <w:multiLevelType w:val="multilevel"/>
    <w:tmpl w:val="2892B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81039A"/>
    <w:multiLevelType w:val="multilevel"/>
    <w:tmpl w:val="B484D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8D3106"/>
    <w:multiLevelType w:val="multilevel"/>
    <w:tmpl w:val="E9E0D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98108B"/>
    <w:multiLevelType w:val="hybridMultilevel"/>
    <w:tmpl w:val="9E8AAE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4DD7C10"/>
    <w:multiLevelType w:val="multilevel"/>
    <w:tmpl w:val="69B82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B85639"/>
    <w:multiLevelType w:val="multilevel"/>
    <w:tmpl w:val="40AC5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DA795F"/>
    <w:multiLevelType w:val="multilevel"/>
    <w:tmpl w:val="17206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9F5342"/>
    <w:multiLevelType w:val="multilevel"/>
    <w:tmpl w:val="98149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F66E06"/>
    <w:multiLevelType w:val="multilevel"/>
    <w:tmpl w:val="7BA28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8E2DFF"/>
    <w:multiLevelType w:val="multilevel"/>
    <w:tmpl w:val="74E28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DC4167"/>
    <w:multiLevelType w:val="multilevel"/>
    <w:tmpl w:val="AC20E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ED41F5"/>
    <w:multiLevelType w:val="multilevel"/>
    <w:tmpl w:val="218098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9295352">
    <w:abstractNumId w:val="1"/>
  </w:num>
  <w:num w:numId="2" w16cid:durableId="363406402">
    <w:abstractNumId w:val="6"/>
  </w:num>
  <w:num w:numId="3" w16cid:durableId="1342969107">
    <w:abstractNumId w:val="25"/>
  </w:num>
  <w:num w:numId="4" w16cid:durableId="1799714933">
    <w:abstractNumId w:val="11"/>
  </w:num>
  <w:num w:numId="5" w16cid:durableId="1861241535">
    <w:abstractNumId w:val="3"/>
  </w:num>
  <w:num w:numId="6" w16cid:durableId="170410263">
    <w:abstractNumId w:val="24"/>
  </w:num>
  <w:num w:numId="7" w16cid:durableId="134299035">
    <w:abstractNumId w:val="15"/>
  </w:num>
  <w:num w:numId="8" w16cid:durableId="588464425">
    <w:abstractNumId w:val="2"/>
  </w:num>
  <w:num w:numId="9" w16cid:durableId="32001916">
    <w:abstractNumId w:val="23"/>
  </w:num>
  <w:num w:numId="10" w16cid:durableId="1601991325">
    <w:abstractNumId w:val="0"/>
  </w:num>
  <w:num w:numId="11" w16cid:durableId="1130637343">
    <w:abstractNumId w:val="14"/>
  </w:num>
  <w:num w:numId="12" w16cid:durableId="6254471">
    <w:abstractNumId w:val="21"/>
  </w:num>
  <w:num w:numId="13" w16cid:durableId="1995987091">
    <w:abstractNumId w:val="17"/>
  </w:num>
  <w:num w:numId="14" w16cid:durableId="2145003036">
    <w:abstractNumId w:val="13"/>
  </w:num>
  <w:num w:numId="15" w16cid:durableId="1195654827">
    <w:abstractNumId w:val="16"/>
  </w:num>
  <w:num w:numId="16" w16cid:durableId="1943802384">
    <w:abstractNumId w:val="7"/>
  </w:num>
  <w:num w:numId="17" w16cid:durableId="1032269714">
    <w:abstractNumId w:val="9"/>
  </w:num>
  <w:num w:numId="18" w16cid:durableId="640035732">
    <w:abstractNumId w:val="5"/>
  </w:num>
  <w:num w:numId="19" w16cid:durableId="79757703">
    <w:abstractNumId w:val="28"/>
  </w:num>
  <w:num w:numId="20" w16cid:durableId="463160806">
    <w:abstractNumId w:val="18"/>
  </w:num>
  <w:num w:numId="21" w16cid:durableId="599067780">
    <w:abstractNumId w:val="8"/>
  </w:num>
  <w:num w:numId="22" w16cid:durableId="149055449">
    <w:abstractNumId w:val="4"/>
  </w:num>
  <w:num w:numId="23" w16cid:durableId="405955115">
    <w:abstractNumId w:val="20"/>
  </w:num>
  <w:num w:numId="24" w16cid:durableId="640038927">
    <w:abstractNumId w:val="19"/>
  </w:num>
  <w:num w:numId="25" w16cid:durableId="2092658269">
    <w:abstractNumId w:val="26"/>
  </w:num>
  <w:num w:numId="26" w16cid:durableId="607738997">
    <w:abstractNumId w:val="10"/>
  </w:num>
  <w:num w:numId="27" w16cid:durableId="1280990863">
    <w:abstractNumId w:val="27"/>
  </w:num>
  <w:num w:numId="28" w16cid:durableId="735278415">
    <w:abstractNumId w:val="22"/>
  </w:num>
  <w:num w:numId="29" w16cid:durableId="996497675">
    <w:abstractNumId w:val="1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F3E"/>
    <w:rsid w:val="0002499A"/>
    <w:rsid w:val="00035925"/>
    <w:rsid w:val="0005350C"/>
    <w:rsid w:val="00093DCF"/>
    <w:rsid w:val="000A068D"/>
    <w:rsid w:val="000A6CA7"/>
    <w:rsid w:val="000B4987"/>
    <w:rsid w:val="000C45D7"/>
    <w:rsid w:val="000C68EC"/>
    <w:rsid w:val="00117EAF"/>
    <w:rsid w:val="0012258F"/>
    <w:rsid w:val="00184E03"/>
    <w:rsid w:val="00187E42"/>
    <w:rsid w:val="00192E2F"/>
    <w:rsid w:val="00196130"/>
    <w:rsid w:val="001C736F"/>
    <w:rsid w:val="001F1F25"/>
    <w:rsid w:val="001F35B3"/>
    <w:rsid w:val="00237985"/>
    <w:rsid w:val="00257BC8"/>
    <w:rsid w:val="00260D0E"/>
    <w:rsid w:val="002C4905"/>
    <w:rsid w:val="003273C4"/>
    <w:rsid w:val="00335550"/>
    <w:rsid w:val="00335A82"/>
    <w:rsid w:val="00340AF5"/>
    <w:rsid w:val="00345659"/>
    <w:rsid w:val="0035341A"/>
    <w:rsid w:val="00360AD9"/>
    <w:rsid w:val="00365A38"/>
    <w:rsid w:val="00370D7B"/>
    <w:rsid w:val="00381FBA"/>
    <w:rsid w:val="00383578"/>
    <w:rsid w:val="003A0E8D"/>
    <w:rsid w:val="003B177E"/>
    <w:rsid w:val="003C2ED1"/>
    <w:rsid w:val="003E313C"/>
    <w:rsid w:val="003E3761"/>
    <w:rsid w:val="004006B5"/>
    <w:rsid w:val="00407747"/>
    <w:rsid w:val="0041351E"/>
    <w:rsid w:val="00413BB5"/>
    <w:rsid w:val="00430C19"/>
    <w:rsid w:val="0043643D"/>
    <w:rsid w:val="00436A8F"/>
    <w:rsid w:val="00451405"/>
    <w:rsid w:val="00451C78"/>
    <w:rsid w:val="004525BE"/>
    <w:rsid w:val="004820FF"/>
    <w:rsid w:val="0048694E"/>
    <w:rsid w:val="00497FCC"/>
    <w:rsid w:val="004B72AB"/>
    <w:rsid w:val="004E08C1"/>
    <w:rsid w:val="004E1C7E"/>
    <w:rsid w:val="004F0ECF"/>
    <w:rsid w:val="0052265B"/>
    <w:rsid w:val="0053704D"/>
    <w:rsid w:val="00554C45"/>
    <w:rsid w:val="00576227"/>
    <w:rsid w:val="00582193"/>
    <w:rsid w:val="005A1C66"/>
    <w:rsid w:val="005B0805"/>
    <w:rsid w:val="005C43BB"/>
    <w:rsid w:val="005D13C0"/>
    <w:rsid w:val="005D4838"/>
    <w:rsid w:val="005E187F"/>
    <w:rsid w:val="0061155F"/>
    <w:rsid w:val="006310B4"/>
    <w:rsid w:val="006331AE"/>
    <w:rsid w:val="00656858"/>
    <w:rsid w:val="00665B1A"/>
    <w:rsid w:val="0066601C"/>
    <w:rsid w:val="006759E7"/>
    <w:rsid w:val="00676DC7"/>
    <w:rsid w:val="0068755E"/>
    <w:rsid w:val="006A0999"/>
    <w:rsid w:val="006B5634"/>
    <w:rsid w:val="006C67E1"/>
    <w:rsid w:val="006F3C66"/>
    <w:rsid w:val="00701DA8"/>
    <w:rsid w:val="00703D64"/>
    <w:rsid w:val="00705CE0"/>
    <w:rsid w:val="00706E9C"/>
    <w:rsid w:val="00733230"/>
    <w:rsid w:val="00737E75"/>
    <w:rsid w:val="0074608D"/>
    <w:rsid w:val="00755960"/>
    <w:rsid w:val="007624CA"/>
    <w:rsid w:val="00765A4D"/>
    <w:rsid w:val="00772EBA"/>
    <w:rsid w:val="0077432A"/>
    <w:rsid w:val="0078314C"/>
    <w:rsid w:val="007A0541"/>
    <w:rsid w:val="007B0AAB"/>
    <w:rsid w:val="007B59BB"/>
    <w:rsid w:val="007D1012"/>
    <w:rsid w:val="00804C14"/>
    <w:rsid w:val="00822C5E"/>
    <w:rsid w:val="008276F7"/>
    <w:rsid w:val="00855624"/>
    <w:rsid w:val="00871057"/>
    <w:rsid w:val="00882B45"/>
    <w:rsid w:val="00884710"/>
    <w:rsid w:val="008929DA"/>
    <w:rsid w:val="008A1876"/>
    <w:rsid w:val="008A4039"/>
    <w:rsid w:val="008B0780"/>
    <w:rsid w:val="008C0F0C"/>
    <w:rsid w:val="008C6486"/>
    <w:rsid w:val="008E7BF6"/>
    <w:rsid w:val="00913DF6"/>
    <w:rsid w:val="00935C12"/>
    <w:rsid w:val="00942812"/>
    <w:rsid w:val="00957513"/>
    <w:rsid w:val="00965535"/>
    <w:rsid w:val="0098567B"/>
    <w:rsid w:val="00991A16"/>
    <w:rsid w:val="009A5038"/>
    <w:rsid w:val="009C7A04"/>
    <w:rsid w:val="009E290D"/>
    <w:rsid w:val="009E7E42"/>
    <w:rsid w:val="009F1358"/>
    <w:rsid w:val="00A01F18"/>
    <w:rsid w:val="00A1278A"/>
    <w:rsid w:val="00A15DB7"/>
    <w:rsid w:val="00A4382B"/>
    <w:rsid w:val="00A70C2B"/>
    <w:rsid w:val="00A7473A"/>
    <w:rsid w:val="00A92F2B"/>
    <w:rsid w:val="00A94FC6"/>
    <w:rsid w:val="00A96269"/>
    <w:rsid w:val="00AA45AD"/>
    <w:rsid w:val="00B000BC"/>
    <w:rsid w:val="00B055B2"/>
    <w:rsid w:val="00B12A3D"/>
    <w:rsid w:val="00B173AA"/>
    <w:rsid w:val="00B2542F"/>
    <w:rsid w:val="00B4586A"/>
    <w:rsid w:val="00B46282"/>
    <w:rsid w:val="00B52358"/>
    <w:rsid w:val="00B60890"/>
    <w:rsid w:val="00B73650"/>
    <w:rsid w:val="00B8548E"/>
    <w:rsid w:val="00BB5AE4"/>
    <w:rsid w:val="00BC09E6"/>
    <w:rsid w:val="00BE0177"/>
    <w:rsid w:val="00BE34A1"/>
    <w:rsid w:val="00BF7614"/>
    <w:rsid w:val="00C06BF6"/>
    <w:rsid w:val="00C232C2"/>
    <w:rsid w:val="00C36AF4"/>
    <w:rsid w:val="00C41A9B"/>
    <w:rsid w:val="00C46493"/>
    <w:rsid w:val="00C828C7"/>
    <w:rsid w:val="00C85962"/>
    <w:rsid w:val="00CC4FB3"/>
    <w:rsid w:val="00CC57D3"/>
    <w:rsid w:val="00CE3383"/>
    <w:rsid w:val="00CF155B"/>
    <w:rsid w:val="00D22E90"/>
    <w:rsid w:val="00D4480B"/>
    <w:rsid w:val="00D76702"/>
    <w:rsid w:val="00DA20F5"/>
    <w:rsid w:val="00DB21C4"/>
    <w:rsid w:val="00DD58C4"/>
    <w:rsid w:val="00DD7485"/>
    <w:rsid w:val="00DE4D94"/>
    <w:rsid w:val="00E143C1"/>
    <w:rsid w:val="00E330A2"/>
    <w:rsid w:val="00E42409"/>
    <w:rsid w:val="00E5580C"/>
    <w:rsid w:val="00E75815"/>
    <w:rsid w:val="00E85D69"/>
    <w:rsid w:val="00EA4A16"/>
    <w:rsid w:val="00ED3F3E"/>
    <w:rsid w:val="00ED5310"/>
    <w:rsid w:val="00EE5536"/>
    <w:rsid w:val="00EE6FA8"/>
    <w:rsid w:val="00EF62CA"/>
    <w:rsid w:val="00F316EC"/>
    <w:rsid w:val="00F6790D"/>
    <w:rsid w:val="00F72763"/>
    <w:rsid w:val="00F72D4B"/>
    <w:rsid w:val="00F73A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8CC29"/>
  <w15:chartTrackingRefBased/>
  <w15:docId w15:val="{AC9D3C3F-44D9-4FCF-BBA7-224C73160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3F3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D3F3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D3F3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ED3F3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D3F3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D3F3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3F3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3F3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3F3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3F3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D3F3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D3F3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ED3F3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D3F3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D3F3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3F3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3F3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3F3E"/>
    <w:rPr>
      <w:rFonts w:eastAsiaTheme="majorEastAsia" w:cstheme="majorBidi"/>
      <w:color w:val="272727" w:themeColor="text1" w:themeTint="D8"/>
    </w:rPr>
  </w:style>
  <w:style w:type="paragraph" w:styleId="Title">
    <w:name w:val="Title"/>
    <w:basedOn w:val="Normal"/>
    <w:next w:val="Normal"/>
    <w:link w:val="TitleChar"/>
    <w:uiPriority w:val="10"/>
    <w:qFormat/>
    <w:rsid w:val="00ED3F3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3F3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3F3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3F3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3F3E"/>
    <w:pPr>
      <w:spacing w:before="160"/>
      <w:jc w:val="center"/>
    </w:pPr>
    <w:rPr>
      <w:i/>
      <w:iCs/>
      <w:color w:val="404040" w:themeColor="text1" w:themeTint="BF"/>
    </w:rPr>
  </w:style>
  <w:style w:type="character" w:customStyle="1" w:styleId="QuoteChar">
    <w:name w:val="Quote Char"/>
    <w:basedOn w:val="DefaultParagraphFont"/>
    <w:link w:val="Quote"/>
    <w:uiPriority w:val="29"/>
    <w:rsid w:val="00ED3F3E"/>
    <w:rPr>
      <w:i/>
      <w:iCs/>
      <w:color w:val="404040" w:themeColor="text1" w:themeTint="BF"/>
    </w:rPr>
  </w:style>
  <w:style w:type="paragraph" w:styleId="ListParagraph">
    <w:name w:val="List Paragraph"/>
    <w:basedOn w:val="Normal"/>
    <w:uiPriority w:val="34"/>
    <w:qFormat/>
    <w:rsid w:val="00ED3F3E"/>
    <w:pPr>
      <w:ind w:left="720"/>
      <w:contextualSpacing/>
    </w:pPr>
  </w:style>
  <w:style w:type="character" w:styleId="IntenseEmphasis">
    <w:name w:val="Intense Emphasis"/>
    <w:basedOn w:val="DefaultParagraphFont"/>
    <w:uiPriority w:val="21"/>
    <w:qFormat/>
    <w:rsid w:val="00ED3F3E"/>
    <w:rPr>
      <w:i/>
      <w:iCs/>
      <w:color w:val="2F5496" w:themeColor="accent1" w:themeShade="BF"/>
    </w:rPr>
  </w:style>
  <w:style w:type="paragraph" w:styleId="IntenseQuote">
    <w:name w:val="Intense Quote"/>
    <w:basedOn w:val="Normal"/>
    <w:next w:val="Normal"/>
    <w:link w:val="IntenseQuoteChar"/>
    <w:uiPriority w:val="30"/>
    <w:qFormat/>
    <w:rsid w:val="00ED3F3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D3F3E"/>
    <w:rPr>
      <w:i/>
      <w:iCs/>
      <w:color w:val="2F5496" w:themeColor="accent1" w:themeShade="BF"/>
    </w:rPr>
  </w:style>
  <w:style w:type="character" w:styleId="IntenseReference">
    <w:name w:val="Intense Reference"/>
    <w:basedOn w:val="DefaultParagraphFont"/>
    <w:uiPriority w:val="32"/>
    <w:qFormat/>
    <w:rsid w:val="00ED3F3E"/>
    <w:rPr>
      <w:b/>
      <w:bCs/>
      <w:smallCaps/>
      <w:color w:val="2F5496" w:themeColor="accent1" w:themeShade="BF"/>
      <w:spacing w:val="5"/>
    </w:rPr>
  </w:style>
  <w:style w:type="character" w:styleId="Hyperlink">
    <w:name w:val="Hyperlink"/>
    <w:basedOn w:val="DefaultParagraphFont"/>
    <w:uiPriority w:val="99"/>
    <w:unhideWhenUsed/>
    <w:rsid w:val="001F35B3"/>
    <w:rPr>
      <w:color w:val="0563C1" w:themeColor="hyperlink"/>
      <w:u w:val="single"/>
    </w:rPr>
  </w:style>
  <w:style w:type="character" w:styleId="UnresolvedMention">
    <w:name w:val="Unresolved Mention"/>
    <w:basedOn w:val="DefaultParagraphFont"/>
    <w:uiPriority w:val="99"/>
    <w:semiHidden/>
    <w:unhideWhenUsed/>
    <w:rsid w:val="001F35B3"/>
    <w:rPr>
      <w:color w:val="605E5C"/>
      <w:shd w:val="clear" w:color="auto" w:fill="E1DFDD"/>
    </w:rPr>
  </w:style>
  <w:style w:type="paragraph" w:styleId="NormalWeb">
    <w:name w:val="Normal (Web)"/>
    <w:basedOn w:val="Normal"/>
    <w:uiPriority w:val="99"/>
    <w:unhideWhenUsed/>
    <w:rsid w:val="00B12A3D"/>
    <w:rPr>
      <w:rFonts w:ascii="Times New Roman" w:hAnsi="Times New Roman" w:cs="Times New Roman"/>
      <w:sz w:val="24"/>
      <w:szCs w:val="24"/>
    </w:rPr>
  </w:style>
  <w:style w:type="paragraph" w:styleId="Header">
    <w:name w:val="header"/>
    <w:basedOn w:val="Normal"/>
    <w:link w:val="HeaderChar"/>
    <w:uiPriority w:val="99"/>
    <w:unhideWhenUsed/>
    <w:rsid w:val="00703D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3D64"/>
  </w:style>
  <w:style w:type="paragraph" w:styleId="Footer">
    <w:name w:val="footer"/>
    <w:basedOn w:val="Normal"/>
    <w:link w:val="FooterChar"/>
    <w:uiPriority w:val="99"/>
    <w:unhideWhenUsed/>
    <w:rsid w:val="00703D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3D64"/>
  </w:style>
  <w:style w:type="character" w:styleId="Strong">
    <w:name w:val="Strong"/>
    <w:basedOn w:val="DefaultParagraphFont"/>
    <w:uiPriority w:val="22"/>
    <w:qFormat/>
    <w:rsid w:val="00CC57D3"/>
    <w:rPr>
      <w:b/>
      <w:bCs/>
    </w:rPr>
  </w:style>
  <w:style w:type="table" w:styleId="TableGrid">
    <w:name w:val="Table Grid"/>
    <w:basedOn w:val="TableNormal"/>
    <w:uiPriority w:val="39"/>
    <w:rsid w:val="000A6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40352">
      <w:bodyDiv w:val="1"/>
      <w:marLeft w:val="0"/>
      <w:marRight w:val="0"/>
      <w:marTop w:val="0"/>
      <w:marBottom w:val="0"/>
      <w:divBdr>
        <w:top w:val="none" w:sz="0" w:space="0" w:color="auto"/>
        <w:left w:val="none" w:sz="0" w:space="0" w:color="auto"/>
        <w:bottom w:val="none" w:sz="0" w:space="0" w:color="auto"/>
        <w:right w:val="none" w:sz="0" w:space="0" w:color="auto"/>
      </w:divBdr>
    </w:div>
    <w:div w:id="20783437">
      <w:bodyDiv w:val="1"/>
      <w:marLeft w:val="0"/>
      <w:marRight w:val="0"/>
      <w:marTop w:val="0"/>
      <w:marBottom w:val="0"/>
      <w:divBdr>
        <w:top w:val="none" w:sz="0" w:space="0" w:color="auto"/>
        <w:left w:val="none" w:sz="0" w:space="0" w:color="auto"/>
        <w:bottom w:val="none" w:sz="0" w:space="0" w:color="auto"/>
        <w:right w:val="none" w:sz="0" w:space="0" w:color="auto"/>
      </w:divBdr>
    </w:div>
    <w:div w:id="28454666">
      <w:bodyDiv w:val="1"/>
      <w:marLeft w:val="0"/>
      <w:marRight w:val="0"/>
      <w:marTop w:val="0"/>
      <w:marBottom w:val="0"/>
      <w:divBdr>
        <w:top w:val="none" w:sz="0" w:space="0" w:color="auto"/>
        <w:left w:val="none" w:sz="0" w:space="0" w:color="auto"/>
        <w:bottom w:val="none" w:sz="0" w:space="0" w:color="auto"/>
        <w:right w:val="none" w:sz="0" w:space="0" w:color="auto"/>
      </w:divBdr>
    </w:div>
    <w:div w:id="29765977">
      <w:bodyDiv w:val="1"/>
      <w:marLeft w:val="0"/>
      <w:marRight w:val="0"/>
      <w:marTop w:val="0"/>
      <w:marBottom w:val="0"/>
      <w:divBdr>
        <w:top w:val="none" w:sz="0" w:space="0" w:color="auto"/>
        <w:left w:val="none" w:sz="0" w:space="0" w:color="auto"/>
        <w:bottom w:val="none" w:sz="0" w:space="0" w:color="auto"/>
        <w:right w:val="none" w:sz="0" w:space="0" w:color="auto"/>
      </w:divBdr>
    </w:div>
    <w:div w:id="32734330">
      <w:bodyDiv w:val="1"/>
      <w:marLeft w:val="0"/>
      <w:marRight w:val="0"/>
      <w:marTop w:val="0"/>
      <w:marBottom w:val="0"/>
      <w:divBdr>
        <w:top w:val="none" w:sz="0" w:space="0" w:color="auto"/>
        <w:left w:val="none" w:sz="0" w:space="0" w:color="auto"/>
        <w:bottom w:val="none" w:sz="0" w:space="0" w:color="auto"/>
        <w:right w:val="none" w:sz="0" w:space="0" w:color="auto"/>
      </w:divBdr>
    </w:div>
    <w:div w:id="63530557">
      <w:bodyDiv w:val="1"/>
      <w:marLeft w:val="0"/>
      <w:marRight w:val="0"/>
      <w:marTop w:val="0"/>
      <w:marBottom w:val="0"/>
      <w:divBdr>
        <w:top w:val="none" w:sz="0" w:space="0" w:color="auto"/>
        <w:left w:val="none" w:sz="0" w:space="0" w:color="auto"/>
        <w:bottom w:val="none" w:sz="0" w:space="0" w:color="auto"/>
        <w:right w:val="none" w:sz="0" w:space="0" w:color="auto"/>
      </w:divBdr>
    </w:div>
    <w:div w:id="89130934">
      <w:bodyDiv w:val="1"/>
      <w:marLeft w:val="0"/>
      <w:marRight w:val="0"/>
      <w:marTop w:val="0"/>
      <w:marBottom w:val="0"/>
      <w:divBdr>
        <w:top w:val="none" w:sz="0" w:space="0" w:color="auto"/>
        <w:left w:val="none" w:sz="0" w:space="0" w:color="auto"/>
        <w:bottom w:val="none" w:sz="0" w:space="0" w:color="auto"/>
        <w:right w:val="none" w:sz="0" w:space="0" w:color="auto"/>
      </w:divBdr>
      <w:divsChild>
        <w:div w:id="1661081197">
          <w:marLeft w:val="0"/>
          <w:marRight w:val="0"/>
          <w:marTop w:val="0"/>
          <w:marBottom w:val="0"/>
          <w:divBdr>
            <w:top w:val="single" w:sz="2" w:space="0" w:color="E5E7EB"/>
            <w:left w:val="single" w:sz="2" w:space="0" w:color="E5E7EB"/>
            <w:bottom w:val="single" w:sz="2" w:space="0" w:color="E5E7EB"/>
            <w:right w:val="single" w:sz="2" w:space="0" w:color="E5E7EB"/>
          </w:divBdr>
          <w:divsChild>
            <w:div w:id="29457292">
              <w:marLeft w:val="0"/>
              <w:marRight w:val="0"/>
              <w:marTop w:val="0"/>
              <w:marBottom w:val="0"/>
              <w:divBdr>
                <w:top w:val="single" w:sz="2" w:space="0" w:color="auto"/>
                <w:left w:val="single" w:sz="2" w:space="0" w:color="auto"/>
                <w:bottom w:val="single" w:sz="2" w:space="0" w:color="auto"/>
                <w:right w:val="single" w:sz="2" w:space="0" w:color="auto"/>
              </w:divBdr>
              <w:divsChild>
                <w:div w:id="268464452">
                  <w:marLeft w:val="0"/>
                  <w:marRight w:val="0"/>
                  <w:marTop w:val="0"/>
                  <w:marBottom w:val="0"/>
                  <w:divBdr>
                    <w:top w:val="single" w:sz="2" w:space="0" w:color="auto"/>
                    <w:left w:val="single" w:sz="2" w:space="0" w:color="auto"/>
                    <w:bottom w:val="single" w:sz="2" w:space="0" w:color="auto"/>
                    <w:right w:val="single" w:sz="2" w:space="0" w:color="auto"/>
                  </w:divBdr>
                  <w:divsChild>
                    <w:div w:id="1729916499">
                      <w:marLeft w:val="0"/>
                      <w:marRight w:val="0"/>
                      <w:marTop w:val="0"/>
                      <w:marBottom w:val="0"/>
                      <w:divBdr>
                        <w:top w:val="single" w:sz="2" w:space="0" w:color="E5E7EB"/>
                        <w:left w:val="single" w:sz="2" w:space="0" w:color="E5E7EB"/>
                        <w:bottom w:val="single" w:sz="2" w:space="0" w:color="E5E7EB"/>
                        <w:right w:val="single" w:sz="2" w:space="0" w:color="E5E7EB"/>
                      </w:divBdr>
                      <w:divsChild>
                        <w:div w:id="1152024414">
                          <w:marLeft w:val="0"/>
                          <w:marRight w:val="0"/>
                          <w:marTop w:val="0"/>
                          <w:marBottom w:val="0"/>
                          <w:divBdr>
                            <w:top w:val="single" w:sz="2" w:space="0" w:color="E5E7EB"/>
                            <w:left w:val="single" w:sz="2" w:space="0" w:color="E5E7EB"/>
                            <w:bottom w:val="single" w:sz="2" w:space="0" w:color="E5E7EB"/>
                            <w:right w:val="single" w:sz="2" w:space="0" w:color="E5E7EB"/>
                          </w:divBdr>
                          <w:divsChild>
                            <w:div w:id="2121873237">
                              <w:marLeft w:val="0"/>
                              <w:marRight w:val="0"/>
                              <w:marTop w:val="0"/>
                              <w:marBottom w:val="0"/>
                              <w:divBdr>
                                <w:top w:val="single" w:sz="2" w:space="0" w:color="E5E7EB"/>
                                <w:left w:val="single" w:sz="2" w:space="0" w:color="E5E7EB"/>
                                <w:bottom w:val="single" w:sz="2" w:space="0" w:color="E5E7EB"/>
                                <w:right w:val="single" w:sz="2" w:space="0" w:color="E5E7EB"/>
                              </w:divBdr>
                              <w:divsChild>
                                <w:div w:id="12624450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935477913">
                  <w:marLeft w:val="0"/>
                  <w:marRight w:val="0"/>
                  <w:marTop w:val="0"/>
                  <w:marBottom w:val="0"/>
                  <w:divBdr>
                    <w:top w:val="single" w:sz="2" w:space="0" w:color="auto"/>
                    <w:left w:val="single" w:sz="2" w:space="0" w:color="auto"/>
                    <w:bottom w:val="single" w:sz="2" w:space="0" w:color="auto"/>
                    <w:right w:val="single" w:sz="2" w:space="0" w:color="auto"/>
                  </w:divBdr>
                  <w:divsChild>
                    <w:div w:id="671907260">
                      <w:marLeft w:val="0"/>
                      <w:marRight w:val="0"/>
                      <w:marTop w:val="0"/>
                      <w:marBottom w:val="0"/>
                      <w:divBdr>
                        <w:top w:val="single" w:sz="2" w:space="0" w:color="E5E7EB"/>
                        <w:left w:val="single" w:sz="2" w:space="0" w:color="E5E7EB"/>
                        <w:bottom w:val="single" w:sz="2" w:space="0" w:color="E5E7EB"/>
                        <w:right w:val="single" w:sz="2" w:space="0" w:color="E5E7EB"/>
                      </w:divBdr>
                      <w:divsChild>
                        <w:div w:id="1560240681">
                          <w:marLeft w:val="0"/>
                          <w:marRight w:val="0"/>
                          <w:marTop w:val="0"/>
                          <w:marBottom w:val="0"/>
                          <w:divBdr>
                            <w:top w:val="single" w:sz="2" w:space="0" w:color="E5E7EB"/>
                            <w:left w:val="single" w:sz="2" w:space="0" w:color="E5E7EB"/>
                            <w:bottom w:val="single" w:sz="2" w:space="0" w:color="E5E7EB"/>
                            <w:right w:val="single" w:sz="2" w:space="0" w:color="E5E7EB"/>
                          </w:divBdr>
                          <w:divsChild>
                            <w:div w:id="15777857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79783379">
                          <w:marLeft w:val="0"/>
                          <w:marRight w:val="0"/>
                          <w:marTop w:val="0"/>
                          <w:marBottom w:val="0"/>
                          <w:divBdr>
                            <w:top w:val="single" w:sz="2" w:space="0" w:color="E5E7EB"/>
                            <w:left w:val="single" w:sz="2" w:space="0" w:color="E5E7EB"/>
                            <w:bottom w:val="single" w:sz="2" w:space="0" w:color="E5E7EB"/>
                            <w:right w:val="single" w:sz="2" w:space="0" w:color="E5E7EB"/>
                          </w:divBdr>
                          <w:divsChild>
                            <w:div w:id="403456698">
                              <w:marLeft w:val="0"/>
                              <w:marRight w:val="0"/>
                              <w:marTop w:val="0"/>
                              <w:marBottom w:val="0"/>
                              <w:divBdr>
                                <w:top w:val="single" w:sz="2" w:space="0" w:color="E5E7EB"/>
                                <w:left w:val="single" w:sz="2" w:space="0" w:color="E5E7EB"/>
                                <w:bottom w:val="single" w:sz="2" w:space="0" w:color="E5E7EB"/>
                                <w:right w:val="single" w:sz="2" w:space="0" w:color="E5E7EB"/>
                              </w:divBdr>
                              <w:divsChild>
                                <w:div w:id="13799406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08353838">
      <w:bodyDiv w:val="1"/>
      <w:marLeft w:val="0"/>
      <w:marRight w:val="0"/>
      <w:marTop w:val="0"/>
      <w:marBottom w:val="0"/>
      <w:divBdr>
        <w:top w:val="none" w:sz="0" w:space="0" w:color="auto"/>
        <w:left w:val="none" w:sz="0" w:space="0" w:color="auto"/>
        <w:bottom w:val="none" w:sz="0" w:space="0" w:color="auto"/>
        <w:right w:val="none" w:sz="0" w:space="0" w:color="auto"/>
      </w:divBdr>
    </w:div>
    <w:div w:id="114057904">
      <w:bodyDiv w:val="1"/>
      <w:marLeft w:val="0"/>
      <w:marRight w:val="0"/>
      <w:marTop w:val="0"/>
      <w:marBottom w:val="0"/>
      <w:divBdr>
        <w:top w:val="none" w:sz="0" w:space="0" w:color="auto"/>
        <w:left w:val="none" w:sz="0" w:space="0" w:color="auto"/>
        <w:bottom w:val="none" w:sz="0" w:space="0" w:color="auto"/>
        <w:right w:val="none" w:sz="0" w:space="0" w:color="auto"/>
      </w:divBdr>
    </w:div>
    <w:div w:id="120536838">
      <w:bodyDiv w:val="1"/>
      <w:marLeft w:val="0"/>
      <w:marRight w:val="0"/>
      <w:marTop w:val="0"/>
      <w:marBottom w:val="0"/>
      <w:divBdr>
        <w:top w:val="none" w:sz="0" w:space="0" w:color="auto"/>
        <w:left w:val="none" w:sz="0" w:space="0" w:color="auto"/>
        <w:bottom w:val="none" w:sz="0" w:space="0" w:color="auto"/>
        <w:right w:val="none" w:sz="0" w:space="0" w:color="auto"/>
      </w:divBdr>
    </w:div>
    <w:div w:id="147401817">
      <w:bodyDiv w:val="1"/>
      <w:marLeft w:val="0"/>
      <w:marRight w:val="0"/>
      <w:marTop w:val="0"/>
      <w:marBottom w:val="0"/>
      <w:divBdr>
        <w:top w:val="none" w:sz="0" w:space="0" w:color="auto"/>
        <w:left w:val="none" w:sz="0" w:space="0" w:color="auto"/>
        <w:bottom w:val="none" w:sz="0" w:space="0" w:color="auto"/>
        <w:right w:val="none" w:sz="0" w:space="0" w:color="auto"/>
      </w:divBdr>
    </w:div>
    <w:div w:id="163207079">
      <w:bodyDiv w:val="1"/>
      <w:marLeft w:val="0"/>
      <w:marRight w:val="0"/>
      <w:marTop w:val="0"/>
      <w:marBottom w:val="0"/>
      <w:divBdr>
        <w:top w:val="none" w:sz="0" w:space="0" w:color="auto"/>
        <w:left w:val="none" w:sz="0" w:space="0" w:color="auto"/>
        <w:bottom w:val="none" w:sz="0" w:space="0" w:color="auto"/>
        <w:right w:val="none" w:sz="0" w:space="0" w:color="auto"/>
      </w:divBdr>
    </w:div>
    <w:div w:id="224294992">
      <w:bodyDiv w:val="1"/>
      <w:marLeft w:val="0"/>
      <w:marRight w:val="0"/>
      <w:marTop w:val="0"/>
      <w:marBottom w:val="0"/>
      <w:divBdr>
        <w:top w:val="none" w:sz="0" w:space="0" w:color="auto"/>
        <w:left w:val="none" w:sz="0" w:space="0" w:color="auto"/>
        <w:bottom w:val="none" w:sz="0" w:space="0" w:color="auto"/>
        <w:right w:val="none" w:sz="0" w:space="0" w:color="auto"/>
      </w:divBdr>
    </w:div>
    <w:div w:id="262418072">
      <w:bodyDiv w:val="1"/>
      <w:marLeft w:val="0"/>
      <w:marRight w:val="0"/>
      <w:marTop w:val="0"/>
      <w:marBottom w:val="0"/>
      <w:divBdr>
        <w:top w:val="none" w:sz="0" w:space="0" w:color="auto"/>
        <w:left w:val="none" w:sz="0" w:space="0" w:color="auto"/>
        <w:bottom w:val="none" w:sz="0" w:space="0" w:color="auto"/>
        <w:right w:val="none" w:sz="0" w:space="0" w:color="auto"/>
      </w:divBdr>
    </w:div>
    <w:div w:id="272321730">
      <w:bodyDiv w:val="1"/>
      <w:marLeft w:val="0"/>
      <w:marRight w:val="0"/>
      <w:marTop w:val="0"/>
      <w:marBottom w:val="0"/>
      <w:divBdr>
        <w:top w:val="none" w:sz="0" w:space="0" w:color="auto"/>
        <w:left w:val="none" w:sz="0" w:space="0" w:color="auto"/>
        <w:bottom w:val="none" w:sz="0" w:space="0" w:color="auto"/>
        <w:right w:val="none" w:sz="0" w:space="0" w:color="auto"/>
      </w:divBdr>
    </w:div>
    <w:div w:id="304314777">
      <w:bodyDiv w:val="1"/>
      <w:marLeft w:val="0"/>
      <w:marRight w:val="0"/>
      <w:marTop w:val="0"/>
      <w:marBottom w:val="0"/>
      <w:divBdr>
        <w:top w:val="none" w:sz="0" w:space="0" w:color="auto"/>
        <w:left w:val="none" w:sz="0" w:space="0" w:color="auto"/>
        <w:bottom w:val="none" w:sz="0" w:space="0" w:color="auto"/>
        <w:right w:val="none" w:sz="0" w:space="0" w:color="auto"/>
      </w:divBdr>
    </w:div>
    <w:div w:id="346907375">
      <w:bodyDiv w:val="1"/>
      <w:marLeft w:val="0"/>
      <w:marRight w:val="0"/>
      <w:marTop w:val="0"/>
      <w:marBottom w:val="0"/>
      <w:divBdr>
        <w:top w:val="none" w:sz="0" w:space="0" w:color="auto"/>
        <w:left w:val="none" w:sz="0" w:space="0" w:color="auto"/>
        <w:bottom w:val="none" w:sz="0" w:space="0" w:color="auto"/>
        <w:right w:val="none" w:sz="0" w:space="0" w:color="auto"/>
      </w:divBdr>
    </w:div>
    <w:div w:id="352191028">
      <w:bodyDiv w:val="1"/>
      <w:marLeft w:val="0"/>
      <w:marRight w:val="0"/>
      <w:marTop w:val="0"/>
      <w:marBottom w:val="0"/>
      <w:divBdr>
        <w:top w:val="none" w:sz="0" w:space="0" w:color="auto"/>
        <w:left w:val="none" w:sz="0" w:space="0" w:color="auto"/>
        <w:bottom w:val="none" w:sz="0" w:space="0" w:color="auto"/>
        <w:right w:val="none" w:sz="0" w:space="0" w:color="auto"/>
      </w:divBdr>
    </w:div>
    <w:div w:id="364910450">
      <w:bodyDiv w:val="1"/>
      <w:marLeft w:val="0"/>
      <w:marRight w:val="0"/>
      <w:marTop w:val="0"/>
      <w:marBottom w:val="0"/>
      <w:divBdr>
        <w:top w:val="none" w:sz="0" w:space="0" w:color="auto"/>
        <w:left w:val="none" w:sz="0" w:space="0" w:color="auto"/>
        <w:bottom w:val="none" w:sz="0" w:space="0" w:color="auto"/>
        <w:right w:val="none" w:sz="0" w:space="0" w:color="auto"/>
      </w:divBdr>
    </w:div>
    <w:div w:id="383062415">
      <w:bodyDiv w:val="1"/>
      <w:marLeft w:val="0"/>
      <w:marRight w:val="0"/>
      <w:marTop w:val="0"/>
      <w:marBottom w:val="0"/>
      <w:divBdr>
        <w:top w:val="none" w:sz="0" w:space="0" w:color="auto"/>
        <w:left w:val="none" w:sz="0" w:space="0" w:color="auto"/>
        <w:bottom w:val="none" w:sz="0" w:space="0" w:color="auto"/>
        <w:right w:val="none" w:sz="0" w:space="0" w:color="auto"/>
      </w:divBdr>
    </w:div>
    <w:div w:id="428933265">
      <w:bodyDiv w:val="1"/>
      <w:marLeft w:val="0"/>
      <w:marRight w:val="0"/>
      <w:marTop w:val="0"/>
      <w:marBottom w:val="0"/>
      <w:divBdr>
        <w:top w:val="none" w:sz="0" w:space="0" w:color="auto"/>
        <w:left w:val="none" w:sz="0" w:space="0" w:color="auto"/>
        <w:bottom w:val="none" w:sz="0" w:space="0" w:color="auto"/>
        <w:right w:val="none" w:sz="0" w:space="0" w:color="auto"/>
      </w:divBdr>
    </w:div>
    <w:div w:id="432557619">
      <w:bodyDiv w:val="1"/>
      <w:marLeft w:val="0"/>
      <w:marRight w:val="0"/>
      <w:marTop w:val="0"/>
      <w:marBottom w:val="0"/>
      <w:divBdr>
        <w:top w:val="none" w:sz="0" w:space="0" w:color="auto"/>
        <w:left w:val="none" w:sz="0" w:space="0" w:color="auto"/>
        <w:bottom w:val="none" w:sz="0" w:space="0" w:color="auto"/>
        <w:right w:val="none" w:sz="0" w:space="0" w:color="auto"/>
      </w:divBdr>
    </w:div>
    <w:div w:id="453906919">
      <w:bodyDiv w:val="1"/>
      <w:marLeft w:val="0"/>
      <w:marRight w:val="0"/>
      <w:marTop w:val="0"/>
      <w:marBottom w:val="0"/>
      <w:divBdr>
        <w:top w:val="none" w:sz="0" w:space="0" w:color="auto"/>
        <w:left w:val="none" w:sz="0" w:space="0" w:color="auto"/>
        <w:bottom w:val="none" w:sz="0" w:space="0" w:color="auto"/>
        <w:right w:val="none" w:sz="0" w:space="0" w:color="auto"/>
      </w:divBdr>
    </w:div>
    <w:div w:id="480926685">
      <w:bodyDiv w:val="1"/>
      <w:marLeft w:val="0"/>
      <w:marRight w:val="0"/>
      <w:marTop w:val="0"/>
      <w:marBottom w:val="0"/>
      <w:divBdr>
        <w:top w:val="none" w:sz="0" w:space="0" w:color="auto"/>
        <w:left w:val="none" w:sz="0" w:space="0" w:color="auto"/>
        <w:bottom w:val="none" w:sz="0" w:space="0" w:color="auto"/>
        <w:right w:val="none" w:sz="0" w:space="0" w:color="auto"/>
      </w:divBdr>
    </w:div>
    <w:div w:id="519009085">
      <w:bodyDiv w:val="1"/>
      <w:marLeft w:val="0"/>
      <w:marRight w:val="0"/>
      <w:marTop w:val="0"/>
      <w:marBottom w:val="0"/>
      <w:divBdr>
        <w:top w:val="none" w:sz="0" w:space="0" w:color="auto"/>
        <w:left w:val="none" w:sz="0" w:space="0" w:color="auto"/>
        <w:bottom w:val="none" w:sz="0" w:space="0" w:color="auto"/>
        <w:right w:val="none" w:sz="0" w:space="0" w:color="auto"/>
      </w:divBdr>
    </w:div>
    <w:div w:id="546332024">
      <w:bodyDiv w:val="1"/>
      <w:marLeft w:val="0"/>
      <w:marRight w:val="0"/>
      <w:marTop w:val="0"/>
      <w:marBottom w:val="0"/>
      <w:divBdr>
        <w:top w:val="none" w:sz="0" w:space="0" w:color="auto"/>
        <w:left w:val="none" w:sz="0" w:space="0" w:color="auto"/>
        <w:bottom w:val="none" w:sz="0" w:space="0" w:color="auto"/>
        <w:right w:val="none" w:sz="0" w:space="0" w:color="auto"/>
      </w:divBdr>
    </w:div>
    <w:div w:id="546645231">
      <w:bodyDiv w:val="1"/>
      <w:marLeft w:val="0"/>
      <w:marRight w:val="0"/>
      <w:marTop w:val="0"/>
      <w:marBottom w:val="0"/>
      <w:divBdr>
        <w:top w:val="none" w:sz="0" w:space="0" w:color="auto"/>
        <w:left w:val="none" w:sz="0" w:space="0" w:color="auto"/>
        <w:bottom w:val="none" w:sz="0" w:space="0" w:color="auto"/>
        <w:right w:val="none" w:sz="0" w:space="0" w:color="auto"/>
      </w:divBdr>
    </w:div>
    <w:div w:id="566303577">
      <w:bodyDiv w:val="1"/>
      <w:marLeft w:val="0"/>
      <w:marRight w:val="0"/>
      <w:marTop w:val="0"/>
      <w:marBottom w:val="0"/>
      <w:divBdr>
        <w:top w:val="none" w:sz="0" w:space="0" w:color="auto"/>
        <w:left w:val="none" w:sz="0" w:space="0" w:color="auto"/>
        <w:bottom w:val="none" w:sz="0" w:space="0" w:color="auto"/>
        <w:right w:val="none" w:sz="0" w:space="0" w:color="auto"/>
      </w:divBdr>
    </w:div>
    <w:div w:id="569929579">
      <w:bodyDiv w:val="1"/>
      <w:marLeft w:val="0"/>
      <w:marRight w:val="0"/>
      <w:marTop w:val="0"/>
      <w:marBottom w:val="0"/>
      <w:divBdr>
        <w:top w:val="none" w:sz="0" w:space="0" w:color="auto"/>
        <w:left w:val="none" w:sz="0" w:space="0" w:color="auto"/>
        <w:bottom w:val="none" w:sz="0" w:space="0" w:color="auto"/>
        <w:right w:val="none" w:sz="0" w:space="0" w:color="auto"/>
      </w:divBdr>
    </w:div>
    <w:div w:id="601956820">
      <w:bodyDiv w:val="1"/>
      <w:marLeft w:val="0"/>
      <w:marRight w:val="0"/>
      <w:marTop w:val="0"/>
      <w:marBottom w:val="0"/>
      <w:divBdr>
        <w:top w:val="none" w:sz="0" w:space="0" w:color="auto"/>
        <w:left w:val="none" w:sz="0" w:space="0" w:color="auto"/>
        <w:bottom w:val="none" w:sz="0" w:space="0" w:color="auto"/>
        <w:right w:val="none" w:sz="0" w:space="0" w:color="auto"/>
      </w:divBdr>
    </w:div>
    <w:div w:id="630478982">
      <w:bodyDiv w:val="1"/>
      <w:marLeft w:val="0"/>
      <w:marRight w:val="0"/>
      <w:marTop w:val="0"/>
      <w:marBottom w:val="0"/>
      <w:divBdr>
        <w:top w:val="none" w:sz="0" w:space="0" w:color="auto"/>
        <w:left w:val="none" w:sz="0" w:space="0" w:color="auto"/>
        <w:bottom w:val="none" w:sz="0" w:space="0" w:color="auto"/>
        <w:right w:val="none" w:sz="0" w:space="0" w:color="auto"/>
      </w:divBdr>
      <w:divsChild>
        <w:div w:id="1406804099">
          <w:marLeft w:val="0"/>
          <w:marRight w:val="0"/>
          <w:marTop w:val="0"/>
          <w:marBottom w:val="0"/>
          <w:divBdr>
            <w:top w:val="single" w:sz="2" w:space="0" w:color="E5E7EB"/>
            <w:left w:val="single" w:sz="2" w:space="0" w:color="E5E7EB"/>
            <w:bottom w:val="single" w:sz="2" w:space="0" w:color="E5E7EB"/>
            <w:right w:val="single" w:sz="2" w:space="0" w:color="E5E7EB"/>
          </w:divBdr>
          <w:divsChild>
            <w:div w:id="1580752491">
              <w:marLeft w:val="0"/>
              <w:marRight w:val="0"/>
              <w:marTop w:val="0"/>
              <w:marBottom w:val="0"/>
              <w:divBdr>
                <w:top w:val="single" w:sz="2" w:space="0" w:color="auto"/>
                <w:left w:val="single" w:sz="2" w:space="0" w:color="auto"/>
                <w:bottom w:val="single" w:sz="2" w:space="0" w:color="auto"/>
                <w:right w:val="single" w:sz="2" w:space="0" w:color="auto"/>
              </w:divBdr>
              <w:divsChild>
                <w:div w:id="1441560477">
                  <w:marLeft w:val="0"/>
                  <w:marRight w:val="0"/>
                  <w:marTop w:val="0"/>
                  <w:marBottom w:val="0"/>
                  <w:divBdr>
                    <w:top w:val="single" w:sz="2" w:space="0" w:color="auto"/>
                    <w:left w:val="single" w:sz="2" w:space="0" w:color="auto"/>
                    <w:bottom w:val="single" w:sz="2" w:space="0" w:color="auto"/>
                    <w:right w:val="single" w:sz="2" w:space="0" w:color="auto"/>
                  </w:divBdr>
                  <w:divsChild>
                    <w:div w:id="1041784194">
                      <w:marLeft w:val="0"/>
                      <w:marRight w:val="0"/>
                      <w:marTop w:val="0"/>
                      <w:marBottom w:val="0"/>
                      <w:divBdr>
                        <w:top w:val="single" w:sz="2" w:space="0" w:color="E5E7EB"/>
                        <w:left w:val="single" w:sz="2" w:space="0" w:color="E5E7EB"/>
                        <w:bottom w:val="single" w:sz="2" w:space="0" w:color="E5E7EB"/>
                        <w:right w:val="single" w:sz="2" w:space="0" w:color="E5E7EB"/>
                      </w:divBdr>
                      <w:divsChild>
                        <w:div w:id="213467732">
                          <w:marLeft w:val="0"/>
                          <w:marRight w:val="0"/>
                          <w:marTop w:val="0"/>
                          <w:marBottom w:val="0"/>
                          <w:divBdr>
                            <w:top w:val="single" w:sz="2" w:space="0" w:color="E5E7EB"/>
                            <w:left w:val="single" w:sz="2" w:space="0" w:color="E5E7EB"/>
                            <w:bottom w:val="single" w:sz="2" w:space="0" w:color="E5E7EB"/>
                            <w:right w:val="single" w:sz="2" w:space="0" w:color="E5E7EB"/>
                          </w:divBdr>
                          <w:divsChild>
                            <w:div w:id="9389494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98849560">
                          <w:marLeft w:val="0"/>
                          <w:marRight w:val="0"/>
                          <w:marTop w:val="0"/>
                          <w:marBottom w:val="0"/>
                          <w:divBdr>
                            <w:top w:val="single" w:sz="2" w:space="0" w:color="E5E7EB"/>
                            <w:left w:val="single" w:sz="2" w:space="0" w:color="E5E7EB"/>
                            <w:bottom w:val="single" w:sz="2" w:space="0" w:color="E5E7EB"/>
                            <w:right w:val="single" w:sz="2" w:space="0" w:color="E5E7EB"/>
                          </w:divBdr>
                          <w:divsChild>
                            <w:div w:id="1509562839">
                              <w:marLeft w:val="0"/>
                              <w:marRight w:val="0"/>
                              <w:marTop w:val="0"/>
                              <w:marBottom w:val="0"/>
                              <w:divBdr>
                                <w:top w:val="single" w:sz="2" w:space="0" w:color="E5E7EB"/>
                                <w:left w:val="single" w:sz="2" w:space="0" w:color="E5E7EB"/>
                                <w:bottom w:val="single" w:sz="2" w:space="0" w:color="E5E7EB"/>
                                <w:right w:val="single" w:sz="2" w:space="0" w:color="E5E7EB"/>
                              </w:divBdr>
                              <w:divsChild>
                                <w:div w:id="8624747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502236355">
                  <w:marLeft w:val="0"/>
                  <w:marRight w:val="0"/>
                  <w:marTop w:val="0"/>
                  <w:marBottom w:val="0"/>
                  <w:divBdr>
                    <w:top w:val="single" w:sz="2" w:space="0" w:color="auto"/>
                    <w:left w:val="single" w:sz="2" w:space="0" w:color="auto"/>
                    <w:bottom w:val="single" w:sz="2" w:space="0" w:color="auto"/>
                    <w:right w:val="single" w:sz="2" w:space="0" w:color="auto"/>
                  </w:divBdr>
                  <w:divsChild>
                    <w:div w:id="60444430">
                      <w:marLeft w:val="0"/>
                      <w:marRight w:val="0"/>
                      <w:marTop w:val="0"/>
                      <w:marBottom w:val="0"/>
                      <w:divBdr>
                        <w:top w:val="single" w:sz="2" w:space="0" w:color="E5E7EB"/>
                        <w:left w:val="single" w:sz="2" w:space="0" w:color="E5E7EB"/>
                        <w:bottom w:val="single" w:sz="2" w:space="0" w:color="E5E7EB"/>
                        <w:right w:val="single" w:sz="2" w:space="0" w:color="E5E7EB"/>
                      </w:divBdr>
                      <w:divsChild>
                        <w:div w:id="225723013">
                          <w:marLeft w:val="0"/>
                          <w:marRight w:val="0"/>
                          <w:marTop w:val="0"/>
                          <w:marBottom w:val="0"/>
                          <w:divBdr>
                            <w:top w:val="single" w:sz="2" w:space="0" w:color="E5E7EB"/>
                            <w:left w:val="single" w:sz="2" w:space="0" w:color="E5E7EB"/>
                            <w:bottom w:val="single" w:sz="2" w:space="0" w:color="E5E7EB"/>
                            <w:right w:val="single" w:sz="2" w:space="0" w:color="E5E7EB"/>
                          </w:divBdr>
                          <w:divsChild>
                            <w:div w:id="1654719772">
                              <w:marLeft w:val="0"/>
                              <w:marRight w:val="0"/>
                              <w:marTop w:val="0"/>
                              <w:marBottom w:val="0"/>
                              <w:divBdr>
                                <w:top w:val="single" w:sz="2" w:space="0" w:color="E5E7EB"/>
                                <w:left w:val="single" w:sz="2" w:space="0" w:color="E5E7EB"/>
                                <w:bottom w:val="single" w:sz="2" w:space="0" w:color="E5E7EB"/>
                                <w:right w:val="single" w:sz="2" w:space="0" w:color="E5E7EB"/>
                              </w:divBdr>
                              <w:divsChild>
                                <w:div w:id="20833344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650791325">
      <w:bodyDiv w:val="1"/>
      <w:marLeft w:val="0"/>
      <w:marRight w:val="0"/>
      <w:marTop w:val="0"/>
      <w:marBottom w:val="0"/>
      <w:divBdr>
        <w:top w:val="none" w:sz="0" w:space="0" w:color="auto"/>
        <w:left w:val="none" w:sz="0" w:space="0" w:color="auto"/>
        <w:bottom w:val="none" w:sz="0" w:space="0" w:color="auto"/>
        <w:right w:val="none" w:sz="0" w:space="0" w:color="auto"/>
      </w:divBdr>
    </w:div>
    <w:div w:id="654262386">
      <w:bodyDiv w:val="1"/>
      <w:marLeft w:val="0"/>
      <w:marRight w:val="0"/>
      <w:marTop w:val="0"/>
      <w:marBottom w:val="0"/>
      <w:divBdr>
        <w:top w:val="none" w:sz="0" w:space="0" w:color="auto"/>
        <w:left w:val="none" w:sz="0" w:space="0" w:color="auto"/>
        <w:bottom w:val="none" w:sz="0" w:space="0" w:color="auto"/>
        <w:right w:val="none" w:sz="0" w:space="0" w:color="auto"/>
      </w:divBdr>
    </w:div>
    <w:div w:id="657613996">
      <w:bodyDiv w:val="1"/>
      <w:marLeft w:val="0"/>
      <w:marRight w:val="0"/>
      <w:marTop w:val="0"/>
      <w:marBottom w:val="0"/>
      <w:divBdr>
        <w:top w:val="none" w:sz="0" w:space="0" w:color="auto"/>
        <w:left w:val="none" w:sz="0" w:space="0" w:color="auto"/>
        <w:bottom w:val="none" w:sz="0" w:space="0" w:color="auto"/>
        <w:right w:val="none" w:sz="0" w:space="0" w:color="auto"/>
      </w:divBdr>
    </w:div>
    <w:div w:id="664553020">
      <w:bodyDiv w:val="1"/>
      <w:marLeft w:val="0"/>
      <w:marRight w:val="0"/>
      <w:marTop w:val="0"/>
      <w:marBottom w:val="0"/>
      <w:divBdr>
        <w:top w:val="none" w:sz="0" w:space="0" w:color="auto"/>
        <w:left w:val="none" w:sz="0" w:space="0" w:color="auto"/>
        <w:bottom w:val="none" w:sz="0" w:space="0" w:color="auto"/>
        <w:right w:val="none" w:sz="0" w:space="0" w:color="auto"/>
      </w:divBdr>
    </w:div>
    <w:div w:id="685794684">
      <w:bodyDiv w:val="1"/>
      <w:marLeft w:val="0"/>
      <w:marRight w:val="0"/>
      <w:marTop w:val="0"/>
      <w:marBottom w:val="0"/>
      <w:divBdr>
        <w:top w:val="none" w:sz="0" w:space="0" w:color="auto"/>
        <w:left w:val="none" w:sz="0" w:space="0" w:color="auto"/>
        <w:bottom w:val="none" w:sz="0" w:space="0" w:color="auto"/>
        <w:right w:val="none" w:sz="0" w:space="0" w:color="auto"/>
      </w:divBdr>
    </w:div>
    <w:div w:id="689792232">
      <w:bodyDiv w:val="1"/>
      <w:marLeft w:val="0"/>
      <w:marRight w:val="0"/>
      <w:marTop w:val="0"/>
      <w:marBottom w:val="0"/>
      <w:divBdr>
        <w:top w:val="none" w:sz="0" w:space="0" w:color="auto"/>
        <w:left w:val="none" w:sz="0" w:space="0" w:color="auto"/>
        <w:bottom w:val="none" w:sz="0" w:space="0" w:color="auto"/>
        <w:right w:val="none" w:sz="0" w:space="0" w:color="auto"/>
      </w:divBdr>
    </w:div>
    <w:div w:id="691491257">
      <w:bodyDiv w:val="1"/>
      <w:marLeft w:val="0"/>
      <w:marRight w:val="0"/>
      <w:marTop w:val="0"/>
      <w:marBottom w:val="0"/>
      <w:divBdr>
        <w:top w:val="none" w:sz="0" w:space="0" w:color="auto"/>
        <w:left w:val="none" w:sz="0" w:space="0" w:color="auto"/>
        <w:bottom w:val="none" w:sz="0" w:space="0" w:color="auto"/>
        <w:right w:val="none" w:sz="0" w:space="0" w:color="auto"/>
      </w:divBdr>
      <w:divsChild>
        <w:div w:id="1070349811">
          <w:marLeft w:val="0"/>
          <w:marRight w:val="0"/>
          <w:marTop w:val="0"/>
          <w:marBottom w:val="0"/>
          <w:divBdr>
            <w:top w:val="single" w:sz="2" w:space="0" w:color="E5E7EB"/>
            <w:left w:val="single" w:sz="2" w:space="0" w:color="E5E7EB"/>
            <w:bottom w:val="single" w:sz="2" w:space="0" w:color="E5E7EB"/>
            <w:right w:val="single" w:sz="2" w:space="0" w:color="E5E7EB"/>
          </w:divBdr>
          <w:divsChild>
            <w:div w:id="2034453744">
              <w:marLeft w:val="0"/>
              <w:marRight w:val="0"/>
              <w:marTop w:val="0"/>
              <w:marBottom w:val="0"/>
              <w:divBdr>
                <w:top w:val="single" w:sz="2" w:space="0" w:color="auto"/>
                <w:left w:val="single" w:sz="2" w:space="0" w:color="auto"/>
                <w:bottom w:val="single" w:sz="2" w:space="0" w:color="auto"/>
                <w:right w:val="single" w:sz="2" w:space="0" w:color="auto"/>
              </w:divBdr>
              <w:divsChild>
                <w:div w:id="1081222203">
                  <w:marLeft w:val="0"/>
                  <w:marRight w:val="0"/>
                  <w:marTop w:val="0"/>
                  <w:marBottom w:val="0"/>
                  <w:divBdr>
                    <w:top w:val="single" w:sz="2" w:space="0" w:color="auto"/>
                    <w:left w:val="single" w:sz="2" w:space="0" w:color="auto"/>
                    <w:bottom w:val="single" w:sz="2" w:space="0" w:color="auto"/>
                    <w:right w:val="single" w:sz="2" w:space="0" w:color="auto"/>
                  </w:divBdr>
                  <w:divsChild>
                    <w:div w:id="1724209730">
                      <w:marLeft w:val="0"/>
                      <w:marRight w:val="0"/>
                      <w:marTop w:val="0"/>
                      <w:marBottom w:val="0"/>
                      <w:divBdr>
                        <w:top w:val="single" w:sz="2" w:space="0" w:color="E5E7EB"/>
                        <w:left w:val="single" w:sz="2" w:space="0" w:color="E5E7EB"/>
                        <w:bottom w:val="single" w:sz="2" w:space="0" w:color="E5E7EB"/>
                        <w:right w:val="single" w:sz="2" w:space="0" w:color="E5E7EB"/>
                      </w:divBdr>
                      <w:divsChild>
                        <w:div w:id="1213225339">
                          <w:marLeft w:val="0"/>
                          <w:marRight w:val="0"/>
                          <w:marTop w:val="0"/>
                          <w:marBottom w:val="0"/>
                          <w:divBdr>
                            <w:top w:val="single" w:sz="2" w:space="0" w:color="E5E7EB"/>
                            <w:left w:val="single" w:sz="2" w:space="0" w:color="E5E7EB"/>
                            <w:bottom w:val="single" w:sz="2" w:space="0" w:color="E5E7EB"/>
                            <w:right w:val="single" w:sz="2" w:space="0" w:color="E5E7EB"/>
                          </w:divBdr>
                          <w:divsChild>
                            <w:div w:id="1299457996">
                              <w:marLeft w:val="0"/>
                              <w:marRight w:val="0"/>
                              <w:marTop w:val="0"/>
                              <w:marBottom w:val="0"/>
                              <w:divBdr>
                                <w:top w:val="single" w:sz="2" w:space="0" w:color="E5E7EB"/>
                                <w:left w:val="single" w:sz="2" w:space="0" w:color="E5E7EB"/>
                                <w:bottom w:val="single" w:sz="2" w:space="0" w:color="E5E7EB"/>
                                <w:right w:val="single" w:sz="2" w:space="0" w:color="E5E7EB"/>
                              </w:divBdr>
                              <w:divsChild>
                                <w:div w:id="18320214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5689110">
                          <w:marLeft w:val="0"/>
                          <w:marRight w:val="0"/>
                          <w:marTop w:val="0"/>
                          <w:marBottom w:val="0"/>
                          <w:divBdr>
                            <w:top w:val="single" w:sz="2" w:space="0" w:color="E5E7EB"/>
                            <w:left w:val="single" w:sz="2" w:space="0" w:color="E5E7EB"/>
                            <w:bottom w:val="single" w:sz="2" w:space="0" w:color="E5E7EB"/>
                            <w:right w:val="single" w:sz="2" w:space="0" w:color="E5E7EB"/>
                          </w:divBdr>
                          <w:divsChild>
                            <w:div w:id="17829191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57074747">
                  <w:marLeft w:val="0"/>
                  <w:marRight w:val="0"/>
                  <w:marTop w:val="0"/>
                  <w:marBottom w:val="0"/>
                  <w:divBdr>
                    <w:top w:val="single" w:sz="2" w:space="0" w:color="auto"/>
                    <w:left w:val="single" w:sz="2" w:space="0" w:color="auto"/>
                    <w:bottom w:val="single" w:sz="2" w:space="0" w:color="auto"/>
                    <w:right w:val="single" w:sz="2" w:space="0" w:color="auto"/>
                  </w:divBdr>
                  <w:divsChild>
                    <w:div w:id="292712494">
                      <w:marLeft w:val="0"/>
                      <w:marRight w:val="0"/>
                      <w:marTop w:val="0"/>
                      <w:marBottom w:val="0"/>
                      <w:divBdr>
                        <w:top w:val="single" w:sz="2" w:space="0" w:color="E5E7EB"/>
                        <w:left w:val="single" w:sz="2" w:space="0" w:color="E5E7EB"/>
                        <w:bottom w:val="single" w:sz="2" w:space="0" w:color="E5E7EB"/>
                        <w:right w:val="single" w:sz="2" w:space="0" w:color="E5E7EB"/>
                      </w:divBdr>
                      <w:divsChild>
                        <w:div w:id="1001159659">
                          <w:marLeft w:val="0"/>
                          <w:marRight w:val="0"/>
                          <w:marTop w:val="0"/>
                          <w:marBottom w:val="0"/>
                          <w:divBdr>
                            <w:top w:val="single" w:sz="2" w:space="0" w:color="E5E7EB"/>
                            <w:left w:val="single" w:sz="2" w:space="0" w:color="E5E7EB"/>
                            <w:bottom w:val="single" w:sz="2" w:space="0" w:color="E5E7EB"/>
                            <w:right w:val="single" w:sz="2" w:space="0" w:color="E5E7EB"/>
                          </w:divBdr>
                          <w:divsChild>
                            <w:div w:id="2091611556">
                              <w:marLeft w:val="0"/>
                              <w:marRight w:val="0"/>
                              <w:marTop w:val="0"/>
                              <w:marBottom w:val="0"/>
                              <w:divBdr>
                                <w:top w:val="single" w:sz="2" w:space="0" w:color="E5E7EB"/>
                                <w:left w:val="single" w:sz="2" w:space="0" w:color="E5E7EB"/>
                                <w:bottom w:val="single" w:sz="2" w:space="0" w:color="E5E7EB"/>
                                <w:right w:val="single" w:sz="2" w:space="0" w:color="E5E7EB"/>
                              </w:divBdr>
                              <w:divsChild>
                                <w:div w:id="13961238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692614365">
      <w:bodyDiv w:val="1"/>
      <w:marLeft w:val="0"/>
      <w:marRight w:val="0"/>
      <w:marTop w:val="0"/>
      <w:marBottom w:val="0"/>
      <w:divBdr>
        <w:top w:val="none" w:sz="0" w:space="0" w:color="auto"/>
        <w:left w:val="none" w:sz="0" w:space="0" w:color="auto"/>
        <w:bottom w:val="none" w:sz="0" w:space="0" w:color="auto"/>
        <w:right w:val="none" w:sz="0" w:space="0" w:color="auto"/>
      </w:divBdr>
    </w:div>
    <w:div w:id="708260867">
      <w:bodyDiv w:val="1"/>
      <w:marLeft w:val="0"/>
      <w:marRight w:val="0"/>
      <w:marTop w:val="0"/>
      <w:marBottom w:val="0"/>
      <w:divBdr>
        <w:top w:val="none" w:sz="0" w:space="0" w:color="auto"/>
        <w:left w:val="none" w:sz="0" w:space="0" w:color="auto"/>
        <w:bottom w:val="none" w:sz="0" w:space="0" w:color="auto"/>
        <w:right w:val="none" w:sz="0" w:space="0" w:color="auto"/>
      </w:divBdr>
    </w:div>
    <w:div w:id="712340766">
      <w:bodyDiv w:val="1"/>
      <w:marLeft w:val="0"/>
      <w:marRight w:val="0"/>
      <w:marTop w:val="0"/>
      <w:marBottom w:val="0"/>
      <w:divBdr>
        <w:top w:val="none" w:sz="0" w:space="0" w:color="auto"/>
        <w:left w:val="none" w:sz="0" w:space="0" w:color="auto"/>
        <w:bottom w:val="none" w:sz="0" w:space="0" w:color="auto"/>
        <w:right w:val="none" w:sz="0" w:space="0" w:color="auto"/>
      </w:divBdr>
    </w:div>
    <w:div w:id="721708272">
      <w:bodyDiv w:val="1"/>
      <w:marLeft w:val="0"/>
      <w:marRight w:val="0"/>
      <w:marTop w:val="0"/>
      <w:marBottom w:val="0"/>
      <w:divBdr>
        <w:top w:val="none" w:sz="0" w:space="0" w:color="auto"/>
        <w:left w:val="none" w:sz="0" w:space="0" w:color="auto"/>
        <w:bottom w:val="none" w:sz="0" w:space="0" w:color="auto"/>
        <w:right w:val="none" w:sz="0" w:space="0" w:color="auto"/>
      </w:divBdr>
    </w:div>
    <w:div w:id="743457350">
      <w:bodyDiv w:val="1"/>
      <w:marLeft w:val="0"/>
      <w:marRight w:val="0"/>
      <w:marTop w:val="0"/>
      <w:marBottom w:val="0"/>
      <w:divBdr>
        <w:top w:val="none" w:sz="0" w:space="0" w:color="auto"/>
        <w:left w:val="none" w:sz="0" w:space="0" w:color="auto"/>
        <w:bottom w:val="none" w:sz="0" w:space="0" w:color="auto"/>
        <w:right w:val="none" w:sz="0" w:space="0" w:color="auto"/>
      </w:divBdr>
    </w:div>
    <w:div w:id="755975988">
      <w:bodyDiv w:val="1"/>
      <w:marLeft w:val="0"/>
      <w:marRight w:val="0"/>
      <w:marTop w:val="0"/>
      <w:marBottom w:val="0"/>
      <w:divBdr>
        <w:top w:val="none" w:sz="0" w:space="0" w:color="auto"/>
        <w:left w:val="none" w:sz="0" w:space="0" w:color="auto"/>
        <w:bottom w:val="none" w:sz="0" w:space="0" w:color="auto"/>
        <w:right w:val="none" w:sz="0" w:space="0" w:color="auto"/>
      </w:divBdr>
    </w:div>
    <w:div w:id="806320410">
      <w:bodyDiv w:val="1"/>
      <w:marLeft w:val="0"/>
      <w:marRight w:val="0"/>
      <w:marTop w:val="0"/>
      <w:marBottom w:val="0"/>
      <w:divBdr>
        <w:top w:val="none" w:sz="0" w:space="0" w:color="auto"/>
        <w:left w:val="none" w:sz="0" w:space="0" w:color="auto"/>
        <w:bottom w:val="none" w:sz="0" w:space="0" w:color="auto"/>
        <w:right w:val="none" w:sz="0" w:space="0" w:color="auto"/>
      </w:divBdr>
    </w:div>
    <w:div w:id="807434489">
      <w:bodyDiv w:val="1"/>
      <w:marLeft w:val="0"/>
      <w:marRight w:val="0"/>
      <w:marTop w:val="0"/>
      <w:marBottom w:val="0"/>
      <w:divBdr>
        <w:top w:val="none" w:sz="0" w:space="0" w:color="auto"/>
        <w:left w:val="none" w:sz="0" w:space="0" w:color="auto"/>
        <w:bottom w:val="none" w:sz="0" w:space="0" w:color="auto"/>
        <w:right w:val="none" w:sz="0" w:space="0" w:color="auto"/>
      </w:divBdr>
    </w:div>
    <w:div w:id="860242744">
      <w:bodyDiv w:val="1"/>
      <w:marLeft w:val="0"/>
      <w:marRight w:val="0"/>
      <w:marTop w:val="0"/>
      <w:marBottom w:val="0"/>
      <w:divBdr>
        <w:top w:val="none" w:sz="0" w:space="0" w:color="auto"/>
        <w:left w:val="none" w:sz="0" w:space="0" w:color="auto"/>
        <w:bottom w:val="none" w:sz="0" w:space="0" w:color="auto"/>
        <w:right w:val="none" w:sz="0" w:space="0" w:color="auto"/>
      </w:divBdr>
    </w:div>
    <w:div w:id="868104314">
      <w:bodyDiv w:val="1"/>
      <w:marLeft w:val="0"/>
      <w:marRight w:val="0"/>
      <w:marTop w:val="0"/>
      <w:marBottom w:val="0"/>
      <w:divBdr>
        <w:top w:val="none" w:sz="0" w:space="0" w:color="auto"/>
        <w:left w:val="none" w:sz="0" w:space="0" w:color="auto"/>
        <w:bottom w:val="none" w:sz="0" w:space="0" w:color="auto"/>
        <w:right w:val="none" w:sz="0" w:space="0" w:color="auto"/>
      </w:divBdr>
    </w:div>
    <w:div w:id="879627093">
      <w:bodyDiv w:val="1"/>
      <w:marLeft w:val="0"/>
      <w:marRight w:val="0"/>
      <w:marTop w:val="0"/>
      <w:marBottom w:val="0"/>
      <w:divBdr>
        <w:top w:val="none" w:sz="0" w:space="0" w:color="auto"/>
        <w:left w:val="none" w:sz="0" w:space="0" w:color="auto"/>
        <w:bottom w:val="none" w:sz="0" w:space="0" w:color="auto"/>
        <w:right w:val="none" w:sz="0" w:space="0" w:color="auto"/>
      </w:divBdr>
    </w:div>
    <w:div w:id="892816917">
      <w:bodyDiv w:val="1"/>
      <w:marLeft w:val="0"/>
      <w:marRight w:val="0"/>
      <w:marTop w:val="0"/>
      <w:marBottom w:val="0"/>
      <w:divBdr>
        <w:top w:val="none" w:sz="0" w:space="0" w:color="auto"/>
        <w:left w:val="none" w:sz="0" w:space="0" w:color="auto"/>
        <w:bottom w:val="none" w:sz="0" w:space="0" w:color="auto"/>
        <w:right w:val="none" w:sz="0" w:space="0" w:color="auto"/>
      </w:divBdr>
    </w:div>
    <w:div w:id="900209726">
      <w:bodyDiv w:val="1"/>
      <w:marLeft w:val="0"/>
      <w:marRight w:val="0"/>
      <w:marTop w:val="0"/>
      <w:marBottom w:val="0"/>
      <w:divBdr>
        <w:top w:val="none" w:sz="0" w:space="0" w:color="auto"/>
        <w:left w:val="none" w:sz="0" w:space="0" w:color="auto"/>
        <w:bottom w:val="none" w:sz="0" w:space="0" w:color="auto"/>
        <w:right w:val="none" w:sz="0" w:space="0" w:color="auto"/>
      </w:divBdr>
    </w:div>
    <w:div w:id="903876524">
      <w:bodyDiv w:val="1"/>
      <w:marLeft w:val="0"/>
      <w:marRight w:val="0"/>
      <w:marTop w:val="0"/>
      <w:marBottom w:val="0"/>
      <w:divBdr>
        <w:top w:val="none" w:sz="0" w:space="0" w:color="auto"/>
        <w:left w:val="none" w:sz="0" w:space="0" w:color="auto"/>
        <w:bottom w:val="none" w:sz="0" w:space="0" w:color="auto"/>
        <w:right w:val="none" w:sz="0" w:space="0" w:color="auto"/>
      </w:divBdr>
    </w:div>
    <w:div w:id="938562734">
      <w:bodyDiv w:val="1"/>
      <w:marLeft w:val="0"/>
      <w:marRight w:val="0"/>
      <w:marTop w:val="0"/>
      <w:marBottom w:val="0"/>
      <w:divBdr>
        <w:top w:val="none" w:sz="0" w:space="0" w:color="auto"/>
        <w:left w:val="none" w:sz="0" w:space="0" w:color="auto"/>
        <w:bottom w:val="none" w:sz="0" w:space="0" w:color="auto"/>
        <w:right w:val="none" w:sz="0" w:space="0" w:color="auto"/>
      </w:divBdr>
    </w:div>
    <w:div w:id="940527728">
      <w:bodyDiv w:val="1"/>
      <w:marLeft w:val="0"/>
      <w:marRight w:val="0"/>
      <w:marTop w:val="0"/>
      <w:marBottom w:val="0"/>
      <w:divBdr>
        <w:top w:val="none" w:sz="0" w:space="0" w:color="auto"/>
        <w:left w:val="none" w:sz="0" w:space="0" w:color="auto"/>
        <w:bottom w:val="none" w:sz="0" w:space="0" w:color="auto"/>
        <w:right w:val="none" w:sz="0" w:space="0" w:color="auto"/>
      </w:divBdr>
    </w:div>
    <w:div w:id="949320910">
      <w:bodyDiv w:val="1"/>
      <w:marLeft w:val="0"/>
      <w:marRight w:val="0"/>
      <w:marTop w:val="0"/>
      <w:marBottom w:val="0"/>
      <w:divBdr>
        <w:top w:val="none" w:sz="0" w:space="0" w:color="auto"/>
        <w:left w:val="none" w:sz="0" w:space="0" w:color="auto"/>
        <w:bottom w:val="none" w:sz="0" w:space="0" w:color="auto"/>
        <w:right w:val="none" w:sz="0" w:space="0" w:color="auto"/>
      </w:divBdr>
    </w:div>
    <w:div w:id="984819838">
      <w:bodyDiv w:val="1"/>
      <w:marLeft w:val="0"/>
      <w:marRight w:val="0"/>
      <w:marTop w:val="0"/>
      <w:marBottom w:val="0"/>
      <w:divBdr>
        <w:top w:val="none" w:sz="0" w:space="0" w:color="auto"/>
        <w:left w:val="none" w:sz="0" w:space="0" w:color="auto"/>
        <w:bottom w:val="none" w:sz="0" w:space="0" w:color="auto"/>
        <w:right w:val="none" w:sz="0" w:space="0" w:color="auto"/>
      </w:divBdr>
    </w:div>
    <w:div w:id="1001660385">
      <w:bodyDiv w:val="1"/>
      <w:marLeft w:val="0"/>
      <w:marRight w:val="0"/>
      <w:marTop w:val="0"/>
      <w:marBottom w:val="0"/>
      <w:divBdr>
        <w:top w:val="none" w:sz="0" w:space="0" w:color="auto"/>
        <w:left w:val="none" w:sz="0" w:space="0" w:color="auto"/>
        <w:bottom w:val="none" w:sz="0" w:space="0" w:color="auto"/>
        <w:right w:val="none" w:sz="0" w:space="0" w:color="auto"/>
      </w:divBdr>
      <w:divsChild>
        <w:div w:id="1111709103">
          <w:marLeft w:val="0"/>
          <w:marRight w:val="0"/>
          <w:marTop w:val="0"/>
          <w:marBottom w:val="0"/>
          <w:divBdr>
            <w:top w:val="single" w:sz="2" w:space="0" w:color="E5E7EB"/>
            <w:left w:val="single" w:sz="2" w:space="0" w:color="E5E7EB"/>
            <w:bottom w:val="single" w:sz="2" w:space="0" w:color="E5E7EB"/>
            <w:right w:val="single" w:sz="2" w:space="0" w:color="E5E7EB"/>
          </w:divBdr>
          <w:divsChild>
            <w:div w:id="722169762">
              <w:marLeft w:val="0"/>
              <w:marRight w:val="0"/>
              <w:marTop w:val="0"/>
              <w:marBottom w:val="0"/>
              <w:divBdr>
                <w:top w:val="single" w:sz="2" w:space="0" w:color="auto"/>
                <w:left w:val="single" w:sz="2" w:space="0" w:color="auto"/>
                <w:bottom w:val="single" w:sz="2" w:space="0" w:color="auto"/>
                <w:right w:val="single" w:sz="2" w:space="0" w:color="auto"/>
              </w:divBdr>
              <w:divsChild>
                <w:div w:id="1577739042">
                  <w:marLeft w:val="0"/>
                  <w:marRight w:val="0"/>
                  <w:marTop w:val="0"/>
                  <w:marBottom w:val="0"/>
                  <w:divBdr>
                    <w:top w:val="single" w:sz="2" w:space="0" w:color="auto"/>
                    <w:left w:val="single" w:sz="2" w:space="0" w:color="auto"/>
                    <w:bottom w:val="single" w:sz="2" w:space="0" w:color="auto"/>
                    <w:right w:val="single" w:sz="2" w:space="0" w:color="auto"/>
                  </w:divBdr>
                  <w:divsChild>
                    <w:div w:id="2063478746">
                      <w:marLeft w:val="0"/>
                      <w:marRight w:val="0"/>
                      <w:marTop w:val="0"/>
                      <w:marBottom w:val="0"/>
                      <w:divBdr>
                        <w:top w:val="single" w:sz="2" w:space="0" w:color="E5E7EB"/>
                        <w:left w:val="single" w:sz="2" w:space="0" w:color="E5E7EB"/>
                        <w:bottom w:val="single" w:sz="2" w:space="0" w:color="E5E7EB"/>
                        <w:right w:val="single" w:sz="2" w:space="0" w:color="E5E7EB"/>
                      </w:divBdr>
                      <w:divsChild>
                        <w:div w:id="1220438261">
                          <w:marLeft w:val="0"/>
                          <w:marRight w:val="0"/>
                          <w:marTop w:val="0"/>
                          <w:marBottom w:val="0"/>
                          <w:divBdr>
                            <w:top w:val="single" w:sz="2" w:space="0" w:color="E5E7EB"/>
                            <w:left w:val="single" w:sz="2" w:space="0" w:color="E5E7EB"/>
                            <w:bottom w:val="single" w:sz="2" w:space="0" w:color="E5E7EB"/>
                            <w:right w:val="single" w:sz="2" w:space="0" w:color="E5E7EB"/>
                          </w:divBdr>
                          <w:divsChild>
                            <w:div w:id="14037922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27629824">
                          <w:marLeft w:val="0"/>
                          <w:marRight w:val="0"/>
                          <w:marTop w:val="0"/>
                          <w:marBottom w:val="0"/>
                          <w:divBdr>
                            <w:top w:val="single" w:sz="2" w:space="0" w:color="E5E7EB"/>
                            <w:left w:val="single" w:sz="2" w:space="0" w:color="E5E7EB"/>
                            <w:bottom w:val="single" w:sz="2" w:space="0" w:color="E5E7EB"/>
                            <w:right w:val="single" w:sz="2" w:space="0" w:color="E5E7EB"/>
                          </w:divBdr>
                          <w:divsChild>
                            <w:div w:id="431128441">
                              <w:marLeft w:val="0"/>
                              <w:marRight w:val="0"/>
                              <w:marTop w:val="0"/>
                              <w:marBottom w:val="0"/>
                              <w:divBdr>
                                <w:top w:val="single" w:sz="2" w:space="0" w:color="E5E7EB"/>
                                <w:left w:val="single" w:sz="2" w:space="0" w:color="E5E7EB"/>
                                <w:bottom w:val="single" w:sz="2" w:space="0" w:color="E5E7EB"/>
                                <w:right w:val="single" w:sz="2" w:space="0" w:color="E5E7EB"/>
                              </w:divBdr>
                              <w:divsChild>
                                <w:div w:id="7489682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55738014">
                  <w:marLeft w:val="0"/>
                  <w:marRight w:val="0"/>
                  <w:marTop w:val="0"/>
                  <w:marBottom w:val="0"/>
                  <w:divBdr>
                    <w:top w:val="single" w:sz="2" w:space="0" w:color="auto"/>
                    <w:left w:val="single" w:sz="2" w:space="0" w:color="auto"/>
                    <w:bottom w:val="single" w:sz="2" w:space="0" w:color="auto"/>
                    <w:right w:val="single" w:sz="2" w:space="0" w:color="auto"/>
                  </w:divBdr>
                  <w:divsChild>
                    <w:div w:id="238755081">
                      <w:marLeft w:val="0"/>
                      <w:marRight w:val="0"/>
                      <w:marTop w:val="0"/>
                      <w:marBottom w:val="0"/>
                      <w:divBdr>
                        <w:top w:val="single" w:sz="2" w:space="0" w:color="E5E7EB"/>
                        <w:left w:val="single" w:sz="2" w:space="0" w:color="E5E7EB"/>
                        <w:bottom w:val="single" w:sz="2" w:space="0" w:color="E5E7EB"/>
                        <w:right w:val="single" w:sz="2" w:space="0" w:color="E5E7EB"/>
                      </w:divBdr>
                      <w:divsChild>
                        <w:div w:id="1136678501">
                          <w:marLeft w:val="0"/>
                          <w:marRight w:val="0"/>
                          <w:marTop w:val="0"/>
                          <w:marBottom w:val="0"/>
                          <w:divBdr>
                            <w:top w:val="single" w:sz="2" w:space="0" w:color="E5E7EB"/>
                            <w:left w:val="single" w:sz="2" w:space="0" w:color="E5E7EB"/>
                            <w:bottom w:val="single" w:sz="2" w:space="0" w:color="E5E7EB"/>
                            <w:right w:val="single" w:sz="2" w:space="0" w:color="E5E7EB"/>
                          </w:divBdr>
                          <w:divsChild>
                            <w:div w:id="358090414">
                              <w:marLeft w:val="0"/>
                              <w:marRight w:val="0"/>
                              <w:marTop w:val="0"/>
                              <w:marBottom w:val="0"/>
                              <w:divBdr>
                                <w:top w:val="single" w:sz="2" w:space="0" w:color="E5E7EB"/>
                                <w:left w:val="single" w:sz="2" w:space="0" w:color="E5E7EB"/>
                                <w:bottom w:val="single" w:sz="2" w:space="0" w:color="E5E7EB"/>
                                <w:right w:val="single" w:sz="2" w:space="0" w:color="E5E7EB"/>
                              </w:divBdr>
                              <w:divsChild>
                                <w:div w:id="8432760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015427464">
      <w:bodyDiv w:val="1"/>
      <w:marLeft w:val="0"/>
      <w:marRight w:val="0"/>
      <w:marTop w:val="0"/>
      <w:marBottom w:val="0"/>
      <w:divBdr>
        <w:top w:val="none" w:sz="0" w:space="0" w:color="auto"/>
        <w:left w:val="none" w:sz="0" w:space="0" w:color="auto"/>
        <w:bottom w:val="none" w:sz="0" w:space="0" w:color="auto"/>
        <w:right w:val="none" w:sz="0" w:space="0" w:color="auto"/>
      </w:divBdr>
    </w:div>
    <w:div w:id="1022168041">
      <w:bodyDiv w:val="1"/>
      <w:marLeft w:val="0"/>
      <w:marRight w:val="0"/>
      <w:marTop w:val="0"/>
      <w:marBottom w:val="0"/>
      <w:divBdr>
        <w:top w:val="none" w:sz="0" w:space="0" w:color="auto"/>
        <w:left w:val="none" w:sz="0" w:space="0" w:color="auto"/>
        <w:bottom w:val="none" w:sz="0" w:space="0" w:color="auto"/>
        <w:right w:val="none" w:sz="0" w:space="0" w:color="auto"/>
      </w:divBdr>
    </w:div>
    <w:div w:id="1042291176">
      <w:bodyDiv w:val="1"/>
      <w:marLeft w:val="0"/>
      <w:marRight w:val="0"/>
      <w:marTop w:val="0"/>
      <w:marBottom w:val="0"/>
      <w:divBdr>
        <w:top w:val="none" w:sz="0" w:space="0" w:color="auto"/>
        <w:left w:val="none" w:sz="0" w:space="0" w:color="auto"/>
        <w:bottom w:val="none" w:sz="0" w:space="0" w:color="auto"/>
        <w:right w:val="none" w:sz="0" w:space="0" w:color="auto"/>
      </w:divBdr>
    </w:div>
    <w:div w:id="1043753294">
      <w:bodyDiv w:val="1"/>
      <w:marLeft w:val="0"/>
      <w:marRight w:val="0"/>
      <w:marTop w:val="0"/>
      <w:marBottom w:val="0"/>
      <w:divBdr>
        <w:top w:val="none" w:sz="0" w:space="0" w:color="auto"/>
        <w:left w:val="none" w:sz="0" w:space="0" w:color="auto"/>
        <w:bottom w:val="none" w:sz="0" w:space="0" w:color="auto"/>
        <w:right w:val="none" w:sz="0" w:space="0" w:color="auto"/>
      </w:divBdr>
    </w:div>
    <w:div w:id="1069234184">
      <w:bodyDiv w:val="1"/>
      <w:marLeft w:val="0"/>
      <w:marRight w:val="0"/>
      <w:marTop w:val="0"/>
      <w:marBottom w:val="0"/>
      <w:divBdr>
        <w:top w:val="none" w:sz="0" w:space="0" w:color="auto"/>
        <w:left w:val="none" w:sz="0" w:space="0" w:color="auto"/>
        <w:bottom w:val="none" w:sz="0" w:space="0" w:color="auto"/>
        <w:right w:val="none" w:sz="0" w:space="0" w:color="auto"/>
      </w:divBdr>
    </w:div>
    <w:div w:id="1130055355">
      <w:bodyDiv w:val="1"/>
      <w:marLeft w:val="0"/>
      <w:marRight w:val="0"/>
      <w:marTop w:val="0"/>
      <w:marBottom w:val="0"/>
      <w:divBdr>
        <w:top w:val="none" w:sz="0" w:space="0" w:color="auto"/>
        <w:left w:val="none" w:sz="0" w:space="0" w:color="auto"/>
        <w:bottom w:val="none" w:sz="0" w:space="0" w:color="auto"/>
        <w:right w:val="none" w:sz="0" w:space="0" w:color="auto"/>
      </w:divBdr>
    </w:div>
    <w:div w:id="1153178595">
      <w:bodyDiv w:val="1"/>
      <w:marLeft w:val="0"/>
      <w:marRight w:val="0"/>
      <w:marTop w:val="0"/>
      <w:marBottom w:val="0"/>
      <w:divBdr>
        <w:top w:val="none" w:sz="0" w:space="0" w:color="auto"/>
        <w:left w:val="none" w:sz="0" w:space="0" w:color="auto"/>
        <w:bottom w:val="none" w:sz="0" w:space="0" w:color="auto"/>
        <w:right w:val="none" w:sz="0" w:space="0" w:color="auto"/>
      </w:divBdr>
    </w:div>
    <w:div w:id="1199398116">
      <w:bodyDiv w:val="1"/>
      <w:marLeft w:val="0"/>
      <w:marRight w:val="0"/>
      <w:marTop w:val="0"/>
      <w:marBottom w:val="0"/>
      <w:divBdr>
        <w:top w:val="none" w:sz="0" w:space="0" w:color="auto"/>
        <w:left w:val="none" w:sz="0" w:space="0" w:color="auto"/>
        <w:bottom w:val="none" w:sz="0" w:space="0" w:color="auto"/>
        <w:right w:val="none" w:sz="0" w:space="0" w:color="auto"/>
      </w:divBdr>
    </w:div>
    <w:div w:id="1345595951">
      <w:bodyDiv w:val="1"/>
      <w:marLeft w:val="0"/>
      <w:marRight w:val="0"/>
      <w:marTop w:val="0"/>
      <w:marBottom w:val="0"/>
      <w:divBdr>
        <w:top w:val="none" w:sz="0" w:space="0" w:color="auto"/>
        <w:left w:val="none" w:sz="0" w:space="0" w:color="auto"/>
        <w:bottom w:val="none" w:sz="0" w:space="0" w:color="auto"/>
        <w:right w:val="none" w:sz="0" w:space="0" w:color="auto"/>
      </w:divBdr>
    </w:div>
    <w:div w:id="1380784081">
      <w:bodyDiv w:val="1"/>
      <w:marLeft w:val="0"/>
      <w:marRight w:val="0"/>
      <w:marTop w:val="0"/>
      <w:marBottom w:val="0"/>
      <w:divBdr>
        <w:top w:val="none" w:sz="0" w:space="0" w:color="auto"/>
        <w:left w:val="none" w:sz="0" w:space="0" w:color="auto"/>
        <w:bottom w:val="none" w:sz="0" w:space="0" w:color="auto"/>
        <w:right w:val="none" w:sz="0" w:space="0" w:color="auto"/>
      </w:divBdr>
    </w:div>
    <w:div w:id="1392340284">
      <w:bodyDiv w:val="1"/>
      <w:marLeft w:val="0"/>
      <w:marRight w:val="0"/>
      <w:marTop w:val="0"/>
      <w:marBottom w:val="0"/>
      <w:divBdr>
        <w:top w:val="none" w:sz="0" w:space="0" w:color="auto"/>
        <w:left w:val="none" w:sz="0" w:space="0" w:color="auto"/>
        <w:bottom w:val="none" w:sz="0" w:space="0" w:color="auto"/>
        <w:right w:val="none" w:sz="0" w:space="0" w:color="auto"/>
      </w:divBdr>
    </w:div>
    <w:div w:id="1392532894">
      <w:bodyDiv w:val="1"/>
      <w:marLeft w:val="0"/>
      <w:marRight w:val="0"/>
      <w:marTop w:val="0"/>
      <w:marBottom w:val="0"/>
      <w:divBdr>
        <w:top w:val="none" w:sz="0" w:space="0" w:color="auto"/>
        <w:left w:val="none" w:sz="0" w:space="0" w:color="auto"/>
        <w:bottom w:val="none" w:sz="0" w:space="0" w:color="auto"/>
        <w:right w:val="none" w:sz="0" w:space="0" w:color="auto"/>
      </w:divBdr>
    </w:div>
    <w:div w:id="1424259237">
      <w:bodyDiv w:val="1"/>
      <w:marLeft w:val="0"/>
      <w:marRight w:val="0"/>
      <w:marTop w:val="0"/>
      <w:marBottom w:val="0"/>
      <w:divBdr>
        <w:top w:val="none" w:sz="0" w:space="0" w:color="auto"/>
        <w:left w:val="none" w:sz="0" w:space="0" w:color="auto"/>
        <w:bottom w:val="none" w:sz="0" w:space="0" w:color="auto"/>
        <w:right w:val="none" w:sz="0" w:space="0" w:color="auto"/>
      </w:divBdr>
    </w:div>
    <w:div w:id="1432507700">
      <w:bodyDiv w:val="1"/>
      <w:marLeft w:val="0"/>
      <w:marRight w:val="0"/>
      <w:marTop w:val="0"/>
      <w:marBottom w:val="0"/>
      <w:divBdr>
        <w:top w:val="none" w:sz="0" w:space="0" w:color="auto"/>
        <w:left w:val="none" w:sz="0" w:space="0" w:color="auto"/>
        <w:bottom w:val="none" w:sz="0" w:space="0" w:color="auto"/>
        <w:right w:val="none" w:sz="0" w:space="0" w:color="auto"/>
      </w:divBdr>
    </w:div>
    <w:div w:id="1483812908">
      <w:bodyDiv w:val="1"/>
      <w:marLeft w:val="0"/>
      <w:marRight w:val="0"/>
      <w:marTop w:val="0"/>
      <w:marBottom w:val="0"/>
      <w:divBdr>
        <w:top w:val="none" w:sz="0" w:space="0" w:color="auto"/>
        <w:left w:val="none" w:sz="0" w:space="0" w:color="auto"/>
        <w:bottom w:val="none" w:sz="0" w:space="0" w:color="auto"/>
        <w:right w:val="none" w:sz="0" w:space="0" w:color="auto"/>
      </w:divBdr>
    </w:div>
    <w:div w:id="1493523783">
      <w:bodyDiv w:val="1"/>
      <w:marLeft w:val="0"/>
      <w:marRight w:val="0"/>
      <w:marTop w:val="0"/>
      <w:marBottom w:val="0"/>
      <w:divBdr>
        <w:top w:val="none" w:sz="0" w:space="0" w:color="auto"/>
        <w:left w:val="none" w:sz="0" w:space="0" w:color="auto"/>
        <w:bottom w:val="none" w:sz="0" w:space="0" w:color="auto"/>
        <w:right w:val="none" w:sz="0" w:space="0" w:color="auto"/>
      </w:divBdr>
    </w:div>
    <w:div w:id="1532691926">
      <w:bodyDiv w:val="1"/>
      <w:marLeft w:val="0"/>
      <w:marRight w:val="0"/>
      <w:marTop w:val="0"/>
      <w:marBottom w:val="0"/>
      <w:divBdr>
        <w:top w:val="none" w:sz="0" w:space="0" w:color="auto"/>
        <w:left w:val="none" w:sz="0" w:space="0" w:color="auto"/>
        <w:bottom w:val="none" w:sz="0" w:space="0" w:color="auto"/>
        <w:right w:val="none" w:sz="0" w:space="0" w:color="auto"/>
      </w:divBdr>
    </w:div>
    <w:div w:id="1558318825">
      <w:bodyDiv w:val="1"/>
      <w:marLeft w:val="0"/>
      <w:marRight w:val="0"/>
      <w:marTop w:val="0"/>
      <w:marBottom w:val="0"/>
      <w:divBdr>
        <w:top w:val="none" w:sz="0" w:space="0" w:color="auto"/>
        <w:left w:val="none" w:sz="0" w:space="0" w:color="auto"/>
        <w:bottom w:val="none" w:sz="0" w:space="0" w:color="auto"/>
        <w:right w:val="none" w:sz="0" w:space="0" w:color="auto"/>
      </w:divBdr>
    </w:div>
    <w:div w:id="1606959062">
      <w:bodyDiv w:val="1"/>
      <w:marLeft w:val="0"/>
      <w:marRight w:val="0"/>
      <w:marTop w:val="0"/>
      <w:marBottom w:val="0"/>
      <w:divBdr>
        <w:top w:val="none" w:sz="0" w:space="0" w:color="auto"/>
        <w:left w:val="none" w:sz="0" w:space="0" w:color="auto"/>
        <w:bottom w:val="none" w:sz="0" w:space="0" w:color="auto"/>
        <w:right w:val="none" w:sz="0" w:space="0" w:color="auto"/>
      </w:divBdr>
      <w:divsChild>
        <w:div w:id="1642073883">
          <w:marLeft w:val="0"/>
          <w:marRight w:val="0"/>
          <w:marTop w:val="0"/>
          <w:marBottom w:val="0"/>
          <w:divBdr>
            <w:top w:val="single" w:sz="2" w:space="0" w:color="E5E7EB"/>
            <w:left w:val="single" w:sz="2" w:space="0" w:color="E5E7EB"/>
            <w:bottom w:val="single" w:sz="2" w:space="0" w:color="E5E7EB"/>
            <w:right w:val="single" w:sz="2" w:space="0" w:color="E5E7EB"/>
          </w:divBdr>
          <w:divsChild>
            <w:div w:id="1302924418">
              <w:marLeft w:val="0"/>
              <w:marRight w:val="0"/>
              <w:marTop w:val="0"/>
              <w:marBottom w:val="0"/>
              <w:divBdr>
                <w:top w:val="single" w:sz="2" w:space="0" w:color="auto"/>
                <w:left w:val="single" w:sz="2" w:space="0" w:color="auto"/>
                <w:bottom w:val="single" w:sz="2" w:space="0" w:color="auto"/>
                <w:right w:val="single" w:sz="2" w:space="0" w:color="auto"/>
              </w:divBdr>
              <w:divsChild>
                <w:div w:id="488982591">
                  <w:marLeft w:val="0"/>
                  <w:marRight w:val="0"/>
                  <w:marTop w:val="0"/>
                  <w:marBottom w:val="0"/>
                  <w:divBdr>
                    <w:top w:val="single" w:sz="2" w:space="0" w:color="auto"/>
                    <w:left w:val="single" w:sz="2" w:space="0" w:color="auto"/>
                    <w:bottom w:val="single" w:sz="2" w:space="0" w:color="auto"/>
                    <w:right w:val="single" w:sz="2" w:space="0" w:color="auto"/>
                  </w:divBdr>
                  <w:divsChild>
                    <w:div w:id="1142498030">
                      <w:marLeft w:val="0"/>
                      <w:marRight w:val="0"/>
                      <w:marTop w:val="0"/>
                      <w:marBottom w:val="0"/>
                      <w:divBdr>
                        <w:top w:val="single" w:sz="2" w:space="0" w:color="E5E7EB"/>
                        <w:left w:val="single" w:sz="2" w:space="0" w:color="E5E7EB"/>
                        <w:bottom w:val="single" w:sz="2" w:space="0" w:color="E5E7EB"/>
                        <w:right w:val="single" w:sz="2" w:space="0" w:color="E5E7EB"/>
                      </w:divBdr>
                      <w:divsChild>
                        <w:div w:id="811141436">
                          <w:marLeft w:val="0"/>
                          <w:marRight w:val="0"/>
                          <w:marTop w:val="0"/>
                          <w:marBottom w:val="0"/>
                          <w:divBdr>
                            <w:top w:val="single" w:sz="2" w:space="0" w:color="E5E7EB"/>
                            <w:left w:val="single" w:sz="2" w:space="0" w:color="E5E7EB"/>
                            <w:bottom w:val="single" w:sz="2" w:space="0" w:color="E5E7EB"/>
                            <w:right w:val="single" w:sz="2" w:space="0" w:color="E5E7EB"/>
                          </w:divBdr>
                          <w:divsChild>
                            <w:div w:id="1245840996">
                              <w:marLeft w:val="0"/>
                              <w:marRight w:val="0"/>
                              <w:marTop w:val="0"/>
                              <w:marBottom w:val="0"/>
                              <w:divBdr>
                                <w:top w:val="single" w:sz="2" w:space="0" w:color="E5E7EB"/>
                                <w:left w:val="single" w:sz="2" w:space="0" w:color="E5E7EB"/>
                                <w:bottom w:val="single" w:sz="2" w:space="0" w:color="E5E7EB"/>
                                <w:right w:val="single" w:sz="2" w:space="0" w:color="E5E7EB"/>
                              </w:divBdr>
                              <w:divsChild>
                                <w:div w:id="1112356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629776508">
                  <w:marLeft w:val="0"/>
                  <w:marRight w:val="0"/>
                  <w:marTop w:val="0"/>
                  <w:marBottom w:val="0"/>
                  <w:divBdr>
                    <w:top w:val="single" w:sz="2" w:space="0" w:color="auto"/>
                    <w:left w:val="single" w:sz="2" w:space="0" w:color="auto"/>
                    <w:bottom w:val="single" w:sz="2" w:space="0" w:color="auto"/>
                    <w:right w:val="single" w:sz="2" w:space="0" w:color="auto"/>
                  </w:divBdr>
                  <w:divsChild>
                    <w:div w:id="402139151">
                      <w:marLeft w:val="0"/>
                      <w:marRight w:val="0"/>
                      <w:marTop w:val="0"/>
                      <w:marBottom w:val="0"/>
                      <w:divBdr>
                        <w:top w:val="single" w:sz="2" w:space="0" w:color="E5E7EB"/>
                        <w:left w:val="single" w:sz="2" w:space="0" w:color="E5E7EB"/>
                        <w:bottom w:val="single" w:sz="2" w:space="0" w:color="E5E7EB"/>
                        <w:right w:val="single" w:sz="2" w:space="0" w:color="E5E7EB"/>
                      </w:divBdr>
                      <w:divsChild>
                        <w:div w:id="1103183379">
                          <w:marLeft w:val="0"/>
                          <w:marRight w:val="0"/>
                          <w:marTop w:val="0"/>
                          <w:marBottom w:val="0"/>
                          <w:divBdr>
                            <w:top w:val="single" w:sz="2" w:space="0" w:color="E5E7EB"/>
                            <w:left w:val="single" w:sz="2" w:space="0" w:color="E5E7EB"/>
                            <w:bottom w:val="single" w:sz="2" w:space="0" w:color="E5E7EB"/>
                            <w:right w:val="single" w:sz="2" w:space="0" w:color="E5E7EB"/>
                          </w:divBdr>
                          <w:divsChild>
                            <w:div w:id="6798130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19109155">
                          <w:marLeft w:val="0"/>
                          <w:marRight w:val="0"/>
                          <w:marTop w:val="0"/>
                          <w:marBottom w:val="0"/>
                          <w:divBdr>
                            <w:top w:val="single" w:sz="2" w:space="0" w:color="E5E7EB"/>
                            <w:left w:val="single" w:sz="2" w:space="0" w:color="E5E7EB"/>
                            <w:bottom w:val="single" w:sz="2" w:space="0" w:color="E5E7EB"/>
                            <w:right w:val="single" w:sz="2" w:space="0" w:color="E5E7EB"/>
                          </w:divBdr>
                          <w:divsChild>
                            <w:div w:id="826165578">
                              <w:marLeft w:val="0"/>
                              <w:marRight w:val="0"/>
                              <w:marTop w:val="0"/>
                              <w:marBottom w:val="0"/>
                              <w:divBdr>
                                <w:top w:val="single" w:sz="2" w:space="0" w:color="E5E7EB"/>
                                <w:left w:val="single" w:sz="2" w:space="0" w:color="E5E7EB"/>
                                <w:bottom w:val="single" w:sz="2" w:space="0" w:color="E5E7EB"/>
                                <w:right w:val="single" w:sz="2" w:space="0" w:color="E5E7EB"/>
                              </w:divBdr>
                              <w:divsChild>
                                <w:div w:id="992298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640375130">
      <w:bodyDiv w:val="1"/>
      <w:marLeft w:val="0"/>
      <w:marRight w:val="0"/>
      <w:marTop w:val="0"/>
      <w:marBottom w:val="0"/>
      <w:divBdr>
        <w:top w:val="none" w:sz="0" w:space="0" w:color="auto"/>
        <w:left w:val="none" w:sz="0" w:space="0" w:color="auto"/>
        <w:bottom w:val="none" w:sz="0" w:space="0" w:color="auto"/>
        <w:right w:val="none" w:sz="0" w:space="0" w:color="auto"/>
      </w:divBdr>
    </w:div>
    <w:div w:id="1649824218">
      <w:bodyDiv w:val="1"/>
      <w:marLeft w:val="0"/>
      <w:marRight w:val="0"/>
      <w:marTop w:val="0"/>
      <w:marBottom w:val="0"/>
      <w:divBdr>
        <w:top w:val="none" w:sz="0" w:space="0" w:color="auto"/>
        <w:left w:val="none" w:sz="0" w:space="0" w:color="auto"/>
        <w:bottom w:val="none" w:sz="0" w:space="0" w:color="auto"/>
        <w:right w:val="none" w:sz="0" w:space="0" w:color="auto"/>
      </w:divBdr>
    </w:div>
    <w:div w:id="1668361679">
      <w:bodyDiv w:val="1"/>
      <w:marLeft w:val="0"/>
      <w:marRight w:val="0"/>
      <w:marTop w:val="0"/>
      <w:marBottom w:val="0"/>
      <w:divBdr>
        <w:top w:val="none" w:sz="0" w:space="0" w:color="auto"/>
        <w:left w:val="none" w:sz="0" w:space="0" w:color="auto"/>
        <w:bottom w:val="none" w:sz="0" w:space="0" w:color="auto"/>
        <w:right w:val="none" w:sz="0" w:space="0" w:color="auto"/>
      </w:divBdr>
    </w:div>
    <w:div w:id="1699964022">
      <w:bodyDiv w:val="1"/>
      <w:marLeft w:val="0"/>
      <w:marRight w:val="0"/>
      <w:marTop w:val="0"/>
      <w:marBottom w:val="0"/>
      <w:divBdr>
        <w:top w:val="none" w:sz="0" w:space="0" w:color="auto"/>
        <w:left w:val="none" w:sz="0" w:space="0" w:color="auto"/>
        <w:bottom w:val="none" w:sz="0" w:space="0" w:color="auto"/>
        <w:right w:val="none" w:sz="0" w:space="0" w:color="auto"/>
      </w:divBdr>
    </w:div>
    <w:div w:id="1710959212">
      <w:bodyDiv w:val="1"/>
      <w:marLeft w:val="0"/>
      <w:marRight w:val="0"/>
      <w:marTop w:val="0"/>
      <w:marBottom w:val="0"/>
      <w:divBdr>
        <w:top w:val="none" w:sz="0" w:space="0" w:color="auto"/>
        <w:left w:val="none" w:sz="0" w:space="0" w:color="auto"/>
        <w:bottom w:val="none" w:sz="0" w:space="0" w:color="auto"/>
        <w:right w:val="none" w:sz="0" w:space="0" w:color="auto"/>
      </w:divBdr>
    </w:div>
    <w:div w:id="1725249572">
      <w:bodyDiv w:val="1"/>
      <w:marLeft w:val="0"/>
      <w:marRight w:val="0"/>
      <w:marTop w:val="0"/>
      <w:marBottom w:val="0"/>
      <w:divBdr>
        <w:top w:val="none" w:sz="0" w:space="0" w:color="auto"/>
        <w:left w:val="none" w:sz="0" w:space="0" w:color="auto"/>
        <w:bottom w:val="none" w:sz="0" w:space="0" w:color="auto"/>
        <w:right w:val="none" w:sz="0" w:space="0" w:color="auto"/>
      </w:divBdr>
    </w:div>
    <w:div w:id="1742604788">
      <w:bodyDiv w:val="1"/>
      <w:marLeft w:val="0"/>
      <w:marRight w:val="0"/>
      <w:marTop w:val="0"/>
      <w:marBottom w:val="0"/>
      <w:divBdr>
        <w:top w:val="none" w:sz="0" w:space="0" w:color="auto"/>
        <w:left w:val="none" w:sz="0" w:space="0" w:color="auto"/>
        <w:bottom w:val="none" w:sz="0" w:space="0" w:color="auto"/>
        <w:right w:val="none" w:sz="0" w:space="0" w:color="auto"/>
      </w:divBdr>
    </w:div>
    <w:div w:id="1817331353">
      <w:bodyDiv w:val="1"/>
      <w:marLeft w:val="0"/>
      <w:marRight w:val="0"/>
      <w:marTop w:val="0"/>
      <w:marBottom w:val="0"/>
      <w:divBdr>
        <w:top w:val="none" w:sz="0" w:space="0" w:color="auto"/>
        <w:left w:val="none" w:sz="0" w:space="0" w:color="auto"/>
        <w:bottom w:val="none" w:sz="0" w:space="0" w:color="auto"/>
        <w:right w:val="none" w:sz="0" w:space="0" w:color="auto"/>
      </w:divBdr>
      <w:divsChild>
        <w:div w:id="2100902928">
          <w:marLeft w:val="0"/>
          <w:marRight w:val="0"/>
          <w:marTop w:val="0"/>
          <w:marBottom w:val="0"/>
          <w:divBdr>
            <w:top w:val="single" w:sz="2" w:space="0" w:color="E5E7EB"/>
            <w:left w:val="single" w:sz="2" w:space="0" w:color="E5E7EB"/>
            <w:bottom w:val="single" w:sz="2" w:space="0" w:color="E5E7EB"/>
            <w:right w:val="single" w:sz="2" w:space="0" w:color="E5E7EB"/>
          </w:divBdr>
          <w:divsChild>
            <w:div w:id="788206887">
              <w:marLeft w:val="0"/>
              <w:marRight w:val="0"/>
              <w:marTop w:val="0"/>
              <w:marBottom w:val="0"/>
              <w:divBdr>
                <w:top w:val="single" w:sz="2" w:space="0" w:color="auto"/>
                <w:left w:val="single" w:sz="2" w:space="0" w:color="auto"/>
                <w:bottom w:val="single" w:sz="2" w:space="0" w:color="auto"/>
                <w:right w:val="single" w:sz="2" w:space="0" w:color="auto"/>
              </w:divBdr>
              <w:divsChild>
                <w:div w:id="2104106821">
                  <w:marLeft w:val="0"/>
                  <w:marRight w:val="0"/>
                  <w:marTop w:val="0"/>
                  <w:marBottom w:val="0"/>
                  <w:divBdr>
                    <w:top w:val="single" w:sz="2" w:space="0" w:color="auto"/>
                    <w:left w:val="single" w:sz="2" w:space="0" w:color="auto"/>
                    <w:bottom w:val="single" w:sz="2" w:space="0" w:color="auto"/>
                    <w:right w:val="single" w:sz="2" w:space="0" w:color="auto"/>
                  </w:divBdr>
                  <w:divsChild>
                    <w:div w:id="1997804582">
                      <w:marLeft w:val="0"/>
                      <w:marRight w:val="0"/>
                      <w:marTop w:val="0"/>
                      <w:marBottom w:val="0"/>
                      <w:divBdr>
                        <w:top w:val="single" w:sz="2" w:space="0" w:color="E5E7EB"/>
                        <w:left w:val="single" w:sz="2" w:space="0" w:color="E5E7EB"/>
                        <w:bottom w:val="single" w:sz="2" w:space="0" w:color="E5E7EB"/>
                        <w:right w:val="single" w:sz="2" w:space="0" w:color="E5E7EB"/>
                      </w:divBdr>
                      <w:divsChild>
                        <w:div w:id="47463815">
                          <w:marLeft w:val="0"/>
                          <w:marRight w:val="0"/>
                          <w:marTop w:val="0"/>
                          <w:marBottom w:val="0"/>
                          <w:divBdr>
                            <w:top w:val="single" w:sz="2" w:space="0" w:color="E5E7EB"/>
                            <w:left w:val="single" w:sz="2" w:space="0" w:color="E5E7EB"/>
                            <w:bottom w:val="single" w:sz="2" w:space="0" w:color="E5E7EB"/>
                            <w:right w:val="single" w:sz="2" w:space="0" w:color="E5E7EB"/>
                          </w:divBdr>
                          <w:divsChild>
                            <w:div w:id="1532107604">
                              <w:marLeft w:val="0"/>
                              <w:marRight w:val="0"/>
                              <w:marTop w:val="0"/>
                              <w:marBottom w:val="0"/>
                              <w:divBdr>
                                <w:top w:val="single" w:sz="2" w:space="0" w:color="E5E7EB"/>
                                <w:left w:val="single" w:sz="2" w:space="0" w:color="E5E7EB"/>
                                <w:bottom w:val="single" w:sz="2" w:space="0" w:color="E5E7EB"/>
                                <w:right w:val="single" w:sz="2" w:space="0" w:color="E5E7EB"/>
                              </w:divBdr>
                              <w:divsChild>
                                <w:div w:id="751200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82651944">
                          <w:marLeft w:val="0"/>
                          <w:marRight w:val="0"/>
                          <w:marTop w:val="0"/>
                          <w:marBottom w:val="0"/>
                          <w:divBdr>
                            <w:top w:val="single" w:sz="2" w:space="0" w:color="E5E7EB"/>
                            <w:left w:val="single" w:sz="2" w:space="0" w:color="E5E7EB"/>
                            <w:bottom w:val="single" w:sz="2" w:space="0" w:color="E5E7EB"/>
                            <w:right w:val="single" w:sz="2" w:space="0" w:color="E5E7EB"/>
                          </w:divBdr>
                          <w:divsChild>
                            <w:div w:id="993990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145538128">
                  <w:marLeft w:val="0"/>
                  <w:marRight w:val="0"/>
                  <w:marTop w:val="0"/>
                  <w:marBottom w:val="0"/>
                  <w:divBdr>
                    <w:top w:val="single" w:sz="2" w:space="0" w:color="auto"/>
                    <w:left w:val="single" w:sz="2" w:space="0" w:color="auto"/>
                    <w:bottom w:val="single" w:sz="2" w:space="0" w:color="auto"/>
                    <w:right w:val="single" w:sz="2" w:space="0" w:color="auto"/>
                  </w:divBdr>
                  <w:divsChild>
                    <w:div w:id="1135366480">
                      <w:marLeft w:val="0"/>
                      <w:marRight w:val="0"/>
                      <w:marTop w:val="0"/>
                      <w:marBottom w:val="0"/>
                      <w:divBdr>
                        <w:top w:val="single" w:sz="2" w:space="0" w:color="E5E7EB"/>
                        <w:left w:val="single" w:sz="2" w:space="0" w:color="E5E7EB"/>
                        <w:bottom w:val="single" w:sz="2" w:space="0" w:color="E5E7EB"/>
                        <w:right w:val="single" w:sz="2" w:space="0" w:color="E5E7EB"/>
                      </w:divBdr>
                      <w:divsChild>
                        <w:div w:id="1472558030">
                          <w:marLeft w:val="0"/>
                          <w:marRight w:val="0"/>
                          <w:marTop w:val="0"/>
                          <w:marBottom w:val="0"/>
                          <w:divBdr>
                            <w:top w:val="single" w:sz="2" w:space="0" w:color="E5E7EB"/>
                            <w:left w:val="single" w:sz="2" w:space="0" w:color="E5E7EB"/>
                            <w:bottom w:val="single" w:sz="2" w:space="0" w:color="E5E7EB"/>
                            <w:right w:val="single" w:sz="2" w:space="0" w:color="E5E7EB"/>
                          </w:divBdr>
                          <w:divsChild>
                            <w:div w:id="97914323">
                              <w:marLeft w:val="0"/>
                              <w:marRight w:val="0"/>
                              <w:marTop w:val="0"/>
                              <w:marBottom w:val="0"/>
                              <w:divBdr>
                                <w:top w:val="single" w:sz="2" w:space="0" w:color="E5E7EB"/>
                                <w:left w:val="single" w:sz="2" w:space="0" w:color="E5E7EB"/>
                                <w:bottom w:val="single" w:sz="2" w:space="0" w:color="E5E7EB"/>
                                <w:right w:val="single" w:sz="2" w:space="0" w:color="E5E7EB"/>
                              </w:divBdr>
                              <w:divsChild>
                                <w:div w:id="21159808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826970846">
      <w:bodyDiv w:val="1"/>
      <w:marLeft w:val="0"/>
      <w:marRight w:val="0"/>
      <w:marTop w:val="0"/>
      <w:marBottom w:val="0"/>
      <w:divBdr>
        <w:top w:val="none" w:sz="0" w:space="0" w:color="auto"/>
        <w:left w:val="none" w:sz="0" w:space="0" w:color="auto"/>
        <w:bottom w:val="none" w:sz="0" w:space="0" w:color="auto"/>
        <w:right w:val="none" w:sz="0" w:space="0" w:color="auto"/>
      </w:divBdr>
    </w:div>
    <w:div w:id="1827815389">
      <w:bodyDiv w:val="1"/>
      <w:marLeft w:val="0"/>
      <w:marRight w:val="0"/>
      <w:marTop w:val="0"/>
      <w:marBottom w:val="0"/>
      <w:divBdr>
        <w:top w:val="none" w:sz="0" w:space="0" w:color="auto"/>
        <w:left w:val="none" w:sz="0" w:space="0" w:color="auto"/>
        <w:bottom w:val="none" w:sz="0" w:space="0" w:color="auto"/>
        <w:right w:val="none" w:sz="0" w:space="0" w:color="auto"/>
      </w:divBdr>
    </w:div>
    <w:div w:id="1914049620">
      <w:bodyDiv w:val="1"/>
      <w:marLeft w:val="0"/>
      <w:marRight w:val="0"/>
      <w:marTop w:val="0"/>
      <w:marBottom w:val="0"/>
      <w:divBdr>
        <w:top w:val="none" w:sz="0" w:space="0" w:color="auto"/>
        <w:left w:val="none" w:sz="0" w:space="0" w:color="auto"/>
        <w:bottom w:val="none" w:sz="0" w:space="0" w:color="auto"/>
        <w:right w:val="none" w:sz="0" w:space="0" w:color="auto"/>
      </w:divBdr>
    </w:div>
    <w:div w:id="1966963613">
      <w:bodyDiv w:val="1"/>
      <w:marLeft w:val="0"/>
      <w:marRight w:val="0"/>
      <w:marTop w:val="0"/>
      <w:marBottom w:val="0"/>
      <w:divBdr>
        <w:top w:val="none" w:sz="0" w:space="0" w:color="auto"/>
        <w:left w:val="none" w:sz="0" w:space="0" w:color="auto"/>
        <w:bottom w:val="none" w:sz="0" w:space="0" w:color="auto"/>
        <w:right w:val="none" w:sz="0" w:space="0" w:color="auto"/>
      </w:divBdr>
    </w:div>
    <w:div w:id="1983852858">
      <w:bodyDiv w:val="1"/>
      <w:marLeft w:val="0"/>
      <w:marRight w:val="0"/>
      <w:marTop w:val="0"/>
      <w:marBottom w:val="0"/>
      <w:divBdr>
        <w:top w:val="none" w:sz="0" w:space="0" w:color="auto"/>
        <w:left w:val="none" w:sz="0" w:space="0" w:color="auto"/>
        <w:bottom w:val="none" w:sz="0" w:space="0" w:color="auto"/>
        <w:right w:val="none" w:sz="0" w:space="0" w:color="auto"/>
      </w:divBdr>
    </w:div>
    <w:div w:id="1988626079">
      <w:bodyDiv w:val="1"/>
      <w:marLeft w:val="0"/>
      <w:marRight w:val="0"/>
      <w:marTop w:val="0"/>
      <w:marBottom w:val="0"/>
      <w:divBdr>
        <w:top w:val="none" w:sz="0" w:space="0" w:color="auto"/>
        <w:left w:val="none" w:sz="0" w:space="0" w:color="auto"/>
        <w:bottom w:val="none" w:sz="0" w:space="0" w:color="auto"/>
        <w:right w:val="none" w:sz="0" w:space="0" w:color="auto"/>
      </w:divBdr>
    </w:div>
    <w:div w:id="1995794318">
      <w:bodyDiv w:val="1"/>
      <w:marLeft w:val="0"/>
      <w:marRight w:val="0"/>
      <w:marTop w:val="0"/>
      <w:marBottom w:val="0"/>
      <w:divBdr>
        <w:top w:val="none" w:sz="0" w:space="0" w:color="auto"/>
        <w:left w:val="none" w:sz="0" w:space="0" w:color="auto"/>
        <w:bottom w:val="none" w:sz="0" w:space="0" w:color="auto"/>
        <w:right w:val="none" w:sz="0" w:space="0" w:color="auto"/>
      </w:divBdr>
    </w:div>
    <w:div w:id="2084252527">
      <w:bodyDiv w:val="1"/>
      <w:marLeft w:val="0"/>
      <w:marRight w:val="0"/>
      <w:marTop w:val="0"/>
      <w:marBottom w:val="0"/>
      <w:divBdr>
        <w:top w:val="none" w:sz="0" w:space="0" w:color="auto"/>
        <w:left w:val="none" w:sz="0" w:space="0" w:color="auto"/>
        <w:bottom w:val="none" w:sz="0" w:space="0" w:color="auto"/>
        <w:right w:val="none" w:sz="0" w:space="0" w:color="auto"/>
      </w:divBdr>
    </w:div>
    <w:div w:id="2109736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97B75D-D997-47D8-894D-7CA6CC710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1636</TotalTime>
  <Pages>1</Pages>
  <Words>9277</Words>
  <Characters>52885</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Pedada Harika</dc:creator>
  <cp:keywords/>
  <dc:description/>
  <cp:lastModifiedBy>Pedada Harika</cp:lastModifiedBy>
  <cp:revision>8</cp:revision>
  <dcterms:created xsi:type="dcterms:W3CDTF">2025-02-10T05:37:00Z</dcterms:created>
  <dcterms:modified xsi:type="dcterms:W3CDTF">2025-09-28T18:42:00Z</dcterms:modified>
</cp:coreProperties>
</file>