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WAHID KHAN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R1037455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 HADITHAH AL KHAMSOON AUTO MAINTENANCE WORKSHOP ESTABLISHMENT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6142223972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FE6453779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KSA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WAHID KHAN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R1037455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WAHID KHAN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R1037455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