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540" w:firstLineChars="150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 an EBS Volume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581650" cy="4283075"/>
            <wp:effectExtent l="0" t="0" r="11430" b="14605"/>
            <wp:docPr id="5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28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597525" cy="5300980"/>
            <wp:effectExtent l="0" t="0" r="10795" b="2540"/>
            <wp:docPr id="6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7951" cy="53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15660" cy="5549265"/>
            <wp:effectExtent l="0" t="0" r="12700" b="13335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765" cy="55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511800" cy="5905500"/>
            <wp:effectExtent l="0" t="0" r="5080" b="7620"/>
            <wp:docPr id="5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  <w:u w:val="single"/>
        </w:rPr>
      </w:pPr>
      <w:bookmarkStart w:id="0" w:name="_heading=h.30j0zll" w:colFirst="0" w:colLast="0"/>
      <w:bookmarkEnd w:id="0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879465" cy="5955665"/>
            <wp:effectExtent l="0" t="0" r="3175" b="3175"/>
            <wp:docPr id="5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9798" cy="595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74E67C7"/>
    <w:rsid w:val="18250055"/>
    <w:rsid w:val="1DF549FE"/>
    <w:rsid w:val="259F3855"/>
    <w:rsid w:val="2AF71401"/>
    <w:rsid w:val="2F8F4ECF"/>
    <w:rsid w:val="38577901"/>
    <w:rsid w:val="3C1254A2"/>
    <w:rsid w:val="3F4E78C2"/>
    <w:rsid w:val="48280661"/>
    <w:rsid w:val="68E9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2022-10-13T11:36:27Z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F257D5F6300C43AA9E4DD7C0929EC9EC</vt:lpwstr>
  </property>
</Properties>
</file>