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637E28" w14:textId="566ABFAE" w:rsidR="6147C678" w:rsidRDefault="6147C678" w:rsidP="42EFC622">
      <w:pPr>
        <w:jc w:val="center"/>
        <w:rPr>
          <w:rFonts w:eastAsiaTheme="minorEastAsia"/>
          <w:b/>
          <w:bCs/>
          <w:sz w:val="40"/>
          <w:szCs w:val="40"/>
        </w:rPr>
      </w:pPr>
      <w:r w:rsidRPr="42EFC622">
        <w:rPr>
          <w:rFonts w:eastAsiaTheme="minorEastAsia"/>
          <w:b/>
          <w:bCs/>
          <w:sz w:val="40"/>
          <w:szCs w:val="40"/>
        </w:rPr>
        <w:t>Exploratory Data Analysis</w:t>
      </w:r>
    </w:p>
    <w:p w14:paraId="5BCCAC57" w14:textId="77B227C3" w:rsidR="42EFC622" w:rsidRDefault="42EFC622" w:rsidP="42EFC622">
      <w:pPr>
        <w:jc w:val="center"/>
        <w:rPr>
          <w:rFonts w:eastAsiaTheme="minorEastAsia"/>
          <w:b/>
          <w:bCs/>
          <w:sz w:val="40"/>
          <w:szCs w:val="40"/>
        </w:rPr>
      </w:pPr>
    </w:p>
    <w:p w14:paraId="62E9B7A0" w14:textId="4EA04A06" w:rsidR="22A9283C" w:rsidRDefault="22A9283C" w:rsidP="42EFC622">
      <w:pPr>
        <w:pStyle w:val="ListParagraph"/>
        <w:numPr>
          <w:ilvl w:val="0"/>
          <w:numId w:val="1"/>
        </w:numPr>
        <w:jc w:val="both"/>
        <w:rPr>
          <w:rFonts w:eastAsiaTheme="minorEastAsia"/>
        </w:rPr>
      </w:pPr>
      <w:r w:rsidRPr="42EFC622">
        <w:rPr>
          <w:rFonts w:ascii="Times" w:eastAsia="Times" w:hAnsi="Times" w:cs="Times"/>
          <w:color w:val="000000" w:themeColor="text1"/>
        </w:rPr>
        <w:t xml:space="preserve">We are Using the data from Canadian Institute for Cybersecurity (CIC) project funded by Canadian Internet Registration Authority (CIRA) data set </w:t>
      </w:r>
      <w:r>
        <w:tab/>
      </w:r>
      <w:r>
        <w:tab/>
      </w:r>
      <w:hyperlink r:id="rId5">
        <w:r w:rsidRPr="42EFC622">
          <w:rPr>
            <w:rStyle w:val="Hyperlink"/>
            <w:rFonts w:ascii="Times" w:eastAsia="Times" w:hAnsi="Times" w:cs="Times"/>
          </w:rPr>
          <w:t>https://www.unb.ca/cic/datasets/dohbrw-2020.html</w:t>
        </w:r>
      </w:hyperlink>
    </w:p>
    <w:p w14:paraId="60238B5A" w14:textId="17514BC8" w:rsidR="22A9283C" w:rsidRDefault="22A9283C" w:rsidP="42EFC622">
      <w:pPr>
        <w:pStyle w:val="ListParagraph"/>
        <w:numPr>
          <w:ilvl w:val="0"/>
          <w:numId w:val="1"/>
        </w:numPr>
        <w:jc w:val="both"/>
      </w:pPr>
      <w:r w:rsidRPr="42EFC622">
        <w:rPr>
          <w:rFonts w:ascii="Times" w:eastAsia="Times" w:hAnsi="Times" w:cs="Times"/>
          <w:color w:val="000000" w:themeColor="text1"/>
        </w:rPr>
        <w:t>It has 4 different data set DoH, Non-DoH, malicious DoH, B</w:t>
      </w:r>
      <w:r w:rsidR="1EF677A6" w:rsidRPr="42EFC622">
        <w:rPr>
          <w:rFonts w:ascii="Times" w:eastAsia="Times" w:hAnsi="Times" w:cs="Times"/>
          <w:color w:val="000000" w:themeColor="text1"/>
        </w:rPr>
        <w:t>engine so we merged those data</w:t>
      </w:r>
      <w:r w:rsidR="5D9B5CD7" w:rsidRPr="42EFC622">
        <w:rPr>
          <w:rFonts w:ascii="Times" w:eastAsia="Times" w:hAnsi="Times" w:cs="Times"/>
          <w:color w:val="000000" w:themeColor="text1"/>
        </w:rPr>
        <w:t xml:space="preserve"> set using program</w:t>
      </w:r>
    </w:p>
    <w:p w14:paraId="2BF8FFD6" w14:textId="13768B9C" w:rsidR="22A9283C" w:rsidRDefault="5D9B5CD7" w:rsidP="42EFC622">
      <w:pPr>
        <w:jc w:val="both"/>
      </w:pPr>
      <w:r w:rsidRPr="42EFC622">
        <w:rPr>
          <w:rFonts w:ascii="Times" w:eastAsia="Times" w:hAnsi="Times" w:cs="Times"/>
          <w:color w:val="000000" w:themeColor="text1"/>
        </w:rPr>
        <w:t xml:space="preserve"> </w:t>
      </w:r>
      <w:r w:rsidR="1EF677A6" w:rsidRPr="42EFC622">
        <w:rPr>
          <w:rFonts w:ascii="Times" w:eastAsia="Times" w:hAnsi="Times" w:cs="Times"/>
          <w:color w:val="000000" w:themeColor="text1"/>
        </w:rPr>
        <w:t xml:space="preserve"> </w:t>
      </w:r>
      <w:r w:rsidR="5A60F518">
        <w:rPr>
          <w:noProof/>
        </w:rPr>
        <w:drawing>
          <wp:inline distT="0" distB="0" distL="0" distR="0" wp14:anchorId="4C2A4699" wp14:editId="70F392A8">
            <wp:extent cx="4554996" cy="1563912"/>
            <wp:effectExtent l="0" t="0" r="0" b="0"/>
            <wp:docPr id="1258286377" name="Picture 1258286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828637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996" cy="156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63BE4" w14:textId="2974B1F7" w:rsidR="0981CBB7" w:rsidRDefault="0981CBB7" w:rsidP="42EFC622">
      <w:pPr>
        <w:pStyle w:val="ListParagraph"/>
        <w:numPr>
          <w:ilvl w:val="0"/>
          <w:numId w:val="1"/>
        </w:numPr>
        <w:jc w:val="both"/>
      </w:pPr>
      <w:r w:rsidRPr="42EFC622">
        <w:rPr>
          <w:rFonts w:ascii="Times" w:eastAsia="Times" w:hAnsi="Times" w:cs="Times"/>
          <w:color w:val="000000" w:themeColor="text1"/>
        </w:rPr>
        <w:t>Importing data</w:t>
      </w:r>
    </w:p>
    <w:p w14:paraId="0C5FF214" w14:textId="3DFD94EA" w:rsidR="1905DA4A" w:rsidRDefault="1905DA4A" w:rsidP="42EFC622">
      <w:pPr>
        <w:jc w:val="both"/>
        <w:rPr>
          <w:rFonts w:ascii="Times" w:eastAsia="Times" w:hAnsi="Times" w:cs="Times"/>
          <w:color w:val="000000" w:themeColor="text1"/>
        </w:rPr>
      </w:pPr>
      <w:r w:rsidRPr="42EFC622">
        <w:rPr>
          <w:rFonts w:ascii="Times" w:eastAsia="Times" w:hAnsi="Times" w:cs="Times"/>
          <w:color w:val="000000" w:themeColor="text1"/>
        </w:rPr>
        <w:t xml:space="preserve"> </w:t>
      </w:r>
      <w:r>
        <w:rPr>
          <w:noProof/>
        </w:rPr>
        <w:drawing>
          <wp:inline distT="0" distB="0" distL="0" distR="0" wp14:anchorId="2967211A" wp14:editId="14E31FF2">
            <wp:extent cx="4572000" cy="2247900"/>
            <wp:effectExtent l="0" t="0" r="0" b="0"/>
            <wp:docPr id="1272782706" name="Picture 1272782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278270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4B60" w14:textId="40C1EB79" w:rsidR="28DAE6F7" w:rsidRDefault="28DAE6F7" w:rsidP="42EFC622">
      <w:pPr>
        <w:jc w:val="both"/>
      </w:pPr>
      <w:r>
        <w:rPr>
          <w:noProof/>
        </w:rPr>
        <w:drawing>
          <wp:inline distT="0" distB="0" distL="0" distR="0" wp14:anchorId="74FFD454" wp14:editId="6D2564E2">
            <wp:extent cx="4572000" cy="2457450"/>
            <wp:effectExtent l="0" t="0" r="0" b="0"/>
            <wp:docPr id="833925200" name="Picture 833925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392520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A14C" w14:textId="3061ECA4" w:rsidR="59D50E0C" w:rsidRDefault="59D50E0C" w:rsidP="42EFC622">
      <w:pPr>
        <w:jc w:val="both"/>
      </w:pPr>
      <w:r>
        <w:rPr>
          <w:noProof/>
        </w:rPr>
        <w:drawing>
          <wp:inline distT="0" distB="0" distL="0" distR="0" wp14:anchorId="55562488" wp14:editId="3C1DC9B9">
            <wp:extent cx="4572000" cy="1304925"/>
            <wp:effectExtent l="0" t="0" r="0" b="0"/>
            <wp:docPr id="848678561" name="Picture 848678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867856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35E8" w14:textId="60B36E56" w:rsidR="3C4C7EEC" w:rsidRDefault="3C4C7EEC" w:rsidP="42EFC622">
      <w:pPr>
        <w:pStyle w:val="ListParagraph"/>
        <w:numPr>
          <w:ilvl w:val="0"/>
          <w:numId w:val="1"/>
        </w:numPr>
        <w:jc w:val="both"/>
        <w:rPr>
          <w:rFonts w:eastAsiaTheme="minorEastAsia"/>
          <w:color w:val="000000" w:themeColor="text1"/>
        </w:rPr>
      </w:pPr>
      <w:r w:rsidRPr="42EFC622">
        <w:rPr>
          <w:rFonts w:ascii="Times" w:eastAsia="Times" w:hAnsi="Times" w:cs="Times"/>
          <w:color w:val="000000" w:themeColor="text1"/>
        </w:rPr>
        <w:t>Checking for null values</w:t>
      </w:r>
      <w:r w:rsidR="709C9829" w:rsidRPr="42EFC622">
        <w:rPr>
          <w:rFonts w:ascii="Times" w:eastAsia="Times" w:hAnsi="Times" w:cs="Times"/>
          <w:color w:val="000000" w:themeColor="text1"/>
        </w:rPr>
        <w:t xml:space="preserve"> and dropping them.</w:t>
      </w:r>
    </w:p>
    <w:p w14:paraId="6F0A58AF" w14:textId="3FC788DF" w:rsidR="3C4C7EEC" w:rsidRDefault="3C4C7EEC" w:rsidP="42EFC622">
      <w:pPr>
        <w:jc w:val="both"/>
      </w:pPr>
      <w:r>
        <w:rPr>
          <w:noProof/>
        </w:rPr>
        <w:drawing>
          <wp:inline distT="0" distB="0" distL="0" distR="0" wp14:anchorId="288C7E08" wp14:editId="1B0E01C4">
            <wp:extent cx="4572000" cy="3009900"/>
            <wp:effectExtent l="0" t="0" r="0" b="0"/>
            <wp:docPr id="1088038344" name="Picture 1088038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803834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9AFB" w14:textId="76B8A0EC" w:rsidR="547E0FA7" w:rsidRDefault="547E0FA7" w:rsidP="42EFC622">
      <w:pPr>
        <w:jc w:val="both"/>
      </w:pPr>
      <w:r>
        <w:rPr>
          <w:noProof/>
        </w:rPr>
        <w:drawing>
          <wp:inline distT="0" distB="0" distL="0" distR="0" wp14:anchorId="3604DDB7" wp14:editId="0E635C26">
            <wp:extent cx="4572000" cy="1866900"/>
            <wp:effectExtent l="0" t="0" r="0" b="0"/>
            <wp:docPr id="688638460" name="Picture 688638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863846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F897" w14:textId="53B7B544" w:rsidR="4D876086" w:rsidRDefault="4D876086" w:rsidP="42EFC622">
      <w:pPr>
        <w:pStyle w:val="ListParagraph"/>
        <w:numPr>
          <w:ilvl w:val="0"/>
          <w:numId w:val="1"/>
        </w:numPr>
        <w:jc w:val="both"/>
      </w:pPr>
      <w:r w:rsidRPr="42EFC622">
        <w:rPr>
          <w:rFonts w:ascii="Times" w:eastAsia="Times" w:hAnsi="Times" w:cs="Times"/>
          <w:color w:val="000000" w:themeColor="text1"/>
        </w:rPr>
        <w:t>Classification of target column</w:t>
      </w:r>
    </w:p>
    <w:p w14:paraId="430C7E09" w14:textId="6A33741F" w:rsidR="0B76A697" w:rsidRDefault="0B76A697" w:rsidP="42EFC622">
      <w:pPr>
        <w:jc w:val="both"/>
      </w:pPr>
      <w:r>
        <w:rPr>
          <w:noProof/>
        </w:rPr>
        <w:drawing>
          <wp:inline distT="0" distB="0" distL="0" distR="0" wp14:anchorId="346126AA" wp14:editId="35974A1A">
            <wp:extent cx="4572000" cy="2790825"/>
            <wp:effectExtent l="0" t="0" r="0" b="0"/>
            <wp:docPr id="906284458" name="Picture 906284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628445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F683" w14:textId="4B915B1F" w:rsidR="00E148F7" w:rsidRDefault="003F2645" w:rsidP="42EFC622">
      <w:pPr>
        <w:jc w:val="both"/>
      </w:pPr>
      <w:r>
        <w:rPr>
          <w:noProof/>
        </w:rPr>
        <w:drawing>
          <wp:inline distT="0" distB="0" distL="0" distR="0" wp14:anchorId="226199CB" wp14:editId="70C70E1E">
            <wp:extent cx="4618076" cy="3035300"/>
            <wp:effectExtent l="0" t="0" r="508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076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9E91A" w14:textId="43B257D3" w:rsidR="3CB440B6" w:rsidRDefault="3CB440B6" w:rsidP="42EFC622">
      <w:pPr>
        <w:jc w:val="both"/>
      </w:pPr>
    </w:p>
    <w:p w14:paraId="32B2088B" w14:textId="18FA7C02" w:rsidR="4FE7DA64" w:rsidRDefault="4FE7DA64" w:rsidP="42EFC622">
      <w:pPr>
        <w:pStyle w:val="ListParagraph"/>
        <w:numPr>
          <w:ilvl w:val="0"/>
          <w:numId w:val="1"/>
        </w:numPr>
        <w:jc w:val="both"/>
        <w:rPr>
          <w:color w:val="000000" w:themeColor="text1"/>
        </w:rPr>
      </w:pPr>
      <w:r>
        <w:t xml:space="preserve">Co-relation </w:t>
      </w:r>
    </w:p>
    <w:p w14:paraId="14460A50" w14:textId="5EBB45D4" w:rsidR="49C8CB40" w:rsidRDefault="49C8CB40" w:rsidP="42EFC622">
      <w:pPr>
        <w:jc w:val="both"/>
      </w:pPr>
      <w:r>
        <w:t>Co-relation between the DoH and features</w:t>
      </w:r>
    </w:p>
    <w:p w14:paraId="55562B98" w14:textId="41D65D20" w:rsidR="47818CC2" w:rsidRDefault="47818CC2" w:rsidP="42EFC622">
      <w:pPr>
        <w:jc w:val="both"/>
      </w:pPr>
      <w:r>
        <w:rPr>
          <w:noProof/>
        </w:rPr>
        <w:drawing>
          <wp:inline distT="0" distB="0" distL="0" distR="0" wp14:anchorId="447EF7CA" wp14:editId="6FB3BA86">
            <wp:extent cx="4572000" cy="4495800"/>
            <wp:effectExtent l="0" t="0" r="0" b="0"/>
            <wp:docPr id="134158187" name="Picture 134158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15818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CB72" w14:textId="29D2B082" w:rsidR="18534391" w:rsidRDefault="18534391" w:rsidP="42EFC622">
      <w:pPr>
        <w:pStyle w:val="ListParagraph"/>
        <w:numPr>
          <w:ilvl w:val="0"/>
          <w:numId w:val="1"/>
        </w:numPr>
        <w:jc w:val="both"/>
        <w:rPr>
          <w:rFonts w:eastAsiaTheme="minorEastAsia"/>
        </w:rPr>
      </w:pPr>
      <w:r>
        <w:t>Data training</w:t>
      </w:r>
    </w:p>
    <w:p w14:paraId="50E37F83" w14:textId="7230E5E5" w:rsidR="47818CC2" w:rsidRDefault="47818CC2" w:rsidP="42EFC622">
      <w:pPr>
        <w:jc w:val="both"/>
      </w:pPr>
      <w:r>
        <w:rPr>
          <w:noProof/>
        </w:rPr>
        <w:drawing>
          <wp:inline distT="0" distB="0" distL="0" distR="0" wp14:anchorId="0DECA70D" wp14:editId="7F6AF144">
            <wp:extent cx="4572000" cy="2933700"/>
            <wp:effectExtent l="0" t="0" r="0" b="0"/>
            <wp:docPr id="741746519" name="Picture 741746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17465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47818C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DF2FEE"/>
    <w:multiLevelType w:val="hybridMultilevel"/>
    <w:tmpl w:val="FFFFFFFF"/>
    <w:lvl w:ilvl="0" w:tplc="077EF16A">
      <w:start w:val="1"/>
      <w:numFmt w:val="decimal"/>
      <w:lvlText w:val="%1."/>
      <w:lvlJc w:val="left"/>
      <w:pPr>
        <w:ind w:left="360" w:hanging="360"/>
      </w:pPr>
    </w:lvl>
    <w:lvl w:ilvl="1" w:tplc="F1B68D2A">
      <w:start w:val="1"/>
      <w:numFmt w:val="lowerLetter"/>
      <w:lvlText w:val="%2."/>
      <w:lvlJc w:val="left"/>
      <w:pPr>
        <w:ind w:left="1080" w:hanging="360"/>
      </w:pPr>
    </w:lvl>
    <w:lvl w:ilvl="2" w:tplc="E854740E">
      <w:start w:val="1"/>
      <w:numFmt w:val="lowerRoman"/>
      <w:lvlText w:val="%3."/>
      <w:lvlJc w:val="right"/>
      <w:pPr>
        <w:ind w:left="1800" w:hanging="180"/>
      </w:pPr>
    </w:lvl>
    <w:lvl w:ilvl="3" w:tplc="CFF8D7A8">
      <w:start w:val="1"/>
      <w:numFmt w:val="decimal"/>
      <w:lvlText w:val="%4."/>
      <w:lvlJc w:val="left"/>
      <w:pPr>
        <w:ind w:left="2520" w:hanging="360"/>
      </w:pPr>
    </w:lvl>
    <w:lvl w:ilvl="4" w:tplc="D688BD3E">
      <w:start w:val="1"/>
      <w:numFmt w:val="lowerLetter"/>
      <w:lvlText w:val="%5."/>
      <w:lvlJc w:val="left"/>
      <w:pPr>
        <w:ind w:left="3240" w:hanging="360"/>
      </w:pPr>
    </w:lvl>
    <w:lvl w:ilvl="5" w:tplc="9474917E">
      <w:start w:val="1"/>
      <w:numFmt w:val="lowerRoman"/>
      <w:lvlText w:val="%6."/>
      <w:lvlJc w:val="right"/>
      <w:pPr>
        <w:ind w:left="3960" w:hanging="180"/>
      </w:pPr>
    </w:lvl>
    <w:lvl w:ilvl="6" w:tplc="0A4E8BA6">
      <w:start w:val="1"/>
      <w:numFmt w:val="decimal"/>
      <w:lvlText w:val="%7."/>
      <w:lvlJc w:val="left"/>
      <w:pPr>
        <w:ind w:left="4680" w:hanging="360"/>
      </w:pPr>
    </w:lvl>
    <w:lvl w:ilvl="7" w:tplc="EB56E554">
      <w:start w:val="1"/>
      <w:numFmt w:val="lowerLetter"/>
      <w:lvlText w:val="%8."/>
      <w:lvlJc w:val="left"/>
      <w:pPr>
        <w:ind w:left="5400" w:hanging="360"/>
      </w:pPr>
    </w:lvl>
    <w:lvl w:ilvl="8" w:tplc="58CE4A74">
      <w:start w:val="1"/>
      <w:numFmt w:val="lowerRoman"/>
      <w:lvlText w:val="%9."/>
      <w:lvlJc w:val="right"/>
      <w:pPr>
        <w:ind w:left="6120" w:hanging="180"/>
      </w:pPr>
    </w:lvl>
  </w:abstractNum>
  <w:num w:numId="1" w16cid:durableId="13549627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8FCB825"/>
    <w:rsid w:val="00106827"/>
    <w:rsid w:val="003F2645"/>
    <w:rsid w:val="00457919"/>
    <w:rsid w:val="00E148F7"/>
    <w:rsid w:val="00EF1600"/>
    <w:rsid w:val="039B9D4C"/>
    <w:rsid w:val="06175A80"/>
    <w:rsid w:val="0981CBB7"/>
    <w:rsid w:val="0B76A697"/>
    <w:rsid w:val="0EF67B36"/>
    <w:rsid w:val="0FA9DAC1"/>
    <w:rsid w:val="13D3DCB5"/>
    <w:rsid w:val="14395114"/>
    <w:rsid w:val="148C5BAC"/>
    <w:rsid w:val="18534391"/>
    <w:rsid w:val="1905DA4A"/>
    <w:rsid w:val="1C3F6ACB"/>
    <w:rsid w:val="1C8ABAAE"/>
    <w:rsid w:val="1EF677A6"/>
    <w:rsid w:val="22A9283C"/>
    <w:rsid w:val="28DAE6F7"/>
    <w:rsid w:val="28FCB825"/>
    <w:rsid w:val="2B0A6BE7"/>
    <w:rsid w:val="2B33DC99"/>
    <w:rsid w:val="31BCAB21"/>
    <w:rsid w:val="336A4DD1"/>
    <w:rsid w:val="350458C5"/>
    <w:rsid w:val="3B76A282"/>
    <w:rsid w:val="3C4C7EEC"/>
    <w:rsid w:val="3CB440B6"/>
    <w:rsid w:val="42EFC622"/>
    <w:rsid w:val="47818CC2"/>
    <w:rsid w:val="49C8CB40"/>
    <w:rsid w:val="4A5C5553"/>
    <w:rsid w:val="4D876086"/>
    <w:rsid w:val="4E4AAF9F"/>
    <w:rsid w:val="4FE7DA64"/>
    <w:rsid w:val="5035AA37"/>
    <w:rsid w:val="547E0FA7"/>
    <w:rsid w:val="59D50E0C"/>
    <w:rsid w:val="5A60F518"/>
    <w:rsid w:val="5CEF009A"/>
    <w:rsid w:val="5D9B5CD7"/>
    <w:rsid w:val="6147C678"/>
    <w:rsid w:val="6221B1C5"/>
    <w:rsid w:val="634648B1"/>
    <w:rsid w:val="640EDF22"/>
    <w:rsid w:val="64B02DFA"/>
    <w:rsid w:val="6C19F107"/>
    <w:rsid w:val="6C7F6566"/>
    <w:rsid w:val="6CB41D9D"/>
    <w:rsid w:val="6F5191C9"/>
    <w:rsid w:val="709C9829"/>
    <w:rsid w:val="70D439CD"/>
    <w:rsid w:val="70ED622A"/>
    <w:rsid w:val="740BDA8F"/>
    <w:rsid w:val="75A7AAF0"/>
    <w:rsid w:val="7E9C5C9B"/>
    <w:rsid w:val="7F925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CB825"/>
  <w15:chartTrackingRefBased/>
  <w15:docId w15:val="{48A9F2E4-F7D7-4DA5-A295-B33526431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customXml" Target="../customXml/item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20" Type="http://schemas.openxmlformats.org/officeDocument/2006/relationships/customXml" Target="../customXml/item3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unb.ca/cic/datasets/dohbrw-2020.htm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customXml" Target="../customXml/item2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86753BB5512EF4599F66D3BBA2B4989" ma:contentTypeVersion="13" ma:contentTypeDescription="Create a new document." ma:contentTypeScope="" ma:versionID="c1e61846a96d7ca14c1a2e52c0428d73">
  <xsd:schema xmlns:xsd="http://www.w3.org/2001/XMLSchema" xmlns:xs="http://www.w3.org/2001/XMLSchema" xmlns:p="http://schemas.microsoft.com/office/2006/metadata/properties" xmlns:ns2="2cc9de96-eef2-47af-b140-d83eacea31d6" xmlns:ns3="568b2787-d597-416c-9505-74f6fa877b53" targetNamespace="http://schemas.microsoft.com/office/2006/metadata/properties" ma:root="true" ma:fieldsID="8a6a9b9d9775ae89c891ed3f30d9c687" ns2:_="" ns3:_="">
    <xsd:import namespace="2cc9de96-eef2-47af-b140-d83eacea31d6"/>
    <xsd:import namespace="568b2787-d597-416c-9505-74f6fa877b53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c9de96-eef2-47af-b140-d83eacea31d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lcf76f155ced4ddcb4097134ff3c332f" ma:index="10" nillable="true" ma:taxonomy="true" ma:internalName="lcf76f155ced4ddcb4097134ff3c332f" ma:taxonomyFieldName="MediaServiceImageTags" ma:displayName="Image Tags" ma:readOnly="false" ma:fieldId="{5cf76f15-5ced-4ddc-b409-7134ff3c332f}" ma:taxonomyMulti="true" ma:sspId="93767b9d-ded9-4dbc-9aef-368f895a3e7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8b2787-d597-416c-9505-74f6fa877b53" elementFormDefault="qualified">
    <xsd:import namespace="http://schemas.microsoft.com/office/2006/documentManagement/types"/>
    <xsd:import namespace="http://schemas.microsoft.com/office/infopath/2007/PartnerControls"/>
    <xsd:element name="TaxCatchAll" ma:index="11" nillable="true" ma:displayName="Taxonomy Catch All Column" ma:hidden="true" ma:list="{b5b960ec-7cc8-4011-a3cf-85daa86355c2}" ma:internalName="TaxCatchAll" ma:showField="CatchAllData" ma:web="568b2787-d597-416c-9505-74f6fa877b5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2cc9de96-eef2-47af-b140-d83eacea31d6" xsi:nil="true"/>
    <lcf76f155ced4ddcb4097134ff3c332f xmlns="2cc9de96-eef2-47af-b140-d83eacea31d6">
      <Terms xmlns="http://schemas.microsoft.com/office/infopath/2007/PartnerControls"/>
    </lcf76f155ced4ddcb4097134ff3c332f>
    <TaxCatchAll xmlns="568b2787-d597-416c-9505-74f6fa877b53" xsi:nil="true"/>
  </documentManagement>
</p:properties>
</file>

<file path=customXml/itemProps1.xml><?xml version="1.0" encoding="utf-8"?>
<ds:datastoreItem xmlns:ds="http://schemas.openxmlformats.org/officeDocument/2006/customXml" ds:itemID="{AC456D3F-AF74-4BA1-A992-73A581CA31C9}"/>
</file>

<file path=customXml/itemProps2.xml><?xml version="1.0" encoding="utf-8"?>
<ds:datastoreItem xmlns:ds="http://schemas.openxmlformats.org/officeDocument/2006/customXml" ds:itemID="{E1DCA20D-64CE-4FC0-8207-74EA3CC9684B}"/>
</file>

<file path=customXml/itemProps3.xml><?xml version="1.0" encoding="utf-8"?>
<ds:datastoreItem xmlns:ds="http://schemas.openxmlformats.org/officeDocument/2006/customXml" ds:itemID="{178A8182-907D-463C-BCA6-AC4AB919DCFD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86</Words>
  <Characters>495</Characters>
  <Application>Microsoft Office Word</Application>
  <DocSecurity>4</DocSecurity>
  <Lines>4</Lines>
  <Paragraphs>1</Paragraphs>
  <ScaleCrop>false</ScaleCrop>
  <Company/>
  <LinksUpToDate>false</LinksUpToDate>
  <CharactersWithSpaces>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Siddapura Gnaneshwara, Harsha</dc:creator>
  <cp:keywords/>
  <dc:description/>
  <cp:lastModifiedBy>Siddapura Gnaneshwara, Harsha</cp:lastModifiedBy>
  <cp:revision>5</cp:revision>
  <dcterms:created xsi:type="dcterms:W3CDTF">2022-09-22T21:17:00Z</dcterms:created>
  <dcterms:modified xsi:type="dcterms:W3CDTF">2022-09-22T20:09:00Z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0x010100586753BB5512EF4599F66D3BBA2B4989</vt:lpwstr>
  </property>
</Properties>
</file>