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54631" w14:textId="3084B180" w:rsidR="00A82E2A" w:rsidRPr="00633AF4" w:rsidRDefault="00A82E2A" w:rsidP="00633AF4">
      <w:pPr>
        <w:shd w:val="clear" w:color="auto" w:fill="FFFFFF"/>
        <w:spacing w:before="100" w:beforeAutospacing="1" w:after="100" w:afterAutospacing="1" w:line="276" w:lineRule="auto"/>
        <w:ind w:left="6480" w:firstLine="72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noProof/>
          <w:color w:val="2F5496" w:themeColor="accent1" w:themeShade="BF"/>
          <w:sz w:val="24"/>
          <w:szCs w:val="24"/>
        </w:rPr>
        <w:drawing>
          <wp:anchor distT="0" distB="0" distL="114300" distR="114300" simplePos="0" relativeHeight="251658240" behindDoc="1" locked="0" layoutInCell="1" allowOverlap="1" wp14:anchorId="4652F836" wp14:editId="2A55676F">
            <wp:simplePos x="0" y="0"/>
            <wp:positionH relativeFrom="column">
              <wp:posOffset>160020</wp:posOffset>
            </wp:positionH>
            <wp:positionV relativeFrom="paragraph">
              <wp:posOffset>-763270</wp:posOffset>
            </wp:positionV>
            <wp:extent cx="1897380" cy="763314"/>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6"/>
                        </a:ext>
                      </a:extLst>
                    </a:blip>
                    <a:stretch>
                      <a:fillRect/>
                    </a:stretch>
                  </pic:blipFill>
                  <pic:spPr>
                    <a:xfrm>
                      <a:off x="0" y="0"/>
                      <a:ext cx="1897380" cy="763314"/>
                    </a:xfrm>
                    <a:prstGeom prst="rect">
                      <a:avLst/>
                    </a:prstGeom>
                  </pic:spPr>
                </pic:pic>
              </a:graphicData>
            </a:graphic>
          </wp:anchor>
        </w:drawing>
      </w:r>
      <w:r w:rsidRPr="00633AF4">
        <w:rPr>
          <w:rFonts w:ascii="Times New Roman" w:eastAsia="Times New Roman" w:hAnsi="Times New Roman" w:cs="Times New Roman"/>
          <w:color w:val="333333"/>
          <w:sz w:val="24"/>
          <w:szCs w:val="24"/>
          <w:u w:val="single"/>
        </w:rPr>
        <w:t>To:</w:t>
      </w:r>
      <w:r w:rsidRPr="00633AF4">
        <w:rPr>
          <w:rFonts w:ascii="Times New Roman" w:eastAsia="Times New Roman" w:hAnsi="Times New Roman" w:cs="Times New Roman"/>
          <w:color w:val="333333"/>
          <w:sz w:val="24"/>
          <w:szCs w:val="24"/>
        </w:rPr>
        <w:t xml:space="preserve"> Joanna </w:t>
      </w:r>
      <w:proofErr w:type="spellStart"/>
      <w:r w:rsidRPr="00633AF4">
        <w:rPr>
          <w:rFonts w:ascii="Times New Roman" w:eastAsia="Times New Roman" w:hAnsi="Times New Roman" w:cs="Times New Roman"/>
          <w:color w:val="333333"/>
          <w:sz w:val="24"/>
          <w:szCs w:val="24"/>
        </w:rPr>
        <w:t>Rycerz</w:t>
      </w:r>
      <w:proofErr w:type="spellEnd"/>
      <w:r w:rsidR="00477266" w:rsidRPr="00633AF4">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59264" behindDoc="0" locked="0" layoutInCell="1" allowOverlap="1" wp14:anchorId="7FD41968" wp14:editId="34903D60">
                <wp:simplePos x="0" y="0"/>
                <wp:positionH relativeFrom="column">
                  <wp:posOffset>220980</wp:posOffset>
                </wp:positionH>
                <wp:positionV relativeFrom="paragraph">
                  <wp:posOffset>317500</wp:posOffset>
                </wp:positionV>
                <wp:extent cx="57150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15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BEE65F"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25pt" to="467.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" strokecolor="black [3200]" strokeweight="1pt">
                <v:stroke joinstyle="miter"/>
              </v:line>
            </w:pict>
          </mc:Fallback>
        </mc:AlternateContent>
      </w:r>
    </w:p>
    <w:p w14:paraId="0E2593E8" w14:textId="77777777"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ab/>
      </w:r>
    </w:p>
    <w:p w14:paraId="76BB67F7" w14:textId="0615D1FD"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b/>
          <w:color w:val="333333"/>
          <w:sz w:val="24"/>
          <w:szCs w:val="24"/>
        </w:rPr>
      </w:pPr>
      <w:r w:rsidRPr="00633AF4">
        <w:rPr>
          <w:rFonts w:ascii="Times New Roman" w:eastAsia="Times New Roman" w:hAnsi="Times New Roman" w:cs="Times New Roman"/>
          <w:b/>
          <w:color w:val="333333"/>
          <w:sz w:val="24"/>
          <w:szCs w:val="24"/>
        </w:rPr>
        <w:t>Subject – Cracking leaked passwords</w:t>
      </w:r>
    </w:p>
    <w:p w14:paraId="23CBACAB" w14:textId="477B1149"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The result and analysis of my finding in context to this assessment are as follows. I have cracked the some of t</w:t>
      </w:r>
      <w:bookmarkStart w:id="0" w:name="_GoBack"/>
      <w:bookmarkEnd w:id="0"/>
      <w:r w:rsidRPr="00633AF4">
        <w:rPr>
          <w:rFonts w:ascii="Times New Roman" w:eastAsia="Times New Roman" w:hAnsi="Times New Roman" w:cs="Times New Roman"/>
          <w:color w:val="333333"/>
          <w:sz w:val="24"/>
          <w:szCs w:val="24"/>
        </w:rPr>
        <w:t>he leaked p</w:t>
      </w:r>
      <w:r w:rsidRPr="00633AF4">
        <w:rPr>
          <w:rFonts w:ascii="Times New Roman" w:eastAsia="Times New Roman" w:hAnsi="Times New Roman" w:cs="Times New Roman"/>
          <w:color w:val="333333"/>
          <w:sz w:val="24"/>
          <w:szCs w:val="24"/>
        </w:rPr>
        <w:t xml:space="preserve">assword using the </w:t>
      </w:r>
      <w:proofErr w:type="spellStart"/>
      <w:r w:rsidRPr="00633AF4">
        <w:rPr>
          <w:rFonts w:ascii="Times New Roman" w:eastAsia="Times New Roman" w:hAnsi="Times New Roman" w:cs="Times New Roman"/>
          <w:color w:val="333333"/>
          <w:sz w:val="24"/>
          <w:szCs w:val="24"/>
        </w:rPr>
        <w:t>Hashcat</w:t>
      </w:r>
      <w:proofErr w:type="spellEnd"/>
      <w:r w:rsidRPr="00633AF4">
        <w:rPr>
          <w:rFonts w:ascii="Times New Roman" w:eastAsia="Times New Roman" w:hAnsi="Times New Roman" w:cs="Times New Roman"/>
          <w:color w:val="333333"/>
          <w:sz w:val="24"/>
          <w:szCs w:val="24"/>
        </w:rPr>
        <w:t xml:space="preserve"> tool.</w:t>
      </w:r>
    </w:p>
    <w:p w14:paraId="79DCBD7C" w14:textId="405D89DE"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 xml:space="preserve">In today's digital landscape, password security plays a critical role in safeguarding sensitive information. Effective password security controls are crucial in mitigating the risk of password cracking and unauthorized access. By </w:t>
      </w:r>
      <w:proofErr w:type="gramStart"/>
      <w:r w:rsidRPr="00633AF4">
        <w:rPr>
          <w:rFonts w:ascii="Times New Roman" w:eastAsia="Times New Roman" w:hAnsi="Times New Roman" w:cs="Times New Roman"/>
          <w:color w:val="333333"/>
          <w:sz w:val="24"/>
          <w:szCs w:val="24"/>
        </w:rPr>
        <w:t>implementing</w:t>
      </w:r>
      <w:proofErr w:type="gramEnd"/>
      <w:r w:rsidRPr="00633AF4">
        <w:rPr>
          <w:rFonts w:ascii="Times New Roman" w:eastAsia="Times New Roman" w:hAnsi="Times New Roman" w:cs="Times New Roman"/>
          <w:color w:val="333333"/>
          <w:sz w:val="24"/>
          <w:szCs w:val="24"/>
        </w:rPr>
        <w:t xml:space="preserve"> the proposed uplifts, such as emphasizing password length and complexity, enhancing password storage mechanisms, implementing continuous password monitoring, and focusing on user education and awareness, the organization can bolster its password security posture and ensure a robust defense against potential threats. Continuous evaluation and adaptation of password security controls are essential to stay ahead of evolving cyber threats and maintain a strong security posture. It presents the findings and conclusions of the existing controls implemented by an organization to prevent successful cracking of passwords. Additionally, it proposes potential uplifts to the existing controls, along with justifica</w:t>
      </w:r>
      <w:r>
        <w:rPr>
          <w:rFonts w:ascii="Times New Roman" w:eastAsia="Times New Roman" w:hAnsi="Times New Roman" w:cs="Times New Roman"/>
          <w:color w:val="333333"/>
          <w:sz w:val="24"/>
          <w:szCs w:val="24"/>
        </w:rPr>
        <w:t>tions for their implementation.</w:t>
      </w:r>
    </w:p>
    <w:p w14:paraId="245E4465" w14:textId="77777777"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b/>
          <w:color w:val="333333"/>
          <w:sz w:val="24"/>
          <w:szCs w:val="24"/>
        </w:rPr>
      </w:pPr>
      <w:r w:rsidRPr="00633AF4">
        <w:rPr>
          <w:rFonts w:ascii="Times New Roman" w:eastAsia="Times New Roman" w:hAnsi="Times New Roman" w:cs="Times New Roman"/>
          <w:b/>
          <w:color w:val="333333"/>
          <w:sz w:val="24"/>
          <w:szCs w:val="24"/>
        </w:rPr>
        <w:t>Findings:</w:t>
      </w:r>
    </w:p>
    <w:p w14:paraId="4F72A464" w14:textId="77777777"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b/>
          <w:color w:val="333333"/>
          <w:sz w:val="24"/>
          <w:szCs w:val="24"/>
        </w:rPr>
      </w:pPr>
      <w:r w:rsidRPr="00633AF4">
        <w:rPr>
          <w:rFonts w:ascii="Times New Roman" w:eastAsia="Times New Roman" w:hAnsi="Times New Roman" w:cs="Times New Roman"/>
          <w:b/>
          <w:color w:val="333333"/>
          <w:sz w:val="24"/>
          <w:szCs w:val="24"/>
        </w:rPr>
        <w:t>1. Password Complexity Requirements:</w:t>
      </w:r>
    </w:p>
    <w:p w14:paraId="781E8D5D" w14:textId="24C2F7C7"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The organization currently enforces password complexity requirements, including a minimum length, a mix of uppercase and lowercase letters, numbers, and special characters. This is a commendable control as it enhances the complexity and unpredictability of password</w:t>
      </w:r>
      <w:r w:rsidRPr="00633AF4">
        <w:rPr>
          <w:rFonts w:ascii="Times New Roman" w:eastAsia="Times New Roman" w:hAnsi="Times New Roman" w:cs="Times New Roman"/>
          <w:color w:val="333333"/>
          <w:sz w:val="24"/>
          <w:szCs w:val="24"/>
        </w:rPr>
        <w:t>s, making them harder to crack.</w:t>
      </w:r>
    </w:p>
    <w:p w14:paraId="47222D7C" w14:textId="77777777"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b/>
          <w:color w:val="333333"/>
          <w:sz w:val="24"/>
          <w:szCs w:val="24"/>
        </w:rPr>
      </w:pPr>
      <w:r w:rsidRPr="00633AF4">
        <w:rPr>
          <w:rFonts w:ascii="Times New Roman" w:eastAsia="Times New Roman" w:hAnsi="Times New Roman" w:cs="Times New Roman"/>
          <w:b/>
          <w:color w:val="333333"/>
          <w:sz w:val="24"/>
          <w:szCs w:val="24"/>
        </w:rPr>
        <w:t>2. Password Expiration Policy:</w:t>
      </w:r>
    </w:p>
    <w:p w14:paraId="463035D4" w14:textId="1F0D0510"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 xml:space="preserve">The organization has implemented a password expiration policy that requires users to change their passwords periodically. While this control encourages regular password updates, recent studies suggest that frequent password changes can lead to weaker passwords. It </w:t>
      </w:r>
      <w:proofErr w:type="gramStart"/>
      <w:r w:rsidRPr="00633AF4">
        <w:rPr>
          <w:rFonts w:ascii="Times New Roman" w:eastAsia="Times New Roman" w:hAnsi="Times New Roman" w:cs="Times New Roman"/>
          <w:color w:val="333333"/>
          <w:sz w:val="24"/>
          <w:szCs w:val="24"/>
        </w:rPr>
        <w:t>is recommended</w:t>
      </w:r>
      <w:proofErr w:type="gramEnd"/>
      <w:r w:rsidRPr="00633AF4">
        <w:rPr>
          <w:rFonts w:ascii="Times New Roman" w:eastAsia="Times New Roman" w:hAnsi="Times New Roman" w:cs="Times New Roman"/>
          <w:color w:val="333333"/>
          <w:sz w:val="24"/>
          <w:szCs w:val="24"/>
        </w:rPr>
        <w:t xml:space="preserve"> to revise this policy to emphasize strong and unique password</w:t>
      </w:r>
      <w:r>
        <w:rPr>
          <w:rFonts w:ascii="Times New Roman" w:eastAsia="Times New Roman" w:hAnsi="Times New Roman" w:cs="Times New Roman"/>
          <w:color w:val="333333"/>
          <w:sz w:val="24"/>
          <w:szCs w:val="24"/>
        </w:rPr>
        <w:t>s rather than frequent changes.</w:t>
      </w:r>
    </w:p>
    <w:p w14:paraId="428DE699" w14:textId="77777777"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b/>
          <w:color w:val="333333"/>
          <w:sz w:val="24"/>
          <w:szCs w:val="24"/>
        </w:rPr>
      </w:pPr>
      <w:r w:rsidRPr="00633AF4">
        <w:rPr>
          <w:rFonts w:ascii="Times New Roman" w:eastAsia="Times New Roman" w:hAnsi="Times New Roman" w:cs="Times New Roman"/>
          <w:b/>
          <w:color w:val="333333"/>
          <w:sz w:val="24"/>
          <w:szCs w:val="24"/>
        </w:rPr>
        <w:t>3. Two-Factor Authentication (2FA):</w:t>
      </w:r>
    </w:p>
    <w:p w14:paraId="65A438FB" w14:textId="68647155"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 xml:space="preserve">The organization has implemented 2FA for accessing critical systems and applications. This additional layer of security significantly reduces the risk of password-based attacks, as it </w:t>
      </w:r>
      <w:r w:rsidRPr="00633AF4">
        <w:rPr>
          <w:rFonts w:ascii="Times New Roman" w:eastAsia="Times New Roman" w:hAnsi="Times New Roman" w:cs="Times New Roman"/>
          <w:color w:val="333333"/>
          <w:sz w:val="24"/>
          <w:szCs w:val="24"/>
        </w:rPr>
        <w:lastRenderedPageBreak/>
        <w:t xml:space="preserve">requires users to provide a second form of authentication, such as a unique code or biometric data. 2FA </w:t>
      </w:r>
      <w:proofErr w:type="gramStart"/>
      <w:r w:rsidRPr="00633AF4">
        <w:rPr>
          <w:rFonts w:ascii="Times New Roman" w:eastAsia="Times New Roman" w:hAnsi="Times New Roman" w:cs="Times New Roman"/>
          <w:color w:val="333333"/>
          <w:sz w:val="24"/>
          <w:szCs w:val="24"/>
        </w:rPr>
        <w:t>should be expanded</w:t>
      </w:r>
      <w:proofErr w:type="gramEnd"/>
      <w:r w:rsidRPr="00633AF4">
        <w:rPr>
          <w:rFonts w:ascii="Times New Roman" w:eastAsia="Times New Roman" w:hAnsi="Times New Roman" w:cs="Times New Roman"/>
          <w:color w:val="333333"/>
          <w:sz w:val="24"/>
          <w:szCs w:val="24"/>
        </w:rPr>
        <w:t xml:space="preserve"> to cover a wider range of systems and applicatio</w:t>
      </w:r>
      <w:r>
        <w:rPr>
          <w:rFonts w:ascii="Times New Roman" w:eastAsia="Times New Roman" w:hAnsi="Times New Roman" w:cs="Times New Roman"/>
          <w:color w:val="333333"/>
          <w:sz w:val="24"/>
          <w:szCs w:val="24"/>
        </w:rPr>
        <w:t>ns to enhance overall security.</w:t>
      </w:r>
    </w:p>
    <w:p w14:paraId="682AE520" w14:textId="77777777"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b/>
          <w:color w:val="333333"/>
          <w:sz w:val="24"/>
          <w:szCs w:val="24"/>
        </w:rPr>
      </w:pPr>
      <w:r w:rsidRPr="00633AF4">
        <w:rPr>
          <w:rFonts w:ascii="Times New Roman" w:eastAsia="Times New Roman" w:hAnsi="Times New Roman" w:cs="Times New Roman"/>
          <w:b/>
          <w:color w:val="333333"/>
          <w:sz w:val="24"/>
          <w:szCs w:val="24"/>
        </w:rPr>
        <w:t>Proposed Uplifts:</w:t>
      </w:r>
    </w:p>
    <w:p w14:paraId="50A4E4B3" w14:textId="77777777"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b/>
          <w:color w:val="333333"/>
          <w:sz w:val="24"/>
          <w:szCs w:val="24"/>
        </w:rPr>
      </w:pPr>
      <w:r w:rsidRPr="00633AF4">
        <w:rPr>
          <w:rFonts w:ascii="Times New Roman" w:eastAsia="Times New Roman" w:hAnsi="Times New Roman" w:cs="Times New Roman"/>
          <w:b/>
          <w:color w:val="333333"/>
          <w:sz w:val="24"/>
          <w:szCs w:val="24"/>
        </w:rPr>
        <w:t>1. Password Length and Complexity:</w:t>
      </w:r>
    </w:p>
    <w:p w14:paraId="07A2628A" w14:textId="61FFDDC2"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 xml:space="preserve">While the organization has password complexity requirements in place, it </w:t>
      </w:r>
      <w:proofErr w:type="gramStart"/>
      <w:r w:rsidRPr="00633AF4">
        <w:rPr>
          <w:rFonts w:ascii="Times New Roman" w:eastAsia="Times New Roman" w:hAnsi="Times New Roman" w:cs="Times New Roman"/>
          <w:color w:val="333333"/>
          <w:sz w:val="24"/>
          <w:szCs w:val="24"/>
        </w:rPr>
        <w:t>is recommended</w:t>
      </w:r>
      <w:proofErr w:type="gramEnd"/>
      <w:r w:rsidRPr="00633AF4">
        <w:rPr>
          <w:rFonts w:ascii="Times New Roman" w:eastAsia="Times New Roman" w:hAnsi="Times New Roman" w:cs="Times New Roman"/>
          <w:color w:val="333333"/>
          <w:sz w:val="24"/>
          <w:szCs w:val="24"/>
        </w:rPr>
        <w:t xml:space="preserve"> to increase the minimum password length and encourage the use of passphrase-based passwords. Longer passwords or passphrases offer increased entropy, making them significantly harder to crack. Furthermore, educating users about the importance of choosing unique passphrase</w:t>
      </w:r>
      <w:r w:rsidRPr="00633AF4">
        <w:rPr>
          <w:rFonts w:ascii="Times New Roman" w:eastAsia="Times New Roman" w:hAnsi="Times New Roman" w:cs="Times New Roman"/>
          <w:color w:val="333333"/>
          <w:sz w:val="24"/>
          <w:szCs w:val="24"/>
        </w:rPr>
        <w:t>s can further enhance security.</w:t>
      </w:r>
    </w:p>
    <w:p w14:paraId="7BAAEA72" w14:textId="77777777"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b/>
          <w:color w:val="333333"/>
          <w:sz w:val="24"/>
          <w:szCs w:val="24"/>
        </w:rPr>
      </w:pPr>
      <w:r w:rsidRPr="00633AF4">
        <w:rPr>
          <w:rFonts w:ascii="Times New Roman" w:eastAsia="Times New Roman" w:hAnsi="Times New Roman" w:cs="Times New Roman"/>
          <w:b/>
          <w:color w:val="333333"/>
          <w:sz w:val="24"/>
          <w:szCs w:val="24"/>
        </w:rPr>
        <w:t>2. Password Storage Mechanism:</w:t>
      </w:r>
    </w:p>
    <w:p w14:paraId="4B3D8D79" w14:textId="72291F64"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 xml:space="preserve">To protect passwords from potential breaches or unauthorized access, it is crucial to store them securely. Implementing robust encryption methods, such as hashing algorithms (e.g., </w:t>
      </w:r>
      <w:proofErr w:type="spellStart"/>
      <w:r w:rsidRPr="00633AF4">
        <w:rPr>
          <w:rFonts w:ascii="Times New Roman" w:eastAsia="Times New Roman" w:hAnsi="Times New Roman" w:cs="Times New Roman"/>
          <w:color w:val="333333"/>
          <w:sz w:val="24"/>
          <w:szCs w:val="24"/>
        </w:rPr>
        <w:t>bcrypt</w:t>
      </w:r>
      <w:proofErr w:type="spellEnd"/>
      <w:r w:rsidRPr="00633AF4">
        <w:rPr>
          <w:rFonts w:ascii="Times New Roman" w:eastAsia="Times New Roman" w:hAnsi="Times New Roman" w:cs="Times New Roman"/>
          <w:color w:val="333333"/>
          <w:sz w:val="24"/>
          <w:szCs w:val="24"/>
        </w:rPr>
        <w:t xml:space="preserve"> or Argon2), should be considered. Additionally, employing salting techniques can further enhance password storage security by adding unique, random data t</w:t>
      </w:r>
      <w:r w:rsidRPr="00633AF4">
        <w:rPr>
          <w:rFonts w:ascii="Times New Roman" w:eastAsia="Times New Roman" w:hAnsi="Times New Roman" w:cs="Times New Roman"/>
          <w:color w:val="333333"/>
          <w:sz w:val="24"/>
          <w:szCs w:val="24"/>
        </w:rPr>
        <w:t>o each password before hashing.</w:t>
      </w:r>
    </w:p>
    <w:p w14:paraId="13692716" w14:textId="77777777"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b/>
          <w:color w:val="333333"/>
          <w:sz w:val="24"/>
          <w:szCs w:val="24"/>
        </w:rPr>
      </w:pPr>
      <w:r w:rsidRPr="00633AF4">
        <w:rPr>
          <w:rFonts w:ascii="Times New Roman" w:eastAsia="Times New Roman" w:hAnsi="Times New Roman" w:cs="Times New Roman"/>
          <w:b/>
          <w:color w:val="333333"/>
          <w:sz w:val="24"/>
          <w:szCs w:val="24"/>
        </w:rPr>
        <w:t>3. Continuous Password Monitoring:</w:t>
      </w:r>
    </w:p>
    <w:p w14:paraId="4B47EB0E" w14:textId="384813F4"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 xml:space="preserve">Regularly monitoring passwords for vulnerabilities and potential compromises is essential. Implementing a password monitoring system that checks against known breached passwords can help identify weak or compromised passwords. This system can prompt users to update their passwords in case of a breach </w:t>
      </w:r>
      <w:r w:rsidRPr="00633AF4">
        <w:rPr>
          <w:rFonts w:ascii="Times New Roman" w:eastAsia="Times New Roman" w:hAnsi="Times New Roman" w:cs="Times New Roman"/>
          <w:color w:val="333333"/>
          <w:sz w:val="24"/>
          <w:szCs w:val="24"/>
        </w:rPr>
        <w:t>and proactively mitigate risks.</w:t>
      </w:r>
    </w:p>
    <w:p w14:paraId="21114E7B" w14:textId="77777777"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b/>
          <w:color w:val="333333"/>
          <w:sz w:val="24"/>
          <w:szCs w:val="24"/>
        </w:rPr>
      </w:pPr>
      <w:r w:rsidRPr="00633AF4">
        <w:rPr>
          <w:rFonts w:ascii="Times New Roman" w:eastAsia="Times New Roman" w:hAnsi="Times New Roman" w:cs="Times New Roman"/>
          <w:b/>
          <w:color w:val="333333"/>
          <w:sz w:val="24"/>
          <w:szCs w:val="24"/>
        </w:rPr>
        <w:t>4. User Education and Awareness:</w:t>
      </w:r>
    </w:p>
    <w:p w14:paraId="18CE6DF8" w14:textId="705CCBA7" w:rsidR="00477266"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Improving user education and awareness regarding password security practices is paramount. Conducting regular training sessions, sharing best practices, and providing guidelines for creating strong passwords can significantly contribute to overall password security. Users should be encouraged to use password managers and refrain from reusing passwords across multiple accounts.</w:t>
      </w:r>
    </w:p>
    <w:p w14:paraId="32FDB696" w14:textId="4A526824" w:rsid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color w:val="333333"/>
          <w:sz w:val="24"/>
          <w:szCs w:val="24"/>
        </w:rPr>
      </w:pPr>
    </w:p>
    <w:p w14:paraId="56720A23" w14:textId="6FFBD17B" w:rsid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color w:val="333333"/>
          <w:sz w:val="24"/>
          <w:szCs w:val="24"/>
        </w:rPr>
      </w:pPr>
    </w:p>
    <w:p w14:paraId="2AA043B0" w14:textId="77777777" w:rsidR="00633AF4" w:rsidRPr="00633AF4" w:rsidRDefault="00633AF4" w:rsidP="00633AF4">
      <w:pPr>
        <w:shd w:val="clear" w:color="auto" w:fill="FFFFFF"/>
        <w:tabs>
          <w:tab w:val="left" w:pos="708"/>
        </w:tabs>
        <w:spacing w:before="100" w:beforeAutospacing="1" w:after="100" w:afterAutospacing="1" w:line="276" w:lineRule="auto"/>
        <w:ind w:left="360"/>
        <w:jc w:val="both"/>
        <w:rPr>
          <w:rFonts w:ascii="Times New Roman" w:eastAsia="Times New Roman" w:hAnsi="Times New Roman" w:cs="Times New Roman"/>
          <w:color w:val="333333"/>
          <w:sz w:val="24"/>
          <w:szCs w:val="24"/>
        </w:rPr>
      </w:pPr>
    </w:p>
    <w:p w14:paraId="2CB49137" w14:textId="011D2081" w:rsidR="00A10220" w:rsidRPr="00633AF4" w:rsidRDefault="00A82E2A" w:rsidP="00633AF4">
      <w:pPr>
        <w:shd w:val="clear" w:color="auto" w:fill="FFFFFF"/>
        <w:spacing w:before="100" w:beforeAutospacing="1" w:after="100" w:afterAutospacing="1" w:line="276" w:lineRule="auto"/>
        <w:ind w:left="360"/>
        <w:jc w:val="both"/>
        <w:rPr>
          <w:rFonts w:ascii="Times New Roman" w:eastAsia="Times New Roman" w:hAnsi="Times New Roman" w:cs="Times New Roman"/>
          <w:b/>
          <w:color w:val="333333"/>
          <w:sz w:val="24"/>
          <w:szCs w:val="24"/>
        </w:rPr>
      </w:pPr>
      <w:r w:rsidRPr="00633AF4">
        <w:rPr>
          <w:rFonts w:ascii="Times New Roman" w:eastAsia="Times New Roman" w:hAnsi="Times New Roman" w:cs="Times New Roman"/>
          <w:b/>
          <w:color w:val="333333"/>
          <w:sz w:val="24"/>
          <w:szCs w:val="24"/>
        </w:rPr>
        <w:lastRenderedPageBreak/>
        <w:t>Q:</w:t>
      </w:r>
      <w:r w:rsidR="003D7027" w:rsidRPr="00633AF4">
        <w:rPr>
          <w:rFonts w:ascii="Times New Roman" w:eastAsia="Times New Roman" w:hAnsi="Times New Roman" w:cs="Times New Roman"/>
          <w:b/>
          <w:color w:val="333333"/>
          <w:sz w:val="24"/>
          <w:szCs w:val="24"/>
        </w:rPr>
        <w:t xml:space="preserve"> </w:t>
      </w:r>
      <w:r w:rsidR="00A10220" w:rsidRPr="00633AF4">
        <w:rPr>
          <w:rFonts w:ascii="Times New Roman" w:eastAsia="Times New Roman" w:hAnsi="Times New Roman" w:cs="Times New Roman"/>
          <w:b/>
          <w:color w:val="333333"/>
          <w:sz w:val="24"/>
          <w:szCs w:val="24"/>
        </w:rPr>
        <w:t xml:space="preserve">What type of hashing algorithm </w:t>
      </w:r>
      <w:proofErr w:type="gramStart"/>
      <w:r w:rsidR="00A10220" w:rsidRPr="00633AF4">
        <w:rPr>
          <w:rFonts w:ascii="Times New Roman" w:eastAsia="Times New Roman" w:hAnsi="Times New Roman" w:cs="Times New Roman"/>
          <w:b/>
          <w:color w:val="333333"/>
          <w:sz w:val="24"/>
          <w:szCs w:val="24"/>
        </w:rPr>
        <w:t>was used</w:t>
      </w:r>
      <w:proofErr w:type="gramEnd"/>
      <w:r w:rsidR="00A10220" w:rsidRPr="00633AF4">
        <w:rPr>
          <w:rFonts w:ascii="Times New Roman" w:eastAsia="Times New Roman" w:hAnsi="Times New Roman" w:cs="Times New Roman"/>
          <w:b/>
          <w:color w:val="333333"/>
          <w:sz w:val="24"/>
          <w:szCs w:val="24"/>
        </w:rPr>
        <w:t xml:space="preserve"> to protect passwords?</w:t>
      </w:r>
    </w:p>
    <w:p w14:paraId="2633C1AD" w14:textId="0C18AE6C" w:rsidR="00B30703" w:rsidRPr="00633AF4" w:rsidRDefault="00A82E2A" w:rsidP="00633AF4">
      <w:pPr>
        <w:shd w:val="clear" w:color="auto" w:fill="FFFFFF"/>
        <w:spacing w:before="100" w:beforeAutospacing="1" w:after="100" w:afterAutospacing="1" w:line="276" w:lineRule="auto"/>
        <w:ind w:left="360"/>
        <w:jc w:val="both"/>
        <w:rPr>
          <w:rFonts w:ascii="Times New Roman" w:eastAsia="Times New Roman" w:hAnsi="Times New Roman" w:cs="Times New Roman"/>
          <w:color w:val="333333"/>
          <w:sz w:val="24"/>
          <w:szCs w:val="24"/>
        </w:rPr>
      </w:pPr>
      <w:proofErr w:type="spellStart"/>
      <w:r w:rsidRPr="00633AF4">
        <w:rPr>
          <w:rFonts w:ascii="Times New Roman" w:eastAsia="Times New Roman" w:hAnsi="Times New Roman" w:cs="Times New Roman"/>
          <w:color w:val="333333"/>
          <w:sz w:val="24"/>
          <w:szCs w:val="24"/>
        </w:rPr>
        <w:t>A</w:t>
      </w:r>
      <w:r w:rsidR="00633AF4">
        <w:rPr>
          <w:rFonts w:ascii="Times New Roman" w:eastAsia="Times New Roman" w:hAnsi="Times New Roman" w:cs="Times New Roman"/>
          <w:color w:val="333333"/>
          <w:sz w:val="24"/>
          <w:szCs w:val="24"/>
        </w:rPr>
        <w:t>ns</w:t>
      </w:r>
      <w:proofErr w:type="spellEnd"/>
      <w:r w:rsidRPr="00633AF4">
        <w:rPr>
          <w:rFonts w:ascii="Times New Roman" w:eastAsia="Times New Roman" w:hAnsi="Times New Roman" w:cs="Times New Roman"/>
          <w:color w:val="333333"/>
          <w:sz w:val="24"/>
          <w:szCs w:val="24"/>
        </w:rPr>
        <w:t xml:space="preserve">: </w:t>
      </w:r>
      <w:r w:rsidR="00B30703" w:rsidRPr="00633AF4">
        <w:rPr>
          <w:rFonts w:ascii="Times New Roman" w:eastAsia="Times New Roman" w:hAnsi="Times New Roman" w:cs="Times New Roman"/>
          <w:b/>
          <w:bCs/>
          <w:color w:val="333333"/>
          <w:sz w:val="24"/>
          <w:szCs w:val="24"/>
        </w:rPr>
        <w:t>MD5</w:t>
      </w:r>
      <w:r w:rsidR="00B30703" w:rsidRPr="00633AF4">
        <w:rPr>
          <w:rFonts w:ascii="Times New Roman" w:eastAsia="Times New Roman" w:hAnsi="Times New Roman" w:cs="Times New Roman"/>
          <w:color w:val="333333"/>
          <w:sz w:val="24"/>
          <w:szCs w:val="24"/>
        </w:rPr>
        <w:t xml:space="preserve"> or </w:t>
      </w:r>
      <w:r w:rsidR="00B30703" w:rsidRPr="00633AF4">
        <w:rPr>
          <w:rFonts w:ascii="Times New Roman" w:eastAsia="Times New Roman" w:hAnsi="Times New Roman" w:cs="Times New Roman"/>
          <w:b/>
          <w:bCs/>
          <w:color w:val="333333"/>
          <w:sz w:val="24"/>
          <w:szCs w:val="24"/>
        </w:rPr>
        <w:t>MD4</w:t>
      </w:r>
      <w:r w:rsidR="00B30703" w:rsidRPr="00633AF4">
        <w:rPr>
          <w:rFonts w:ascii="Times New Roman" w:eastAsia="Times New Roman" w:hAnsi="Times New Roman" w:cs="Times New Roman"/>
          <w:color w:val="333333"/>
          <w:sz w:val="24"/>
          <w:szCs w:val="24"/>
        </w:rPr>
        <w:t xml:space="preserve"> (Raw Hash)</w:t>
      </w:r>
    </w:p>
    <w:p w14:paraId="59AA276F" w14:textId="7C0B5250" w:rsidR="00D84492" w:rsidRPr="00633AF4" w:rsidRDefault="00D84492" w:rsidP="00633AF4">
      <w:pPr>
        <w:shd w:val="clear" w:color="auto" w:fill="FFFFFF"/>
        <w:spacing w:before="100" w:beforeAutospacing="1" w:after="100" w:afterAutospacing="1" w:line="276" w:lineRule="auto"/>
        <w:ind w:left="360"/>
        <w:jc w:val="both"/>
        <w:rPr>
          <w:rFonts w:ascii="Times New Roman" w:eastAsia="Times New Roman" w:hAnsi="Times New Roman" w:cs="Times New Roman"/>
          <w:color w:val="333333"/>
          <w:sz w:val="24"/>
          <w:szCs w:val="24"/>
        </w:rPr>
      </w:pPr>
      <w:r w:rsidRPr="00633AF4">
        <w:rPr>
          <w:rFonts w:ascii="Times New Roman" w:hAnsi="Times New Roman" w:cs="Times New Roman"/>
          <w:noProof/>
          <w:sz w:val="24"/>
          <w:szCs w:val="24"/>
        </w:rPr>
        <w:drawing>
          <wp:inline distT="0" distB="0" distL="0" distR="0" wp14:anchorId="7D54CF53" wp14:editId="3A0D91CF">
            <wp:extent cx="1859280" cy="1239520"/>
            <wp:effectExtent l="0" t="0" r="7620" b="0"/>
            <wp:docPr id="12" name="Picture 12" descr="Calcular MD5 desde Delphi - Delphi desde c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lcular MD5 desde Delphi - Delphi desde ce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9280" cy="1239520"/>
                    </a:xfrm>
                    <a:prstGeom prst="rect">
                      <a:avLst/>
                    </a:prstGeom>
                    <a:noFill/>
                    <a:ln>
                      <a:noFill/>
                    </a:ln>
                  </pic:spPr>
                </pic:pic>
              </a:graphicData>
            </a:graphic>
          </wp:inline>
        </w:drawing>
      </w:r>
    </w:p>
    <w:p w14:paraId="2A99C365" w14:textId="1A4D8E83" w:rsidR="00A10220" w:rsidRPr="00633AF4" w:rsidRDefault="00A82E2A" w:rsidP="00633AF4">
      <w:pPr>
        <w:shd w:val="clear" w:color="auto" w:fill="FFFFFF"/>
        <w:spacing w:before="100" w:beforeAutospacing="1" w:after="100" w:afterAutospacing="1" w:line="276" w:lineRule="auto"/>
        <w:ind w:left="360"/>
        <w:jc w:val="both"/>
        <w:rPr>
          <w:rFonts w:ascii="Times New Roman" w:eastAsia="Times New Roman" w:hAnsi="Times New Roman" w:cs="Times New Roman"/>
          <w:b/>
          <w:color w:val="333333"/>
          <w:sz w:val="24"/>
          <w:szCs w:val="24"/>
        </w:rPr>
      </w:pPr>
      <w:r w:rsidRPr="00633AF4">
        <w:rPr>
          <w:rFonts w:ascii="Times New Roman" w:eastAsia="Times New Roman" w:hAnsi="Times New Roman" w:cs="Times New Roman"/>
          <w:b/>
          <w:color w:val="333333"/>
          <w:sz w:val="24"/>
          <w:szCs w:val="24"/>
        </w:rPr>
        <w:t>Q:</w:t>
      </w:r>
      <w:r w:rsidR="003D7027" w:rsidRPr="00633AF4">
        <w:rPr>
          <w:rFonts w:ascii="Times New Roman" w:eastAsia="Times New Roman" w:hAnsi="Times New Roman" w:cs="Times New Roman"/>
          <w:b/>
          <w:color w:val="333333"/>
          <w:sz w:val="24"/>
          <w:szCs w:val="24"/>
        </w:rPr>
        <w:t xml:space="preserve"> </w:t>
      </w:r>
      <w:r w:rsidR="00A10220" w:rsidRPr="00633AF4">
        <w:rPr>
          <w:rFonts w:ascii="Times New Roman" w:eastAsia="Times New Roman" w:hAnsi="Times New Roman" w:cs="Times New Roman"/>
          <w:b/>
          <w:color w:val="333333"/>
          <w:sz w:val="24"/>
          <w:szCs w:val="24"/>
        </w:rPr>
        <w:t>What level of protection does the mechanism offer for passwords?</w:t>
      </w:r>
    </w:p>
    <w:p w14:paraId="67E9C059" w14:textId="4B27EBD6" w:rsidR="00F33471" w:rsidRPr="00633AF4" w:rsidRDefault="00A82E2A" w:rsidP="00633AF4">
      <w:pPr>
        <w:shd w:val="clear" w:color="auto" w:fill="FFFFFF"/>
        <w:spacing w:before="100" w:beforeAutospacing="1" w:after="100" w:afterAutospacing="1" w:line="276" w:lineRule="auto"/>
        <w:ind w:left="360"/>
        <w:jc w:val="both"/>
        <w:rPr>
          <w:rFonts w:ascii="Times New Roman" w:eastAsia="Times New Roman" w:hAnsi="Times New Roman" w:cs="Times New Roman"/>
          <w:color w:val="333333"/>
          <w:sz w:val="24"/>
          <w:szCs w:val="24"/>
        </w:rPr>
      </w:pPr>
      <w:proofErr w:type="spellStart"/>
      <w:r w:rsidRPr="00633AF4">
        <w:rPr>
          <w:rFonts w:ascii="Times New Roman" w:eastAsia="Times New Roman" w:hAnsi="Times New Roman" w:cs="Times New Roman"/>
          <w:color w:val="333333"/>
          <w:sz w:val="24"/>
          <w:szCs w:val="24"/>
        </w:rPr>
        <w:t>A</w:t>
      </w:r>
      <w:r w:rsidR="00633AF4">
        <w:rPr>
          <w:rFonts w:ascii="Times New Roman" w:eastAsia="Times New Roman" w:hAnsi="Times New Roman" w:cs="Times New Roman"/>
          <w:color w:val="333333"/>
          <w:sz w:val="24"/>
          <w:szCs w:val="24"/>
        </w:rPr>
        <w:t>ns</w:t>
      </w:r>
      <w:proofErr w:type="spellEnd"/>
      <w:r w:rsidRPr="00633AF4">
        <w:rPr>
          <w:rFonts w:ascii="Times New Roman" w:eastAsia="Times New Roman" w:hAnsi="Times New Roman" w:cs="Times New Roman"/>
          <w:color w:val="333333"/>
          <w:sz w:val="24"/>
          <w:szCs w:val="24"/>
        </w:rPr>
        <w:t>:</w:t>
      </w:r>
    </w:p>
    <w:p w14:paraId="41A526A5" w14:textId="25C644F6" w:rsidR="00220CE4" w:rsidRPr="00633AF4" w:rsidRDefault="00220CE4" w:rsidP="00633AF4">
      <w:pPr>
        <w:pStyle w:val="ListParagraph"/>
        <w:numPr>
          <w:ilvl w:val="0"/>
          <w:numId w:val="2"/>
        </w:numPr>
        <w:shd w:val="clear" w:color="auto" w:fill="FFFFFF"/>
        <w:spacing w:before="100" w:beforeAutospacing="1" w:after="100" w:afterAutospacing="1" w:line="276" w:lineRule="auto"/>
        <w:ind w:left="99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MD5 is an “</w:t>
      </w:r>
      <w:r w:rsidRPr="00633AF4">
        <w:rPr>
          <w:rFonts w:ascii="Times New Roman" w:eastAsia="Times New Roman" w:hAnsi="Times New Roman" w:cs="Times New Roman"/>
          <w:b/>
          <w:bCs/>
          <w:color w:val="333333"/>
          <w:sz w:val="24"/>
          <w:szCs w:val="24"/>
        </w:rPr>
        <w:t>iterative</w:t>
      </w:r>
      <w:r w:rsidRPr="00633AF4">
        <w:rPr>
          <w:rFonts w:ascii="Times New Roman" w:eastAsia="Times New Roman" w:hAnsi="Times New Roman" w:cs="Times New Roman"/>
          <w:color w:val="333333"/>
          <w:sz w:val="24"/>
          <w:szCs w:val="24"/>
        </w:rPr>
        <w:t>” hash function</w:t>
      </w:r>
      <w:r w:rsidR="00477266" w:rsidRPr="00633AF4">
        <w:rPr>
          <w:rFonts w:ascii="Times New Roman" w:eastAsia="Times New Roman" w:hAnsi="Times New Roman" w:cs="Times New Roman"/>
          <w:color w:val="333333"/>
          <w:sz w:val="24"/>
          <w:szCs w:val="24"/>
        </w:rPr>
        <w:t>.</w:t>
      </w:r>
    </w:p>
    <w:p w14:paraId="77C86958" w14:textId="16A152B6" w:rsidR="00A10220" w:rsidRPr="00633AF4" w:rsidRDefault="000D4D72" w:rsidP="00633AF4">
      <w:pPr>
        <w:pStyle w:val="ListParagraph"/>
        <w:numPr>
          <w:ilvl w:val="0"/>
          <w:numId w:val="2"/>
        </w:numPr>
        <w:shd w:val="clear" w:color="auto" w:fill="FFFFFF"/>
        <w:spacing w:before="100" w:beforeAutospacing="1" w:after="100" w:afterAutospacing="1" w:line="276" w:lineRule="auto"/>
        <w:ind w:left="99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 xml:space="preserve">MD5 </w:t>
      </w:r>
      <w:r w:rsidR="00220CE4" w:rsidRPr="00633AF4">
        <w:rPr>
          <w:rFonts w:ascii="Times New Roman" w:eastAsia="Times New Roman" w:hAnsi="Times New Roman" w:cs="Times New Roman"/>
          <w:color w:val="333333"/>
          <w:sz w:val="24"/>
          <w:szCs w:val="24"/>
        </w:rPr>
        <w:t xml:space="preserve">is generally </w:t>
      </w:r>
      <w:r w:rsidR="00477266" w:rsidRPr="00633AF4">
        <w:rPr>
          <w:rFonts w:ascii="Times New Roman" w:eastAsia="Times New Roman" w:hAnsi="Times New Roman" w:cs="Times New Roman"/>
          <w:color w:val="333333"/>
          <w:sz w:val="24"/>
          <w:szCs w:val="24"/>
        </w:rPr>
        <w:t>a</w:t>
      </w:r>
      <w:r w:rsidR="00220CE4" w:rsidRPr="00633AF4">
        <w:rPr>
          <w:rFonts w:ascii="Times New Roman" w:eastAsia="Times New Roman" w:hAnsi="Times New Roman" w:cs="Times New Roman"/>
          <w:color w:val="333333"/>
          <w:sz w:val="24"/>
          <w:szCs w:val="24"/>
        </w:rPr>
        <w:t xml:space="preserve"> </w:t>
      </w:r>
      <w:r w:rsidR="00477266" w:rsidRPr="00633AF4">
        <w:rPr>
          <w:rFonts w:ascii="Times New Roman" w:eastAsia="Times New Roman" w:hAnsi="Times New Roman" w:cs="Times New Roman"/>
          <w:b/>
          <w:bCs/>
          <w:color w:val="333333"/>
          <w:sz w:val="24"/>
          <w:szCs w:val="24"/>
        </w:rPr>
        <w:t xml:space="preserve">considerable </w:t>
      </w:r>
      <w:r w:rsidR="00220CE4" w:rsidRPr="00633AF4">
        <w:rPr>
          <w:rFonts w:ascii="Times New Roman" w:eastAsia="Times New Roman" w:hAnsi="Times New Roman" w:cs="Times New Roman"/>
          <w:b/>
          <w:bCs/>
          <w:color w:val="333333"/>
          <w:sz w:val="24"/>
          <w:szCs w:val="24"/>
        </w:rPr>
        <w:t>mechanism</w:t>
      </w:r>
      <w:r w:rsidR="00220CE4" w:rsidRPr="00633AF4">
        <w:rPr>
          <w:rFonts w:ascii="Times New Roman" w:eastAsia="Times New Roman" w:hAnsi="Times New Roman" w:cs="Times New Roman"/>
          <w:color w:val="333333"/>
          <w:sz w:val="24"/>
          <w:szCs w:val="24"/>
        </w:rPr>
        <w:t xml:space="preserve"> for storing passwords in production.</w:t>
      </w:r>
    </w:p>
    <w:p w14:paraId="5E7E5A44" w14:textId="77777777" w:rsidR="00220CE4" w:rsidRPr="00633AF4" w:rsidRDefault="00220CE4" w:rsidP="00633AF4">
      <w:pPr>
        <w:pStyle w:val="ListParagraph"/>
        <w:numPr>
          <w:ilvl w:val="0"/>
          <w:numId w:val="2"/>
        </w:numPr>
        <w:autoSpaceDE w:val="0"/>
        <w:autoSpaceDN w:val="0"/>
        <w:adjustRightInd w:val="0"/>
        <w:spacing w:after="0" w:line="276" w:lineRule="auto"/>
        <w:ind w:left="990"/>
        <w:jc w:val="both"/>
        <w:rPr>
          <w:rFonts w:ascii="Times New Roman" w:eastAsia="Times New Roman" w:hAnsi="Times New Roman" w:cs="Times New Roman"/>
          <w:color w:val="333333"/>
          <w:sz w:val="24"/>
          <w:szCs w:val="24"/>
        </w:rPr>
      </w:pPr>
      <w:proofErr w:type="gramStart"/>
      <w:r w:rsidRPr="00633AF4">
        <w:rPr>
          <w:rFonts w:ascii="Times New Roman" w:eastAsia="Times New Roman" w:hAnsi="Times New Roman" w:cs="Times New Roman"/>
          <w:color w:val="333333"/>
          <w:sz w:val="24"/>
          <w:szCs w:val="24"/>
        </w:rPr>
        <w:t>MD5,</w:t>
      </w:r>
      <w:proofErr w:type="gramEnd"/>
      <w:r w:rsidRPr="00633AF4">
        <w:rPr>
          <w:rFonts w:ascii="Times New Roman" w:eastAsia="Times New Roman" w:hAnsi="Times New Roman" w:cs="Times New Roman"/>
          <w:color w:val="333333"/>
          <w:sz w:val="24"/>
          <w:szCs w:val="24"/>
        </w:rPr>
        <w:t xml:space="preserve"> produces a </w:t>
      </w:r>
      <w:r w:rsidRPr="00633AF4">
        <w:rPr>
          <w:rFonts w:ascii="Times New Roman" w:eastAsia="Times New Roman" w:hAnsi="Times New Roman" w:cs="Times New Roman"/>
          <w:b/>
          <w:bCs/>
          <w:color w:val="333333"/>
          <w:sz w:val="24"/>
          <w:szCs w:val="24"/>
        </w:rPr>
        <w:t>128-bit hash</w:t>
      </w:r>
      <w:r w:rsidR="000D4D72" w:rsidRPr="00633AF4">
        <w:rPr>
          <w:rFonts w:ascii="Times New Roman" w:eastAsia="Times New Roman" w:hAnsi="Times New Roman" w:cs="Times New Roman"/>
          <w:b/>
          <w:bCs/>
          <w:color w:val="333333"/>
          <w:sz w:val="24"/>
          <w:szCs w:val="24"/>
        </w:rPr>
        <w:t>.</w:t>
      </w:r>
    </w:p>
    <w:p w14:paraId="3059C1F0" w14:textId="0E7A4347" w:rsidR="000D4D72" w:rsidRPr="00633AF4" w:rsidRDefault="00220CE4" w:rsidP="00633AF4">
      <w:pPr>
        <w:pStyle w:val="ListParagraph"/>
        <w:numPr>
          <w:ilvl w:val="0"/>
          <w:numId w:val="2"/>
        </w:numPr>
        <w:shd w:val="clear" w:color="auto" w:fill="FFFFFF"/>
        <w:spacing w:before="100" w:beforeAutospacing="1" w:after="100" w:afterAutospacing="1" w:line="276" w:lineRule="auto"/>
        <w:ind w:left="99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MD5</w:t>
      </w:r>
      <w:r w:rsidR="003D7027" w:rsidRPr="00633AF4">
        <w:rPr>
          <w:rFonts w:ascii="Times New Roman" w:eastAsia="Times New Roman" w:hAnsi="Times New Roman" w:cs="Times New Roman"/>
          <w:color w:val="333333"/>
          <w:sz w:val="24"/>
          <w:szCs w:val="24"/>
        </w:rPr>
        <w:t xml:space="preserve"> is</w:t>
      </w:r>
      <w:r w:rsidR="00477266" w:rsidRPr="00633AF4">
        <w:rPr>
          <w:rFonts w:ascii="Times New Roman" w:eastAsia="Times New Roman" w:hAnsi="Times New Roman" w:cs="Times New Roman"/>
          <w:color w:val="333333"/>
          <w:sz w:val="24"/>
          <w:szCs w:val="24"/>
        </w:rPr>
        <w:t xml:space="preserve"> born out of</w:t>
      </w:r>
      <w:r w:rsidR="003D7027" w:rsidRPr="00633AF4">
        <w:rPr>
          <w:rFonts w:ascii="Times New Roman" w:eastAsia="Times New Roman" w:hAnsi="Times New Roman" w:cs="Times New Roman"/>
          <w:color w:val="333333"/>
          <w:sz w:val="24"/>
          <w:szCs w:val="24"/>
        </w:rPr>
        <w:t xml:space="preserve"> </w:t>
      </w:r>
      <w:r w:rsidR="003D7027" w:rsidRPr="00633AF4">
        <w:rPr>
          <w:rFonts w:ascii="Times New Roman" w:eastAsia="Times New Roman" w:hAnsi="Times New Roman" w:cs="Times New Roman"/>
          <w:b/>
          <w:bCs/>
          <w:color w:val="333333"/>
          <w:sz w:val="24"/>
          <w:szCs w:val="24"/>
        </w:rPr>
        <w:t>RSA’s</w:t>
      </w:r>
      <w:r w:rsidRPr="00633AF4">
        <w:rPr>
          <w:rFonts w:ascii="Times New Roman" w:eastAsia="Times New Roman" w:hAnsi="Times New Roman" w:cs="Times New Roman"/>
          <w:b/>
          <w:bCs/>
          <w:color w:val="333333"/>
          <w:sz w:val="24"/>
          <w:szCs w:val="24"/>
        </w:rPr>
        <w:t xml:space="preserve"> algorithm</w:t>
      </w:r>
      <w:r w:rsidRPr="00633AF4">
        <w:rPr>
          <w:rFonts w:ascii="Times New Roman" w:eastAsia="Times New Roman" w:hAnsi="Times New Roman" w:cs="Times New Roman"/>
          <w:color w:val="333333"/>
          <w:sz w:val="24"/>
          <w:szCs w:val="24"/>
        </w:rPr>
        <w:t xml:space="preserve"> </w:t>
      </w:r>
      <w:r w:rsidR="003D7027" w:rsidRPr="00633AF4">
        <w:rPr>
          <w:rFonts w:ascii="Times New Roman" w:eastAsia="Times New Roman" w:hAnsi="Times New Roman" w:cs="Times New Roman"/>
          <w:color w:val="333333"/>
          <w:sz w:val="24"/>
          <w:szCs w:val="24"/>
        </w:rPr>
        <w:t>(defined</w:t>
      </w:r>
      <w:r w:rsidRPr="00633AF4">
        <w:rPr>
          <w:rFonts w:ascii="Times New Roman" w:eastAsia="Times New Roman" w:hAnsi="Times New Roman" w:cs="Times New Roman"/>
          <w:color w:val="333333"/>
          <w:sz w:val="24"/>
          <w:szCs w:val="24"/>
        </w:rPr>
        <w:t xml:space="preserve"> in Internet </w:t>
      </w:r>
      <w:r w:rsidR="00A82E2A" w:rsidRPr="00633AF4">
        <w:rPr>
          <w:rFonts w:ascii="Times New Roman" w:eastAsia="Times New Roman" w:hAnsi="Times New Roman" w:cs="Times New Roman"/>
          <w:color w:val="333333"/>
          <w:sz w:val="24"/>
          <w:szCs w:val="24"/>
        </w:rPr>
        <w:t>RFC)</w:t>
      </w:r>
      <w:r w:rsidR="003D7027" w:rsidRPr="00633AF4">
        <w:rPr>
          <w:rFonts w:ascii="Times New Roman" w:eastAsia="Times New Roman" w:hAnsi="Times New Roman" w:cs="Times New Roman"/>
          <w:color w:val="333333"/>
          <w:sz w:val="24"/>
          <w:szCs w:val="24"/>
        </w:rPr>
        <w:t>.</w:t>
      </w:r>
    </w:p>
    <w:p w14:paraId="72FEFD23" w14:textId="5B31BD38" w:rsidR="003D7027" w:rsidRPr="00633AF4" w:rsidRDefault="000D4D72" w:rsidP="00633AF4">
      <w:pPr>
        <w:pStyle w:val="ListParagraph"/>
        <w:numPr>
          <w:ilvl w:val="0"/>
          <w:numId w:val="2"/>
        </w:numPr>
        <w:autoSpaceDE w:val="0"/>
        <w:autoSpaceDN w:val="0"/>
        <w:adjustRightInd w:val="0"/>
        <w:spacing w:after="0" w:line="276" w:lineRule="auto"/>
        <w:ind w:left="99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 xml:space="preserve">MD5 is a utility that can </w:t>
      </w:r>
      <w:r w:rsidRPr="00633AF4">
        <w:rPr>
          <w:rFonts w:ascii="Times New Roman" w:eastAsia="Times New Roman" w:hAnsi="Times New Roman" w:cs="Times New Roman"/>
          <w:b/>
          <w:bCs/>
          <w:color w:val="333333"/>
          <w:sz w:val="24"/>
          <w:szCs w:val="24"/>
        </w:rPr>
        <w:t>generate a digital signature of a file</w:t>
      </w:r>
      <w:r w:rsidRPr="00633AF4">
        <w:rPr>
          <w:rFonts w:ascii="Times New Roman" w:eastAsia="Times New Roman" w:hAnsi="Times New Roman" w:cs="Times New Roman"/>
          <w:color w:val="333333"/>
          <w:sz w:val="24"/>
          <w:szCs w:val="24"/>
        </w:rPr>
        <w:t>. MD5 belongs to a family of</w:t>
      </w:r>
      <w:r w:rsidR="003D7027" w:rsidRPr="00633AF4">
        <w:rPr>
          <w:rFonts w:ascii="Times New Roman" w:eastAsia="Times New Roman" w:hAnsi="Times New Roman" w:cs="Times New Roman"/>
          <w:color w:val="333333"/>
          <w:sz w:val="24"/>
          <w:szCs w:val="24"/>
        </w:rPr>
        <w:t xml:space="preserve"> </w:t>
      </w:r>
      <w:r w:rsidRPr="00633AF4">
        <w:rPr>
          <w:rFonts w:ascii="Times New Roman" w:eastAsia="Times New Roman" w:hAnsi="Times New Roman" w:cs="Times New Roman"/>
          <w:color w:val="333333"/>
          <w:sz w:val="24"/>
          <w:szCs w:val="24"/>
        </w:rPr>
        <w:t xml:space="preserve">one-way hash functions called </w:t>
      </w:r>
      <w:r w:rsidRPr="00633AF4">
        <w:rPr>
          <w:rFonts w:ascii="Times New Roman" w:eastAsia="Times New Roman" w:hAnsi="Times New Roman" w:cs="Times New Roman"/>
          <w:b/>
          <w:bCs/>
          <w:color w:val="333333"/>
          <w:sz w:val="24"/>
          <w:szCs w:val="24"/>
        </w:rPr>
        <w:t>message digest algorithms</w:t>
      </w:r>
      <w:r w:rsidRPr="00633AF4">
        <w:rPr>
          <w:rFonts w:ascii="Times New Roman" w:eastAsia="Times New Roman" w:hAnsi="Times New Roman" w:cs="Times New Roman"/>
          <w:color w:val="333333"/>
          <w:sz w:val="24"/>
          <w:szCs w:val="24"/>
        </w:rPr>
        <w:t xml:space="preserve">. The MD5 system </w:t>
      </w:r>
      <w:proofErr w:type="gramStart"/>
      <w:r w:rsidRPr="00633AF4">
        <w:rPr>
          <w:rFonts w:ascii="Times New Roman" w:eastAsia="Times New Roman" w:hAnsi="Times New Roman" w:cs="Times New Roman"/>
          <w:color w:val="333333"/>
          <w:sz w:val="24"/>
          <w:szCs w:val="24"/>
        </w:rPr>
        <w:t xml:space="preserve">is </w:t>
      </w:r>
      <w:r w:rsidRPr="00633AF4">
        <w:rPr>
          <w:rFonts w:ascii="Times New Roman" w:eastAsia="Times New Roman" w:hAnsi="Times New Roman" w:cs="Times New Roman"/>
          <w:b/>
          <w:bCs/>
          <w:color w:val="333333"/>
          <w:sz w:val="24"/>
          <w:szCs w:val="24"/>
        </w:rPr>
        <w:t>defined</w:t>
      </w:r>
      <w:proofErr w:type="gramEnd"/>
      <w:r w:rsidRPr="00633AF4">
        <w:rPr>
          <w:rFonts w:ascii="Times New Roman" w:eastAsia="Times New Roman" w:hAnsi="Times New Roman" w:cs="Times New Roman"/>
          <w:b/>
          <w:bCs/>
          <w:color w:val="333333"/>
          <w:sz w:val="24"/>
          <w:szCs w:val="24"/>
        </w:rPr>
        <w:t xml:space="preserve"> in</w:t>
      </w:r>
      <w:r w:rsidR="00477266" w:rsidRPr="00633AF4">
        <w:rPr>
          <w:rFonts w:ascii="Times New Roman" w:eastAsia="Times New Roman" w:hAnsi="Times New Roman" w:cs="Times New Roman"/>
          <w:b/>
          <w:bCs/>
          <w:color w:val="333333"/>
          <w:sz w:val="24"/>
          <w:szCs w:val="24"/>
        </w:rPr>
        <w:t xml:space="preserve"> </w:t>
      </w:r>
      <w:r w:rsidRPr="00633AF4">
        <w:rPr>
          <w:rFonts w:ascii="Times New Roman" w:eastAsia="Times New Roman" w:hAnsi="Times New Roman" w:cs="Times New Roman"/>
          <w:b/>
          <w:bCs/>
          <w:color w:val="333333"/>
          <w:sz w:val="24"/>
          <w:szCs w:val="24"/>
        </w:rPr>
        <w:t>RFC 1321</w:t>
      </w:r>
      <w:r w:rsidRPr="00633AF4">
        <w:rPr>
          <w:rFonts w:ascii="Times New Roman" w:eastAsia="Times New Roman" w:hAnsi="Times New Roman" w:cs="Times New Roman"/>
          <w:color w:val="333333"/>
          <w:sz w:val="24"/>
          <w:szCs w:val="24"/>
        </w:rPr>
        <w:t>.</w:t>
      </w:r>
    </w:p>
    <w:p w14:paraId="0E616DBC" w14:textId="558F4F60" w:rsidR="00D84492" w:rsidRDefault="000D4D72" w:rsidP="00633AF4">
      <w:pPr>
        <w:pStyle w:val="ListParagraph"/>
        <w:numPr>
          <w:ilvl w:val="0"/>
          <w:numId w:val="2"/>
        </w:numPr>
        <w:shd w:val="clear" w:color="auto" w:fill="FFFFFF"/>
        <w:autoSpaceDE w:val="0"/>
        <w:autoSpaceDN w:val="0"/>
        <w:adjustRightInd w:val="0"/>
        <w:spacing w:before="100" w:beforeAutospacing="1" w:after="100" w:afterAutospacing="1" w:line="276" w:lineRule="auto"/>
        <w:ind w:left="99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 xml:space="preserve">The algorithm takes as input a message of </w:t>
      </w:r>
      <w:r w:rsidRPr="00633AF4">
        <w:rPr>
          <w:rFonts w:ascii="Times New Roman" w:eastAsia="Times New Roman" w:hAnsi="Times New Roman" w:cs="Times New Roman"/>
          <w:b/>
          <w:bCs/>
          <w:color w:val="333333"/>
          <w:sz w:val="24"/>
          <w:szCs w:val="24"/>
        </w:rPr>
        <w:t>arbitrary length</w:t>
      </w:r>
      <w:r w:rsidRPr="00633AF4">
        <w:rPr>
          <w:rFonts w:ascii="Times New Roman" w:eastAsia="Times New Roman" w:hAnsi="Times New Roman" w:cs="Times New Roman"/>
          <w:color w:val="333333"/>
          <w:sz w:val="24"/>
          <w:szCs w:val="24"/>
        </w:rPr>
        <w:t xml:space="preserve"> and produces as output a </w:t>
      </w:r>
      <w:r w:rsidRPr="00633AF4">
        <w:rPr>
          <w:rFonts w:ascii="Times New Roman" w:eastAsia="Times New Roman" w:hAnsi="Times New Roman" w:cs="Times New Roman"/>
          <w:b/>
          <w:bCs/>
          <w:color w:val="333333"/>
          <w:sz w:val="24"/>
          <w:szCs w:val="24"/>
        </w:rPr>
        <w:t>128-bit</w:t>
      </w:r>
      <w:r w:rsidR="00477266" w:rsidRPr="00633AF4">
        <w:rPr>
          <w:rFonts w:ascii="Times New Roman" w:eastAsia="Times New Roman" w:hAnsi="Times New Roman" w:cs="Times New Roman"/>
          <w:b/>
          <w:bCs/>
          <w:color w:val="333333"/>
          <w:sz w:val="24"/>
          <w:szCs w:val="24"/>
        </w:rPr>
        <w:t xml:space="preserve"> </w:t>
      </w:r>
      <w:r w:rsidRPr="00633AF4">
        <w:rPr>
          <w:rFonts w:ascii="Times New Roman" w:eastAsia="Times New Roman" w:hAnsi="Times New Roman" w:cs="Times New Roman"/>
          <w:b/>
          <w:bCs/>
          <w:color w:val="333333"/>
          <w:sz w:val="24"/>
          <w:szCs w:val="24"/>
        </w:rPr>
        <w:t>"fingerprint" or "message digest"</w:t>
      </w:r>
      <w:r w:rsidRPr="00633AF4">
        <w:rPr>
          <w:rFonts w:ascii="Times New Roman" w:eastAsia="Times New Roman" w:hAnsi="Times New Roman" w:cs="Times New Roman"/>
          <w:color w:val="333333"/>
          <w:sz w:val="24"/>
          <w:szCs w:val="24"/>
        </w:rPr>
        <w:t xml:space="preserve"> of the input. It </w:t>
      </w:r>
      <w:proofErr w:type="gramStart"/>
      <w:r w:rsidRPr="00633AF4">
        <w:rPr>
          <w:rFonts w:ascii="Times New Roman" w:eastAsia="Times New Roman" w:hAnsi="Times New Roman" w:cs="Times New Roman"/>
          <w:color w:val="333333"/>
          <w:sz w:val="24"/>
          <w:szCs w:val="24"/>
        </w:rPr>
        <w:t>is conjectured</w:t>
      </w:r>
      <w:proofErr w:type="gramEnd"/>
      <w:r w:rsidRPr="00633AF4">
        <w:rPr>
          <w:rFonts w:ascii="Times New Roman" w:eastAsia="Times New Roman" w:hAnsi="Times New Roman" w:cs="Times New Roman"/>
          <w:color w:val="333333"/>
          <w:sz w:val="24"/>
          <w:szCs w:val="24"/>
        </w:rPr>
        <w:t xml:space="preserve"> that it is </w:t>
      </w:r>
      <w:r w:rsidRPr="00633AF4">
        <w:rPr>
          <w:rFonts w:ascii="Times New Roman" w:eastAsia="Times New Roman" w:hAnsi="Times New Roman" w:cs="Times New Roman"/>
          <w:b/>
          <w:bCs/>
          <w:color w:val="333333"/>
          <w:sz w:val="24"/>
          <w:szCs w:val="24"/>
        </w:rPr>
        <w:t>computationally infeasible</w:t>
      </w:r>
      <w:r w:rsidR="003D7027" w:rsidRPr="00633AF4">
        <w:rPr>
          <w:rFonts w:ascii="Times New Roman" w:eastAsia="Times New Roman" w:hAnsi="Times New Roman" w:cs="Times New Roman"/>
          <w:color w:val="333333"/>
          <w:sz w:val="24"/>
          <w:szCs w:val="24"/>
        </w:rPr>
        <w:t xml:space="preserve"> </w:t>
      </w:r>
      <w:r w:rsidRPr="00633AF4">
        <w:rPr>
          <w:rFonts w:ascii="Times New Roman" w:eastAsia="Times New Roman" w:hAnsi="Times New Roman" w:cs="Times New Roman"/>
          <w:color w:val="333333"/>
          <w:sz w:val="24"/>
          <w:szCs w:val="24"/>
        </w:rPr>
        <w:t>to produce two messages having the same message digest, or to produce any message having a</w:t>
      </w:r>
      <w:r w:rsidR="003D7027" w:rsidRPr="00633AF4">
        <w:rPr>
          <w:rFonts w:ascii="Times New Roman" w:eastAsia="Times New Roman" w:hAnsi="Times New Roman" w:cs="Times New Roman"/>
          <w:color w:val="333333"/>
          <w:sz w:val="24"/>
          <w:szCs w:val="24"/>
        </w:rPr>
        <w:t xml:space="preserve"> </w:t>
      </w:r>
      <w:r w:rsidRPr="00633AF4">
        <w:rPr>
          <w:rFonts w:ascii="Times New Roman" w:eastAsia="Times New Roman" w:hAnsi="Times New Roman" w:cs="Times New Roman"/>
          <w:color w:val="333333"/>
          <w:sz w:val="24"/>
          <w:szCs w:val="24"/>
        </w:rPr>
        <w:t xml:space="preserve">given prespecified target message digest. The MD5 algorithm is </w:t>
      </w:r>
      <w:r w:rsidRPr="00633AF4">
        <w:rPr>
          <w:rFonts w:ascii="Times New Roman" w:eastAsia="Times New Roman" w:hAnsi="Times New Roman" w:cs="Times New Roman"/>
          <w:b/>
          <w:bCs/>
          <w:color w:val="333333"/>
          <w:sz w:val="24"/>
          <w:szCs w:val="24"/>
        </w:rPr>
        <w:t>intended for digital signature</w:t>
      </w:r>
      <w:r w:rsidR="003D7027" w:rsidRPr="00633AF4">
        <w:rPr>
          <w:rFonts w:ascii="Times New Roman" w:eastAsia="Times New Roman" w:hAnsi="Times New Roman" w:cs="Times New Roman"/>
          <w:b/>
          <w:bCs/>
          <w:color w:val="333333"/>
          <w:sz w:val="24"/>
          <w:szCs w:val="24"/>
        </w:rPr>
        <w:t xml:space="preserve"> </w:t>
      </w:r>
      <w:r w:rsidRPr="00633AF4">
        <w:rPr>
          <w:rFonts w:ascii="Times New Roman" w:eastAsia="Times New Roman" w:hAnsi="Times New Roman" w:cs="Times New Roman"/>
          <w:b/>
          <w:bCs/>
          <w:color w:val="333333"/>
          <w:sz w:val="24"/>
          <w:szCs w:val="24"/>
        </w:rPr>
        <w:t>applications</w:t>
      </w:r>
      <w:r w:rsidRPr="00633AF4">
        <w:rPr>
          <w:rFonts w:ascii="Times New Roman" w:eastAsia="Times New Roman" w:hAnsi="Times New Roman" w:cs="Times New Roman"/>
          <w:color w:val="333333"/>
          <w:sz w:val="24"/>
          <w:szCs w:val="24"/>
        </w:rPr>
        <w:t xml:space="preserve">, where a large file must be </w:t>
      </w:r>
      <w:r w:rsidRPr="00633AF4">
        <w:rPr>
          <w:rFonts w:ascii="Times New Roman" w:eastAsia="Times New Roman" w:hAnsi="Times New Roman" w:cs="Times New Roman"/>
          <w:b/>
          <w:bCs/>
          <w:color w:val="333333"/>
          <w:sz w:val="24"/>
          <w:szCs w:val="24"/>
        </w:rPr>
        <w:t>"compressed"</w:t>
      </w:r>
      <w:r w:rsidRPr="00633AF4">
        <w:rPr>
          <w:rFonts w:ascii="Times New Roman" w:eastAsia="Times New Roman" w:hAnsi="Times New Roman" w:cs="Times New Roman"/>
          <w:color w:val="333333"/>
          <w:sz w:val="24"/>
          <w:szCs w:val="24"/>
        </w:rPr>
        <w:t xml:space="preserve"> in a secure manner before being encrypted</w:t>
      </w:r>
      <w:r w:rsidR="003D7027" w:rsidRPr="00633AF4">
        <w:rPr>
          <w:rFonts w:ascii="Times New Roman" w:eastAsia="Times New Roman" w:hAnsi="Times New Roman" w:cs="Times New Roman"/>
          <w:color w:val="333333"/>
          <w:sz w:val="24"/>
          <w:szCs w:val="24"/>
        </w:rPr>
        <w:t xml:space="preserve"> </w:t>
      </w:r>
      <w:r w:rsidRPr="00633AF4">
        <w:rPr>
          <w:rFonts w:ascii="Times New Roman" w:eastAsia="Times New Roman" w:hAnsi="Times New Roman" w:cs="Times New Roman"/>
          <w:color w:val="333333"/>
          <w:sz w:val="24"/>
          <w:szCs w:val="24"/>
        </w:rPr>
        <w:t xml:space="preserve">with a private (secret) key under a public-key cryptosystem such as </w:t>
      </w:r>
      <w:r w:rsidRPr="00633AF4">
        <w:rPr>
          <w:rFonts w:ascii="Times New Roman" w:eastAsia="Times New Roman" w:hAnsi="Times New Roman" w:cs="Times New Roman"/>
          <w:b/>
          <w:bCs/>
          <w:color w:val="333333"/>
          <w:sz w:val="24"/>
          <w:szCs w:val="24"/>
        </w:rPr>
        <w:t>RSA</w:t>
      </w:r>
      <w:r w:rsidR="003D7027" w:rsidRPr="00633AF4">
        <w:rPr>
          <w:rFonts w:ascii="Times New Roman" w:eastAsia="Times New Roman" w:hAnsi="Times New Roman" w:cs="Times New Roman"/>
          <w:color w:val="333333"/>
          <w:sz w:val="24"/>
          <w:szCs w:val="24"/>
        </w:rPr>
        <w:t>.</w:t>
      </w:r>
    </w:p>
    <w:p w14:paraId="75E4FF85" w14:textId="77777777" w:rsidR="00633AF4" w:rsidRPr="00633AF4" w:rsidRDefault="00633AF4" w:rsidP="00633AF4">
      <w:pPr>
        <w:pStyle w:val="ListParagraph"/>
        <w:shd w:val="clear" w:color="auto" w:fill="FFFFFF"/>
        <w:autoSpaceDE w:val="0"/>
        <w:autoSpaceDN w:val="0"/>
        <w:adjustRightInd w:val="0"/>
        <w:spacing w:before="100" w:beforeAutospacing="1" w:after="100" w:afterAutospacing="1" w:line="276" w:lineRule="auto"/>
        <w:ind w:left="990"/>
        <w:jc w:val="both"/>
        <w:rPr>
          <w:rFonts w:ascii="Times New Roman" w:eastAsia="Times New Roman" w:hAnsi="Times New Roman" w:cs="Times New Roman"/>
          <w:color w:val="333333"/>
          <w:sz w:val="24"/>
          <w:szCs w:val="24"/>
        </w:rPr>
      </w:pPr>
    </w:p>
    <w:p w14:paraId="15672709" w14:textId="0A1979C7" w:rsidR="00A10220" w:rsidRPr="00633AF4" w:rsidRDefault="00A82E2A" w:rsidP="00633AF4">
      <w:pPr>
        <w:pStyle w:val="ListParagraph"/>
        <w:shd w:val="clear" w:color="auto" w:fill="FFFFFF"/>
        <w:autoSpaceDE w:val="0"/>
        <w:autoSpaceDN w:val="0"/>
        <w:adjustRightInd w:val="0"/>
        <w:spacing w:before="100" w:beforeAutospacing="1" w:after="100" w:afterAutospacing="1" w:line="276" w:lineRule="auto"/>
        <w:ind w:left="360"/>
        <w:jc w:val="both"/>
        <w:rPr>
          <w:rFonts w:ascii="Times New Roman" w:eastAsia="Times New Roman" w:hAnsi="Times New Roman" w:cs="Times New Roman"/>
          <w:b/>
          <w:color w:val="333333"/>
          <w:sz w:val="24"/>
          <w:szCs w:val="24"/>
        </w:rPr>
      </w:pPr>
      <w:r w:rsidRPr="00633AF4">
        <w:rPr>
          <w:rFonts w:ascii="Times New Roman" w:eastAsia="Times New Roman" w:hAnsi="Times New Roman" w:cs="Times New Roman"/>
          <w:b/>
          <w:color w:val="333333"/>
          <w:sz w:val="24"/>
          <w:szCs w:val="24"/>
        </w:rPr>
        <w:t>Q:</w:t>
      </w:r>
      <w:r w:rsidR="003D7027" w:rsidRPr="00633AF4">
        <w:rPr>
          <w:rFonts w:ascii="Times New Roman" w:eastAsia="Times New Roman" w:hAnsi="Times New Roman" w:cs="Times New Roman"/>
          <w:b/>
          <w:color w:val="333333"/>
          <w:sz w:val="24"/>
          <w:szCs w:val="24"/>
        </w:rPr>
        <w:t xml:space="preserve"> </w:t>
      </w:r>
      <w:r w:rsidR="00A10220" w:rsidRPr="00633AF4">
        <w:rPr>
          <w:rFonts w:ascii="Times New Roman" w:eastAsia="Times New Roman" w:hAnsi="Times New Roman" w:cs="Times New Roman"/>
          <w:b/>
          <w:color w:val="333333"/>
          <w:sz w:val="24"/>
          <w:szCs w:val="24"/>
        </w:rPr>
        <w:t xml:space="preserve">What controls </w:t>
      </w:r>
      <w:proofErr w:type="gramStart"/>
      <w:r w:rsidR="00A10220" w:rsidRPr="00633AF4">
        <w:rPr>
          <w:rFonts w:ascii="Times New Roman" w:eastAsia="Times New Roman" w:hAnsi="Times New Roman" w:cs="Times New Roman"/>
          <w:b/>
          <w:color w:val="333333"/>
          <w:sz w:val="24"/>
          <w:szCs w:val="24"/>
        </w:rPr>
        <w:t>could be implemented</w:t>
      </w:r>
      <w:proofErr w:type="gramEnd"/>
      <w:r w:rsidR="00A10220" w:rsidRPr="00633AF4">
        <w:rPr>
          <w:rFonts w:ascii="Times New Roman" w:eastAsia="Times New Roman" w:hAnsi="Times New Roman" w:cs="Times New Roman"/>
          <w:b/>
          <w:color w:val="333333"/>
          <w:sz w:val="24"/>
          <w:szCs w:val="24"/>
        </w:rPr>
        <w:t xml:space="preserve"> to make cracking much harder for the hacker in the event of a password database leaking again?</w:t>
      </w:r>
    </w:p>
    <w:p w14:paraId="315153D8" w14:textId="3C212590" w:rsidR="00F33471" w:rsidRPr="00633AF4" w:rsidRDefault="00A82E2A" w:rsidP="00633AF4">
      <w:pPr>
        <w:shd w:val="clear" w:color="auto" w:fill="FFFFFF"/>
        <w:spacing w:before="100" w:beforeAutospacing="1" w:after="100" w:afterAutospacing="1" w:line="276" w:lineRule="auto"/>
        <w:ind w:left="360"/>
        <w:jc w:val="both"/>
        <w:rPr>
          <w:rFonts w:ascii="Times New Roman" w:eastAsia="Times New Roman" w:hAnsi="Times New Roman" w:cs="Times New Roman"/>
          <w:color w:val="333333"/>
          <w:sz w:val="24"/>
          <w:szCs w:val="24"/>
        </w:rPr>
      </w:pPr>
      <w:proofErr w:type="spellStart"/>
      <w:r w:rsidRPr="00633AF4">
        <w:rPr>
          <w:rFonts w:ascii="Times New Roman" w:eastAsia="Times New Roman" w:hAnsi="Times New Roman" w:cs="Times New Roman"/>
          <w:color w:val="333333"/>
          <w:sz w:val="24"/>
          <w:szCs w:val="24"/>
        </w:rPr>
        <w:t>A</w:t>
      </w:r>
      <w:r w:rsidR="00633AF4">
        <w:rPr>
          <w:rFonts w:ascii="Times New Roman" w:eastAsia="Times New Roman" w:hAnsi="Times New Roman" w:cs="Times New Roman"/>
          <w:color w:val="333333"/>
          <w:sz w:val="24"/>
          <w:szCs w:val="24"/>
        </w:rPr>
        <w:t>ns</w:t>
      </w:r>
      <w:proofErr w:type="spellEnd"/>
      <w:r w:rsidRPr="00633AF4">
        <w:rPr>
          <w:rFonts w:ascii="Times New Roman" w:eastAsia="Times New Roman" w:hAnsi="Times New Roman" w:cs="Times New Roman"/>
          <w:color w:val="333333"/>
          <w:sz w:val="24"/>
          <w:szCs w:val="24"/>
        </w:rPr>
        <w:t>:</w:t>
      </w:r>
    </w:p>
    <w:p w14:paraId="180A5B90" w14:textId="3DA5579E" w:rsidR="00F33471" w:rsidRPr="00633AF4" w:rsidRDefault="00F33471" w:rsidP="00633AF4">
      <w:pPr>
        <w:pStyle w:val="ListParagraph"/>
        <w:numPr>
          <w:ilvl w:val="0"/>
          <w:numId w:val="2"/>
        </w:numPr>
        <w:shd w:val="clear" w:color="auto" w:fill="FFFFFF"/>
        <w:spacing w:before="100" w:beforeAutospacing="1" w:after="100" w:afterAutospacing="1" w:line="276" w:lineRule="auto"/>
        <w:ind w:left="108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 xml:space="preserve">One way of making the password hard to crack is by </w:t>
      </w:r>
      <w:r w:rsidRPr="00633AF4">
        <w:rPr>
          <w:rFonts w:ascii="Times New Roman" w:eastAsia="Times New Roman" w:hAnsi="Times New Roman" w:cs="Times New Roman"/>
          <w:b/>
          <w:bCs/>
          <w:color w:val="333333"/>
          <w:sz w:val="24"/>
          <w:szCs w:val="24"/>
        </w:rPr>
        <w:t xml:space="preserve">maintaining </w:t>
      </w:r>
      <w:r w:rsidR="00477266" w:rsidRPr="00633AF4">
        <w:rPr>
          <w:rFonts w:ascii="Times New Roman" w:eastAsia="Times New Roman" w:hAnsi="Times New Roman" w:cs="Times New Roman"/>
          <w:b/>
          <w:bCs/>
          <w:color w:val="333333"/>
          <w:sz w:val="24"/>
          <w:szCs w:val="24"/>
        </w:rPr>
        <w:t>credentials from multitude of services</w:t>
      </w:r>
      <w:r w:rsidRPr="00633AF4">
        <w:rPr>
          <w:rFonts w:ascii="Times New Roman" w:eastAsia="Times New Roman" w:hAnsi="Times New Roman" w:cs="Times New Roman"/>
          <w:b/>
          <w:bCs/>
          <w:color w:val="333333"/>
          <w:sz w:val="24"/>
          <w:szCs w:val="24"/>
        </w:rPr>
        <w:t xml:space="preserve"> in a manager</w:t>
      </w:r>
      <w:r w:rsidRPr="00633AF4">
        <w:rPr>
          <w:rFonts w:ascii="Times New Roman" w:eastAsia="Times New Roman" w:hAnsi="Times New Roman" w:cs="Times New Roman"/>
          <w:color w:val="333333"/>
          <w:sz w:val="24"/>
          <w:szCs w:val="24"/>
        </w:rPr>
        <w:t xml:space="preserve"> like </w:t>
      </w:r>
      <w:proofErr w:type="spellStart"/>
      <w:r w:rsidRPr="00633AF4">
        <w:rPr>
          <w:rFonts w:ascii="Times New Roman" w:eastAsia="Times New Roman" w:hAnsi="Times New Roman" w:cs="Times New Roman"/>
          <w:color w:val="333333"/>
          <w:sz w:val="24"/>
          <w:szCs w:val="24"/>
        </w:rPr>
        <w:t>dashlane</w:t>
      </w:r>
      <w:proofErr w:type="spellEnd"/>
      <w:r w:rsidRPr="00633AF4">
        <w:rPr>
          <w:rFonts w:ascii="Times New Roman" w:eastAsia="Times New Roman" w:hAnsi="Times New Roman" w:cs="Times New Roman"/>
          <w:color w:val="333333"/>
          <w:sz w:val="24"/>
          <w:szCs w:val="24"/>
        </w:rPr>
        <w:t xml:space="preserve"> because </w:t>
      </w:r>
      <w:r w:rsidR="00477266" w:rsidRPr="00633AF4">
        <w:rPr>
          <w:rFonts w:ascii="Times New Roman" w:eastAsia="Times New Roman" w:hAnsi="Times New Roman" w:cs="Times New Roman"/>
          <w:color w:val="333333"/>
          <w:sz w:val="24"/>
          <w:szCs w:val="24"/>
        </w:rPr>
        <w:t xml:space="preserve">they tend to </w:t>
      </w:r>
      <w:r w:rsidRPr="00633AF4">
        <w:rPr>
          <w:rFonts w:ascii="Times New Roman" w:eastAsia="Times New Roman" w:hAnsi="Times New Roman" w:cs="Times New Roman"/>
          <w:color w:val="333333"/>
          <w:sz w:val="24"/>
          <w:szCs w:val="24"/>
        </w:rPr>
        <w:t xml:space="preserve">use </w:t>
      </w:r>
      <w:r w:rsidRPr="00633AF4">
        <w:rPr>
          <w:rFonts w:ascii="Times New Roman" w:eastAsia="Times New Roman" w:hAnsi="Times New Roman" w:cs="Times New Roman"/>
          <w:b/>
          <w:bCs/>
          <w:color w:val="333333"/>
          <w:sz w:val="24"/>
          <w:szCs w:val="24"/>
        </w:rPr>
        <w:t>varied hashing</w:t>
      </w:r>
      <w:r w:rsidRPr="00633AF4">
        <w:rPr>
          <w:rFonts w:ascii="Times New Roman" w:eastAsia="Times New Roman" w:hAnsi="Times New Roman" w:cs="Times New Roman"/>
          <w:color w:val="333333"/>
          <w:sz w:val="24"/>
          <w:szCs w:val="24"/>
        </w:rPr>
        <w:t xml:space="preserve"> algorithms</w:t>
      </w:r>
      <w:r w:rsidR="00477266" w:rsidRPr="00633AF4">
        <w:rPr>
          <w:rFonts w:ascii="Times New Roman" w:eastAsia="Times New Roman" w:hAnsi="Times New Roman" w:cs="Times New Roman"/>
          <w:color w:val="333333"/>
          <w:sz w:val="24"/>
          <w:szCs w:val="24"/>
        </w:rPr>
        <w:t xml:space="preserve"> &amp; even hashing over hashed passwords [e.g. md5(md5($plaintext)) ]  to store</w:t>
      </w:r>
      <w:r w:rsidRPr="00633AF4">
        <w:rPr>
          <w:rFonts w:ascii="Times New Roman" w:eastAsia="Times New Roman" w:hAnsi="Times New Roman" w:cs="Times New Roman"/>
          <w:color w:val="333333"/>
          <w:sz w:val="24"/>
          <w:szCs w:val="24"/>
        </w:rPr>
        <w:t xml:space="preserve"> and keep the </w:t>
      </w:r>
      <w:r w:rsidRPr="00633AF4">
        <w:rPr>
          <w:rFonts w:ascii="Times New Roman" w:eastAsia="Times New Roman" w:hAnsi="Times New Roman" w:cs="Times New Roman"/>
          <w:b/>
          <w:bCs/>
          <w:color w:val="333333"/>
          <w:sz w:val="24"/>
          <w:szCs w:val="24"/>
        </w:rPr>
        <w:t>strength high</w:t>
      </w:r>
      <w:r w:rsidRPr="00633AF4">
        <w:rPr>
          <w:rFonts w:ascii="Times New Roman" w:eastAsia="Times New Roman" w:hAnsi="Times New Roman" w:cs="Times New Roman"/>
          <w:color w:val="333333"/>
          <w:sz w:val="24"/>
          <w:szCs w:val="24"/>
        </w:rPr>
        <w:t xml:space="preserve">, meeting to the </w:t>
      </w:r>
      <w:r w:rsidR="00477266" w:rsidRPr="00633AF4">
        <w:rPr>
          <w:rFonts w:ascii="Times New Roman" w:eastAsia="Times New Roman" w:hAnsi="Times New Roman" w:cs="Times New Roman"/>
          <w:color w:val="333333"/>
          <w:sz w:val="24"/>
          <w:szCs w:val="24"/>
        </w:rPr>
        <w:t>rigidity</w:t>
      </w:r>
      <w:r w:rsidRPr="00633AF4">
        <w:rPr>
          <w:rFonts w:ascii="Times New Roman" w:eastAsia="Times New Roman" w:hAnsi="Times New Roman" w:cs="Times New Roman"/>
          <w:color w:val="333333"/>
          <w:sz w:val="24"/>
          <w:szCs w:val="24"/>
        </w:rPr>
        <w:t xml:space="preserve"> of a strong case for an algorithm to process.</w:t>
      </w:r>
    </w:p>
    <w:p w14:paraId="606771D6" w14:textId="72FB8B77" w:rsidR="00F33471" w:rsidRPr="00633AF4" w:rsidRDefault="00F33471" w:rsidP="00633AF4">
      <w:pPr>
        <w:pStyle w:val="ListParagraph"/>
        <w:numPr>
          <w:ilvl w:val="0"/>
          <w:numId w:val="2"/>
        </w:numPr>
        <w:shd w:val="clear" w:color="auto" w:fill="FFFFFF"/>
        <w:spacing w:before="100" w:beforeAutospacing="1" w:after="100" w:afterAutospacing="1" w:line="276" w:lineRule="auto"/>
        <w:ind w:left="108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b/>
          <w:bCs/>
          <w:color w:val="333333"/>
          <w:sz w:val="24"/>
          <w:szCs w:val="24"/>
        </w:rPr>
        <w:lastRenderedPageBreak/>
        <w:t>Reduce redundancy</w:t>
      </w:r>
      <w:r w:rsidRPr="00633AF4">
        <w:rPr>
          <w:rFonts w:ascii="Times New Roman" w:eastAsia="Times New Roman" w:hAnsi="Times New Roman" w:cs="Times New Roman"/>
          <w:color w:val="333333"/>
          <w:sz w:val="24"/>
          <w:szCs w:val="24"/>
        </w:rPr>
        <w:t xml:space="preserve"> across services </w:t>
      </w:r>
      <w:r w:rsidR="00477266" w:rsidRPr="00633AF4">
        <w:rPr>
          <w:rFonts w:ascii="Times New Roman" w:eastAsia="Times New Roman" w:hAnsi="Times New Roman" w:cs="Times New Roman"/>
          <w:color w:val="333333"/>
          <w:sz w:val="24"/>
          <w:szCs w:val="24"/>
        </w:rPr>
        <w:t>such that</w:t>
      </w:r>
      <w:r w:rsidRPr="00633AF4">
        <w:rPr>
          <w:rFonts w:ascii="Times New Roman" w:eastAsia="Times New Roman" w:hAnsi="Times New Roman" w:cs="Times New Roman"/>
          <w:color w:val="333333"/>
          <w:sz w:val="24"/>
          <w:szCs w:val="24"/>
        </w:rPr>
        <w:t xml:space="preserve"> in case of</w:t>
      </w:r>
      <w:r w:rsidR="00477266" w:rsidRPr="00633AF4">
        <w:rPr>
          <w:rFonts w:ascii="Times New Roman" w:eastAsia="Times New Roman" w:hAnsi="Times New Roman" w:cs="Times New Roman"/>
          <w:color w:val="333333"/>
          <w:sz w:val="24"/>
          <w:szCs w:val="24"/>
        </w:rPr>
        <w:t xml:space="preserve"> a</w:t>
      </w:r>
      <w:r w:rsidRPr="00633AF4">
        <w:rPr>
          <w:rFonts w:ascii="Times New Roman" w:eastAsia="Times New Roman" w:hAnsi="Times New Roman" w:cs="Times New Roman"/>
          <w:color w:val="333333"/>
          <w:sz w:val="24"/>
          <w:szCs w:val="24"/>
        </w:rPr>
        <w:t xml:space="preserve"> leak </w:t>
      </w:r>
      <w:r w:rsidR="00477266" w:rsidRPr="00633AF4">
        <w:rPr>
          <w:rFonts w:ascii="Times New Roman" w:eastAsia="Times New Roman" w:hAnsi="Times New Roman" w:cs="Times New Roman"/>
          <w:color w:val="333333"/>
          <w:sz w:val="24"/>
          <w:szCs w:val="24"/>
        </w:rPr>
        <w:t>out of</w:t>
      </w:r>
      <w:r w:rsidRPr="00633AF4">
        <w:rPr>
          <w:rFonts w:ascii="Times New Roman" w:eastAsia="Times New Roman" w:hAnsi="Times New Roman" w:cs="Times New Roman"/>
          <w:color w:val="333333"/>
          <w:sz w:val="24"/>
          <w:szCs w:val="24"/>
        </w:rPr>
        <w:t xml:space="preserve"> one service </w:t>
      </w:r>
      <w:proofErr w:type="gramStart"/>
      <w:r w:rsidR="00477266" w:rsidRPr="00633AF4">
        <w:rPr>
          <w:rFonts w:ascii="Times New Roman" w:eastAsia="Times New Roman" w:hAnsi="Times New Roman" w:cs="Times New Roman"/>
          <w:color w:val="333333"/>
          <w:sz w:val="24"/>
          <w:szCs w:val="24"/>
        </w:rPr>
        <w:t>doesn’t</w:t>
      </w:r>
      <w:proofErr w:type="gramEnd"/>
      <w:r w:rsidR="00477266" w:rsidRPr="00633AF4">
        <w:rPr>
          <w:rFonts w:ascii="Times New Roman" w:eastAsia="Times New Roman" w:hAnsi="Times New Roman" w:cs="Times New Roman"/>
          <w:color w:val="333333"/>
          <w:sz w:val="24"/>
          <w:szCs w:val="24"/>
        </w:rPr>
        <w:t xml:space="preserve"> </w:t>
      </w:r>
      <w:r w:rsidRPr="00633AF4">
        <w:rPr>
          <w:rFonts w:ascii="Times New Roman" w:eastAsia="Times New Roman" w:hAnsi="Times New Roman" w:cs="Times New Roman"/>
          <w:color w:val="333333"/>
          <w:sz w:val="24"/>
          <w:szCs w:val="24"/>
        </w:rPr>
        <w:t xml:space="preserve">make the </w:t>
      </w:r>
      <w:r w:rsidRPr="00633AF4">
        <w:rPr>
          <w:rFonts w:ascii="Times New Roman" w:eastAsia="Times New Roman" w:hAnsi="Times New Roman" w:cs="Times New Roman"/>
          <w:b/>
          <w:bCs/>
          <w:color w:val="333333"/>
          <w:sz w:val="24"/>
          <w:szCs w:val="24"/>
        </w:rPr>
        <w:t>other passwords vulnerable</w:t>
      </w:r>
      <w:r w:rsidRPr="00633AF4">
        <w:rPr>
          <w:rFonts w:ascii="Times New Roman" w:eastAsia="Times New Roman" w:hAnsi="Times New Roman" w:cs="Times New Roman"/>
          <w:color w:val="333333"/>
          <w:sz w:val="24"/>
          <w:szCs w:val="24"/>
        </w:rPr>
        <w:t>.</w:t>
      </w:r>
    </w:p>
    <w:p w14:paraId="1A4B96DF" w14:textId="77777777" w:rsidR="006238F8" w:rsidRPr="00633AF4" w:rsidRDefault="00F33471" w:rsidP="00633AF4">
      <w:pPr>
        <w:pStyle w:val="ListParagraph"/>
        <w:numPr>
          <w:ilvl w:val="0"/>
          <w:numId w:val="2"/>
        </w:numPr>
        <w:shd w:val="clear" w:color="auto" w:fill="FFFFFF"/>
        <w:spacing w:before="100" w:beforeAutospacing="1" w:after="100" w:afterAutospacing="1" w:line="276" w:lineRule="auto"/>
        <w:ind w:left="108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b/>
          <w:bCs/>
          <w:color w:val="333333"/>
          <w:sz w:val="24"/>
          <w:szCs w:val="24"/>
        </w:rPr>
        <w:t>Use alphanumeric character</w:t>
      </w:r>
      <w:r w:rsidRPr="00633AF4">
        <w:rPr>
          <w:rFonts w:ascii="Times New Roman" w:eastAsia="Times New Roman" w:hAnsi="Times New Roman" w:cs="Times New Roman"/>
          <w:color w:val="333333"/>
          <w:sz w:val="24"/>
          <w:szCs w:val="24"/>
        </w:rPr>
        <w:t xml:space="preserve"> with </w:t>
      </w:r>
      <w:r w:rsidRPr="00633AF4">
        <w:rPr>
          <w:rFonts w:ascii="Times New Roman" w:eastAsia="Times New Roman" w:hAnsi="Times New Roman" w:cs="Times New Roman"/>
          <w:b/>
          <w:bCs/>
          <w:color w:val="333333"/>
          <w:sz w:val="24"/>
          <w:szCs w:val="24"/>
        </w:rPr>
        <w:t>special characters</w:t>
      </w:r>
      <w:r w:rsidR="006238F8" w:rsidRPr="00633AF4">
        <w:rPr>
          <w:rFonts w:ascii="Times New Roman" w:eastAsia="Times New Roman" w:hAnsi="Times New Roman" w:cs="Times New Roman"/>
          <w:color w:val="333333"/>
          <w:sz w:val="24"/>
          <w:szCs w:val="24"/>
        </w:rPr>
        <w:t>.</w:t>
      </w:r>
    </w:p>
    <w:p w14:paraId="15D4E410" w14:textId="77777777" w:rsidR="009B5C3F" w:rsidRPr="00633AF4" w:rsidRDefault="006238F8" w:rsidP="00633AF4">
      <w:pPr>
        <w:pStyle w:val="ListParagraph"/>
        <w:numPr>
          <w:ilvl w:val="0"/>
          <w:numId w:val="2"/>
        </w:numPr>
        <w:shd w:val="clear" w:color="auto" w:fill="FFFFFF"/>
        <w:spacing w:before="100" w:beforeAutospacing="1" w:after="100" w:afterAutospacing="1" w:line="276" w:lineRule="auto"/>
        <w:ind w:left="1080"/>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R</w:t>
      </w:r>
      <w:r w:rsidR="00F33471" w:rsidRPr="00633AF4">
        <w:rPr>
          <w:rFonts w:ascii="Times New Roman" w:eastAsia="Times New Roman" w:hAnsi="Times New Roman" w:cs="Times New Roman"/>
          <w:color w:val="333333"/>
          <w:sz w:val="24"/>
          <w:szCs w:val="24"/>
        </w:rPr>
        <w:t xml:space="preserve">educing </w:t>
      </w:r>
      <w:r w:rsidRPr="00633AF4">
        <w:rPr>
          <w:rFonts w:ascii="Times New Roman" w:eastAsia="Times New Roman" w:hAnsi="Times New Roman" w:cs="Times New Roman"/>
          <w:color w:val="333333"/>
          <w:sz w:val="24"/>
          <w:szCs w:val="24"/>
        </w:rPr>
        <w:t>occurrence</w:t>
      </w:r>
      <w:r w:rsidR="00F33471" w:rsidRPr="00633AF4">
        <w:rPr>
          <w:rFonts w:ascii="Times New Roman" w:eastAsia="Times New Roman" w:hAnsi="Times New Roman" w:cs="Times New Roman"/>
          <w:color w:val="333333"/>
          <w:sz w:val="24"/>
          <w:szCs w:val="24"/>
        </w:rPr>
        <w:t xml:space="preserve"> of an </w:t>
      </w:r>
      <w:r w:rsidR="00F33471" w:rsidRPr="00633AF4">
        <w:rPr>
          <w:rFonts w:ascii="Times New Roman" w:eastAsia="Times New Roman" w:hAnsi="Times New Roman" w:cs="Times New Roman"/>
          <w:b/>
          <w:bCs/>
          <w:color w:val="333333"/>
          <w:sz w:val="24"/>
          <w:szCs w:val="24"/>
        </w:rPr>
        <w:t xml:space="preserve">adjective on noun or </w:t>
      </w:r>
      <w:proofErr w:type="gramStart"/>
      <w:r w:rsidR="00F33471" w:rsidRPr="00633AF4">
        <w:rPr>
          <w:rFonts w:ascii="Times New Roman" w:eastAsia="Times New Roman" w:hAnsi="Times New Roman" w:cs="Times New Roman"/>
          <w:b/>
          <w:bCs/>
          <w:color w:val="333333"/>
          <w:sz w:val="24"/>
          <w:szCs w:val="24"/>
        </w:rPr>
        <w:t>verb</w:t>
      </w:r>
      <w:r w:rsidRPr="00633AF4">
        <w:rPr>
          <w:rFonts w:ascii="Times New Roman" w:eastAsia="Times New Roman" w:hAnsi="Times New Roman" w:cs="Times New Roman"/>
          <w:color w:val="333333"/>
          <w:sz w:val="24"/>
          <w:szCs w:val="24"/>
        </w:rPr>
        <w:t xml:space="preserve"> which</w:t>
      </w:r>
      <w:proofErr w:type="gramEnd"/>
      <w:r w:rsidRPr="00633AF4">
        <w:rPr>
          <w:rFonts w:ascii="Times New Roman" w:eastAsia="Times New Roman" w:hAnsi="Times New Roman" w:cs="Times New Roman"/>
          <w:color w:val="333333"/>
          <w:sz w:val="24"/>
          <w:szCs w:val="24"/>
        </w:rPr>
        <w:t xml:space="preserve"> is an obvious prey to brute force attacks.</w:t>
      </w:r>
    </w:p>
    <w:p w14:paraId="7B87065D" w14:textId="7FA9BCB4" w:rsidR="00A10220" w:rsidRPr="00633AF4" w:rsidRDefault="009B5C3F" w:rsidP="00633AF4">
      <w:pPr>
        <w:pStyle w:val="ListParagraph"/>
        <w:shd w:val="clear" w:color="auto" w:fill="FFFFFF"/>
        <w:spacing w:before="100" w:beforeAutospacing="1" w:after="100" w:afterAutospacing="1" w:line="276" w:lineRule="auto"/>
        <w:ind w:left="1080"/>
        <w:jc w:val="both"/>
        <w:rPr>
          <w:rFonts w:ascii="Times New Roman" w:eastAsia="Times New Roman" w:hAnsi="Times New Roman" w:cs="Times New Roman"/>
          <w:color w:val="333333"/>
          <w:sz w:val="24"/>
          <w:szCs w:val="24"/>
        </w:rPr>
      </w:pPr>
      <w:r w:rsidRPr="00633AF4">
        <w:rPr>
          <w:rFonts w:ascii="Times New Roman" w:hAnsi="Times New Roman" w:cs="Times New Roman"/>
          <w:noProof/>
          <w:sz w:val="24"/>
          <w:szCs w:val="24"/>
        </w:rPr>
        <w:drawing>
          <wp:inline distT="0" distB="0" distL="0" distR="0" wp14:anchorId="5A89E322" wp14:editId="613B9B61">
            <wp:extent cx="3974928" cy="1450751"/>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974928" cy="1450751"/>
                    </a:xfrm>
                    <a:prstGeom prst="rect">
                      <a:avLst/>
                    </a:prstGeom>
                    <a:noFill/>
                    <a:ln>
                      <a:noFill/>
                    </a:ln>
                  </pic:spPr>
                </pic:pic>
              </a:graphicData>
            </a:graphic>
          </wp:inline>
        </w:drawing>
      </w:r>
      <w:r w:rsidR="00F33471" w:rsidRPr="00633AF4">
        <w:rPr>
          <w:rFonts w:ascii="Times New Roman" w:eastAsia="Times New Roman" w:hAnsi="Times New Roman" w:cs="Times New Roman"/>
          <w:color w:val="333333"/>
          <w:sz w:val="24"/>
          <w:szCs w:val="24"/>
        </w:rPr>
        <w:t xml:space="preserve"> </w:t>
      </w:r>
    </w:p>
    <w:p w14:paraId="2DB93256" w14:textId="77777777" w:rsidR="009B5C3F" w:rsidRPr="00633AF4" w:rsidRDefault="009B5C3F" w:rsidP="00633AF4">
      <w:pPr>
        <w:pStyle w:val="ListParagraph"/>
        <w:shd w:val="clear" w:color="auto" w:fill="FFFFFF"/>
        <w:spacing w:before="100" w:beforeAutospacing="1" w:after="100" w:afterAutospacing="1" w:line="276" w:lineRule="auto"/>
        <w:ind w:left="1080"/>
        <w:jc w:val="both"/>
        <w:rPr>
          <w:rFonts w:ascii="Times New Roman" w:eastAsia="Times New Roman" w:hAnsi="Times New Roman" w:cs="Times New Roman"/>
          <w:color w:val="333333"/>
          <w:sz w:val="24"/>
          <w:szCs w:val="24"/>
        </w:rPr>
      </w:pPr>
    </w:p>
    <w:p w14:paraId="060C2602" w14:textId="070C7349" w:rsidR="00A10220" w:rsidRPr="00633AF4" w:rsidRDefault="00A82E2A" w:rsidP="00633AF4">
      <w:pPr>
        <w:shd w:val="clear" w:color="auto" w:fill="FFFFFF"/>
        <w:spacing w:before="100" w:beforeAutospacing="1" w:after="100" w:afterAutospacing="1" w:line="276" w:lineRule="auto"/>
        <w:ind w:left="360"/>
        <w:jc w:val="both"/>
        <w:rPr>
          <w:rFonts w:ascii="Times New Roman" w:eastAsia="Times New Roman" w:hAnsi="Times New Roman" w:cs="Times New Roman"/>
          <w:b/>
          <w:color w:val="333333"/>
          <w:sz w:val="24"/>
          <w:szCs w:val="24"/>
        </w:rPr>
      </w:pPr>
      <w:r w:rsidRPr="00633AF4">
        <w:rPr>
          <w:rFonts w:ascii="Times New Roman" w:eastAsia="Times New Roman" w:hAnsi="Times New Roman" w:cs="Times New Roman"/>
          <w:b/>
          <w:color w:val="333333"/>
          <w:sz w:val="24"/>
          <w:szCs w:val="24"/>
        </w:rPr>
        <w:t>Q:</w:t>
      </w:r>
      <w:r w:rsidR="00F33471" w:rsidRPr="00633AF4">
        <w:rPr>
          <w:rFonts w:ascii="Times New Roman" w:eastAsia="Times New Roman" w:hAnsi="Times New Roman" w:cs="Times New Roman"/>
          <w:b/>
          <w:color w:val="333333"/>
          <w:sz w:val="24"/>
          <w:szCs w:val="24"/>
        </w:rPr>
        <w:t xml:space="preserve"> </w:t>
      </w:r>
      <w:r w:rsidR="00A10220" w:rsidRPr="00633AF4">
        <w:rPr>
          <w:rFonts w:ascii="Times New Roman" w:eastAsia="Times New Roman" w:hAnsi="Times New Roman" w:cs="Times New Roman"/>
          <w:b/>
          <w:color w:val="333333"/>
          <w:sz w:val="24"/>
          <w:szCs w:val="24"/>
        </w:rPr>
        <w:t>What can you tell about the organization’s password policy (e.g. password length, key space, etc.)?</w:t>
      </w:r>
    </w:p>
    <w:p w14:paraId="6FB2E38F" w14:textId="0378BD5A" w:rsidR="00785A8A" w:rsidRDefault="00A82E2A" w:rsidP="00633AF4">
      <w:pPr>
        <w:shd w:val="clear" w:color="auto" w:fill="FFFFFF"/>
        <w:spacing w:before="100" w:beforeAutospacing="1" w:after="100" w:afterAutospacing="1" w:line="276" w:lineRule="auto"/>
        <w:ind w:left="1080" w:hanging="720"/>
        <w:jc w:val="both"/>
        <w:rPr>
          <w:rFonts w:ascii="Times New Roman" w:eastAsia="Times New Roman" w:hAnsi="Times New Roman" w:cs="Times New Roman"/>
          <w:color w:val="333333"/>
          <w:sz w:val="24"/>
          <w:szCs w:val="24"/>
        </w:rPr>
      </w:pPr>
      <w:proofErr w:type="spellStart"/>
      <w:r w:rsidRPr="00633AF4">
        <w:rPr>
          <w:rFonts w:ascii="Times New Roman" w:eastAsia="Times New Roman" w:hAnsi="Times New Roman" w:cs="Times New Roman"/>
          <w:color w:val="333333"/>
          <w:sz w:val="24"/>
          <w:szCs w:val="24"/>
        </w:rPr>
        <w:t>A</w:t>
      </w:r>
      <w:r w:rsidR="00633AF4">
        <w:rPr>
          <w:rFonts w:ascii="Times New Roman" w:eastAsia="Times New Roman" w:hAnsi="Times New Roman" w:cs="Times New Roman"/>
          <w:color w:val="333333"/>
          <w:sz w:val="24"/>
          <w:szCs w:val="24"/>
        </w:rPr>
        <w:t>ns</w:t>
      </w:r>
      <w:proofErr w:type="spellEnd"/>
      <w:r w:rsidRPr="00633AF4">
        <w:rPr>
          <w:rFonts w:ascii="Times New Roman" w:eastAsia="Times New Roman" w:hAnsi="Times New Roman" w:cs="Times New Roman"/>
          <w:color w:val="333333"/>
          <w:sz w:val="24"/>
          <w:szCs w:val="24"/>
        </w:rPr>
        <w:t>:</w:t>
      </w:r>
      <w:r w:rsidR="00D84492" w:rsidRPr="00633AF4">
        <w:rPr>
          <w:rFonts w:ascii="Times New Roman" w:eastAsia="Times New Roman" w:hAnsi="Times New Roman" w:cs="Times New Roman"/>
          <w:color w:val="333333"/>
          <w:sz w:val="24"/>
          <w:szCs w:val="24"/>
        </w:rPr>
        <w:tab/>
      </w:r>
      <w:r w:rsidR="00F33471" w:rsidRPr="00633AF4">
        <w:rPr>
          <w:rFonts w:ascii="Times New Roman" w:eastAsia="Times New Roman" w:hAnsi="Times New Roman" w:cs="Times New Roman"/>
          <w:color w:val="333333"/>
          <w:sz w:val="24"/>
          <w:szCs w:val="24"/>
        </w:rPr>
        <w:t xml:space="preserve">It can be very well determined that the organization's </w:t>
      </w:r>
      <w:r w:rsidR="00F33471" w:rsidRPr="00633AF4">
        <w:rPr>
          <w:rFonts w:ascii="Times New Roman" w:eastAsia="Times New Roman" w:hAnsi="Times New Roman" w:cs="Times New Roman"/>
          <w:b/>
          <w:bCs/>
          <w:color w:val="333333"/>
          <w:sz w:val="24"/>
          <w:szCs w:val="24"/>
        </w:rPr>
        <w:t xml:space="preserve">password policy is </w:t>
      </w:r>
      <w:r w:rsidR="006238F8" w:rsidRPr="00633AF4">
        <w:rPr>
          <w:rFonts w:ascii="Times New Roman" w:eastAsia="Times New Roman" w:hAnsi="Times New Roman" w:cs="Times New Roman"/>
          <w:b/>
          <w:bCs/>
          <w:color w:val="333333"/>
          <w:sz w:val="24"/>
          <w:szCs w:val="24"/>
        </w:rPr>
        <w:t>not up to the mark</w:t>
      </w:r>
      <w:r w:rsidR="00F33471" w:rsidRPr="00633AF4">
        <w:rPr>
          <w:rFonts w:ascii="Times New Roman" w:eastAsia="Times New Roman" w:hAnsi="Times New Roman" w:cs="Times New Roman"/>
          <w:color w:val="333333"/>
          <w:sz w:val="24"/>
          <w:szCs w:val="24"/>
        </w:rPr>
        <w:t xml:space="preserve"> </w:t>
      </w:r>
      <w:r w:rsidR="006238F8" w:rsidRPr="00633AF4">
        <w:rPr>
          <w:rFonts w:ascii="Times New Roman" w:eastAsia="Times New Roman" w:hAnsi="Times New Roman" w:cs="Times New Roman"/>
          <w:color w:val="333333"/>
          <w:sz w:val="24"/>
          <w:szCs w:val="24"/>
        </w:rPr>
        <w:t>as:</w:t>
      </w:r>
    </w:p>
    <w:p w14:paraId="4A04CBAF" w14:textId="4F8B74F6" w:rsidR="00633AF4" w:rsidRPr="00633AF4" w:rsidRDefault="00633AF4" w:rsidP="00633AF4">
      <w:pPr>
        <w:shd w:val="clear" w:color="auto" w:fill="FFFFFF"/>
        <w:spacing w:before="100" w:beforeAutospacing="1" w:after="100" w:afterAutospacing="1" w:line="276" w:lineRule="auto"/>
        <w:ind w:left="1080" w:hanging="720"/>
        <w:jc w:val="center"/>
        <w:rPr>
          <w:rFonts w:ascii="Times New Roman" w:eastAsia="Times New Roman" w:hAnsi="Times New Roman" w:cs="Times New Roman"/>
          <w:color w:val="333333"/>
          <w:sz w:val="24"/>
          <w:szCs w:val="24"/>
        </w:rPr>
      </w:pPr>
      <w:r w:rsidRPr="00633AF4">
        <w:rPr>
          <w:rFonts w:ascii="Times New Roman" w:hAnsi="Times New Roman" w:cs="Times New Roman"/>
          <w:noProof/>
          <w:color w:val="333333"/>
          <w:sz w:val="24"/>
          <w:szCs w:val="24"/>
        </w:rPr>
        <w:drawing>
          <wp:inline distT="0" distB="0" distL="0" distR="0" wp14:anchorId="3004E1BE" wp14:editId="4654FBDB">
            <wp:extent cx="883920" cy="883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3920" cy="883920"/>
                    </a:xfrm>
                    <a:prstGeom prst="rect">
                      <a:avLst/>
                    </a:prstGeom>
                    <a:noFill/>
                    <a:ln>
                      <a:noFill/>
                    </a:ln>
                  </pic:spPr>
                </pic:pic>
              </a:graphicData>
            </a:graphic>
          </wp:inline>
        </w:drawing>
      </w:r>
    </w:p>
    <w:p w14:paraId="3CD0D305" w14:textId="2BE790FE" w:rsidR="00785A8A" w:rsidRPr="00633AF4" w:rsidRDefault="00785A8A" w:rsidP="00633AF4">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T</w:t>
      </w:r>
      <w:r w:rsidR="00F33471" w:rsidRPr="00633AF4">
        <w:rPr>
          <w:rFonts w:ascii="Times New Roman" w:eastAsia="Times New Roman" w:hAnsi="Times New Roman" w:cs="Times New Roman"/>
          <w:color w:val="333333"/>
          <w:sz w:val="24"/>
          <w:szCs w:val="24"/>
        </w:rPr>
        <w:t xml:space="preserve">he key length is at an </w:t>
      </w:r>
      <w:r w:rsidR="00F33471" w:rsidRPr="00633AF4">
        <w:rPr>
          <w:rFonts w:ascii="Times New Roman" w:eastAsia="Times New Roman" w:hAnsi="Times New Roman" w:cs="Times New Roman"/>
          <w:b/>
          <w:bCs/>
          <w:color w:val="333333"/>
          <w:sz w:val="24"/>
          <w:szCs w:val="24"/>
        </w:rPr>
        <w:t>average of 11</w:t>
      </w:r>
      <w:r w:rsidR="006238F8" w:rsidRPr="00633AF4">
        <w:rPr>
          <w:rFonts w:ascii="Times New Roman" w:eastAsia="Times New Roman" w:hAnsi="Times New Roman" w:cs="Times New Roman"/>
          <w:color w:val="333333"/>
          <w:sz w:val="24"/>
          <w:szCs w:val="24"/>
        </w:rPr>
        <w:t>.</w:t>
      </w:r>
    </w:p>
    <w:p w14:paraId="323C3A36" w14:textId="3AED4EB3" w:rsidR="00785A8A" w:rsidRPr="00633AF4" w:rsidRDefault="00785A8A" w:rsidP="00633AF4">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A</w:t>
      </w:r>
      <w:r w:rsidR="00F33471" w:rsidRPr="00633AF4">
        <w:rPr>
          <w:rFonts w:ascii="Times New Roman" w:eastAsia="Times New Roman" w:hAnsi="Times New Roman" w:cs="Times New Roman"/>
          <w:color w:val="333333"/>
          <w:sz w:val="24"/>
          <w:szCs w:val="24"/>
        </w:rPr>
        <w:t>lthough they do not allow spaces</w:t>
      </w:r>
      <w:r w:rsidRPr="00633AF4">
        <w:rPr>
          <w:rFonts w:ascii="Times New Roman" w:eastAsia="Times New Roman" w:hAnsi="Times New Roman" w:cs="Times New Roman"/>
          <w:color w:val="333333"/>
          <w:sz w:val="24"/>
          <w:szCs w:val="24"/>
        </w:rPr>
        <w:t>,</w:t>
      </w:r>
      <w:r w:rsidR="00F33471" w:rsidRPr="00633AF4">
        <w:rPr>
          <w:rFonts w:ascii="Times New Roman" w:eastAsia="Times New Roman" w:hAnsi="Times New Roman" w:cs="Times New Roman"/>
          <w:color w:val="333333"/>
          <w:sz w:val="24"/>
          <w:szCs w:val="24"/>
        </w:rPr>
        <w:t xml:space="preserve"> the use of </w:t>
      </w:r>
      <w:r w:rsidR="00F33471" w:rsidRPr="00633AF4">
        <w:rPr>
          <w:rFonts w:ascii="Times New Roman" w:eastAsia="Times New Roman" w:hAnsi="Times New Roman" w:cs="Times New Roman"/>
          <w:b/>
          <w:bCs/>
          <w:color w:val="333333"/>
          <w:sz w:val="24"/>
          <w:szCs w:val="24"/>
        </w:rPr>
        <w:t xml:space="preserve">special characters </w:t>
      </w:r>
      <w:proofErr w:type="gramStart"/>
      <w:r w:rsidR="00F33471" w:rsidRPr="00633AF4">
        <w:rPr>
          <w:rFonts w:ascii="Times New Roman" w:eastAsia="Times New Roman" w:hAnsi="Times New Roman" w:cs="Times New Roman"/>
          <w:b/>
          <w:bCs/>
          <w:color w:val="333333"/>
          <w:sz w:val="24"/>
          <w:szCs w:val="24"/>
        </w:rPr>
        <w:t>is probably resisted</w:t>
      </w:r>
      <w:proofErr w:type="gramEnd"/>
      <w:r w:rsidR="00F33471" w:rsidRPr="00633AF4">
        <w:rPr>
          <w:rFonts w:ascii="Times New Roman" w:eastAsia="Times New Roman" w:hAnsi="Times New Roman" w:cs="Times New Roman"/>
          <w:color w:val="333333"/>
          <w:sz w:val="24"/>
          <w:szCs w:val="24"/>
        </w:rPr>
        <w:t xml:space="preserve"> to a set of common delimiters like</w:t>
      </w:r>
      <w:r w:rsidR="006238F8" w:rsidRPr="00633AF4">
        <w:rPr>
          <w:rFonts w:ascii="Times New Roman" w:eastAsia="Times New Roman" w:hAnsi="Times New Roman" w:cs="Times New Roman"/>
          <w:color w:val="333333"/>
          <w:sz w:val="24"/>
          <w:szCs w:val="24"/>
        </w:rPr>
        <w:t xml:space="preserve"> ‘</w:t>
      </w:r>
      <w:r w:rsidR="00F33471" w:rsidRPr="00633AF4">
        <w:rPr>
          <w:rFonts w:ascii="Times New Roman" w:eastAsia="Times New Roman" w:hAnsi="Times New Roman" w:cs="Times New Roman"/>
          <w:color w:val="333333"/>
          <w:sz w:val="24"/>
          <w:szCs w:val="24"/>
        </w:rPr>
        <w:t>_</w:t>
      </w:r>
      <w:r w:rsidR="006238F8" w:rsidRPr="00633AF4">
        <w:rPr>
          <w:rFonts w:ascii="Times New Roman" w:eastAsia="Times New Roman" w:hAnsi="Times New Roman" w:cs="Times New Roman"/>
          <w:color w:val="333333"/>
          <w:sz w:val="24"/>
          <w:szCs w:val="24"/>
        </w:rPr>
        <w:t>’</w:t>
      </w:r>
      <w:r w:rsidRPr="00633AF4">
        <w:rPr>
          <w:rFonts w:ascii="Times New Roman" w:eastAsia="Times New Roman" w:hAnsi="Times New Roman" w:cs="Times New Roman"/>
          <w:color w:val="333333"/>
          <w:sz w:val="24"/>
          <w:szCs w:val="24"/>
        </w:rPr>
        <w:t>.</w:t>
      </w:r>
    </w:p>
    <w:p w14:paraId="4B9209D3" w14:textId="77777777" w:rsidR="00785A8A" w:rsidRPr="00633AF4" w:rsidRDefault="00785A8A" w:rsidP="00633AF4">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T</w:t>
      </w:r>
      <w:r w:rsidR="00F33471" w:rsidRPr="00633AF4">
        <w:rPr>
          <w:rFonts w:ascii="Times New Roman" w:eastAsia="Times New Roman" w:hAnsi="Times New Roman" w:cs="Times New Roman"/>
          <w:color w:val="333333"/>
          <w:sz w:val="24"/>
          <w:szCs w:val="24"/>
        </w:rPr>
        <w:t xml:space="preserve">he use of </w:t>
      </w:r>
      <w:r w:rsidR="00F33471" w:rsidRPr="00633AF4">
        <w:rPr>
          <w:rFonts w:ascii="Times New Roman" w:eastAsia="Times New Roman" w:hAnsi="Times New Roman" w:cs="Times New Roman"/>
          <w:b/>
          <w:bCs/>
          <w:color w:val="333333"/>
          <w:sz w:val="24"/>
          <w:szCs w:val="24"/>
        </w:rPr>
        <w:t xml:space="preserve">numbers increases the </w:t>
      </w:r>
      <w:r w:rsidRPr="00633AF4">
        <w:rPr>
          <w:rFonts w:ascii="Times New Roman" w:eastAsia="Times New Roman" w:hAnsi="Times New Roman" w:cs="Times New Roman"/>
          <w:b/>
          <w:bCs/>
          <w:color w:val="333333"/>
          <w:sz w:val="24"/>
          <w:szCs w:val="24"/>
        </w:rPr>
        <w:t>resistance</w:t>
      </w:r>
      <w:r w:rsidR="00F33471" w:rsidRPr="00633AF4">
        <w:rPr>
          <w:rFonts w:ascii="Times New Roman" w:eastAsia="Times New Roman" w:hAnsi="Times New Roman" w:cs="Times New Roman"/>
          <w:color w:val="333333"/>
          <w:sz w:val="24"/>
          <w:szCs w:val="24"/>
        </w:rPr>
        <w:t xml:space="preserve"> of password by a factor of </w:t>
      </w:r>
      <w:r w:rsidRPr="00633AF4">
        <w:rPr>
          <w:rFonts w:ascii="Times New Roman" w:eastAsia="Times New Roman" w:hAnsi="Times New Roman" w:cs="Times New Roman"/>
          <w:b/>
          <w:bCs/>
          <w:color w:val="333333"/>
          <w:sz w:val="24"/>
          <w:szCs w:val="24"/>
        </w:rPr>
        <w:t>10</w:t>
      </w:r>
      <w:r w:rsidR="00F33471" w:rsidRPr="00633AF4">
        <w:rPr>
          <w:rFonts w:ascii="Times New Roman" w:eastAsia="Times New Roman" w:hAnsi="Times New Roman" w:cs="Times New Roman"/>
          <w:b/>
          <w:bCs/>
          <w:color w:val="333333"/>
          <w:sz w:val="24"/>
          <w:szCs w:val="24"/>
        </w:rPr>
        <w:t xml:space="preserve"> times the digit appea</w:t>
      </w:r>
      <w:r w:rsidRPr="00633AF4">
        <w:rPr>
          <w:rFonts w:ascii="Times New Roman" w:eastAsia="Times New Roman" w:hAnsi="Times New Roman" w:cs="Times New Roman"/>
          <w:b/>
          <w:bCs/>
          <w:color w:val="333333"/>
          <w:sz w:val="24"/>
          <w:szCs w:val="24"/>
        </w:rPr>
        <w:t>r</w:t>
      </w:r>
      <w:r w:rsidR="00F33471" w:rsidRPr="00633AF4">
        <w:rPr>
          <w:rFonts w:ascii="Times New Roman" w:eastAsia="Times New Roman" w:hAnsi="Times New Roman" w:cs="Times New Roman"/>
          <w:b/>
          <w:bCs/>
          <w:color w:val="333333"/>
          <w:sz w:val="24"/>
          <w:szCs w:val="24"/>
        </w:rPr>
        <w:t>s</w:t>
      </w:r>
      <w:r w:rsidRPr="00633AF4">
        <w:rPr>
          <w:rFonts w:ascii="Times New Roman" w:eastAsia="Times New Roman" w:hAnsi="Times New Roman" w:cs="Times New Roman"/>
          <w:color w:val="333333"/>
          <w:sz w:val="24"/>
          <w:szCs w:val="24"/>
        </w:rPr>
        <w:t>.</w:t>
      </w:r>
    </w:p>
    <w:p w14:paraId="3C8FC62F" w14:textId="3CF1098A" w:rsidR="00785A8A" w:rsidRPr="00633AF4" w:rsidRDefault="00785A8A" w:rsidP="00633AF4">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T</w:t>
      </w:r>
      <w:r w:rsidR="00F33471" w:rsidRPr="00633AF4">
        <w:rPr>
          <w:rFonts w:ascii="Times New Roman" w:eastAsia="Times New Roman" w:hAnsi="Times New Roman" w:cs="Times New Roman"/>
          <w:color w:val="333333"/>
          <w:sz w:val="24"/>
          <w:szCs w:val="24"/>
        </w:rPr>
        <w:t xml:space="preserve">he </w:t>
      </w:r>
      <w:r w:rsidR="00F33471" w:rsidRPr="00633AF4">
        <w:rPr>
          <w:rFonts w:ascii="Times New Roman" w:eastAsia="Times New Roman" w:hAnsi="Times New Roman" w:cs="Times New Roman"/>
          <w:b/>
          <w:bCs/>
          <w:color w:val="333333"/>
          <w:sz w:val="24"/>
          <w:szCs w:val="24"/>
        </w:rPr>
        <w:t>lack of capital characters</w:t>
      </w:r>
      <w:r w:rsidR="00F33471" w:rsidRPr="00633AF4">
        <w:rPr>
          <w:rFonts w:ascii="Times New Roman" w:eastAsia="Times New Roman" w:hAnsi="Times New Roman" w:cs="Times New Roman"/>
          <w:color w:val="333333"/>
          <w:sz w:val="24"/>
          <w:szCs w:val="24"/>
        </w:rPr>
        <w:t xml:space="preserve"> split</w:t>
      </w:r>
      <w:r w:rsidRPr="00633AF4">
        <w:rPr>
          <w:rFonts w:ascii="Times New Roman" w:eastAsia="Times New Roman" w:hAnsi="Times New Roman" w:cs="Times New Roman"/>
          <w:color w:val="333333"/>
          <w:sz w:val="24"/>
          <w:szCs w:val="24"/>
        </w:rPr>
        <w:t xml:space="preserve">s the password </w:t>
      </w:r>
      <w:r w:rsidR="00F33471" w:rsidRPr="00633AF4">
        <w:rPr>
          <w:rFonts w:ascii="Times New Roman" w:eastAsia="Times New Roman" w:hAnsi="Times New Roman" w:cs="Times New Roman"/>
          <w:color w:val="333333"/>
          <w:sz w:val="24"/>
          <w:szCs w:val="24"/>
        </w:rPr>
        <w:t>strength by half</w:t>
      </w:r>
      <w:r w:rsidR="006238F8" w:rsidRPr="00633AF4">
        <w:rPr>
          <w:rFonts w:ascii="Times New Roman" w:eastAsia="Times New Roman" w:hAnsi="Times New Roman" w:cs="Times New Roman"/>
          <w:color w:val="333333"/>
          <w:sz w:val="24"/>
          <w:szCs w:val="24"/>
        </w:rPr>
        <w:t>.</w:t>
      </w:r>
    </w:p>
    <w:p w14:paraId="5080561F" w14:textId="2A31938A" w:rsidR="00A10220" w:rsidRPr="00633AF4" w:rsidRDefault="00785A8A" w:rsidP="00633AF4">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b/>
          <w:bCs/>
          <w:color w:val="333333"/>
          <w:sz w:val="24"/>
          <w:szCs w:val="24"/>
        </w:rPr>
        <w:t>N</w:t>
      </w:r>
      <w:r w:rsidR="00F33471" w:rsidRPr="00633AF4">
        <w:rPr>
          <w:rFonts w:ascii="Times New Roman" w:eastAsia="Times New Roman" w:hAnsi="Times New Roman" w:cs="Times New Roman"/>
          <w:b/>
          <w:bCs/>
          <w:color w:val="333333"/>
          <w:sz w:val="24"/>
          <w:szCs w:val="24"/>
        </w:rPr>
        <w:t xml:space="preserve">ot avoiding the occurrence of English </w:t>
      </w:r>
      <w:r w:rsidRPr="00633AF4">
        <w:rPr>
          <w:rFonts w:ascii="Times New Roman" w:eastAsia="Times New Roman" w:hAnsi="Times New Roman" w:cs="Times New Roman"/>
          <w:b/>
          <w:bCs/>
          <w:color w:val="333333"/>
          <w:sz w:val="24"/>
          <w:szCs w:val="24"/>
        </w:rPr>
        <w:t>verbs</w:t>
      </w:r>
      <w:r w:rsidR="00F33471" w:rsidRPr="00633AF4">
        <w:rPr>
          <w:rFonts w:ascii="Times New Roman" w:eastAsia="Times New Roman" w:hAnsi="Times New Roman" w:cs="Times New Roman"/>
          <w:color w:val="333333"/>
          <w:sz w:val="24"/>
          <w:szCs w:val="24"/>
        </w:rPr>
        <w:t xml:space="preserve"> like book</w:t>
      </w:r>
      <w:r w:rsidRPr="00633AF4">
        <w:rPr>
          <w:rFonts w:ascii="Times New Roman" w:eastAsia="Times New Roman" w:hAnsi="Times New Roman" w:cs="Times New Roman"/>
          <w:color w:val="333333"/>
          <w:sz w:val="24"/>
          <w:szCs w:val="24"/>
        </w:rPr>
        <w:t>,</w:t>
      </w:r>
      <w:r w:rsidR="00F33471" w:rsidRPr="00633AF4">
        <w:rPr>
          <w:rFonts w:ascii="Times New Roman" w:eastAsia="Times New Roman" w:hAnsi="Times New Roman" w:cs="Times New Roman"/>
          <w:color w:val="333333"/>
          <w:sz w:val="24"/>
          <w:szCs w:val="24"/>
        </w:rPr>
        <w:t xml:space="preserve"> popular, eating, hero, life, John Wic</w:t>
      </w:r>
      <w:r w:rsidR="00A82E2A" w:rsidRPr="00633AF4">
        <w:rPr>
          <w:rFonts w:ascii="Times New Roman" w:eastAsia="Times New Roman" w:hAnsi="Times New Roman" w:cs="Times New Roman"/>
          <w:color w:val="333333"/>
          <w:sz w:val="24"/>
          <w:szCs w:val="24"/>
        </w:rPr>
        <w:t>k</w:t>
      </w:r>
      <w:r w:rsidRPr="00633AF4">
        <w:rPr>
          <w:rFonts w:ascii="Times New Roman" w:eastAsia="Times New Roman" w:hAnsi="Times New Roman" w:cs="Times New Roman"/>
          <w:color w:val="333333"/>
          <w:sz w:val="24"/>
          <w:szCs w:val="24"/>
        </w:rPr>
        <w:t>, interest, expert</w:t>
      </w:r>
      <w:r w:rsidR="006238F8" w:rsidRPr="00633AF4">
        <w:rPr>
          <w:rFonts w:ascii="Times New Roman" w:eastAsia="Times New Roman" w:hAnsi="Times New Roman" w:cs="Times New Roman"/>
          <w:color w:val="333333"/>
          <w:sz w:val="24"/>
          <w:szCs w:val="24"/>
        </w:rPr>
        <w:t xml:space="preserve"> in turn</w:t>
      </w:r>
      <w:r w:rsidRPr="00633AF4">
        <w:rPr>
          <w:rFonts w:ascii="Times New Roman" w:eastAsia="Times New Roman" w:hAnsi="Times New Roman" w:cs="Times New Roman"/>
          <w:color w:val="333333"/>
          <w:sz w:val="24"/>
          <w:szCs w:val="24"/>
        </w:rPr>
        <w:t xml:space="preserve"> mak</w:t>
      </w:r>
      <w:r w:rsidR="006238F8" w:rsidRPr="00633AF4">
        <w:rPr>
          <w:rFonts w:ascii="Times New Roman" w:eastAsia="Times New Roman" w:hAnsi="Times New Roman" w:cs="Times New Roman"/>
          <w:color w:val="333333"/>
          <w:sz w:val="24"/>
          <w:szCs w:val="24"/>
        </w:rPr>
        <w:t>ing</w:t>
      </w:r>
      <w:r w:rsidRPr="00633AF4">
        <w:rPr>
          <w:rFonts w:ascii="Times New Roman" w:eastAsia="Times New Roman" w:hAnsi="Times New Roman" w:cs="Times New Roman"/>
          <w:color w:val="333333"/>
          <w:sz w:val="24"/>
          <w:szCs w:val="24"/>
        </w:rPr>
        <w:t xml:space="preserve"> the password vulnerable to brute force attacks.</w:t>
      </w:r>
    </w:p>
    <w:p w14:paraId="1D6270ED" w14:textId="454EE57D" w:rsidR="009B5C3F" w:rsidRDefault="009B5C3F" w:rsidP="00633AF4">
      <w:pPr>
        <w:pStyle w:val="ListParagraph"/>
        <w:shd w:val="clear" w:color="auto" w:fill="FFFFFF"/>
        <w:spacing w:before="100" w:beforeAutospacing="1" w:after="100" w:afterAutospacing="1" w:line="276" w:lineRule="auto"/>
        <w:ind w:left="1080"/>
        <w:jc w:val="both"/>
        <w:rPr>
          <w:rFonts w:ascii="Times New Roman" w:eastAsia="Times New Roman" w:hAnsi="Times New Roman" w:cs="Times New Roman"/>
          <w:color w:val="333333"/>
          <w:sz w:val="24"/>
          <w:szCs w:val="24"/>
        </w:rPr>
      </w:pPr>
    </w:p>
    <w:p w14:paraId="7EC6B995" w14:textId="28CA8CC8" w:rsidR="00633AF4" w:rsidRDefault="00633AF4" w:rsidP="00633AF4">
      <w:pPr>
        <w:pStyle w:val="ListParagraph"/>
        <w:shd w:val="clear" w:color="auto" w:fill="FFFFFF"/>
        <w:spacing w:before="100" w:beforeAutospacing="1" w:after="100" w:afterAutospacing="1" w:line="276" w:lineRule="auto"/>
        <w:ind w:left="1080"/>
        <w:jc w:val="both"/>
        <w:rPr>
          <w:rFonts w:ascii="Times New Roman" w:eastAsia="Times New Roman" w:hAnsi="Times New Roman" w:cs="Times New Roman"/>
          <w:color w:val="333333"/>
          <w:sz w:val="24"/>
          <w:szCs w:val="24"/>
        </w:rPr>
      </w:pPr>
    </w:p>
    <w:p w14:paraId="7D878DAC" w14:textId="54530874" w:rsidR="00633AF4" w:rsidRDefault="00633AF4" w:rsidP="00633AF4">
      <w:pPr>
        <w:pStyle w:val="ListParagraph"/>
        <w:shd w:val="clear" w:color="auto" w:fill="FFFFFF"/>
        <w:spacing w:before="100" w:beforeAutospacing="1" w:after="100" w:afterAutospacing="1" w:line="276" w:lineRule="auto"/>
        <w:ind w:left="1080"/>
        <w:jc w:val="both"/>
        <w:rPr>
          <w:rFonts w:ascii="Times New Roman" w:eastAsia="Times New Roman" w:hAnsi="Times New Roman" w:cs="Times New Roman"/>
          <w:color w:val="333333"/>
          <w:sz w:val="24"/>
          <w:szCs w:val="24"/>
        </w:rPr>
      </w:pPr>
    </w:p>
    <w:p w14:paraId="1078257B" w14:textId="77777777" w:rsidR="00633AF4" w:rsidRPr="00633AF4" w:rsidRDefault="00633AF4" w:rsidP="00633AF4">
      <w:pPr>
        <w:pStyle w:val="ListParagraph"/>
        <w:shd w:val="clear" w:color="auto" w:fill="FFFFFF"/>
        <w:spacing w:before="100" w:beforeAutospacing="1" w:after="100" w:afterAutospacing="1" w:line="276" w:lineRule="auto"/>
        <w:ind w:left="1080"/>
        <w:jc w:val="both"/>
        <w:rPr>
          <w:rFonts w:ascii="Times New Roman" w:eastAsia="Times New Roman" w:hAnsi="Times New Roman" w:cs="Times New Roman"/>
          <w:color w:val="333333"/>
          <w:sz w:val="24"/>
          <w:szCs w:val="24"/>
        </w:rPr>
      </w:pPr>
    </w:p>
    <w:p w14:paraId="6674B6A8" w14:textId="7525700E" w:rsidR="00A10220" w:rsidRPr="00633AF4" w:rsidRDefault="00A82E2A" w:rsidP="00633AF4">
      <w:pPr>
        <w:shd w:val="clear" w:color="auto" w:fill="FFFFFF"/>
        <w:spacing w:before="100" w:beforeAutospacing="1" w:after="100" w:afterAutospacing="1" w:line="276" w:lineRule="auto"/>
        <w:ind w:left="360"/>
        <w:jc w:val="both"/>
        <w:rPr>
          <w:rFonts w:ascii="Times New Roman" w:eastAsia="Times New Roman" w:hAnsi="Times New Roman" w:cs="Times New Roman"/>
          <w:b/>
          <w:color w:val="333333"/>
          <w:sz w:val="24"/>
          <w:szCs w:val="24"/>
        </w:rPr>
      </w:pPr>
      <w:r w:rsidRPr="00633AF4">
        <w:rPr>
          <w:rFonts w:ascii="Times New Roman" w:eastAsia="Times New Roman" w:hAnsi="Times New Roman" w:cs="Times New Roman"/>
          <w:b/>
          <w:color w:val="333333"/>
          <w:sz w:val="24"/>
          <w:szCs w:val="24"/>
        </w:rPr>
        <w:lastRenderedPageBreak/>
        <w:t>Q:</w:t>
      </w:r>
      <w:r w:rsidR="00785A8A" w:rsidRPr="00633AF4">
        <w:rPr>
          <w:rFonts w:ascii="Times New Roman" w:eastAsia="Times New Roman" w:hAnsi="Times New Roman" w:cs="Times New Roman"/>
          <w:b/>
          <w:color w:val="333333"/>
          <w:sz w:val="24"/>
          <w:szCs w:val="24"/>
        </w:rPr>
        <w:t xml:space="preserve"> </w:t>
      </w:r>
      <w:r w:rsidR="00A10220" w:rsidRPr="00633AF4">
        <w:rPr>
          <w:rFonts w:ascii="Times New Roman" w:eastAsia="Times New Roman" w:hAnsi="Times New Roman" w:cs="Times New Roman"/>
          <w:b/>
          <w:color w:val="333333"/>
          <w:sz w:val="24"/>
          <w:szCs w:val="24"/>
        </w:rPr>
        <w:t>What would you change in the password policy to make breaking the passwords harder?</w:t>
      </w:r>
    </w:p>
    <w:p w14:paraId="26902B3E" w14:textId="5A875741" w:rsidR="00785A8A" w:rsidRPr="00633AF4" w:rsidRDefault="00A82E2A" w:rsidP="00633AF4">
      <w:pPr>
        <w:shd w:val="clear" w:color="auto" w:fill="FFFFFF"/>
        <w:spacing w:before="100" w:beforeAutospacing="1" w:after="100" w:afterAutospacing="1" w:line="276" w:lineRule="auto"/>
        <w:ind w:left="360"/>
        <w:jc w:val="both"/>
        <w:rPr>
          <w:rFonts w:ascii="Times New Roman" w:eastAsia="Times New Roman" w:hAnsi="Times New Roman" w:cs="Times New Roman"/>
          <w:color w:val="333333"/>
          <w:sz w:val="24"/>
          <w:szCs w:val="24"/>
        </w:rPr>
      </w:pPr>
      <w:proofErr w:type="spellStart"/>
      <w:r w:rsidRPr="00633AF4">
        <w:rPr>
          <w:rFonts w:ascii="Times New Roman" w:eastAsia="Times New Roman" w:hAnsi="Times New Roman" w:cs="Times New Roman"/>
          <w:color w:val="333333"/>
          <w:sz w:val="24"/>
          <w:szCs w:val="24"/>
        </w:rPr>
        <w:t>A</w:t>
      </w:r>
      <w:r w:rsidR="00633AF4">
        <w:rPr>
          <w:rFonts w:ascii="Times New Roman" w:eastAsia="Times New Roman" w:hAnsi="Times New Roman" w:cs="Times New Roman"/>
          <w:color w:val="333333"/>
          <w:sz w:val="24"/>
          <w:szCs w:val="24"/>
        </w:rPr>
        <w:t>ns</w:t>
      </w:r>
      <w:proofErr w:type="spellEnd"/>
      <w:r w:rsidRPr="00633AF4">
        <w:rPr>
          <w:rFonts w:ascii="Times New Roman" w:eastAsia="Times New Roman" w:hAnsi="Times New Roman" w:cs="Times New Roman"/>
          <w:color w:val="333333"/>
          <w:sz w:val="24"/>
          <w:szCs w:val="24"/>
        </w:rPr>
        <w:t>:</w:t>
      </w:r>
    </w:p>
    <w:p w14:paraId="03D7A5B2" w14:textId="77777777" w:rsidR="00785A8A" w:rsidRPr="00633AF4" w:rsidRDefault="00785A8A" w:rsidP="00633AF4">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 xml:space="preserve">Keeping a </w:t>
      </w:r>
      <w:r w:rsidRPr="00633AF4">
        <w:rPr>
          <w:rFonts w:ascii="Times New Roman" w:eastAsia="Times New Roman" w:hAnsi="Times New Roman" w:cs="Times New Roman"/>
          <w:b/>
          <w:bCs/>
          <w:color w:val="333333"/>
          <w:sz w:val="24"/>
          <w:szCs w:val="24"/>
        </w:rPr>
        <w:t>threshold on length</w:t>
      </w:r>
      <w:r w:rsidRPr="00633AF4">
        <w:rPr>
          <w:rFonts w:ascii="Times New Roman" w:eastAsia="Times New Roman" w:hAnsi="Times New Roman" w:cs="Times New Roman"/>
          <w:color w:val="333333"/>
          <w:sz w:val="24"/>
          <w:szCs w:val="24"/>
        </w:rPr>
        <w:t>.</w:t>
      </w:r>
    </w:p>
    <w:p w14:paraId="02FC4BAD" w14:textId="77777777" w:rsidR="00785A8A" w:rsidRPr="00633AF4" w:rsidRDefault="00785A8A" w:rsidP="00633AF4">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b/>
          <w:bCs/>
          <w:color w:val="333333"/>
          <w:sz w:val="24"/>
          <w:szCs w:val="24"/>
        </w:rPr>
        <w:t>Caution</w:t>
      </w:r>
      <w:r w:rsidRPr="00633AF4">
        <w:rPr>
          <w:rFonts w:ascii="Times New Roman" w:eastAsia="Times New Roman" w:hAnsi="Times New Roman" w:cs="Times New Roman"/>
          <w:color w:val="333333"/>
          <w:sz w:val="24"/>
          <w:szCs w:val="24"/>
        </w:rPr>
        <w:t xml:space="preserve"> over use of </w:t>
      </w:r>
      <w:r w:rsidRPr="00633AF4">
        <w:rPr>
          <w:rFonts w:ascii="Times New Roman" w:eastAsia="Times New Roman" w:hAnsi="Times New Roman" w:cs="Times New Roman"/>
          <w:b/>
          <w:bCs/>
          <w:color w:val="333333"/>
          <w:sz w:val="24"/>
          <w:szCs w:val="24"/>
        </w:rPr>
        <w:t>verbs are nouns or adjectives</w:t>
      </w:r>
      <w:r w:rsidRPr="00633AF4">
        <w:rPr>
          <w:rFonts w:ascii="Times New Roman" w:eastAsia="Times New Roman" w:hAnsi="Times New Roman" w:cs="Times New Roman"/>
          <w:color w:val="333333"/>
          <w:sz w:val="24"/>
          <w:szCs w:val="24"/>
        </w:rPr>
        <w:t>.</w:t>
      </w:r>
    </w:p>
    <w:p w14:paraId="23EFCD31" w14:textId="77777777" w:rsidR="00785A8A" w:rsidRPr="00633AF4" w:rsidRDefault="00785A8A" w:rsidP="00633AF4">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b/>
          <w:bCs/>
          <w:color w:val="333333"/>
          <w:sz w:val="24"/>
          <w:szCs w:val="24"/>
        </w:rPr>
        <w:t>Mandating</w:t>
      </w:r>
      <w:r w:rsidRPr="00633AF4">
        <w:rPr>
          <w:rFonts w:ascii="Times New Roman" w:eastAsia="Times New Roman" w:hAnsi="Times New Roman" w:cs="Times New Roman"/>
          <w:color w:val="333333"/>
          <w:sz w:val="24"/>
          <w:szCs w:val="24"/>
        </w:rPr>
        <w:t xml:space="preserve"> minimum </w:t>
      </w:r>
      <w:proofErr w:type="gramStart"/>
      <w:r w:rsidRPr="00633AF4">
        <w:rPr>
          <w:rFonts w:ascii="Times New Roman" w:eastAsia="Times New Roman" w:hAnsi="Times New Roman" w:cs="Times New Roman"/>
          <w:b/>
          <w:bCs/>
          <w:color w:val="333333"/>
          <w:sz w:val="24"/>
          <w:szCs w:val="24"/>
        </w:rPr>
        <w:t>3</w:t>
      </w:r>
      <w:proofErr w:type="gramEnd"/>
      <w:r w:rsidRPr="00633AF4">
        <w:rPr>
          <w:rFonts w:ascii="Times New Roman" w:eastAsia="Times New Roman" w:hAnsi="Times New Roman" w:cs="Times New Roman"/>
          <w:b/>
          <w:bCs/>
          <w:color w:val="333333"/>
          <w:sz w:val="24"/>
          <w:szCs w:val="24"/>
        </w:rPr>
        <w:t xml:space="preserve"> special characters and minimum one capital letter</w:t>
      </w:r>
      <w:r w:rsidRPr="00633AF4">
        <w:rPr>
          <w:rFonts w:ascii="Times New Roman" w:eastAsia="Times New Roman" w:hAnsi="Times New Roman" w:cs="Times New Roman"/>
          <w:color w:val="333333"/>
          <w:sz w:val="24"/>
          <w:szCs w:val="24"/>
        </w:rPr>
        <w:t>.</w:t>
      </w:r>
    </w:p>
    <w:p w14:paraId="419FA420" w14:textId="0431EB36" w:rsidR="00785A8A" w:rsidRPr="00633AF4" w:rsidRDefault="00785A8A" w:rsidP="00633AF4">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rPr>
      </w:pPr>
      <w:r w:rsidRPr="00633AF4">
        <w:rPr>
          <w:rFonts w:ascii="Times New Roman" w:eastAsia="Times New Roman" w:hAnsi="Times New Roman" w:cs="Times New Roman"/>
          <w:color w:val="333333"/>
          <w:sz w:val="24"/>
          <w:szCs w:val="24"/>
        </w:rPr>
        <w:t xml:space="preserve">Applying a </w:t>
      </w:r>
      <w:r w:rsidRPr="00633AF4">
        <w:rPr>
          <w:rFonts w:ascii="Times New Roman" w:eastAsia="Times New Roman" w:hAnsi="Times New Roman" w:cs="Times New Roman"/>
          <w:b/>
          <w:bCs/>
          <w:color w:val="333333"/>
          <w:sz w:val="24"/>
          <w:szCs w:val="24"/>
        </w:rPr>
        <w:t>hashing algorithm over another</w:t>
      </w:r>
      <w:r w:rsidRPr="00633AF4">
        <w:rPr>
          <w:rFonts w:ascii="Times New Roman" w:eastAsia="Times New Roman" w:hAnsi="Times New Roman" w:cs="Times New Roman"/>
          <w:color w:val="333333"/>
          <w:sz w:val="24"/>
          <w:szCs w:val="24"/>
        </w:rPr>
        <w:t>, recursively to have a strong hashing function</w:t>
      </w:r>
      <w:r w:rsidR="006238F8" w:rsidRPr="00633AF4">
        <w:rPr>
          <w:rFonts w:ascii="Times New Roman" w:eastAsia="Times New Roman" w:hAnsi="Times New Roman" w:cs="Times New Roman"/>
          <w:color w:val="333333"/>
          <w:sz w:val="24"/>
          <w:szCs w:val="24"/>
        </w:rPr>
        <w:t xml:space="preserve"> e.g. md5(</w:t>
      </w:r>
      <w:proofErr w:type="spellStart"/>
      <w:r w:rsidR="006238F8" w:rsidRPr="00633AF4">
        <w:rPr>
          <w:rFonts w:ascii="Times New Roman" w:eastAsia="Times New Roman" w:hAnsi="Times New Roman" w:cs="Times New Roman"/>
          <w:color w:val="333333"/>
          <w:sz w:val="24"/>
          <w:szCs w:val="24"/>
        </w:rPr>
        <w:t>strtoupper</w:t>
      </w:r>
      <w:proofErr w:type="spellEnd"/>
      <w:r w:rsidR="006238F8" w:rsidRPr="00633AF4">
        <w:rPr>
          <w:rFonts w:ascii="Times New Roman" w:eastAsia="Times New Roman" w:hAnsi="Times New Roman" w:cs="Times New Roman"/>
          <w:color w:val="333333"/>
          <w:sz w:val="24"/>
          <w:szCs w:val="24"/>
        </w:rPr>
        <w:t>(md5($plaintext)))</w:t>
      </w:r>
    </w:p>
    <w:p w14:paraId="4B0D1773" w14:textId="2249049D" w:rsidR="00326B48" w:rsidRPr="00633AF4" w:rsidRDefault="00785A8A" w:rsidP="00633AF4">
      <w:pPr>
        <w:pStyle w:val="ListParagraph"/>
        <w:numPr>
          <w:ilvl w:val="0"/>
          <w:numId w:val="4"/>
        </w:numPr>
        <w:shd w:val="clear" w:color="auto" w:fill="FFFFFF"/>
        <w:spacing w:before="100" w:beforeAutospacing="1" w:after="100" w:afterAutospacing="1" w:line="276" w:lineRule="auto"/>
        <w:jc w:val="both"/>
        <w:rPr>
          <w:rFonts w:ascii="Times New Roman" w:hAnsi="Times New Roman" w:cs="Times New Roman"/>
          <w:sz w:val="24"/>
          <w:szCs w:val="24"/>
        </w:rPr>
      </w:pPr>
      <w:r w:rsidRPr="00633AF4">
        <w:rPr>
          <w:rFonts w:ascii="Times New Roman" w:eastAsia="Times New Roman" w:hAnsi="Times New Roman" w:cs="Times New Roman"/>
          <w:b/>
          <w:bCs/>
          <w:color w:val="333333"/>
          <w:sz w:val="24"/>
          <w:szCs w:val="24"/>
        </w:rPr>
        <w:t>Not allowing sibling credentials</w:t>
      </w:r>
      <w:r w:rsidRPr="00633AF4">
        <w:rPr>
          <w:rFonts w:ascii="Times New Roman" w:eastAsia="Times New Roman" w:hAnsi="Times New Roman" w:cs="Times New Roman"/>
          <w:color w:val="333333"/>
          <w:sz w:val="24"/>
          <w:szCs w:val="24"/>
        </w:rPr>
        <w:t xml:space="preserve"> </w:t>
      </w:r>
      <w:r w:rsidR="006238F8" w:rsidRPr="00633AF4">
        <w:rPr>
          <w:rFonts w:ascii="Times New Roman" w:eastAsia="Times New Roman" w:hAnsi="Times New Roman" w:cs="Times New Roman"/>
          <w:b/>
          <w:bCs/>
          <w:color w:val="333333"/>
          <w:sz w:val="24"/>
          <w:szCs w:val="24"/>
        </w:rPr>
        <w:t>to assist</w:t>
      </w:r>
      <w:r w:rsidR="006238F8" w:rsidRPr="00633AF4">
        <w:rPr>
          <w:rFonts w:ascii="Times New Roman" w:eastAsia="Times New Roman" w:hAnsi="Times New Roman" w:cs="Times New Roman"/>
          <w:color w:val="333333"/>
          <w:sz w:val="24"/>
          <w:szCs w:val="24"/>
        </w:rPr>
        <w:t xml:space="preserve"> </w:t>
      </w:r>
      <w:r w:rsidRPr="00633AF4">
        <w:rPr>
          <w:rFonts w:ascii="Times New Roman" w:eastAsia="Times New Roman" w:hAnsi="Times New Roman" w:cs="Times New Roman"/>
          <w:color w:val="333333"/>
          <w:sz w:val="24"/>
          <w:szCs w:val="24"/>
        </w:rPr>
        <w:t>the password</w:t>
      </w:r>
      <w:r w:rsidR="006238F8" w:rsidRPr="00633AF4">
        <w:rPr>
          <w:rFonts w:ascii="Times New Roman" w:eastAsia="Times New Roman" w:hAnsi="Times New Roman" w:cs="Times New Roman"/>
          <w:color w:val="333333"/>
          <w:sz w:val="24"/>
          <w:szCs w:val="24"/>
        </w:rPr>
        <w:t xml:space="preserve"> naming,</w:t>
      </w:r>
      <w:r w:rsidRPr="00633AF4">
        <w:rPr>
          <w:rFonts w:ascii="Times New Roman" w:eastAsia="Times New Roman" w:hAnsi="Times New Roman" w:cs="Times New Roman"/>
          <w:color w:val="333333"/>
          <w:sz w:val="24"/>
          <w:szCs w:val="24"/>
        </w:rPr>
        <w:t xml:space="preserve"> like name / surname / date of birth / sex.</w:t>
      </w:r>
    </w:p>
    <w:p w14:paraId="6642B4F4" w14:textId="152B342E" w:rsidR="009B5C3F" w:rsidRDefault="009B5C3F" w:rsidP="00633AF4">
      <w:pPr>
        <w:pStyle w:val="ListParagraph"/>
        <w:shd w:val="clear" w:color="auto" w:fill="FFFFFF"/>
        <w:spacing w:before="100" w:beforeAutospacing="1" w:after="100" w:afterAutospacing="1" w:line="276" w:lineRule="auto"/>
        <w:ind w:left="1080"/>
        <w:jc w:val="both"/>
        <w:rPr>
          <w:rFonts w:ascii="Times New Roman" w:hAnsi="Times New Roman" w:cs="Times New Roman"/>
          <w:sz w:val="24"/>
          <w:szCs w:val="24"/>
        </w:rPr>
      </w:pPr>
      <w:r w:rsidRPr="00633AF4">
        <w:rPr>
          <w:rFonts w:ascii="Times New Roman" w:hAnsi="Times New Roman" w:cs="Times New Roman"/>
          <w:noProof/>
          <w:sz w:val="24"/>
          <w:szCs w:val="24"/>
        </w:rPr>
        <w:drawing>
          <wp:inline distT="0" distB="0" distL="0" distR="0" wp14:anchorId="1B402244" wp14:editId="327A032C">
            <wp:extent cx="2712720" cy="1587927"/>
            <wp:effectExtent l="0" t="0" r="0" b="0"/>
            <wp:docPr id="10" name="Picture 10" descr="5 Password Ideas to Create a Strong Password in 2020 - TalkBi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5 Password Ideas to Create a Strong Password in 2020 - TalkBitz"/>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735269" cy="1601127"/>
                    </a:xfrm>
                    <a:prstGeom prst="rect">
                      <a:avLst/>
                    </a:prstGeom>
                    <a:noFill/>
                    <a:ln>
                      <a:noFill/>
                    </a:ln>
                  </pic:spPr>
                </pic:pic>
              </a:graphicData>
            </a:graphic>
          </wp:inline>
        </w:drawing>
      </w:r>
    </w:p>
    <w:p w14:paraId="357D7AD7" w14:textId="6F6EDD3E" w:rsidR="00633AF4" w:rsidRDefault="00633AF4" w:rsidP="00633AF4">
      <w:pPr>
        <w:pStyle w:val="ListParagraph"/>
        <w:shd w:val="clear" w:color="auto" w:fill="FFFFFF"/>
        <w:spacing w:before="100" w:beforeAutospacing="1" w:after="100" w:afterAutospacing="1" w:line="276" w:lineRule="auto"/>
        <w:ind w:left="1080"/>
        <w:jc w:val="both"/>
        <w:rPr>
          <w:rFonts w:ascii="Times New Roman" w:hAnsi="Times New Roman" w:cs="Times New Roman"/>
          <w:sz w:val="24"/>
          <w:szCs w:val="24"/>
        </w:rPr>
      </w:pPr>
    </w:p>
    <w:p w14:paraId="0B2A7921" w14:textId="6D482322" w:rsidR="00633AF4" w:rsidRPr="00633AF4" w:rsidRDefault="00633AF4" w:rsidP="00633AF4">
      <w:pPr>
        <w:pStyle w:val="ListParagraph"/>
        <w:shd w:val="clear" w:color="auto" w:fill="FFFFFF"/>
        <w:spacing w:before="100" w:beforeAutospacing="1" w:after="100" w:afterAutospacing="1" w:line="276" w:lineRule="auto"/>
        <w:ind w:left="1080"/>
        <w:jc w:val="both"/>
        <w:rPr>
          <w:rFonts w:ascii="Times New Roman" w:hAnsi="Times New Roman" w:cs="Times New Roman"/>
          <w:sz w:val="24"/>
          <w:szCs w:val="24"/>
        </w:rPr>
      </w:pPr>
    </w:p>
    <w:sectPr w:rsidR="00633AF4" w:rsidRPr="00633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3922"/>
    <w:multiLevelType w:val="multilevel"/>
    <w:tmpl w:val="1E66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17E11"/>
    <w:multiLevelType w:val="hybridMultilevel"/>
    <w:tmpl w:val="586EF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F96EA9"/>
    <w:multiLevelType w:val="hybridMultilevel"/>
    <w:tmpl w:val="0B32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C3B25"/>
    <w:multiLevelType w:val="hybridMultilevel"/>
    <w:tmpl w:val="78605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E51F5C"/>
    <w:multiLevelType w:val="multilevel"/>
    <w:tmpl w:val="6ED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220"/>
    <w:rsid w:val="000D4D72"/>
    <w:rsid w:val="00220CE4"/>
    <w:rsid w:val="00326B48"/>
    <w:rsid w:val="00347449"/>
    <w:rsid w:val="003D7027"/>
    <w:rsid w:val="00462CC1"/>
    <w:rsid w:val="00477266"/>
    <w:rsid w:val="006238F8"/>
    <w:rsid w:val="00633AF4"/>
    <w:rsid w:val="00785A8A"/>
    <w:rsid w:val="00787256"/>
    <w:rsid w:val="009B5C3F"/>
    <w:rsid w:val="00A10220"/>
    <w:rsid w:val="00A82E2A"/>
    <w:rsid w:val="00B30703"/>
    <w:rsid w:val="00D84492"/>
    <w:rsid w:val="00F3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9B45"/>
  <w15:chartTrackingRefBased/>
  <w15:docId w15:val="{EFBE0E23-8A8F-4B74-AFA1-C686B6A6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027"/>
    <w:pPr>
      <w:ind w:left="720"/>
      <w:contextualSpacing/>
    </w:pPr>
  </w:style>
  <w:style w:type="character" w:styleId="Hyperlink">
    <w:name w:val="Hyperlink"/>
    <w:basedOn w:val="DefaultParagraphFont"/>
    <w:uiPriority w:val="99"/>
    <w:unhideWhenUsed/>
    <w:rsid w:val="00A82E2A"/>
    <w:rPr>
      <w:color w:val="0563C1" w:themeColor="hyperlink"/>
      <w:u w:val="single"/>
    </w:rPr>
  </w:style>
  <w:style w:type="character" w:customStyle="1" w:styleId="UnresolvedMention">
    <w:name w:val="Unresolved Mention"/>
    <w:basedOn w:val="DefaultParagraphFont"/>
    <w:uiPriority w:val="99"/>
    <w:semiHidden/>
    <w:unhideWhenUsed/>
    <w:rsid w:val="00A82E2A"/>
    <w:rPr>
      <w:color w:val="605E5C"/>
      <w:shd w:val="clear" w:color="auto" w:fill="E1DFDD"/>
    </w:rPr>
  </w:style>
  <w:style w:type="paragraph" w:customStyle="1" w:styleId="t-16">
    <w:name w:val="t-16"/>
    <w:basedOn w:val="Normal"/>
    <w:rsid w:val="00A82E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168146">
      <w:bodyDiv w:val="1"/>
      <w:marLeft w:val="0"/>
      <w:marRight w:val="0"/>
      <w:marTop w:val="0"/>
      <w:marBottom w:val="0"/>
      <w:divBdr>
        <w:top w:val="none" w:sz="0" w:space="0" w:color="auto"/>
        <w:left w:val="none" w:sz="0" w:space="0" w:color="auto"/>
        <w:bottom w:val="none" w:sz="0" w:space="0" w:color="auto"/>
        <w:right w:val="none" w:sz="0" w:space="0" w:color="auto"/>
      </w:divBdr>
    </w:div>
    <w:div w:id="165605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out.gitlab.com/customers/goldman-sachs/" TargetMode="External"/><Relationship Id="rId11" Type="http://schemas.microsoft.com/office/2007/relationships/hdphoto" Target="media/hdphoto1.wdp"/><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Harshal</cp:lastModifiedBy>
  <cp:revision>2</cp:revision>
  <dcterms:created xsi:type="dcterms:W3CDTF">2023-06-23T06:45:00Z</dcterms:created>
  <dcterms:modified xsi:type="dcterms:W3CDTF">2023-06-23T06:45:00Z</dcterms:modified>
</cp:coreProperties>
</file>