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FCA" w:rsidRPr="00BC0FCA" w:rsidRDefault="00C349FC" w:rsidP="00BC0FCA">
      <w:pPr>
        <w:shd w:val="clear" w:color="auto" w:fill="FFFFFF"/>
        <w:rPr>
          <w:rFonts w:ascii="Arial" w:eastAsia="Times New Roman" w:hAnsi="Arial" w:cs="Arial"/>
          <w:sz w:val="23"/>
          <w:szCs w:val="23"/>
        </w:rPr>
      </w:pPr>
      <w:r>
        <w:rPr>
          <w:noProof/>
        </w:rPr>
        <w:t xml:space="preserve">Q1: </w:t>
      </w:r>
      <w:r w:rsidR="00BC0FCA" w:rsidRPr="00BC0FCA">
        <w:rPr>
          <w:rFonts w:ascii="Arial" w:eastAsia="Times New Roman" w:hAnsi="Arial" w:cs="Arial"/>
          <w:sz w:val="23"/>
          <w:szCs w:val="23"/>
        </w:rPr>
        <w:br/>
        <w:t>Spark and Smartphone/Watch Application</w:t>
      </w:r>
    </w:p>
    <w:p w:rsidR="00BC0FCA" w:rsidRPr="00BC0FCA" w:rsidRDefault="00BC0FCA" w:rsidP="00BC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FCA">
        <w:rPr>
          <w:rFonts w:ascii="Times New Roman" w:eastAsia="Times New Roman" w:hAnsi="Times New Roman" w:cs="Times New Roman"/>
          <w:b/>
          <w:sz w:val="24"/>
          <w:szCs w:val="24"/>
        </w:rPr>
        <w:t>Implement a smart application with big data analytics related to your project</w:t>
      </w:r>
    </w:p>
    <w:p w:rsidR="00BC0FCA" w:rsidRPr="00BC0FCA" w:rsidRDefault="00BC0FCA" w:rsidP="00BC0F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C0FCA">
        <w:rPr>
          <w:rFonts w:ascii="Times New Roman" w:eastAsia="Times New Roman" w:hAnsi="Times New Roman" w:cs="Times New Roman"/>
          <w:b/>
          <w:sz w:val="24"/>
          <w:szCs w:val="24"/>
        </w:rPr>
        <w:t>Showing the collaboration between Spark and Smart Apps.</w:t>
      </w:r>
      <w:proofErr w:type="gramEnd"/>
      <w:r w:rsidRPr="00BC0FCA">
        <w:rPr>
          <w:rFonts w:ascii="Times New Roman" w:eastAsia="Times New Roman" w:hAnsi="Times New Roman" w:cs="Times New Roman"/>
          <w:b/>
          <w:sz w:val="24"/>
          <w:szCs w:val="24"/>
        </w:rPr>
        <w:t xml:space="preserve"> Implement Twitter Streaming and perform word count on it and publish the results and showcase it in your </w:t>
      </w:r>
      <w:proofErr w:type="spellStart"/>
      <w:r w:rsidRPr="00BC0FCA">
        <w:rPr>
          <w:rFonts w:ascii="Times New Roman" w:eastAsia="Times New Roman" w:hAnsi="Times New Roman" w:cs="Times New Roman"/>
          <w:b/>
          <w:sz w:val="24"/>
          <w:szCs w:val="24"/>
        </w:rPr>
        <w:t>SmartPhone</w:t>
      </w:r>
      <w:proofErr w:type="spellEnd"/>
      <w:r w:rsidRPr="00BC0FCA">
        <w:rPr>
          <w:rFonts w:ascii="Times New Roman" w:eastAsia="Times New Roman" w:hAnsi="Times New Roman" w:cs="Times New Roman"/>
          <w:b/>
          <w:sz w:val="24"/>
          <w:szCs w:val="24"/>
        </w:rPr>
        <w:t>/Watch Application</w:t>
      </w:r>
    </w:p>
    <w:p w:rsidR="00BC0FCA" w:rsidRDefault="00BC0FCA">
      <w:pPr>
        <w:rPr>
          <w:noProof/>
        </w:rPr>
      </w:pPr>
    </w:p>
    <w:p w:rsidR="00C349FC" w:rsidRDefault="00C349FC">
      <w:pPr>
        <w:rPr>
          <w:noProof/>
        </w:rPr>
      </w:pPr>
      <w:r>
        <w:rPr>
          <w:noProof/>
        </w:rPr>
        <w:t>Collected the popular hash tags with several award categories</w:t>
      </w:r>
      <w:r w:rsidR="00BC0FCA">
        <w:rPr>
          <w:noProof/>
        </w:rPr>
        <w:t xml:space="preserve"> for every minute and took the count of the tags. Sent these twitter streaming data to the android phone using socket connection. </w:t>
      </w:r>
    </w:p>
    <w:p w:rsidR="00AD3C0F" w:rsidRDefault="00825A3A">
      <w:r>
        <w:rPr>
          <w:noProof/>
        </w:rPr>
        <w:drawing>
          <wp:inline distT="0" distB="0" distL="0" distR="0">
            <wp:extent cx="311467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22" w:rsidRDefault="00B20822"/>
    <w:p w:rsidR="00B20822" w:rsidRDefault="00B2082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t xml:space="preserve">Q2: </w:t>
      </w:r>
      <w:r>
        <w:rPr>
          <w:rFonts w:ascii="Arial" w:hAnsi="Arial" w:cs="Arial"/>
          <w:sz w:val="23"/>
          <w:szCs w:val="23"/>
          <w:shd w:val="clear" w:color="auto" w:fill="FFFFFF"/>
        </w:rPr>
        <w:t>Spark ML Lib Application</w:t>
      </w:r>
    </w:p>
    <w:p w:rsidR="00B20822" w:rsidRPr="00B812B1" w:rsidRDefault="00B20822" w:rsidP="00B2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22">
        <w:rPr>
          <w:rFonts w:ascii="Times New Roman" w:eastAsia="Times New Roman" w:hAnsi="Times New Roman" w:cs="Times New Roman"/>
          <w:sz w:val="24"/>
          <w:szCs w:val="24"/>
        </w:rPr>
        <w:t>Perform a machine learning algorithm with the Twitter Streaming data to</w:t>
      </w:r>
      <w:r w:rsidRPr="00B8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822">
        <w:rPr>
          <w:rFonts w:ascii="Times New Roman" w:eastAsia="Times New Roman" w:hAnsi="Times New Roman" w:cs="Times New Roman"/>
          <w:sz w:val="24"/>
          <w:szCs w:val="24"/>
        </w:rPr>
        <w:t>categorize each Tweet</w:t>
      </w:r>
      <w:r w:rsidRPr="00B812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12B1" w:rsidRPr="00B812B1" w:rsidRDefault="00B20822" w:rsidP="00B2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0822">
        <w:rPr>
          <w:rFonts w:ascii="Times New Roman" w:eastAsia="Times New Roman" w:hAnsi="Times New Roman" w:cs="Times New Roman"/>
          <w:sz w:val="24"/>
          <w:szCs w:val="24"/>
        </w:rPr>
        <w:t>1)Training</w:t>
      </w:r>
      <w:proofErr w:type="gramEnd"/>
      <w:r w:rsidRPr="00B20822">
        <w:rPr>
          <w:rFonts w:ascii="Times New Roman" w:eastAsia="Times New Roman" w:hAnsi="Times New Roman" w:cs="Times New Roman"/>
          <w:sz w:val="24"/>
          <w:szCs w:val="24"/>
        </w:rPr>
        <w:t xml:space="preserve"> datasets: Collect different categories of Tweets related to your project.(Categories</w:t>
      </w:r>
      <w:r w:rsidRPr="00B8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822">
        <w:rPr>
          <w:rFonts w:ascii="Times New Roman" w:eastAsia="Times New Roman" w:hAnsi="Times New Roman" w:cs="Times New Roman"/>
          <w:sz w:val="24"/>
          <w:szCs w:val="24"/>
        </w:rPr>
        <w:t>can be based on Hash</w:t>
      </w:r>
      <w:r w:rsidR="00B812B1" w:rsidRPr="00B8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822">
        <w:rPr>
          <w:rFonts w:ascii="Times New Roman" w:eastAsia="Times New Roman" w:hAnsi="Times New Roman" w:cs="Times New Roman"/>
          <w:sz w:val="24"/>
          <w:szCs w:val="24"/>
        </w:rPr>
        <w:t>Tags /Subjects etc.)</w:t>
      </w:r>
    </w:p>
    <w:p w:rsidR="00B20822" w:rsidRPr="00B20822" w:rsidRDefault="00B20822" w:rsidP="00B208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0822">
        <w:rPr>
          <w:rFonts w:ascii="Times New Roman" w:eastAsia="Times New Roman" w:hAnsi="Times New Roman" w:cs="Times New Roman"/>
          <w:sz w:val="24"/>
          <w:szCs w:val="24"/>
        </w:rPr>
        <w:lastRenderedPageBreak/>
        <w:t>2)Test</w:t>
      </w:r>
      <w:proofErr w:type="gramEnd"/>
      <w:r w:rsidRPr="00B20822">
        <w:rPr>
          <w:rFonts w:ascii="Times New Roman" w:eastAsia="Times New Roman" w:hAnsi="Times New Roman" w:cs="Times New Roman"/>
          <w:sz w:val="24"/>
          <w:szCs w:val="24"/>
        </w:rPr>
        <w:t xml:space="preserve"> data:</w:t>
      </w:r>
      <w:r w:rsidRPr="00B8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82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8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822">
        <w:rPr>
          <w:rFonts w:ascii="Times New Roman" w:eastAsia="Times New Roman" w:hAnsi="Times New Roman" w:cs="Times New Roman"/>
          <w:sz w:val="24"/>
          <w:szCs w:val="24"/>
        </w:rPr>
        <w:t>upcoming twitter stream</w:t>
      </w:r>
    </w:p>
    <w:p w:rsidR="00B20822" w:rsidRPr="00B812B1" w:rsidRDefault="00B20822">
      <w:pPr>
        <w:rPr>
          <w:rFonts w:ascii="Times New Roman" w:hAnsi="Times New Roman" w:cs="Times New Roman"/>
          <w:sz w:val="24"/>
          <w:szCs w:val="24"/>
        </w:rPr>
      </w:pPr>
    </w:p>
    <w:p w:rsidR="00B812B1" w:rsidRPr="00B812B1" w:rsidRDefault="00B812B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812B1" w:rsidRPr="00B8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7CE"/>
    <w:rsid w:val="007F77F1"/>
    <w:rsid w:val="00825A3A"/>
    <w:rsid w:val="00AD3C0F"/>
    <w:rsid w:val="00B20822"/>
    <w:rsid w:val="00B812B1"/>
    <w:rsid w:val="00BC0FCA"/>
    <w:rsid w:val="00C349FC"/>
    <w:rsid w:val="00F6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</dc:creator>
  <cp:keywords/>
  <dc:description/>
  <cp:lastModifiedBy>Sri Divya</cp:lastModifiedBy>
  <cp:revision>8</cp:revision>
  <dcterms:created xsi:type="dcterms:W3CDTF">2016-03-04T00:27:00Z</dcterms:created>
  <dcterms:modified xsi:type="dcterms:W3CDTF">2016-03-04T02:50:00Z</dcterms:modified>
</cp:coreProperties>
</file>