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ind w:left="2880" w:firstLine="0"/>
        <w:rPr>
          <w:rFonts w:ascii="Calibri" w:cs="Calibri" w:eastAsia="Calibri" w:hAnsi="Calibri"/>
        </w:rPr>
      </w:pPr>
      <w:bookmarkStart w:colFirst="0" w:colLast="0" w:name="_npj8jguhkl2g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Group # 06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pStyle w:val="Title"/>
        <w:rPr>
          <w:rFonts w:ascii="Calibri" w:cs="Calibri" w:eastAsia="Calibri" w:hAnsi="Calibri"/>
        </w:rPr>
      </w:pPr>
      <w:bookmarkStart w:colFirst="0" w:colLast="0" w:name="_la48vpriepd6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Disaster Response And Resource Allocation System</w:t>
      </w:r>
    </w:p>
    <w:p w:rsidR="00000000" w:rsidDel="00000000" w:rsidP="00000000" w:rsidRDefault="00000000" w:rsidRPr="00000000" w14:paraId="00000004">
      <w:pPr>
        <w:spacing w:before="200" w:lineRule="auto"/>
        <w:ind w:lef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members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tbl>
      <w:tblPr>
        <w:tblStyle w:val="Table1"/>
        <w:tblW w:w="712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5"/>
        <w:gridCol w:w="3450"/>
        <w:gridCol w:w="3120"/>
        <w:tblGridChange w:id="0">
          <w:tblGrid>
            <w:gridCol w:w="555"/>
            <w:gridCol w:w="3450"/>
            <w:gridCol w:w="3120"/>
          </w:tblGrid>
        </w:tblGridChange>
      </w:tblGrid>
      <w:tr>
        <w:trPr>
          <w:cantSplit w:val="0"/>
          <w:trHeight w:val="319.733072916666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Muhammad Hasan Butt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   24L-3022</w:t>
            </w:r>
          </w:p>
        </w:tc>
      </w:tr>
      <w:tr>
        <w:trPr>
          <w:cantSplit w:val="0"/>
          <w:trHeight w:val="486.399739583333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righ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Kabeer Ahmed Shahzeb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   24L-3087</w:t>
            </w:r>
          </w:p>
        </w:tc>
      </w:tr>
      <w:tr>
        <w:trPr>
          <w:cantSplit w:val="0"/>
          <w:trHeight w:val="486.399739583333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Muhammad Haider Mughal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   24L-3006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rFonts w:ascii="Calibri" w:cs="Calibri" w:eastAsia="Calibri" w:hAnsi="Calibri"/>
        </w:rPr>
      </w:pPr>
      <w:bookmarkStart w:colFirst="0" w:colLast="0" w:name="_wwfpq0f2fqd6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List of Table Names and Attributes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bookmarkStart w:colFirst="0" w:colLast="0" w:name="_fxzgl95aymtd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Disaster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Represents an emergency event.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DisasterID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Type (Flood, Earthquake, Fire, etc)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SeverityLevel (1-5)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StartDate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EndDate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Status (Active/Contained/Resolved)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bookmarkStart w:colFirst="0" w:colLast="0" w:name="_993j86c49b5j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Location</w:t>
      </w:r>
    </w:p>
    <w:p w:rsidR="00000000" w:rsidDel="00000000" w:rsidP="00000000" w:rsidRDefault="00000000" w:rsidRPr="00000000" w14:paraId="0000001E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Represent geographical areas.</w:t>
      </w:r>
    </w:p>
    <w:p w:rsidR="00000000" w:rsidDel="00000000" w:rsidP="00000000" w:rsidRDefault="00000000" w:rsidRPr="00000000" w14:paraId="0000001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LocationID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City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Region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Latitude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Longitude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bookmarkStart w:colFirst="0" w:colLast="0" w:name="_i2mlhz7su5wl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DisasterLocation (Junction Table)</w:t>
      </w:r>
    </w:p>
    <w:p w:rsidR="00000000" w:rsidDel="00000000" w:rsidP="00000000" w:rsidRDefault="00000000" w:rsidRPr="00000000" w14:paraId="00000028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Handles many-to-many relationships.</w:t>
      </w:r>
    </w:p>
    <w:p w:rsidR="00000000" w:rsidDel="00000000" w:rsidP="00000000" w:rsidRDefault="00000000" w:rsidRPr="00000000" w14:paraId="00000029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DisasterID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LocationID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bookmarkStart w:colFirst="0" w:colLast="0" w:name="_2usbwyldp3xy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Resource</w:t>
      </w:r>
    </w:p>
    <w:p w:rsidR="00000000" w:rsidDel="00000000" w:rsidP="00000000" w:rsidRDefault="00000000" w:rsidRPr="00000000" w14:paraId="0000002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Represents available assets.</w:t>
      </w:r>
    </w:p>
    <w:p w:rsidR="00000000" w:rsidDel="00000000" w:rsidP="00000000" w:rsidRDefault="00000000" w:rsidRPr="00000000" w14:paraId="00000030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ResourceID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ResourceName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ResourceType (Medical, Food, Transport, Personnel)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TotalQuantity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AvailableQuantity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Units (Units, Liters, Kits)</w:t>
      </w:r>
    </w:p>
    <w:p w:rsidR="00000000" w:rsidDel="00000000" w:rsidP="00000000" w:rsidRDefault="00000000" w:rsidRPr="00000000" w14:paraId="0000003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bookmarkStart w:colFirst="0" w:colLast="0" w:name="_mklfmor7e6l6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ResponseTeam:</w:t>
      </w:r>
    </w:p>
    <w:p w:rsidR="00000000" w:rsidDel="00000000" w:rsidP="00000000" w:rsidRDefault="00000000" w:rsidRPr="00000000" w14:paraId="0000003A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Represents operational teams.</w:t>
      </w:r>
    </w:p>
    <w:p w:rsidR="00000000" w:rsidDel="00000000" w:rsidP="00000000" w:rsidRDefault="00000000" w:rsidRPr="00000000" w14:paraId="0000003B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TeamID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TeamName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Specialization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ContactInfo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AvailabilityStatus</w:t>
      </w:r>
    </w:p>
    <w:p w:rsidR="00000000" w:rsidDel="00000000" w:rsidP="00000000" w:rsidRDefault="00000000" w:rsidRPr="00000000" w14:paraId="0000004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bookmarkStart w:colFirst="0" w:colLast="0" w:name="_8weziuq22v3t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Allocation:</w:t>
      </w:r>
    </w:p>
    <w:p w:rsidR="00000000" w:rsidDel="00000000" w:rsidP="00000000" w:rsidRDefault="00000000" w:rsidRPr="00000000" w14:paraId="00000044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Represents the allocation of resources to response teams based on approved requests.</w:t>
      </w:r>
    </w:p>
    <w:p w:rsidR="00000000" w:rsidDel="00000000" w:rsidP="00000000" w:rsidRDefault="00000000" w:rsidRPr="00000000" w14:paraId="00000045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AllocationID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DisasterID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ResourceID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TeamID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AllocatedQuantity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AllocationDate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Status (Pending/Approved/Deployed/Completed)</w:t>
      </w:r>
    </w:p>
    <w:p w:rsidR="00000000" w:rsidDel="00000000" w:rsidP="00000000" w:rsidRDefault="00000000" w:rsidRPr="00000000" w14:paraId="0000004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bookmarkStart w:colFirst="0" w:colLast="0" w:name="_bbydx3pvm94g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User:</w:t>
      </w:r>
    </w:p>
    <w:p w:rsidR="00000000" w:rsidDel="00000000" w:rsidP="00000000" w:rsidRDefault="00000000" w:rsidRPr="00000000" w14:paraId="00000050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Represents system users with different roles.</w:t>
      </w:r>
    </w:p>
    <w:p w:rsidR="00000000" w:rsidDel="00000000" w:rsidP="00000000" w:rsidRDefault="00000000" w:rsidRPr="00000000" w14:paraId="0000005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UserID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FullName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PasswordHash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CreatedAt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6"/>
        </w:numPr>
        <w:spacing w:before="200" w:lineRule="auto"/>
        <w:ind w:left="720" w:hanging="360"/>
        <w:rPr>
          <w:rFonts w:ascii="Calibri" w:cs="Calibri" w:eastAsia="Calibri" w:hAnsi="Calibri"/>
        </w:rPr>
      </w:pPr>
      <w:bookmarkStart w:colFirst="0" w:colLast="0" w:name="_fq26t27dcn4z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ResourceRequest:</w:t>
      </w:r>
    </w:p>
    <w:p w:rsidR="00000000" w:rsidDel="00000000" w:rsidP="00000000" w:rsidRDefault="00000000" w:rsidRPr="00000000" w14:paraId="0000005B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formal request for resources before they are approved and allocated.</w:t>
      </w:r>
    </w:p>
    <w:p w:rsidR="00000000" w:rsidDel="00000000" w:rsidP="00000000" w:rsidRDefault="00000000" w:rsidRPr="00000000" w14:paraId="0000005C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RequestID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DisasterID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ResourceID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RequestByUserID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RequestedQuantity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RequestDate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PriorityLevel (Low/Medium/High/Critical)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Status (Pending/Approved/Rejected/Fulfilled)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Remarks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Calibri" w:cs="Calibri" w:eastAsia="Calibri" w:hAnsi="Calibri"/>
        </w:rPr>
      </w:pPr>
      <w:bookmarkStart w:colFirst="0" w:colLast="0" w:name="_axgmjx6r4i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SQL Queries:</w:t>
      </w:r>
    </w:p>
    <w:p w:rsidR="00000000" w:rsidDel="00000000" w:rsidP="00000000" w:rsidRDefault="00000000" w:rsidRPr="00000000" w14:paraId="00000069">
      <w:pPr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DATABASE DRRAS;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DRRAS;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 Disaster: Represents an emergency event---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DISASTER(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DisasterID INT IDENTITY(1,1) PRIMARY KEY,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Title VARCHAR(200) NOT NULL,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Type VARCHAR(50) NOT NULL,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SeverityLevel INT NOT NULL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(SeverityLevel Between 1 AND 5),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StartDate DATETIME2 NOT NULL,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EndDate DATETIME2 NOT NULL,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Status VARCHAR(20) NOT NULL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(Status IN ('Active', 'Contained', 'Resolved')),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Description VARCHAR(MAX) NULL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46693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679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---Location: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Represent geographical areas---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LOCATION(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LocationID INT IDENTITY(1,1) PRIMARY KEY,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City VARCHAR(100) NOT NULL,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Region VARCHAR (100) NOT NULL,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Latitude DECIMAL(9,6) NOT NULL,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Longitude DECIMAL(9,6) NOT NULL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162425" cy="492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61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9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---Disaster Location: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Handles many-to-many relationships---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DISASTER_LOCATION(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DisasterID INT NOT NULL,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LocationID INT NOT NULL,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PRIMARY KEY (DisasterID, LocationID),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FOREIGN KEY (DisasterID) REFERENCES DISASTER(DisasterID)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ON DELETE CASCADE,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FOREIGN KEY (LocationID) REFERENCES LOCATION(LocationID)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ON DELETE CASCADE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2533650" cy="39813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636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9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---Resource: Represents available assets---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Resource(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ResourceID INT IDENTITY(1,1) PRIMARY KEY,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ResourceName VARCHAR(150) NOT NULL,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ResourceType VARCHAR(50) NOT NULL,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TotalQuantity INT NOT NULL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(TotalQuantity &gt;= 0),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AvailableQuantity INT NOT NULL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(AvailableQuantity &gt;= 0 ),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Units VARCHAR(50) NOT NULL,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CONSTRAINT CHK_Resource_Quantity </w:t>
      </w:r>
    </w:p>
    <w:p w:rsidR="00000000" w:rsidDel="00000000" w:rsidP="00000000" w:rsidRDefault="00000000" w:rsidRPr="00000000" w14:paraId="000000A0">
      <w:pPr>
        <w:ind w:left="720"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 (AvailableQuantity &lt;= TotalQuantity)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47867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647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---ResponseTeam: Represents operational teams---</w:t>
        <w:br w:type="textWrapping"/>
        <w:t xml:space="preserve">CREATE TABLE ResponseTeam(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TeamID INT IDENTITY(1,1) PRIMARY KEY,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TeamName VARCHAR(150) NOT NULL,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Specialization VARCHAR(100) NOT NULL,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ContactInfo VARCHAR(200) NOT NULL,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AvailabilityStatus VARCHAR(20) NOT NULL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(AvailabilityStatus IN ('Available', 'Deployed', 'Unavailable'))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486400" cy="55519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574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---Allocation: Represents the allocation of resources to response teams based on approved requests---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Allocation(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AllocationID INT IDENTITY(1,1) PRIMARY KEY,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DisasterID INT NOT NULL,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ResourceID INT NOT NULL,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RequestID INT NOT NULL,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TeamID INT NOT NULL,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AllocatedQuantity INT NOT NULL CHECK (AllocatedQuantity &gt; 0),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AllocationDate DATETIME2 NOT NULL DEFAULT GETDATE(),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Status VARCHAR(20) NOT NULL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(Status IN ('Pending', 'Approved', 'Deployed', 'Completed')),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FOREIGN KEY (DisasterID) REFERENCES DISASTER(DisasterID),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FOREIGN KEY (RequestID) REFERENCES ResourceRequest(RequestID),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FOREIGN KEY (TeamID) REFERENCES ResponseTeam(TeamID)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48353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471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---User: Represents system users with different roles---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[User](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UserID INT IDENTITY(1,1) PRIMARY KEY,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FullName VARCHAR(50) NOT NULL,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Email VARCHAR(100) NOT NULL UNIQUE,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PasswordHash VARCHAR(255) NOT NULL,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Role VARCHAR(20) NOT NULL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(Role IN ('Admin', 'Rescuer', 'Viewer')),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CreatedAt DATETIME2 NOT NULL DEFAULT GETDATE()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829175" cy="55540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540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5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---ResourceRequest: Represents request for resources before they are approved and allocated---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ResourceRequest(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RequestID INT IDENTITY(1,1) PRIMARY KEY,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DisasterID INT NOT NULL,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ResourceID INT NOT NULL,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RequestByUserID INT NOT NULL,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RequestedQuantity INT NOT NULL CHECK (RequestedQuantity &gt; 0),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RequestDate DATETIME2 NOT NULL DEFAULT GETDATE(),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PriorityLevel VARCHAR(20) NOT NULL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(PriorityLevel IN ('Low', 'Medium', 'High', 'Critical')),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Status VARCHAR(20) NOT NULL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 xml:space="preserve">CHECK (Status IN ('Pending', 'Approved', 'Denied', 'Fulfilled')),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Remarks VARCHAR (500) NULL,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FOREIGN KEY (DisasterID) REFERENCES DISASTER(DisasterID),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FOREIGN KEY (ResourceID) REFERENCES Resource(ResourceID),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FOREIGN KEY (RequestByUserID) REFERENCES [User](UserID)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4000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517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toc5jf68vqh2" w:id="12"/>
      <w:bookmarkEnd w:id="12"/>
      <w:r w:rsidDel="00000000" w:rsidR="00000000" w:rsidRPr="00000000">
        <w:rPr>
          <w:rtl w:val="0"/>
        </w:rPr>
        <w:t xml:space="preserve">Data Base Diagram:</w:t>
      </w:r>
    </w:p>
    <w:p w:rsidR="00000000" w:rsidDel="00000000" w:rsidP="00000000" w:rsidRDefault="00000000" w:rsidRPr="00000000" w14:paraId="000000E5">
      <w:pPr>
        <w:jc w:val="center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</w:rPr>
        <w:drawing>
          <wp:inline distB="114300" distT="114300" distL="114300" distR="114300">
            <wp:extent cx="5129213" cy="765610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419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7656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