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6EDA6C" w14:textId="77777777" w:rsidR="00CC07A5" w:rsidRPr="005A2A9E" w:rsidRDefault="00CC07A5" w:rsidP="006A357A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5EBE36BA" w14:textId="77777777" w:rsidR="00CC07A5" w:rsidRPr="005A2A9E" w:rsidRDefault="00CC07A5" w:rsidP="00E20DEB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42466113" w14:textId="77777777" w:rsidR="003E43DD" w:rsidRPr="005A2A9E" w:rsidRDefault="003E43DD" w:rsidP="00E20DEB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2106F823" w14:textId="77777777" w:rsidR="003E43DD" w:rsidRPr="005A2A9E" w:rsidRDefault="003E43DD" w:rsidP="00E20DEB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236A0F36" w14:textId="77777777" w:rsidR="003E43DD" w:rsidRPr="005A2A9E" w:rsidRDefault="003E43DD" w:rsidP="00E20DEB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36D662CF" w14:textId="77777777" w:rsidR="003E43DD" w:rsidRPr="005A2A9E" w:rsidRDefault="003E43DD" w:rsidP="00E20DEB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59997105" w14:textId="0712B234" w:rsidR="00E20DEB" w:rsidRPr="005A2A9E" w:rsidRDefault="007C5BEC" w:rsidP="004054A3">
      <w:pPr>
        <w:jc w:val="center"/>
        <w:rPr>
          <w:rFonts w:ascii="Calibri Light" w:hAnsi="Calibri Light" w:cs="Calibri Light"/>
          <w:b/>
          <w:bCs/>
          <w:sz w:val="36"/>
          <w:szCs w:val="36"/>
        </w:rPr>
      </w:pPr>
      <w:r>
        <w:rPr>
          <w:rFonts w:ascii="Calibri Light" w:hAnsi="Calibri Light" w:cs="Calibri Light"/>
          <w:b/>
          <w:bCs/>
          <w:sz w:val="36"/>
          <w:szCs w:val="36"/>
        </w:rPr>
        <w:t xml:space="preserve">Internal </w:t>
      </w:r>
      <w:r w:rsidR="003D7EFC" w:rsidRPr="005A2A9E">
        <w:rPr>
          <w:rFonts w:ascii="Calibri Light" w:hAnsi="Calibri Light" w:cs="Calibri Light"/>
          <w:b/>
          <w:bCs/>
          <w:sz w:val="36"/>
          <w:szCs w:val="36"/>
        </w:rPr>
        <w:t xml:space="preserve">Audit </w:t>
      </w:r>
      <w:r w:rsidR="001C083C" w:rsidRPr="005A2A9E">
        <w:rPr>
          <w:rFonts w:ascii="Calibri Light" w:hAnsi="Calibri Light" w:cs="Calibri Light"/>
          <w:b/>
          <w:bCs/>
          <w:sz w:val="36"/>
          <w:szCs w:val="36"/>
        </w:rPr>
        <w:t>Department</w:t>
      </w:r>
    </w:p>
    <w:p w14:paraId="6E91B424" w14:textId="77777777" w:rsidR="00E20DEB" w:rsidRPr="005A2A9E" w:rsidRDefault="00C6480C" w:rsidP="00945B75">
      <w:pPr>
        <w:jc w:val="center"/>
        <w:rPr>
          <w:rFonts w:ascii="Calibri Light" w:hAnsi="Calibri Light" w:cs="Calibri Light"/>
        </w:rPr>
      </w:pPr>
      <w:r w:rsidRPr="005A2A9E">
        <w:rPr>
          <w:rFonts w:ascii="Calibri Light" w:hAnsi="Calibri Light" w:cs="Calibri Light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24F2366" wp14:editId="6143BD84">
                <wp:simplePos x="0" y="0"/>
                <wp:positionH relativeFrom="column">
                  <wp:posOffset>-449580</wp:posOffset>
                </wp:positionH>
                <wp:positionV relativeFrom="paragraph">
                  <wp:posOffset>186690</wp:posOffset>
                </wp:positionV>
                <wp:extent cx="9075420" cy="45719"/>
                <wp:effectExtent l="0" t="38100" r="68580" b="69215"/>
                <wp:wrapNone/>
                <wp:docPr id="17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075420" cy="45719"/>
                        </a:xfrm>
                        <a:prstGeom prst="straightConnector1">
                          <a:avLst/>
                        </a:prstGeom>
                        <a:noFill/>
                        <a:ln w="85725">
                          <a:solidFill>
                            <a:srgbClr val="0057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865EB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" o:spid="_x0000_s1026" type="#_x0000_t32" style="position:absolute;margin-left:-35.4pt;margin-top:14.7pt;width:714.6pt;height:3.6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" strokecolor="#0057b8" strokeweight="6.75pt"/>
            </w:pict>
          </mc:Fallback>
        </mc:AlternateContent>
      </w:r>
    </w:p>
    <w:p w14:paraId="66B8B56C" w14:textId="77777777" w:rsidR="00E20DEB" w:rsidRPr="005A2A9E" w:rsidRDefault="00E20DEB" w:rsidP="00E20DEB">
      <w:pPr>
        <w:jc w:val="center"/>
        <w:rPr>
          <w:rFonts w:ascii="Calibri Light" w:hAnsi="Calibri Light" w:cs="Calibri Light"/>
          <w:sz w:val="56"/>
          <w:szCs w:val="56"/>
        </w:rPr>
      </w:pPr>
    </w:p>
    <w:p w14:paraId="5714E340" w14:textId="77777777" w:rsidR="00E20DEB" w:rsidRPr="005A2A9E" w:rsidRDefault="00E20DEB" w:rsidP="00E20DEB">
      <w:pPr>
        <w:jc w:val="center"/>
        <w:rPr>
          <w:rFonts w:ascii="Calibri Light" w:hAnsi="Calibri Light" w:cs="Calibri Light"/>
          <w:b/>
          <w:bCs/>
          <w:sz w:val="50"/>
          <w:szCs w:val="56"/>
        </w:rPr>
      </w:pPr>
      <w:r w:rsidRPr="005A2A9E">
        <w:rPr>
          <w:rFonts w:ascii="Calibri Light" w:hAnsi="Calibri Light" w:cs="Calibri Light"/>
          <w:b/>
          <w:bCs/>
          <w:sz w:val="50"/>
          <w:szCs w:val="56"/>
        </w:rPr>
        <w:t xml:space="preserve">Audit Engagement Memorandum </w:t>
      </w:r>
    </w:p>
    <w:p w14:paraId="575EE11F" w14:textId="77777777" w:rsidR="00E20DEB" w:rsidRPr="005A2A9E" w:rsidRDefault="00E20DEB" w:rsidP="00E20DEB">
      <w:pPr>
        <w:rPr>
          <w:rFonts w:ascii="Calibri Light" w:hAnsi="Calibri Light" w:cs="Calibri Light"/>
        </w:rPr>
      </w:pPr>
    </w:p>
    <w:p w14:paraId="6DEF380D" w14:textId="77777777" w:rsidR="00E20DEB" w:rsidRPr="005A2A9E" w:rsidRDefault="00945B75" w:rsidP="00E20DEB">
      <w:pPr>
        <w:rPr>
          <w:rFonts w:ascii="Calibri Light" w:hAnsi="Calibri Light" w:cs="Calibri Light"/>
        </w:rPr>
      </w:pPr>
      <w:r w:rsidRPr="005A2A9E">
        <w:rPr>
          <w:rFonts w:ascii="Calibri Light" w:hAnsi="Calibri Light" w:cs="Calibri Light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D9D8A2E" wp14:editId="4FCB0770">
                <wp:simplePos x="0" y="0"/>
                <wp:positionH relativeFrom="column">
                  <wp:posOffset>-464820</wp:posOffset>
                </wp:positionH>
                <wp:positionV relativeFrom="paragraph">
                  <wp:posOffset>247015</wp:posOffset>
                </wp:positionV>
                <wp:extent cx="9090660" cy="45085"/>
                <wp:effectExtent l="0" t="38100" r="72390" b="69215"/>
                <wp:wrapNone/>
                <wp:docPr id="16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090660" cy="45085"/>
                        </a:xfrm>
                        <a:prstGeom prst="straightConnector1">
                          <a:avLst/>
                        </a:prstGeom>
                        <a:noFill/>
                        <a:ln w="85725">
                          <a:solidFill>
                            <a:srgbClr val="0057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A8DAC1A" id="AutoShape 10" o:spid="_x0000_s1026" type="#_x0000_t32" style="position:absolute;margin-left:-36.6pt;margin-top:19.45pt;width:715.8pt;height:3.5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" strokecolor="#0057b8" strokeweight="6.75pt"/>
            </w:pict>
          </mc:Fallback>
        </mc:AlternateContent>
      </w:r>
    </w:p>
    <w:p w14:paraId="0D464A1B" w14:textId="77777777" w:rsidR="00E20DEB" w:rsidRPr="005A2A9E" w:rsidRDefault="00E20DEB" w:rsidP="00E20DEB">
      <w:pPr>
        <w:rPr>
          <w:rFonts w:ascii="Calibri Light" w:hAnsi="Calibri Light" w:cs="Calibri Light"/>
        </w:rPr>
      </w:pPr>
    </w:p>
    <w:p w14:paraId="5C959931" w14:textId="77777777" w:rsidR="00945B75" w:rsidRDefault="00945B75" w:rsidP="00BF41ED">
      <w:pPr>
        <w:spacing w:after="200" w:line="276" w:lineRule="auto"/>
        <w:jc w:val="center"/>
        <w:rPr>
          <w:rFonts w:ascii="Calibri Light" w:hAnsi="Calibri Light" w:cs="Calibri Light"/>
          <w:b/>
          <w:bCs/>
          <w:sz w:val="36"/>
          <w:szCs w:val="36"/>
        </w:rPr>
      </w:pPr>
    </w:p>
    <w:p w14:paraId="575B0D2C" w14:textId="2704CD94" w:rsidR="004C5695" w:rsidRDefault="00D40479" w:rsidP="004C5695">
      <w:pPr>
        <w:spacing w:after="200" w:line="276" w:lineRule="auto"/>
        <w:jc w:val="center"/>
        <w:rPr>
          <w:rFonts w:ascii="Calibri Light" w:hAnsi="Calibri Light" w:cs="Calibri Light"/>
          <w:b/>
          <w:bCs/>
          <w:sz w:val="36"/>
          <w:szCs w:val="36"/>
        </w:rPr>
      </w:pPr>
      <w:r>
        <w:rPr>
          <w:rFonts w:ascii="Calibri Light" w:hAnsi="Calibri Light" w:cs="Calibri Light"/>
          <w:b/>
          <w:bCs/>
          <w:sz w:val="36"/>
          <w:szCs w:val="36"/>
        </w:rPr>
        <w:t>Libraries</w:t>
      </w:r>
    </w:p>
    <w:p w14:paraId="3C256800" w14:textId="64BC35B9" w:rsidR="000356A4" w:rsidRPr="005A2A9E" w:rsidRDefault="00DC40ED" w:rsidP="004C5695">
      <w:pPr>
        <w:spacing w:after="200" w:line="276" w:lineRule="auto"/>
        <w:jc w:val="center"/>
        <w:rPr>
          <w:rFonts w:ascii="Calibri Light" w:hAnsi="Calibri Light" w:cs="Calibri Light"/>
          <w:b/>
          <w:bCs/>
          <w:sz w:val="36"/>
          <w:szCs w:val="36"/>
        </w:rPr>
      </w:pPr>
      <w:r>
        <w:rPr>
          <w:rFonts w:ascii="Calibri Light" w:hAnsi="Calibri Light" w:cs="Calibri Light"/>
          <w:b/>
          <w:bCs/>
          <w:color w:val="000000" w:themeColor="text1"/>
          <w:sz w:val="36"/>
          <w:szCs w:val="36"/>
        </w:rPr>
        <w:t>January</w:t>
      </w:r>
      <w:r w:rsidR="009A7C3A">
        <w:rPr>
          <w:rFonts w:ascii="Calibri Light" w:hAnsi="Calibri Light" w:cs="Calibri Light"/>
          <w:b/>
          <w:bCs/>
          <w:color w:val="000000" w:themeColor="text1"/>
          <w:sz w:val="36"/>
          <w:szCs w:val="36"/>
        </w:rPr>
        <w:t xml:space="preserve"> </w:t>
      </w:r>
      <w:r w:rsidR="00F24589" w:rsidRPr="005A2A9E">
        <w:rPr>
          <w:rFonts w:ascii="Calibri Light" w:hAnsi="Calibri Light" w:cs="Calibri Light"/>
          <w:b/>
          <w:bCs/>
          <w:sz w:val="36"/>
          <w:szCs w:val="36"/>
        </w:rPr>
        <w:t>20</w:t>
      </w:r>
      <w:r w:rsidR="00B76C7A">
        <w:rPr>
          <w:rFonts w:ascii="Calibri Light" w:hAnsi="Calibri Light" w:cs="Calibri Light"/>
          <w:b/>
          <w:bCs/>
          <w:sz w:val="36"/>
          <w:szCs w:val="36"/>
        </w:rPr>
        <w:t>2</w:t>
      </w:r>
      <w:r w:rsidR="007C5BEC">
        <w:rPr>
          <w:rFonts w:ascii="Calibri Light" w:hAnsi="Calibri Light" w:cs="Calibri Light"/>
          <w:b/>
          <w:bCs/>
          <w:sz w:val="36"/>
          <w:szCs w:val="36"/>
        </w:rPr>
        <w:t>3</w:t>
      </w:r>
    </w:p>
    <w:p w14:paraId="02139435" w14:textId="77777777" w:rsidR="00B368E7" w:rsidRPr="005A2A9E" w:rsidRDefault="00B368E7">
      <w:pPr>
        <w:spacing w:after="200" w:line="276" w:lineRule="auto"/>
        <w:rPr>
          <w:rFonts w:ascii="Calibri Light" w:hAnsi="Calibri Light" w:cs="Calibri Light"/>
          <w:b/>
          <w:bCs/>
        </w:rPr>
      </w:pPr>
      <w:r w:rsidRPr="005A2A9E">
        <w:rPr>
          <w:rFonts w:ascii="Calibri Light" w:hAnsi="Calibri Light" w:cs="Calibri Light"/>
          <w:b/>
          <w:bCs/>
        </w:rPr>
        <w:br w:type="page"/>
      </w:r>
    </w:p>
    <w:p w14:paraId="44295E51" w14:textId="77777777" w:rsidR="00860926" w:rsidRPr="005A2A9E" w:rsidRDefault="00860926" w:rsidP="00945B75">
      <w:pPr>
        <w:pStyle w:val="ListParagraph"/>
        <w:numPr>
          <w:ilvl w:val="0"/>
          <w:numId w:val="3"/>
        </w:numPr>
        <w:spacing w:before="240" w:after="12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lastRenderedPageBreak/>
        <w:t>Background</w:t>
      </w:r>
    </w:p>
    <w:p w14:paraId="02141197" w14:textId="24D5C02C" w:rsidR="006A0B95" w:rsidRPr="005A2A9E" w:rsidRDefault="007C5BEC" w:rsidP="00FE6C33">
      <w:pPr>
        <w:spacing w:after="120"/>
        <w:ind w:left="360"/>
        <w:jc w:val="both"/>
        <w:rPr>
          <w:rFonts w:ascii="Calibri Light" w:hAnsi="Calibri Light" w:cs="Calibri Light"/>
          <w:lang w:val="en-GB"/>
        </w:rPr>
      </w:pPr>
      <w:r>
        <w:rPr>
          <w:rFonts w:ascii="Calibri Light" w:hAnsi="Calibri Light" w:cs="Calibri Light"/>
        </w:rPr>
        <w:t>Internal Audit</w:t>
      </w:r>
      <w:r w:rsidR="00965076" w:rsidRPr="005A2A9E">
        <w:rPr>
          <w:rFonts w:ascii="Calibri Light" w:hAnsi="Calibri Light" w:cs="Calibri Light"/>
        </w:rPr>
        <w:t xml:space="preserve"> </w:t>
      </w:r>
      <w:r w:rsidR="002E1B79" w:rsidRPr="005A2A9E">
        <w:rPr>
          <w:rFonts w:ascii="Calibri Light" w:hAnsi="Calibri Light" w:cs="Calibri Light"/>
        </w:rPr>
        <w:t>Department</w:t>
      </w:r>
      <w:r w:rsidR="00702571" w:rsidRPr="005A2A9E">
        <w:rPr>
          <w:rFonts w:ascii="Calibri Light" w:hAnsi="Calibri Light" w:cs="Calibri Light"/>
        </w:rPr>
        <w:t xml:space="preserve"> is</w:t>
      </w:r>
      <w:r w:rsidR="00B83C22" w:rsidRPr="005A2A9E">
        <w:rPr>
          <w:rFonts w:ascii="Calibri Light" w:hAnsi="Calibri Light" w:cs="Calibri Light"/>
        </w:rPr>
        <w:t xml:space="preserve"> plan</w:t>
      </w:r>
      <w:r w:rsidR="00702571" w:rsidRPr="005A2A9E">
        <w:rPr>
          <w:rFonts w:ascii="Calibri Light" w:hAnsi="Calibri Light" w:cs="Calibri Light"/>
        </w:rPr>
        <w:t>ning</w:t>
      </w:r>
      <w:r w:rsidR="00B83C22" w:rsidRPr="005A2A9E">
        <w:rPr>
          <w:rFonts w:ascii="Calibri Light" w:hAnsi="Calibri Light" w:cs="Calibri Light"/>
        </w:rPr>
        <w:t xml:space="preserve"> to </w:t>
      </w:r>
      <w:r w:rsidR="00177E6D" w:rsidRPr="005A2A9E">
        <w:rPr>
          <w:rFonts w:ascii="Calibri Light" w:hAnsi="Calibri Light" w:cs="Calibri Light"/>
        </w:rPr>
        <w:t xml:space="preserve">conduct a </w:t>
      </w:r>
      <w:r w:rsidR="00A92220" w:rsidRPr="005A2A9E">
        <w:rPr>
          <w:rFonts w:ascii="Calibri Light" w:hAnsi="Calibri Light" w:cs="Calibri Light"/>
        </w:rPr>
        <w:t xml:space="preserve">review </w:t>
      </w:r>
      <w:r w:rsidR="00B83C22" w:rsidRPr="005A2A9E">
        <w:rPr>
          <w:rFonts w:ascii="Calibri Light" w:hAnsi="Calibri Light" w:cs="Calibri Light"/>
          <w:lang w:val="en-GB"/>
        </w:rPr>
        <w:t xml:space="preserve">of </w:t>
      </w:r>
      <w:r w:rsidR="00DC40ED">
        <w:rPr>
          <w:rFonts w:ascii="Calibri Light" w:hAnsi="Calibri Light" w:cs="Calibri Light"/>
          <w:lang w:val="en-GB"/>
        </w:rPr>
        <w:t>Libraries</w:t>
      </w:r>
      <w:r w:rsidR="00A41978">
        <w:rPr>
          <w:rFonts w:ascii="Calibri Light" w:hAnsi="Calibri Light" w:cs="Calibri Light"/>
          <w:lang w:val="en-GB"/>
        </w:rPr>
        <w:t xml:space="preserve"> </w:t>
      </w:r>
      <w:r w:rsidR="00A92220" w:rsidRPr="005A2A9E">
        <w:rPr>
          <w:rFonts w:ascii="Calibri Light" w:hAnsi="Calibri Light" w:cs="Calibri Light"/>
          <w:lang w:val="en-GB"/>
        </w:rPr>
        <w:t xml:space="preserve">as part of the </w:t>
      </w:r>
      <w:r>
        <w:rPr>
          <w:rFonts w:ascii="Calibri Light" w:hAnsi="Calibri Light" w:cs="Calibri Light"/>
          <w:lang w:val="en-GB"/>
        </w:rPr>
        <w:t>2023</w:t>
      </w:r>
      <w:r w:rsidR="005964C2" w:rsidRPr="005A2A9E">
        <w:rPr>
          <w:rFonts w:ascii="Calibri Light" w:hAnsi="Calibri Light" w:cs="Calibri Light"/>
          <w:lang w:val="en-GB"/>
        </w:rPr>
        <w:t xml:space="preserve"> </w:t>
      </w:r>
      <w:r w:rsidR="005A2A9E">
        <w:rPr>
          <w:rFonts w:ascii="Calibri Light" w:hAnsi="Calibri Light" w:cs="Calibri Light"/>
          <w:lang w:val="en-GB"/>
        </w:rPr>
        <w:t>A</w:t>
      </w:r>
      <w:r w:rsidR="00A92220" w:rsidRPr="005A2A9E">
        <w:rPr>
          <w:rFonts w:ascii="Calibri Light" w:hAnsi="Calibri Light" w:cs="Calibri Light"/>
          <w:lang w:val="en-GB"/>
        </w:rPr>
        <w:t xml:space="preserve">pproved </w:t>
      </w:r>
      <w:r w:rsidR="005A2A9E">
        <w:rPr>
          <w:rFonts w:ascii="Calibri Light" w:hAnsi="Calibri Light" w:cs="Calibri Light"/>
          <w:lang w:val="en-GB"/>
        </w:rPr>
        <w:t>A</w:t>
      </w:r>
      <w:r w:rsidR="00A92220" w:rsidRPr="005A2A9E">
        <w:rPr>
          <w:rFonts w:ascii="Calibri Light" w:hAnsi="Calibri Light" w:cs="Calibri Light"/>
          <w:lang w:val="en-GB"/>
        </w:rPr>
        <w:t xml:space="preserve">udit </w:t>
      </w:r>
      <w:r w:rsidR="005A2A9E">
        <w:rPr>
          <w:rFonts w:ascii="Calibri Light" w:hAnsi="Calibri Light" w:cs="Calibri Light"/>
          <w:lang w:val="en-GB"/>
        </w:rPr>
        <w:t>P</w:t>
      </w:r>
      <w:r w:rsidR="00A92220" w:rsidRPr="005A2A9E">
        <w:rPr>
          <w:rFonts w:ascii="Calibri Light" w:hAnsi="Calibri Light" w:cs="Calibri Light"/>
          <w:lang w:val="en-GB"/>
        </w:rPr>
        <w:t>lan</w:t>
      </w:r>
      <w:r w:rsidR="00177E6D" w:rsidRPr="005A2A9E">
        <w:rPr>
          <w:rFonts w:ascii="Calibri Light" w:hAnsi="Calibri Light" w:cs="Calibri Light"/>
          <w:lang w:val="en-GB"/>
        </w:rPr>
        <w:t>. The review will be conducted</w:t>
      </w:r>
      <w:r w:rsidR="001D2EB1" w:rsidRPr="005A2A9E">
        <w:rPr>
          <w:rFonts w:ascii="Calibri Light" w:hAnsi="Calibri Light" w:cs="Calibri Light"/>
          <w:lang w:val="en-GB"/>
        </w:rPr>
        <w:t xml:space="preserve"> </w:t>
      </w:r>
      <w:r w:rsidR="005A2A9E">
        <w:rPr>
          <w:rFonts w:ascii="Calibri Light" w:hAnsi="Calibri Light" w:cs="Calibri Light"/>
          <w:lang w:val="en-GB"/>
        </w:rPr>
        <w:t xml:space="preserve">during the period </w:t>
      </w:r>
      <w:r w:rsidR="003437EC" w:rsidRPr="005A2A9E">
        <w:rPr>
          <w:rFonts w:ascii="Calibri Light" w:hAnsi="Calibri Light" w:cs="Calibri Light"/>
          <w:lang w:val="en-GB"/>
        </w:rPr>
        <w:t>from</w:t>
      </w:r>
      <w:r w:rsidR="001D2EB1" w:rsidRPr="005A2A9E">
        <w:rPr>
          <w:rFonts w:ascii="Calibri Light" w:hAnsi="Calibri Light" w:cs="Calibri Light"/>
          <w:lang w:val="en-GB"/>
        </w:rPr>
        <w:t xml:space="preserve"> </w:t>
      </w:r>
      <w:r w:rsidR="00FE6C33">
        <w:rPr>
          <w:rFonts w:ascii="Calibri Light" w:hAnsi="Calibri Light" w:cs="Calibri Light"/>
          <w:lang w:val="en-GB"/>
        </w:rPr>
        <w:t xml:space="preserve">January to </w:t>
      </w:r>
      <w:r w:rsidR="00685646">
        <w:rPr>
          <w:rFonts w:ascii="Calibri Light" w:hAnsi="Calibri Light" w:cs="Calibri Light"/>
          <w:lang w:val="en-GB"/>
        </w:rPr>
        <w:t>March</w:t>
      </w:r>
      <w:r w:rsidR="004C01FE">
        <w:rPr>
          <w:rFonts w:ascii="Calibri Light" w:hAnsi="Calibri Light" w:cs="Calibri Light"/>
          <w:lang w:val="en-GB"/>
        </w:rPr>
        <w:t xml:space="preserve"> </w:t>
      </w:r>
      <w:r>
        <w:rPr>
          <w:rFonts w:ascii="Calibri Light" w:hAnsi="Calibri Light" w:cs="Calibri Light"/>
          <w:lang w:val="en-GB"/>
        </w:rPr>
        <w:t>2023</w:t>
      </w:r>
      <w:r w:rsidR="00DC5BEF" w:rsidRPr="005A2A9E">
        <w:rPr>
          <w:rFonts w:ascii="Calibri Light" w:hAnsi="Calibri Light" w:cs="Calibri Light"/>
          <w:lang w:val="en-GB"/>
        </w:rPr>
        <w:t>.</w:t>
      </w:r>
    </w:p>
    <w:p w14:paraId="56F36EE6" w14:textId="77777777" w:rsidR="00860926" w:rsidRPr="005A2A9E" w:rsidRDefault="00CD7B1C" w:rsidP="00945B75">
      <w:pPr>
        <w:pStyle w:val="ListParagraph"/>
        <w:numPr>
          <w:ilvl w:val="0"/>
          <w:numId w:val="3"/>
        </w:numPr>
        <w:spacing w:before="240" w:after="12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t>Objectives of Review</w:t>
      </w:r>
    </w:p>
    <w:p w14:paraId="53F24B5E" w14:textId="77777777" w:rsidR="005320E4" w:rsidRPr="005A2A9E" w:rsidRDefault="00BC6847" w:rsidP="005A2A9E">
      <w:pPr>
        <w:spacing w:after="120"/>
        <w:ind w:left="360"/>
        <w:jc w:val="both"/>
        <w:rPr>
          <w:rFonts w:ascii="Calibri Light" w:hAnsi="Calibri Light" w:cs="Calibri Light"/>
        </w:rPr>
      </w:pPr>
      <w:r w:rsidRPr="005A2A9E">
        <w:rPr>
          <w:rFonts w:ascii="Calibri Light" w:hAnsi="Calibri Light" w:cs="Calibri Light"/>
        </w:rPr>
        <w:t xml:space="preserve">The </w:t>
      </w:r>
      <w:r w:rsidR="005320E4" w:rsidRPr="005A2A9E">
        <w:rPr>
          <w:rFonts w:ascii="Calibri Light" w:hAnsi="Calibri Light" w:cs="Calibri Light"/>
        </w:rPr>
        <w:t xml:space="preserve">objectives of the </w:t>
      </w:r>
      <w:r w:rsidR="00170B29" w:rsidRPr="005A2A9E">
        <w:rPr>
          <w:rFonts w:ascii="Calibri Light" w:hAnsi="Calibri Light" w:cs="Calibri Light"/>
        </w:rPr>
        <w:t xml:space="preserve">review </w:t>
      </w:r>
      <w:r w:rsidR="005320E4" w:rsidRPr="005A2A9E">
        <w:rPr>
          <w:rFonts w:ascii="Calibri Light" w:hAnsi="Calibri Light" w:cs="Calibri Light"/>
        </w:rPr>
        <w:t>are</w:t>
      </w:r>
      <w:r w:rsidRPr="005A2A9E">
        <w:rPr>
          <w:rFonts w:ascii="Calibri Light" w:hAnsi="Calibri Light" w:cs="Calibri Light"/>
        </w:rPr>
        <w:t xml:space="preserve"> to independently review the system of internal controls</w:t>
      </w:r>
      <w:r w:rsidR="00947C91" w:rsidRPr="005A2A9E">
        <w:rPr>
          <w:rFonts w:ascii="Calibri Light" w:hAnsi="Calibri Light" w:cs="Calibri Light"/>
        </w:rPr>
        <w:t xml:space="preserve">, level </w:t>
      </w:r>
      <w:r w:rsidR="005320E4" w:rsidRPr="005A2A9E">
        <w:rPr>
          <w:rFonts w:ascii="Calibri Light" w:hAnsi="Calibri Light" w:cs="Calibri Light"/>
        </w:rPr>
        <w:t>of compliance with policies and procedures,</w:t>
      </w:r>
      <w:r w:rsidRPr="005A2A9E">
        <w:rPr>
          <w:rFonts w:ascii="Calibri Light" w:hAnsi="Calibri Light" w:cs="Calibri Light"/>
        </w:rPr>
        <w:t xml:space="preserve"> </w:t>
      </w:r>
      <w:r w:rsidR="005320E4" w:rsidRPr="005A2A9E">
        <w:rPr>
          <w:rFonts w:ascii="Calibri Light" w:hAnsi="Calibri Light" w:cs="Calibri Light"/>
        </w:rPr>
        <w:t xml:space="preserve">and the achievement of the desired objectives. </w:t>
      </w:r>
    </w:p>
    <w:p w14:paraId="11422F84" w14:textId="77777777" w:rsidR="008A7A7A" w:rsidRPr="005A2A9E" w:rsidRDefault="008A7A7A" w:rsidP="00046F72">
      <w:pPr>
        <w:pStyle w:val="ListParagraph"/>
        <w:numPr>
          <w:ilvl w:val="0"/>
          <w:numId w:val="3"/>
        </w:numPr>
        <w:tabs>
          <w:tab w:val="left" w:pos="4590"/>
        </w:tabs>
        <w:spacing w:before="240" w:after="12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t>Scope o</w:t>
      </w:r>
      <w:r w:rsidR="005320E4" w:rsidRPr="005A2A9E">
        <w:rPr>
          <w:rFonts w:ascii="Calibri Light" w:hAnsi="Calibri Light" w:cs="Calibri Light"/>
          <w:b/>
          <w:sz w:val="28"/>
          <w:szCs w:val="28"/>
          <w:lang w:val="en-GB"/>
        </w:rPr>
        <w:t>f Wo</w:t>
      </w:r>
      <w:r w:rsidR="008F2E25" w:rsidRPr="005A2A9E">
        <w:rPr>
          <w:rFonts w:ascii="Calibri Light" w:hAnsi="Calibri Light" w:cs="Calibri Light"/>
          <w:b/>
          <w:sz w:val="28"/>
          <w:szCs w:val="28"/>
          <w:lang w:val="en-GB"/>
        </w:rPr>
        <w:t>r</w:t>
      </w:r>
      <w:r w:rsidR="005320E4" w:rsidRPr="005A2A9E">
        <w:rPr>
          <w:rFonts w:ascii="Calibri Light" w:hAnsi="Calibri Light" w:cs="Calibri Light"/>
          <w:b/>
          <w:sz w:val="28"/>
          <w:szCs w:val="28"/>
          <w:lang w:val="en-GB"/>
        </w:rPr>
        <w:t>k</w:t>
      </w:r>
    </w:p>
    <w:p w14:paraId="332590AE" w14:textId="77777777" w:rsidR="007A4927" w:rsidRDefault="005A3D54" w:rsidP="005A2A9E">
      <w:pPr>
        <w:spacing w:after="120"/>
        <w:ind w:left="360"/>
        <w:jc w:val="both"/>
        <w:rPr>
          <w:rFonts w:ascii="Calibri Light" w:hAnsi="Calibri Light" w:cs="Calibri Light"/>
        </w:rPr>
      </w:pPr>
      <w:r w:rsidRPr="005A2A9E">
        <w:rPr>
          <w:rFonts w:ascii="Calibri Light" w:hAnsi="Calibri Light" w:cs="Calibri Light"/>
        </w:rPr>
        <w:t xml:space="preserve">The scope of our review will include, </w:t>
      </w:r>
      <w:r w:rsidRPr="005A2A9E">
        <w:rPr>
          <w:rFonts w:ascii="Calibri Light" w:hAnsi="Calibri Light" w:cs="Calibri Light"/>
          <w:u w:val="single"/>
        </w:rPr>
        <w:t>but not limited to, the following</w:t>
      </w:r>
      <w:r w:rsidRPr="005A2A9E">
        <w:rPr>
          <w:rFonts w:ascii="Calibri Light" w:hAnsi="Calibri Light" w:cs="Calibri Light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008"/>
        <w:gridCol w:w="6423"/>
        <w:gridCol w:w="4159"/>
      </w:tblGrid>
      <w:tr w:rsidR="00945B75" w14:paraId="19E51593" w14:textId="77777777" w:rsidTr="00C31B51">
        <w:trPr>
          <w:tblHeader/>
        </w:trPr>
        <w:tc>
          <w:tcPr>
            <w:tcW w:w="2008" w:type="dxa"/>
            <w:shd w:val="clear" w:color="auto" w:fill="0057B8"/>
          </w:tcPr>
          <w:p w14:paraId="432C1FC1" w14:textId="77777777" w:rsidR="00945B75" w:rsidRPr="00945B75" w:rsidRDefault="00945B75" w:rsidP="00E10A70">
            <w:pPr>
              <w:spacing w:before="80" w:after="8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</w:rPr>
            </w:pPr>
            <w:r w:rsidRPr="00945B75">
              <w:rPr>
                <w:rFonts w:ascii="Calibri Light" w:hAnsi="Calibri Light" w:cs="Calibri Light"/>
                <w:b/>
                <w:bCs/>
                <w:color w:val="FFFFFF" w:themeColor="background1"/>
              </w:rPr>
              <w:t>Sr. #</w:t>
            </w:r>
          </w:p>
        </w:tc>
        <w:tc>
          <w:tcPr>
            <w:tcW w:w="6423" w:type="dxa"/>
            <w:shd w:val="clear" w:color="auto" w:fill="0057B8"/>
          </w:tcPr>
          <w:p w14:paraId="0ECAFFF7" w14:textId="77777777" w:rsidR="00945B75" w:rsidRPr="00945B75" w:rsidRDefault="00945B75" w:rsidP="00E10A70">
            <w:pPr>
              <w:spacing w:before="80" w:after="8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</w:rPr>
            </w:pPr>
            <w:r w:rsidRPr="00945B75">
              <w:rPr>
                <w:rFonts w:ascii="Calibri Light" w:hAnsi="Calibri Light" w:cs="Calibri Light"/>
                <w:b/>
                <w:bCs/>
                <w:color w:val="FFFFFF" w:themeColor="background1"/>
              </w:rPr>
              <w:t>Scope of Work</w:t>
            </w:r>
          </w:p>
        </w:tc>
        <w:tc>
          <w:tcPr>
            <w:tcW w:w="4159" w:type="dxa"/>
            <w:shd w:val="clear" w:color="auto" w:fill="0057B8"/>
          </w:tcPr>
          <w:p w14:paraId="1CCA59D6" w14:textId="77777777" w:rsidR="00945B75" w:rsidRPr="00945B75" w:rsidRDefault="00945B75" w:rsidP="00E10A70">
            <w:pPr>
              <w:spacing w:before="80" w:after="8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</w:rPr>
            </w:pPr>
            <w:r w:rsidRPr="00945B75">
              <w:rPr>
                <w:rFonts w:ascii="Calibri Light" w:hAnsi="Calibri Light" w:cs="Calibri Light"/>
                <w:b/>
                <w:bCs/>
                <w:color w:val="FFFFFF" w:themeColor="background1"/>
              </w:rPr>
              <w:t>Initial Required Information</w:t>
            </w:r>
          </w:p>
        </w:tc>
      </w:tr>
      <w:tr w:rsidR="008071CC" w14:paraId="2669C7F9" w14:textId="77777777" w:rsidTr="00B12DC2">
        <w:tc>
          <w:tcPr>
            <w:tcW w:w="2008" w:type="dxa"/>
          </w:tcPr>
          <w:p w14:paraId="0479700A" w14:textId="77777777" w:rsidR="008071CC" w:rsidRPr="00945B75" w:rsidRDefault="008071CC" w:rsidP="008071CC">
            <w:pPr>
              <w:pStyle w:val="ListParagraph"/>
              <w:numPr>
                <w:ilvl w:val="0"/>
                <w:numId w:val="44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Governance and Compliance</w:t>
            </w:r>
          </w:p>
        </w:tc>
        <w:tc>
          <w:tcPr>
            <w:tcW w:w="6423" w:type="dxa"/>
          </w:tcPr>
          <w:p w14:paraId="3914AF97" w14:textId="77777777" w:rsidR="008071CC" w:rsidRDefault="00DC40ED" w:rsidP="00DC40ED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DC40ED">
              <w:rPr>
                <w:rFonts w:ascii="Calibri Light" w:hAnsi="Calibri Light" w:cs="Calibri Light"/>
                <w:color w:val="000000" w:themeColor="text1"/>
              </w:rPr>
              <w:t>Existence of formally approved goals and objective for the department.</w:t>
            </w:r>
          </w:p>
          <w:p w14:paraId="5A6E9780" w14:textId="77777777" w:rsidR="00DC40ED" w:rsidRDefault="00DC40ED" w:rsidP="00DC40ED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DC40ED">
              <w:rPr>
                <w:rFonts w:ascii="Calibri Light" w:hAnsi="Calibri Light" w:cs="Calibri Light"/>
                <w:color w:val="000000" w:themeColor="text1"/>
              </w:rPr>
              <w:t>Verify existence / adequacy of governance structure including organizational structure, policies and procedures, delegation of authority matrix, Job descriptions, etc.</w:t>
            </w:r>
          </w:p>
          <w:p w14:paraId="6920D356" w14:textId="3AC9379A" w:rsidR="00DC40ED" w:rsidRDefault="00DC40ED" w:rsidP="00DC40ED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DC40ED">
              <w:rPr>
                <w:rFonts w:ascii="Calibri Light" w:hAnsi="Calibri Light" w:cs="Calibri Light"/>
                <w:color w:val="000000" w:themeColor="text1"/>
              </w:rPr>
              <w:t>Review adherence to relevant Policies and Procedures</w:t>
            </w:r>
            <w:r>
              <w:rPr>
                <w:rFonts w:ascii="Calibri Light" w:hAnsi="Calibri Light" w:cs="Calibri Light"/>
                <w:color w:val="000000" w:themeColor="text1"/>
              </w:rPr>
              <w:t>.</w:t>
            </w:r>
          </w:p>
          <w:p w14:paraId="5466EB7B" w14:textId="472671D7" w:rsidR="00DC40ED" w:rsidRDefault="00DC40ED" w:rsidP="00DC40ED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DC40ED">
              <w:rPr>
                <w:rFonts w:ascii="Calibri Light" w:hAnsi="Calibri Light" w:cs="Calibri Light"/>
                <w:color w:val="000000" w:themeColor="text1"/>
              </w:rPr>
              <w:t>Review consistency of practices across campuses with respect to compliance with policies and procedures.</w:t>
            </w:r>
          </w:p>
          <w:p w14:paraId="6DB9DC8B" w14:textId="16CA475F" w:rsidR="00DC40ED" w:rsidRPr="00DC40ED" w:rsidRDefault="00DC40ED" w:rsidP="00DC40ED">
            <w:pPr>
              <w:spacing w:before="60" w:after="60"/>
              <w:jc w:val="both"/>
              <w:rPr>
                <w:rFonts w:ascii="Calibri Light" w:hAnsi="Calibri Light" w:cs="Calibri Light"/>
                <w:color w:val="000000" w:themeColor="text1"/>
              </w:rPr>
            </w:pPr>
          </w:p>
        </w:tc>
        <w:tc>
          <w:tcPr>
            <w:tcW w:w="4159" w:type="dxa"/>
          </w:tcPr>
          <w:p w14:paraId="359237C2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Policies and Procedures.</w:t>
            </w:r>
          </w:p>
          <w:p w14:paraId="4571CC0B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Governance Structure.</w:t>
            </w:r>
          </w:p>
          <w:p w14:paraId="39AD8F2C" w14:textId="35BC5B4A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Minutes of the Meeting (of the Committees </w:t>
            </w:r>
            <w:r w:rsidR="00651C81">
              <w:rPr>
                <w:rFonts w:ascii="Calibri Light" w:hAnsi="Calibri Light" w:cs="Calibri Light"/>
              </w:rPr>
              <w:t xml:space="preserve">if any </w:t>
            </w:r>
            <w:r>
              <w:rPr>
                <w:rFonts w:ascii="Calibri Light" w:hAnsi="Calibri Light" w:cs="Calibri Light"/>
              </w:rPr>
              <w:t>including presentations to the Committees</w:t>
            </w:r>
            <w:r w:rsidR="00B67B35">
              <w:rPr>
                <w:rFonts w:ascii="Calibri Light" w:hAnsi="Calibri Light" w:cs="Calibri Light"/>
              </w:rPr>
              <w:t xml:space="preserve"> for 2021</w:t>
            </w:r>
            <w:r>
              <w:rPr>
                <w:rFonts w:ascii="Calibri Light" w:hAnsi="Calibri Light" w:cs="Calibri Light"/>
              </w:rPr>
              <w:t xml:space="preserve"> and 202</w:t>
            </w:r>
            <w:r w:rsidR="00B67B35">
              <w:rPr>
                <w:rFonts w:ascii="Calibri Light" w:hAnsi="Calibri Light" w:cs="Calibri Light"/>
              </w:rPr>
              <w:t>2</w:t>
            </w:r>
            <w:r>
              <w:rPr>
                <w:rFonts w:ascii="Calibri Light" w:hAnsi="Calibri Light" w:cs="Calibri Light"/>
              </w:rPr>
              <w:t>).</w:t>
            </w:r>
          </w:p>
          <w:p w14:paraId="525A6845" w14:textId="23F9DE7E" w:rsidR="008071CC" w:rsidRDefault="009415C2" w:rsidP="008071CC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Monthly Progress Reports</w:t>
            </w:r>
            <w:r w:rsidR="008071CC">
              <w:rPr>
                <w:rFonts w:ascii="Calibri Light" w:hAnsi="Calibri Light" w:cs="Calibri Light"/>
              </w:rPr>
              <w:t xml:space="preserve"> and Annual Report.</w:t>
            </w:r>
          </w:p>
          <w:p w14:paraId="715EFE5F" w14:textId="77777777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Charter of the Committee(s).</w:t>
            </w:r>
          </w:p>
          <w:p w14:paraId="64518483" w14:textId="34042DE9" w:rsidR="008071CC" w:rsidRDefault="008071CC" w:rsidP="008071CC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Members of the Committee(s).</w:t>
            </w:r>
          </w:p>
          <w:p w14:paraId="40551A1A" w14:textId="77777777" w:rsidR="001C6FE8" w:rsidRDefault="006D0A4C" w:rsidP="00E127CF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Strategy and Plans. (Long term and Short term)</w:t>
            </w:r>
            <w:r w:rsidR="009415C2">
              <w:rPr>
                <w:rFonts w:ascii="Calibri Light" w:hAnsi="Calibri Light" w:cs="Calibri Light"/>
              </w:rPr>
              <w:t>.</w:t>
            </w:r>
          </w:p>
          <w:p w14:paraId="1C91F4D1" w14:textId="081709B2" w:rsidR="009415C2" w:rsidRPr="00E127CF" w:rsidRDefault="009415C2" w:rsidP="009415C2">
            <w:pPr>
              <w:pStyle w:val="ListParagraph"/>
              <w:numPr>
                <w:ilvl w:val="0"/>
                <w:numId w:val="43"/>
              </w:numPr>
              <w:spacing w:before="60" w:after="60"/>
              <w:jc w:val="both"/>
              <w:rPr>
                <w:rFonts w:ascii="Calibri Light" w:hAnsi="Calibri Light" w:cs="Calibri Light"/>
              </w:rPr>
            </w:pPr>
            <w:r w:rsidRPr="009415C2">
              <w:rPr>
                <w:rFonts w:ascii="Calibri Light" w:hAnsi="Calibri Light" w:cs="Calibri Light"/>
              </w:rPr>
              <w:t>List of current library staff including information such as</w:t>
            </w:r>
            <w:r>
              <w:rPr>
                <w:rFonts w:ascii="Calibri Light" w:hAnsi="Calibri Light" w:cs="Calibri Light"/>
              </w:rPr>
              <w:t xml:space="preserve"> </w:t>
            </w:r>
            <w:r w:rsidRPr="009415C2">
              <w:rPr>
                <w:rFonts w:ascii="Calibri Light" w:hAnsi="Calibri Light" w:cs="Calibri Light"/>
              </w:rPr>
              <w:t>names</w:t>
            </w:r>
            <w:proofErr w:type="gramStart"/>
            <w:r w:rsidRPr="009415C2">
              <w:rPr>
                <w:rFonts w:ascii="Calibri Light" w:hAnsi="Calibri Light" w:cs="Calibri Light"/>
              </w:rPr>
              <w:t>,  campus</w:t>
            </w:r>
            <w:proofErr w:type="gramEnd"/>
            <w:r w:rsidRPr="009415C2">
              <w:rPr>
                <w:rFonts w:ascii="Calibri Light" w:hAnsi="Calibri Light" w:cs="Calibri Light"/>
              </w:rPr>
              <w:t xml:space="preserve"> location and responsibility</w:t>
            </w:r>
            <w:r w:rsidR="000F07C6">
              <w:rPr>
                <w:rFonts w:ascii="Calibri Light" w:hAnsi="Calibri Light" w:cs="Calibri Light"/>
              </w:rPr>
              <w:t>.</w:t>
            </w:r>
          </w:p>
        </w:tc>
      </w:tr>
      <w:tr w:rsidR="008071CC" w14:paraId="22B1AA70" w14:textId="77777777" w:rsidTr="00A774ED">
        <w:trPr>
          <w:trHeight w:val="431"/>
        </w:trPr>
        <w:tc>
          <w:tcPr>
            <w:tcW w:w="2008" w:type="dxa"/>
          </w:tcPr>
          <w:p w14:paraId="43297153" w14:textId="7C958E72" w:rsidR="008071CC" w:rsidRPr="00945B75" w:rsidRDefault="00DC40ED" w:rsidP="008071CC">
            <w:pPr>
              <w:pStyle w:val="ListParagraph"/>
              <w:numPr>
                <w:ilvl w:val="0"/>
                <w:numId w:val="44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lastRenderedPageBreak/>
              <w:t>Operations</w:t>
            </w:r>
          </w:p>
        </w:tc>
        <w:tc>
          <w:tcPr>
            <w:tcW w:w="6423" w:type="dxa"/>
          </w:tcPr>
          <w:p w14:paraId="2FF53CE9" w14:textId="77777777" w:rsidR="008071CC" w:rsidRPr="00DC40ED" w:rsidRDefault="00DC40ED" w:rsidP="00DC40ED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DC40ED">
              <w:rPr>
                <w:rFonts w:ascii="Calibri Light" w:hAnsi="Calibri Light" w:cs="Calibri Light"/>
              </w:rPr>
              <w:t>Review the existence / adequacy of software supporting the management of library activities.</w:t>
            </w:r>
          </w:p>
          <w:p w14:paraId="06FBEBB4" w14:textId="77777777" w:rsidR="00DC40ED" w:rsidRDefault="00DC40ED" w:rsidP="00DC40ED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DC40ED">
              <w:rPr>
                <w:rFonts w:ascii="Calibri Light" w:hAnsi="Calibri Light" w:cs="Calibri Light"/>
                <w:color w:val="000000" w:themeColor="text1"/>
              </w:rPr>
              <w:t>Review the access rights to the Library in the campuses.</w:t>
            </w:r>
          </w:p>
          <w:p w14:paraId="5F380D0A" w14:textId="77777777" w:rsidR="00DC40ED" w:rsidRDefault="00DC40ED" w:rsidP="00DC40ED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DC40ED">
              <w:rPr>
                <w:rFonts w:ascii="Calibri Light" w:hAnsi="Calibri Light" w:cs="Calibri Light"/>
                <w:color w:val="000000" w:themeColor="text1"/>
              </w:rPr>
              <w:t>Review of the process of requesting / ordering books and updating the related database / system. Conduct an overall gap analysis of the requesting / ordering and receiving cycle.</w:t>
            </w:r>
          </w:p>
          <w:p w14:paraId="03C463BC" w14:textId="77777777" w:rsidR="00DC40ED" w:rsidRDefault="00DC40ED" w:rsidP="00DC40ED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DC40ED">
              <w:rPr>
                <w:rFonts w:ascii="Calibri Light" w:hAnsi="Calibri Light" w:cs="Calibri Light"/>
                <w:color w:val="000000" w:themeColor="text1"/>
              </w:rPr>
              <w:t>Check the Existence / Adequacy of controls over purchasing cycle including materials and equipment’s.</w:t>
            </w:r>
          </w:p>
          <w:p w14:paraId="4BCB9251" w14:textId="77777777" w:rsidR="00DC40ED" w:rsidRDefault="00DC40ED" w:rsidP="00DC40ED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DC40ED">
              <w:rPr>
                <w:rFonts w:ascii="Calibri Light" w:hAnsi="Calibri Light" w:cs="Calibri Light"/>
                <w:color w:val="000000" w:themeColor="text1"/>
              </w:rPr>
              <w:t>Review of the process of issuance and clearance of library books.</w:t>
            </w:r>
          </w:p>
          <w:p w14:paraId="49CDE9D3" w14:textId="77777777" w:rsidR="00DC40ED" w:rsidRDefault="00DC40ED" w:rsidP="00DC40ED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DC40ED">
              <w:rPr>
                <w:rFonts w:ascii="Calibri Light" w:hAnsi="Calibri Light" w:cs="Calibri Light"/>
                <w:color w:val="000000" w:themeColor="text1"/>
              </w:rPr>
              <w:t>Review of the process of cataloging methodology for library books / other materials.</w:t>
            </w:r>
          </w:p>
          <w:p w14:paraId="42DD8D58" w14:textId="77777777" w:rsidR="00DC40ED" w:rsidRDefault="00DC40ED" w:rsidP="00DC40ED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DC40ED">
              <w:rPr>
                <w:rFonts w:ascii="Calibri Light" w:hAnsi="Calibri Light" w:cs="Calibri Light"/>
                <w:color w:val="000000" w:themeColor="text1"/>
              </w:rPr>
              <w:t>Review subscription access rights (if any) with regard to the process of giving or cancelling access rights.</w:t>
            </w:r>
          </w:p>
          <w:p w14:paraId="2AE850EB" w14:textId="77777777" w:rsidR="00DC40ED" w:rsidRDefault="00DC40ED" w:rsidP="00DC40ED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DC40ED">
              <w:rPr>
                <w:rFonts w:ascii="Calibri Light" w:hAnsi="Calibri Light" w:cs="Calibri Light"/>
                <w:color w:val="000000" w:themeColor="text1"/>
              </w:rPr>
              <w:t>Review the process in place to monitor the contractual delivery of library resources.</w:t>
            </w:r>
          </w:p>
          <w:p w14:paraId="003F2B66" w14:textId="77777777" w:rsidR="00DC40ED" w:rsidRDefault="00DC40ED" w:rsidP="00DC40ED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DC40ED">
              <w:rPr>
                <w:rFonts w:ascii="Calibri Light" w:hAnsi="Calibri Light" w:cs="Calibri Light"/>
                <w:color w:val="000000" w:themeColor="text1"/>
              </w:rPr>
              <w:t>Review the process in place of review and recovery of overdue books.</w:t>
            </w:r>
          </w:p>
          <w:p w14:paraId="5D3442E5" w14:textId="77777777" w:rsidR="00DC40ED" w:rsidRDefault="00DC40ED" w:rsidP="00DC40ED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DC40ED">
              <w:rPr>
                <w:rFonts w:ascii="Calibri Light" w:hAnsi="Calibri Light" w:cs="Calibri Light"/>
                <w:color w:val="000000" w:themeColor="text1"/>
              </w:rPr>
              <w:t>Review whether any student satisfaction surveys have been conducted for library resources and facilities available.</w:t>
            </w:r>
          </w:p>
          <w:p w14:paraId="223986A0" w14:textId="77777777" w:rsidR="00DC40ED" w:rsidRDefault="00DC40ED" w:rsidP="00DC40ED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DC40ED">
              <w:rPr>
                <w:rFonts w:ascii="Calibri Light" w:hAnsi="Calibri Light" w:cs="Calibri Light"/>
                <w:color w:val="000000" w:themeColor="text1"/>
              </w:rPr>
              <w:t>Review the library inventory management system with regard to safeguarding library items.</w:t>
            </w:r>
          </w:p>
          <w:p w14:paraId="08943809" w14:textId="77777777" w:rsidR="00DC40ED" w:rsidRDefault="00DC40ED" w:rsidP="00DC40ED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DC40ED">
              <w:rPr>
                <w:rFonts w:ascii="Calibri Light" w:hAnsi="Calibri Light" w:cs="Calibri Light"/>
                <w:color w:val="000000" w:themeColor="text1"/>
              </w:rPr>
              <w:t>Review the books tagging process.</w:t>
            </w:r>
          </w:p>
          <w:p w14:paraId="2FD1E0AC" w14:textId="77777777" w:rsidR="00DC40ED" w:rsidRDefault="00DC40ED" w:rsidP="00DC40ED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DC40ED">
              <w:rPr>
                <w:rFonts w:ascii="Calibri Light" w:hAnsi="Calibri Light" w:cs="Calibri Light"/>
                <w:color w:val="000000" w:themeColor="text1"/>
              </w:rPr>
              <w:t>Review the process of conducting physical verification and reconciliation for library inventory management.</w:t>
            </w:r>
          </w:p>
          <w:p w14:paraId="75909819" w14:textId="77777777" w:rsidR="00DC40ED" w:rsidRDefault="00DC40ED" w:rsidP="00DC40ED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DC40ED">
              <w:rPr>
                <w:rFonts w:ascii="Calibri Light" w:hAnsi="Calibri Light" w:cs="Calibri Light"/>
                <w:color w:val="000000" w:themeColor="text1"/>
              </w:rPr>
              <w:t>Review process for updating library stock requirements periodically as per student needs</w:t>
            </w:r>
          </w:p>
          <w:p w14:paraId="0F806E38" w14:textId="77777777" w:rsidR="00DC40ED" w:rsidRDefault="00DC40ED" w:rsidP="00DC40ED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DC40ED">
              <w:rPr>
                <w:rFonts w:ascii="Calibri Light" w:hAnsi="Calibri Light" w:cs="Calibri Light"/>
                <w:color w:val="000000" w:themeColor="text1"/>
              </w:rPr>
              <w:lastRenderedPageBreak/>
              <w:t>Review library premises adequacy for students utilizing it for research and studying</w:t>
            </w:r>
            <w:r>
              <w:rPr>
                <w:rFonts w:ascii="Calibri Light" w:hAnsi="Calibri Light" w:cs="Calibri Light"/>
                <w:color w:val="000000" w:themeColor="text1"/>
              </w:rPr>
              <w:t>.</w:t>
            </w:r>
          </w:p>
          <w:p w14:paraId="16461604" w14:textId="3D30DA73" w:rsidR="00DC40ED" w:rsidRPr="00850F22" w:rsidRDefault="00DC40ED" w:rsidP="00DC40ED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DC40ED">
              <w:rPr>
                <w:rFonts w:ascii="Calibri Light" w:hAnsi="Calibri Light" w:cs="Calibri Light"/>
                <w:color w:val="000000" w:themeColor="text1"/>
              </w:rPr>
              <w:t>Verify process for obtaining feedback for library team's involvement in any workshops provided by them</w:t>
            </w:r>
          </w:p>
        </w:tc>
        <w:tc>
          <w:tcPr>
            <w:tcW w:w="4159" w:type="dxa"/>
          </w:tcPr>
          <w:p w14:paraId="18C03509" w14:textId="77777777" w:rsidR="00891A38" w:rsidRPr="00E127CF" w:rsidRDefault="00891A38" w:rsidP="00E127CF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E127CF">
              <w:rPr>
                <w:rFonts w:ascii="Calibri Light" w:hAnsi="Calibri Light" w:cs="Calibri Light"/>
              </w:rPr>
              <w:lastRenderedPageBreak/>
              <w:t>List of outsourced vendors, type of service, value and duration of service for library resources.</w:t>
            </w:r>
          </w:p>
          <w:p w14:paraId="20BF5637" w14:textId="74211594" w:rsidR="00891A38" w:rsidRPr="00E127CF" w:rsidRDefault="00891A38" w:rsidP="00E127CF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E127CF">
              <w:rPr>
                <w:rFonts w:ascii="Calibri Light" w:hAnsi="Calibri Light" w:cs="Calibri Light"/>
              </w:rPr>
              <w:t>Library management system manual.</w:t>
            </w:r>
          </w:p>
          <w:p w14:paraId="675B3B71" w14:textId="77777777" w:rsidR="00891A38" w:rsidRPr="00E127CF" w:rsidRDefault="00891A38" w:rsidP="00E127CF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E127CF">
              <w:rPr>
                <w:rFonts w:ascii="Calibri Light" w:hAnsi="Calibri Light" w:cs="Calibri Light"/>
              </w:rPr>
              <w:t>Books tagging register.</w:t>
            </w:r>
          </w:p>
          <w:p w14:paraId="3204587C" w14:textId="64BA0E84" w:rsidR="00891A38" w:rsidRPr="00E127CF" w:rsidRDefault="00891A38" w:rsidP="00E127CF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E127CF">
              <w:rPr>
                <w:rFonts w:ascii="Calibri Light" w:hAnsi="Calibri Light" w:cs="Calibri Light"/>
              </w:rPr>
              <w:t xml:space="preserve">Library inventory management system </w:t>
            </w:r>
            <w:r w:rsidR="00AE5620">
              <w:rPr>
                <w:rFonts w:ascii="Calibri Light" w:hAnsi="Calibri Light" w:cs="Calibri Light"/>
              </w:rPr>
              <w:t xml:space="preserve">report </w:t>
            </w:r>
            <w:r w:rsidRPr="00E127CF">
              <w:rPr>
                <w:rFonts w:ascii="Calibri Light" w:hAnsi="Calibri Light" w:cs="Calibri Light"/>
              </w:rPr>
              <w:t>monitoring the movement and status of available books.</w:t>
            </w:r>
          </w:p>
          <w:p w14:paraId="6BC35F3E" w14:textId="77777777" w:rsidR="00891A38" w:rsidRPr="00E127CF" w:rsidRDefault="00891A38" w:rsidP="00E127CF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E127CF">
              <w:rPr>
                <w:rFonts w:ascii="Calibri Light" w:hAnsi="Calibri Light" w:cs="Calibri Light"/>
              </w:rPr>
              <w:t>Physical verification and reconciliation reports.</w:t>
            </w:r>
          </w:p>
          <w:p w14:paraId="4129B154" w14:textId="77777777" w:rsidR="00891A38" w:rsidRPr="00E127CF" w:rsidRDefault="00891A38" w:rsidP="00E127CF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E127CF">
              <w:rPr>
                <w:rFonts w:ascii="Calibri Light" w:hAnsi="Calibri Light" w:cs="Calibri Light"/>
              </w:rPr>
              <w:t>Insurance policy for library resources.</w:t>
            </w:r>
          </w:p>
          <w:p w14:paraId="5289C31E" w14:textId="3D7C93CE" w:rsidR="008071CC" w:rsidRDefault="00891A38" w:rsidP="00891A38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E127CF">
              <w:rPr>
                <w:rFonts w:ascii="Calibri Light" w:hAnsi="Calibri Light" w:cs="Calibri Light"/>
              </w:rPr>
              <w:t>Satisfaction surveys</w:t>
            </w:r>
            <w:r w:rsidR="00B510FD">
              <w:rPr>
                <w:rFonts w:ascii="Calibri Light" w:hAnsi="Calibri Light" w:cs="Calibri Light"/>
              </w:rPr>
              <w:t>.</w:t>
            </w:r>
          </w:p>
          <w:p w14:paraId="6F3F2B83" w14:textId="59A13024" w:rsidR="00AE5620" w:rsidRDefault="00AE5620" w:rsidP="00891A38">
            <w:pPr>
              <w:pStyle w:val="ListParagraph"/>
              <w:numPr>
                <w:ilvl w:val="0"/>
                <w:numId w:val="43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List of workshops/training conducted in 2022.</w:t>
            </w:r>
          </w:p>
          <w:p w14:paraId="064F13A7" w14:textId="0A80A39A" w:rsidR="00B510FD" w:rsidRPr="007943BF" w:rsidRDefault="00B510FD" w:rsidP="00B510FD">
            <w:pPr>
              <w:pStyle w:val="ListParagraph"/>
              <w:spacing w:before="60" w:after="60"/>
              <w:ind w:left="360"/>
              <w:contextualSpacing w:val="0"/>
              <w:jc w:val="both"/>
              <w:rPr>
                <w:rFonts w:ascii="Calibri Light" w:hAnsi="Calibri Light" w:cs="Calibri Light"/>
              </w:rPr>
            </w:pPr>
          </w:p>
        </w:tc>
      </w:tr>
      <w:tr w:rsidR="008071CC" w14:paraId="76DAC9E5" w14:textId="77777777" w:rsidTr="002E24F2">
        <w:trPr>
          <w:trHeight w:val="1340"/>
        </w:trPr>
        <w:tc>
          <w:tcPr>
            <w:tcW w:w="2008" w:type="dxa"/>
          </w:tcPr>
          <w:p w14:paraId="341F8F7A" w14:textId="57574C74" w:rsidR="008071CC" w:rsidRPr="00B50BD1" w:rsidRDefault="00DC40ED" w:rsidP="008071CC">
            <w:pPr>
              <w:pStyle w:val="ListParagraph"/>
              <w:numPr>
                <w:ilvl w:val="0"/>
                <w:numId w:val="44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Others</w:t>
            </w:r>
          </w:p>
        </w:tc>
        <w:tc>
          <w:tcPr>
            <w:tcW w:w="6423" w:type="dxa"/>
          </w:tcPr>
          <w:p w14:paraId="4AB40B7E" w14:textId="77777777" w:rsidR="007943BF" w:rsidRDefault="00DC40ED" w:rsidP="00DC40ED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Review e</w:t>
            </w:r>
            <w:r w:rsidRPr="00DC40ED">
              <w:rPr>
                <w:rFonts w:ascii="Calibri Light" w:hAnsi="Calibri Light" w:cs="Calibri Light"/>
              </w:rPr>
              <w:t>xistence and relevance of departmental KPIs.</w:t>
            </w:r>
          </w:p>
          <w:p w14:paraId="28B097DF" w14:textId="77777777" w:rsidR="00DC40ED" w:rsidRDefault="00DC40ED" w:rsidP="00DC40ED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DC40ED">
              <w:rPr>
                <w:rFonts w:ascii="Calibri Light" w:hAnsi="Calibri Light" w:cs="Calibri Light"/>
              </w:rPr>
              <w:t>Process to conduct Root cause analysis and develop action plans for KPIs not meeting targets</w:t>
            </w:r>
          </w:p>
          <w:p w14:paraId="2540E102" w14:textId="77777777" w:rsidR="00DC40ED" w:rsidRDefault="00DC40ED" w:rsidP="00DC40ED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DC40ED">
              <w:rPr>
                <w:rFonts w:ascii="Calibri Light" w:hAnsi="Calibri Light" w:cs="Calibri Light"/>
              </w:rPr>
              <w:t>Verify departmental budget and reasons for over / under spend (if any)</w:t>
            </w:r>
          </w:p>
          <w:p w14:paraId="39D00008" w14:textId="34CFDC3D" w:rsidR="00DC40ED" w:rsidRPr="00DC40ED" w:rsidRDefault="00DC40ED" w:rsidP="00DC40ED">
            <w:pPr>
              <w:spacing w:before="40" w:after="40"/>
              <w:jc w:val="both"/>
              <w:rPr>
                <w:rFonts w:ascii="Calibri Light" w:hAnsi="Calibri Light" w:cs="Calibri Light"/>
              </w:rPr>
            </w:pPr>
          </w:p>
        </w:tc>
        <w:tc>
          <w:tcPr>
            <w:tcW w:w="4159" w:type="dxa"/>
          </w:tcPr>
          <w:p w14:paraId="1EEF97A5" w14:textId="62197C74" w:rsidR="008071CC" w:rsidRDefault="007943BF" w:rsidP="00B67B35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KPIs/Balance Score Card</w:t>
            </w:r>
            <w:r w:rsidR="00013806">
              <w:rPr>
                <w:rFonts w:ascii="Calibri Light" w:hAnsi="Calibri Light" w:cs="Calibri Light"/>
              </w:rPr>
              <w:t>.</w:t>
            </w:r>
            <w:r>
              <w:rPr>
                <w:rFonts w:ascii="Calibri Light" w:hAnsi="Calibri Light" w:cs="Calibri Light"/>
              </w:rPr>
              <w:t xml:space="preserve"> (Target vs Actuals </w:t>
            </w:r>
            <w:r w:rsidR="00013806">
              <w:rPr>
                <w:rFonts w:ascii="Calibri Light" w:hAnsi="Calibri Light" w:cs="Calibri Light"/>
              </w:rPr>
              <w:t>for 2021 and 2022)</w:t>
            </w:r>
          </w:p>
          <w:p w14:paraId="7B9DFC08" w14:textId="1FCC0B8B" w:rsidR="007943BF" w:rsidRPr="00011206" w:rsidRDefault="007943BF" w:rsidP="00B67B35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Reports submitted to management if any.</w:t>
            </w:r>
          </w:p>
        </w:tc>
      </w:tr>
      <w:tr w:rsidR="008071CC" w14:paraId="701D4999" w14:textId="77777777" w:rsidTr="008C320C">
        <w:trPr>
          <w:trHeight w:val="251"/>
        </w:trPr>
        <w:tc>
          <w:tcPr>
            <w:tcW w:w="2008" w:type="dxa"/>
          </w:tcPr>
          <w:p w14:paraId="58E3B8BE" w14:textId="0775FAFC" w:rsidR="008071CC" w:rsidRPr="00BD00D3" w:rsidRDefault="00DC40ED" w:rsidP="008071CC">
            <w:pPr>
              <w:pStyle w:val="ListParagraph"/>
              <w:numPr>
                <w:ilvl w:val="0"/>
                <w:numId w:val="44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IT Infrastructure and application</w:t>
            </w:r>
          </w:p>
        </w:tc>
        <w:tc>
          <w:tcPr>
            <w:tcW w:w="6423" w:type="dxa"/>
          </w:tcPr>
          <w:p w14:paraId="54CBE283" w14:textId="77777777" w:rsidR="008071CC" w:rsidRDefault="00DC40ED" w:rsidP="00DC40ED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DC40ED">
              <w:rPr>
                <w:rFonts w:ascii="Calibri Light" w:hAnsi="Calibri Light" w:cs="Calibri Light"/>
              </w:rPr>
              <w:t>Verify adequacy of IT infrastructure available at the library, providing access to students</w:t>
            </w:r>
            <w:r>
              <w:rPr>
                <w:rFonts w:ascii="Calibri Light" w:hAnsi="Calibri Light" w:cs="Calibri Light"/>
              </w:rPr>
              <w:t>.</w:t>
            </w:r>
          </w:p>
          <w:p w14:paraId="33332ED6" w14:textId="21CDE0F3" w:rsidR="00DC40ED" w:rsidRPr="00BD00D3" w:rsidRDefault="00DC40ED" w:rsidP="00DC40ED">
            <w:pPr>
              <w:pStyle w:val="ListParagraph"/>
              <w:numPr>
                <w:ilvl w:val="0"/>
                <w:numId w:val="43"/>
              </w:numPr>
              <w:spacing w:before="40" w:after="40"/>
              <w:contextualSpacing w:val="0"/>
              <w:jc w:val="both"/>
              <w:rPr>
                <w:rFonts w:ascii="Calibri Light" w:hAnsi="Calibri Light" w:cs="Calibri Light"/>
              </w:rPr>
            </w:pPr>
            <w:r w:rsidRPr="00DC40ED">
              <w:rPr>
                <w:rFonts w:ascii="Calibri Light" w:hAnsi="Calibri Light" w:cs="Calibri Light"/>
              </w:rPr>
              <w:t>Review the user access rights in all library campuses</w:t>
            </w:r>
            <w:r>
              <w:rPr>
                <w:rFonts w:ascii="Calibri Light" w:hAnsi="Calibri Light" w:cs="Calibri Light"/>
              </w:rPr>
              <w:t>.</w:t>
            </w:r>
          </w:p>
        </w:tc>
        <w:tc>
          <w:tcPr>
            <w:tcW w:w="4159" w:type="dxa"/>
          </w:tcPr>
          <w:p w14:paraId="3C884E18" w14:textId="585004C0" w:rsidR="006D0A4C" w:rsidRPr="00891A38" w:rsidRDefault="006D0A4C" w:rsidP="00891A38">
            <w:pPr>
              <w:pStyle w:val="ListParagraph"/>
              <w:numPr>
                <w:ilvl w:val="0"/>
                <w:numId w:val="43"/>
              </w:numPr>
              <w:spacing w:before="80" w:after="8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  <w:color w:val="000000" w:themeColor="text1"/>
              </w:rPr>
              <w:t>Access Rights report</w:t>
            </w:r>
            <w:r w:rsidR="00891A38">
              <w:rPr>
                <w:rFonts w:ascii="Calibri Light" w:hAnsi="Calibri Light" w:cs="Calibri Light"/>
                <w:color w:val="000000" w:themeColor="text1"/>
              </w:rPr>
              <w:t>.</w:t>
            </w:r>
            <w:bookmarkStart w:id="0" w:name="_GoBack"/>
            <w:bookmarkEnd w:id="0"/>
          </w:p>
          <w:p w14:paraId="4D988B1A" w14:textId="55F53F40" w:rsidR="006D0A4C" w:rsidRPr="001C6FE8" w:rsidRDefault="006D0A4C" w:rsidP="006D0A4C">
            <w:pPr>
              <w:pStyle w:val="ListParagraph"/>
              <w:spacing w:before="80" w:after="80"/>
              <w:ind w:left="360"/>
              <w:contextualSpacing w:val="0"/>
              <w:jc w:val="both"/>
              <w:rPr>
                <w:rFonts w:ascii="Calibri Light" w:hAnsi="Calibri Light" w:cs="Calibri Light"/>
              </w:rPr>
            </w:pPr>
          </w:p>
        </w:tc>
      </w:tr>
    </w:tbl>
    <w:p w14:paraId="7E547572" w14:textId="4F8D389C" w:rsidR="00790736" w:rsidRDefault="00790736" w:rsidP="00790736">
      <w:pPr>
        <w:pStyle w:val="ListParagraph"/>
        <w:tabs>
          <w:tab w:val="left" w:pos="4590"/>
        </w:tabs>
        <w:spacing w:before="240" w:after="120"/>
        <w:ind w:left="36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77C1A889" w14:textId="45492C58" w:rsidR="00790736" w:rsidRDefault="00790736" w:rsidP="00790736">
      <w:pPr>
        <w:pStyle w:val="ListParagraph"/>
        <w:tabs>
          <w:tab w:val="left" w:pos="4590"/>
        </w:tabs>
        <w:spacing w:before="240" w:after="120"/>
        <w:ind w:left="36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2336F374" w14:textId="7356EF4D" w:rsidR="00B637E9" w:rsidRDefault="00B637E9" w:rsidP="00790736">
      <w:pPr>
        <w:pStyle w:val="ListParagraph"/>
        <w:tabs>
          <w:tab w:val="left" w:pos="4590"/>
        </w:tabs>
        <w:spacing w:before="240" w:after="120"/>
        <w:ind w:left="36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692751DC" w14:textId="5582CAB8" w:rsidR="00B637E9" w:rsidRDefault="00B637E9" w:rsidP="00790736">
      <w:pPr>
        <w:pStyle w:val="ListParagraph"/>
        <w:tabs>
          <w:tab w:val="left" w:pos="4590"/>
        </w:tabs>
        <w:spacing w:before="240" w:after="120"/>
        <w:ind w:left="36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15A7DF8B" w14:textId="7F0B36ED" w:rsidR="00B637E9" w:rsidRDefault="00B637E9" w:rsidP="00790736">
      <w:pPr>
        <w:pStyle w:val="ListParagraph"/>
        <w:tabs>
          <w:tab w:val="left" w:pos="4590"/>
        </w:tabs>
        <w:spacing w:before="240" w:after="120"/>
        <w:ind w:left="36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6C472093" w14:textId="39CC8449" w:rsidR="00B637E9" w:rsidRDefault="00B637E9" w:rsidP="00790736">
      <w:pPr>
        <w:pStyle w:val="ListParagraph"/>
        <w:tabs>
          <w:tab w:val="left" w:pos="4590"/>
        </w:tabs>
        <w:spacing w:before="240" w:after="120"/>
        <w:ind w:left="36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6C3A8863" w14:textId="4418A7D3" w:rsidR="00790736" w:rsidRPr="004B0A27" w:rsidRDefault="00790736" w:rsidP="004B0A27">
      <w:pPr>
        <w:tabs>
          <w:tab w:val="left" w:pos="4590"/>
        </w:tabs>
        <w:spacing w:before="240" w:after="12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6BD3B8BB" w14:textId="2A14E2FB" w:rsidR="00601542" w:rsidRPr="00F15214" w:rsidRDefault="00601542" w:rsidP="00F15214">
      <w:pPr>
        <w:pStyle w:val="ListParagraph"/>
        <w:numPr>
          <w:ilvl w:val="0"/>
          <w:numId w:val="3"/>
        </w:numPr>
        <w:tabs>
          <w:tab w:val="left" w:pos="4590"/>
        </w:tabs>
        <w:spacing w:before="240" w:after="12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F15214">
        <w:rPr>
          <w:rFonts w:ascii="Calibri Light" w:hAnsi="Calibri Light" w:cs="Calibri Light"/>
          <w:b/>
          <w:sz w:val="28"/>
          <w:szCs w:val="28"/>
          <w:lang w:val="en-GB"/>
        </w:rPr>
        <w:lastRenderedPageBreak/>
        <w:t>Audit Approach</w:t>
      </w:r>
    </w:p>
    <w:p w14:paraId="3462C7E2" w14:textId="77777777" w:rsidR="00CA3B19" w:rsidRPr="005A2A9E" w:rsidRDefault="00601542" w:rsidP="00AE0F40">
      <w:pPr>
        <w:pStyle w:val="Body"/>
        <w:ind w:left="360"/>
        <w:rPr>
          <w:rFonts w:ascii="Calibri Light" w:hAnsi="Calibri Light" w:cs="Calibri Light"/>
          <w:sz w:val="24"/>
          <w:szCs w:val="24"/>
        </w:rPr>
      </w:pPr>
      <w:r w:rsidRPr="005A2A9E">
        <w:rPr>
          <w:rFonts w:ascii="Calibri Light" w:hAnsi="Calibri Light" w:cs="Calibri Light"/>
          <w:sz w:val="24"/>
          <w:szCs w:val="24"/>
        </w:rPr>
        <w:t xml:space="preserve">The </w:t>
      </w:r>
      <w:r w:rsidR="000159B4" w:rsidRPr="005A2A9E">
        <w:rPr>
          <w:rFonts w:ascii="Calibri Light" w:hAnsi="Calibri Light" w:cs="Calibri Light"/>
          <w:sz w:val="24"/>
          <w:szCs w:val="24"/>
        </w:rPr>
        <w:t>processes to perform the review over the auditable processes are</w:t>
      </w:r>
      <w:r w:rsidR="00DD6CBE" w:rsidRPr="005A2A9E">
        <w:rPr>
          <w:rFonts w:ascii="Calibri Light" w:hAnsi="Calibri Light" w:cs="Calibri Light"/>
          <w:sz w:val="24"/>
          <w:szCs w:val="24"/>
        </w:rPr>
        <w:t xml:space="preserve"> </w:t>
      </w:r>
      <w:r w:rsidRPr="005A2A9E">
        <w:rPr>
          <w:rFonts w:ascii="Calibri Light" w:hAnsi="Calibri Light" w:cs="Calibri Light"/>
          <w:sz w:val="24"/>
          <w:szCs w:val="24"/>
        </w:rPr>
        <w:t xml:space="preserve">further classified into the </w:t>
      </w:r>
      <w:r w:rsidR="00CA3B19" w:rsidRPr="005A2A9E">
        <w:rPr>
          <w:rFonts w:ascii="Calibri Light" w:hAnsi="Calibri Light" w:cs="Calibri Light"/>
          <w:sz w:val="24"/>
          <w:szCs w:val="24"/>
        </w:rPr>
        <w:t xml:space="preserve">following: </w:t>
      </w:r>
    </w:p>
    <w:p w14:paraId="4C9AFCF2" w14:textId="77777777" w:rsidR="00507689" w:rsidRPr="005A2A9E" w:rsidRDefault="00507689" w:rsidP="00CA3B19">
      <w:pPr>
        <w:pStyle w:val="Heading2"/>
        <w:rPr>
          <w:rFonts w:ascii="Calibri Light" w:hAnsi="Calibri Light" w:cs="Calibri Light"/>
          <w:sz w:val="2"/>
          <w:szCs w:val="24"/>
        </w:rPr>
      </w:pPr>
      <w:bookmarkStart w:id="1" w:name="_Toc204618323"/>
      <w:bookmarkStart w:id="2" w:name="_Toc218851795"/>
      <w:bookmarkStart w:id="3" w:name="_Toc232399534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045"/>
        <w:gridCol w:w="4386"/>
        <w:gridCol w:w="4159"/>
      </w:tblGrid>
      <w:tr w:rsidR="00561A6C" w:rsidRPr="00561A6C" w14:paraId="65703ECD" w14:textId="77777777" w:rsidTr="00561A6C">
        <w:tc>
          <w:tcPr>
            <w:tcW w:w="4045" w:type="dxa"/>
            <w:shd w:val="clear" w:color="auto" w:fill="0057B8"/>
          </w:tcPr>
          <w:p w14:paraId="70E6B391" w14:textId="77777777" w:rsidR="00561A6C" w:rsidRPr="00561A6C" w:rsidRDefault="00561A6C" w:rsidP="007172EC">
            <w:pPr>
              <w:spacing w:before="80" w:after="8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</w:pPr>
            <w:r w:rsidRPr="00561A6C"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  <w:t>Planning</w:t>
            </w:r>
          </w:p>
        </w:tc>
        <w:tc>
          <w:tcPr>
            <w:tcW w:w="4386" w:type="dxa"/>
            <w:shd w:val="clear" w:color="auto" w:fill="0057B8"/>
          </w:tcPr>
          <w:p w14:paraId="5D83B1D8" w14:textId="77777777" w:rsidR="00561A6C" w:rsidRPr="00561A6C" w:rsidRDefault="00561A6C" w:rsidP="007172EC">
            <w:pPr>
              <w:spacing w:before="80" w:after="8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</w:pPr>
            <w:r w:rsidRPr="00561A6C"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  <w:t>Execution</w:t>
            </w:r>
          </w:p>
        </w:tc>
        <w:tc>
          <w:tcPr>
            <w:tcW w:w="4159" w:type="dxa"/>
            <w:shd w:val="clear" w:color="auto" w:fill="0057B8"/>
          </w:tcPr>
          <w:p w14:paraId="204A822A" w14:textId="77777777" w:rsidR="00561A6C" w:rsidRPr="00561A6C" w:rsidRDefault="00561A6C" w:rsidP="007172EC">
            <w:pPr>
              <w:spacing w:before="80" w:after="8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</w:pPr>
            <w:r w:rsidRPr="00561A6C"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  <w:t>Reporting</w:t>
            </w:r>
          </w:p>
        </w:tc>
      </w:tr>
      <w:tr w:rsidR="00561A6C" w:rsidRPr="00561A6C" w14:paraId="395F65A1" w14:textId="77777777" w:rsidTr="00561A6C">
        <w:trPr>
          <w:trHeight w:val="278"/>
        </w:trPr>
        <w:tc>
          <w:tcPr>
            <w:tcW w:w="12590" w:type="dxa"/>
            <w:gridSpan w:val="3"/>
          </w:tcPr>
          <w:p w14:paraId="1E262B7F" w14:textId="77777777" w:rsidR="00561A6C" w:rsidRPr="00561A6C" w:rsidRDefault="00561A6C" w:rsidP="00561A6C">
            <w:pPr>
              <w:spacing w:before="120" w:after="120"/>
              <w:jc w:val="both"/>
              <w:rPr>
                <w:rFonts w:ascii="Calibri Light" w:hAnsi="Calibri Light" w:cs="Calibri Light"/>
                <w:color w:val="002060"/>
                <w:sz w:val="23"/>
                <w:szCs w:val="23"/>
              </w:rPr>
            </w:pPr>
            <w:r>
              <w:rPr>
                <w:rFonts w:ascii="Calibri Light" w:hAnsi="Calibri Light" w:cs="Calibri Light"/>
                <w:noProof/>
                <w:color w:val="002060"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3AE92FED" wp14:editId="1EE06194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48260</wp:posOffset>
                      </wp:positionV>
                      <wp:extent cx="7863840" cy="220980"/>
                      <wp:effectExtent l="0" t="0" r="3810" b="7620"/>
                      <wp:wrapNone/>
                      <wp:docPr id="21" name="Right Arrow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63840" cy="220980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0057B8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type w14:anchorId="218F3E30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Right Arrow 21" o:spid="_x0000_s1026" type="#_x0000_t13" style="position:absolute;margin-left:-.85pt;margin-top:3.8pt;width:619.2pt;height:17.4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" adj="21297" fillcolor="#0057b8" stroked="f" strokeweight="2pt"/>
                  </w:pict>
                </mc:Fallback>
              </mc:AlternateContent>
            </w:r>
          </w:p>
        </w:tc>
      </w:tr>
      <w:tr w:rsidR="00561A6C" w:rsidRPr="00561A6C" w14:paraId="0C4ECB95" w14:textId="77777777" w:rsidTr="00B015A3">
        <w:trPr>
          <w:trHeight w:val="3824"/>
        </w:trPr>
        <w:tc>
          <w:tcPr>
            <w:tcW w:w="4045" w:type="dxa"/>
            <w:tcBorders>
              <w:bottom w:val="single" w:sz="4" w:space="0" w:color="auto"/>
            </w:tcBorders>
          </w:tcPr>
          <w:p w14:paraId="1BCA97B3" w14:textId="77777777" w:rsidR="00561A6C" w:rsidRPr="00561A6C" w:rsidRDefault="00561A6C" w:rsidP="00561A6C">
            <w:pPr>
              <w:pStyle w:val="bodytextproposal"/>
              <w:spacing w:before="120" w:after="120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Kick off meeting with process owners to di</w:t>
            </w: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scuss, understand and validate:</w:t>
            </w:r>
          </w:p>
          <w:p w14:paraId="462A6912" w14:textId="77777777" w:rsidR="00561A6C" w:rsidRPr="00561A6C" w:rsidRDefault="00561A6C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Overview of the processes being reviewed.</w:t>
            </w:r>
          </w:p>
          <w:p w14:paraId="640DB679" w14:textId="77777777" w:rsidR="00561A6C" w:rsidRPr="00561A6C" w:rsidRDefault="00561A6C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Key concerns in the activity to be reviewed.</w:t>
            </w:r>
          </w:p>
          <w:p w14:paraId="7D1E1F1D" w14:textId="77777777" w:rsidR="00561A6C" w:rsidRPr="005A1331" w:rsidRDefault="00561A6C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Key contact points for the review.</w:t>
            </w:r>
          </w:p>
          <w:p w14:paraId="079C8F9A" w14:textId="77777777" w:rsidR="00561A6C" w:rsidRPr="00561A6C" w:rsidRDefault="00561A6C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Development of the Audit Program.</w:t>
            </w:r>
          </w:p>
          <w:p w14:paraId="1C3DC85C" w14:textId="77777777" w:rsidR="00561A6C" w:rsidRPr="00561A6C" w:rsidRDefault="00561A6C" w:rsidP="00561A6C">
            <w:pPr>
              <w:spacing w:before="80" w:after="80"/>
              <w:jc w:val="both"/>
              <w:rPr>
                <w:rFonts w:ascii="Calibri Light" w:hAnsi="Calibri Light" w:cs="Calibri Light"/>
                <w:b/>
                <w:bCs/>
                <w:sz w:val="23"/>
                <w:szCs w:val="23"/>
                <w:lang w:val="en-AU"/>
              </w:rPr>
            </w:pPr>
          </w:p>
        </w:tc>
        <w:tc>
          <w:tcPr>
            <w:tcW w:w="4386" w:type="dxa"/>
            <w:tcBorders>
              <w:bottom w:val="single" w:sz="4" w:space="0" w:color="auto"/>
            </w:tcBorders>
          </w:tcPr>
          <w:p w14:paraId="093C3ADB" w14:textId="77777777" w:rsidR="00561A6C" w:rsidRPr="00561A6C" w:rsidRDefault="00561A6C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Review and evaluate the soundness, adequacy, effectiveness and application of the operational, financial and administrative policies, systems and procedures.</w:t>
            </w:r>
          </w:p>
          <w:p w14:paraId="66AA9755" w14:textId="77777777" w:rsidR="00561A6C" w:rsidRPr="00561A6C" w:rsidRDefault="00561A6C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Review and evaluate the integrity, reliability and adequacy of planning and executing the operations.</w:t>
            </w:r>
          </w:p>
          <w:p w14:paraId="79176F80" w14:textId="5BE03F18" w:rsidR="00561A6C" w:rsidRPr="00B015A3" w:rsidRDefault="00561A6C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Identify gaps in control design and operating effectiveness as well as compliance with established policies, plans, procedures, laws and regulations.</w:t>
            </w:r>
          </w:p>
        </w:tc>
        <w:tc>
          <w:tcPr>
            <w:tcW w:w="4159" w:type="dxa"/>
            <w:tcBorders>
              <w:bottom w:val="single" w:sz="4" w:space="0" w:color="auto"/>
            </w:tcBorders>
          </w:tcPr>
          <w:p w14:paraId="131D7797" w14:textId="77777777" w:rsidR="00561A6C" w:rsidRPr="00561A6C" w:rsidRDefault="00561A6C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Prepare draft audit report on the adequacy and effectiveness of the control system and the efficiency with which processes are carried out.</w:t>
            </w:r>
          </w:p>
          <w:p w14:paraId="6C819985" w14:textId="77777777" w:rsidR="00561A6C" w:rsidRPr="00561A6C" w:rsidRDefault="00561A6C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Submit draft audit report to the process owner recommending corrective actions to improve controls and operations.</w:t>
            </w:r>
          </w:p>
          <w:p w14:paraId="5D3318E4" w14:textId="773027B6" w:rsidR="00561A6C" w:rsidRPr="00B015A3" w:rsidRDefault="00561A6C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Conduct closing meeting to discuss and validate observations with process owner and help in developing action plans to mitigate risks.</w:t>
            </w:r>
          </w:p>
        </w:tc>
      </w:tr>
      <w:tr w:rsidR="005A1331" w:rsidRPr="00561A6C" w14:paraId="74423E60" w14:textId="77777777" w:rsidTr="005A1331">
        <w:tc>
          <w:tcPr>
            <w:tcW w:w="12590" w:type="dxa"/>
            <w:gridSpan w:val="3"/>
            <w:shd w:val="clear" w:color="auto" w:fill="0057B8"/>
          </w:tcPr>
          <w:p w14:paraId="45E4C40F" w14:textId="77777777" w:rsidR="005A1331" w:rsidRPr="005A1331" w:rsidRDefault="005A1331" w:rsidP="005A1331">
            <w:pPr>
              <w:spacing w:before="120" w:after="12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  <w:lang w:val="en-AU"/>
              </w:rPr>
            </w:pPr>
            <w:r w:rsidRPr="005A1331"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  <w:lang w:val="en-AU"/>
              </w:rPr>
              <w:t>Deliverables</w:t>
            </w:r>
          </w:p>
        </w:tc>
      </w:tr>
      <w:tr w:rsidR="005A1331" w:rsidRPr="00561A6C" w14:paraId="3A9700E3" w14:textId="77777777" w:rsidTr="00561A6C">
        <w:tc>
          <w:tcPr>
            <w:tcW w:w="4045" w:type="dxa"/>
          </w:tcPr>
          <w:p w14:paraId="2C5FDB4B" w14:textId="77777777" w:rsidR="005A1331" w:rsidRPr="005A1331" w:rsidRDefault="005A1331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Process Understanding.</w:t>
            </w:r>
          </w:p>
          <w:p w14:paraId="746C8DCE" w14:textId="77777777" w:rsidR="005A1331" w:rsidRPr="005A1331" w:rsidRDefault="005A1331" w:rsidP="005A1331">
            <w:pPr>
              <w:pStyle w:val="ListParagraph"/>
              <w:numPr>
                <w:ilvl w:val="0"/>
                <w:numId w:val="4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</w:rPr>
            </w:pP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Audit Program.</w:t>
            </w:r>
          </w:p>
        </w:tc>
        <w:tc>
          <w:tcPr>
            <w:tcW w:w="4386" w:type="dxa"/>
          </w:tcPr>
          <w:p w14:paraId="03891592" w14:textId="23C530FD" w:rsidR="005A1331" w:rsidRPr="005A1331" w:rsidRDefault="005A1331" w:rsidP="00FC108A">
            <w:pPr>
              <w:pStyle w:val="ListParagraph"/>
              <w:numPr>
                <w:ilvl w:val="0"/>
                <w:numId w:val="47"/>
              </w:numPr>
              <w:spacing w:before="120" w:after="12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Working Papers</w:t>
            </w:r>
            <w:r w:rsidR="00253244">
              <w:rPr>
                <w:rFonts w:ascii="Calibri Light" w:hAnsi="Calibri Light" w:cs="Calibri Light"/>
                <w:sz w:val="23"/>
                <w:szCs w:val="23"/>
                <w:lang w:val="en-AU"/>
              </w:rPr>
              <w:t>.</w:t>
            </w:r>
          </w:p>
        </w:tc>
        <w:tc>
          <w:tcPr>
            <w:tcW w:w="4159" w:type="dxa"/>
          </w:tcPr>
          <w:p w14:paraId="3D0D2DB9" w14:textId="77777777" w:rsidR="005A1331" w:rsidRDefault="005A1331" w:rsidP="00561A6C">
            <w:pPr>
              <w:pStyle w:val="ListParagraph"/>
              <w:numPr>
                <w:ilvl w:val="0"/>
                <w:numId w:val="47"/>
              </w:numPr>
              <w:spacing w:before="120" w:after="12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Draft Audit Report.</w:t>
            </w:r>
          </w:p>
          <w:p w14:paraId="3D9FE813" w14:textId="77777777" w:rsidR="005A1331" w:rsidRPr="00561A6C" w:rsidRDefault="005A1331" w:rsidP="00561A6C">
            <w:pPr>
              <w:pStyle w:val="ListParagraph"/>
              <w:numPr>
                <w:ilvl w:val="0"/>
                <w:numId w:val="47"/>
              </w:numPr>
              <w:spacing w:before="120" w:after="12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Final Audit Report.</w:t>
            </w:r>
          </w:p>
        </w:tc>
      </w:tr>
      <w:bookmarkEnd w:id="1"/>
      <w:bookmarkEnd w:id="2"/>
      <w:bookmarkEnd w:id="3"/>
    </w:tbl>
    <w:p w14:paraId="381A3B30" w14:textId="46253CB8" w:rsidR="00096043" w:rsidRDefault="00096043" w:rsidP="00096043">
      <w:pPr>
        <w:rPr>
          <w:lang w:val="en-GB"/>
        </w:rPr>
      </w:pPr>
    </w:p>
    <w:p w14:paraId="1D97267A" w14:textId="664EED39" w:rsidR="00790736" w:rsidRDefault="00790736" w:rsidP="00096043">
      <w:pPr>
        <w:rPr>
          <w:lang w:val="en-GB"/>
        </w:rPr>
      </w:pPr>
    </w:p>
    <w:p w14:paraId="7CEF8556" w14:textId="2D5D2F75" w:rsidR="00790736" w:rsidRDefault="00790736" w:rsidP="00096043">
      <w:pPr>
        <w:rPr>
          <w:lang w:val="en-GB"/>
        </w:rPr>
      </w:pPr>
    </w:p>
    <w:p w14:paraId="6AF270B2" w14:textId="25A8257B" w:rsidR="00790736" w:rsidRDefault="00790736" w:rsidP="00096043">
      <w:pPr>
        <w:rPr>
          <w:lang w:val="en-GB"/>
        </w:rPr>
      </w:pPr>
    </w:p>
    <w:p w14:paraId="3EB29F60" w14:textId="4C3657D1" w:rsidR="00790736" w:rsidRDefault="00790736" w:rsidP="00096043">
      <w:pPr>
        <w:rPr>
          <w:lang w:val="en-GB"/>
        </w:rPr>
      </w:pPr>
    </w:p>
    <w:p w14:paraId="5BD3D167" w14:textId="77777777" w:rsidR="00790736" w:rsidRDefault="00790736" w:rsidP="00096043">
      <w:pPr>
        <w:rPr>
          <w:lang w:val="en-GB"/>
        </w:rPr>
      </w:pPr>
    </w:p>
    <w:p w14:paraId="29A77178" w14:textId="77777777" w:rsidR="00060D1A" w:rsidRPr="005A1331" w:rsidRDefault="00C6480C" w:rsidP="005A1331">
      <w:pPr>
        <w:pStyle w:val="ListParagraph"/>
        <w:numPr>
          <w:ilvl w:val="0"/>
          <w:numId w:val="3"/>
        </w:numPr>
        <w:spacing w:before="240" w:after="12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noProof/>
        </w:rPr>
        <w:lastRenderedPageBreak/>
        <mc:AlternateContent>
          <mc:Choice Requires="wps">
            <w:drawing>
              <wp:anchor distT="0" distB="0" distL="114297" distR="114297" simplePos="0" relativeHeight="251731968" behindDoc="0" locked="0" layoutInCell="1" allowOverlap="1" wp14:anchorId="210C3360" wp14:editId="6C1B9DB9">
                <wp:simplePos x="0" y="0"/>
                <wp:positionH relativeFrom="column">
                  <wp:posOffset>-1400176</wp:posOffset>
                </wp:positionH>
                <wp:positionV relativeFrom="paragraph">
                  <wp:posOffset>46990</wp:posOffset>
                </wp:positionV>
                <wp:extent cx="0" cy="1257300"/>
                <wp:effectExtent l="0" t="0" r="19050" b="19050"/>
                <wp:wrapNone/>
                <wp:docPr id="6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125730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79101753" id="Straight Connector 3" o:spid="_x0000_s1026" style="position:absolute;flip:x;z-index:251731968;visibility:visible;mso-wrap-style:square;mso-width-percent:0;mso-height-percent:0;mso-wrap-distance-left:3.17492mm;mso-wrap-distance-top:0;mso-wrap-distance-right:3.17492mm;mso-wrap-distance-bottom:0;mso-position-horizontal:absolute;mso-position-horizontal-relative:text;mso-position-vertical:absolute;mso-position-vertical-relative:text;mso-width-percent:0;mso-height-percent:0;mso-width-relative:margin;mso-height-relative:page" from="-110.25pt,3.7pt" to="-110.25pt,10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" strokecolor="#002060">
                <o:lock v:ext="edit" shapetype="f"/>
              </v:line>
            </w:pict>
          </mc:Fallback>
        </mc:AlternateContent>
      </w:r>
      <w:r w:rsidR="00060D1A" w:rsidRPr="005A2A9E">
        <w:rPr>
          <w:rFonts w:ascii="Calibri Light" w:hAnsi="Calibri Light" w:cs="Calibri Light"/>
          <w:b/>
          <w:sz w:val="28"/>
          <w:szCs w:val="28"/>
          <w:lang w:val="en-GB"/>
        </w:rPr>
        <w:t>Expectations from Process Owners</w:t>
      </w:r>
    </w:p>
    <w:p w14:paraId="17B8C4B0" w14:textId="77777777" w:rsidR="007734AE" w:rsidRPr="00AE0F40" w:rsidRDefault="006D3BE8" w:rsidP="00AE0F40">
      <w:pPr>
        <w:spacing w:before="120"/>
        <w:ind w:firstLine="360"/>
        <w:jc w:val="both"/>
        <w:rPr>
          <w:rFonts w:ascii="Calibri Light" w:hAnsi="Calibri Light" w:cs="Calibri Light"/>
          <w:bCs/>
          <w:color w:val="000000"/>
          <w:lang w:val="en-GB"/>
        </w:rPr>
      </w:pPr>
      <w:r w:rsidRPr="00AE0F40">
        <w:rPr>
          <w:rFonts w:ascii="Calibri Light" w:hAnsi="Calibri Light" w:cs="Calibri Light"/>
          <w:bCs/>
          <w:color w:val="000000"/>
          <w:lang w:val="en-GB"/>
        </w:rPr>
        <w:t xml:space="preserve">We would appreciate if </w:t>
      </w:r>
      <w:r w:rsidR="007B34AD" w:rsidRPr="00AE0F40">
        <w:rPr>
          <w:rFonts w:ascii="Calibri Light" w:hAnsi="Calibri Light" w:cs="Calibri Light"/>
          <w:bCs/>
          <w:color w:val="000000"/>
          <w:lang w:val="en-GB"/>
        </w:rPr>
        <w:t xml:space="preserve">you </w:t>
      </w:r>
      <w:r w:rsidR="00FB5775" w:rsidRPr="00AE0F40">
        <w:rPr>
          <w:rFonts w:ascii="Calibri Light" w:hAnsi="Calibri Light" w:cs="Calibri Light"/>
          <w:bCs/>
          <w:color w:val="000000"/>
          <w:lang w:val="en-GB"/>
        </w:rPr>
        <w:t>kindly arrange for the following</w:t>
      </w:r>
      <w:r w:rsidRPr="00AE0F40">
        <w:rPr>
          <w:rFonts w:ascii="Calibri Light" w:hAnsi="Calibri Light" w:cs="Calibri Light"/>
          <w:bCs/>
          <w:color w:val="000000"/>
          <w:lang w:val="en-GB"/>
        </w:rPr>
        <w:t xml:space="preserve">: </w:t>
      </w:r>
    </w:p>
    <w:p w14:paraId="265E6157" w14:textId="77777777" w:rsidR="00793B2C" w:rsidRPr="00AE0F40" w:rsidRDefault="00793B2C" w:rsidP="00AE0F40">
      <w:pPr>
        <w:pStyle w:val="StyleFrutiger45Light10ptJustifiedLeft05Before5"/>
        <w:numPr>
          <w:ilvl w:val="0"/>
          <w:numId w:val="1"/>
        </w:numPr>
        <w:spacing w:before="120" w:after="120"/>
        <w:rPr>
          <w:rFonts w:ascii="Calibri Light" w:hAnsi="Calibri Light" w:cs="Calibri Light"/>
          <w:sz w:val="24"/>
          <w:szCs w:val="24"/>
        </w:rPr>
      </w:pPr>
      <w:r w:rsidRPr="00AE0F40">
        <w:rPr>
          <w:rFonts w:ascii="Calibri Light" w:hAnsi="Calibri Light" w:cs="Calibri Light"/>
          <w:b/>
          <w:sz w:val="24"/>
          <w:szCs w:val="24"/>
        </w:rPr>
        <w:t xml:space="preserve">A Focal Point </w:t>
      </w:r>
      <w:r w:rsidR="007734AE" w:rsidRPr="00AE0F40">
        <w:rPr>
          <w:rFonts w:ascii="Calibri Light" w:hAnsi="Calibri Light" w:cs="Calibri Light"/>
          <w:sz w:val="24"/>
          <w:szCs w:val="24"/>
        </w:rPr>
        <w:t xml:space="preserve">to </w:t>
      </w:r>
      <w:r w:rsidRPr="00AE0F40">
        <w:rPr>
          <w:rFonts w:ascii="Calibri Light" w:hAnsi="Calibri Light" w:cs="Calibri Light"/>
          <w:sz w:val="24"/>
          <w:szCs w:val="24"/>
        </w:rPr>
        <w:t xml:space="preserve">facilitate the process of providing the required information and documentation during the course of our review. We may also conduct </w:t>
      </w:r>
      <w:r w:rsidR="00AE0F40">
        <w:rPr>
          <w:rFonts w:ascii="Calibri Light" w:hAnsi="Calibri Light" w:cs="Calibri Light"/>
          <w:sz w:val="24"/>
          <w:szCs w:val="24"/>
        </w:rPr>
        <w:t>meetings</w:t>
      </w:r>
      <w:r w:rsidRPr="00AE0F40">
        <w:rPr>
          <w:rFonts w:ascii="Calibri Light" w:hAnsi="Calibri Light" w:cs="Calibri Light"/>
          <w:sz w:val="24"/>
          <w:szCs w:val="24"/>
        </w:rPr>
        <w:t xml:space="preserve"> with the respective personnel for further understanding of the current processes</w:t>
      </w:r>
      <w:r w:rsidR="00BE706A" w:rsidRPr="00AE0F40">
        <w:rPr>
          <w:rFonts w:ascii="Calibri Light" w:hAnsi="Calibri Light" w:cs="Calibri Light"/>
          <w:sz w:val="24"/>
          <w:szCs w:val="24"/>
        </w:rPr>
        <w:t xml:space="preserve">. </w:t>
      </w:r>
    </w:p>
    <w:p w14:paraId="0DC91270" w14:textId="77777777" w:rsidR="007734AE" w:rsidRPr="00AE0F40" w:rsidRDefault="00793B2C" w:rsidP="00AE0F40">
      <w:pPr>
        <w:pStyle w:val="StyleFrutiger45Light10ptJustifiedLeft05Before5"/>
        <w:numPr>
          <w:ilvl w:val="0"/>
          <w:numId w:val="1"/>
        </w:numPr>
        <w:spacing w:before="120" w:after="120"/>
        <w:rPr>
          <w:rFonts w:ascii="Calibri Light" w:hAnsi="Calibri Light" w:cs="Calibri Light"/>
          <w:sz w:val="24"/>
          <w:szCs w:val="24"/>
        </w:rPr>
      </w:pPr>
      <w:r w:rsidRPr="00AE0F40">
        <w:rPr>
          <w:rFonts w:ascii="Calibri Light" w:hAnsi="Calibri Light" w:cs="Calibri Light"/>
          <w:bCs/>
          <w:sz w:val="24"/>
          <w:szCs w:val="24"/>
        </w:rPr>
        <w:t>Notify the respective personnel “</w:t>
      </w:r>
      <w:r w:rsidRPr="00AE0F40">
        <w:rPr>
          <w:rFonts w:ascii="Calibri Light" w:hAnsi="Calibri Light" w:cs="Calibri Light"/>
          <w:sz w:val="24"/>
          <w:szCs w:val="24"/>
        </w:rPr>
        <w:t xml:space="preserve">key staff members” </w:t>
      </w:r>
      <w:r w:rsidR="007734AE" w:rsidRPr="00AE0F40">
        <w:rPr>
          <w:rFonts w:ascii="Calibri Light" w:hAnsi="Calibri Light" w:cs="Calibri Light"/>
          <w:sz w:val="24"/>
          <w:szCs w:val="24"/>
        </w:rPr>
        <w:t xml:space="preserve">about </w:t>
      </w:r>
      <w:r w:rsidR="005C58A5" w:rsidRPr="00AE0F40">
        <w:rPr>
          <w:rFonts w:ascii="Calibri Light" w:hAnsi="Calibri Light" w:cs="Calibri Light"/>
          <w:sz w:val="24"/>
          <w:szCs w:val="24"/>
        </w:rPr>
        <w:t>the review</w:t>
      </w:r>
      <w:r w:rsidRPr="00AE0F40">
        <w:rPr>
          <w:rFonts w:ascii="Calibri Light" w:hAnsi="Calibri Light" w:cs="Calibri Light"/>
          <w:sz w:val="24"/>
          <w:szCs w:val="24"/>
        </w:rPr>
        <w:t xml:space="preserve"> and scope of work. </w:t>
      </w:r>
    </w:p>
    <w:p w14:paraId="75D4FF44" w14:textId="136FC0CB" w:rsidR="001055FA" w:rsidRDefault="001055FA" w:rsidP="007734AE">
      <w:pPr>
        <w:pStyle w:val="StyleFrutiger45Light10ptJustifiedLeft05Before5"/>
        <w:rPr>
          <w:rFonts w:ascii="Calibri Light" w:hAnsi="Calibri Light" w:cs="Calibri Light"/>
          <w:sz w:val="24"/>
          <w:szCs w:val="24"/>
        </w:rPr>
      </w:pPr>
    </w:p>
    <w:p w14:paraId="0751D6D5" w14:textId="77777777" w:rsidR="00AE0F40" w:rsidRDefault="00870B41" w:rsidP="00AE0F40">
      <w:pPr>
        <w:pStyle w:val="ListParagraph"/>
        <w:numPr>
          <w:ilvl w:val="0"/>
          <w:numId w:val="3"/>
        </w:numPr>
        <w:spacing w:before="240" w:after="24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t xml:space="preserve">Detailed Project </w:t>
      </w:r>
      <w:r w:rsidR="00793B2C" w:rsidRPr="005A2A9E">
        <w:rPr>
          <w:rFonts w:ascii="Calibri Light" w:hAnsi="Calibri Light" w:cs="Calibri Light"/>
          <w:b/>
          <w:sz w:val="28"/>
          <w:szCs w:val="28"/>
          <w:lang w:val="en-GB"/>
        </w:rPr>
        <w:t>Timeliness</w:t>
      </w:r>
    </w:p>
    <w:tbl>
      <w:tblPr>
        <w:tblStyle w:val="TableGrid"/>
        <w:tblpPr w:leftFromText="180" w:rightFromText="180" w:vertAnchor="text" w:horzAnchor="margin" w:tblpX="430" w:tblpY="279"/>
        <w:tblW w:w="12950" w:type="dxa"/>
        <w:tblLook w:val="04A0" w:firstRow="1" w:lastRow="0" w:firstColumn="1" w:lastColumn="0" w:noHBand="0" w:noVBand="1"/>
      </w:tblPr>
      <w:tblGrid>
        <w:gridCol w:w="1676"/>
        <w:gridCol w:w="1268"/>
        <w:gridCol w:w="1269"/>
        <w:gridCol w:w="1268"/>
        <w:gridCol w:w="1443"/>
        <w:gridCol w:w="1448"/>
        <w:gridCol w:w="1592"/>
        <w:gridCol w:w="1505"/>
        <w:gridCol w:w="1481"/>
      </w:tblGrid>
      <w:tr w:rsidR="009C23B2" w:rsidRPr="00356707" w14:paraId="407E16FA" w14:textId="313D3823" w:rsidTr="00904B09">
        <w:trPr>
          <w:trHeight w:val="153"/>
        </w:trPr>
        <w:tc>
          <w:tcPr>
            <w:tcW w:w="1676" w:type="dxa"/>
            <w:vMerge w:val="restart"/>
            <w:shd w:val="clear" w:color="auto" w:fill="0057B8"/>
          </w:tcPr>
          <w:p w14:paraId="69AB580F" w14:textId="77777777" w:rsidR="009C23B2" w:rsidRPr="00356707" w:rsidRDefault="009C23B2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 w:rsidRPr="00356707"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Audit Process</w:t>
            </w:r>
          </w:p>
        </w:tc>
        <w:tc>
          <w:tcPr>
            <w:tcW w:w="2537" w:type="dxa"/>
            <w:gridSpan w:val="2"/>
            <w:shd w:val="clear" w:color="auto" w:fill="0057B8"/>
          </w:tcPr>
          <w:p w14:paraId="5ACF2AC3" w14:textId="44509BD1" w:rsidR="009C23B2" w:rsidRDefault="009C23B2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January 2023</w:t>
            </w:r>
          </w:p>
        </w:tc>
        <w:tc>
          <w:tcPr>
            <w:tcW w:w="5751" w:type="dxa"/>
            <w:gridSpan w:val="4"/>
            <w:shd w:val="clear" w:color="auto" w:fill="0057B8"/>
          </w:tcPr>
          <w:p w14:paraId="566CFD2D" w14:textId="6532026A" w:rsidR="009C23B2" w:rsidRDefault="009C23B2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February 2023</w:t>
            </w:r>
          </w:p>
        </w:tc>
        <w:tc>
          <w:tcPr>
            <w:tcW w:w="2986" w:type="dxa"/>
            <w:gridSpan w:val="2"/>
            <w:shd w:val="clear" w:color="auto" w:fill="0057B8"/>
          </w:tcPr>
          <w:p w14:paraId="149F67A4" w14:textId="2D4E8B72" w:rsidR="009C23B2" w:rsidRDefault="009C23B2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March 2023</w:t>
            </w:r>
          </w:p>
        </w:tc>
      </w:tr>
      <w:tr w:rsidR="009C23B2" w:rsidRPr="00356707" w14:paraId="0A51AE45" w14:textId="4257B8A6" w:rsidTr="009C23B2">
        <w:trPr>
          <w:trHeight w:val="153"/>
        </w:trPr>
        <w:tc>
          <w:tcPr>
            <w:tcW w:w="1676" w:type="dxa"/>
            <w:vMerge/>
          </w:tcPr>
          <w:p w14:paraId="404442BF" w14:textId="77777777" w:rsidR="009C23B2" w:rsidRPr="00356707" w:rsidRDefault="009C23B2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68" w:type="dxa"/>
            <w:shd w:val="clear" w:color="auto" w:fill="0057B8"/>
          </w:tcPr>
          <w:p w14:paraId="15C16FA2" w14:textId="6B6294D6" w:rsidR="009C23B2" w:rsidRPr="00356707" w:rsidRDefault="009C23B2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3</w:t>
            </w:r>
          </w:p>
        </w:tc>
        <w:tc>
          <w:tcPr>
            <w:tcW w:w="1269" w:type="dxa"/>
            <w:shd w:val="clear" w:color="auto" w:fill="0057B8"/>
          </w:tcPr>
          <w:p w14:paraId="09B54809" w14:textId="515CBA78" w:rsidR="009C23B2" w:rsidRPr="00356707" w:rsidRDefault="009C23B2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4</w:t>
            </w:r>
          </w:p>
        </w:tc>
        <w:tc>
          <w:tcPr>
            <w:tcW w:w="1268" w:type="dxa"/>
            <w:tcBorders>
              <w:right w:val="single" w:sz="4" w:space="0" w:color="auto"/>
            </w:tcBorders>
            <w:shd w:val="clear" w:color="auto" w:fill="0057B8"/>
          </w:tcPr>
          <w:p w14:paraId="7778C1FF" w14:textId="4B575ECA" w:rsidR="009C23B2" w:rsidRPr="00356707" w:rsidRDefault="009C23B2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1</w:t>
            </w:r>
          </w:p>
        </w:tc>
        <w:tc>
          <w:tcPr>
            <w:tcW w:w="1443" w:type="dxa"/>
            <w:shd w:val="clear" w:color="auto" w:fill="0057B8"/>
          </w:tcPr>
          <w:p w14:paraId="71BE86CC" w14:textId="3CD6E8B9" w:rsidR="009C23B2" w:rsidRDefault="009C23B2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2</w:t>
            </w:r>
          </w:p>
        </w:tc>
        <w:tc>
          <w:tcPr>
            <w:tcW w:w="1448" w:type="dxa"/>
            <w:shd w:val="clear" w:color="auto" w:fill="0057B8"/>
          </w:tcPr>
          <w:p w14:paraId="636ACE66" w14:textId="496013D5" w:rsidR="009C23B2" w:rsidRDefault="009C23B2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3</w:t>
            </w:r>
          </w:p>
        </w:tc>
        <w:tc>
          <w:tcPr>
            <w:tcW w:w="1592" w:type="dxa"/>
            <w:tcBorders>
              <w:right w:val="single" w:sz="4" w:space="0" w:color="auto"/>
            </w:tcBorders>
            <w:shd w:val="clear" w:color="auto" w:fill="0057B8"/>
          </w:tcPr>
          <w:p w14:paraId="50D5FA11" w14:textId="18ED51E0" w:rsidR="009C23B2" w:rsidRDefault="009C23B2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- 4</w:t>
            </w:r>
          </w:p>
        </w:tc>
        <w:tc>
          <w:tcPr>
            <w:tcW w:w="1505" w:type="dxa"/>
            <w:tcBorders>
              <w:right w:val="single" w:sz="4" w:space="0" w:color="auto"/>
            </w:tcBorders>
            <w:shd w:val="clear" w:color="auto" w:fill="0057B8"/>
          </w:tcPr>
          <w:p w14:paraId="554735CA" w14:textId="4DAA47AF" w:rsidR="009C23B2" w:rsidRDefault="009C23B2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Week-1</w:t>
            </w:r>
          </w:p>
        </w:tc>
        <w:tc>
          <w:tcPr>
            <w:tcW w:w="1481" w:type="dxa"/>
            <w:tcBorders>
              <w:right w:val="single" w:sz="4" w:space="0" w:color="auto"/>
            </w:tcBorders>
            <w:shd w:val="clear" w:color="auto" w:fill="0057B8"/>
          </w:tcPr>
          <w:p w14:paraId="3A538961" w14:textId="79A7D86B" w:rsidR="009C23B2" w:rsidRDefault="009C23B2" w:rsidP="00933367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2</w:t>
            </w:r>
          </w:p>
        </w:tc>
      </w:tr>
      <w:tr w:rsidR="009C23B2" w:rsidRPr="00356707" w14:paraId="277AF66A" w14:textId="31CA163F" w:rsidTr="009C23B2">
        <w:trPr>
          <w:trHeight w:val="153"/>
        </w:trPr>
        <w:tc>
          <w:tcPr>
            <w:tcW w:w="1676" w:type="dxa"/>
            <w:vAlign w:val="center"/>
          </w:tcPr>
          <w:p w14:paraId="7A974170" w14:textId="77777777" w:rsidR="009C23B2" w:rsidRPr="00356707" w:rsidRDefault="009C23B2" w:rsidP="00933367">
            <w:pPr>
              <w:rPr>
                <w:rFonts w:ascii="Calibri Light" w:hAnsi="Calibri Light" w:cs="Calibri Light"/>
                <w:b/>
                <w:bCs/>
                <w:color w:val="000000"/>
              </w:rPr>
            </w:pPr>
            <w:r w:rsidRPr="00356707">
              <w:rPr>
                <w:rFonts w:ascii="Calibri Light" w:hAnsi="Calibri Light" w:cs="Calibri Light"/>
                <w:b/>
                <w:bCs/>
                <w:color w:val="000000"/>
              </w:rPr>
              <w:t>Planning</w:t>
            </w:r>
          </w:p>
        </w:tc>
        <w:tc>
          <w:tcPr>
            <w:tcW w:w="1268" w:type="dxa"/>
            <w:shd w:val="clear" w:color="auto" w:fill="92D400" w:themeFill="accent2"/>
          </w:tcPr>
          <w:p w14:paraId="17B6649E" w14:textId="2A25EBB0" w:rsidR="009C23B2" w:rsidRPr="00356707" w:rsidRDefault="009C23B2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69" w:type="dxa"/>
            <w:shd w:val="clear" w:color="auto" w:fill="92D050"/>
          </w:tcPr>
          <w:p w14:paraId="31D9FCF3" w14:textId="77777777" w:rsidR="009C23B2" w:rsidRPr="00356707" w:rsidRDefault="009C23B2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68" w:type="dxa"/>
            <w:tcBorders>
              <w:right w:val="single" w:sz="6" w:space="0" w:color="000000"/>
            </w:tcBorders>
            <w:shd w:val="clear" w:color="auto" w:fill="auto"/>
          </w:tcPr>
          <w:p w14:paraId="1BBED964" w14:textId="0A99302E" w:rsidR="009C23B2" w:rsidRPr="00356707" w:rsidRDefault="009C23B2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443" w:type="dxa"/>
          </w:tcPr>
          <w:p w14:paraId="60524F16" w14:textId="77777777" w:rsidR="009C23B2" w:rsidRPr="00356707" w:rsidRDefault="009C23B2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448" w:type="dxa"/>
          </w:tcPr>
          <w:p w14:paraId="3C59BB62" w14:textId="35462DA8" w:rsidR="009C23B2" w:rsidRPr="00356707" w:rsidRDefault="009C23B2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592" w:type="dxa"/>
            <w:tcBorders>
              <w:right w:val="single" w:sz="6" w:space="0" w:color="000000"/>
            </w:tcBorders>
          </w:tcPr>
          <w:p w14:paraId="30F23C67" w14:textId="137CF899" w:rsidR="009C23B2" w:rsidRPr="00356707" w:rsidRDefault="009C23B2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505" w:type="dxa"/>
            <w:tcBorders>
              <w:right w:val="single" w:sz="6" w:space="0" w:color="000000"/>
            </w:tcBorders>
          </w:tcPr>
          <w:p w14:paraId="715DA825" w14:textId="77777777" w:rsidR="009C23B2" w:rsidRPr="00356707" w:rsidRDefault="009C23B2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481" w:type="dxa"/>
            <w:tcBorders>
              <w:right w:val="single" w:sz="6" w:space="0" w:color="000000"/>
            </w:tcBorders>
          </w:tcPr>
          <w:p w14:paraId="30C437B8" w14:textId="77777777" w:rsidR="009C23B2" w:rsidRPr="00356707" w:rsidRDefault="009C23B2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</w:tr>
      <w:tr w:rsidR="009C23B2" w:rsidRPr="00356707" w14:paraId="3703B1AF" w14:textId="729A5699" w:rsidTr="009C23B2">
        <w:trPr>
          <w:trHeight w:val="153"/>
        </w:trPr>
        <w:tc>
          <w:tcPr>
            <w:tcW w:w="1676" w:type="dxa"/>
            <w:vAlign w:val="center"/>
          </w:tcPr>
          <w:p w14:paraId="334BFEB3" w14:textId="77777777" w:rsidR="009C23B2" w:rsidRPr="00356707" w:rsidRDefault="009C23B2" w:rsidP="00933367">
            <w:pPr>
              <w:rPr>
                <w:rFonts w:ascii="Calibri Light" w:hAnsi="Calibri Light" w:cs="Calibri Light"/>
                <w:b/>
                <w:bCs/>
                <w:color w:val="000000"/>
              </w:rPr>
            </w:pPr>
            <w:r w:rsidRPr="00356707">
              <w:rPr>
                <w:rFonts w:ascii="Calibri Light" w:hAnsi="Calibri Light" w:cs="Calibri Light"/>
                <w:b/>
                <w:bCs/>
                <w:color w:val="000000"/>
              </w:rPr>
              <w:t>Execution and Field Work</w:t>
            </w:r>
          </w:p>
        </w:tc>
        <w:tc>
          <w:tcPr>
            <w:tcW w:w="1268" w:type="dxa"/>
          </w:tcPr>
          <w:p w14:paraId="0576E9BB" w14:textId="319E7016" w:rsidR="009C23B2" w:rsidRPr="00356707" w:rsidRDefault="009C23B2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69" w:type="dxa"/>
            <w:shd w:val="clear" w:color="auto" w:fill="auto"/>
          </w:tcPr>
          <w:p w14:paraId="609E5EF6" w14:textId="77777777" w:rsidR="009C23B2" w:rsidRPr="00356707" w:rsidRDefault="009C23B2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68" w:type="dxa"/>
            <w:tcBorders>
              <w:right w:val="single" w:sz="6" w:space="0" w:color="000000"/>
            </w:tcBorders>
            <w:shd w:val="clear" w:color="auto" w:fill="92D400"/>
          </w:tcPr>
          <w:p w14:paraId="61D93132" w14:textId="12C9BE83" w:rsidR="009C23B2" w:rsidRPr="00356707" w:rsidRDefault="009C23B2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443" w:type="dxa"/>
            <w:shd w:val="clear" w:color="auto" w:fill="92D400"/>
          </w:tcPr>
          <w:p w14:paraId="2C0DCE75" w14:textId="77777777" w:rsidR="009C23B2" w:rsidRPr="00356707" w:rsidRDefault="009C23B2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448" w:type="dxa"/>
            <w:shd w:val="clear" w:color="auto" w:fill="92D050"/>
          </w:tcPr>
          <w:p w14:paraId="2D9EBF43" w14:textId="50B0DCA7" w:rsidR="009C23B2" w:rsidRPr="00356707" w:rsidRDefault="009C23B2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592" w:type="dxa"/>
            <w:tcBorders>
              <w:right w:val="single" w:sz="6" w:space="0" w:color="000000"/>
            </w:tcBorders>
            <w:shd w:val="clear" w:color="auto" w:fill="92D050"/>
          </w:tcPr>
          <w:p w14:paraId="2C40BE39" w14:textId="5976621C" w:rsidR="009C23B2" w:rsidRPr="00356707" w:rsidRDefault="009C23B2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505" w:type="dxa"/>
            <w:tcBorders>
              <w:right w:val="single" w:sz="6" w:space="0" w:color="000000"/>
            </w:tcBorders>
          </w:tcPr>
          <w:p w14:paraId="2FB9226A" w14:textId="77777777" w:rsidR="009C23B2" w:rsidRPr="00356707" w:rsidRDefault="009C23B2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481" w:type="dxa"/>
            <w:tcBorders>
              <w:right w:val="single" w:sz="6" w:space="0" w:color="000000"/>
            </w:tcBorders>
          </w:tcPr>
          <w:p w14:paraId="25F913BC" w14:textId="77777777" w:rsidR="009C23B2" w:rsidRPr="00356707" w:rsidRDefault="009C23B2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</w:tr>
      <w:tr w:rsidR="009C23B2" w:rsidRPr="00356707" w14:paraId="0674C72E" w14:textId="5F76D95A" w:rsidTr="009C23B2">
        <w:trPr>
          <w:trHeight w:val="153"/>
        </w:trPr>
        <w:tc>
          <w:tcPr>
            <w:tcW w:w="1676" w:type="dxa"/>
            <w:vAlign w:val="center"/>
          </w:tcPr>
          <w:p w14:paraId="23C460DD" w14:textId="77777777" w:rsidR="009C23B2" w:rsidRPr="00356707" w:rsidRDefault="009C23B2" w:rsidP="00933367">
            <w:pPr>
              <w:rPr>
                <w:rFonts w:ascii="Calibri Light" w:hAnsi="Calibri Light" w:cs="Calibri Light"/>
                <w:b/>
                <w:bCs/>
                <w:color w:val="00000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</w:rPr>
              <w:t>Reporting</w:t>
            </w:r>
          </w:p>
        </w:tc>
        <w:tc>
          <w:tcPr>
            <w:tcW w:w="1268" w:type="dxa"/>
          </w:tcPr>
          <w:p w14:paraId="3FC4D367" w14:textId="4F796DC5" w:rsidR="009C23B2" w:rsidRPr="00356707" w:rsidRDefault="009C23B2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69" w:type="dxa"/>
          </w:tcPr>
          <w:p w14:paraId="48621C89" w14:textId="77777777" w:rsidR="009C23B2" w:rsidRPr="00356707" w:rsidRDefault="009C23B2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68" w:type="dxa"/>
            <w:tcBorders>
              <w:right w:val="single" w:sz="6" w:space="0" w:color="000000"/>
            </w:tcBorders>
          </w:tcPr>
          <w:p w14:paraId="3076B79A" w14:textId="36ADE620" w:rsidR="009C23B2" w:rsidRPr="00356707" w:rsidRDefault="009C23B2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443" w:type="dxa"/>
          </w:tcPr>
          <w:p w14:paraId="6ECADA19" w14:textId="77777777" w:rsidR="009C23B2" w:rsidRPr="00356707" w:rsidRDefault="009C23B2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448" w:type="dxa"/>
            <w:shd w:val="clear" w:color="auto" w:fill="auto"/>
          </w:tcPr>
          <w:p w14:paraId="5DE38162" w14:textId="28B6258A" w:rsidR="009C23B2" w:rsidRPr="00356707" w:rsidRDefault="009C23B2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592" w:type="dxa"/>
            <w:tcBorders>
              <w:right w:val="single" w:sz="6" w:space="0" w:color="000000"/>
            </w:tcBorders>
            <w:shd w:val="clear" w:color="auto" w:fill="auto"/>
          </w:tcPr>
          <w:p w14:paraId="6B0B57D7" w14:textId="3E1C472E" w:rsidR="009C23B2" w:rsidRPr="00356707" w:rsidRDefault="009C23B2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505" w:type="dxa"/>
            <w:tcBorders>
              <w:right w:val="single" w:sz="6" w:space="0" w:color="000000"/>
            </w:tcBorders>
            <w:shd w:val="clear" w:color="auto" w:fill="92D400"/>
          </w:tcPr>
          <w:p w14:paraId="392AF112" w14:textId="77777777" w:rsidR="009C23B2" w:rsidRPr="00356707" w:rsidRDefault="009C23B2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481" w:type="dxa"/>
            <w:tcBorders>
              <w:right w:val="single" w:sz="6" w:space="0" w:color="000000"/>
            </w:tcBorders>
            <w:shd w:val="clear" w:color="auto" w:fill="92D400"/>
          </w:tcPr>
          <w:p w14:paraId="6D7D4B87" w14:textId="77777777" w:rsidR="009C23B2" w:rsidRPr="00356707" w:rsidRDefault="009C23B2" w:rsidP="00933367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</w:tr>
    </w:tbl>
    <w:p w14:paraId="70A779B1" w14:textId="77777777" w:rsidR="00B015A3" w:rsidRDefault="00B015A3" w:rsidP="00B015A3">
      <w:pPr>
        <w:pStyle w:val="ListParagraph"/>
        <w:spacing w:before="240" w:after="120" w:line="276" w:lineRule="auto"/>
        <w:ind w:left="36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651E055E" w14:textId="3E6F7446" w:rsidR="0002291F" w:rsidRPr="00A14B90" w:rsidRDefault="0002291F" w:rsidP="00A14B90">
      <w:pPr>
        <w:spacing w:before="240" w:after="120" w:line="276" w:lineRule="auto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75223FC4" w14:textId="77777777" w:rsidR="0002291F" w:rsidRDefault="0002291F" w:rsidP="00B015A3">
      <w:pPr>
        <w:pStyle w:val="ListParagraph"/>
        <w:spacing w:before="240" w:after="120" w:line="276" w:lineRule="auto"/>
        <w:ind w:left="36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1B7A38D2" w14:textId="749251BE" w:rsidR="003C5898" w:rsidRPr="005A2A9E" w:rsidRDefault="003C5898" w:rsidP="00CA3CFB">
      <w:pPr>
        <w:pStyle w:val="ListParagraph"/>
        <w:numPr>
          <w:ilvl w:val="0"/>
          <w:numId w:val="3"/>
        </w:numPr>
        <w:spacing w:before="240" w:after="120" w:line="276" w:lineRule="auto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lastRenderedPageBreak/>
        <w:t>Proposed Communication and Reporting</w:t>
      </w:r>
    </w:p>
    <w:p w14:paraId="3AE28078" w14:textId="77777777" w:rsidR="006A0B95" w:rsidRPr="00F01A57" w:rsidRDefault="006A0B95" w:rsidP="00F01A57">
      <w:pPr>
        <w:spacing w:before="120" w:after="120"/>
        <w:ind w:firstLine="360"/>
        <w:jc w:val="both"/>
        <w:rPr>
          <w:rFonts w:ascii="Calibri Light" w:hAnsi="Calibri Light" w:cs="Calibri Light"/>
          <w:bCs/>
          <w:color w:val="000000"/>
          <w:lang w:val="en-GB"/>
        </w:rPr>
      </w:pPr>
      <w:r w:rsidRPr="00F01A57">
        <w:rPr>
          <w:rFonts w:ascii="Calibri Light" w:hAnsi="Calibri Light" w:cs="Calibri Light"/>
          <w:bCs/>
          <w:color w:val="000000"/>
          <w:lang w:val="en-GB"/>
        </w:rPr>
        <w:t xml:space="preserve">Below is the summary of our </w:t>
      </w:r>
      <w:r w:rsidR="001D3A71" w:rsidRPr="00F01A57">
        <w:rPr>
          <w:rFonts w:ascii="Calibri Light" w:hAnsi="Calibri Light" w:cs="Calibri Light"/>
          <w:bCs/>
          <w:color w:val="000000"/>
          <w:lang w:val="en-GB"/>
        </w:rPr>
        <w:t xml:space="preserve">expected </w:t>
      </w:r>
      <w:r w:rsidR="00BD78E9" w:rsidRPr="00F01A57">
        <w:rPr>
          <w:rFonts w:ascii="Calibri Light" w:hAnsi="Calibri Light" w:cs="Calibri Light"/>
          <w:bCs/>
          <w:color w:val="000000"/>
          <w:lang w:val="en-GB"/>
        </w:rPr>
        <w:t>communications dates:</w:t>
      </w:r>
    </w:p>
    <w:tbl>
      <w:tblPr>
        <w:tblStyle w:val="LightList1"/>
        <w:tblW w:w="12647" w:type="dxa"/>
        <w:tblInd w:w="445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Look w:val="01E0" w:firstRow="1" w:lastRow="1" w:firstColumn="1" w:lastColumn="1" w:noHBand="0" w:noVBand="0"/>
      </w:tblPr>
      <w:tblGrid>
        <w:gridCol w:w="7772"/>
        <w:gridCol w:w="4875"/>
      </w:tblGrid>
      <w:tr w:rsidR="00412950" w:rsidRPr="005A2A9E" w14:paraId="2CF92582" w14:textId="77777777" w:rsidTr="00F93D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2" w:type="dxa"/>
            <w:shd w:val="clear" w:color="auto" w:fill="0057B8"/>
            <w:vAlign w:val="center"/>
          </w:tcPr>
          <w:p w14:paraId="1E674D91" w14:textId="77777777" w:rsidR="00412950" w:rsidRPr="005A2A9E" w:rsidRDefault="00412950" w:rsidP="00916D5F">
            <w:pPr>
              <w:jc w:val="center"/>
              <w:rPr>
                <w:rFonts w:ascii="Calibri Light" w:hAnsi="Calibri Light" w:cs="Calibri Light"/>
                <w:bCs w:val="0"/>
              </w:rPr>
            </w:pPr>
            <w:r w:rsidRPr="005A2A9E">
              <w:rPr>
                <w:rFonts w:ascii="Calibri Light" w:hAnsi="Calibri Light" w:cs="Calibri Light"/>
                <w:bCs w:val="0"/>
              </w:rPr>
              <w:t>Core Activity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75" w:type="dxa"/>
            <w:shd w:val="clear" w:color="auto" w:fill="0057B8"/>
            <w:vAlign w:val="center"/>
          </w:tcPr>
          <w:p w14:paraId="7C178292" w14:textId="77777777" w:rsidR="00412950" w:rsidRPr="005A2A9E" w:rsidRDefault="0085698D" w:rsidP="00916D5F">
            <w:pPr>
              <w:jc w:val="center"/>
              <w:rPr>
                <w:rFonts w:ascii="Calibri Light" w:hAnsi="Calibri Light" w:cs="Calibri Light"/>
                <w:bCs w:val="0"/>
              </w:rPr>
            </w:pPr>
            <w:r w:rsidRPr="005A2A9E">
              <w:rPr>
                <w:rFonts w:ascii="Calibri Light" w:hAnsi="Calibri Light" w:cs="Calibri Light"/>
                <w:bCs w:val="0"/>
              </w:rPr>
              <w:t>Date</w:t>
            </w:r>
          </w:p>
        </w:tc>
      </w:tr>
      <w:tr w:rsidR="002E4552" w:rsidRPr="005A2A9E" w14:paraId="74441FBD" w14:textId="77777777" w:rsidTr="00F01A5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6D20B97A" w14:textId="77777777" w:rsidR="002E4552" w:rsidRPr="005A2A9E" w:rsidRDefault="002E4552" w:rsidP="002E4552">
            <w:pPr>
              <w:rPr>
                <w:rFonts w:ascii="Calibri Light" w:hAnsi="Calibri Light" w:cs="Calibri Light"/>
                <w:b w:val="0"/>
              </w:rPr>
            </w:pPr>
            <w:r w:rsidRPr="005A2A9E">
              <w:rPr>
                <w:rFonts w:ascii="Calibri Light" w:hAnsi="Calibri Light" w:cs="Calibri Light"/>
                <w:b w:val="0"/>
              </w:rPr>
              <w:t>Kick off meeting</w:t>
            </w:r>
          </w:p>
        </w:tc>
        <w:tc>
          <w:tcPr>
            <w:tcW w:w="487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B786194" w14:textId="38E0BE05" w:rsidR="002E4552" w:rsidRPr="00DD4092" w:rsidRDefault="0002291F" w:rsidP="008201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19</w:t>
            </w:r>
            <w:r w:rsidR="002E4552" w:rsidRPr="00DD4092">
              <w:rPr>
                <w:rFonts w:ascii="Calibri Light" w:hAnsi="Calibri Light" w:cs="Calibri Light"/>
                <w:bCs/>
              </w:rPr>
              <w:t xml:space="preserve"> </w:t>
            </w:r>
            <w:r w:rsidR="002E4552">
              <w:rPr>
                <w:rFonts w:ascii="Calibri Light" w:hAnsi="Calibri Light" w:cs="Calibri Light"/>
                <w:bCs/>
              </w:rPr>
              <w:t>January</w:t>
            </w:r>
            <w:r w:rsidR="002E4552" w:rsidRPr="00DD4092">
              <w:rPr>
                <w:rFonts w:ascii="Calibri Light" w:hAnsi="Calibri Light" w:cs="Calibri Light"/>
                <w:bCs/>
              </w:rPr>
              <w:t xml:space="preserve"> </w:t>
            </w:r>
            <w:r w:rsidR="007C5BEC">
              <w:rPr>
                <w:rFonts w:ascii="Calibri Light" w:hAnsi="Calibri Light" w:cs="Calibri Light"/>
                <w:bCs/>
              </w:rPr>
              <w:t>2023</w:t>
            </w:r>
          </w:p>
        </w:tc>
      </w:tr>
      <w:tr w:rsidR="002E4552" w:rsidRPr="005A2A9E" w14:paraId="6A3846AE" w14:textId="77777777" w:rsidTr="00F01A57">
        <w:tblPrEx>
          <w:tblLook w:val="04A0" w:firstRow="1" w:lastRow="0" w:firstColumn="1" w:lastColumn="0" w:noHBand="0" w:noVBand="1"/>
        </w:tblPrEx>
        <w:trPr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2" w:type="dxa"/>
            <w:vAlign w:val="center"/>
          </w:tcPr>
          <w:p w14:paraId="74827F9B" w14:textId="77777777" w:rsidR="002E4552" w:rsidRPr="005A2A9E" w:rsidRDefault="002E4552" w:rsidP="002E4552">
            <w:pPr>
              <w:rPr>
                <w:rFonts w:ascii="Calibri Light" w:hAnsi="Calibri Light" w:cs="Calibri Light"/>
                <w:b w:val="0"/>
              </w:rPr>
            </w:pPr>
            <w:r w:rsidRPr="005A2A9E">
              <w:rPr>
                <w:rFonts w:ascii="Calibri Light" w:hAnsi="Calibri Light" w:cs="Calibri Light"/>
                <w:b w:val="0"/>
              </w:rPr>
              <w:t>Closing Meeting – Draft Report Discussion</w:t>
            </w:r>
          </w:p>
        </w:tc>
        <w:tc>
          <w:tcPr>
            <w:tcW w:w="4875" w:type="dxa"/>
            <w:vAlign w:val="center"/>
          </w:tcPr>
          <w:p w14:paraId="4D665784" w14:textId="46BB84BF" w:rsidR="002E4552" w:rsidRPr="00DD4092" w:rsidRDefault="004B0A27" w:rsidP="004B0A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03</w:t>
            </w:r>
            <w:r w:rsidR="002E4552">
              <w:rPr>
                <w:rFonts w:ascii="Calibri Light" w:hAnsi="Calibri Light" w:cs="Calibri Light"/>
                <w:bCs/>
              </w:rPr>
              <w:t xml:space="preserve"> </w:t>
            </w:r>
            <w:r>
              <w:rPr>
                <w:rFonts w:ascii="Calibri Light" w:hAnsi="Calibri Light" w:cs="Calibri Light"/>
                <w:bCs/>
              </w:rPr>
              <w:t xml:space="preserve">March </w:t>
            </w:r>
            <w:r w:rsidR="002E4552">
              <w:rPr>
                <w:rFonts w:ascii="Calibri Light" w:hAnsi="Calibri Light" w:cs="Calibri Light"/>
                <w:bCs/>
              </w:rPr>
              <w:t>202</w:t>
            </w:r>
            <w:r w:rsidR="007C5BEC">
              <w:rPr>
                <w:rFonts w:ascii="Calibri Light" w:hAnsi="Calibri Light" w:cs="Calibri Light"/>
                <w:bCs/>
              </w:rPr>
              <w:t>3</w:t>
            </w:r>
          </w:p>
        </w:tc>
      </w:tr>
      <w:tr w:rsidR="002E4552" w:rsidRPr="005A2A9E" w14:paraId="2B6F5E55" w14:textId="77777777" w:rsidTr="00F01A5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2" w:type="dxa"/>
            <w:vAlign w:val="center"/>
          </w:tcPr>
          <w:p w14:paraId="0BFC785A" w14:textId="77777777" w:rsidR="002E4552" w:rsidRPr="005A2A9E" w:rsidRDefault="002E4552" w:rsidP="002E4552">
            <w:pPr>
              <w:rPr>
                <w:rFonts w:ascii="Calibri Light" w:hAnsi="Calibri Light" w:cs="Calibri Light"/>
                <w:b w:val="0"/>
              </w:rPr>
            </w:pPr>
            <w:r w:rsidRPr="005A2A9E">
              <w:rPr>
                <w:rFonts w:ascii="Calibri Light" w:hAnsi="Calibri Light" w:cs="Calibri Light"/>
                <w:b w:val="0"/>
              </w:rPr>
              <w:t>Final Report including management comments / action plans</w:t>
            </w:r>
          </w:p>
        </w:tc>
        <w:tc>
          <w:tcPr>
            <w:tcW w:w="4875" w:type="dxa"/>
            <w:vAlign w:val="center"/>
          </w:tcPr>
          <w:p w14:paraId="6FA1C0D3" w14:textId="2440C776" w:rsidR="002E4552" w:rsidRPr="00DD4092" w:rsidRDefault="004B0A27" w:rsidP="002E45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10</w:t>
            </w:r>
            <w:r w:rsidR="0002291F">
              <w:rPr>
                <w:rFonts w:ascii="Calibri Light" w:hAnsi="Calibri Light" w:cs="Calibri Light"/>
                <w:bCs/>
              </w:rPr>
              <w:t xml:space="preserve"> March</w:t>
            </w:r>
            <w:r w:rsidR="007C5BEC">
              <w:rPr>
                <w:rFonts w:ascii="Calibri Light" w:hAnsi="Calibri Light" w:cs="Calibri Light"/>
                <w:bCs/>
              </w:rPr>
              <w:t xml:space="preserve"> 2023</w:t>
            </w:r>
          </w:p>
        </w:tc>
      </w:tr>
    </w:tbl>
    <w:p w14:paraId="6A82AA22" w14:textId="77777777" w:rsidR="00F92C53" w:rsidRPr="005A2A9E" w:rsidRDefault="00F92C53" w:rsidP="00F92C53">
      <w:pPr>
        <w:pStyle w:val="ListParagraph"/>
        <w:spacing w:before="240" w:after="120" w:line="276" w:lineRule="auto"/>
        <w:ind w:left="36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19BBB29A" w14:textId="77777777" w:rsidR="000F3ED9" w:rsidRPr="005A2A9E" w:rsidRDefault="000F3ED9" w:rsidP="00F92C53">
      <w:pPr>
        <w:pStyle w:val="ListParagraph"/>
        <w:spacing w:before="240" w:after="120" w:line="276" w:lineRule="auto"/>
        <w:ind w:left="360"/>
        <w:jc w:val="both"/>
        <w:rPr>
          <w:rFonts w:ascii="Calibri Light" w:hAnsi="Calibri Light" w:cs="Calibri Light"/>
          <w:b/>
          <w:sz w:val="14"/>
          <w:szCs w:val="14"/>
          <w:lang w:val="en-GB"/>
        </w:rPr>
      </w:pPr>
    </w:p>
    <w:p w14:paraId="07E4F8E9" w14:textId="77777777" w:rsidR="00C910C6" w:rsidRPr="005A2A9E" w:rsidRDefault="00C910C6" w:rsidP="00CA3CFB">
      <w:pPr>
        <w:pStyle w:val="ListParagraph"/>
        <w:numPr>
          <w:ilvl w:val="0"/>
          <w:numId w:val="3"/>
        </w:numPr>
        <w:spacing w:before="240" w:after="120" w:line="276" w:lineRule="auto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t>Team</w:t>
      </w:r>
    </w:p>
    <w:p w14:paraId="762DC567" w14:textId="77777777" w:rsidR="00C910C6" w:rsidRPr="002D05FC" w:rsidRDefault="007E4E78" w:rsidP="002D05FC">
      <w:pPr>
        <w:spacing w:before="120" w:after="120"/>
        <w:ind w:firstLine="360"/>
        <w:jc w:val="both"/>
        <w:rPr>
          <w:rFonts w:ascii="Calibri Light" w:hAnsi="Calibri Light" w:cs="Calibri Light"/>
          <w:bCs/>
          <w:color w:val="000000"/>
          <w:lang w:val="en-GB"/>
        </w:rPr>
      </w:pPr>
      <w:r w:rsidRPr="00670BA2">
        <w:rPr>
          <w:rFonts w:ascii="Calibri Light" w:hAnsi="Calibri Light" w:cs="Calibri Light"/>
          <w:bCs/>
          <w:color w:val="000000"/>
          <w:lang w:val="en-GB"/>
        </w:rPr>
        <w:t xml:space="preserve">Below is </w:t>
      </w:r>
      <w:r w:rsidR="00C910C6" w:rsidRPr="00670BA2">
        <w:rPr>
          <w:rFonts w:ascii="Calibri Light" w:hAnsi="Calibri Light" w:cs="Calibri Light"/>
          <w:bCs/>
          <w:color w:val="000000"/>
          <w:lang w:val="en-GB"/>
        </w:rPr>
        <w:t>a</w:t>
      </w:r>
      <w:r w:rsidRPr="00670BA2">
        <w:rPr>
          <w:rFonts w:ascii="Calibri Light" w:hAnsi="Calibri Light" w:cs="Calibri Light"/>
          <w:bCs/>
          <w:color w:val="000000"/>
          <w:lang w:val="en-GB"/>
        </w:rPr>
        <w:t xml:space="preserve"> listing of the </w:t>
      </w:r>
      <w:r w:rsidR="00822A12" w:rsidRPr="00670BA2">
        <w:rPr>
          <w:rFonts w:ascii="Calibri Light" w:hAnsi="Calibri Light" w:cs="Calibri Light"/>
          <w:bCs/>
          <w:color w:val="000000"/>
          <w:lang w:val="en-GB"/>
        </w:rPr>
        <w:t>engagement</w:t>
      </w:r>
      <w:r w:rsidR="00C910C6" w:rsidRPr="00670BA2">
        <w:rPr>
          <w:rFonts w:ascii="Calibri Light" w:hAnsi="Calibri Light" w:cs="Calibri Light"/>
          <w:bCs/>
          <w:color w:val="000000"/>
          <w:lang w:val="en-GB"/>
        </w:rPr>
        <w:t xml:space="preserve"> t</w:t>
      </w:r>
      <w:r w:rsidRPr="00670BA2">
        <w:rPr>
          <w:rFonts w:ascii="Calibri Light" w:hAnsi="Calibri Light" w:cs="Calibri Light"/>
          <w:bCs/>
          <w:color w:val="000000"/>
          <w:lang w:val="en-GB"/>
        </w:rPr>
        <w:t>eam:</w:t>
      </w:r>
    </w:p>
    <w:tbl>
      <w:tblPr>
        <w:tblStyle w:val="LightList1"/>
        <w:tblW w:w="12546" w:type="dxa"/>
        <w:tblInd w:w="535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Look w:val="01E0" w:firstRow="1" w:lastRow="1" w:firstColumn="1" w:lastColumn="1" w:noHBand="0" w:noVBand="0"/>
      </w:tblPr>
      <w:tblGrid>
        <w:gridCol w:w="6227"/>
        <w:gridCol w:w="6319"/>
      </w:tblGrid>
      <w:tr w:rsidR="007E4E78" w:rsidRPr="005A2A9E" w14:paraId="0BBCAB51" w14:textId="77777777" w:rsidTr="00F93D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7" w:type="dxa"/>
            <w:shd w:val="clear" w:color="auto" w:fill="0057B8"/>
            <w:vAlign w:val="center"/>
          </w:tcPr>
          <w:p w14:paraId="54FAFA8D" w14:textId="77777777" w:rsidR="007E4E78" w:rsidRPr="005A2A9E" w:rsidRDefault="007E4E78" w:rsidP="00C910C6">
            <w:pPr>
              <w:jc w:val="center"/>
              <w:rPr>
                <w:rFonts w:ascii="Calibri Light" w:hAnsi="Calibri Light" w:cs="Calibri Light"/>
                <w:bCs w:val="0"/>
              </w:rPr>
            </w:pPr>
            <w:r w:rsidRPr="005A2A9E">
              <w:rPr>
                <w:rFonts w:ascii="Calibri Light" w:hAnsi="Calibri Light" w:cs="Calibri Light"/>
                <w:bCs w:val="0"/>
              </w:rPr>
              <w:t>Name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19" w:type="dxa"/>
            <w:shd w:val="clear" w:color="auto" w:fill="0057B8"/>
            <w:vAlign w:val="center"/>
          </w:tcPr>
          <w:p w14:paraId="3B6AD00F" w14:textId="77777777" w:rsidR="007E4E78" w:rsidRPr="005A2A9E" w:rsidRDefault="007E4E78" w:rsidP="00C910C6">
            <w:pPr>
              <w:jc w:val="center"/>
              <w:rPr>
                <w:rFonts w:ascii="Calibri Light" w:hAnsi="Calibri Light" w:cs="Calibri Light"/>
                <w:bCs w:val="0"/>
              </w:rPr>
            </w:pPr>
            <w:r w:rsidRPr="005A2A9E">
              <w:rPr>
                <w:rFonts w:ascii="Calibri Light" w:hAnsi="Calibri Light" w:cs="Calibri Light"/>
                <w:bCs w:val="0"/>
              </w:rPr>
              <w:t>Role</w:t>
            </w:r>
          </w:p>
        </w:tc>
      </w:tr>
      <w:tr w:rsidR="004B0A27" w:rsidRPr="005A2A9E" w14:paraId="30987AE6" w14:textId="77777777" w:rsidTr="00670BA2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7" w:type="dxa"/>
          </w:tcPr>
          <w:p w14:paraId="0E6BC3F5" w14:textId="2F9B89B6" w:rsidR="004B0A27" w:rsidRPr="004B0A27" w:rsidRDefault="004B0A27" w:rsidP="000E36EC">
            <w:pPr>
              <w:rPr>
                <w:rFonts w:ascii="Calibri Light" w:hAnsi="Calibri Light" w:cs="Calibri Light"/>
                <w:b w:val="0"/>
                <w:bCs w:val="0"/>
              </w:rPr>
            </w:pPr>
            <w:r w:rsidRPr="004B0A27">
              <w:rPr>
                <w:rFonts w:ascii="Calibri Light" w:hAnsi="Calibri Light" w:cs="Calibri Light"/>
                <w:b w:val="0"/>
                <w:bCs w:val="0"/>
              </w:rPr>
              <w:t>Abdulaziz Abdulla Alkhoori</w:t>
            </w:r>
          </w:p>
        </w:tc>
        <w:tc>
          <w:tcPr>
            <w:tcW w:w="6319" w:type="dxa"/>
            <w:vAlign w:val="center"/>
          </w:tcPr>
          <w:p w14:paraId="574942E7" w14:textId="2FDFE192" w:rsidR="004B0A27" w:rsidRPr="005A2A9E" w:rsidRDefault="004B0A27" w:rsidP="007C5B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Vice President – Internal Audit</w:t>
            </w:r>
          </w:p>
        </w:tc>
      </w:tr>
      <w:tr w:rsidR="000E36EC" w:rsidRPr="005A2A9E" w14:paraId="4E28CF85" w14:textId="77777777" w:rsidTr="00670BA2">
        <w:tblPrEx>
          <w:tblLook w:val="04A0" w:firstRow="1" w:lastRow="0" w:firstColumn="1" w:lastColumn="0" w:noHBand="0" w:noVBand="1"/>
        </w:tblPrEx>
        <w:trPr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7" w:type="dxa"/>
          </w:tcPr>
          <w:p w14:paraId="6004EA10" w14:textId="77777777" w:rsidR="000E36EC" w:rsidRPr="005A2A9E" w:rsidRDefault="00DA2C74" w:rsidP="000E36EC">
            <w:pPr>
              <w:rPr>
                <w:rFonts w:ascii="Calibri Light" w:hAnsi="Calibri Light" w:cs="Calibri Light"/>
                <w:b w:val="0"/>
              </w:rPr>
            </w:pPr>
            <w:r w:rsidRPr="005A2A9E">
              <w:rPr>
                <w:rFonts w:ascii="Calibri Light" w:hAnsi="Calibri Light" w:cs="Calibri Light"/>
                <w:b w:val="0"/>
              </w:rPr>
              <w:t>Waseem Al Wahedy</w:t>
            </w:r>
          </w:p>
        </w:tc>
        <w:tc>
          <w:tcPr>
            <w:tcW w:w="6319" w:type="dxa"/>
            <w:vAlign w:val="center"/>
          </w:tcPr>
          <w:p w14:paraId="37944506" w14:textId="2274084F" w:rsidR="000E36EC" w:rsidRPr="005A2A9E" w:rsidRDefault="000E36EC" w:rsidP="007C5B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 w:rsidRPr="005A2A9E">
              <w:rPr>
                <w:rFonts w:ascii="Calibri Light" w:hAnsi="Calibri Light" w:cs="Calibri Light"/>
                <w:bCs/>
              </w:rPr>
              <w:t xml:space="preserve">Director </w:t>
            </w:r>
            <w:r w:rsidR="007C5BEC">
              <w:rPr>
                <w:rFonts w:ascii="Calibri Light" w:hAnsi="Calibri Light" w:cs="Calibri Light"/>
                <w:bCs/>
              </w:rPr>
              <w:t>–</w:t>
            </w:r>
            <w:r w:rsidR="00603E44">
              <w:rPr>
                <w:rFonts w:ascii="Calibri Light" w:hAnsi="Calibri Light" w:cs="Calibri Light"/>
                <w:bCs/>
              </w:rPr>
              <w:t xml:space="preserve"> </w:t>
            </w:r>
            <w:r w:rsidR="007C5BEC">
              <w:rPr>
                <w:rFonts w:ascii="Calibri Light" w:hAnsi="Calibri Light" w:cs="Calibri Light"/>
                <w:bCs/>
              </w:rPr>
              <w:t>Internal Audit</w:t>
            </w:r>
          </w:p>
        </w:tc>
      </w:tr>
      <w:tr w:rsidR="000E36EC" w:rsidRPr="005A2A9E" w14:paraId="446C14FD" w14:textId="77777777" w:rsidTr="00670BA2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46" w:type="dxa"/>
            <w:gridSpan w:val="2"/>
          </w:tcPr>
          <w:p w14:paraId="0EAE0114" w14:textId="57B174EC" w:rsidR="000E36EC" w:rsidRPr="005A2A9E" w:rsidRDefault="007C5BEC" w:rsidP="00F92C53">
            <w:pPr>
              <w:rPr>
                <w:rFonts w:ascii="Calibri Light" w:hAnsi="Calibri Light" w:cs="Calibri Light"/>
                <w:bCs w:val="0"/>
              </w:rPr>
            </w:pPr>
            <w:r>
              <w:rPr>
                <w:rFonts w:ascii="Calibri Light" w:hAnsi="Calibri Light" w:cs="Calibri Light"/>
                <w:b w:val="0"/>
              </w:rPr>
              <w:t>Internal Audit</w:t>
            </w:r>
            <w:r w:rsidR="00D7770D">
              <w:rPr>
                <w:rFonts w:ascii="Calibri Light" w:hAnsi="Calibri Light" w:cs="Calibri Light"/>
                <w:b w:val="0"/>
              </w:rPr>
              <w:t xml:space="preserve"> Department</w:t>
            </w:r>
          </w:p>
        </w:tc>
      </w:tr>
    </w:tbl>
    <w:p w14:paraId="016DF4A6" w14:textId="77777777" w:rsidR="007E4E78" w:rsidRPr="005A2A9E" w:rsidRDefault="007E4E78" w:rsidP="00501BDB">
      <w:pPr>
        <w:rPr>
          <w:rFonts w:ascii="Calibri Light" w:hAnsi="Calibri Light" w:cs="Calibri Light"/>
        </w:rPr>
      </w:pPr>
    </w:p>
    <w:sectPr w:rsidR="007E4E78" w:rsidRPr="005A2A9E" w:rsidSect="000042DF">
      <w:headerReference w:type="default" r:id="rId8"/>
      <w:footerReference w:type="default" r:id="rId9"/>
      <w:headerReference w:type="first" r:id="rId10"/>
      <w:pgSz w:w="15840" w:h="12240" w:orient="landscape" w:code="1"/>
      <w:pgMar w:top="1440" w:right="1440" w:bottom="144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FF5EC4" w14:textId="77777777" w:rsidR="00C33A26" w:rsidRDefault="00C33A26" w:rsidP="00501BDB">
      <w:r>
        <w:separator/>
      </w:r>
    </w:p>
  </w:endnote>
  <w:endnote w:type="continuationSeparator" w:id="0">
    <w:p w14:paraId="3A6E9E6B" w14:textId="77777777" w:rsidR="00C33A26" w:rsidRDefault="00C33A26" w:rsidP="00501B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Frutiger 45 Light">
    <w:charset w:val="00"/>
    <w:family w:val="auto"/>
    <w:pitch w:val="variable"/>
    <w:sig w:usb0="00000003" w:usb1="00000000" w:usb2="00000000" w:usb3="00000000" w:csb0="00000001" w:csb1="00000000"/>
  </w:font>
  <w:font w:name="ZHJNLN+Frutiger-Ligh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2911075"/>
      <w:docPartObj>
        <w:docPartGallery w:val="Page Numbers (Bottom of Page)"/>
        <w:docPartUnique/>
      </w:docPartObj>
    </w:sdtPr>
    <w:sdtEndPr/>
    <w:sdtContent>
      <w:sdt>
        <w:sdtPr>
          <w:id w:val="1938564716"/>
          <w:docPartObj>
            <w:docPartGallery w:val="Page Numbers (Top of Page)"/>
            <w:docPartUnique/>
          </w:docPartObj>
        </w:sdtPr>
        <w:sdtEndPr/>
        <w:sdtContent>
          <w:p w14:paraId="7D40195B" w14:textId="33F1E4F7" w:rsidR="00B12DC2" w:rsidRDefault="00B12DC2" w:rsidP="00C23F76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0F07C6">
              <w:rPr>
                <w:b/>
                <w:bCs/>
                <w:noProof/>
              </w:rPr>
              <w:t>4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0F07C6">
              <w:rPr>
                <w:b/>
                <w:bCs/>
                <w:noProof/>
              </w:rPr>
              <w:t>7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F19C1DB" w14:textId="77777777" w:rsidR="00601542" w:rsidRPr="000170C9" w:rsidRDefault="00601542" w:rsidP="00C23F76">
    <w:pPr>
      <w:pStyle w:val="Footer"/>
      <w:rPr>
        <w:rFonts w:ascii="Calibri Light" w:hAnsi="Calibri Light" w:cs="Calibri Light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2B860E" w14:textId="77777777" w:rsidR="00C33A26" w:rsidRDefault="00C33A26" w:rsidP="00501BDB">
      <w:r>
        <w:separator/>
      </w:r>
    </w:p>
  </w:footnote>
  <w:footnote w:type="continuationSeparator" w:id="0">
    <w:p w14:paraId="58E304F5" w14:textId="77777777" w:rsidR="00C33A26" w:rsidRDefault="00C33A26" w:rsidP="00501B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16B3D1" w14:textId="77777777" w:rsidR="00601542" w:rsidRDefault="000170C9" w:rsidP="000170C9">
    <w:pPr>
      <w:pStyle w:val="Header"/>
      <w:rPr>
        <w:rFonts w:ascii="Calibri Light" w:hAnsi="Calibri Light" w:cs="Calibri Light"/>
      </w:rPr>
    </w:pPr>
    <w:r w:rsidRPr="00F01A57">
      <w:rPr>
        <w:noProof/>
      </w:rPr>
      <w:drawing>
        <wp:anchor distT="0" distB="0" distL="114300" distR="114300" simplePos="0" relativeHeight="251661312" behindDoc="0" locked="0" layoutInCell="1" allowOverlap="1" wp14:anchorId="05C90A6E" wp14:editId="0CA1CD78">
          <wp:simplePos x="0" y="0"/>
          <wp:positionH relativeFrom="margin">
            <wp:align>right</wp:align>
          </wp:positionH>
          <wp:positionV relativeFrom="margin">
            <wp:posOffset>-807720</wp:posOffset>
          </wp:positionV>
          <wp:extent cx="1457325" cy="411480"/>
          <wp:effectExtent l="0" t="0" r="9525" b="7620"/>
          <wp:wrapSquare wrapText="bothSides"/>
          <wp:docPr id="8" name="Picture 8" descr="cid:image001.png@01D3DFD3.27E5A0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cid:image001.png@01D3DFD3.27E5A010"/>
                  <pic:cNvPicPr/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411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alibri Light" w:hAnsi="Calibri Light" w:cs="Calibri Light"/>
      </w:rPr>
      <w:t xml:space="preserve">Engagement Memorandum </w:t>
    </w:r>
  </w:p>
  <w:p w14:paraId="65FD1850" w14:textId="337E7726" w:rsidR="000170C9" w:rsidRPr="000170C9" w:rsidRDefault="00046F72" w:rsidP="004C5695">
    <w:pPr>
      <w:pStyle w:val="Header"/>
      <w:pBdr>
        <w:bottom w:val="single" w:sz="4" w:space="1" w:color="auto"/>
      </w:pBdr>
      <w:spacing w:after="80"/>
      <w:rPr>
        <w:rFonts w:ascii="Calibri Light" w:hAnsi="Calibri Light" w:cs="Calibri Light"/>
      </w:rPr>
    </w:pPr>
    <w:r>
      <w:rPr>
        <w:rFonts w:ascii="Calibri Light" w:hAnsi="Calibri Light" w:cs="Calibri Light"/>
      </w:rPr>
      <w:t>Review</w:t>
    </w:r>
    <w:r w:rsidR="000170C9">
      <w:rPr>
        <w:rFonts w:ascii="Calibri Light" w:hAnsi="Calibri Light" w:cs="Calibri Light"/>
      </w:rPr>
      <w:t xml:space="preserve"> of </w:t>
    </w:r>
    <w:r w:rsidR="00DC40ED">
      <w:rPr>
        <w:rFonts w:ascii="Calibri Light" w:hAnsi="Calibri Light" w:cs="Calibri Light"/>
      </w:rPr>
      <w:t>Libraries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44825B" w14:textId="77777777" w:rsidR="00804712" w:rsidRDefault="00A12036" w:rsidP="00A12036">
    <w:pPr>
      <w:pStyle w:val="Header"/>
    </w:pPr>
    <w:r w:rsidRPr="00A12036">
      <w:rPr>
        <w:noProof/>
      </w:rPr>
      <w:drawing>
        <wp:anchor distT="0" distB="0" distL="114300" distR="114300" simplePos="0" relativeHeight="251659264" behindDoc="0" locked="0" layoutInCell="1" allowOverlap="1" wp14:anchorId="36542E37" wp14:editId="567DC19B">
          <wp:simplePos x="0" y="0"/>
          <wp:positionH relativeFrom="margin">
            <wp:posOffset>6835140</wp:posOffset>
          </wp:positionH>
          <wp:positionV relativeFrom="margin">
            <wp:posOffset>-746760</wp:posOffset>
          </wp:positionV>
          <wp:extent cx="1617345" cy="502920"/>
          <wp:effectExtent l="0" t="0" r="1905" b="0"/>
          <wp:wrapSquare wrapText="bothSides"/>
          <wp:docPr id="9" name="Picture 5" descr="cid:image001.png@01D3DFD3.27E5A0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cid:image001.png@01D3DFD3.27E5A010"/>
                  <pic:cNvPicPr/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7345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62CC8"/>
    <w:multiLevelType w:val="hybridMultilevel"/>
    <w:tmpl w:val="74B6F2E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987E3F"/>
    <w:multiLevelType w:val="hybridMultilevel"/>
    <w:tmpl w:val="F8F0AA54"/>
    <w:lvl w:ilvl="0" w:tplc="0409000F">
      <w:start w:val="1"/>
      <w:numFmt w:val="decimal"/>
      <w:lvlText w:val="%1."/>
      <w:lvlJc w:val="left"/>
      <w:pPr>
        <w:ind w:left="-1440" w:hanging="360"/>
      </w:pPr>
    </w:lvl>
    <w:lvl w:ilvl="1" w:tplc="04090019" w:tentative="1">
      <w:start w:val="1"/>
      <w:numFmt w:val="lowerLetter"/>
      <w:lvlText w:val="%2."/>
      <w:lvlJc w:val="left"/>
      <w:pPr>
        <w:ind w:left="-720" w:hanging="360"/>
      </w:pPr>
    </w:lvl>
    <w:lvl w:ilvl="2" w:tplc="0409001B" w:tentative="1">
      <w:start w:val="1"/>
      <w:numFmt w:val="lowerRoman"/>
      <w:lvlText w:val="%3."/>
      <w:lvlJc w:val="right"/>
      <w:pPr>
        <w:ind w:left="0" w:hanging="180"/>
      </w:pPr>
    </w:lvl>
    <w:lvl w:ilvl="3" w:tplc="0409000F" w:tentative="1">
      <w:start w:val="1"/>
      <w:numFmt w:val="decimal"/>
      <w:lvlText w:val="%4."/>
      <w:lvlJc w:val="left"/>
      <w:pPr>
        <w:ind w:left="720" w:hanging="360"/>
      </w:pPr>
    </w:lvl>
    <w:lvl w:ilvl="4" w:tplc="04090019" w:tentative="1">
      <w:start w:val="1"/>
      <w:numFmt w:val="lowerLetter"/>
      <w:lvlText w:val="%5."/>
      <w:lvlJc w:val="left"/>
      <w:pPr>
        <w:ind w:left="1440" w:hanging="360"/>
      </w:pPr>
    </w:lvl>
    <w:lvl w:ilvl="5" w:tplc="0409001B" w:tentative="1">
      <w:start w:val="1"/>
      <w:numFmt w:val="lowerRoman"/>
      <w:lvlText w:val="%6."/>
      <w:lvlJc w:val="right"/>
      <w:pPr>
        <w:ind w:left="2160" w:hanging="180"/>
      </w:pPr>
    </w:lvl>
    <w:lvl w:ilvl="6" w:tplc="0409000F" w:tentative="1">
      <w:start w:val="1"/>
      <w:numFmt w:val="decimal"/>
      <w:lvlText w:val="%7."/>
      <w:lvlJc w:val="left"/>
      <w:pPr>
        <w:ind w:left="2880" w:hanging="360"/>
      </w:pPr>
    </w:lvl>
    <w:lvl w:ilvl="7" w:tplc="04090019" w:tentative="1">
      <w:start w:val="1"/>
      <w:numFmt w:val="lowerLetter"/>
      <w:lvlText w:val="%8."/>
      <w:lvlJc w:val="left"/>
      <w:pPr>
        <w:ind w:left="3600" w:hanging="360"/>
      </w:pPr>
    </w:lvl>
    <w:lvl w:ilvl="8" w:tplc="0409001B" w:tentative="1">
      <w:start w:val="1"/>
      <w:numFmt w:val="lowerRoman"/>
      <w:lvlText w:val="%9."/>
      <w:lvlJc w:val="right"/>
      <w:pPr>
        <w:ind w:left="4320" w:hanging="180"/>
      </w:pPr>
    </w:lvl>
  </w:abstractNum>
  <w:abstractNum w:abstractNumId="2" w15:restartNumberingAfterBreak="0">
    <w:nsid w:val="06F6447B"/>
    <w:multiLevelType w:val="hybridMultilevel"/>
    <w:tmpl w:val="EDA80E9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7655E0A"/>
    <w:multiLevelType w:val="hybridMultilevel"/>
    <w:tmpl w:val="BFBC18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83B7B01"/>
    <w:multiLevelType w:val="hybridMultilevel"/>
    <w:tmpl w:val="E08C00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8B82BA3"/>
    <w:multiLevelType w:val="hybridMultilevel"/>
    <w:tmpl w:val="909E7F28"/>
    <w:lvl w:ilvl="0" w:tplc="AB5EA0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05CB8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F69E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847E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FD450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1D09F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E7E51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78228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92DC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AFA58D7"/>
    <w:multiLevelType w:val="hybridMultilevel"/>
    <w:tmpl w:val="FB0A76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C8F04B0"/>
    <w:multiLevelType w:val="hybridMultilevel"/>
    <w:tmpl w:val="E20C728C"/>
    <w:lvl w:ilvl="0" w:tplc="08DEB1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A423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049B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004D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8E1D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4E30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DB27D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A8ADA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B98B9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0EA17236"/>
    <w:multiLevelType w:val="hybridMultilevel"/>
    <w:tmpl w:val="9768087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F1B06ED"/>
    <w:multiLevelType w:val="hybridMultilevel"/>
    <w:tmpl w:val="D5A019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FB650F7"/>
    <w:multiLevelType w:val="hybridMultilevel"/>
    <w:tmpl w:val="BCD6EA8C"/>
    <w:lvl w:ilvl="0" w:tplc="B180EE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8C25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C40DC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D468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3203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1C44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76637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80DE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CE3E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1FE72850"/>
    <w:multiLevelType w:val="hybridMultilevel"/>
    <w:tmpl w:val="69206F2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1B01F02"/>
    <w:multiLevelType w:val="hybridMultilevel"/>
    <w:tmpl w:val="77BE4A2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2C5F639F"/>
    <w:multiLevelType w:val="hybridMultilevel"/>
    <w:tmpl w:val="2CC2903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FC14E45"/>
    <w:multiLevelType w:val="hybridMultilevel"/>
    <w:tmpl w:val="CBB45F88"/>
    <w:lvl w:ilvl="0" w:tplc="4DCC10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3C9B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8D4E6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A3C8D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D4D6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0C813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DAC29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E8A9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F899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2CE5528"/>
    <w:multiLevelType w:val="hybridMultilevel"/>
    <w:tmpl w:val="2BA6FB1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4590245"/>
    <w:multiLevelType w:val="hybridMultilevel"/>
    <w:tmpl w:val="886C0FD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77D7AB5"/>
    <w:multiLevelType w:val="hybridMultilevel"/>
    <w:tmpl w:val="86CCA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582CB5"/>
    <w:multiLevelType w:val="hybridMultilevel"/>
    <w:tmpl w:val="9670E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3C706B"/>
    <w:multiLevelType w:val="hybridMultilevel"/>
    <w:tmpl w:val="FD843CEE"/>
    <w:lvl w:ilvl="0" w:tplc="E944871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EC0492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FAA98C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6275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9D4037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694B3E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D3641E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416218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BA88B9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445B14A2"/>
    <w:multiLevelType w:val="hybridMultilevel"/>
    <w:tmpl w:val="9B08084C"/>
    <w:lvl w:ilvl="0" w:tplc="C3ECE3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6C6F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DCCD2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8429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B843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C444B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4D825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F851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3D4ED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4EE2EA9"/>
    <w:multiLevelType w:val="hybridMultilevel"/>
    <w:tmpl w:val="78082A0E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94AE49BC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368CEA8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543CDE3E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724E74E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40F8BE0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C2067C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5ADC1DA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898888EA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2" w15:restartNumberingAfterBreak="0">
    <w:nsid w:val="45273342"/>
    <w:multiLevelType w:val="hybridMultilevel"/>
    <w:tmpl w:val="97F296DC"/>
    <w:lvl w:ilvl="0" w:tplc="E9D29F6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6BA219F"/>
    <w:multiLevelType w:val="hybridMultilevel"/>
    <w:tmpl w:val="1974C2FA"/>
    <w:lvl w:ilvl="0" w:tplc="6AFE142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E098F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20811A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ED84B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A3091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44434B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410C2F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E5287A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7E29F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4A7241A8"/>
    <w:multiLevelType w:val="hybridMultilevel"/>
    <w:tmpl w:val="FDC86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1D1D09"/>
    <w:multiLevelType w:val="hybridMultilevel"/>
    <w:tmpl w:val="5FFA700E"/>
    <w:lvl w:ilvl="0" w:tplc="AEF21FCC">
      <w:start w:val="1"/>
      <w:numFmt w:val="bullet"/>
      <w:pStyle w:val="List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26" w15:restartNumberingAfterBreak="0">
    <w:nsid w:val="4D6D1FDA"/>
    <w:multiLevelType w:val="hybridMultilevel"/>
    <w:tmpl w:val="29F6229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4F5D600F"/>
    <w:multiLevelType w:val="hybridMultilevel"/>
    <w:tmpl w:val="D360B67C"/>
    <w:lvl w:ilvl="0" w:tplc="3996869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99CA91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712950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9647F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98CE1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5943F3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B9851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7786D4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945FA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8" w15:restartNumberingAfterBreak="0">
    <w:nsid w:val="50081372"/>
    <w:multiLevelType w:val="hybridMultilevel"/>
    <w:tmpl w:val="620A824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52BC3237"/>
    <w:multiLevelType w:val="hybridMultilevel"/>
    <w:tmpl w:val="FD1E0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65571B"/>
    <w:multiLevelType w:val="hybridMultilevel"/>
    <w:tmpl w:val="E8BABA0C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94AE49BC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368CEA8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543CDE3E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724E74E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40F8BE0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C2067C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5ADC1DA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898888EA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1" w15:restartNumberingAfterBreak="0">
    <w:nsid w:val="55C351A2"/>
    <w:multiLevelType w:val="hybridMultilevel"/>
    <w:tmpl w:val="5F409754"/>
    <w:lvl w:ilvl="0" w:tplc="4BA2F5CC">
      <w:start w:val="1"/>
      <w:numFmt w:val="bullet"/>
      <w:pStyle w:val="ReportStd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color w:val="9CD10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572A3D55"/>
    <w:multiLevelType w:val="hybridMultilevel"/>
    <w:tmpl w:val="2F7033D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6113534D"/>
    <w:multiLevelType w:val="hybridMultilevel"/>
    <w:tmpl w:val="C772FBB4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4" w15:restartNumberingAfterBreak="0">
    <w:nsid w:val="639773C4"/>
    <w:multiLevelType w:val="hybridMultilevel"/>
    <w:tmpl w:val="08785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DE1740"/>
    <w:multiLevelType w:val="hybridMultilevel"/>
    <w:tmpl w:val="3C3C1860"/>
    <w:lvl w:ilvl="0" w:tplc="8306DEE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2AA3ED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8AEF9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8C0128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F58857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CF89A1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62E4A1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F3A18E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BA0F9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6" w15:restartNumberingAfterBreak="0">
    <w:nsid w:val="672A1608"/>
    <w:multiLevelType w:val="hybridMultilevel"/>
    <w:tmpl w:val="C31C7EF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68915CDE"/>
    <w:multiLevelType w:val="hybridMultilevel"/>
    <w:tmpl w:val="F5F8CA74"/>
    <w:lvl w:ilvl="0" w:tplc="4C74851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ABE3ED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ADEBD0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2B058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2B623E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34CBA7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5EBC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70A1A5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B561AD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8" w15:restartNumberingAfterBreak="0">
    <w:nsid w:val="6B9A3D78"/>
    <w:multiLevelType w:val="hybridMultilevel"/>
    <w:tmpl w:val="E30CE0D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6F847B17"/>
    <w:multiLevelType w:val="hybridMultilevel"/>
    <w:tmpl w:val="E1AC3A2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2D7621D"/>
    <w:multiLevelType w:val="hybridMultilevel"/>
    <w:tmpl w:val="78BC633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4B04375"/>
    <w:multiLevelType w:val="hybridMultilevel"/>
    <w:tmpl w:val="E08C00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1F56B9"/>
    <w:multiLevelType w:val="hybridMultilevel"/>
    <w:tmpl w:val="84786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BA02C9"/>
    <w:multiLevelType w:val="hybridMultilevel"/>
    <w:tmpl w:val="23AE3A3C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94AE49BC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368CEA8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543CDE3E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724E74E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40F8BE0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C2067C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5ADC1DA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898888EA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44" w15:restartNumberingAfterBreak="0">
    <w:nsid w:val="79587E8F"/>
    <w:multiLevelType w:val="hybridMultilevel"/>
    <w:tmpl w:val="08481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9F1567"/>
    <w:multiLevelType w:val="hybridMultilevel"/>
    <w:tmpl w:val="70BE872C"/>
    <w:lvl w:ilvl="0" w:tplc="38EE8F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C86D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AE85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2A046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2D258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383C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4651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48E3C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E4F8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6" w15:restartNumberingAfterBreak="0">
    <w:nsid w:val="7B8F0024"/>
    <w:multiLevelType w:val="hybridMultilevel"/>
    <w:tmpl w:val="0094A0D8"/>
    <w:lvl w:ilvl="0" w:tplc="54D27A9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94AE49BC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368CEA8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543CDE3E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724E74E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40F8BE0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C2067C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5ADC1DA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898888EA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34"/>
  </w:num>
  <w:num w:numId="2">
    <w:abstractNumId w:val="31"/>
  </w:num>
  <w:num w:numId="3">
    <w:abstractNumId w:val="22"/>
  </w:num>
  <w:num w:numId="4">
    <w:abstractNumId w:val="40"/>
  </w:num>
  <w:num w:numId="5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46"/>
  </w:num>
  <w:num w:numId="7">
    <w:abstractNumId w:val="19"/>
  </w:num>
  <w:num w:numId="8">
    <w:abstractNumId w:val="37"/>
  </w:num>
  <w:num w:numId="9">
    <w:abstractNumId w:val="35"/>
  </w:num>
  <w:num w:numId="10">
    <w:abstractNumId w:val="27"/>
  </w:num>
  <w:num w:numId="11">
    <w:abstractNumId w:val="23"/>
  </w:num>
  <w:num w:numId="12">
    <w:abstractNumId w:val="13"/>
  </w:num>
  <w:num w:numId="13">
    <w:abstractNumId w:val="42"/>
  </w:num>
  <w:num w:numId="14">
    <w:abstractNumId w:val="29"/>
  </w:num>
  <w:num w:numId="15">
    <w:abstractNumId w:val="25"/>
  </w:num>
  <w:num w:numId="16">
    <w:abstractNumId w:val="12"/>
  </w:num>
  <w:num w:numId="17">
    <w:abstractNumId w:val="2"/>
  </w:num>
  <w:num w:numId="18">
    <w:abstractNumId w:val="11"/>
  </w:num>
  <w:num w:numId="19">
    <w:abstractNumId w:val="1"/>
  </w:num>
  <w:num w:numId="20">
    <w:abstractNumId w:val="3"/>
  </w:num>
  <w:num w:numId="21">
    <w:abstractNumId w:val="36"/>
  </w:num>
  <w:num w:numId="22">
    <w:abstractNumId w:val="26"/>
  </w:num>
  <w:num w:numId="23">
    <w:abstractNumId w:val="28"/>
  </w:num>
  <w:num w:numId="24">
    <w:abstractNumId w:val="15"/>
  </w:num>
  <w:num w:numId="25">
    <w:abstractNumId w:val="8"/>
  </w:num>
  <w:num w:numId="26">
    <w:abstractNumId w:val="32"/>
  </w:num>
  <w:num w:numId="27">
    <w:abstractNumId w:val="38"/>
  </w:num>
  <w:num w:numId="28">
    <w:abstractNumId w:val="18"/>
  </w:num>
  <w:num w:numId="29">
    <w:abstractNumId w:val="24"/>
  </w:num>
  <w:num w:numId="30">
    <w:abstractNumId w:val="44"/>
  </w:num>
  <w:num w:numId="31">
    <w:abstractNumId w:val="6"/>
  </w:num>
  <w:num w:numId="32">
    <w:abstractNumId w:val="39"/>
  </w:num>
  <w:num w:numId="33">
    <w:abstractNumId w:val="45"/>
  </w:num>
  <w:num w:numId="34">
    <w:abstractNumId w:val="7"/>
  </w:num>
  <w:num w:numId="35">
    <w:abstractNumId w:val="10"/>
  </w:num>
  <w:num w:numId="36">
    <w:abstractNumId w:val="20"/>
  </w:num>
  <w:num w:numId="37">
    <w:abstractNumId w:val="14"/>
  </w:num>
  <w:num w:numId="38">
    <w:abstractNumId w:val="5"/>
  </w:num>
  <w:num w:numId="39">
    <w:abstractNumId w:val="21"/>
  </w:num>
  <w:num w:numId="40">
    <w:abstractNumId w:val="30"/>
  </w:num>
  <w:num w:numId="41">
    <w:abstractNumId w:val="43"/>
  </w:num>
  <w:num w:numId="42">
    <w:abstractNumId w:val="17"/>
  </w:num>
  <w:num w:numId="43">
    <w:abstractNumId w:val="9"/>
  </w:num>
  <w:num w:numId="44">
    <w:abstractNumId w:val="4"/>
  </w:num>
  <w:num w:numId="45">
    <w:abstractNumId w:val="41"/>
  </w:num>
  <w:num w:numId="46">
    <w:abstractNumId w:val="0"/>
  </w:num>
  <w:num w:numId="47">
    <w:abstractNumId w:val="16"/>
  </w:num>
  <w:num w:numId="48">
    <w:abstractNumId w:val="3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8673" style="mso-width-relative:margin;mso-height-relative:margin" fillcolor="#183c47" strokecolor="none [3213]">
      <v:fill color="#183c47"/>
      <v:stroke color="none [3213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LUwMTQ0NzE2NrM0sTBS0lEKTi0uzszPAykwrgUARZVD2SwAAAA="/>
  </w:docVars>
  <w:rsids>
    <w:rsidRoot w:val="00501BDB"/>
    <w:rsid w:val="0000171E"/>
    <w:rsid w:val="0000215B"/>
    <w:rsid w:val="000032F4"/>
    <w:rsid w:val="000042DF"/>
    <w:rsid w:val="00006BC4"/>
    <w:rsid w:val="000075C8"/>
    <w:rsid w:val="0001080C"/>
    <w:rsid w:val="00011206"/>
    <w:rsid w:val="00011B05"/>
    <w:rsid w:val="00013806"/>
    <w:rsid w:val="000149A5"/>
    <w:rsid w:val="000159B4"/>
    <w:rsid w:val="000170C9"/>
    <w:rsid w:val="000202C6"/>
    <w:rsid w:val="00020B14"/>
    <w:rsid w:val="00020ECF"/>
    <w:rsid w:val="00021B97"/>
    <w:rsid w:val="0002291F"/>
    <w:rsid w:val="00023EE3"/>
    <w:rsid w:val="00025648"/>
    <w:rsid w:val="00025FFE"/>
    <w:rsid w:val="00026943"/>
    <w:rsid w:val="00026FB5"/>
    <w:rsid w:val="00027FA0"/>
    <w:rsid w:val="000300CE"/>
    <w:rsid w:val="00030194"/>
    <w:rsid w:val="00030F5A"/>
    <w:rsid w:val="000318D3"/>
    <w:rsid w:val="00031BF8"/>
    <w:rsid w:val="00033904"/>
    <w:rsid w:val="0003417C"/>
    <w:rsid w:val="00034564"/>
    <w:rsid w:val="000348B4"/>
    <w:rsid w:val="00035444"/>
    <w:rsid w:val="000356A4"/>
    <w:rsid w:val="00035C42"/>
    <w:rsid w:val="00035E2D"/>
    <w:rsid w:val="00041463"/>
    <w:rsid w:val="00041504"/>
    <w:rsid w:val="00043E53"/>
    <w:rsid w:val="00044979"/>
    <w:rsid w:val="000450F2"/>
    <w:rsid w:val="00046F72"/>
    <w:rsid w:val="00047EE3"/>
    <w:rsid w:val="000513B6"/>
    <w:rsid w:val="00052458"/>
    <w:rsid w:val="000527CE"/>
    <w:rsid w:val="00055A16"/>
    <w:rsid w:val="00056540"/>
    <w:rsid w:val="00057F5B"/>
    <w:rsid w:val="000606E8"/>
    <w:rsid w:val="00060D1A"/>
    <w:rsid w:val="000641F5"/>
    <w:rsid w:val="00067030"/>
    <w:rsid w:val="000707CE"/>
    <w:rsid w:val="00070CD6"/>
    <w:rsid w:val="00071320"/>
    <w:rsid w:val="0007270C"/>
    <w:rsid w:val="00072D2F"/>
    <w:rsid w:val="00073363"/>
    <w:rsid w:val="000737A2"/>
    <w:rsid w:val="00074F2B"/>
    <w:rsid w:val="0007778F"/>
    <w:rsid w:val="0008023C"/>
    <w:rsid w:val="00082FD0"/>
    <w:rsid w:val="000849E2"/>
    <w:rsid w:val="00085635"/>
    <w:rsid w:val="00086C71"/>
    <w:rsid w:val="000902C5"/>
    <w:rsid w:val="000903F8"/>
    <w:rsid w:val="0009191F"/>
    <w:rsid w:val="00092FE1"/>
    <w:rsid w:val="00093F3A"/>
    <w:rsid w:val="00096043"/>
    <w:rsid w:val="000A1E4D"/>
    <w:rsid w:val="000A35E2"/>
    <w:rsid w:val="000A5D9C"/>
    <w:rsid w:val="000A7118"/>
    <w:rsid w:val="000B04CE"/>
    <w:rsid w:val="000B2990"/>
    <w:rsid w:val="000B3494"/>
    <w:rsid w:val="000B3E1F"/>
    <w:rsid w:val="000B6364"/>
    <w:rsid w:val="000C2AA9"/>
    <w:rsid w:val="000C2EAD"/>
    <w:rsid w:val="000C7E0E"/>
    <w:rsid w:val="000D13CF"/>
    <w:rsid w:val="000D1E9D"/>
    <w:rsid w:val="000D326C"/>
    <w:rsid w:val="000D4AF9"/>
    <w:rsid w:val="000D6CE1"/>
    <w:rsid w:val="000D73A6"/>
    <w:rsid w:val="000D7479"/>
    <w:rsid w:val="000E1727"/>
    <w:rsid w:val="000E22A3"/>
    <w:rsid w:val="000E2C4F"/>
    <w:rsid w:val="000E316E"/>
    <w:rsid w:val="000E36EC"/>
    <w:rsid w:val="000E36EE"/>
    <w:rsid w:val="000E5A26"/>
    <w:rsid w:val="000E7620"/>
    <w:rsid w:val="000F07C6"/>
    <w:rsid w:val="000F2EFB"/>
    <w:rsid w:val="000F369F"/>
    <w:rsid w:val="000F3ED9"/>
    <w:rsid w:val="000F5637"/>
    <w:rsid w:val="000F5D21"/>
    <w:rsid w:val="000F7BEB"/>
    <w:rsid w:val="00100F42"/>
    <w:rsid w:val="0010154D"/>
    <w:rsid w:val="00101A71"/>
    <w:rsid w:val="00102F13"/>
    <w:rsid w:val="00103436"/>
    <w:rsid w:val="001041ED"/>
    <w:rsid w:val="001055FA"/>
    <w:rsid w:val="00106DE1"/>
    <w:rsid w:val="00110A7A"/>
    <w:rsid w:val="0011287B"/>
    <w:rsid w:val="001131DF"/>
    <w:rsid w:val="00113E82"/>
    <w:rsid w:val="00115247"/>
    <w:rsid w:val="00120122"/>
    <w:rsid w:val="001221A6"/>
    <w:rsid w:val="00122477"/>
    <w:rsid w:val="00122AF3"/>
    <w:rsid w:val="0012753D"/>
    <w:rsid w:val="00136523"/>
    <w:rsid w:val="0014370C"/>
    <w:rsid w:val="00143829"/>
    <w:rsid w:val="00143D4F"/>
    <w:rsid w:val="001458A7"/>
    <w:rsid w:val="0015051A"/>
    <w:rsid w:val="00150D04"/>
    <w:rsid w:val="00151999"/>
    <w:rsid w:val="001530C7"/>
    <w:rsid w:val="00157830"/>
    <w:rsid w:val="00160BA8"/>
    <w:rsid w:val="00160D4C"/>
    <w:rsid w:val="00160D5D"/>
    <w:rsid w:val="00161625"/>
    <w:rsid w:val="00161979"/>
    <w:rsid w:val="00162DCC"/>
    <w:rsid w:val="00163A81"/>
    <w:rsid w:val="0016500A"/>
    <w:rsid w:val="0016516D"/>
    <w:rsid w:val="001653BA"/>
    <w:rsid w:val="00165C81"/>
    <w:rsid w:val="00165EC0"/>
    <w:rsid w:val="00167BBD"/>
    <w:rsid w:val="00167D0B"/>
    <w:rsid w:val="001701D5"/>
    <w:rsid w:val="0017085D"/>
    <w:rsid w:val="00170B29"/>
    <w:rsid w:val="00170B65"/>
    <w:rsid w:val="001710AA"/>
    <w:rsid w:val="00175D58"/>
    <w:rsid w:val="001760E3"/>
    <w:rsid w:val="00177486"/>
    <w:rsid w:val="00177E6D"/>
    <w:rsid w:val="00180E66"/>
    <w:rsid w:val="00181D7B"/>
    <w:rsid w:val="00182F7C"/>
    <w:rsid w:val="00183055"/>
    <w:rsid w:val="0018307C"/>
    <w:rsid w:val="001851DD"/>
    <w:rsid w:val="001862C6"/>
    <w:rsid w:val="00187B15"/>
    <w:rsid w:val="0019321C"/>
    <w:rsid w:val="00194769"/>
    <w:rsid w:val="00194D64"/>
    <w:rsid w:val="00195521"/>
    <w:rsid w:val="001975FB"/>
    <w:rsid w:val="001A2515"/>
    <w:rsid w:val="001A384A"/>
    <w:rsid w:val="001A4D68"/>
    <w:rsid w:val="001A7DA0"/>
    <w:rsid w:val="001A7EBE"/>
    <w:rsid w:val="001B051D"/>
    <w:rsid w:val="001B0763"/>
    <w:rsid w:val="001B19C3"/>
    <w:rsid w:val="001B3F4C"/>
    <w:rsid w:val="001B6348"/>
    <w:rsid w:val="001B65E9"/>
    <w:rsid w:val="001B724F"/>
    <w:rsid w:val="001C083C"/>
    <w:rsid w:val="001C2D6C"/>
    <w:rsid w:val="001C344C"/>
    <w:rsid w:val="001C38AE"/>
    <w:rsid w:val="001C471F"/>
    <w:rsid w:val="001C4A69"/>
    <w:rsid w:val="001C5566"/>
    <w:rsid w:val="001C5944"/>
    <w:rsid w:val="001C6E03"/>
    <w:rsid w:val="001C6FE8"/>
    <w:rsid w:val="001D07A6"/>
    <w:rsid w:val="001D24B2"/>
    <w:rsid w:val="001D28E5"/>
    <w:rsid w:val="001D2EB1"/>
    <w:rsid w:val="001D30A8"/>
    <w:rsid w:val="001D3314"/>
    <w:rsid w:val="001D3A71"/>
    <w:rsid w:val="001D794F"/>
    <w:rsid w:val="001D7F18"/>
    <w:rsid w:val="001E07F2"/>
    <w:rsid w:val="001E1986"/>
    <w:rsid w:val="001E2541"/>
    <w:rsid w:val="001E3999"/>
    <w:rsid w:val="001F0976"/>
    <w:rsid w:val="001F1733"/>
    <w:rsid w:val="001F1A12"/>
    <w:rsid w:val="001F246B"/>
    <w:rsid w:val="001F2550"/>
    <w:rsid w:val="001F3AAA"/>
    <w:rsid w:val="001F53C9"/>
    <w:rsid w:val="00200E92"/>
    <w:rsid w:val="00201A1A"/>
    <w:rsid w:val="0020201D"/>
    <w:rsid w:val="002027F1"/>
    <w:rsid w:val="002045D2"/>
    <w:rsid w:val="002050AC"/>
    <w:rsid w:val="00206BE2"/>
    <w:rsid w:val="00206DF0"/>
    <w:rsid w:val="00207012"/>
    <w:rsid w:val="0020715A"/>
    <w:rsid w:val="00207414"/>
    <w:rsid w:val="0020759B"/>
    <w:rsid w:val="002108A9"/>
    <w:rsid w:val="00210AF0"/>
    <w:rsid w:val="00212E13"/>
    <w:rsid w:val="00213600"/>
    <w:rsid w:val="002138A6"/>
    <w:rsid w:val="00213D3F"/>
    <w:rsid w:val="00214A30"/>
    <w:rsid w:val="00214DEE"/>
    <w:rsid w:val="00216042"/>
    <w:rsid w:val="002161DB"/>
    <w:rsid w:val="00216862"/>
    <w:rsid w:val="00217A6D"/>
    <w:rsid w:val="00220DA8"/>
    <w:rsid w:val="00221146"/>
    <w:rsid w:val="002260BC"/>
    <w:rsid w:val="00226630"/>
    <w:rsid w:val="0022677E"/>
    <w:rsid w:val="00227794"/>
    <w:rsid w:val="0023053E"/>
    <w:rsid w:val="00230C8E"/>
    <w:rsid w:val="002323FD"/>
    <w:rsid w:val="00232946"/>
    <w:rsid w:val="002343B6"/>
    <w:rsid w:val="00235298"/>
    <w:rsid w:val="0023628B"/>
    <w:rsid w:val="00237E8F"/>
    <w:rsid w:val="00242F02"/>
    <w:rsid w:val="00243FE2"/>
    <w:rsid w:val="00244854"/>
    <w:rsid w:val="00245D21"/>
    <w:rsid w:val="00246563"/>
    <w:rsid w:val="00246C2F"/>
    <w:rsid w:val="00246CD5"/>
    <w:rsid w:val="002470B3"/>
    <w:rsid w:val="00252006"/>
    <w:rsid w:val="00253244"/>
    <w:rsid w:val="002540F6"/>
    <w:rsid w:val="00255349"/>
    <w:rsid w:val="00255EA4"/>
    <w:rsid w:val="00263DB2"/>
    <w:rsid w:val="00264D3E"/>
    <w:rsid w:val="00266B91"/>
    <w:rsid w:val="00266E93"/>
    <w:rsid w:val="0027039A"/>
    <w:rsid w:val="00271AAF"/>
    <w:rsid w:val="00271B5A"/>
    <w:rsid w:val="00274682"/>
    <w:rsid w:val="0027496E"/>
    <w:rsid w:val="002772C5"/>
    <w:rsid w:val="00277F57"/>
    <w:rsid w:val="0028181A"/>
    <w:rsid w:val="00282B78"/>
    <w:rsid w:val="00284075"/>
    <w:rsid w:val="002840E7"/>
    <w:rsid w:val="00284B4D"/>
    <w:rsid w:val="00284E24"/>
    <w:rsid w:val="002850DF"/>
    <w:rsid w:val="00285303"/>
    <w:rsid w:val="00285D3B"/>
    <w:rsid w:val="002877C8"/>
    <w:rsid w:val="0028795E"/>
    <w:rsid w:val="00291648"/>
    <w:rsid w:val="0029313F"/>
    <w:rsid w:val="00293C79"/>
    <w:rsid w:val="00293E58"/>
    <w:rsid w:val="00294F72"/>
    <w:rsid w:val="002A174A"/>
    <w:rsid w:val="002A1BCD"/>
    <w:rsid w:val="002A2515"/>
    <w:rsid w:val="002A3425"/>
    <w:rsid w:val="002A4B9E"/>
    <w:rsid w:val="002A61F6"/>
    <w:rsid w:val="002A6392"/>
    <w:rsid w:val="002A65BD"/>
    <w:rsid w:val="002A7836"/>
    <w:rsid w:val="002A7D0C"/>
    <w:rsid w:val="002B14EA"/>
    <w:rsid w:val="002B2E82"/>
    <w:rsid w:val="002B52A8"/>
    <w:rsid w:val="002B53B5"/>
    <w:rsid w:val="002B74EF"/>
    <w:rsid w:val="002B7682"/>
    <w:rsid w:val="002C0253"/>
    <w:rsid w:val="002C1926"/>
    <w:rsid w:val="002C2FAA"/>
    <w:rsid w:val="002C3136"/>
    <w:rsid w:val="002C5C1A"/>
    <w:rsid w:val="002C651B"/>
    <w:rsid w:val="002D01CA"/>
    <w:rsid w:val="002D0297"/>
    <w:rsid w:val="002D05FC"/>
    <w:rsid w:val="002D0A72"/>
    <w:rsid w:val="002D11AC"/>
    <w:rsid w:val="002D1EA9"/>
    <w:rsid w:val="002D382B"/>
    <w:rsid w:val="002D4C10"/>
    <w:rsid w:val="002D51E3"/>
    <w:rsid w:val="002E1B79"/>
    <w:rsid w:val="002E24F2"/>
    <w:rsid w:val="002E293D"/>
    <w:rsid w:val="002E2C32"/>
    <w:rsid w:val="002E4552"/>
    <w:rsid w:val="002E480B"/>
    <w:rsid w:val="002E5900"/>
    <w:rsid w:val="002E5D71"/>
    <w:rsid w:val="002E6731"/>
    <w:rsid w:val="002E7E74"/>
    <w:rsid w:val="002F159F"/>
    <w:rsid w:val="002F16E2"/>
    <w:rsid w:val="002F1B4E"/>
    <w:rsid w:val="002F2D5C"/>
    <w:rsid w:val="002F36FC"/>
    <w:rsid w:val="002F49D4"/>
    <w:rsid w:val="002F5119"/>
    <w:rsid w:val="002F5629"/>
    <w:rsid w:val="002F7153"/>
    <w:rsid w:val="00303EB1"/>
    <w:rsid w:val="003043E9"/>
    <w:rsid w:val="00305323"/>
    <w:rsid w:val="0030568E"/>
    <w:rsid w:val="003069BE"/>
    <w:rsid w:val="003071DC"/>
    <w:rsid w:val="00307EB8"/>
    <w:rsid w:val="00310ABB"/>
    <w:rsid w:val="00311864"/>
    <w:rsid w:val="003123B6"/>
    <w:rsid w:val="00312A31"/>
    <w:rsid w:val="00313106"/>
    <w:rsid w:val="00313452"/>
    <w:rsid w:val="00313BD8"/>
    <w:rsid w:val="003141C9"/>
    <w:rsid w:val="0031536B"/>
    <w:rsid w:val="00315A7B"/>
    <w:rsid w:val="00317BC2"/>
    <w:rsid w:val="003200E8"/>
    <w:rsid w:val="00322323"/>
    <w:rsid w:val="00325D5A"/>
    <w:rsid w:val="003265B1"/>
    <w:rsid w:val="00330F47"/>
    <w:rsid w:val="0033176D"/>
    <w:rsid w:val="003332D3"/>
    <w:rsid w:val="003352F9"/>
    <w:rsid w:val="00336AD6"/>
    <w:rsid w:val="00337444"/>
    <w:rsid w:val="0034083A"/>
    <w:rsid w:val="00342BF6"/>
    <w:rsid w:val="003430BB"/>
    <w:rsid w:val="003437EC"/>
    <w:rsid w:val="00343981"/>
    <w:rsid w:val="0034398A"/>
    <w:rsid w:val="00343E07"/>
    <w:rsid w:val="00344228"/>
    <w:rsid w:val="0034522B"/>
    <w:rsid w:val="003457C9"/>
    <w:rsid w:val="00346513"/>
    <w:rsid w:val="00347518"/>
    <w:rsid w:val="0035050E"/>
    <w:rsid w:val="00353684"/>
    <w:rsid w:val="00354DB7"/>
    <w:rsid w:val="00356707"/>
    <w:rsid w:val="00360CFC"/>
    <w:rsid w:val="00361956"/>
    <w:rsid w:val="0036206E"/>
    <w:rsid w:val="00364574"/>
    <w:rsid w:val="00364D31"/>
    <w:rsid w:val="00365308"/>
    <w:rsid w:val="003654DC"/>
    <w:rsid w:val="00365645"/>
    <w:rsid w:val="00366586"/>
    <w:rsid w:val="00367CE8"/>
    <w:rsid w:val="00370783"/>
    <w:rsid w:val="00371A25"/>
    <w:rsid w:val="00371EC5"/>
    <w:rsid w:val="0037494A"/>
    <w:rsid w:val="00375740"/>
    <w:rsid w:val="00375C14"/>
    <w:rsid w:val="00376C30"/>
    <w:rsid w:val="00377684"/>
    <w:rsid w:val="0037785B"/>
    <w:rsid w:val="0038059F"/>
    <w:rsid w:val="00380D52"/>
    <w:rsid w:val="003849F7"/>
    <w:rsid w:val="00391701"/>
    <w:rsid w:val="00391EB6"/>
    <w:rsid w:val="00392D11"/>
    <w:rsid w:val="00394FCC"/>
    <w:rsid w:val="00395709"/>
    <w:rsid w:val="00396042"/>
    <w:rsid w:val="00396295"/>
    <w:rsid w:val="00396379"/>
    <w:rsid w:val="003A02D8"/>
    <w:rsid w:val="003A13B8"/>
    <w:rsid w:val="003A1443"/>
    <w:rsid w:val="003A7610"/>
    <w:rsid w:val="003A7E40"/>
    <w:rsid w:val="003A7FA7"/>
    <w:rsid w:val="003B7A2B"/>
    <w:rsid w:val="003C089C"/>
    <w:rsid w:val="003C400B"/>
    <w:rsid w:val="003C5285"/>
    <w:rsid w:val="003C5898"/>
    <w:rsid w:val="003C7BCB"/>
    <w:rsid w:val="003D02EA"/>
    <w:rsid w:val="003D0C05"/>
    <w:rsid w:val="003D0CD2"/>
    <w:rsid w:val="003D2358"/>
    <w:rsid w:val="003D2BB3"/>
    <w:rsid w:val="003D432E"/>
    <w:rsid w:val="003D5916"/>
    <w:rsid w:val="003D72A9"/>
    <w:rsid w:val="003D7EFC"/>
    <w:rsid w:val="003E0A6E"/>
    <w:rsid w:val="003E0B07"/>
    <w:rsid w:val="003E180F"/>
    <w:rsid w:val="003E222A"/>
    <w:rsid w:val="003E27A4"/>
    <w:rsid w:val="003E2B35"/>
    <w:rsid w:val="003E30AA"/>
    <w:rsid w:val="003E31FC"/>
    <w:rsid w:val="003E3BFF"/>
    <w:rsid w:val="003E43DD"/>
    <w:rsid w:val="003E5785"/>
    <w:rsid w:val="003E62EE"/>
    <w:rsid w:val="003E6E31"/>
    <w:rsid w:val="003E6FA5"/>
    <w:rsid w:val="003E7B05"/>
    <w:rsid w:val="003F17BB"/>
    <w:rsid w:val="003F33A8"/>
    <w:rsid w:val="003F56CD"/>
    <w:rsid w:val="003F581D"/>
    <w:rsid w:val="004006A0"/>
    <w:rsid w:val="004022D7"/>
    <w:rsid w:val="00403BCE"/>
    <w:rsid w:val="00404021"/>
    <w:rsid w:val="004054A3"/>
    <w:rsid w:val="004055BB"/>
    <w:rsid w:val="0040671B"/>
    <w:rsid w:val="004070E7"/>
    <w:rsid w:val="0040774C"/>
    <w:rsid w:val="00410718"/>
    <w:rsid w:val="00411C5F"/>
    <w:rsid w:val="00412950"/>
    <w:rsid w:val="004143EC"/>
    <w:rsid w:val="00414927"/>
    <w:rsid w:val="00416CDC"/>
    <w:rsid w:val="0041733B"/>
    <w:rsid w:val="00417B58"/>
    <w:rsid w:val="00420AEC"/>
    <w:rsid w:val="00424E33"/>
    <w:rsid w:val="00425B52"/>
    <w:rsid w:val="00426903"/>
    <w:rsid w:val="004276CC"/>
    <w:rsid w:val="00430229"/>
    <w:rsid w:val="0043046F"/>
    <w:rsid w:val="004309AD"/>
    <w:rsid w:val="00431075"/>
    <w:rsid w:val="00432D93"/>
    <w:rsid w:val="004335E5"/>
    <w:rsid w:val="004373E0"/>
    <w:rsid w:val="00440AD0"/>
    <w:rsid w:val="00440B11"/>
    <w:rsid w:val="0044187B"/>
    <w:rsid w:val="004434F5"/>
    <w:rsid w:val="00444019"/>
    <w:rsid w:val="0044424C"/>
    <w:rsid w:val="0044573F"/>
    <w:rsid w:val="00446A33"/>
    <w:rsid w:val="00446B41"/>
    <w:rsid w:val="00446D25"/>
    <w:rsid w:val="00447F47"/>
    <w:rsid w:val="004509C5"/>
    <w:rsid w:val="00451346"/>
    <w:rsid w:val="0045195A"/>
    <w:rsid w:val="00452906"/>
    <w:rsid w:val="00455624"/>
    <w:rsid w:val="00455B3A"/>
    <w:rsid w:val="00460809"/>
    <w:rsid w:val="004634D2"/>
    <w:rsid w:val="004640E0"/>
    <w:rsid w:val="004661FB"/>
    <w:rsid w:val="0046650E"/>
    <w:rsid w:val="0046671A"/>
    <w:rsid w:val="00466A34"/>
    <w:rsid w:val="00467D0F"/>
    <w:rsid w:val="00467E2E"/>
    <w:rsid w:val="0047016D"/>
    <w:rsid w:val="00471445"/>
    <w:rsid w:val="00472039"/>
    <w:rsid w:val="00472FBA"/>
    <w:rsid w:val="00474766"/>
    <w:rsid w:val="0047518A"/>
    <w:rsid w:val="00476377"/>
    <w:rsid w:val="004773B5"/>
    <w:rsid w:val="00477BA5"/>
    <w:rsid w:val="00480329"/>
    <w:rsid w:val="004803BA"/>
    <w:rsid w:val="00480C38"/>
    <w:rsid w:val="0048108E"/>
    <w:rsid w:val="00481537"/>
    <w:rsid w:val="004874CB"/>
    <w:rsid w:val="004910EA"/>
    <w:rsid w:val="004912A3"/>
    <w:rsid w:val="0049217D"/>
    <w:rsid w:val="004922AB"/>
    <w:rsid w:val="004922F0"/>
    <w:rsid w:val="004929A3"/>
    <w:rsid w:val="0049312D"/>
    <w:rsid w:val="00493136"/>
    <w:rsid w:val="004931F4"/>
    <w:rsid w:val="00493EDD"/>
    <w:rsid w:val="00493F6A"/>
    <w:rsid w:val="00494BB9"/>
    <w:rsid w:val="00494D55"/>
    <w:rsid w:val="00495995"/>
    <w:rsid w:val="00497C87"/>
    <w:rsid w:val="00497FE4"/>
    <w:rsid w:val="004A0356"/>
    <w:rsid w:val="004A0B0F"/>
    <w:rsid w:val="004A114C"/>
    <w:rsid w:val="004A2437"/>
    <w:rsid w:val="004A2BD0"/>
    <w:rsid w:val="004A33B4"/>
    <w:rsid w:val="004A36B2"/>
    <w:rsid w:val="004A3793"/>
    <w:rsid w:val="004A3A7D"/>
    <w:rsid w:val="004A6DFA"/>
    <w:rsid w:val="004B0005"/>
    <w:rsid w:val="004B0A27"/>
    <w:rsid w:val="004B0C02"/>
    <w:rsid w:val="004B0C84"/>
    <w:rsid w:val="004B14AB"/>
    <w:rsid w:val="004B3340"/>
    <w:rsid w:val="004B5097"/>
    <w:rsid w:val="004B5E36"/>
    <w:rsid w:val="004B7525"/>
    <w:rsid w:val="004C01FE"/>
    <w:rsid w:val="004C2342"/>
    <w:rsid w:val="004C2B0A"/>
    <w:rsid w:val="004C365B"/>
    <w:rsid w:val="004C3D95"/>
    <w:rsid w:val="004C4021"/>
    <w:rsid w:val="004C5695"/>
    <w:rsid w:val="004C723C"/>
    <w:rsid w:val="004C726B"/>
    <w:rsid w:val="004C74B0"/>
    <w:rsid w:val="004C7641"/>
    <w:rsid w:val="004C779E"/>
    <w:rsid w:val="004D09E2"/>
    <w:rsid w:val="004D36BD"/>
    <w:rsid w:val="004D549E"/>
    <w:rsid w:val="004D58F5"/>
    <w:rsid w:val="004D6A60"/>
    <w:rsid w:val="004D70D6"/>
    <w:rsid w:val="004E09D4"/>
    <w:rsid w:val="004E0F09"/>
    <w:rsid w:val="004E34F3"/>
    <w:rsid w:val="004E4F1D"/>
    <w:rsid w:val="004F02B4"/>
    <w:rsid w:val="004F255B"/>
    <w:rsid w:val="004F289B"/>
    <w:rsid w:val="004F2A4F"/>
    <w:rsid w:val="004F438E"/>
    <w:rsid w:val="004F5838"/>
    <w:rsid w:val="004F71C7"/>
    <w:rsid w:val="004F7372"/>
    <w:rsid w:val="00500379"/>
    <w:rsid w:val="005012E4"/>
    <w:rsid w:val="00501BDB"/>
    <w:rsid w:val="00502187"/>
    <w:rsid w:val="005028E8"/>
    <w:rsid w:val="005029C5"/>
    <w:rsid w:val="00503179"/>
    <w:rsid w:val="00503263"/>
    <w:rsid w:val="00504C8A"/>
    <w:rsid w:val="0050650C"/>
    <w:rsid w:val="0050707D"/>
    <w:rsid w:val="0050716C"/>
    <w:rsid w:val="00507689"/>
    <w:rsid w:val="0051010F"/>
    <w:rsid w:val="0051017D"/>
    <w:rsid w:val="005105BD"/>
    <w:rsid w:val="0051118F"/>
    <w:rsid w:val="005139BA"/>
    <w:rsid w:val="00514C7B"/>
    <w:rsid w:val="00515B1A"/>
    <w:rsid w:val="00516B44"/>
    <w:rsid w:val="00517080"/>
    <w:rsid w:val="00517141"/>
    <w:rsid w:val="005179BA"/>
    <w:rsid w:val="0052026E"/>
    <w:rsid w:val="00520C2B"/>
    <w:rsid w:val="00522361"/>
    <w:rsid w:val="00522659"/>
    <w:rsid w:val="00522E85"/>
    <w:rsid w:val="005304F2"/>
    <w:rsid w:val="005320E4"/>
    <w:rsid w:val="00532FCB"/>
    <w:rsid w:val="005334F3"/>
    <w:rsid w:val="00535B26"/>
    <w:rsid w:val="00541577"/>
    <w:rsid w:val="005446D6"/>
    <w:rsid w:val="00544B78"/>
    <w:rsid w:val="00545A37"/>
    <w:rsid w:val="005462B2"/>
    <w:rsid w:val="0054726E"/>
    <w:rsid w:val="00550F07"/>
    <w:rsid w:val="00551009"/>
    <w:rsid w:val="00551752"/>
    <w:rsid w:val="0055296C"/>
    <w:rsid w:val="00552C8F"/>
    <w:rsid w:val="00553FB5"/>
    <w:rsid w:val="0055466B"/>
    <w:rsid w:val="00554A9A"/>
    <w:rsid w:val="005606BF"/>
    <w:rsid w:val="00560B94"/>
    <w:rsid w:val="00561A6C"/>
    <w:rsid w:val="00561DC3"/>
    <w:rsid w:val="005662AF"/>
    <w:rsid w:val="005666B3"/>
    <w:rsid w:val="00566B60"/>
    <w:rsid w:val="00566BA9"/>
    <w:rsid w:val="00570E15"/>
    <w:rsid w:val="00570E93"/>
    <w:rsid w:val="0057364C"/>
    <w:rsid w:val="005835B5"/>
    <w:rsid w:val="00583840"/>
    <w:rsid w:val="00584332"/>
    <w:rsid w:val="00585C5F"/>
    <w:rsid w:val="00590205"/>
    <w:rsid w:val="00591045"/>
    <w:rsid w:val="0059140C"/>
    <w:rsid w:val="0059147D"/>
    <w:rsid w:val="005917D5"/>
    <w:rsid w:val="00592A16"/>
    <w:rsid w:val="00593411"/>
    <w:rsid w:val="00593642"/>
    <w:rsid w:val="00595662"/>
    <w:rsid w:val="00595B3D"/>
    <w:rsid w:val="005964C2"/>
    <w:rsid w:val="00596888"/>
    <w:rsid w:val="00597648"/>
    <w:rsid w:val="005A1331"/>
    <w:rsid w:val="005A2A9E"/>
    <w:rsid w:val="005A3D54"/>
    <w:rsid w:val="005A522B"/>
    <w:rsid w:val="005A5325"/>
    <w:rsid w:val="005A79EA"/>
    <w:rsid w:val="005B17C3"/>
    <w:rsid w:val="005B3493"/>
    <w:rsid w:val="005B3988"/>
    <w:rsid w:val="005B6657"/>
    <w:rsid w:val="005C0350"/>
    <w:rsid w:val="005C06D8"/>
    <w:rsid w:val="005C092F"/>
    <w:rsid w:val="005C1336"/>
    <w:rsid w:val="005C268C"/>
    <w:rsid w:val="005C485A"/>
    <w:rsid w:val="005C57F6"/>
    <w:rsid w:val="005C58A5"/>
    <w:rsid w:val="005C639A"/>
    <w:rsid w:val="005C648B"/>
    <w:rsid w:val="005C6F28"/>
    <w:rsid w:val="005C759B"/>
    <w:rsid w:val="005C790E"/>
    <w:rsid w:val="005D16F2"/>
    <w:rsid w:val="005D1E76"/>
    <w:rsid w:val="005D25DE"/>
    <w:rsid w:val="005D292D"/>
    <w:rsid w:val="005D3027"/>
    <w:rsid w:val="005D550B"/>
    <w:rsid w:val="005D57C3"/>
    <w:rsid w:val="005D5F05"/>
    <w:rsid w:val="005D651F"/>
    <w:rsid w:val="005D6F2D"/>
    <w:rsid w:val="005D7B96"/>
    <w:rsid w:val="005D7F54"/>
    <w:rsid w:val="005E0159"/>
    <w:rsid w:val="005E0C45"/>
    <w:rsid w:val="005E1D44"/>
    <w:rsid w:val="005E2B17"/>
    <w:rsid w:val="005E4309"/>
    <w:rsid w:val="005E68A7"/>
    <w:rsid w:val="005E7F10"/>
    <w:rsid w:val="005F075A"/>
    <w:rsid w:val="005F1D93"/>
    <w:rsid w:val="005F359D"/>
    <w:rsid w:val="005F37BB"/>
    <w:rsid w:val="005F4BC6"/>
    <w:rsid w:val="005F7431"/>
    <w:rsid w:val="005F7EF2"/>
    <w:rsid w:val="00600366"/>
    <w:rsid w:val="0060071A"/>
    <w:rsid w:val="00601542"/>
    <w:rsid w:val="0060316D"/>
    <w:rsid w:val="00603C4F"/>
    <w:rsid w:val="00603E44"/>
    <w:rsid w:val="00605049"/>
    <w:rsid w:val="006078D7"/>
    <w:rsid w:val="0061141F"/>
    <w:rsid w:val="006131B9"/>
    <w:rsid w:val="006136C5"/>
    <w:rsid w:val="006151EC"/>
    <w:rsid w:val="006155C5"/>
    <w:rsid w:val="00616968"/>
    <w:rsid w:val="00616F7A"/>
    <w:rsid w:val="00621AD0"/>
    <w:rsid w:val="00623EA6"/>
    <w:rsid w:val="00624595"/>
    <w:rsid w:val="00625016"/>
    <w:rsid w:val="006265DF"/>
    <w:rsid w:val="00626C6D"/>
    <w:rsid w:val="00631201"/>
    <w:rsid w:val="0063128F"/>
    <w:rsid w:val="00631B42"/>
    <w:rsid w:val="00631C51"/>
    <w:rsid w:val="00633E45"/>
    <w:rsid w:val="00633FB2"/>
    <w:rsid w:val="0063447E"/>
    <w:rsid w:val="006348D3"/>
    <w:rsid w:val="006361CE"/>
    <w:rsid w:val="00637ACD"/>
    <w:rsid w:val="0064023F"/>
    <w:rsid w:val="0064123D"/>
    <w:rsid w:val="00641283"/>
    <w:rsid w:val="00642164"/>
    <w:rsid w:val="00642B11"/>
    <w:rsid w:val="006434DB"/>
    <w:rsid w:val="006447EA"/>
    <w:rsid w:val="00645B43"/>
    <w:rsid w:val="00650B9A"/>
    <w:rsid w:val="00651C81"/>
    <w:rsid w:val="006527A5"/>
    <w:rsid w:val="006536EE"/>
    <w:rsid w:val="00655B5E"/>
    <w:rsid w:val="006565F3"/>
    <w:rsid w:val="006566C3"/>
    <w:rsid w:val="00660D90"/>
    <w:rsid w:val="00660F1A"/>
    <w:rsid w:val="0066100E"/>
    <w:rsid w:val="0066143E"/>
    <w:rsid w:val="00662247"/>
    <w:rsid w:val="00664553"/>
    <w:rsid w:val="00664A28"/>
    <w:rsid w:val="00665ECB"/>
    <w:rsid w:val="00666439"/>
    <w:rsid w:val="00670ABB"/>
    <w:rsid w:val="00670BA2"/>
    <w:rsid w:val="00670F92"/>
    <w:rsid w:val="00671C78"/>
    <w:rsid w:val="00671DE9"/>
    <w:rsid w:val="00674757"/>
    <w:rsid w:val="0067487C"/>
    <w:rsid w:val="00674C7D"/>
    <w:rsid w:val="006750E2"/>
    <w:rsid w:val="00675B31"/>
    <w:rsid w:val="00677536"/>
    <w:rsid w:val="00681989"/>
    <w:rsid w:val="00683917"/>
    <w:rsid w:val="00685646"/>
    <w:rsid w:val="00686E6B"/>
    <w:rsid w:val="00687BF5"/>
    <w:rsid w:val="00690CB3"/>
    <w:rsid w:val="00692938"/>
    <w:rsid w:val="006955CD"/>
    <w:rsid w:val="006959B6"/>
    <w:rsid w:val="00697650"/>
    <w:rsid w:val="00697F47"/>
    <w:rsid w:val="006A07FD"/>
    <w:rsid w:val="006A0B95"/>
    <w:rsid w:val="006A0C07"/>
    <w:rsid w:val="006A2231"/>
    <w:rsid w:val="006A357A"/>
    <w:rsid w:val="006A399D"/>
    <w:rsid w:val="006A5AF7"/>
    <w:rsid w:val="006A5F0B"/>
    <w:rsid w:val="006A66E6"/>
    <w:rsid w:val="006A777B"/>
    <w:rsid w:val="006B11CA"/>
    <w:rsid w:val="006B3143"/>
    <w:rsid w:val="006B4FA8"/>
    <w:rsid w:val="006B5681"/>
    <w:rsid w:val="006B6136"/>
    <w:rsid w:val="006B6887"/>
    <w:rsid w:val="006C2D72"/>
    <w:rsid w:val="006C54A2"/>
    <w:rsid w:val="006C57A8"/>
    <w:rsid w:val="006C5FF5"/>
    <w:rsid w:val="006D0213"/>
    <w:rsid w:val="006D0A4C"/>
    <w:rsid w:val="006D1DA1"/>
    <w:rsid w:val="006D2BE7"/>
    <w:rsid w:val="006D3BE8"/>
    <w:rsid w:val="006D4CA3"/>
    <w:rsid w:val="006E1009"/>
    <w:rsid w:val="006E14AE"/>
    <w:rsid w:val="006E3617"/>
    <w:rsid w:val="006E4CF2"/>
    <w:rsid w:val="006E58EA"/>
    <w:rsid w:val="006E5CC2"/>
    <w:rsid w:val="006F0CC9"/>
    <w:rsid w:val="006F19F5"/>
    <w:rsid w:val="006F1E8B"/>
    <w:rsid w:val="006F1EEE"/>
    <w:rsid w:val="006F22EE"/>
    <w:rsid w:val="006F29EB"/>
    <w:rsid w:val="006F2EA4"/>
    <w:rsid w:val="006F31C5"/>
    <w:rsid w:val="006F416B"/>
    <w:rsid w:val="006F5074"/>
    <w:rsid w:val="006F6066"/>
    <w:rsid w:val="006F6523"/>
    <w:rsid w:val="006F6B95"/>
    <w:rsid w:val="006F6C0A"/>
    <w:rsid w:val="00700C42"/>
    <w:rsid w:val="00701372"/>
    <w:rsid w:val="00701569"/>
    <w:rsid w:val="00702571"/>
    <w:rsid w:val="00706192"/>
    <w:rsid w:val="00712401"/>
    <w:rsid w:val="00714F9B"/>
    <w:rsid w:val="00715AB1"/>
    <w:rsid w:val="0071605E"/>
    <w:rsid w:val="00717725"/>
    <w:rsid w:val="0072093A"/>
    <w:rsid w:val="00721FD8"/>
    <w:rsid w:val="00721FDB"/>
    <w:rsid w:val="00723A45"/>
    <w:rsid w:val="00725B52"/>
    <w:rsid w:val="00726852"/>
    <w:rsid w:val="00730FBC"/>
    <w:rsid w:val="0073128B"/>
    <w:rsid w:val="00731E35"/>
    <w:rsid w:val="007353B5"/>
    <w:rsid w:val="00735DD9"/>
    <w:rsid w:val="00736C74"/>
    <w:rsid w:val="00740541"/>
    <w:rsid w:val="00741428"/>
    <w:rsid w:val="0074176C"/>
    <w:rsid w:val="00741908"/>
    <w:rsid w:val="0074466C"/>
    <w:rsid w:val="00745125"/>
    <w:rsid w:val="00753810"/>
    <w:rsid w:val="00755B63"/>
    <w:rsid w:val="007614E7"/>
    <w:rsid w:val="0076276B"/>
    <w:rsid w:val="007634CF"/>
    <w:rsid w:val="0076411A"/>
    <w:rsid w:val="00765831"/>
    <w:rsid w:val="007668EF"/>
    <w:rsid w:val="00766AAE"/>
    <w:rsid w:val="00767D81"/>
    <w:rsid w:val="00770462"/>
    <w:rsid w:val="00770D3A"/>
    <w:rsid w:val="007730D4"/>
    <w:rsid w:val="007734AE"/>
    <w:rsid w:val="0077364C"/>
    <w:rsid w:val="00775019"/>
    <w:rsid w:val="00781DCA"/>
    <w:rsid w:val="0078472A"/>
    <w:rsid w:val="007847DC"/>
    <w:rsid w:val="0078662D"/>
    <w:rsid w:val="00787F23"/>
    <w:rsid w:val="007904CA"/>
    <w:rsid w:val="00790736"/>
    <w:rsid w:val="00793B2C"/>
    <w:rsid w:val="007943BF"/>
    <w:rsid w:val="00794D4E"/>
    <w:rsid w:val="00794FB2"/>
    <w:rsid w:val="007959B4"/>
    <w:rsid w:val="007A001C"/>
    <w:rsid w:val="007A39D8"/>
    <w:rsid w:val="007A4334"/>
    <w:rsid w:val="007A459E"/>
    <w:rsid w:val="007A4927"/>
    <w:rsid w:val="007A6308"/>
    <w:rsid w:val="007B083A"/>
    <w:rsid w:val="007B2487"/>
    <w:rsid w:val="007B25F3"/>
    <w:rsid w:val="007B2D64"/>
    <w:rsid w:val="007B34AD"/>
    <w:rsid w:val="007B525F"/>
    <w:rsid w:val="007C14E3"/>
    <w:rsid w:val="007C167F"/>
    <w:rsid w:val="007C283F"/>
    <w:rsid w:val="007C52F2"/>
    <w:rsid w:val="007C58EF"/>
    <w:rsid w:val="007C5BEC"/>
    <w:rsid w:val="007D1C96"/>
    <w:rsid w:val="007D2A85"/>
    <w:rsid w:val="007D47F5"/>
    <w:rsid w:val="007D7C1D"/>
    <w:rsid w:val="007E0901"/>
    <w:rsid w:val="007E1B95"/>
    <w:rsid w:val="007E1C2F"/>
    <w:rsid w:val="007E1D51"/>
    <w:rsid w:val="007E2084"/>
    <w:rsid w:val="007E25B3"/>
    <w:rsid w:val="007E2A8F"/>
    <w:rsid w:val="007E4E78"/>
    <w:rsid w:val="007E6921"/>
    <w:rsid w:val="007E7C21"/>
    <w:rsid w:val="007F0196"/>
    <w:rsid w:val="007F04F4"/>
    <w:rsid w:val="007F19A7"/>
    <w:rsid w:val="007F19B8"/>
    <w:rsid w:val="007F468A"/>
    <w:rsid w:val="007F57D4"/>
    <w:rsid w:val="007F584E"/>
    <w:rsid w:val="007F75A9"/>
    <w:rsid w:val="00802490"/>
    <w:rsid w:val="00802CDE"/>
    <w:rsid w:val="00802DEC"/>
    <w:rsid w:val="0080315A"/>
    <w:rsid w:val="00803766"/>
    <w:rsid w:val="00803D1E"/>
    <w:rsid w:val="00804032"/>
    <w:rsid w:val="00804426"/>
    <w:rsid w:val="00804712"/>
    <w:rsid w:val="00805070"/>
    <w:rsid w:val="0080662D"/>
    <w:rsid w:val="008071CC"/>
    <w:rsid w:val="00810A56"/>
    <w:rsid w:val="00810FC8"/>
    <w:rsid w:val="0081182C"/>
    <w:rsid w:val="008124B6"/>
    <w:rsid w:val="00812A7C"/>
    <w:rsid w:val="00813A9E"/>
    <w:rsid w:val="00815892"/>
    <w:rsid w:val="00815945"/>
    <w:rsid w:val="00815A5B"/>
    <w:rsid w:val="008164D8"/>
    <w:rsid w:val="008201A9"/>
    <w:rsid w:val="008205B2"/>
    <w:rsid w:val="00822A12"/>
    <w:rsid w:val="00822FDD"/>
    <w:rsid w:val="00823133"/>
    <w:rsid w:val="00823150"/>
    <w:rsid w:val="008236CC"/>
    <w:rsid w:val="00825080"/>
    <w:rsid w:val="00826E44"/>
    <w:rsid w:val="00826EE0"/>
    <w:rsid w:val="0083199F"/>
    <w:rsid w:val="00833160"/>
    <w:rsid w:val="008341A3"/>
    <w:rsid w:val="00836DAF"/>
    <w:rsid w:val="00843CF1"/>
    <w:rsid w:val="00844055"/>
    <w:rsid w:val="008462E1"/>
    <w:rsid w:val="008465C2"/>
    <w:rsid w:val="00850E08"/>
    <w:rsid w:val="00850F22"/>
    <w:rsid w:val="008510AE"/>
    <w:rsid w:val="00851BBE"/>
    <w:rsid w:val="00851D45"/>
    <w:rsid w:val="00852C68"/>
    <w:rsid w:val="008540C2"/>
    <w:rsid w:val="008560F2"/>
    <w:rsid w:val="00856518"/>
    <w:rsid w:val="0085698D"/>
    <w:rsid w:val="00856D23"/>
    <w:rsid w:val="00860926"/>
    <w:rsid w:val="00860E0F"/>
    <w:rsid w:val="008641F2"/>
    <w:rsid w:val="008653C5"/>
    <w:rsid w:val="00866381"/>
    <w:rsid w:val="00866618"/>
    <w:rsid w:val="00867C43"/>
    <w:rsid w:val="00870B41"/>
    <w:rsid w:val="00870FAE"/>
    <w:rsid w:val="0087162C"/>
    <w:rsid w:val="00875923"/>
    <w:rsid w:val="00876332"/>
    <w:rsid w:val="00877655"/>
    <w:rsid w:val="00877E0E"/>
    <w:rsid w:val="00877E5B"/>
    <w:rsid w:val="008855FD"/>
    <w:rsid w:val="00886263"/>
    <w:rsid w:val="00886432"/>
    <w:rsid w:val="00886912"/>
    <w:rsid w:val="00890E4B"/>
    <w:rsid w:val="00891338"/>
    <w:rsid w:val="008916CB"/>
    <w:rsid w:val="00891A38"/>
    <w:rsid w:val="00891E21"/>
    <w:rsid w:val="00894178"/>
    <w:rsid w:val="00894AC9"/>
    <w:rsid w:val="00895ECF"/>
    <w:rsid w:val="00895F7F"/>
    <w:rsid w:val="008964F8"/>
    <w:rsid w:val="00897E8B"/>
    <w:rsid w:val="008A1420"/>
    <w:rsid w:val="008A2CA2"/>
    <w:rsid w:val="008A2FAB"/>
    <w:rsid w:val="008A37CC"/>
    <w:rsid w:val="008A4899"/>
    <w:rsid w:val="008A4E72"/>
    <w:rsid w:val="008A6943"/>
    <w:rsid w:val="008A7A7A"/>
    <w:rsid w:val="008B20AF"/>
    <w:rsid w:val="008B4269"/>
    <w:rsid w:val="008B4622"/>
    <w:rsid w:val="008B59D3"/>
    <w:rsid w:val="008B5CC6"/>
    <w:rsid w:val="008B6740"/>
    <w:rsid w:val="008C2A03"/>
    <w:rsid w:val="008C320C"/>
    <w:rsid w:val="008C3E2C"/>
    <w:rsid w:val="008C4C1B"/>
    <w:rsid w:val="008C7322"/>
    <w:rsid w:val="008C7D55"/>
    <w:rsid w:val="008D1A2F"/>
    <w:rsid w:val="008D27AB"/>
    <w:rsid w:val="008D4709"/>
    <w:rsid w:val="008D57DB"/>
    <w:rsid w:val="008D6769"/>
    <w:rsid w:val="008D6C6F"/>
    <w:rsid w:val="008D7F62"/>
    <w:rsid w:val="008E0E37"/>
    <w:rsid w:val="008E3557"/>
    <w:rsid w:val="008E62C6"/>
    <w:rsid w:val="008E7E14"/>
    <w:rsid w:val="008F09C5"/>
    <w:rsid w:val="008F246C"/>
    <w:rsid w:val="008F2E25"/>
    <w:rsid w:val="008F424A"/>
    <w:rsid w:val="008F488B"/>
    <w:rsid w:val="008F5935"/>
    <w:rsid w:val="008F71CB"/>
    <w:rsid w:val="00901953"/>
    <w:rsid w:val="0090304F"/>
    <w:rsid w:val="00904E45"/>
    <w:rsid w:val="00907F5A"/>
    <w:rsid w:val="00911620"/>
    <w:rsid w:val="009121C0"/>
    <w:rsid w:val="00913F4D"/>
    <w:rsid w:val="00914AAE"/>
    <w:rsid w:val="00916580"/>
    <w:rsid w:val="00916BA2"/>
    <w:rsid w:val="00917DFF"/>
    <w:rsid w:val="00922E1F"/>
    <w:rsid w:val="00923F2F"/>
    <w:rsid w:val="009244B0"/>
    <w:rsid w:val="00924665"/>
    <w:rsid w:val="00926760"/>
    <w:rsid w:val="0092727E"/>
    <w:rsid w:val="00933367"/>
    <w:rsid w:val="009349AF"/>
    <w:rsid w:val="009377E7"/>
    <w:rsid w:val="009415C2"/>
    <w:rsid w:val="00943015"/>
    <w:rsid w:val="00943904"/>
    <w:rsid w:val="00945B75"/>
    <w:rsid w:val="00945DE8"/>
    <w:rsid w:val="00946462"/>
    <w:rsid w:val="00947C91"/>
    <w:rsid w:val="009505D0"/>
    <w:rsid w:val="009509F5"/>
    <w:rsid w:val="00950F85"/>
    <w:rsid w:val="00951A09"/>
    <w:rsid w:val="00951B34"/>
    <w:rsid w:val="009524AA"/>
    <w:rsid w:val="00956070"/>
    <w:rsid w:val="009562BD"/>
    <w:rsid w:val="00957A09"/>
    <w:rsid w:val="0096198E"/>
    <w:rsid w:val="00963C6C"/>
    <w:rsid w:val="00965076"/>
    <w:rsid w:val="009651CF"/>
    <w:rsid w:val="009671E3"/>
    <w:rsid w:val="0096784C"/>
    <w:rsid w:val="00970421"/>
    <w:rsid w:val="00970E17"/>
    <w:rsid w:val="00971010"/>
    <w:rsid w:val="00971553"/>
    <w:rsid w:val="00971B39"/>
    <w:rsid w:val="00971B6D"/>
    <w:rsid w:val="00974330"/>
    <w:rsid w:val="009755B6"/>
    <w:rsid w:val="00976947"/>
    <w:rsid w:val="00977630"/>
    <w:rsid w:val="00980CEC"/>
    <w:rsid w:val="00982160"/>
    <w:rsid w:val="00982846"/>
    <w:rsid w:val="00982A35"/>
    <w:rsid w:val="009845A4"/>
    <w:rsid w:val="0098537A"/>
    <w:rsid w:val="00986D77"/>
    <w:rsid w:val="00991AF9"/>
    <w:rsid w:val="00991CDC"/>
    <w:rsid w:val="0099291C"/>
    <w:rsid w:val="00992EC5"/>
    <w:rsid w:val="00995852"/>
    <w:rsid w:val="009958B9"/>
    <w:rsid w:val="009A0370"/>
    <w:rsid w:val="009A0CEE"/>
    <w:rsid w:val="009A13D8"/>
    <w:rsid w:val="009A21A0"/>
    <w:rsid w:val="009A2C12"/>
    <w:rsid w:val="009A504A"/>
    <w:rsid w:val="009A54B1"/>
    <w:rsid w:val="009A5505"/>
    <w:rsid w:val="009A56E4"/>
    <w:rsid w:val="009A5982"/>
    <w:rsid w:val="009A6214"/>
    <w:rsid w:val="009A6970"/>
    <w:rsid w:val="009A7C3A"/>
    <w:rsid w:val="009A7ED7"/>
    <w:rsid w:val="009B0697"/>
    <w:rsid w:val="009B638E"/>
    <w:rsid w:val="009B6507"/>
    <w:rsid w:val="009B6981"/>
    <w:rsid w:val="009B7D7D"/>
    <w:rsid w:val="009B7DC6"/>
    <w:rsid w:val="009C0173"/>
    <w:rsid w:val="009C23B2"/>
    <w:rsid w:val="009C38A5"/>
    <w:rsid w:val="009C38E2"/>
    <w:rsid w:val="009C46BC"/>
    <w:rsid w:val="009C5D58"/>
    <w:rsid w:val="009C6D88"/>
    <w:rsid w:val="009D0DFA"/>
    <w:rsid w:val="009D1258"/>
    <w:rsid w:val="009D1B8C"/>
    <w:rsid w:val="009D4CA5"/>
    <w:rsid w:val="009D76BB"/>
    <w:rsid w:val="009E067B"/>
    <w:rsid w:val="009E0AA2"/>
    <w:rsid w:val="009E4EEB"/>
    <w:rsid w:val="009E5645"/>
    <w:rsid w:val="009E6150"/>
    <w:rsid w:val="009E710E"/>
    <w:rsid w:val="009E767D"/>
    <w:rsid w:val="009F0936"/>
    <w:rsid w:val="009F18BF"/>
    <w:rsid w:val="009F2E79"/>
    <w:rsid w:val="009F77E5"/>
    <w:rsid w:val="009F794E"/>
    <w:rsid w:val="009F7D85"/>
    <w:rsid w:val="00A00A37"/>
    <w:rsid w:val="00A02F18"/>
    <w:rsid w:val="00A0476C"/>
    <w:rsid w:val="00A04BAD"/>
    <w:rsid w:val="00A052DD"/>
    <w:rsid w:val="00A05CF5"/>
    <w:rsid w:val="00A0604D"/>
    <w:rsid w:val="00A0782D"/>
    <w:rsid w:val="00A12036"/>
    <w:rsid w:val="00A12121"/>
    <w:rsid w:val="00A14B90"/>
    <w:rsid w:val="00A14D12"/>
    <w:rsid w:val="00A155E4"/>
    <w:rsid w:val="00A20111"/>
    <w:rsid w:val="00A20952"/>
    <w:rsid w:val="00A23EEE"/>
    <w:rsid w:val="00A24785"/>
    <w:rsid w:val="00A27ACD"/>
    <w:rsid w:val="00A355CA"/>
    <w:rsid w:val="00A3604F"/>
    <w:rsid w:val="00A36705"/>
    <w:rsid w:val="00A377DE"/>
    <w:rsid w:val="00A37E87"/>
    <w:rsid w:val="00A41978"/>
    <w:rsid w:val="00A41D89"/>
    <w:rsid w:val="00A4281A"/>
    <w:rsid w:val="00A432BD"/>
    <w:rsid w:val="00A43C77"/>
    <w:rsid w:val="00A4403E"/>
    <w:rsid w:val="00A457D6"/>
    <w:rsid w:val="00A47E9A"/>
    <w:rsid w:val="00A52AAF"/>
    <w:rsid w:val="00A52C5D"/>
    <w:rsid w:val="00A545B4"/>
    <w:rsid w:val="00A62AD1"/>
    <w:rsid w:val="00A63FCA"/>
    <w:rsid w:val="00A64C3A"/>
    <w:rsid w:val="00A65064"/>
    <w:rsid w:val="00A658C4"/>
    <w:rsid w:val="00A6595C"/>
    <w:rsid w:val="00A66D11"/>
    <w:rsid w:val="00A67B30"/>
    <w:rsid w:val="00A67FEB"/>
    <w:rsid w:val="00A70011"/>
    <w:rsid w:val="00A70C97"/>
    <w:rsid w:val="00A71734"/>
    <w:rsid w:val="00A7350A"/>
    <w:rsid w:val="00A7379B"/>
    <w:rsid w:val="00A73B50"/>
    <w:rsid w:val="00A774ED"/>
    <w:rsid w:val="00A77AC0"/>
    <w:rsid w:val="00A80FF8"/>
    <w:rsid w:val="00A81594"/>
    <w:rsid w:val="00A8207A"/>
    <w:rsid w:val="00A821C0"/>
    <w:rsid w:val="00A82DF3"/>
    <w:rsid w:val="00A84DDE"/>
    <w:rsid w:val="00A87443"/>
    <w:rsid w:val="00A90011"/>
    <w:rsid w:val="00A902B1"/>
    <w:rsid w:val="00A911FE"/>
    <w:rsid w:val="00A92220"/>
    <w:rsid w:val="00A94640"/>
    <w:rsid w:val="00A962D4"/>
    <w:rsid w:val="00A96D76"/>
    <w:rsid w:val="00A97CF5"/>
    <w:rsid w:val="00AA01D9"/>
    <w:rsid w:val="00AA11A8"/>
    <w:rsid w:val="00AA62A8"/>
    <w:rsid w:val="00AA68D9"/>
    <w:rsid w:val="00AA7024"/>
    <w:rsid w:val="00AB037A"/>
    <w:rsid w:val="00AB1073"/>
    <w:rsid w:val="00AB12B5"/>
    <w:rsid w:val="00AB23DC"/>
    <w:rsid w:val="00AB29C5"/>
    <w:rsid w:val="00AB4CF6"/>
    <w:rsid w:val="00AB4E33"/>
    <w:rsid w:val="00AC0C5B"/>
    <w:rsid w:val="00AC462A"/>
    <w:rsid w:val="00AC508B"/>
    <w:rsid w:val="00AC7551"/>
    <w:rsid w:val="00AD056A"/>
    <w:rsid w:val="00AD0E76"/>
    <w:rsid w:val="00AD1FB9"/>
    <w:rsid w:val="00AD3DDC"/>
    <w:rsid w:val="00AD3E23"/>
    <w:rsid w:val="00AD4452"/>
    <w:rsid w:val="00AD5B4F"/>
    <w:rsid w:val="00AD5B69"/>
    <w:rsid w:val="00AE00D3"/>
    <w:rsid w:val="00AE0F40"/>
    <w:rsid w:val="00AE1446"/>
    <w:rsid w:val="00AE2839"/>
    <w:rsid w:val="00AE39C9"/>
    <w:rsid w:val="00AE4057"/>
    <w:rsid w:val="00AE5620"/>
    <w:rsid w:val="00AF0A1D"/>
    <w:rsid w:val="00AF0E2B"/>
    <w:rsid w:val="00AF17EE"/>
    <w:rsid w:val="00AF1B2D"/>
    <w:rsid w:val="00AF1C03"/>
    <w:rsid w:val="00AF27E8"/>
    <w:rsid w:val="00AF33A2"/>
    <w:rsid w:val="00AF4C30"/>
    <w:rsid w:val="00AF58F8"/>
    <w:rsid w:val="00AF6D20"/>
    <w:rsid w:val="00AF709C"/>
    <w:rsid w:val="00B01409"/>
    <w:rsid w:val="00B015A3"/>
    <w:rsid w:val="00B01F5D"/>
    <w:rsid w:val="00B02299"/>
    <w:rsid w:val="00B0249B"/>
    <w:rsid w:val="00B049B9"/>
    <w:rsid w:val="00B05F52"/>
    <w:rsid w:val="00B0711F"/>
    <w:rsid w:val="00B071F3"/>
    <w:rsid w:val="00B10E97"/>
    <w:rsid w:val="00B1131A"/>
    <w:rsid w:val="00B12C23"/>
    <w:rsid w:val="00B12DC2"/>
    <w:rsid w:val="00B14BA4"/>
    <w:rsid w:val="00B16880"/>
    <w:rsid w:val="00B16F54"/>
    <w:rsid w:val="00B1772B"/>
    <w:rsid w:val="00B21048"/>
    <w:rsid w:val="00B24316"/>
    <w:rsid w:val="00B245B1"/>
    <w:rsid w:val="00B2721B"/>
    <w:rsid w:val="00B309A3"/>
    <w:rsid w:val="00B340CF"/>
    <w:rsid w:val="00B368E7"/>
    <w:rsid w:val="00B37FA5"/>
    <w:rsid w:val="00B418FF"/>
    <w:rsid w:val="00B44568"/>
    <w:rsid w:val="00B44899"/>
    <w:rsid w:val="00B44C90"/>
    <w:rsid w:val="00B44D98"/>
    <w:rsid w:val="00B45245"/>
    <w:rsid w:val="00B46883"/>
    <w:rsid w:val="00B470B9"/>
    <w:rsid w:val="00B47D3C"/>
    <w:rsid w:val="00B50324"/>
    <w:rsid w:val="00B50BD1"/>
    <w:rsid w:val="00B510FD"/>
    <w:rsid w:val="00B52088"/>
    <w:rsid w:val="00B521C1"/>
    <w:rsid w:val="00B52850"/>
    <w:rsid w:val="00B53C83"/>
    <w:rsid w:val="00B56C56"/>
    <w:rsid w:val="00B57BAB"/>
    <w:rsid w:val="00B61A87"/>
    <w:rsid w:val="00B61C98"/>
    <w:rsid w:val="00B6281C"/>
    <w:rsid w:val="00B62942"/>
    <w:rsid w:val="00B637E9"/>
    <w:rsid w:val="00B63DB2"/>
    <w:rsid w:val="00B6482F"/>
    <w:rsid w:val="00B67B35"/>
    <w:rsid w:val="00B70CC5"/>
    <w:rsid w:val="00B72B08"/>
    <w:rsid w:val="00B76C7A"/>
    <w:rsid w:val="00B777AB"/>
    <w:rsid w:val="00B778EA"/>
    <w:rsid w:val="00B80585"/>
    <w:rsid w:val="00B82141"/>
    <w:rsid w:val="00B83C22"/>
    <w:rsid w:val="00B83D33"/>
    <w:rsid w:val="00B85032"/>
    <w:rsid w:val="00B85398"/>
    <w:rsid w:val="00B869E6"/>
    <w:rsid w:val="00B903CB"/>
    <w:rsid w:val="00B90E3F"/>
    <w:rsid w:val="00B91062"/>
    <w:rsid w:val="00B9210D"/>
    <w:rsid w:val="00B92ABD"/>
    <w:rsid w:val="00B960A1"/>
    <w:rsid w:val="00BA028D"/>
    <w:rsid w:val="00BA0C5F"/>
    <w:rsid w:val="00BA12EE"/>
    <w:rsid w:val="00BA1F44"/>
    <w:rsid w:val="00BA22E7"/>
    <w:rsid w:val="00BA4F4B"/>
    <w:rsid w:val="00BA597E"/>
    <w:rsid w:val="00BA647B"/>
    <w:rsid w:val="00BA679F"/>
    <w:rsid w:val="00BA7EC6"/>
    <w:rsid w:val="00BB3A8B"/>
    <w:rsid w:val="00BB4609"/>
    <w:rsid w:val="00BB5C98"/>
    <w:rsid w:val="00BB6119"/>
    <w:rsid w:val="00BB7747"/>
    <w:rsid w:val="00BB79E0"/>
    <w:rsid w:val="00BB7CCF"/>
    <w:rsid w:val="00BB7E39"/>
    <w:rsid w:val="00BC049E"/>
    <w:rsid w:val="00BC4450"/>
    <w:rsid w:val="00BC54E7"/>
    <w:rsid w:val="00BC6847"/>
    <w:rsid w:val="00BD00D3"/>
    <w:rsid w:val="00BD08F9"/>
    <w:rsid w:val="00BD0B3D"/>
    <w:rsid w:val="00BD15E8"/>
    <w:rsid w:val="00BD212D"/>
    <w:rsid w:val="00BD2273"/>
    <w:rsid w:val="00BD3835"/>
    <w:rsid w:val="00BD4319"/>
    <w:rsid w:val="00BD4C96"/>
    <w:rsid w:val="00BD5964"/>
    <w:rsid w:val="00BD6122"/>
    <w:rsid w:val="00BD71D1"/>
    <w:rsid w:val="00BD78A2"/>
    <w:rsid w:val="00BD78E9"/>
    <w:rsid w:val="00BE068C"/>
    <w:rsid w:val="00BE2404"/>
    <w:rsid w:val="00BE33E0"/>
    <w:rsid w:val="00BE3C05"/>
    <w:rsid w:val="00BE3D48"/>
    <w:rsid w:val="00BE4536"/>
    <w:rsid w:val="00BE5B01"/>
    <w:rsid w:val="00BE60DC"/>
    <w:rsid w:val="00BE69B0"/>
    <w:rsid w:val="00BE706A"/>
    <w:rsid w:val="00BE7422"/>
    <w:rsid w:val="00BF08BE"/>
    <w:rsid w:val="00BF0B70"/>
    <w:rsid w:val="00BF0D14"/>
    <w:rsid w:val="00BF157B"/>
    <w:rsid w:val="00BF36C0"/>
    <w:rsid w:val="00BF3E80"/>
    <w:rsid w:val="00BF41ED"/>
    <w:rsid w:val="00BF425A"/>
    <w:rsid w:val="00C00536"/>
    <w:rsid w:val="00C00CE5"/>
    <w:rsid w:val="00C0199E"/>
    <w:rsid w:val="00C01BAE"/>
    <w:rsid w:val="00C05500"/>
    <w:rsid w:val="00C070F6"/>
    <w:rsid w:val="00C07DC2"/>
    <w:rsid w:val="00C11342"/>
    <w:rsid w:val="00C11D85"/>
    <w:rsid w:val="00C11F82"/>
    <w:rsid w:val="00C13F39"/>
    <w:rsid w:val="00C14942"/>
    <w:rsid w:val="00C14ADD"/>
    <w:rsid w:val="00C155CB"/>
    <w:rsid w:val="00C16033"/>
    <w:rsid w:val="00C17718"/>
    <w:rsid w:val="00C2278D"/>
    <w:rsid w:val="00C2323D"/>
    <w:rsid w:val="00C23F76"/>
    <w:rsid w:val="00C241D1"/>
    <w:rsid w:val="00C25080"/>
    <w:rsid w:val="00C25126"/>
    <w:rsid w:val="00C252F3"/>
    <w:rsid w:val="00C25C4A"/>
    <w:rsid w:val="00C31B51"/>
    <w:rsid w:val="00C3241C"/>
    <w:rsid w:val="00C32934"/>
    <w:rsid w:val="00C3305B"/>
    <w:rsid w:val="00C336CA"/>
    <w:rsid w:val="00C33A26"/>
    <w:rsid w:val="00C3482A"/>
    <w:rsid w:val="00C34AFA"/>
    <w:rsid w:val="00C34C04"/>
    <w:rsid w:val="00C34FE6"/>
    <w:rsid w:val="00C41C7A"/>
    <w:rsid w:val="00C42BFB"/>
    <w:rsid w:val="00C44896"/>
    <w:rsid w:val="00C44FC9"/>
    <w:rsid w:val="00C45A81"/>
    <w:rsid w:val="00C47304"/>
    <w:rsid w:val="00C4758A"/>
    <w:rsid w:val="00C5034B"/>
    <w:rsid w:val="00C50DCA"/>
    <w:rsid w:val="00C516A2"/>
    <w:rsid w:val="00C52B4C"/>
    <w:rsid w:val="00C52D9F"/>
    <w:rsid w:val="00C5365B"/>
    <w:rsid w:val="00C538FE"/>
    <w:rsid w:val="00C53CF6"/>
    <w:rsid w:val="00C53D85"/>
    <w:rsid w:val="00C54DA5"/>
    <w:rsid w:val="00C56C34"/>
    <w:rsid w:val="00C56E38"/>
    <w:rsid w:val="00C6146F"/>
    <w:rsid w:val="00C61ED9"/>
    <w:rsid w:val="00C63ED4"/>
    <w:rsid w:val="00C6480C"/>
    <w:rsid w:val="00C67A09"/>
    <w:rsid w:val="00C67BE6"/>
    <w:rsid w:val="00C72BB9"/>
    <w:rsid w:val="00C73414"/>
    <w:rsid w:val="00C73822"/>
    <w:rsid w:val="00C7690F"/>
    <w:rsid w:val="00C7712B"/>
    <w:rsid w:val="00C77771"/>
    <w:rsid w:val="00C77A67"/>
    <w:rsid w:val="00C814D1"/>
    <w:rsid w:val="00C81912"/>
    <w:rsid w:val="00C82A1F"/>
    <w:rsid w:val="00C834C0"/>
    <w:rsid w:val="00C859C8"/>
    <w:rsid w:val="00C86693"/>
    <w:rsid w:val="00C8681C"/>
    <w:rsid w:val="00C869F6"/>
    <w:rsid w:val="00C86AE9"/>
    <w:rsid w:val="00C870D9"/>
    <w:rsid w:val="00C872BC"/>
    <w:rsid w:val="00C874EF"/>
    <w:rsid w:val="00C910C6"/>
    <w:rsid w:val="00C9422F"/>
    <w:rsid w:val="00C94DD9"/>
    <w:rsid w:val="00C97623"/>
    <w:rsid w:val="00C97748"/>
    <w:rsid w:val="00CA1D4F"/>
    <w:rsid w:val="00CA1FD9"/>
    <w:rsid w:val="00CA27CC"/>
    <w:rsid w:val="00CA3B19"/>
    <w:rsid w:val="00CA3CFB"/>
    <w:rsid w:val="00CA4170"/>
    <w:rsid w:val="00CA5034"/>
    <w:rsid w:val="00CA6679"/>
    <w:rsid w:val="00CB0206"/>
    <w:rsid w:val="00CB1A7D"/>
    <w:rsid w:val="00CB248A"/>
    <w:rsid w:val="00CB40EB"/>
    <w:rsid w:val="00CB4924"/>
    <w:rsid w:val="00CB6593"/>
    <w:rsid w:val="00CB6DCF"/>
    <w:rsid w:val="00CC07A5"/>
    <w:rsid w:val="00CC3B7C"/>
    <w:rsid w:val="00CC40C2"/>
    <w:rsid w:val="00CC4BBF"/>
    <w:rsid w:val="00CC52A4"/>
    <w:rsid w:val="00CC5A20"/>
    <w:rsid w:val="00CC65CC"/>
    <w:rsid w:val="00CC663B"/>
    <w:rsid w:val="00CC687D"/>
    <w:rsid w:val="00CC7605"/>
    <w:rsid w:val="00CD0392"/>
    <w:rsid w:val="00CD0AE5"/>
    <w:rsid w:val="00CD4B70"/>
    <w:rsid w:val="00CD7B1C"/>
    <w:rsid w:val="00CE0451"/>
    <w:rsid w:val="00CE13C8"/>
    <w:rsid w:val="00CE2BD4"/>
    <w:rsid w:val="00CE379B"/>
    <w:rsid w:val="00CE5984"/>
    <w:rsid w:val="00CE5FC5"/>
    <w:rsid w:val="00CE6C1F"/>
    <w:rsid w:val="00CE738F"/>
    <w:rsid w:val="00CE7480"/>
    <w:rsid w:val="00CE7D54"/>
    <w:rsid w:val="00CE7DD5"/>
    <w:rsid w:val="00CE7EF0"/>
    <w:rsid w:val="00CF149A"/>
    <w:rsid w:val="00CF26BC"/>
    <w:rsid w:val="00CF2841"/>
    <w:rsid w:val="00CF4871"/>
    <w:rsid w:val="00CF60ED"/>
    <w:rsid w:val="00D00566"/>
    <w:rsid w:val="00D0162B"/>
    <w:rsid w:val="00D01926"/>
    <w:rsid w:val="00D02322"/>
    <w:rsid w:val="00D0247A"/>
    <w:rsid w:val="00D02D65"/>
    <w:rsid w:val="00D030D1"/>
    <w:rsid w:val="00D032C2"/>
    <w:rsid w:val="00D03D0F"/>
    <w:rsid w:val="00D04F95"/>
    <w:rsid w:val="00D05090"/>
    <w:rsid w:val="00D06A55"/>
    <w:rsid w:val="00D06E47"/>
    <w:rsid w:val="00D07141"/>
    <w:rsid w:val="00D07AFA"/>
    <w:rsid w:val="00D11CB1"/>
    <w:rsid w:val="00D11F0E"/>
    <w:rsid w:val="00D12A1B"/>
    <w:rsid w:val="00D157B5"/>
    <w:rsid w:val="00D15C7D"/>
    <w:rsid w:val="00D15E2D"/>
    <w:rsid w:val="00D16319"/>
    <w:rsid w:val="00D16800"/>
    <w:rsid w:val="00D16D4C"/>
    <w:rsid w:val="00D1716F"/>
    <w:rsid w:val="00D17DAD"/>
    <w:rsid w:val="00D214B2"/>
    <w:rsid w:val="00D21E42"/>
    <w:rsid w:val="00D22E23"/>
    <w:rsid w:val="00D244CD"/>
    <w:rsid w:val="00D246AD"/>
    <w:rsid w:val="00D25ED4"/>
    <w:rsid w:val="00D30C02"/>
    <w:rsid w:val="00D30F0F"/>
    <w:rsid w:val="00D326A4"/>
    <w:rsid w:val="00D342A4"/>
    <w:rsid w:val="00D347CA"/>
    <w:rsid w:val="00D34B9D"/>
    <w:rsid w:val="00D3648C"/>
    <w:rsid w:val="00D40479"/>
    <w:rsid w:val="00D420AB"/>
    <w:rsid w:val="00D42CDE"/>
    <w:rsid w:val="00D430BC"/>
    <w:rsid w:val="00D449AC"/>
    <w:rsid w:val="00D45BB1"/>
    <w:rsid w:val="00D46070"/>
    <w:rsid w:val="00D46986"/>
    <w:rsid w:val="00D47E25"/>
    <w:rsid w:val="00D517C0"/>
    <w:rsid w:val="00D51A2D"/>
    <w:rsid w:val="00D51FF1"/>
    <w:rsid w:val="00D52F9E"/>
    <w:rsid w:val="00D548ED"/>
    <w:rsid w:val="00D56E6C"/>
    <w:rsid w:val="00D5744D"/>
    <w:rsid w:val="00D60C22"/>
    <w:rsid w:val="00D60EA7"/>
    <w:rsid w:val="00D6343F"/>
    <w:rsid w:val="00D65154"/>
    <w:rsid w:val="00D71756"/>
    <w:rsid w:val="00D719DD"/>
    <w:rsid w:val="00D756CD"/>
    <w:rsid w:val="00D77359"/>
    <w:rsid w:val="00D7766A"/>
    <w:rsid w:val="00D7770D"/>
    <w:rsid w:val="00D77746"/>
    <w:rsid w:val="00D8016D"/>
    <w:rsid w:val="00D803A9"/>
    <w:rsid w:val="00D80B31"/>
    <w:rsid w:val="00D80C7B"/>
    <w:rsid w:val="00D82533"/>
    <w:rsid w:val="00D83022"/>
    <w:rsid w:val="00D8400E"/>
    <w:rsid w:val="00D84E07"/>
    <w:rsid w:val="00D85217"/>
    <w:rsid w:val="00D85336"/>
    <w:rsid w:val="00D854C5"/>
    <w:rsid w:val="00D865BC"/>
    <w:rsid w:val="00D8745D"/>
    <w:rsid w:val="00D9149A"/>
    <w:rsid w:val="00D91EE3"/>
    <w:rsid w:val="00D95391"/>
    <w:rsid w:val="00D95C7C"/>
    <w:rsid w:val="00D9716D"/>
    <w:rsid w:val="00DA0B07"/>
    <w:rsid w:val="00DA19E5"/>
    <w:rsid w:val="00DA2C74"/>
    <w:rsid w:val="00DA3CB1"/>
    <w:rsid w:val="00DA4632"/>
    <w:rsid w:val="00DA4670"/>
    <w:rsid w:val="00DA67CD"/>
    <w:rsid w:val="00DA6D56"/>
    <w:rsid w:val="00DB0644"/>
    <w:rsid w:val="00DB0645"/>
    <w:rsid w:val="00DB1CBA"/>
    <w:rsid w:val="00DB2F3E"/>
    <w:rsid w:val="00DB44A3"/>
    <w:rsid w:val="00DB47A9"/>
    <w:rsid w:val="00DB4F0D"/>
    <w:rsid w:val="00DB4F9C"/>
    <w:rsid w:val="00DB5130"/>
    <w:rsid w:val="00DB6224"/>
    <w:rsid w:val="00DB7A7F"/>
    <w:rsid w:val="00DC03E9"/>
    <w:rsid w:val="00DC07BE"/>
    <w:rsid w:val="00DC40ED"/>
    <w:rsid w:val="00DC5BEF"/>
    <w:rsid w:val="00DC6D56"/>
    <w:rsid w:val="00DC7A69"/>
    <w:rsid w:val="00DD0A3B"/>
    <w:rsid w:val="00DD0F1C"/>
    <w:rsid w:val="00DD10B9"/>
    <w:rsid w:val="00DD250A"/>
    <w:rsid w:val="00DD2B83"/>
    <w:rsid w:val="00DD4079"/>
    <w:rsid w:val="00DD4092"/>
    <w:rsid w:val="00DD4ED5"/>
    <w:rsid w:val="00DD6A69"/>
    <w:rsid w:val="00DD6C06"/>
    <w:rsid w:val="00DD6CBE"/>
    <w:rsid w:val="00DE0769"/>
    <w:rsid w:val="00DE18BD"/>
    <w:rsid w:val="00DE1AC9"/>
    <w:rsid w:val="00DE3092"/>
    <w:rsid w:val="00DE363C"/>
    <w:rsid w:val="00DF0E8F"/>
    <w:rsid w:val="00DF14D9"/>
    <w:rsid w:val="00DF1C19"/>
    <w:rsid w:val="00DF2CF7"/>
    <w:rsid w:val="00DF3789"/>
    <w:rsid w:val="00DF4E57"/>
    <w:rsid w:val="00DF5BFA"/>
    <w:rsid w:val="00DF629E"/>
    <w:rsid w:val="00DF63B9"/>
    <w:rsid w:val="00E016E0"/>
    <w:rsid w:val="00E01C0A"/>
    <w:rsid w:val="00E029FF"/>
    <w:rsid w:val="00E03E11"/>
    <w:rsid w:val="00E04339"/>
    <w:rsid w:val="00E04D5A"/>
    <w:rsid w:val="00E054DD"/>
    <w:rsid w:val="00E062AC"/>
    <w:rsid w:val="00E06C31"/>
    <w:rsid w:val="00E07113"/>
    <w:rsid w:val="00E10407"/>
    <w:rsid w:val="00E10774"/>
    <w:rsid w:val="00E10A70"/>
    <w:rsid w:val="00E117B1"/>
    <w:rsid w:val="00E119E7"/>
    <w:rsid w:val="00E127CF"/>
    <w:rsid w:val="00E14A73"/>
    <w:rsid w:val="00E15119"/>
    <w:rsid w:val="00E2035B"/>
    <w:rsid w:val="00E20DEB"/>
    <w:rsid w:val="00E22042"/>
    <w:rsid w:val="00E22DCA"/>
    <w:rsid w:val="00E26DFC"/>
    <w:rsid w:val="00E26E07"/>
    <w:rsid w:val="00E27062"/>
    <w:rsid w:val="00E271C7"/>
    <w:rsid w:val="00E273A6"/>
    <w:rsid w:val="00E31594"/>
    <w:rsid w:val="00E32875"/>
    <w:rsid w:val="00E32B8F"/>
    <w:rsid w:val="00E32E40"/>
    <w:rsid w:val="00E34116"/>
    <w:rsid w:val="00E367CC"/>
    <w:rsid w:val="00E372B8"/>
    <w:rsid w:val="00E37DEB"/>
    <w:rsid w:val="00E41190"/>
    <w:rsid w:val="00E4287E"/>
    <w:rsid w:val="00E43341"/>
    <w:rsid w:val="00E43E01"/>
    <w:rsid w:val="00E44E09"/>
    <w:rsid w:val="00E45FBD"/>
    <w:rsid w:val="00E46F1C"/>
    <w:rsid w:val="00E5336A"/>
    <w:rsid w:val="00E53D45"/>
    <w:rsid w:val="00E5405D"/>
    <w:rsid w:val="00E541CC"/>
    <w:rsid w:val="00E55099"/>
    <w:rsid w:val="00E5555F"/>
    <w:rsid w:val="00E5631D"/>
    <w:rsid w:val="00E56632"/>
    <w:rsid w:val="00E56987"/>
    <w:rsid w:val="00E575F5"/>
    <w:rsid w:val="00E57B5F"/>
    <w:rsid w:val="00E62D6D"/>
    <w:rsid w:val="00E6396F"/>
    <w:rsid w:val="00E63B4D"/>
    <w:rsid w:val="00E64B64"/>
    <w:rsid w:val="00E651C0"/>
    <w:rsid w:val="00E65DC0"/>
    <w:rsid w:val="00E669FA"/>
    <w:rsid w:val="00E714CF"/>
    <w:rsid w:val="00E723A1"/>
    <w:rsid w:val="00E74491"/>
    <w:rsid w:val="00E74E6D"/>
    <w:rsid w:val="00E751B8"/>
    <w:rsid w:val="00E75E13"/>
    <w:rsid w:val="00E75F8D"/>
    <w:rsid w:val="00E76C0E"/>
    <w:rsid w:val="00E76DC6"/>
    <w:rsid w:val="00E76EF9"/>
    <w:rsid w:val="00E80CD6"/>
    <w:rsid w:val="00E80F3D"/>
    <w:rsid w:val="00E81606"/>
    <w:rsid w:val="00E817B5"/>
    <w:rsid w:val="00E82B1B"/>
    <w:rsid w:val="00E8440C"/>
    <w:rsid w:val="00E846F6"/>
    <w:rsid w:val="00E854B3"/>
    <w:rsid w:val="00E861B8"/>
    <w:rsid w:val="00E8664A"/>
    <w:rsid w:val="00E91102"/>
    <w:rsid w:val="00E9126C"/>
    <w:rsid w:val="00E9296E"/>
    <w:rsid w:val="00E979D8"/>
    <w:rsid w:val="00EA0170"/>
    <w:rsid w:val="00EA1742"/>
    <w:rsid w:val="00EA2AC4"/>
    <w:rsid w:val="00EA4342"/>
    <w:rsid w:val="00EA4547"/>
    <w:rsid w:val="00EA4788"/>
    <w:rsid w:val="00EA76A2"/>
    <w:rsid w:val="00EB3D45"/>
    <w:rsid w:val="00EB4ED2"/>
    <w:rsid w:val="00EB5B9D"/>
    <w:rsid w:val="00EB6C0A"/>
    <w:rsid w:val="00EB6C7F"/>
    <w:rsid w:val="00EB7BA6"/>
    <w:rsid w:val="00ED0CFE"/>
    <w:rsid w:val="00ED1286"/>
    <w:rsid w:val="00ED12FD"/>
    <w:rsid w:val="00ED2856"/>
    <w:rsid w:val="00ED50E5"/>
    <w:rsid w:val="00ED74CF"/>
    <w:rsid w:val="00EE284C"/>
    <w:rsid w:val="00EE4436"/>
    <w:rsid w:val="00EE4440"/>
    <w:rsid w:val="00EE45F8"/>
    <w:rsid w:val="00EE683E"/>
    <w:rsid w:val="00EE70D2"/>
    <w:rsid w:val="00EE7C42"/>
    <w:rsid w:val="00EF239A"/>
    <w:rsid w:val="00EF278C"/>
    <w:rsid w:val="00EF4B7A"/>
    <w:rsid w:val="00EF558D"/>
    <w:rsid w:val="00EF5E99"/>
    <w:rsid w:val="00EF69EA"/>
    <w:rsid w:val="00EF6A58"/>
    <w:rsid w:val="00EF71A2"/>
    <w:rsid w:val="00EF786B"/>
    <w:rsid w:val="00F008B8"/>
    <w:rsid w:val="00F0119D"/>
    <w:rsid w:val="00F01432"/>
    <w:rsid w:val="00F017EB"/>
    <w:rsid w:val="00F01A16"/>
    <w:rsid w:val="00F01A57"/>
    <w:rsid w:val="00F02780"/>
    <w:rsid w:val="00F02DB6"/>
    <w:rsid w:val="00F02EB6"/>
    <w:rsid w:val="00F03B7E"/>
    <w:rsid w:val="00F071F2"/>
    <w:rsid w:val="00F1236E"/>
    <w:rsid w:val="00F13340"/>
    <w:rsid w:val="00F1339A"/>
    <w:rsid w:val="00F15214"/>
    <w:rsid w:val="00F154E1"/>
    <w:rsid w:val="00F15B28"/>
    <w:rsid w:val="00F2269C"/>
    <w:rsid w:val="00F226B6"/>
    <w:rsid w:val="00F2342A"/>
    <w:rsid w:val="00F24589"/>
    <w:rsid w:val="00F2464B"/>
    <w:rsid w:val="00F24BC7"/>
    <w:rsid w:val="00F302FC"/>
    <w:rsid w:val="00F31272"/>
    <w:rsid w:val="00F312D6"/>
    <w:rsid w:val="00F31712"/>
    <w:rsid w:val="00F3282C"/>
    <w:rsid w:val="00F328D1"/>
    <w:rsid w:val="00F33712"/>
    <w:rsid w:val="00F33D18"/>
    <w:rsid w:val="00F34499"/>
    <w:rsid w:val="00F34A25"/>
    <w:rsid w:val="00F35B6B"/>
    <w:rsid w:val="00F42B30"/>
    <w:rsid w:val="00F43049"/>
    <w:rsid w:val="00F44966"/>
    <w:rsid w:val="00F46B99"/>
    <w:rsid w:val="00F46BEF"/>
    <w:rsid w:val="00F50258"/>
    <w:rsid w:val="00F559E1"/>
    <w:rsid w:val="00F56CE9"/>
    <w:rsid w:val="00F61CF8"/>
    <w:rsid w:val="00F62271"/>
    <w:rsid w:val="00F629B6"/>
    <w:rsid w:val="00F62AE2"/>
    <w:rsid w:val="00F62E66"/>
    <w:rsid w:val="00F63EAA"/>
    <w:rsid w:val="00F645F2"/>
    <w:rsid w:val="00F655F5"/>
    <w:rsid w:val="00F65AC0"/>
    <w:rsid w:val="00F6725E"/>
    <w:rsid w:val="00F71F41"/>
    <w:rsid w:val="00F73A93"/>
    <w:rsid w:val="00F742CD"/>
    <w:rsid w:val="00F74C2E"/>
    <w:rsid w:val="00F74C7B"/>
    <w:rsid w:val="00F76295"/>
    <w:rsid w:val="00F7648F"/>
    <w:rsid w:val="00F80AFC"/>
    <w:rsid w:val="00F81573"/>
    <w:rsid w:val="00F817F4"/>
    <w:rsid w:val="00F81A67"/>
    <w:rsid w:val="00F82B39"/>
    <w:rsid w:val="00F8387C"/>
    <w:rsid w:val="00F85520"/>
    <w:rsid w:val="00F85F65"/>
    <w:rsid w:val="00F8747A"/>
    <w:rsid w:val="00F91A83"/>
    <w:rsid w:val="00F922AF"/>
    <w:rsid w:val="00F92C1E"/>
    <w:rsid w:val="00F92C53"/>
    <w:rsid w:val="00F935CB"/>
    <w:rsid w:val="00F93DCC"/>
    <w:rsid w:val="00F94F1A"/>
    <w:rsid w:val="00F959B3"/>
    <w:rsid w:val="00F96332"/>
    <w:rsid w:val="00F96F6E"/>
    <w:rsid w:val="00F97056"/>
    <w:rsid w:val="00F9735B"/>
    <w:rsid w:val="00FA094E"/>
    <w:rsid w:val="00FA262E"/>
    <w:rsid w:val="00FA2908"/>
    <w:rsid w:val="00FA37A2"/>
    <w:rsid w:val="00FA4C35"/>
    <w:rsid w:val="00FB0DA4"/>
    <w:rsid w:val="00FB2962"/>
    <w:rsid w:val="00FB3ED2"/>
    <w:rsid w:val="00FB5775"/>
    <w:rsid w:val="00FB5EB0"/>
    <w:rsid w:val="00FB6389"/>
    <w:rsid w:val="00FB769F"/>
    <w:rsid w:val="00FC04E9"/>
    <w:rsid w:val="00FC0813"/>
    <w:rsid w:val="00FC0E83"/>
    <w:rsid w:val="00FC0F4F"/>
    <w:rsid w:val="00FC108A"/>
    <w:rsid w:val="00FC2550"/>
    <w:rsid w:val="00FC26FE"/>
    <w:rsid w:val="00FC2E99"/>
    <w:rsid w:val="00FC355F"/>
    <w:rsid w:val="00FC35B4"/>
    <w:rsid w:val="00FC3903"/>
    <w:rsid w:val="00FC3BC5"/>
    <w:rsid w:val="00FC56A2"/>
    <w:rsid w:val="00FD23DB"/>
    <w:rsid w:val="00FD48E5"/>
    <w:rsid w:val="00FD4DB9"/>
    <w:rsid w:val="00FD6C49"/>
    <w:rsid w:val="00FD7791"/>
    <w:rsid w:val="00FE38B3"/>
    <w:rsid w:val="00FE41FB"/>
    <w:rsid w:val="00FE6C33"/>
    <w:rsid w:val="00FF33CE"/>
    <w:rsid w:val="00FF6C2B"/>
    <w:rsid w:val="00FF7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 style="mso-width-relative:margin;mso-height-relative:margin" fillcolor="#183c47" strokecolor="none [3213]">
      <v:fill color="#183c47"/>
      <v:stroke color="none [3213]"/>
    </o:shapedefaults>
    <o:shapelayout v:ext="edit">
      <o:idmap v:ext="edit" data="1"/>
    </o:shapelayout>
  </w:shapeDefaults>
  <w:decimalSymbol w:val="."/>
  <w:listSeparator w:val=","/>
  <w14:docId w14:val="1267C495"/>
  <w15:docId w15:val="{729D728D-F6E4-49CE-B134-67980D6F7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1B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01B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2C5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27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B1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02776" w:themeColor="accen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7A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1B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1BDB"/>
  </w:style>
  <w:style w:type="paragraph" w:styleId="Footer">
    <w:name w:val="footer"/>
    <w:basedOn w:val="Normal"/>
    <w:link w:val="FooterChar"/>
    <w:uiPriority w:val="99"/>
    <w:unhideWhenUsed/>
    <w:rsid w:val="00501B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1BDB"/>
  </w:style>
  <w:style w:type="paragraph" w:styleId="BalloonText">
    <w:name w:val="Balloon Text"/>
    <w:basedOn w:val="Normal"/>
    <w:link w:val="BalloonTextChar"/>
    <w:uiPriority w:val="99"/>
    <w:semiHidden/>
    <w:unhideWhenUsed/>
    <w:rsid w:val="00501B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BD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501BDB"/>
    <w:rPr>
      <w:color w:val="0000FF"/>
      <w:u w:val="single"/>
    </w:rPr>
  </w:style>
  <w:style w:type="paragraph" w:styleId="ListParagraph">
    <w:name w:val="List Paragraph"/>
    <w:aliases w:val="Use Case List Paragraph Char"/>
    <w:basedOn w:val="Normal"/>
    <w:link w:val="ListParagraphChar"/>
    <w:uiPriority w:val="34"/>
    <w:qFormat/>
    <w:rsid w:val="00501BD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501BDB"/>
    <w:rPr>
      <w:rFonts w:ascii="Arial" w:eastAsia="Times New Roman" w:hAnsi="Arial" w:cs="Arial"/>
      <w:b/>
      <w:bCs/>
      <w:kern w:val="32"/>
      <w:sz w:val="32"/>
      <w:szCs w:val="32"/>
    </w:rPr>
  </w:style>
  <w:style w:type="table" w:styleId="TableGrid">
    <w:name w:val="Table Grid"/>
    <w:basedOn w:val="TableNormal"/>
    <w:uiPriority w:val="59"/>
    <w:rsid w:val="00501BD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Frutiger45Light10ptJustifiedLeft05Before5">
    <w:name w:val="Style Frutiger 45 Light 10 pt Justified Left:  0.5&quot; Before:  5 ..."/>
    <w:basedOn w:val="Normal"/>
    <w:rsid w:val="00A52C5D"/>
    <w:pPr>
      <w:spacing w:before="100" w:after="100"/>
      <w:ind w:left="720"/>
      <w:jc w:val="both"/>
    </w:pPr>
    <w:rPr>
      <w:rFonts w:ascii="Arial" w:hAnsi="Arial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A52C5D"/>
    <w:rPr>
      <w:rFonts w:asciiTheme="majorHAnsi" w:eastAsiaTheme="majorEastAsia" w:hAnsiTheme="majorHAnsi" w:cstheme="majorBidi"/>
      <w:b/>
      <w:bCs/>
      <w:color w:val="002776" w:themeColor="accent1"/>
      <w:sz w:val="26"/>
      <w:szCs w:val="26"/>
    </w:rPr>
  </w:style>
  <w:style w:type="paragraph" w:customStyle="1" w:styleId="Body">
    <w:name w:val="Body"/>
    <w:aliases w:val="Text,by,2 + justified,2 + justified + 14 pt,Bold,Custom Color(RGB(51,63,127)),BD,...,3"/>
    <w:basedOn w:val="Normal"/>
    <w:link w:val="BodyChar"/>
    <w:rsid w:val="00A52C5D"/>
    <w:pPr>
      <w:spacing w:after="200" w:line="240" w:lineRule="atLeast"/>
    </w:pPr>
    <w:rPr>
      <w:sz w:val="21"/>
      <w:szCs w:val="20"/>
      <w:lang w:val="en-GB"/>
    </w:rPr>
  </w:style>
  <w:style w:type="character" w:customStyle="1" w:styleId="BodyChar">
    <w:name w:val="Body Char"/>
    <w:aliases w:val="Body Text Char1 Char,Body Text Char Char Char1,bd Char,by Char,bt Char,body text Char,Body Text Char11 Char Char,Body Text Char Char Char Char, Char Char Char Char Char,Text Char,2 + justified Char,2 + justified + 14 pt Char,Bold Char,63 Char"/>
    <w:basedOn w:val="DefaultParagraphFont"/>
    <w:link w:val="Body"/>
    <w:rsid w:val="00A52C5D"/>
    <w:rPr>
      <w:rFonts w:ascii="Times New Roman" w:eastAsia="Times New Roman" w:hAnsi="Times New Roman" w:cs="Times New Roman"/>
      <w:sz w:val="21"/>
      <w:szCs w:val="20"/>
      <w:lang w:val="en-GB"/>
    </w:rPr>
  </w:style>
  <w:style w:type="paragraph" w:customStyle="1" w:styleId="TableEntry">
    <w:name w:val="Table Entry"/>
    <w:basedOn w:val="Normal"/>
    <w:qFormat/>
    <w:rsid w:val="00A52C5D"/>
    <w:pPr>
      <w:spacing w:before="60" w:after="60"/>
    </w:pPr>
    <w:rPr>
      <w:rFonts w:ascii="Arial" w:eastAsia="Times" w:hAnsi="Arial"/>
      <w:color w:val="000000"/>
      <w:sz w:val="16"/>
      <w:lang w:val="en-CA"/>
    </w:rPr>
  </w:style>
  <w:style w:type="paragraph" w:customStyle="1" w:styleId="TableEntryBold">
    <w:name w:val="Table Entry Bold"/>
    <w:basedOn w:val="TableEntry"/>
    <w:next w:val="TableEntry"/>
    <w:rsid w:val="00A52C5D"/>
    <w:rPr>
      <w:b/>
    </w:rPr>
  </w:style>
  <w:style w:type="paragraph" w:customStyle="1" w:styleId="TableHeading">
    <w:name w:val="Table Heading"/>
    <w:basedOn w:val="Normal"/>
    <w:qFormat/>
    <w:rsid w:val="00A52C5D"/>
    <w:pPr>
      <w:spacing w:before="60" w:after="60"/>
      <w:jc w:val="center"/>
    </w:pPr>
    <w:rPr>
      <w:rFonts w:ascii="Arial" w:eastAsia="Times" w:hAnsi="Arial"/>
      <w:b/>
      <w:bCs/>
      <w:color w:val="FFFFFF"/>
      <w:sz w:val="18"/>
      <w:szCs w:val="18"/>
      <w:lang w:val="en-CA"/>
    </w:rPr>
  </w:style>
  <w:style w:type="paragraph" w:customStyle="1" w:styleId="BSubheading-Blue">
    <w:name w:val="B Subheading - Blue"/>
    <w:basedOn w:val="Heading2"/>
    <w:rsid w:val="00A52C5D"/>
    <w:pPr>
      <w:keepNext w:val="0"/>
      <w:keepLines w:val="0"/>
      <w:spacing w:before="320" w:after="120"/>
    </w:pPr>
    <w:rPr>
      <w:rFonts w:ascii="Arial" w:eastAsia="Times New Roman" w:hAnsi="Arial" w:cs="Times New Roman"/>
      <w:bCs w:val="0"/>
      <w:noProof/>
      <w:color w:val="00A1DE"/>
      <w:sz w:val="24"/>
      <w:szCs w:val="24"/>
    </w:rPr>
  </w:style>
  <w:style w:type="table" w:customStyle="1" w:styleId="LightList1">
    <w:name w:val="Light List1"/>
    <w:basedOn w:val="TableNormal"/>
    <w:uiPriority w:val="61"/>
    <w:rsid w:val="003123B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BB79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79E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79E0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79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79E0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B79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aragraphFontParaChar">
    <w:name w:val="Default Paragraph Font Para Char"/>
    <w:basedOn w:val="Normal"/>
    <w:rsid w:val="00BD78A2"/>
    <w:pPr>
      <w:spacing w:after="160" w:line="240" w:lineRule="exact"/>
    </w:pPr>
    <w:rPr>
      <w:rFonts w:ascii="Frutiger 45 Light" w:hAnsi="Frutiger 45 Light"/>
      <w:color w:val="FFFFFF"/>
      <w:sz w:val="28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B19"/>
    <w:rPr>
      <w:rFonts w:asciiTheme="majorHAnsi" w:eastAsiaTheme="majorEastAsia" w:hAnsiTheme="majorHAnsi" w:cstheme="majorBidi"/>
      <w:b/>
      <w:bCs/>
      <w:color w:val="002776" w:themeColor="accent1"/>
      <w:sz w:val="24"/>
      <w:szCs w:val="24"/>
    </w:rPr>
  </w:style>
  <w:style w:type="paragraph" w:customStyle="1" w:styleId="ReportBody">
    <w:name w:val="Report Body"/>
    <w:basedOn w:val="Normal"/>
    <w:next w:val="Body"/>
    <w:link w:val="ReportBodyChar"/>
    <w:rsid w:val="00CA3B19"/>
    <w:pPr>
      <w:spacing w:before="120" w:after="120" w:line="280" w:lineRule="atLeast"/>
    </w:pPr>
    <w:rPr>
      <w:rFonts w:ascii="Frutiger 45 Light" w:hAnsi="Frutiger 45 Light"/>
      <w:sz w:val="20"/>
      <w:szCs w:val="18"/>
      <w:lang w:val="en-CA"/>
    </w:rPr>
  </w:style>
  <w:style w:type="character" w:customStyle="1" w:styleId="ReportBodyChar">
    <w:name w:val="Report Body Char"/>
    <w:basedOn w:val="DefaultParagraphFont"/>
    <w:link w:val="ReportBody"/>
    <w:rsid w:val="00CA3B19"/>
    <w:rPr>
      <w:rFonts w:ascii="Frutiger 45 Light" w:eastAsia="Times New Roman" w:hAnsi="Frutiger 45 Light" w:cs="Times New Roman"/>
      <w:sz w:val="20"/>
      <w:szCs w:val="18"/>
      <w:lang w:val="en-CA"/>
    </w:rPr>
  </w:style>
  <w:style w:type="paragraph" w:customStyle="1" w:styleId="ReportStdBullet">
    <w:name w:val="Report Std Bullet"/>
    <w:basedOn w:val="Normal"/>
    <w:rsid w:val="00CA3B19"/>
    <w:pPr>
      <w:numPr>
        <w:numId w:val="2"/>
      </w:numPr>
      <w:spacing w:before="60" w:after="60" w:line="280" w:lineRule="atLeast"/>
    </w:pPr>
    <w:rPr>
      <w:rFonts w:ascii="Frutiger 45 Light" w:hAnsi="Frutiger 45 Light"/>
      <w:sz w:val="20"/>
    </w:rPr>
  </w:style>
  <w:style w:type="paragraph" w:customStyle="1" w:styleId="bodytextproposal">
    <w:name w:val="bodytextproposal"/>
    <w:basedOn w:val="Normal"/>
    <w:rsid w:val="00CA3B19"/>
    <w:pPr>
      <w:spacing w:after="180"/>
      <w:jc w:val="both"/>
    </w:pPr>
    <w:rPr>
      <w:rFonts w:ascii="Frutiger 45 Light" w:hAnsi="Frutiger 45 Light"/>
      <w:sz w:val="20"/>
      <w:szCs w:val="20"/>
    </w:rPr>
  </w:style>
  <w:style w:type="paragraph" w:customStyle="1" w:styleId="pa12">
    <w:name w:val="pa12"/>
    <w:basedOn w:val="Normal"/>
    <w:rsid w:val="00CA3B19"/>
    <w:pPr>
      <w:autoSpaceDE w:val="0"/>
      <w:autoSpaceDN w:val="0"/>
    </w:pPr>
    <w:rPr>
      <w:rFonts w:ascii="ZHJNLN+Frutiger-Light" w:hAnsi="ZHJNLN+Frutiger-Light"/>
    </w:rPr>
  </w:style>
  <w:style w:type="paragraph" w:styleId="BodyText">
    <w:name w:val="Body Text"/>
    <w:next w:val="ReportBody"/>
    <w:link w:val="BodyTextChar"/>
    <w:uiPriority w:val="99"/>
    <w:semiHidden/>
    <w:unhideWhenUsed/>
    <w:rsid w:val="00CA3B1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A3B19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B368E7"/>
    <w:pPr>
      <w:spacing w:before="100" w:beforeAutospacing="1" w:after="100" w:afterAutospacing="1"/>
    </w:pPr>
  </w:style>
  <w:style w:type="paragraph" w:customStyle="1" w:styleId="BodyText0">
    <w:name w:val="_Body Text"/>
    <w:basedOn w:val="Normal"/>
    <w:qFormat/>
    <w:rsid w:val="00BC6847"/>
    <w:pPr>
      <w:spacing w:after="280" w:line="288" w:lineRule="atLeast"/>
    </w:pPr>
    <w:rPr>
      <w:rFonts w:ascii="Arial" w:eastAsia="Calibri" w:hAnsi="Arial"/>
      <w:color w:val="000000"/>
      <w:szCs w:val="22"/>
      <w:lang w:val="en-GB"/>
    </w:rPr>
  </w:style>
  <w:style w:type="paragraph" w:styleId="ListBullet">
    <w:name w:val="List Bullet"/>
    <w:basedOn w:val="Normal"/>
    <w:autoRedefine/>
    <w:rsid w:val="00E56632"/>
    <w:pPr>
      <w:numPr>
        <w:numId w:val="15"/>
      </w:numPr>
      <w:spacing w:before="120" w:after="120" w:line="240" w:lineRule="atLeast"/>
      <w:jc w:val="both"/>
    </w:pPr>
    <w:rPr>
      <w:rFonts w:ascii="Arial" w:hAnsi="Arial"/>
      <w:color w:val="071C6D"/>
      <w:sz w:val="20"/>
      <w:lang w:val="en-GB"/>
    </w:rPr>
  </w:style>
  <w:style w:type="character" w:customStyle="1" w:styleId="ListParagraphChar">
    <w:name w:val="List Paragraph Char"/>
    <w:aliases w:val="Use Case List Paragraph Char Char"/>
    <w:basedOn w:val="DefaultParagraphFont"/>
    <w:link w:val="ListParagraph"/>
    <w:uiPriority w:val="34"/>
    <w:rsid w:val="00875923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6527A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39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492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98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48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357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02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820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18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801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795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110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414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9751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39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573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066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78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330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7589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962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92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442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58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46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407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488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1757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018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7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906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910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89489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63397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0503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51466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82720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9436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751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57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7296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0291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564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334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569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805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831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721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50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0261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5560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4953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5486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643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818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76634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734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0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1518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30084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16490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70035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77829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8633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8489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38363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71446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1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51600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44457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18204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33155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45115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69071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19065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39667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77993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863500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17952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95677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01497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74285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6993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531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8863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53624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3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9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8465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6358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614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820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1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0861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68198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69516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9417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57315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10733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03760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65635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8520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87980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2570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41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5463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850538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884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9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19727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99810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346309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75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253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205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43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52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560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39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17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3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9239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3909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259360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7628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46918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23099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6485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8110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4202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78568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116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3098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4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589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28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93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0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815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02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6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677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15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0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8250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6771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44026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9647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0187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330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8198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778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5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21259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41018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8712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189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880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1672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6050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285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6259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0012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4894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633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06673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4800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6358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496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348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7370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4730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8783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3241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460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2197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5565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01235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469FA.1A407780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469FA.1A40778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Deloitte">
  <a:themeElements>
    <a:clrScheme name="Deloitte">
      <a:dk1>
        <a:srgbClr val="000000"/>
      </a:dk1>
      <a:lt1>
        <a:srgbClr val="FFFFFF"/>
      </a:lt1>
      <a:dk2>
        <a:srgbClr val="002776"/>
      </a:dk2>
      <a:lt2>
        <a:srgbClr val="FFFFFF"/>
      </a:lt2>
      <a:accent1>
        <a:srgbClr val="002776"/>
      </a:accent1>
      <a:accent2>
        <a:srgbClr val="92D400"/>
      </a:accent2>
      <a:accent3>
        <a:srgbClr val="00A1DE"/>
      </a:accent3>
      <a:accent4>
        <a:srgbClr val="3C8A2E"/>
      </a:accent4>
      <a:accent5>
        <a:srgbClr val="72C7E7"/>
      </a:accent5>
      <a:accent6>
        <a:srgbClr val="C9DD03"/>
      </a:accent6>
      <a:hlink>
        <a:srgbClr val="00A1DE"/>
      </a:hlink>
      <a:folHlink>
        <a:srgbClr val="72C7E7"/>
      </a:folHlink>
    </a:clrScheme>
    <a:fontScheme name="19_Blank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>
          <a:solidFill>
            <a:schemeClr val="accent3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36000" rIns="36000" rtlCol="0">
        <a:noAutofit/>
      </a:bodyPr>
      <a:lstStyle>
        <a:defPPr>
          <a:defRPr sz="1400" dirty="0" smtClean="0">
            <a:solidFill>
              <a:schemeClr val="tx2"/>
            </a:solidFill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29BF70-4ACA-463A-943D-2FB2066F4B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2582</TotalTime>
  <Pages>7</Pages>
  <Words>947</Words>
  <Characters>5400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Audit Engagement Memo</dc:subject>
  <dc:creator>Muhammad Talha Masood</dc:creator>
  <cp:lastModifiedBy>Anamika Menon</cp:lastModifiedBy>
  <cp:revision>130</cp:revision>
  <cp:lastPrinted>2013-02-20T05:16:00Z</cp:lastPrinted>
  <dcterms:created xsi:type="dcterms:W3CDTF">2021-12-12T11:06:00Z</dcterms:created>
  <dcterms:modified xsi:type="dcterms:W3CDTF">2023-01-19T09:40:00Z</dcterms:modified>
</cp:coreProperties>
</file>