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0F9" w:rsidRDefault="008736AB" w:rsidP="009F2242">
      <w:pPr>
        <w:rPr>
          <w:rFonts w:eastAsiaTheme="minorEastAsia"/>
        </w:rPr>
      </w:pPr>
      <w:r>
        <w:rPr>
          <w:rFonts w:eastAsiaTheme="minorEastAsia"/>
        </w:rPr>
        <w:t>\</w:t>
      </w:r>
      <w:proofErr w:type="spellStart"/>
      <w:proofErr w:type="gramStart"/>
      <w:r>
        <w:rPr>
          <w:rFonts w:eastAsiaTheme="minorEastAsia"/>
        </w:rPr>
        <w:t>subsection</w:t>
      </w:r>
      <w:proofErr w:type="spellEnd"/>
      <w:r>
        <w:rPr>
          <w:rFonts w:eastAsiaTheme="minorEastAsia"/>
        </w:rPr>
        <w:t>{</w:t>
      </w:r>
      <w:proofErr w:type="gramEnd"/>
      <w:r>
        <w:rPr>
          <w:rFonts w:eastAsiaTheme="minorEastAsia"/>
        </w:rPr>
        <w:t>”Indsæt spæn</w:t>
      </w:r>
      <w:r w:rsidR="00D273EB">
        <w:rPr>
          <w:rFonts w:eastAsiaTheme="minorEastAsia"/>
        </w:rPr>
        <w:t>d</w:t>
      </w:r>
      <w:r>
        <w:rPr>
          <w:rFonts w:eastAsiaTheme="minorEastAsia"/>
        </w:rPr>
        <w:t>ende overskrift her”}</w:t>
      </w:r>
    </w:p>
    <w:p w:rsidR="00AE5B6F" w:rsidRDefault="00805C27" w:rsidP="009F2242">
      <w:r>
        <w:t xml:space="preserve">Essensen i dette projekt er at finde en flerpunkts </w:t>
      </w:r>
      <w:r w:rsidR="006F202A">
        <w:t>mellem nogle valgte attraktioner, hvor brugeren skal have mulighed for</w:t>
      </w:r>
      <w:r w:rsidR="00D4093E">
        <w:t>,</w:t>
      </w:r>
      <w:r w:rsidR="006F202A">
        <w:t xml:space="preserve"> at </w:t>
      </w:r>
      <w:r w:rsidR="00D4093E">
        <w:t>vælge nogle attraktioner til</w:t>
      </w:r>
      <w:r w:rsidR="00D273EB">
        <w:t xml:space="preserve"> deres rute. Gruppen vil ikke diktere hvad en interessant rute er for brugeren, derfor skal de have muligheden for at vælge de forslåede attraktioner til eller fra. </w:t>
      </w:r>
    </w:p>
    <w:p w:rsidR="00D110C0" w:rsidRDefault="00D110C0" w:rsidP="009F2242">
      <w:pPr>
        <w:rPr>
          <w:rStyle w:val="SubtleEmphasis"/>
          <w:i w:val="0"/>
          <w:iCs w:val="0"/>
          <w:color w:val="auto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1AAE9D6D" wp14:editId="37DA1F7D">
            <wp:simplePos x="0" y="0"/>
            <wp:positionH relativeFrom="margin">
              <wp:posOffset>3159125</wp:posOffset>
            </wp:positionH>
            <wp:positionV relativeFrom="paragraph">
              <wp:posOffset>10795</wp:posOffset>
            </wp:positionV>
            <wp:extent cx="2961640" cy="22625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rute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CD2">
        <w:rPr>
          <w:rStyle w:val="SubtleEmphasis"/>
          <w:i w:val="0"/>
          <w:iCs w:val="0"/>
          <w:color w:val="auto"/>
        </w:rPr>
        <w:t>Der tages nu udgangspunkt i figur X. En del af brugerens rute ligger fra attraktion a til attraktion b. Der skal nu tjekkes om der ligger andre attraktioner mellem afstanden fra</w:t>
      </w:r>
      <w:r w:rsidR="002D08A6">
        <w:rPr>
          <w:rStyle w:val="SubtleEmphasis"/>
          <w:i w:val="0"/>
          <w:iCs w:val="0"/>
          <w:color w:val="auto"/>
        </w:rPr>
        <w:t xml:space="preserve"> a til b</w:t>
      </w:r>
      <w:r>
        <w:rPr>
          <w:rStyle w:val="SubtleEmphasis"/>
          <w:i w:val="0"/>
          <w:iCs w:val="0"/>
          <w:color w:val="auto"/>
        </w:rPr>
        <w:t xml:space="preserve"> (eller AB)</w:t>
      </w:r>
      <w:r w:rsidR="002D08A6">
        <w:rPr>
          <w:rStyle w:val="SubtleEmphasis"/>
          <w:i w:val="0"/>
          <w:iCs w:val="0"/>
          <w:color w:val="auto"/>
        </w:rPr>
        <w:t>, og med br</w:t>
      </w:r>
      <w:r>
        <w:rPr>
          <w:rStyle w:val="SubtleEmphasis"/>
          <w:i w:val="0"/>
          <w:iCs w:val="0"/>
          <w:color w:val="auto"/>
        </w:rPr>
        <w:t>edden AD</w:t>
      </w:r>
      <w:r w:rsidR="002D08A6">
        <w:rPr>
          <w:rStyle w:val="SubtleEmphasis"/>
          <w:i w:val="0"/>
          <w:iCs w:val="0"/>
          <w:color w:val="auto"/>
        </w:rPr>
        <w:t xml:space="preserve"> hvor brugeren vil blive spurgt om denne attraktion skal tilføjes til ruten. </w:t>
      </w:r>
      <w:r>
        <w:rPr>
          <w:rStyle w:val="SubtleEmphasis"/>
          <w:i w:val="0"/>
          <w:iCs w:val="0"/>
          <w:color w:val="auto"/>
        </w:rPr>
        <w:t xml:space="preserve">AD er i projektets program sat til at være V ∙ 2. Dette vil blive udregnet vha. vektorer </w:t>
      </w:r>
    </w:p>
    <w:p w:rsidR="00D110C0" w:rsidRDefault="00D110C0" w:rsidP="009F224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Hvis der antages at punktet P er en attraktion, som programmet skal tjekke ligger inden for længden af ruten AB og bredden AD. Dette tjekkes med følgende formel:</w:t>
      </w:r>
    </w:p>
    <w:p w:rsidR="00D110C0" w:rsidRDefault="00DC2BFF" w:rsidP="009F224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0 </w:t>
      </w:r>
      <w:proofErr w:type="gramStart"/>
      <w:r>
        <w:rPr>
          <w:rStyle w:val="SubtleEmphasis"/>
          <w:i w:val="0"/>
          <w:iCs w:val="0"/>
          <w:color w:val="auto"/>
        </w:rPr>
        <w:t>&lt; AP</w:t>
      </w:r>
      <w:proofErr w:type="gramEnd"/>
      <w:r w:rsidR="00D110C0">
        <w:rPr>
          <w:rStyle w:val="SubtleEmphasis"/>
          <w:i w:val="0"/>
          <w:iCs w:val="0"/>
          <w:color w:val="auto"/>
        </w:rPr>
        <w:t xml:space="preserve"> ∙ AB &lt; AB ∙ AB</w:t>
      </w:r>
      <w:r w:rsidR="00E50E52">
        <w:rPr>
          <w:rStyle w:val="SubtleEmphasis"/>
          <w:i w:val="0"/>
          <w:iCs w:val="0"/>
          <w:color w:val="auto"/>
        </w:rPr>
        <w:t xml:space="preserve"> ᴧ </w:t>
      </w:r>
      <w:r>
        <w:rPr>
          <w:rStyle w:val="SubtleEmphasis"/>
          <w:i w:val="0"/>
          <w:iCs w:val="0"/>
          <w:color w:val="auto"/>
        </w:rPr>
        <w:t>0 &lt; AP</w:t>
      </w:r>
      <w:r w:rsidR="00D110C0">
        <w:rPr>
          <w:rStyle w:val="SubtleEmphasis"/>
          <w:i w:val="0"/>
          <w:iCs w:val="0"/>
          <w:color w:val="auto"/>
        </w:rPr>
        <w:t xml:space="preserve"> ∙ AD &lt; AD ∙ AD</w:t>
      </w:r>
    </w:p>
    <w:p w:rsidR="00D110C0" w:rsidRDefault="00D110C0" w:rsidP="009F224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Hvor prikproduktet af vektorerne Ap og AB, skal være større end 0 og mindre end prikproduktet af vektorerne AB og AB. Det samme vil gælde med AD</w:t>
      </w:r>
      <w:r w:rsidR="005A04FE">
        <w:rPr>
          <w:rStyle w:val="SubtleEmphasis"/>
          <w:i w:val="0"/>
          <w:iCs w:val="0"/>
          <w:color w:val="auto"/>
        </w:rPr>
        <w:t>.</w:t>
      </w:r>
    </w:p>
    <w:p w:rsidR="00E50E52" w:rsidRDefault="00DC2BFF" w:rsidP="009F2242">
      <w:pPr>
        <w:rPr>
          <w:rStyle w:val="SubtleEmphasis"/>
          <w:rFonts w:eastAsiaTheme="minorEastAsia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Dog vil der først findes en vektor AP mellem punkterne A og P med formlen: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AP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X2-X1</m:t>
              </m:r>
            </m:e>
          </m:mr>
          <m:mr>
            <m:e>
              <m:r>
                <w:rPr>
                  <w:rFonts w:ascii="Cambria Math" w:hAnsi="Cambria Math"/>
                </w:rPr>
                <m:t>Y2-Y1</m:t>
              </m:r>
            </m:e>
          </m:mr>
        </m:m>
      </m:oMath>
    </w:p>
    <w:p w:rsidR="00D110C0" w:rsidRDefault="00E50E52" w:rsidP="009F2242">
      <w:pPr>
        <w:rPr>
          <w:rFonts w:eastAsiaTheme="minorEastAsia"/>
        </w:rPr>
      </w:pPr>
      <w:r>
        <w:rPr>
          <w:rStyle w:val="SubtleEmphasis"/>
          <w:rFonts w:eastAsiaTheme="minorEastAsia"/>
          <w:i w:val="0"/>
          <w:iCs w:val="0"/>
          <w:color w:val="auto"/>
        </w:rPr>
        <w:t xml:space="preserve">Vektor AP: </w:t>
      </w:r>
      <w:proofErr w:type="gramStart"/>
      <w:r w:rsidR="00DC2BFF">
        <w:rPr>
          <w:rStyle w:val="SubtleEmphasis"/>
          <w:rFonts w:eastAsiaTheme="minorEastAsia"/>
          <w:i w:val="0"/>
          <w:iCs w:val="0"/>
          <w:color w:val="auto"/>
        </w:rPr>
        <w:t>A(</w:t>
      </w:r>
      <w:proofErr w:type="gramEnd"/>
      <w:r w:rsidR="00DC2BFF">
        <w:rPr>
          <w:rStyle w:val="SubtleEmphasis"/>
          <w:rFonts w:eastAsiaTheme="minorEastAsia"/>
          <w:i w:val="0"/>
          <w:iCs w:val="0"/>
          <w:color w:val="auto"/>
        </w:rPr>
        <w:t xml:space="preserve">1, 5) og P(5, 4):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AP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5-1</m:t>
              </m:r>
            </m:e>
          </m:mr>
          <m:mr>
            <m:e>
              <m:r>
                <w:rPr>
                  <w:rFonts w:ascii="Cambria Math" w:hAnsi="Cambria Math"/>
                </w:rPr>
                <m:t>4-5</m:t>
              </m:r>
            </m:e>
          </m:mr>
        </m:m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</m:mr>
        </m:m>
      </m:oMath>
    </w:p>
    <w:p w:rsidR="00E50E52" w:rsidRDefault="00E50E52" w:rsidP="009F2242">
      <w:pPr>
        <w:rPr>
          <w:rFonts w:eastAsiaTheme="minorEastAsia"/>
        </w:rPr>
      </w:pPr>
      <w:r>
        <w:rPr>
          <w:rFonts w:eastAsiaTheme="minorEastAsia"/>
        </w:rPr>
        <w:t xml:space="preserve">Vektor AB findes også da det </w:t>
      </w:r>
      <w:r w:rsidR="007B07BD">
        <w:rPr>
          <w:rFonts w:eastAsiaTheme="minorEastAsia"/>
        </w:rPr>
        <w:t>næste trin er at projektere AP på</w:t>
      </w:r>
      <w:r>
        <w:rPr>
          <w:rFonts w:eastAsiaTheme="minorEastAsia"/>
        </w:rPr>
        <w:t xml:space="preserve"> A</w:t>
      </w:r>
      <w:r w:rsidR="007B07BD">
        <w:rPr>
          <w:rFonts w:eastAsiaTheme="minorEastAsia"/>
        </w:rPr>
        <w:t>B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A(</w:t>
      </w:r>
      <w:proofErr w:type="gramEnd"/>
      <w:r>
        <w:rPr>
          <w:rFonts w:eastAsiaTheme="minorEastAsia"/>
        </w:rPr>
        <w:t xml:space="preserve">1, 5) og B(7, 5):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AP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7-1</m:t>
              </m:r>
            </m:e>
          </m:mr>
          <m:mr>
            <m:e>
              <m:r>
                <w:rPr>
                  <w:rFonts w:ascii="Cambria Math" w:hAnsi="Cambria Math"/>
                </w:rPr>
                <m:t>5-5</m:t>
              </m:r>
            </m:e>
          </m:mr>
        </m:m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:rsidR="00B80C52" w:rsidRDefault="007B07BD" w:rsidP="009F2242">
      <w:pPr>
        <w:rPr>
          <w:rFonts w:eastAsiaTheme="minorEastAsia"/>
        </w:rPr>
      </w:pPr>
      <w:r>
        <w:rPr>
          <w:rFonts w:eastAsiaTheme="minorEastAsia"/>
        </w:rPr>
        <w:t>For at projektere AP på</w:t>
      </w:r>
      <w:r w:rsidR="00663168">
        <w:rPr>
          <w:rFonts w:eastAsiaTheme="minorEastAsia"/>
        </w:rPr>
        <w:t xml:space="preserve"> AB skal følgende formel beny</w:t>
      </w:r>
      <w:r>
        <w:rPr>
          <w:rFonts w:eastAsiaTheme="minorEastAsia"/>
        </w:rPr>
        <w:t xml:space="preserve">ttes: </w:t>
      </w:r>
      <w:proofErr w:type="spellStart"/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a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((a * b) / |a|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 * a</w:t>
      </w:r>
      <w:r w:rsidR="00B80C52">
        <w:rPr>
          <w:rFonts w:eastAsiaTheme="minorEastAsia"/>
        </w:rPr>
        <w:t>.</w:t>
      </w:r>
    </w:p>
    <w:p w:rsidR="00D110C0" w:rsidRDefault="00B80C52" w:rsidP="009F2242">
      <w:pPr>
        <w:rPr>
          <w:rFonts w:eastAsiaTheme="minorEastAsia"/>
        </w:rPr>
      </w:pPr>
      <w:r>
        <w:rPr>
          <w:rStyle w:val="SubtleEmphasis"/>
          <w:i w:val="0"/>
          <w:iCs w:val="0"/>
          <w:color w:val="auto"/>
        </w:rPr>
        <w:t xml:space="preserve">Med denne formel vil vektoren b blive projekteret på vektoren a. </w:t>
      </w:r>
      <w:r w:rsidR="001446B8">
        <w:rPr>
          <w:rStyle w:val="SubtleEmphasis"/>
          <w:i w:val="0"/>
          <w:iCs w:val="0"/>
          <w:color w:val="auto"/>
        </w:rPr>
        <w:t xml:space="preserve">I tælleren findes prikproduktet som kan findes ved at: </w:t>
      </w:r>
      <m:oMath>
        <m:r>
          <w:rPr>
            <w:rFonts w:ascii="Cambria Math" w:hAnsi="Cambria Math"/>
          </w:rPr>
          <m:t>a∙b</m:t>
        </m:r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1∙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1∙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2</m:t>
              </m:r>
            </m:e>
          </m:mr>
        </m:m>
      </m:oMath>
    </w:p>
    <w:p w:rsidR="001446B8" w:rsidRDefault="001446B8" w:rsidP="009F2242">
      <w:pPr>
        <w:rPr>
          <w:rFonts w:eastAsiaTheme="minorEastAsia"/>
        </w:rPr>
      </w:pPr>
      <w:r>
        <w:rPr>
          <w:rFonts w:eastAsiaTheme="minorEastAsia"/>
        </w:rPr>
        <w:t xml:space="preserve">I nævneren findes længden på vektor a i anden, som kan regnes ved at sige: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FF6F1D" w:rsidRDefault="00FF6F1D" w:rsidP="009F2242">
      <w:pPr>
        <w:rPr>
          <w:rFonts w:eastAsiaTheme="minorEastAsia"/>
        </w:rPr>
      </w:pPr>
      <w:r>
        <w:rPr>
          <w:rFonts w:eastAsiaTheme="minorEastAsia"/>
        </w:rPr>
        <w:t>Hvis der forsat kigges på eksemplet med figur X, vil projektionen af AP på AB se således ud:</w:t>
      </w:r>
    </w:p>
    <w:p w:rsidR="00FF6F1D" w:rsidRDefault="00FF6F1D" w:rsidP="009F2242">
      <w:pPr>
        <w:rPr>
          <w:rFonts w:eastAsiaTheme="minorEastAsia"/>
        </w:rPr>
      </w:pPr>
      <w:r>
        <w:rPr>
          <w:rFonts w:eastAsiaTheme="minorEastAsia"/>
        </w:rPr>
        <w:t>Pr</w:t>
      </w:r>
      <w:r w:rsidR="00B80C52">
        <w:rPr>
          <w:rFonts w:eastAsiaTheme="minorEastAsia"/>
        </w:rPr>
        <w:t xml:space="preserve">ikproduktet af vektorerne AP og AB: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4</m:t>
              </m:r>
            </m:e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 w:rsidR="00B80C52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4∙6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-1∙0</m:t>
            </m:r>
          </m:e>
        </m:d>
        <m:r>
          <w:rPr>
            <w:rFonts w:ascii="Cambria Math" w:eastAsiaTheme="minorEastAsia" w:hAnsi="Cambria Math"/>
          </w:rPr>
          <m:t>=24+0=24</m:t>
        </m:r>
      </m:oMath>
    </w:p>
    <w:p w:rsidR="00B80C52" w:rsidRDefault="00B80C52" w:rsidP="009F2242">
      <w:pPr>
        <w:rPr>
          <w:rFonts w:eastAsiaTheme="minorEastAsia"/>
        </w:rPr>
      </w:pPr>
      <w:r>
        <w:rPr>
          <w:rFonts w:eastAsiaTheme="minorEastAsia"/>
        </w:rPr>
        <w:t xml:space="preserve">Længden af AB vil være: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36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=36</m:t>
        </m:r>
      </m:oMath>
    </w:p>
    <w:p w:rsidR="00B80C52" w:rsidRDefault="00B41A87" w:rsidP="009F2242">
      <w:pPr>
        <w:rPr>
          <w:rFonts w:eastAsiaTheme="minorEastAsia"/>
        </w:rPr>
      </w:pPr>
      <w:r>
        <w:rPr>
          <w:rFonts w:eastAsiaTheme="minorEastAsia"/>
        </w:rPr>
        <w:t xml:space="preserve">Ud fra dette kan vektoren fra projektionen af AP på AB findes: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∙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>
        <w:rPr>
          <w:rFonts w:eastAsiaTheme="minorEastAsia"/>
        </w:rPr>
        <w:t xml:space="preserve"> </w:t>
      </w:r>
      <w:r w:rsidRPr="00B41A8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6=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144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og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:rsidR="00B41A87" w:rsidRDefault="00767332" w:rsidP="009F2242">
      <w:pPr>
        <w:rPr>
          <w:rFonts w:eastAsiaTheme="minorEastAsia"/>
        </w:rPr>
      </w:pPr>
      <w:r>
        <w:rPr>
          <w:rFonts w:eastAsiaTheme="minorEastAsia"/>
          <w:noProof/>
          <w:lang w:eastAsia="da-DK"/>
        </w:rPr>
        <w:lastRenderedPageBreak/>
        <w:drawing>
          <wp:anchor distT="0" distB="0" distL="114300" distR="114300" simplePos="0" relativeHeight="251660288" behindDoc="0" locked="0" layoutInCell="1" allowOverlap="1" wp14:anchorId="798573BA" wp14:editId="0FB5A8F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360420" cy="2590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rut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Hvor resultatet vil give en ny vektor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>
        <w:rPr>
          <w:rFonts w:eastAsiaTheme="minorEastAsia"/>
        </w:rPr>
        <w:t xml:space="preserve"> som også vil have startpunkt i A.</w:t>
      </w:r>
      <w:r w:rsidR="00BE3BD3">
        <w:rPr>
          <w:rFonts w:eastAsiaTheme="minorEastAsia"/>
        </w:rPr>
        <w:t xml:space="preserve"> Hvis der igen kigges på formlen</w:t>
      </w:r>
    </w:p>
    <w:p w:rsidR="00BE3BD3" w:rsidRDefault="00BE3BD3" w:rsidP="00BE3BD3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0 </w:t>
      </w:r>
      <w:proofErr w:type="gramStart"/>
      <w:r>
        <w:rPr>
          <w:rStyle w:val="SubtleEmphasis"/>
          <w:i w:val="0"/>
          <w:iCs w:val="0"/>
          <w:color w:val="auto"/>
        </w:rPr>
        <w:t>&lt; AP</w:t>
      </w:r>
      <w:proofErr w:type="gramEnd"/>
      <w:r>
        <w:rPr>
          <w:rStyle w:val="SubtleEmphasis"/>
          <w:i w:val="0"/>
          <w:iCs w:val="0"/>
          <w:color w:val="auto"/>
        </w:rPr>
        <w:t xml:space="preserve"> ∙ AB &lt; AB ∙ AB ᴧ 0 &lt; AP ∙ AD &lt; AD ∙ AD</w:t>
      </w:r>
    </w:p>
    <w:p w:rsidR="00BE3BD3" w:rsidRDefault="00BE3BD3" w:rsidP="009F2242">
      <w:pPr>
        <w:rPr>
          <w:rFonts w:eastAsiaTheme="minorEastAsia"/>
        </w:rPr>
      </w:pPr>
      <w:r>
        <w:rPr>
          <w:rFonts w:eastAsiaTheme="minorEastAsia"/>
        </w:rPr>
        <w:t xml:space="preserve">Overholder punktet P første del, ovestående metode skal derfor gentages med vektoren AD i stedet for AB, for matematisk at finde ud af om punktet ligger inden for den afsatte bredde og længden af ruten a til b. </w:t>
      </w:r>
      <w:r w:rsidR="00B250A1">
        <w:rPr>
          <w:rFonts w:eastAsiaTheme="minorEastAsia"/>
        </w:rPr>
        <w:t xml:space="preserve">Ved udregning af projektionen af AP på AD vil den nye vektor hedde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mr>
        </m:m>
      </m:oMath>
      <w:r w:rsidR="00B250A1">
        <w:rPr>
          <w:rFonts w:eastAsiaTheme="minorEastAsia"/>
        </w:rPr>
        <w:t>.</w:t>
      </w:r>
      <w:bookmarkStart w:id="0" w:name="_GoBack"/>
      <w:bookmarkEnd w:id="0"/>
    </w:p>
    <w:p w:rsidR="00BE3BD3" w:rsidRDefault="00BE3BD3" w:rsidP="009F2242">
      <w:pPr>
        <w:rPr>
          <w:rFonts w:eastAsiaTheme="minorEastAsia"/>
        </w:rPr>
      </w:pPr>
    </w:p>
    <w:p w:rsidR="00767332" w:rsidRDefault="00767332" w:rsidP="009F2242">
      <w:pPr>
        <w:rPr>
          <w:rFonts w:eastAsiaTheme="minorEastAsia"/>
        </w:rPr>
      </w:pPr>
    </w:p>
    <w:sectPr w:rsidR="007673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42"/>
    <w:rsid w:val="00017F69"/>
    <w:rsid w:val="001446B8"/>
    <w:rsid w:val="001C2355"/>
    <w:rsid w:val="002D08A6"/>
    <w:rsid w:val="00357B25"/>
    <w:rsid w:val="00475CD2"/>
    <w:rsid w:val="005A04FE"/>
    <w:rsid w:val="00663168"/>
    <w:rsid w:val="006F202A"/>
    <w:rsid w:val="00767332"/>
    <w:rsid w:val="007B07BD"/>
    <w:rsid w:val="00805C27"/>
    <w:rsid w:val="008736AB"/>
    <w:rsid w:val="00932D98"/>
    <w:rsid w:val="009F2242"/>
    <w:rsid w:val="00AE5B6F"/>
    <w:rsid w:val="00B250A1"/>
    <w:rsid w:val="00B41A87"/>
    <w:rsid w:val="00B80C52"/>
    <w:rsid w:val="00BE3BD3"/>
    <w:rsid w:val="00D110C0"/>
    <w:rsid w:val="00D273EB"/>
    <w:rsid w:val="00D4093E"/>
    <w:rsid w:val="00DC2BFF"/>
    <w:rsid w:val="00E50E52"/>
    <w:rsid w:val="00E8030C"/>
    <w:rsid w:val="00EE30F9"/>
    <w:rsid w:val="00F737E0"/>
    <w:rsid w:val="00FF0345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95942-6BBC-431A-A27F-B0057140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2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224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F0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F202A"/>
    <w:rPr>
      <w:i/>
      <w:iCs/>
      <w:color w:val="404040" w:themeColor="text1" w:themeTint="BF"/>
    </w:rPr>
  </w:style>
  <w:style w:type="character" w:customStyle="1" w:styleId="mi">
    <w:name w:val="mi"/>
    <w:basedOn w:val="DefaultParagraphFont"/>
    <w:rsid w:val="007B07BD"/>
  </w:style>
  <w:style w:type="character" w:customStyle="1" w:styleId="mo">
    <w:name w:val="mo"/>
    <w:basedOn w:val="DefaultParagraphFont"/>
    <w:rsid w:val="007B07BD"/>
  </w:style>
  <w:style w:type="character" w:customStyle="1" w:styleId="mn">
    <w:name w:val="mn"/>
    <w:basedOn w:val="DefaultParagraphFont"/>
    <w:rsid w:val="007B07BD"/>
  </w:style>
  <w:style w:type="character" w:customStyle="1" w:styleId="msqrt">
    <w:name w:val="msqrt"/>
    <w:basedOn w:val="DefaultParagraphFont"/>
    <w:rsid w:val="00144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DAA12-72F4-4EBB-8DA9-7798EA541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2</Pages>
  <Words>351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2</cp:revision>
  <dcterms:created xsi:type="dcterms:W3CDTF">2014-12-04T12:30:00Z</dcterms:created>
  <dcterms:modified xsi:type="dcterms:W3CDTF">2014-12-06T18:02:00Z</dcterms:modified>
</cp:coreProperties>
</file>