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color w:val="000000"/>
          <w:sz w:val="36"/>
          <w:szCs w:val="36"/>
          <w:rtl w:val="0"/>
        </w:rPr>
        <w:t xml:space="preserve">ESPECIFICAÇÃO DE REQUISITOS DE SOFTWARE (ERS)</w:t>
      </w:r>
      <w:r w:rsidDel="00000000" w:rsidR="00000000" w:rsidRPr="00000000">
        <w:rPr>
          <w:rtl w:val="0"/>
        </w:rPr>
      </w:r>
    </w:p>
    <w:p w:rsidR="00000000" w:rsidDel="00000000" w:rsidP="00000000" w:rsidRDefault="00000000" w:rsidRPr="00000000" w14:paraId="00000002">
      <w:pPr>
        <w:spacing w:after="100" w:lineRule="auto"/>
        <w:jc w:val="center"/>
        <w:rPr>
          <w:sz w:val="22"/>
          <w:szCs w:val="22"/>
        </w:rPr>
      </w:pPr>
      <w:r w:rsidDel="00000000" w:rsidR="00000000" w:rsidRPr="00000000">
        <w:rPr>
          <w:color w:val="000000"/>
          <w:sz w:val="28"/>
          <w:szCs w:val="28"/>
          <w:rtl w:val="0"/>
        </w:rPr>
        <w:t xml:space="preserve">Projeto Final </w:t>
      </w:r>
      <w:r w:rsidDel="00000000" w:rsidR="00000000" w:rsidRPr="00000000">
        <w:rPr>
          <w:sz w:val="28"/>
          <w:szCs w:val="28"/>
          <w:rtl w:val="0"/>
        </w:rPr>
        <w:t xml:space="preserve">“</w:t>
      </w:r>
      <w:r w:rsidDel="00000000" w:rsidR="00000000" w:rsidRPr="00000000">
        <w:rPr>
          <w:color w:val="000000"/>
          <w:sz w:val="28"/>
          <w:szCs w:val="28"/>
          <w:rtl w:val="0"/>
        </w:rPr>
        <w:t xml:space="preserve">Adota Aqui</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3">
      <w:pPr>
        <w:spacing w:after="400" w:lineRule="auto"/>
        <w:jc w:val="center"/>
        <w:rPr>
          <w:sz w:val="22"/>
          <w:szCs w:val="22"/>
        </w:rPr>
      </w:pPr>
      <w:r w:rsidDel="00000000" w:rsidR="00000000" w:rsidRPr="00000000">
        <w:rPr>
          <w:i w:val="1"/>
          <w:iCs w:val="1"/>
          <w:color w:val="000000"/>
          <w:sz w:val="24"/>
          <w:szCs w:val="24"/>
          <w:rtl w:val="0"/>
        </w:rPr>
        <w:t xml:space="preserve">Trilha Dev. Full Stack 2026 </w:t>
      </w:r>
      <w:r w:rsidDel="00000000" w:rsidR="00000000" w:rsidRPr="00000000">
        <w:rPr>
          <w:i w:val="1"/>
          <w:iCs w:val="1"/>
          <w:sz w:val="24"/>
          <w:szCs w:val="24"/>
          <w:rtl w:val="0"/>
        </w:rPr>
        <w:t xml:space="preserve">(</w:t>
      </w:r>
      <w:r w:rsidDel="00000000" w:rsidR="00000000" w:rsidRPr="00000000">
        <w:rPr>
          <w:i w:val="1"/>
          <w:iCs w:val="1"/>
          <w:color w:val="000000"/>
          <w:sz w:val="24"/>
          <w:szCs w:val="24"/>
          <w:rtl w:val="0"/>
        </w:rPr>
        <w:t xml:space="preserve">+praTi &amp; Codifica)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tl w:val="0"/>
        </w:rPr>
      </w:r>
    </w:p>
    <w:p w:rsidR="00000000" w:rsidDel="00000000" w:rsidP="00000000" w:rsidRDefault="00000000" w:rsidRPr="00000000" w14:paraId="00000005">
      <w:pPr>
        <w:spacing w:after="80" w:lineRule="auto"/>
        <w:jc w:val="right"/>
        <w:rPr>
          <w:color w:val="000000"/>
          <w:sz w:val="20"/>
          <w:szCs w:val="20"/>
        </w:rPr>
      </w:pPr>
      <w:r w:rsidDel="00000000" w:rsidR="00000000" w:rsidRPr="00000000">
        <w:rPr>
          <w:color w:val="000000"/>
          <w:sz w:val="20"/>
          <w:szCs w:val="20"/>
          <w:rtl w:val="0"/>
        </w:rPr>
        <w:t xml:space="preserve">Equipe:</w:t>
      </w:r>
    </w:p>
    <w:p w:rsidR="00000000" w:rsidDel="00000000" w:rsidP="00000000" w:rsidRDefault="00000000" w:rsidRPr="00000000" w14:paraId="00000006">
      <w:pPr>
        <w:spacing w:after="80" w:lineRule="auto"/>
        <w:jc w:val="right"/>
        <w:rPr>
          <w:color w:val="000000"/>
          <w:sz w:val="20"/>
          <w:szCs w:val="20"/>
        </w:rPr>
      </w:pPr>
      <w:r w:rsidDel="00000000" w:rsidR="00000000" w:rsidRPr="00000000">
        <w:rPr>
          <w:rtl w:val="0"/>
        </w:rPr>
        <w:t xml:space="preserve">Arthur Azambuja Silveira,</w:t>
      </w:r>
      <w:r w:rsidDel="00000000" w:rsidR="00000000" w:rsidRPr="00000000">
        <w:rPr>
          <w:color w:val="000000"/>
          <w:sz w:val="20"/>
          <w:szCs w:val="20"/>
          <w:rtl w:val="0"/>
        </w:rPr>
        <w:t xml:space="preserve"> </w:t>
      </w:r>
    </w:p>
    <w:p w:rsidR="00000000" w:rsidDel="00000000" w:rsidP="00000000" w:rsidRDefault="00000000" w:rsidRPr="00000000" w14:paraId="00000007">
      <w:pPr>
        <w:spacing w:after="80" w:lineRule="auto"/>
        <w:jc w:val="right"/>
        <w:rPr/>
      </w:pPr>
      <w:r w:rsidDel="00000000" w:rsidR="00000000" w:rsidRPr="00000000">
        <w:rPr>
          <w:rtl w:val="0"/>
        </w:rPr>
        <w:t xml:space="preserve">Cristian Fabiano Eisenhut,</w:t>
      </w:r>
    </w:p>
    <w:p w:rsidR="00000000" w:rsidDel="00000000" w:rsidP="00000000" w:rsidRDefault="00000000" w:rsidRPr="00000000" w14:paraId="00000008">
      <w:pPr>
        <w:spacing w:after="80" w:lineRule="auto"/>
        <w:jc w:val="right"/>
        <w:rPr/>
      </w:pPr>
      <w:r w:rsidDel="00000000" w:rsidR="00000000" w:rsidRPr="00000000">
        <w:rPr>
          <w:rtl w:val="0"/>
        </w:rPr>
        <w:t xml:space="preserve">Hayrine Queiroz de Lima,</w:t>
      </w:r>
    </w:p>
    <w:p w:rsidR="00000000" w:rsidDel="00000000" w:rsidP="00000000" w:rsidRDefault="00000000" w:rsidRPr="00000000" w14:paraId="00000009">
      <w:pPr>
        <w:spacing w:after="80" w:lineRule="auto"/>
        <w:jc w:val="right"/>
        <w:rPr/>
      </w:pPr>
      <w:r w:rsidDel="00000000" w:rsidR="00000000" w:rsidRPr="00000000">
        <w:rPr>
          <w:rtl w:val="0"/>
        </w:rPr>
        <w:t xml:space="preserve">Isabelli Maria Kohl Camboim,</w:t>
      </w:r>
    </w:p>
    <w:p w:rsidR="00000000" w:rsidDel="00000000" w:rsidP="00000000" w:rsidRDefault="00000000" w:rsidRPr="00000000" w14:paraId="0000000A">
      <w:pPr>
        <w:spacing w:after="80" w:lineRule="auto"/>
        <w:jc w:val="right"/>
        <w:rPr/>
      </w:pPr>
      <w:r w:rsidDel="00000000" w:rsidR="00000000" w:rsidRPr="00000000">
        <w:rPr>
          <w:rtl w:val="0"/>
        </w:rPr>
        <w:t xml:space="preserve">Miguel Ferreira Gomes Machado,</w:t>
      </w:r>
    </w:p>
    <w:p w:rsidR="00000000" w:rsidDel="00000000" w:rsidP="00000000" w:rsidRDefault="00000000" w:rsidRPr="00000000" w14:paraId="0000000B">
      <w:pPr>
        <w:spacing w:after="80" w:lineRule="auto"/>
        <w:jc w:val="right"/>
        <w:rPr/>
      </w:pPr>
      <w:r w:rsidDel="00000000" w:rsidR="00000000" w:rsidRPr="00000000">
        <w:rPr>
          <w:rtl w:val="0"/>
        </w:rPr>
        <w:t xml:space="preserve">Pedro Henrique da Silva Mariani,</w:t>
      </w:r>
    </w:p>
    <w:p w:rsidR="00000000" w:rsidDel="00000000" w:rsidP="00000000" w:rsidRDefault="00000000" w:rsidRPr="00000000" w14:paraId="0000000C">
      <w:pPr>
        <w:spacing w:after="80" w:lineRule="auto"/>
        <w:jc w:val="right"/>
        <w:rPr/>
      </w:pPr>
      <w:r w:rsidDel="00000000" w:rsidR="00000000" w:rsidRPr="00000000">
        <w:rPr>
          <w:rtl w:val="0"/>
        </w:rPr>
        <w:t xml:space="preserve">Tanise de Castro Müller </w:t>
      </w:r>
    </w:p>
    <w:p w:rsidR="00000000" w:rsidDel="00000000" w:rsidP="00000000" w:rsidRDefault="00000000" w:rsidRPr="00000000" w14:paraId="0000000D">
      <w:pPr>
        <w:spacing w:after="80" w:lineRule="auto"/>
        <w:jc w:val="right"/>
        <w:rPr/>
      </w:pPr>
      <w:r w:rsidDel="00000000" w:rsidR="00000000" w:rsidRPr="00000000">
        <w:rPr>
          <w:rtl w:val="0"/>
        </w:rPr>
      </w:r>
    </w:p>
    <w:p w:rsidR="00000000" w:rsidDel="00000000" w:rsidP="00000000" w:rsidRDefault="00000000" w:rsidRPr="00000000" w14:paraId="0000000E">
      <w:pPr>
        <w:spacing w:after="80" w:lineRule="auto"/>
        <w:jc w:val="right"/>
        <w:rPr/>
      </w:pPr>
      <w:r w:rsidDel="00000000" w:rsidR="00000000" w:rsidRPr="00000000">
        <w:rPr>
          <w:rtl w:val="0"/>
        </w:rPr>
      </w:r>
    </w:p>
    <w:p w:rsidR="00000000" w:rsidDel="00000000" w:rsidP="00000000" w:rsidRDefault="00000000" w:rsidRPr="00000000" w14:paraId="0000000F">
      <w:pPr>
        <w:spacing w:after="80" w:lineRule="auto"/>
        <w:jc w:val="right"/>
        <w:rPr/>
      </w:pPr>
      <w:r w:rsidDel="00000000" w:rsidR="00000000" w:rsidRPr="00000000">
        <w:rPr>
          <w:rtl w:val="0"/>
        </w:rPr>
      </w:r>
    </w:p>
    <w:p w:rsidR="00000000" w:rsidDel="00000000" w:rsidP="00000000" w:rsidRDefault="00000000" w:rsidRPr="00000000" w14:paraId="00000010">
      <w:pPr>
        <w:spacing w:after="80" w:lineRule="auto"/>
        <w:jc w:val="right"/>
        <w:rPr/>
      </w:pPr>
      <w:r w:rsidDel="00000000" w:rsidR="00000000" w:rsidRPr="00000000">
        <w:rPr>
          <w:rtl w:val="0"/>
        </w:rPr>
      </w:r>
    </w:p>
    <w:p w:rsidR="00000000" w:rsidDel="00000000" w:rsidP="00000000" w:rsidRDefault="00000000" w:rsidRPr="00000000" w14:paraId="00000011">
      <w:pPr>
        <w:spacing w:after="80" w:lineRule="auto"/>
        <w:jc w:val="right"/>
        <w:rPr/>
      </w:pPr>
      <w:r w:rsidDel="00000000" w:rsidR="00000000" w:rsidRPr="00000000">
        <w:rPr>
          <w:rtl w:val="0"/>
        </w:rPr>
      </w:r>
    </w:p>
    <w:p w:rsidR="00000000" w:rsidDel="00000000" w:rsidP="00000000" w:rsidRDefault="00000000" w:rsidRPr="00000000" w14:paraId="00000012">
      <w:pPr>
        <w:spacing w:after="80" w:lineRule="auto"/>
        <w:jc w:val="right"/>
        <w:rPr/>
      </w:pPr>
      <w:r w:rsidDel="00000000" w:rsidR="00000000" w:rsidRPr="00000000">
        <w:rPr>
          <w:rtl w:val="0"/>
        </w:rPr>
      </w:r>
    </w:p>
    <w:p w:rsidR="00000000" w:rsidDel="00000000" w:rsidP="00000000" w:rsidRDefault="00000000" w:rsidRPr="00000000" w14:paraId="00000013">
      <w:pPr>
        <w:spacing w:after="80" w:lineRule="auto"/>
        <w:jc w:val="right"/>
        <w:rPr/>
      </w:pPr>
      <w:r w:rsidDel="00000000" w:rsidR="00000000" w:rsidRPr="00000000">
        <w:rPr>
          <w:rtl w:val="0"/>
        </w:rPr>
      </w:r>
    </w:p>
    <w:p w:rsidR="00000000" w:rsidDel="00000000" w:rsidP="00000000" w:rsidRDefault="00000000" w:rsidRPr="00000000" w14:paraId="00000014">
      <w:pPr>
        <w:spacing w:after="80" w:lineRule="auto"/>
        <w:jc w:val="right"/>
        <w:rPr/>
      </w:pPr>
      <w:r w:rsidDel="00000000" w:rsidR="00000000" w:rsidRPr="00000000">
        <w:rPr>
          <w:rtl w:val="0"/>
        </w:rPr>
      </w:r>
    </w:p>
    <w:p w:rsidR="00000000" w:rsidDel="00000000" w:rsidP="00000000" w:rsidRDefault="00000000" w:rsidRPr="00000000" w14:paraId="00000015">
      <w:pPr>
        <w:spacing w:after="80" w:lineRule="auto"/>
        <w:jc w:val="right"/>
        <w:rPr/>
      </w:pPr>
      <w:r w:rsidDel="00000000" w:rsidR="00000000" w:rsidRPr="00000000">
        <w:rPr>
          <w:rtl w:val="0"/>
        </w:rPr>
      </w:r>
    </w:p>
    <w:p w:rsidR="00000000" w:rsidDel="00000000" w:rsidP="00000000" w:rsidRDefault="00000000" w:rsidRPr="00000000" w14:paraId="00000016">
      <w:pPr>
        <w:spacing w:after="80" w:lineRule="auto"/>
        <w:jc w:val="right"/>
        <w:rPr/>
      </w:pPr>
      <w:r w:rsidDel="00000000" w:rsidR="00000000" w:rsidRPr="00000000">
        <w:rPr>
          <w:rtl w:val="0"/>
        </w:rPr>
      </w:r>
    </w:p>
    <w:p w:rsidR="00000000" w:rsidDel="00000000" w:rsidP="00000000" w:rsidRDefault="00000000" w:rsidRPr="00000000" w14:paraId="00000017">
      <w:pPr>
        <w:spacing w:after="80" w:lineRule="auto"/>
        <w:jc w:val="right"/>
        <w:rPr/>
      </w:pPr>
      <w:r w:rsidDel="00000000" w:rsidR="00000000" w:rsidRPr="00000000">
        <w:rPr>
          <w:rtl w:val="0"/>
        </w:rPr>
      </w:r>
    </w:p>
    <w:p w:rsidR="00000000" w:rsidDel="00000000" w:rsidP="00000000" w:rsidRDefault="00000000" w:rsidRPr="00000000" w14:paraId="00000018">
      <w:pPr>
        <w:spacing w:after="80" w:lineRule="auto"/>
        <w:jc w:val="right"/>
        <w:rPr/>
      </w:pPr>
      <w:r w:rsidDel="00000000" w:rsidR="00000000" w:rsidRPr="00000000">
        <w:rPr>
          <w:rtl w:val="0"/>
        </w:rPr>
      </w:r>
    </w:p>
    <w:p w:rsidR="00000000" w:rsidDel="00000000" w:rsidP="00000000" w:rsidRDefault="00000000" w:rsidRPr="00000000" w14:paraId="00000019">
      <w:pPr>
        <w:spacing w:after="80" w:lineRule="auto"/>
        <w:jc w:val="right"/>
        <w:rPr/>
      </w:pPr>
      <w:r w:rsidDel="00000000" w:rsidR="00000000" w:rsidRPr="00000000">
        <w:rPr>
          <w:rtl w:val="0"/>
        </w:rPr>
      </w:r>
    </w:p>
    <w:p w:rsidR="00000000" w:rsidDel="00000000" w:rsidP="00000000" w:rsidRDefault="00000000" w:rsidRPr="00000000" w14:paraId="0000001A">
      <w:pPr>
        <w:spacing w:after="80" w:lineRule="auto"/>
        <w:jc w:val="right"/>
        <w:rPr/>
      </w:pPr>
      <w:r w:rsidDel="00000000" w:rsidR="00000000" w:rsidRPr="00000000">
        <w:rPr>
          <w:rtl w:val="0"/>
        </w:rPr>
      </w:r>
    </w:p>
    <w:p w:rsidR="00000000" w:rsidDel="00000000" w:rsidP="00000000" w:rsidRDefault="00000000" w:rsidRPr="00000000" w14:paraId="0000001B">
      <w:pPr>
        <w:spacing w:after="80" w:lineRule="auto"/>
        <w:jc w:val="right"/>
        <w:rPr/>
      </w:pPr>
      <w:r w:rsidDel="00000000" w:rsidR="00000000" w:rsidRPr="00000000">
        <w:rPr>
          <w:rtl w:val="0"/>
        </w:rPr>
      </w:r>
    </w:p>
    <w:p w:rsidR="00000000" w:rsidDel="00000000" w:rsidP="00000000" w:rsidRDefault="00000000" w:rsidRPr="00000000" w14:paraId="0000001C">
      <w:pPr>
        <w:spacing w:after="80" w:lineRule="auto"/>
        <w:jc w:val="right"/>
        <w:rPr/>
      </w:pPr>
      <w:r w:rsidDel="00000000" w:rsidR="00000000" w:rsidRPr="00000000">
        <w:rPr>
          <w:rtl w:val="0"/>
        </w:rPr>
      </w:r>
    </w:p>
    <w:p w:rsidR="00000000" w:rsidDel="00000000" w:rsidP="00000000" w:rsidRDefault="00000000" w:rsidRPr="00000000" w14:paraId="0000001D">
      <w:pPr>
        <w:spacing w:after="80" w:lineRule="auto"/>
        <w:jc w:val="right"/>
        <w:rPr/>
      </w:pPr>
      <w:r w:rsidDel="00000000" w:rsidR="00000000" w:rsidRPr="00000000">
        <w:rPr>
          <w:rtl w:val="0"/>
        </w:rPr>
      </w:r>
    </w:p>
    <w:p w:rsidR="00000000" w:rsidDel="00000000" w:rsidP="00000000" w:rsidRDefault="00000000" w:rsidRPr="00000000" w14:paraId="0000001E">
      <w:pPr>
        <w:spacing w:after="80" w:lineRule="auto"/>
        <w:jc w:val="right"/>
        <w:rPr/>
      </w:pPr>
      <w:r w:rsidDel="00000000" w:rsidR="00000000" w:rsidRPr="00000000">
        <w:rPr>
          <w:rtl w:val="0"/>
        </w:rPr>
      </w:r>
    </w:p>
    <w:p w:rsidR="00000000" w:rsidDel="00000000" w:rsidP="00000000" w:rsidRDefault="00000000" w:rsidRPr="00000000" w14:paraId="0000001F">
      <w:pPr>
        <w:spacing w:after="80" w:lineRule="auto"/>
        <w:jc w:val="right"/>
        <w:rPr/>
      </w:pPr>
      <w:r w:rsidDel="00000000" w:rsidR="00000000" w:rsidRPr="00000000">
        <w:rPr>
          <w:rtl w:val="0"/>
        </w:rPr>
      </w:r>
    </w:p>
    <w:p w:rsidR="00000000" w:rsidDel="00000000" w:rsidP="00000000" w:rsidRDefault="00000000" w:rsidRPr="00000000" w14:paraId="00000020">
      <w:pPr>
        <w:jc w:val="left"/>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21">
      <w:pPr>
        <w:jc w:val="right"/>
        <w:rPr>
          <w:sz w:val="24"/>
          <w:szCs w:val="24"/>
        </w:rPr>
      </w:pPr>
      <w:r w:rsidDel="00000000" w:rsidR="00000000" w:rsidRPr="00000000">
        <w:rPr>
          <w:rtl w:val="0"/>
        </w:rPr>
      </w:r>
    </w:p>
    <w:p w:rsidR="00000000" w:rsidDel="00000000" w:rsidP="00000000" w:rsidRDefault="00000000" w:rsidRPr="00000000" w14:paraId="00000022">
      <w:pPr>
        <w:jc w:val="right"/>
        <w:rPr>
          <w:sz w:val="24"/>
          <w:szCs w:val="24"/>
        </w:rPr>
      </w:pPr>
      <w:r w:rsidDel="00000000" w:rsidR="00000000" w:rsidRPr="00000000">
        <w:rPr>
          <w:rtl w:val="0"/>
        </w:rPr>
      </w:r>
    </w:p>
    <w:p w:rsidR="00000000" w:rsidDel="00000000" w:rsidP="00000000" w:rsidRDefault="00000000" w:rsidRPr="00000000" w14:paraId="00000023">
      <w:pPr>
        <w:jc w:val="right"/>
        <w:rPr>
          <w:sz w:val="24"/>
          <w:szCs w:val="24"/>
        </w:rPr>
      </w:pPr>
      <w:r w:rsidDel="00000000" w:rsidR="00000000" w:rsidRPr="00000000">
        <w:rPr>
          <w:rtl w:val="0"/>
        </w:rPr>
      </w:r>
    </w:p>
    <w:p w:rsidR="00000000" w:rsidDel="00000000" w:rsidP="00000000" w:rsidRDefault="00000000" w:rsidRPr="00000000" w14:paraId="00000024">
      <w:pPr>
        <w:jc w:val="right"/>
        <w:rPr>
          <w:sz w:val="24"/>
          <w:szCs w:val="24"/>
        </w:rPr>
      </w:pPr>
      <w:r w:rsidDel="00000000" w:rsidR="00000000" w:rsidRPr="00000000">
        <w:rPr>
          <w:rtl w:val="0"/>
        </w:rPr>
      </w:r>
    </w:p>
    <w:p w:rsidR="00000000" w:rsidDel="00000000" w:rsidP="00000000" w:rsidRDefault="00000000" w:rsidRPr="00000000" w14:paraId="00000025">
      <w:pPr>
        <w:jc w:val="right"/>
        <w:rPr>
          <w:sz w:val="24"/>
          <w:szCs w:val="24"/>
        </w:rPr>
      </w:pPr>
      <w:r w:rsidDel="00000000" w:rsidR="00000000" w:rsidRPr="00000000">
        <w:rPr>
          <w:rtl w:val="0"/>
        </w:rPr>
      </w:r>
    </w:p>
    <w:p w:rsidR="00000000" w:rsidDel="00000000" w:rsidP="00000000" w:rsidRDefault="00000000" w:rsidRPr="00000000" w14:paraId="00000026">
      <w:pPr>
        <w:jc w:val="right"/>
        <w:rPr>
          <w:sz w:val="24"/>
          <w:szCs w:val="24"/>
        </w:rPr>
      </w:pPr>
      <w:r w:rsidDel="00000000" w:rsidR="00000000" w:rsidRPr="00000000">
        <w:rPr>
          <w:rtl w:val="0"/>
        </w:rPr>
      </w:r>
    </w:p>
    <w:p w:rsidR="00000000" w:rsidDel="00000000" w:rsidP="00000000" w:rsidRDefault="00000000" w:rsidRPr="00000000" w14:paraId="00000027">
      <w:pPr>
        <w:jc w:val="right"/>
        <w:rPr>
          <w:sz w:val="24"/>
          <w:szCs w:val="24"/>
        </w:rPr>
      </w:pPr>
      <w:r w:rsidDel="00000000" w:rsidR="00000000" w:rsidRPr="00000000">
        <w:rPr>
          <w:rtl w:val="0"/>
        </w:rPr>
      </w:r>
    </w:p>
    <w:p w:rsidR="00000000" w:rsidDel="00000000" w:rsidP="00000000" w:rsidRDefault="00000000" w:rsidRPr="00000000" w14:paraId="00000028">
      <w:pPr>
        <w:jc w:val="right"/>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b w:val="1"/>
          <w:bCs w:val="1"/>
          <w:color w:val="000000"/>
          <w:sz w:val="24"/>
          <w:szCs w:val="24"/>
          <w:rtl w:val="0"/>
        </w:rPr>
        <w:t xml:space="preserve">31 de agosto de 2026</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360" w:lineRule="auto"/>
        <w:rPr>
          <w:sz w:val="34"/>
          <w:szCs w:val="34"/>
        </w:rPr>
      </w:pPr>
      <w:r w:rsidDel="00000000" w:rsidR="00000000" w:rsidRPr="00000000">
        <w:rPr>
          <w:b w:val="1"/>
          <w:bCs w:val="1"/>
          <w:color w:val="000000"/>
          <w:sz w:val="30"/>
          <w:szCs w:val="30"/>
          <w:rtl w:val="0"/>
        </w:rPr>
        <w:t xml:space="preserve">1. Introdução</w:t>
      </w:r>
      <w:r w:rsidDel="00000000" w:rsidR="00000000" w:rsidRPr="00000000">
        <w:rPr>
          <w:rtl w:val="0"/>
        </w:rPr>
      </w:r>
    </w:p>
    <w:p w:rsidR="00000000" w:rsidDel="00000000" w:rsidP="00000000" w:rsidRDefault="00000000" w:rsidRPr="00000000" w14:paraId="0000002C">
      <w:pPr>
        <w:pStyle w:val="Heading2"/>
        <w:spacing w:after="160" w:before="240" w:lineRule="auto"/>
        <w:rPr>
          <w:sz w:val="28"/>
          <w:szCs w:val="28"/>
        </w:rPr>
      </w:pPr>
      <w:r w:rsidDel="00000000" w:rsidR="00000000" w:rsidRPr="00000000">
        <w:rPr>
          <w:b w:val="1"/>
          <w:bCs w:val="1"/>
          <w:color w:val="000000"/>
          <w:rtl w:val="0"/>
        </w:rPr>
        <w:t xml:space="preserve">1.1 Propósito</w:t>
      </w:r>
      <w:r w:rsidDel="00000000" w:rsidR="00000000" w:rsidRPr="00000000">
        <w:rPr>
          <w:rtl w:val="0"/>
        </w:rPr>
      </w:r>
    </w:p>
    <w:p w:rsidR="00000000" w:rsidDel="00000000" w:rsidP="00000000" w:rsidRDefault="00000000" w:rsidRPr="00000000" w14:paraId="0000002D">
      <w:pPr>
        <w:spacing w:after="120" w:line="276" w:lineRule="auto"/>
        <w:jc w:val="both"/>
        <w:rPr>
          <w:sz w:val="24"/>
          <w:szCs w:val="24"/>
        </w:rPr>
      </w:pPr>
      <w:r w:rsidDel="00000000" w:rsidR="00000000" w:rsidRPr="00000000">
        <w:rPr>
          <w:sz w:val="24"/>
          <w:szCs w:val="24"/>
          <w:rtl w:val="0"/>
        </w:rPr>
        <w:t xml:space="preserve">Este documento tem como propósito especificar os requisitos funcionais e não funcionais, os atores, o modelo de dados de alto nível e os casos de uso do sistema “Adota Aqui”. Destina-se à equipe de desenvolvimento, como referência para a implementação; à coordenação do curso, como material de avaliação do projeto final; e às empresas parceiras, como documentação técnica do trabalho entregue.</w:t>
      </w:r>
    </w:p>
    <w:p w:rsidR="00000000" w:rsidDel="00000000" w:rsidP="00000000" w:rsidRDefault="00000000" w:rsidRPr="00000000" w14:paraId="0000002E">
      <w:pPr>
        <w:pStyle w:val="Heading2"/>
        <w:spacing w:after="160" w:before="240" w:lineRule="auto"/>
        <w:rPr>
          <w:sz w:val="28"/>
          <w:szCs w:val="28"/>
        </w:rPr>
      </w:pPr>
      <w:r w:rsidDel="00000000" w:rsidR="00000000" w:rsidRPr="00000000">
        <w:rPr>
          <w:b w:val="1"/>
          <w:bCs w:val="1"/>
          <w:color w:val="000000"/>
          <w:rtl w:val="0"/>
        </w:rPr>
        <w:t xml:space="preserve">1.2 Escopo</w:t>
      </w:r>
      <w:r w:rsidDel="00000000" w:rsidR="00000000" w:rsidRPr="00000000">
        <w:rPr>
          <w:rtl w:val="0"/>
        </w:rPr>
      </w:r>
    </w:p>
    <w:p w:rsidR="00000000" w:rsidDel="00000000" w:rsidP="00000000" w:rsidRDefault="00000000" w:rsidRPr="00000000" w14:paraId="0000002F">
      <w:pPr>
        <w:spacing w:after="120" w:line="276" w:lineRule="auto"/>
        <w:jc w:val="both"/>
        <w:rPr>
          <w:sz w:val="24"/>
          <w:szCs w:val="24"/>
        </w:rPr>
      </w:pPr>
      <w:r w:rsidDel="00000000" w:rsidR="00000000" w:rsidRPr="00000000">
        <w:rPr>
          <w:sz w:val="24"/>
          <w:szCs w:val="24"/>
          <w:rtl w:val="0"/>
        </w:rPr>
        <w:t xml:space="preserve">O Adota Aqui é uma plataforma web de alcance nacional que conecta ONGs/abrigos e pessoas físicas que resgataram animais a possíveis adotantes. O sistema atua exclusivamente como ponte de contato: exibe os animais disponíveis, permite que um usuário demonstre interesse, e disponibiliza os dados de contato entre as partes, de forma que tanto o cadastrante quanto o interessado possam iniciar a conversa, sem depender de uma ordem específica. Toda validação final e o contato direto ocorrem fora do sistema (via WhatsApp, telefone ou e-mail, por exemplo), sendo de responsabilidade exclusiva de quem cadastrou o animal.</w:t>
      </w:r>
    </w:p>
    <w:p w:rsidR="00000000" w:rsidDel="00000000" w:rsidP="00000000" w:rsidRDefault="00000000" w:rsidRPr="00000000" w14:paraId="00000030">
      <w:pPr>
        <w:pStyle w:val="Heading2"/>
        <w:spacing w:after="160" w:before="240" w:lineRule="auto"/>
        <w:rPr>
          <w:sz w:val="28"/>
          <w:szCs w:val="28"/>
        </w:rPr>
      </w:pPr>
      <w:r w:rsidDel="00000000" w:rsidR="00000000" w:rsidRPr="00000000">
        <w:rPr>
          <w:b w:val="1"/>
          <w:bCs w:val="1"/>
          <w:color w:val="000000"/>
          <w:rtl w:val="0"/>
        </w:rPr>
        <w:t xml:space="preserve">1.3 Definições, Acrônimos e Abreviações</w:t>
      </w: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70"/>
        <w:tblGridChange w:id="0">
          <w:tblGrid>
            <w:gridCol w:w="2200"/>
            <w:gridCol w:w="6870"/>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31">
            <w:pPr>
              <w:spacing w:line="260" w:lineRule="auto"/>
              <w:rPr>
                <w:sz w:val="24"/>
                <w:szCs w:val="24"/>
              </w:rPr>
            </w:pPr>
            <w:r w:rsidDel="00000000" w:rsidR="00000000" w:rsidRPr="00000000">
              <w:rPr>
                <w:b w:val="1"/>
                <w:bCs w:val="1"/>
                <w:sz w:val="22"/>
                <w:szCs w:val="22"/>
                <w:rtl w:val="0"/>
              </w:rPr>
              <w:t xml:space="preserve">Termo</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32">
            <w:pPr>
              <w:spacing w:line="260" w:lineRule="auto"/>
              <w:rPr>
                <w:sz w:val="24"/>
                <w:szCs w:val="24"/>
              </w:rPr>
            </w:pPr>
            <w:r w:rsidDel="00000000" w:rsidR="00000000" w:rsidRPr="00000000">
              <w:rPr>
                <w:b w:val="1"/>
                <w:bCs w:val="1"/>
                <w:sz w:val="22"/>
                <w:szCs w:val="22"/>
                <w:rtl w:val="0"/>
              </w:rPr>
              <w:t xml:space="preserve">Definição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spacing w:line="260" w:lineRule="auto"/>
              <w:rPr>
                <w:sz w:val="24"/>
                <w:szCs w:val="24"/>
              </w:rPr>
            </w:pPr>
            <w:r w:rsidDel="00000000" w:rsidR="00000000" w:rsidRPr="00000000">
              <w:rPr>
                <w:b w:val="1"/>
                <w:bCs w:val="1"/>
                <w:sz w:val="22"/>
                <w:szCs w:val="22"/>
                <w:rtl w:val="0"/>
              </w:rPr>
              <w:t xml:space="preserve">RF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line="260" w:lineRule="auto"/>
              <w:rPr>
                <w:sz w:val="24"/>
                <w:szCs w:val="24"/>
              </w:rPr>
            </w:pPr>
            <w:r w:rsidDel="00000000" w:rsidR="00000000" w:rsidRPr="00000000">
              <w:rPr>
                <w:sz w:val="22"/>
                <w:szCs w:val="22"/>
                <w:rtl w:val="0"/>
              </w:rPr>
              <w:t xml:space="preserve">Requisito Funcional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spacing w:line="260" w:lineRule="auto"/>
              <w:rPr>
                <w:sz w:val="24"/>
                <w:szCs w:val="24"/>
              </w:rPr>
            </w:pPr>
            <w:r w:rsidDel="00000000" w:rsidR="00000000" w:rsidRPr="00000000">
              <w:rPr>
                <w:b w:val="1"/>
                <w:bCs w:val="1"/>
                <w:sz w:val="22"/>
                <w:szCs w:val="22"/>
                <w:rtl w:val="0"/>
              </w:rPr>
              <w:t xml:space="preserve">RNF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spacing w:line="260" w:lineRule="auto"/>
              <w:rPr>
                <w:sz w:val="24"/>
                <w:szCs w:val="24"/>
              </w:rPr>
            </w:pPr>
            <w:r w:rsidDel="00000000" w:rsidR="00000000" w:rsidRPr="00000000">
              <w:rPr>
                <w:sz w:val="22"/>
                <w:szCs w:val="22"/>
                <w:rtl w:val="0"/>
              </w:rPr>
              <w:t xml:space="preserve">Requisito Não Funcional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spacing w:line="260" w:lineRule="auto"/>
              <w:rPr>
                <w:sz w:val="24"/>
                <w:szCs w:val="24"/>
              </w:rPr>
            </w:pPr>
            <w:r w:rsidDel="00000000" w:rsidR="00000000" w:rsidRPr="00000000">
              <w:rPr>
                <w:b w:val="1"/>
                <w:bCs w:val="1"/>
                <w:sz w:val="22"/>
                <w:szCs w:val="22"/>
                <w:rtl w:val="0"/>
              </w:rPr>
              <w:t xml:space="preserve">UC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spacing w:line="260" w:lineRule="auto"/>
              <w:rPr>
                <w:sz w:val="24"/>
                <w:szCs w:val="24"/>
              </w:rPr>
            </w:pPr>
            <w:r w:rsidDel="00000000" w:rsidR="00000000" w:rsidRPr="00000000">
              <w:rPr>
                <w:sz w:val="22"/>
                <w:szCs w:val="22"/>
                <w:rtl w:val="0"/>
              </w:rPr>
              <w:t xml:space="preserve">Caso de Uso (Use Case)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spacing w:line="260" w:lineRule="auto"/>
              <w:rPr>
                <w:sz w:val="24"/>
                <w:szCs w:val="24"/>
              </w:rPr>
            </w:pPr>
            <w:r w:rsidDel="00000000" w:rsidR="00000000" w:rsidRPr="00000000">
              <w:rPr>
                <w:b w:val="1"/>
                <w:bCs w:val="1"/>
                <w:sz w:val="22"/>
                <w:szCs w:val="22"/>
                <w:rtl w:val="0"/>
              </w:rPr>
              <w:t xml:space="preserve">JWT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line="260" w:lineRule="auto"/>
              <w:rPr>
                <w:sz w:val="24"/>
                <w:szCs w:val="24"/>
              </w:rPr>
            </w:pPr>
            <w:r w:rsidDel="00000000" w:rsidR="00000000" w:rsidRPr="00000000">
              <w:rPr>
                <w:sz w:val="22"/>
                <w:szCs w:val="22"/>
                <w:rtl w:val="0"/>
              </w:rPr>
              <w:t xml:space="preserve">JSON Web Token: padrão de token usado na autenticação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spacing w:line="260" w:lineRule="auto"/>
              <w:rPr>
                <w:sz w:val="24"/>
                <w:szCs w:val="24"/>
              </w:rPr>
            </w:pPr>
            <w:r w:rsidDel="00000000" w:rsidR="00000000" w:rsidRPr="00000000">
              <w:rPr>
                <w:b w:val="1"/>
                <w:bCs w:val="1"/>
                <w:sz w:val="22"/>
                <w:szCs w:val="22"/>
                <w:rtl w:val="0"/>
              </w:rPr>
              <w:t xml:space="preserve">CRUD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line="260" w:lineRule="auto"/>
              <w:rPr>
                <w:sz w:val="24"/>
                <w:szCs w:val="24"/>
              </w:rPr>
            </w:pPr>
            <w:r w:rsidDel="00000000" w:rsidR="00000000" w:rsidRPr="00000000">
              <w:rPr>
                <w:sz w:val="22"/>
                <w:szCs w:val="22"/>
                <w:rtl w:val="0"/>
              </w:rPr>
              <w:t xml:space="preserve">Create, Read, Update, Delete: operações básicas de dados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spacing w:line="260" w:lineRule="auto"/>
              <w:rPr>
                <w:sz w:val="24"/>
                <w:szCs w:val="24"/>
              </w:rPr>
            </w:pPr>
            <w:r w:rsidDel="00000000" w:rsidR="00000000" w:rsidRPr="00000000">
              <w:rPr>
                <w:b w:val="1"/>
                <w:bCs w:val="1"/>
                <w:sz w:val="22"/>
                <w:szCs w:val="22"/>
                <w:rtl w:val="0"/>
              </w:rPr>
              <w:t xml:space="preserve">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spacing w:line="260" w:lineRule="auto"/>
              <w:rPr>
                <w:sz w:val="24"/>
                <w:szCs w:val="24"/>
              </w:rPr>
            </w:pPr>
            <w:r w:rsidDel="00000000" w:rsidR="00000000" w:rsidRPr="00000000">
              <w:rPr>
                <w:sz w:val="22"/>
                <w:szCs w:val="22"/>
                <w:rtl w:val="0"/>
              </w:rPr>
              <w:t xml:space="preserve">Diagrama Entidade-Relacionamento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spacing w:line="260" w:lineRule="auto"/>
              <w:rPr>
                <w:sz w:val="24"/>
                <w:szCs w:val="24"/>
              </w:rPr>
            </w:pPr>
            <w:r w:rsidDel="00000000" w:rsidR="00000000" w:rsidRPr="00000000">
              <w:rPr>
                <w:b w:val="1"/>
                <w:bCs w:val="1"/>
                <w:sz w:val="22"/>
                <w:szCs w:val="22"/>
                <w:rtl w:val="0"/>
              </w:rPr>
              <w:t xml:space="preserve">MVP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spacing w:line="260" w:lineRule="auto"/>
              <w:rPr>
                <w:sz w:val="24"/>
                <w:szCs w:val="24"/>
              </w:rPr>
            </w:pPr>
            <w:r w:rsidDel="00000000" w:rsidR="00000000" w:rsidRPr="00000000">
              <w:rPr>
                <w:sz w:val="22"/>
                <w:szCs w:val="22"/>
                <w:rtl w:val="0"/>
              </w:rPr>
              <w:t xml:space="preserve">Minimum Viable Product: versão mínima viável do sistema, dentro do prazo do curso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spacing w:line="260" w:lineRule="auto"/>
              <w:rPr>
                <w:sz w:val="24"/>
                <w:szCs w:val="24"/>
              </w:rPr>
            </w:pPr>
            <w:r w:rsidDel="00000000" w:rsidR="00000000" w:rsidRPr="00000000">
              <w:rPr>
                <w:b w:val="1"/>
                <w:bCs w:val="1"/>
                <w:sz w:val="22"/>
                <w:szCs w:val="22"/>
                <w:rtl w:val="0"/>
              </w:rPr>
              <w:t xml:space="preserve">Protetor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spacing w:line="260" w:lineRule="auto"/>
              <w:rPr>
                <w:sz w:val="24"/>
                <w:szCs w:val="24"/>
              </w:rPr>
            </w:pPr>
            <w:r w:rsidDel="00000000" w:rsidR="00000000" w:rsidRPr="00000000">
              <w:rPr>
                <w:sz w:val="22"/>
                <w:szCs w:val="22"/>
                <w:rtl w:val="0"/>
              </w:rPr>
              <w:t xml:space="preserve">Rótulo público para qualquer cadastrante de um animal (Usuario ou Abrigo)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spacing w:line="260" w:lineRule="auto"/>
              <w:rPr>
                <w:sz w:val="24"/>
                <w:szCs w:val="24"/>
              </w:rPr>
            </w:pPr>
            <w:r w:rsidDel="00000000" w:rsidR="00000000" w:rsidRPr="00000000">
              <w:rPr>
                <w:b w:val="1"/>
                <w:bCs w:val="1"/>
                <w:sz w:val="22"/>
                <w:szCs w:val="22"/>
                <w:rtl w:val="0"/>
              </w:rPr>
              <w:t xml:space="preserve">Adotante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spacing w:line="260" w:lineRule="auto"/>
              <w:rPr>
                <w:sz w:val="24"/>
                <w:szCs w:val="24"/>
              </w:rPr>
            </w:pPr>
            <w:r w:rsidDel="00000000" w:rsidR="00000000" w:rsidRPr="00000000">
              <w:rPr>
                <w:sz w:val="22"/>
                <w:szCs w:val="22"/>
                <w:rtl w:val="0"/>
              </w:rPr>
              <w:t xml:space="preserve">Rótulo público para quem navega e demonstra interesse em adotar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spacing w:line="260" w:lineRule="auto"/>
              <w:rPr>
                <w:sz w:val="24"/>
                <w:szCs w:val="24"/>
              </w:rPr>
            </w:pPr>
            <w:r w:rsidDel="00000000" w:rsidR="00000000" w:rsidRPr="00000000">
              <w:rPr>
                <w:b w:val="1"/>
                <w:bCs w:val="1"/>
                <w:sz w:val="22"/>
                <w:szCs w:val="22"/>
                <w:rtl w:val="0"/>
              </w:rPr>
              <w:t xml:space="preserve">Candidato a Tutor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spacing w:line="260" w:lineRule="auto"/>
              <w:rPr>
                <w:sz w:val="24"/>
                <w:szCs w:val="24"/>
              </w:rPr>
            </w:pPr>
            <w:r w:rsidDel="00000000" w:rsidR="00000000" w:rsidRPr="00000000">
              <w:rPr>
                <w:sz w:val="22"/>
                <w:szCs w:val="22"/>
                <w:rtl w:val="0"/>
              </w:rPr>
              <w:t xml:space="preserve">Status exibido para o Adotante assim que um interesse é registrado para um animal específico</w:t>
            </w:r>
            <w:r w:rsidDel="00000000" w:rsidR="00000000" w:rsidRPr="00000000">
              <w:rPr>
                <w:rtl w:val="0"/>
              </w:rPr>
            </w:r>
          </w:p>
        </w:tc>
      </w:tr>
    </w:tbl>
    <w:p w:rsidR="00000000" w:rsidDel="00000000" w:rsidP="00000000" w:rsidRDefault="00000000" w:rsidRPr="00000000" w14:paraId="00000047">
      <w:pPr>
        <w:pStyle w:val="Heading2"/>
        <w:spacing w:after="160" w:before="240" w:lineRule="auto"/>
        <w:rPr>
          <w:sz w:val="28"/>
          <w:szCs w:val="28"/>
        </w:rPr>
      </w:pPr>
      <w:r w:rsidDel="00000000" w:rsidR="00000000" w:rsidRPr="00000000">
        <w:rPr>
          <w:b w:val="1"/>
          <w:bCs w:val="1"/>
          <w:color w:val="000000"/>
          <w:rtl w:val="0"/>
        </w:rPr>
        <w:t xml:space="preserve">1.4 Referências</w:t>
      </w:r>
      <w:r w:rsidDel="00000000" w:rsidR="00000000" w:rsidRPr="00000000">
        <w:rPr>
          <w:rtl w:val="0"/>
        </w:rPr>
      </w:r>
    </w:p>
    <w:p w:rsidR="00000000" w:rsidDel="00000000" w:rsidP="00000000" w:rsidRDefault="00000000" w:rsidRPr="00000000" w14:paraId="00000048">
      <w:pPr>
        <w:spacing w:after="100" w:line="276" w:lineRule="auto"/>
        <w:jc w:val="both"/>
        <w:rPr>
          <w:sz w:val="24"/>
          <w:szCs w:val="24"/>
        </w:rPr>
      </w:pPr>
      <w:r w:rsidDel="00000000" w:rsidR="00000000" w:rsidRPr="00000000">
        <w:rPr>
          <w:sz w:val="24"/>
          <w:szCs w:val="24"/>
          <w:rtl w:val="0"/>
        </w:rPr>
        <w:t xml:space="preserve">IEEE. IEEE Std 830-1998 - IEEE Recommended Practice for Software Requirements Specifications. New York: Institute of Electrical and Electronics Engineers, 1998.</w:t>
      </w:r>
    </w:p>
    <w:p w:rsidR="00000000" w:rsidDel="00000000" w:rsidP="00000000" w:rsidRDefault="00000000" w:rsidRPr="00000000" w14:paraId="00000049">
      <w:pPr>
        <w:spacing w:after="100" w:line="276" w:lineRule="auto"/>
        <w:jc w:val="both"/>
        <w:rPr>
          <w:sz w:val="24"/>
          <w:szCs w:val="24"/>
        </w:rPr>
      </w:pPr>
      <w:r w:rsidDel="00000000" w:rsidR="00000000" w:rsidRPr="00000000">
        <w:rPr>
          <w:sz w:val="24"/>
          <w:szCs w:val="24"/>
          <w:rtl w:val="0"/>
        </w:rPr>
        <w:t xml:space="preserve">ISO/IEC/IEEE. ISO/IEC/IEEE 29148:2018 - Systems and software engineering - Life cycle processes - Requirements engineering. Geneva: International Organization for Standardization, 2018.</w:t>
      </w:r>
    </w:p>
    <w:p w:rsidR="00000000" w:rsidDel="00000000" w:rsidP="00000000" w:rsidRDefault="00000000" w:rsidRPr="00000000" w14:paraId="0000004A">
      <w:pPr>
        <w:spacing w:after="100" w:line="276" w:lineRule="auto"/>
        <w:jc w:val="both"/>
        <w:rPr>
          <w:sz w:val="24"/>
          <w:szCs w:val="24"/>
        </w:rPr>
      </w:pPr>
      <w:r w:rsidDel="00000000" w:rsidR="00000000" w:rsidRPr="00000000">
        <w:rPr>
          <w:sz w:val="24"/>
          <w:szCs w:val="24"/>
          <w:rtl w:val="0"/>
        </w:rPr>
        <w:t xml:space="preserve">COCKBURN, Alistair. Writing Effective Use Cases. Boston: Addison-Wesley, 2001.</w:t>
      </w:r>
    </w:p>
    <w:p w:rsidR="00000000" w:rsidDel="00000000" w:rsidP="00000000" w:rsidRDefault="00000000" w:rsidRPr="00000000" w14:paraId="0000004B">
      <w:pPr>
        <w:spacing w:after="100" w:line="276" w:lineRule="auto"/>
        <w:jc w:val="both"/>
        <w:rPr>
          <w:sz w:val="24"/>
          <w:szCs w:val="24"/>
        </w:rPr>
      </w:pPr>
      <w:r w:rsidDel="00000000" w:rsidR="00000000" w:rsidRPr="00000000">
        <w:rPr>
          <w:sz w:val="24"/>
          <w:szCs w:val="24"/>
          <w:rtl w:val="0"/>
        </w:rPr>
        <w:t xml:space="preserve">PRESSMAN, Roger S.; MAXIM, Bruce R. Engenharia de Software: uma abordagem profissional. 8. ed. Porto Alegre: AMGH, 2016.</w:t>
      </w:r>
    </w:p>
    <w:p w:rsidR="00000000" w:rsidDel="00000000" w:rsidP="00000000" w:rsidRDefault="00000000" w:rsidRPr="00000000" w14:paraId="0000004C">
      <w:pPr>
        <w:spacing w:after="100" w:line="276" w:lineRule="auto"/>
        <w:jc w:val="both"/>
        <w:rPr>
          <w:sz w:val="24"/>
          <w:szCs w:val="24"/>
        </w:rPr>
      </w:pPr>
      <w:r w:rsidDel="00000000" w:rsidR="00000000" w:rsidRPr="00000000">
        <w:rPr>
          <w:sz w:val="24"/>
          <w:szCs w:val="24"/>
          <w:rtl w:val="0"/>
        </w:rPr>
        <w:t xml:space="preserve">SOMMERVILLE, Ian. Engenharia de Software. 10. ed. São Paulo: Pearson, 2019.</w:t>
      </w:r>
    </w:p>
    <w:p w:rsidR="00000000" w:rsidDel="00000000" w:rsidP="00000000" w:rsidRDefault="00000000" w:rsidRPr="00000000" w14:paraId="0000004D">
      <w:pPr>
        <w:spacing w:after="100" w:line="276" w:lineRule="auto"/>
        <w:jc w:val="both"/>
        <w:rPr>
          <w:sz w:val="24"/>
          <w:szCs w:val="24"/>
        </w:rPr>
      </w:pPr>
      <w:r w:rsidDel="00000000" w:rsidR="00000000" w:rsidRPr="00000000">
        <w:rPr>
          <w:sz w:val="24"/>
          <w:szCs w:val="24"/>
          <w:rtl w:val="0"/>
        </w:rPr>
        <w:t xml:space="preserve">BRASIL. Lei nº 9.605, de 12 de fevereiro de 1998. Dispõe sobre as sanções penais e administrativas derivadas de condutas e atividades lesivas ao meio ambiente, e dá outras providências. Diário Oficial da União: Brasília, DF, 13 fev. 1998.</w:t>
      </w:r>
    </w:p>
    <w:p w:rsidR="00000000" w:rsidDel="00000000" w:rsidP="00000000" w:rsidRDefault="00000000" w:rsidRPr="00000000" w14:paraId="0000004E">
      <w:pPr>
        <w:spacing w:after="100" w:line="276" w:lineRule="auto"/>
        <w:jc w:val="both"/>
        <w:rPr>
          <w:sz w:val="24"/>
          <w:szCs w:val="24"/>
        </w:rPr>
      </w:pPr>
      <w:r w:rsidDel="00000000" w:rsidR="00000000" w:rsidRPr="00000000">
        <w:rPr>
          <w:sz w:val="24"/>
          <w:szCs w:val="24"/>
          <w:rtl w:val="0"/>
        </w:rPr>
        <w:t xml:space="preserve">BRASIL. Lei nº 14.064, de 29 de setembro de 2020. Altera a Lei nº 9.605, de 12 de fevereiro de 1998, para aumentar a pena cominada ao crime de maus-tratos, quando praticado contra cães e gatos. Diário Oficial da União: Brasília, DF, 30 set. 2020.</w:t>
      </w:r>
    </w:p>
    <w:p w:rsidR="00000000" w:rsidDel="00000000" w:rsidP="00000000" w:rsidRDefault="00000000" w:rsidRPr="00000000" w14:paraId="0000004F">
      <w:pPr>
        <w:spacing w:after="100" w:line="276" w:lineRule="auto"/>
        <w:jc w:val="both"/>
        <w:rPr>
          <w:sz w:val="24"/>
          <w:szCs w:val="24"/>
        </w:rPr>
      </w:pPr>
      <w:r w:rsidDel="00000000" w:rsidR="00000000" w:rsidRPr="00000000">
        <w:rPr>
          <w:sz w:val="24"/>
          <w:szCs w:val="24"/>
          <w:rtl w:val="0"/>
        </w:rPr>
        <w:t xml:space="preserve">BRASIL. Lei nº 13.709, de 14 de agosto de 2018. Lei Geral de Proteção de Dados Pessoais (LGPD). Diário Oficial da União: Brasília, DF, 15 ago. 2018.</w:t>
      </w:r>
    </w:p>
    <w:p w:rsidR="00000000" w:rsidDel="00000000" w:rsidP="00000000" w:rsidRDefault="00000000" w:rsidRPr="00000000" w14:paraId="00000050">
      <w:pPr>
        <w:pStyle w:val="Heading2"/>
        <w:spacing w:after="160" w:before="240" w:lineRule="auto"/>
        <w:rPr>
          <w:sz w:val="28"/>
          <w:szCs w:val="28"/>
        </w:rPr>
      </w:pPr>
      <w:r w:rsidDel="00000000" w:rsidR="00000000" w:rsidRPr="00000000">
        <w:rPr>
          <w:b w:val="1"/>
          <w:bCs w:val="1"/>
          <w:color w:val="000000"/>
          <w:rtl w:val="0"/>
        </w:rPr>
        <w:t xml:space="preserve">1.5 Visão Geral do Documento</w:t>
      </w:r>
      <w:r w:rsidDel="00000000" w:rsidR="00000000" w:rsidRPr="00000000">
        <w:rPr>
          <w:rtl w:val="0"/>
        </w:rPr>
      </w:r>
    </w:p>
    <w:p w:rsidR="00000000" w:rsidDel="00000000" w:rsidP="00000000" w:rsidRDefault="00000000" w:rsidRPr="00000000" w14:paraId="00000051">
      <w:pPr>
        <w:spacing w:after="120" w:line="276" w:lineRule="auto"/>
        <w:jc w:val="both"/>
        <w:rPr>
          <w:sz w:val="24"/>
          <w:szCs w:val="24"/>
        </w:rPr>
      </w:pPr>
      <w:r w:rsidDel="00000000" w:rsidR="00000000" w:rsidRPr="00000000">
        <w:rPr>
          <w:sz w:val="24"/>
          <w:szCs w:val="24"/>
          <w:rtl w:val="0"/>
        </w:rPr>
        <w:t xml:space="preserve">Este documento está organizado da seguinte forma: a Seção 2 apresenta a descrição geral do produto; a Seção 3 detalha os requisitos específicos (funcionais e não funcionais); a Seção 4 descreve os atores do sistema; a Seção 5 traz a visão geral dos casos de uso (cuja especificação detalhada está no documento “Especificação de Caso de Uso”, item por item); e a Seção 6 registra ideias fora do escopo do MVP. As referências bibliográficas completas estão na Seção 1.4, acima.</w:t>
      </w:r>
    </w:p>
    <w:p w:rsidR="00000000" w:rsidDel="00000000" w:rsidP="00000000" w:rsidRDefault="00000000" w:rsidRPr="00000000" w14:paraId="00000052">
      <w:pPr>
        <w:pStyle w:val="Heading1"/>
        <w:spacing w:after="160" w:before="360" w:lineRule="auto"/>
        <w:rPr>
          <w:sz w:val="34"/>
          <w:szCs w:val="34"/>
        </w:rPr>
      </w:pPr>
      <w:r w:rsidDel="00000000" w:rsidR="00000000" w:rsidRPr="00000000">
        <w:rPr>
          <w:b w:val="1"/>
          <w:bCs w:val="1"/>
          <w:color w:val="000000"/>
          <w:sz w:val="30"/>
          <w:szCs w:val="30"/>
          <w:rtl w:val="0"/>
        </w:rPr>
        <w:t xml:space="preserve">2. Descrição Geral</w:t>
      </w:r>
      <w:r w:rsidDel="00000000" w:rsidR="00000000" w:rsidRPr="00000000">
        <w:rPr>
          <w:rtl w:val="0"/>
        </w:rPr>
      </w:r>
    </w:p>
    <w:p w:rsidR="00000000" w:rsidDel="00000000" w:rsidP="00000000" w:rsidRDefault="00000000" w:rsidRPr="00000000" w14:paraId="00000053">
      <w:pPr>
        <w:pStyle w:val="Heading2"/>
        <w:spacing w:after="160" w:before="240" w:lineRule="auto"/>
        <w:rPr>
          <w:sz w:val="28"/>
          <w:szCs w:val="28"/>
        </w:rPr>
      </w:pPr>
      <w:r w:rsidDel="00000000" w:rsidR="00000000" w:rsidRPr="00000000">
        <w:rPr>
          <w:b w:val="1"/>
          <w:bCs w:val="1"/>
          <w:color w:val="000000"/>
          <w:rtl w:val="0"/>
        </w:rPr>
        <w:t xml:space="preserve">2.1 Perspectiva do Produto</w:t>
      </w:r>
      <w:r w:rsidDel="00000000" w:rsidR="00000000" w:rsidRPr="00000000">
        <w:rPr>
          <w:rtl w:val="0"/>
        </w:rPr>
      </w:r>
    </w:p>
    <w:p w:rsidR="00000000" w:rsidDel="00000000" w:rsidP="00000000" w:rsidRDefault="00000000" w:rsidRPr="00000000" w14:paraId="00000054">
      <w:pPr>
        <w:spacing w:after="120" w:line="276" w:lineRule="auto"/>
        <w:jc w:val="both"/>
        <w:rPr>
          <w:sz w:val="24"/>
          <w:szCs w:val="24"/>
        </w:rPr>
      </w:pPr>
      <w:r w:rsidDel="00000000" w:rsidR="00000000" w:rsidRPr="00000000">
        <w:rPr>
          <w:sz w:val="24"/>
          <w:szCs w:val="24"/>
          <w:rtl w:val="0"/>
        </w:rPr>
        <w:t xml:space="preserve">O Adota Aqui é um sistema novo, desenvolvido como projeto final da Trilha Dev. Full Stack 2026. Não substitui nem se integra a nenhum sistema legado; é uma aplicação web independente, com front-end em React e back-end em Spring Boot, seguindo arquitetura cliente-servidor com API RESTful.</w:t>
      </w:r>
    </w:p>
    <w:p w:rsidR="00000000" w:rsidDel="00000000" w:rsidP="00000000" w:rsidRDefault="00000000" w:rsidRPr="00000000" w14:paraId="00000055">
      <w:pPr>
        <w:pStyle w:val="Heading2"/>
        <w:spacing w:after="160" w:before="240" w:lineRule="auto"/>
        <w:rPr>
          <w:sz w:val="28"/>
          <w:szCs w:val="28"/>
        </w:rPr>
      </w:pPr>
      <w:r w:rsidDel="00000000" w:rsidR="00000000" w:rsidRPr="00000000">
        <w:rPr>
          <w:b w:val="1"/>
          <w:bCs w:val="1"/>
          <w:color w:val="000000"/>
          <w:rtl w:val="0"/>
        </w:rPr>
        <w:t xml:space="preserve">2.2 Funções do Produto</w:t>
      </w:r>
      <w:r w:rsidDel="00000000" w:rsidR="00000000" w:rsidRPr="00000000">
        <w:rPr>
          <w:rtl w:val="0"/>
        </w:rPr>
      </w:r>
    </w:p>
    <w:p w:rsidR="00000000" w:rsidDel="00000000" w:rsidP="00000000" w:rsidRDefault="00000000" w:rsidRPr="00000000" w14:paraId="00000056">
      <w:pPr>
        <w:numPr>
          <w:ilvl w:val="0"/>
          <w:numId w:val="1"/>
        </w:numPr>
        <w:spacing w:after="80" w:line="276" w:lineRule="auto"/>
        <w:ind w:left="720" w:hanging="360"/>
        <w:rPr>
          <w:sz w:val="24"/>
          <w:szCs w:val="24"/>
        </w:rPr>
      </w:pPr>
      <w:r w:rsidDel="00000000" w:rsidR="00000000" w:rsidRPr="00000000">
        <w:rPr>
          <w:sz w:val="24"/>
          <w:szCs w:val="24"/>
          <w:rtl w:val="0"/>
        </w:rPr>
        <w:t xml:space="preserve">Cadastro de Usuario (pessoa física) e Abrigo (instituição)</w:t>
      </w:r>
    </w:p>
    <w:p w:rsidR="00000000" w:rsidDel="00000000" w:rsidP="00000000" w:rsidRDefault="00000000" w:rsidRPr="00000000" w14:paraId="00000057">
      <w:pPr>
        <w:numPr>
          <w:ilvl w:val="0"/>
          <w:numId w:val="1"/>
        </w:numPr>
        <w:spacing w:after="80" w:line="276" w:lineRule="auto"/>
        <w:ind w:left="720" w:hanging="360"/>
        <w:rPr>
          <w:sz w:val="24"/>
          <w:szCs w:val="24"/>
        </w:rPr>
      </w:pPr>
      <w:r w:rsidDel="00000000" w:rsidR="00000000" w:rsidRPr="00000000">
        <w:rPr>
          <w:sz w:val="24"/>
          <w:szCs w:val="24"/>
          <w:rtl w:val="0"/>
        </w:rPr>
        <w:t xml:space="preserve">Autenticação e emissão de token JWT</w:t>
      </w:r>
    </w:p>
    <w:p w:rsidR="00000000" w:rsidDel="00000000" w:rsidP="00000000" w:rsidRDefault="00000000" w:rsidRPr="00000000" w14:paraId="00000058">
      <w:pPr>
        <w:numPr>
          <w:ilvl w:val="0"/>
          <w:numId w:val="1"/>
        </w:numPr>
        <w:spacing w:after="80" w:line="276" w:lineRule="auto"/>
        <w:ind w:left="720" w:hanging="360"/>
        <w:rPr>
          <w:sz w:val="24"/>
          <w:szCs w:val="24"/>
        </w:rPr>
      </w:pPr>
      <w:r w:rsidDel="00000000" w:rsidR="00000000" w:rsidRPr="00000000">
        <w:rPr>
          <w:sz w:val="24"/>
          <w:szCs w:val="24"/>
          <w:rtl w:val="0"/>
        </w:rPr>
        <w:t xml:space="preserve">Edição dos dados da própria conta por Usuario e Abrigo</w:t>
      </w:r>
    </w:p>
    <w:p w:rsidR="00000000" w:rsidDel="00000000" w:rsidP="00000000" w:rsidRDefault="00000000" w:rsidRPr="00000000" w14:paraId="00000059">
      <w:pPr>
        <w:numPr>
          <w:ilvl w:val="0"/>
          <w:numId w:val="1"/>
        </w:numPr>
        <w:spacing w:after="80" w:line="276" w:lineRule="auto"/>
        <w:ind w:left="720" w:hanging="360"/>
        <w:rPr>
          <w:sz w:val="24"/>
          <w:szCs w:val="24"/>
        </w:rPr>
      </w:pPr>
      <w:r w:rsidDel="00000000" w:rsidR="00000000" w:rsidRPr="00000000">
        <w:rPr>
          <w:sz w:val="24"/>
          <w:szCs w:val="24"/>
          <w:rtl w:val="0"/>
        </w:rPr>
        <w:t xml:space="preserve">Cadastro, edição e remoção de animais disponíveis para adoção</w:t>
      </w:r>
    </w:p>
    <w:p w:rsidR="00000000" w:rsidDel="00000000" w:rsidP="00000000" w:rsidRDefault="00000000" w:rsidRPr="00000000" w14:paraId="0000005A">
      <w:pPr>
        <w:numPr>
          <w:ilvl w:val="0"/>
          <w:numId w:val="1"/>
        </w:numPr>
        <w:spacing w:after="80" w:line="276" w:lineRule="auto"/>
        <w:ind w:left="720" w:hanging="360"/>
        <w:rPr>
          <w:sz w:val="24"/>
          <w:szCs w:val="24"/>
        </w:rPr>
      </w:pPr>
      <w:r w:rsidDel="00000000" w:rsidR="00000000" w:rsidRPr="00000000">
        <w:rPr>
          <w:sz w:val="24"/>
          <w:szCs w:val="24"/>
          <w:rtl w:val="0"/>
        </w:rPr>
        <w:t xml:space="preserve">Listagem e busca de animais, com filtros</w:t>
      </w:r>
    </w:p>
    <w:p w:rsidR="00000000" w:rsidDel="00000000" w:rsidP="00000000" w:rsidRDefault="00000000" w:rsidRPr="00000000" w14:paraId="0000005B">
      <w:pPr>
        <w:numPr>
          <w:ilvl w:val="0"/>
          <w:numId w:val="1"/>
        </w:numPr>
        <w:spacing w:after="80" w:line="276" w:lineRule="auto"/>
        <w:ind w:left="720" w:hanging="360"/>
        <w:rPr>
          <w:sz w:val="24"/>
          <w:szCs w:val="24"/>
        </w:rPr>
      </w:pPr>
      <w:r w:rsidDel="00000000" w:rsidR="00000000" w:rsidRPr="00000000">
        <w:rPr>
          <w:sz w:val="24"/>
          <w:szCs w:val="24"/>
          <w:rtl w:val="0"/>
        </w:rPr>
        <w:t xml:space="preserve">Demonstração de interesse em adotar um animal</w:t>
      </w:r>
    </w:p>
    <w:p w:rsidR="00000000" w:rsidDel="00000000" w:rsidP="00000000" w:rsidRDefault="00000000" w:rsidRPr="00000000" w14:paraId="0000005C">
      <w:pPr>
        <w:numPr>
          <w:ilvl w:val="0"/>
          <w:numId w:val="1"/>
        </w:numPr>
        <w:spacing w:after="80" w:line="276" w:lineRule="auto"/>
        <w:ind w:left="720" w:hanging="360"/>
        <w:rPr>
          <w:sz w:val="24"/>
          <w:szCs w:val="24"/>
        </w:rPr>
      </w:pPr>
      <w:r w:rsidDel="00000000" w:rsidR="00000000" w:rsidRPr="00000000">
        <w:rPr>
          <w:sz w:val="24"/>
          <w:szCs w:val="24"/>
          <w:rtl w:val="0"/>
        </w:rPr>
        <w:t xml:space="preserve">Gerenciamento dos interesses recebidos por um animal</w:t>
      </w:r>
    </w:p>
    <w:p w:rsidR="00000000" w:rsidDel="00000000" w:rsidP="00000000" w:rsidRDefault="00000000" w:rsidRPr="00000000" w14:paraId="0000005D">
      <w:pPr>
        <w:numPr>
          <w:ilvl w:val="0"/>
          <w:numId w:val="1"/>
        </w:numPr>
        <w:spacing w:after="80" w:line="276" w:lineRule="auto"/>
        <w:ind w:left="720" w:hanging="360"/>
        <w:rPr>
          <w:sz w:val="24"/>
          <w:szCs w:val="24"/>
        </w:rPr>
      </w:pPr>
      <w:r w:rsidDel="00000000" w:rsidR="00000000" w:rsidRPr="00000000">
        <w:rPr>
          <w:sz w:val="24"/>
          <w:szCs w:val="24"/>
          <w:rtl w:val="0"/>
        </w:rPr>
        <w:t xml:space="preserve">Exibição de aviso de compromisso e guarda responsável antes de confirmar interesse</w:t>
      </w:r>
    </w:p>
    <w:p w:rsidR="00000000" w:rsidDel="00000000" w:rsidP="00000000" w:rsidRDefault="00000000" w:rsidRPr="00000000" w14:paraId="0000005E">
      <w:pPr>
        <w:pStyle w:val="Heading2"/>
        <w:spacing w:after="160" w:before="240" w:lineRule="auto"/>
        <w:rPr>
          <w:sz w:val="28"/>
          <w:szCs w:val="28"/>
        </w:rPr>
      </w:pPr>
      <w:r w:rsidDel="00000000" w:rsidR="00000000" w:rsidRPr="00000000">
        <w:rPr>
          <w:b w:val="1"/>
          <w:bCs w:val="1"/>
          <w:color w:val="000000"/>
          <w:rtl w:val="0"/>
        </w:rPr>
        <w:t xml:space="preserve">2.3 Características dos Usuários</w:t>
      </w:r>
      <w:r w:rsidDel="00000000" w:rsidR="00000000" w:rsidRPr="00000000">
        <w:rPr>
          <w:rtl w:val="0"/>
        </w:rPr>
      </w:r>
    </w:p>
    <w:p w:rsidR="00000000" w:rsidDel="00000000" w:rsidP="00000000" w:rsidRDefault="00000000" w:rsidRPr="00000000" w14:paraId="0000005F">
      <w:pPr>
        <w:spacing w:after="120" w:line="276" w:lineRule="auto"/>
        <w:jc w:val="both"/>
        <w:rPr>
          <w:sz w:val="24"/>
          <w:szCs w:val="24"/>
        </w:rPr>
      </w:pPr>
      <w:r w:rsidDel="00000000" w:rsidR="00000000" w:rsidRPr="00000000">
        <w:rPr>
          <w:b w:val="1"/>
          <w:bCs w:val="1"/>
          <w:sz w:val="24"/>
          <w:szCs w:val="24"/>
          <w:rtl w:val="0"/>
        </w:rPr>
        <w:t xml:space="preserve">Usuario (pessoa física): </w:t>
      </w:r>
      <w:r w:rsidDel="00000000" w:rsidR="00000000" w:rsidRPr="00000000">
        <w:rPr>
          <w:sz w:val="24"/>
          <w:szCs w:val="24"/>
          <w:rtl w:val="0"/>
        </w:rPr>
        <w:t xml:space="preserve">sem exigência de conhecimento técnico prévio. Pode ser tanto quem busca adotar quanto quem resgatou um animal e precisa de ajuda para encontrar um novo lar para ele.</w:t>
      </w:r>
    </w:p>
    <w:p w:rsidR="00000000" w:rsidDel="00000000" w:rsidP="00000000" w:rsidRDefault="00000000" w:rsidRPr="00000000" w14:paraId="00000060">
      <w:pPr>
        <w:spacing w:after="120" w:line="276" w:lineRule="auto"/>
        <w:jc w:val="both"/>
        <w:rPr>
          <w:sz w:val="24"/>
          <w:szCs w:val="24"/>
        </w:rPr>
      </w:pPr>
      <w:r w:rsidDel="00000000" w:rsidR="00000000" w:rsidRPr="00000000">
        <w:rPr>
          <w:b w:val="1"/>
          <w:bCs w:val="1"/>
          <w:sz w:val="24"/>
          <w:szCs w:val="24"/>
          <w:rtl w:val="0"/>
        </w:rPr>
        <w:t xml:space="preserve">Abrigo (instituição): </w:t>
      </w:r>
      <w:r w:rsidDel="00000000" w:rsidR="00000000" w:rsidRPr="00000000">
        <w:rPr>
          <w:sz w:val="24"/>
          <w:szCs w:val="24"/>
          <w:rtl w:val="0"/>
        </w:rPr>
        <w:t xml:space="preserve">equipe de uma ONG ou abrigo, também sem exigência de conhecimento técnico prévio. Nível de familiaridade digital pode variar conforme o porte da instituição, o que reforça a necessidade de uma interface simples e direta.</w:t>
      </w:r>
    </w:p>
    <w:p w:rsidR="00000000" w:rsidDel="00000000" w:rsidP="00000000" w:rsidRDefault="00000000" w:rsidRPr="00000000" w14:paraId="00000061">
      <w:pPr>
        <w:pStyle w:val="Heading2"/>
        <w:spacing w:after="160" w:before="240" w:lineRule="auto"/>
        <w:rPr>
          <w:sz w:val="28"/>
          <w:szCs w:val="28"/>
        </w:rPr>
      </w:pPr>
      <w:r w:rsidDel="00000000" w:rsidR="00000000" w:rsidRPr="00000000">
        <w:rPr>
          <w:b w:val="1"/>
          <w:bCs w:val="1"/>
          <w:color w:val="000000"/>
          <w:rtl w:val="0"/>
        </w:rPr>
        <w:t xml:space="preserve">2.4 Restrições</w:t>
      </w:r>
      <w:r w:rsidDel="00000000" w:rsidR="00000000" w:rsidRPr="00000000">
        <w:rPr>
          <w:rtl w:val="0"/>
        </w:rPr>
      </w:r>
    </w:p>
    <w:p w:rsidR="00000000" w:rsidDel="00000000" w:rsidP="00000000" w:rsidRDefault="00000000" w:rsidRPr="00000000" w14:paraId="00000062">
      <w:pPr>
        <w:numPr>
          <w:ilvl w:val="0"/>
          <w:numId w:val="1"/>
        </w:numPr>
        <w:spacing w:after="80" w:line="276" w:lineRule="auto"/>
        <w:ind w:left="720" w:hanging="360"/>
        <w:rPr>
          <w:sz w:val="24"/>
          <w:szCs w:val="24"/>
        </w:rPr>
      </w:pPr>
      <w:r w:rsidDel="00000000" w:rsidR="00000000" w:rsidRPr="00000000">
        <w:rPr>
          <w:sz w:val="24"/>
          <w:szCs w:val="24"/>
          <w:rtl w:val="0"/>
        </w:rPr>
        <w:t xml:space="preserve">Prazo de desenvolvimento até 31/10/2026</w:t>
      </w:r>
    </w:p>
    <w:p w:rsidR="00000000" w:rsidDel="00000000" w:rsidP="00000000" w:rsidRDefault="00000000" w:rsidRPr="00000000" w14:paraId="00000063">
      <w:pPr>
        <w:numPr>
          <w:ilvl w:val="0"/>
          <w:numId w:val="1"/>
        </w:numPr>
        <w:spacing w:after="80" w:line="276" w:lineRule="auto"/>
        <w:ind w:left="720" w:hanging="360"/>
        <w:rPr>
          <w:sz w:val="24"/>
          <w:szCs w:val="24"/>
        </w:rPr>
      </w:pPr>
      <w:r w:rsidDel="00000000" w:rsidR="00000000" w:rsidRPr="00000000">
        <w:rPr>
          <w:sz w:val="24"/>
          <w:szCs w:val="24"/>
          <w:rtl w:val="0"/>
        </w:rPr>
        <w:t xml:space="preserve">Stack obrigatória do curso: React + Tailwind (front-end), Spring Boot + PostgreSQL (back-end)</w:t>
      </w:r>
    </w:p>
    <w:p w:rsidR="00000000" w:rsidDel="00000000" w:rsidP="00000000" w:rsidRDefault="00000000" w:rsidRPr="00000000" w14:paraId="00000064">
      <w:pPr>
        <w:numPr>
          <w:ilvl w:val="0"/>
          <w:numId w:val="1"/>
        </w:numPr>
        <w:spacing w:after="80" w:line="276" w:lineRule="auto"/>
        <w:ind w:left="720" w:hanging="360"/>
        <w:rPr>
          <w:sz w:val="24"/>
          <w:szCs w:val="24"/>
        </w:rPr>
      </w:pPr>
      <w:r w:rsidDel="00000000" w:rsidR="00000000" w:rsidRPr="00000000">
        <w:rPr>
          <w:sz w:val="24"/>
          <w:szCs w:val="24"/>
          <w:rtl w:val="0"/>
        </w:rPr>
        <w:t xml:space="preserve">Deploy em Vercel/Netlify (front-end) e Render/Railway (back-end)</w:t>
      </w:r>
    </w:p>
    <w:p w:rsidR="00000000" w:rsidDel="00000000" w:rsidP="00000000" w:rsidRDefault="00000000" w:rsidRPr="00000000" w14:paraId="00000065">
      <w:pPr>
        <w:numPr>
          <w:ilvl w:val="0"/>
          <w:numId w:val="1"/>
        </w:numPr>
        <w:spacing w:after="80" w:line="276" w:lineRule="auto"/>
        <w:ind w:left="720" w:hanging="360"/>
        <w:rPr>
          <w:sz w:val="24"/>
          <w:szCs w:val="24"/>
        </w:rPr>
      </w:pPr>
      <w:r w:rsidDel="00000000" w:rsidR="00000000" w:rsidRPr="00000000">
        <w:rPr>
          <w:sz w:val="24"/>
          <w:szCs w:val="24"/>
          <w:rtl w:val="0"/>
        </w:rPr>
        <w:t xml:space="preserve">Autenticação obrigatória via JWT, com senhas criptografadas em BCrypt</w:t>
      </w:r>
    </w:p>
    <w:p w:rsidR="00000000" w:rsidDel="00000000" w:rsidP="00000000" w:rsidRDefault="00000000" w:rsidRPr="00000000" w14:paraId="00000066">
      <w:pPr>
        <w:numPr>
          <w:ilvl w:val="0"/>
          <w:numId w:val="1"/>
        </w:numPr>
        <w:spacing w:after="80" w:line="276" w:lineRule="auto"/>
        <w:ind w:left="720" w:hanging="360"/>
        <w:rPr>
          <w:sz w:val="24"/>
          <w:szCs w:val="24"/>
        </w:rPr>
      </w:pPr>
      <w:r w:rsidDel="00000000" w:rsidR="00000000" w:rsidRPr="00000000">
        <w:rPr>
          <w:sz w:val="24"/>
          <w:szCs w:val="24"/>
          <w:rtl w:val="0"/>
        </w:rPr>
        <w:t xml:space="preserve">Cobertura mínima de 70% de testes automatizados (JUnit no backend, Jest no frontend)</w:t>
      </w:r>
    </w:p>
    <w:p w:rsidR="00000000" w:rsidDel="00000000" w:rsidP="00000000" w:rsidRDefault="00000000" w:rsidRPr="00000000" w14:paraId="00000067">
      <w:pPr>
        <w:numPr>
          <w:ilvl w:val="0"/>
          <w:numId w:val="1"/>
        </w:numPr>
        <w:spacing w:after="80" w:line="276" w:lineRule="auto"/>
        <w:ind w:left="720" w:hanging="360"/>
        <w:rPr>
          <w:sz w:val="24"/>
          <w:szCs w:val="24"/>
        </w:rPr>
      </w:pPr>
      <w:r w:rsidDel="00000000" w:rsidR="00000000" w:rsidRPr="00000000">
        <w:rPr>
          <w:sz w:val="24"/>
          <w:szCs w:val="24"/>
          <w:rtl w:val="0"/>
        </w:rPr>
        <w:t xml:space="preserve">Parte da equipe ainda está aprendendo Spring Boot durante o desenvolvimento do projeto</w:t>
      </w:r>
    </w:p>
    <w:p w:rsidR="00000000" w:rsidDel="00000000" w:rsidP="00000000" w:rsidRDefault="00000000" w:rsidRPr="00000000" w14:paraId="00000068">
      <w:pPr>
        <w:pStyle w:val="Heading2"/>
        <w:spacing w:after="160" w:before="240" w:lineRule="auto"/>
        <w:rPr>
          <w:sz w:val="28"/>
          <w:szCs w:val="28"/>
        </w:rPr>
      </w:pPr>
      <w:r w:rsidDel="00000000" w:rsidR="00000000" w:rsidRPr="00000000">
        <w:rPr>
          <w:b w:val="1"/>
          <w:bCs w:val="1"/>
          <w:color w:val="000000"/>
          <w:rtl w:val="0"/>
        </w:rPr>
        <w:t xml:space="preserve">2.5 Suposições e Dependências</w:t>
      </w:r>
      <w:r w:rsidDel="00000000" w:rsidR="00000000" w:rsidRPr="00000000">
        <w:rPr>
          <w:rtl w:val="0"/>
        </w:rPr>
      </w:r>
    </w:p>
    <w:p w:rsidR="00000000" w:rsidDel="00000000" w:rsidP="00000000" w:rsidRDefault="00000000" w:rsidRPr="00000000" w14:paraId="00000069">
      <w:pPr>
        <w:numPr>
          <w:ilvl w:val="0"/>
          <w:numId w:val="1"/>
        </w:numPr>
        <w:spacing w:after="80" w:line="276" w:lineRule="auto"/>
        <w:ind w:left="720" w:hanging="360"/>
        <w:rPr>
          <w:sz w:val="24"/>
          <w:szCs w:val="24"/>
        </w:rPr>
      </w:pPr>
      <w:r w:rsidDel="00000000" w:rsidR="00000000" w:rsidRPr="00000000">
        <w:rPr>
          <w:sz w:val="24"/>
          <w:szCs w:val="24"/>
          <w:rtl w:val="0"/>
        </w:rPr>
        <w:t xml:space="preserve">Disponibilidade contínua do GitHub como repositório e ferramenta de gestão de tarefas</w:t>
      </w:r>
    </w:p>
    <w:p w:rsidR="00000000" w:rsidDel="00000000" w:rsidP="00000000" w:rsidRDefault="00000000" w:rsidRPr="00000000" w14:paraId="0000006A">
      <w:pPr>
        <w:numPr>
          <w:ilvl w:val="0"/>
          <w:numId w:val="1"/>
        </w:numPr>
        <w:spacing w:after="80" w:line="276" w:lineRule="auto"/>
        <w:ind w:left="720" w:hanging="360"/>
        <w:rPr>
          <w:sz w:val="24"/>
          <w:szCs w:val="24"/>
        </w:rPr>
      </w:pPr>
      <w:r w:rsidDel="00000000" w:rsidR="00000000" w:rsidRPr="00000000">
        <w:rPr>
          <w:sz w:val="24"/>
          <w:szCs w:val="24"/>
          <w:rtl w:val="0"/>
        </w:rPr>
        <w:t xml:space="preserve">Disponibilidade dos serviços de deploy gratuitos (Vercel, Netlify, Render, Railway) dentro dos limites do plano gratuito</w:t>
      </w:r>
    </w:p>
    <w:p w:rsidR="00000000" w:rsidDel="00000000" w:rsidP="00000000" w:rsidRDefault="00000000" w:rsidRPr="00000000" w14:paraId="0000006B">
      <w:pPr>
        <w:numPr>
          <w:ilvl w:val="0"/>
          <w:numId w:val="1"/>
        </w:numPr>
        <w:spacing w:after="80" w:line="276" w:lineRule="auto"/>
        <w:ind w:left="720" w:hanging="360"/>
        <w:rPr>
          <w:sz w:val="24"/>
          <w:szCs w:val="24"/>
        </w:rPr>
      </w:pPr>
      <w:r w:rsidDel="00000000" w:rsidR="00000000" w:rsidRPr="00000000">
        <w:rPr>
          <w:sz w:val="24"/>
          <w:szCs w:val="24"/>
          <w:rtl w:val="0"/>
        </w:rPr>
        <w:t xml:space="preserve">Composição da equipe permanece estável até o fim do prazo do projeto</w:t>
      </w:r>
    </w:p>
    <w:p w:rsidR="00000000" w:rsidDel="00000000" w:rsidP="00000000" w:rsidRDefault="00000000" w:rsidRPr="00000000" w14:paraId="0000006C">
      <w:pPr>
        <w:numPr>
          <w:ilvl w:val="0"/>
          <w:numId w:val="1"/>
        </w:numPr>
        <w:spacing w:after="80" w:line="276" w:lineRule="auto"/>
        <w:ind w:left="720" w:hanging="360"/>
        <w:rPr>
          <w:sz w:val="24"/>
          <w:szCs w:val="24"/>
        </w:rPr>
      </w:pPr>
      <w:r w:rsidDel="00000000" w:rsidR="00000000" w:rsidRPr="00000000">
        <w:rPr>
          <w:sz w:val="24"/>
          <w:szCs w:val="24"/>
          <w:rtl w:val="0"/>
        </w:rPr>
        <w:t xml:space="preserve">Não há dependência de integrações de pagamento, decisão de escopo registrada na Seção 6</w:t>
      </w:r>
    </w:p>
    <w:p w:rsidR="00000000" w:rsidDel="00000000" w:rsidP="00000000" w:rsidRDefault="00000000" w:rsidRPr="00000000" w14:paraId="0000006D">
      <w:pPr>
        <w:pStyle w:val="Heading1"/>
        <w:spacing w:after="160" w:before="360" w:lineRule="auto"/>
        <w:rPr>
          <w:sz w:val="34"/>
          <w:szCs w:val="34"/>
        </w:rPr>
      </w:pPr>
      <w:r w:rsidDel="00000000" w:rsidR="00000000" w:rsidRPr="00000000">
        <w:rPr>
          <w:b w:val="1"/>
          <w:bCs w:val="1"/>
          <w:color w:val="000000"/>
          <w:sz w:val="30"/>
          <w:szCs w:val="30"/>
          <w:rtl w:val="0"/>
        </w:rPr>
        <w:t xml:space="preserve">3. Requisitos Específicos</w:t>
      </w:r>
      <w:r w:rsidDel="00000000" w:rsidR="00000000" w:rsidRPr="00000000">
        <w:rPr>
          <w:rtl w:val="0"/>
        </w:rPr>
      </w:r>
    </w:p>
    <w:p w:rsidR="00000000" w:rsidDel="00000000" w:rsidP="00000000" w:rsidRDefault="00000000" w:rsidRPr="00000000" w14:paraId="0000006E">
      <w:pPr>
        <w:pStyle w:val="Heading2"/>
        <w:spacing w:after="160" w:before="240" w:lineRule="auto"/>
        <w:rPr>
          <w:sz w:val="28"/>
          <w:szCs w:val="28"/>
        </w:rPr>
      </w:pPr>
      <w:r w:rsidDel="00000000" w:rsidR="00000000" w:rsidRPr="00000000">
        <w:rPr>
          <w:b w:val="1"/>
          <w:bCs w:val="1"/>
          <w:color w:val="000000"/>
          <w:rtl w:val="0"/>
        </w:rPr>
        <w:t xml:space="preserve">3.1 Requisitos Funcionais</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900"/>
        <w:gridCol w:w="1270"/>
        <w:tblGridChange w:id="0">
          <w:tblGrid>
            <w:gridCol w:w="900"/>
            <w:gridCol w:w="6900"/>
            <w:gridCol w:w="1270"/>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6F">
            <w:pPr>
              <w:spacing w:line="260" w:lineRule="auto"/>
              <w:jc w:val="center"/>
              <w:rPr>
                <w:sz w:val="24"/>
                <w:szCs w:val="24"/>
              </w:rPr>
            </w:pPr>
            <w:r w:rsidDel="00000000" w:rsidR="00000000" w:rsidRPr="00000000">
              <w:rPr>
                <w:b w:val="1"/>
                <w:bCs w:val="1"/>
                <w:sz w:val="22"/>
                <w:szCs w:val="22"/>
                <w:rtl w:val="0"/>
              </w:rPr>
              <w:t xml:space="preserve">ID</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70">
            <w:pPr>
              <w:spacing w:line="260" w:lineRule="auto"/>
              <w:rPr>
                <w:sz w:val="24"/>
                <w:szCs w:val="24"/>
              </w:rPr>
            </w:pPr>
            <w:r w:rsidDel="00000000" w:rsidR="00000000" w:rsidRPr="00000000">
              <w:rPr>
                <w:b w:val="1"/>
                <w:bCs w:val="1"/>
                <w:sz w:val="22"/>
                <w:szCs w:val="22"/>
                <w:rtl w:val="0"/>
              </w:rPr>
              <w:t xml:space="preserve">Descrição</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71">
            <w:pPr>
              <w:spacing w:line="260" w:lineRule="auto"/>
              <w:jc w:val="center"/>
              <w:rPr>
                <w:sz w:val="24"/>
                <w:szCs w:val="24"/>
              </w:rPr>
            </w:pPr>
            <w:r w:rsidDel="00000000" w:rsidR="00000000" w:rsidRPr="00000000">
              <w:rPr>
                <w:b w:val="1"/>
                <w:bCs w:val="1"/>
                <w:sz w:val="22"/>
                <w:szCs w:val="22"/>
                <w:rtl w:val="0"/>
              </w:rPr>
              <w:t xml:space="preserve">Prioridade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spacing w:line="260" w:lineRule="auto"/>
              <w:jc w:val="center"/>
              <w:rPr>
                <w:sz w:val="24"/>
                <w:szCs w:val="24"/>
              </w:rPr>
            </w:pPr>
            <w:r w:rsidDel="00000000" w:rsidR="00000000" w:rsidRPr="00000000">
              <w:rPr>
                <w:b w:val="1"/>
                <w:bCs w:val="1"/>
                <w:sz w:val="22"/>
                <w:szCs w:val="22"/>
                <w:rtl w:val="0"/>
              </w:rPr>
              <w:t xml:space="preserve">RF01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line="260" w:lineRule="auto"/>
              <w:rPr>
                <w:sz w:val="24"/>
                <w:szCs w:val="24"/>
              </w:rPr>
            </w:pPr>
            <w:r w:rsidDel="00000000" w:rsidR="00000000" w:rsidRPr="00000000">
              <w:rPr>
                <w:sz w:val="22"/>
                <w:szCs w:val="22"/>
                <w:rtl w:val="0"/>
              </w:rPr>
              <w:t xml:space="preserve">O sistema deve permitir o cadastro de Usuario (pessoa física), informando CPF, nome, telefone, e-mail, senha, CEP e número do endereço.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spacing w:line="260" w:lineRule="auto"/>
              <w:jc w:val="center"/>
              <w:rPr>
                <w:sz w:val="24"/>
                <w:szCs w:val="24"/>
              </w:rPr>
            </w:pPr>
            <w:r w:rsidDel="00000000" w:rsidR="00000000" w:rsidRPr="00000000">
              <w:rPr>
                <w:b w:val="1"/>
                <w:bCs w:val="1"/>
                <w:sz w:val="22"/>
                <w:szCs w:val="22"/>
                <w:rtl w:val="0"/>
              </w:rPr>
              <w:t xml:space="preserve">RF02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line="260" w:lineRule="auto"/>
              <w:rPr>
                <w:sz w:val="24"/>
                <w:szCs w:val="24"/>
              </w:rPr>
            </w:pPr>
            <w:r w:rsidDel="00000000" w:rsidR="00000000" w:rsidRPr="00000000">
              <w:rPr>
                <w:sz w:val="22"/>
                <w:szCs w:val="22"/>
                <w:rtl w:val="0"/>
              </w:rPr>
              <w:t xml:space="preserve">O sistema deve permitir o cadastro de Abrigo, informando CNPJ, nome institucional, razão social, telefone, e-mail, senha, CEP e número do endereço.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spacing w:line="260" w:lineRule="auto"/>
              <w:jc w:val="center"/>
              <w:rPr>
                <w:sz w:val="24"/>
                <w:szCs w:val="24"/>
              </w:rPr>
            </w:pPr>
            <w:r w:rsidDel="00000000" w:rsidR="00000000" w:rsidRPr="00000000">
              <w:rPr>
                <w:b w:val="1"/>
                <w:bCs w:val="1"/>
                <w:sz w:val="22"/>
                <w:szCs w:val="22"/>
                <w:rtl w:val="0"/>
              </w:rPr>
              <w:t xml:space="preserve">RF03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line="260" w:lineRule="auto"/>
              <w:rPr>
                <w:sz w:val="24"/>
                <w:szCs w:val="24"/>
              </w:rPr>
            </w:pPr>
            <w:r w:rsidDel="00000000" w:rsidR="00000000" w:rsidRPr="00000000">
              <w:rPr>
                <w:sz w:val="22"/>
                <w:szCs w:val="22"/>
                <w:rtl w:val="0"/>
              </w:rPr>
              <w:t xml:space="preserve">O sistema deve permitir que Usuario ou Abrigo realizem login informando o documento (CPF para Usuario, CNPJ para Abrigo) e a senha, e recebam um token de autenticação (JWT). O tipo de conta é identificado pela quantidade de dígitos do documento informado: 11 para CPF, 14 para CNPJ.</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spacing w:line="260" w:lineRule="auto"/>
              <w:jc w:val="center"/>
              <w:rPr>
                <w:sz w:val="24"/>
                <w:szCs w:val="24"/>
              </w:rPr>
            </w:pPr>
            <w:r w:rsidDel="00000000" w:rsidR="00000000" w:rsidRPr="00000000">
              <w:rPr>
                <w:b w:val="1"/>
                <w:bCs w:val="1"/>
                <w:sz w:val="22"/>
                <w:szCs w:val="22"/>
                <w:rtl w:val="0"/>
              </w:rPr>
              <w:t xml:space="preserve">RF04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line="260" w:lineRule="auto"/>
              <w:rPr>
                <w:sz w:val="24"/>
                <w:szCs w:val="24"/>
              </w:rPr>
            </w:pPr>
            <w:r w:rsidDel="00000000" w:rsidR="00000000" w:rsidRPr="00000000">
              <w:rPr>
                <w:sz w:val="22"/>
                <w:szCs w:val="22"/>
                <w:rtl w:val="0"/>
              </w:rPr>
              <w:t xml:space="preserve">O sistema deve permitir que um Abrigo cadastre animais disponíveis para adoção, informando nome, espécie, raça, idade, porte, peso (opcional), imagens, histórico de vacinação, se castrado ou não, atributos de convivência (bom com crianças, bom com cães e bom com gatos, cada um com três estados possíveis: sim, não ou não testado; e nível de energia), e uma breve descrição da trajetória do animal.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spacing w:line="260" w:lineRule="auto"/>
              <w:jc w:val="center"/>
              <w:rPr>
                <w:sz w:val="24"/>
                <w:szCs w:val="24"/>
              </w:rPr>
            </w:pPr>
            <w:r w:rsidDel="00000000" w:rsidR="00000000" w:rsidRPr="00000000">
              <w:rPr>
                <w:b w:val="1"/>
                <w:bCs w:val="1"/>
                <w:sz w:val="22"/>
                <w:szCs w:val="22"/>
                <w:rtl w:val="0"/>
              </w:rPr>
              <w:t xml:space="preserve">RF05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line="260" w:lineRule="auto"/>
              <w:rPr>
                <w:sz w:val="24"/>
                <w:szCs w:val="24"/>
              </w:rPr>
            </w:pPr>
            <w:r w:rsidDel="00000000" w:rsidR="00000000" w:rsidRPr="00000000">
              <w:rPr>
                <w:sz w:val="22"/>
                <w:szCs w:val="22"/>
                <w:rtl w:val="0"/>
              </w:rPr>
              <w:t xml:space="preserve">O sistema deve permitir que um Usuario cadastre um animal que resgatou por conta própria, com os mesmos dados do RF04.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spacing w:line="260" w:lineRule="auto"/>
              <w:jc w:val="center"/>
              <w:rPr>
                <w:sz w:val="24"/>
                <w:szCs w:val="24"/>
              </w:rPr>
            </w:pPr>
            <w:r w:rsidDel="00000000" w:rsidR="00000000" w:rsidRPr="00000000">
              <w:rPr>
                <w:b w:val="1"/>
                <w:bCs w:val="1"/>
                <w:sz w:val="22"/>
                <w:szCs w:val="22"/>
                <w:rtl w:val="0"/>
              </w:rPr>
              <w:t xml:space="preserve">RF06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spacing w:line="260" w:lineRule="auto"/>
              <w:rPr>
                <w:sz w:val="24"/>
                <w:szCs w:val="24"/>
              </w:rPr>
            </w:pPr>
            <w:r w:rsidDel="00000000" w:rsidR="00000000" w:rsidRPr="00000000">
              <w:rPr>
                <w:sz w:val="22"/>
                <w:szCs w:val="22"/>
                <w:rtl w:val="0"/>
              </w:rPr>
              <w:t xml:space="preserve">O sistema deve permitir que o cadastrante do animal (Abrigo ou Usuario) edite ou remova um animal que cadastrou. Quando o status do animal for “Adotado”, apenas o campo de status pode ser editado; os demais campos permanecem bloqueados até que o cadastrante altere o status de volta para “Disponível”, momento em que os demais campos são desbloqueados para edição, na mesma tela. O Interesse que resultou na adoção original permanece com status “Aprovado” no histórico, sem alteração retroativa.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spacing w:line="260" w:lineRule="auto"/>
              <w:jc w:val="center"/>
              <w:rPr>
                <w:sz w:val="24"/>
                <w:szCs w:val="24"/>
              </w:rPr>
            </w:pPr>
            <w:r w:rsidDel="00000000" w:rsidR="00000000" w:rsidRPr="00000000">
              <w:rPr>
                <w:b w:val="1"/>
                <w:bCs w:val="1"/>
                <w:sz w:val="22"/>
                <w:szCs w:val="22"/>
                <w:rtl w:val="0"/>
              </w:rPr>
              <w:t xml:space="preserve">RF07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line="260" w:lineRule="auto"/>
              <w:rPr>
                <w:sz w:val="24"/>
                <w:szCs w:val="24"/>
              </w:rPr>
            </w:pPr>
            <w:r w:rsidDel="00000000" w:rsidR="00000000" w:rsidRPr="00000000">
              <w:rPr>
                <w:sz w:val="22"/>
                <w:szCs w:val="22"/>
                <w:rtl w:val="0"/>
              </w:rPr>
              <w:t xml:space="preserve">O sistema deve permitir a visualização da listagem de animais disponíveis, com filtros por espécie, raça, porte, sexo, atributos de convivência, nome do animal ou protetor, e cidade. O filtro de localização (mesmo estado) é fixo, herdado automaticamente da conta do Usuario. Para o Visitante e para o Abrigo autenticado, a listagem exibe animais de todos os estados. Se não houver nenhum animal disponível no estado do Usuario, o sistema deve exibir uma mensagem informativa. Cada animal listado deve exibir o nome do Protetor responsável pelo cadastro.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7">
            <w:pPr>
              <w:spacing w:line="260" w:lineRule="auto"/>
              <w:jc w:val="center"/>
              <w:rPr>
                <w:sz w:val="24"/>
                <w:szCs w:val="24"/>
              </w:rPr>
            </w:pPr>
            <w:r w:rsidDel="00000000" w:rsidR="00000000" w:rsidRPr="00000000">
              <w:rPr>
                <w:b w:val="1"/>
                <w:bCs w:val="1"/>
                <w:sz w:val="22"/>
                <w:szCs w:val="22"/>
                <w:rtl w:val="0"/>
              </w:rPr>
              <w:t xml:space="preserve">RF08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spacing w:line="260" w:lineRule="auto"/>
              <w:rPr>
                <w:sz w:val="24"/>
                <w:szCs w:val="24"/>
              </w:rPr>
            </w:pPr>
            <w:r w:rsidDel="00000000" w:rsidR="00000000" w:rsidRPr="00000000">
              <w:rPr>
                <w:sz w:val="22"/>
                <w:szCs w:val="22"/>
                <w:rtl w:val="0"/>
              </w:rPr>
              <w:t xml:space="preserve">O sistema deve permitir que um Usuario demonstre interesse em um animal disponível, gerando um registro de Interesse.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spacing w:line="260" w:lineRule="auto"/>
              <w:jc w:val="center"/>
              <w:rPr>
                <w:sz w:val="24"/>
                <w:szCs w:val="24"/>
              </w:rPr>
            </w:pPr>
            <w:r w:rsidDel="00000000" w:rsidR="00000000" w:rsidRPr="00000000">
              <w:rPr>
                <w:b w:val="1"/>
                <w:bCs w:val="1"/>
                <w:sz w:val="22"/>
                <w:szCs w:val="22"/>
                <w:rtl w:val="0"/>
              </w:rPr>
              <w:t xml:space="preserve">RF09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line="260" w:lineRule="auto"/>
              <w:rPr>
                <w:sz w:val="24"/>
                <w:szCs w:val="24"/>
              </w:rPr>
            </w:pPr>
            <w:r w:rsidDel="00000000" w:rsidR="00000000" w:rsidRPr="00000000">
              <w:rPr>
                <w:sz w:val="22"/>
                <w:szCs w:val="22"/>
                <w:rtl w:val="0"/>
              </w:rPr>
              <w:t>O sistema deve notificar o cadastrante do animal sobre o interesse recebido, e disponibilizar as informações de contato do cadastrante ao usuário interessado, permitindo que qualquer uma das partes inicie o contato primeiro. No MVP, a notificação é o próprio painel de interesses recebidos, onde o interesse novo aparece como pendente.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spacing w:line="260" w:lineRule="auto"/>
              <w:jc w:val="center"/>
              <w:rPr>
                <w:sz w:val="24"/>
                <w:szCs w:val="24"/>
              </w:rPr>
            </w:pPr>
            <w:r w:rsidDel="00000000" w:rsidR="00000000" w:rsidRPr="00000000">
              <w:rPr>
                <w:b w:val="1"/>
                <w:bCs w:val="1"/>
                <w:sz w:val="22"/>
                <w:szCs w:val="22"/>
                <w:rtl w:val="0"/>
              </w:rPr>
              <w:t xml:space="preserve">RF10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spacing w:line="260" w:lineRule="auto"/>
              <w:rPr>
                <w:sz w:val="24"/>
                <w:szCs w:val="24"/>
              </w:rPr>
            </w:pPr>
            <w:r w:rsidDel="00000000" w:rsidR="00000000" w:rsidRPr="00000000">
              <w:rPr>
                <w:sz w:val="22"/>
                <w:szCs w:val="22"/>
                <w:rtl w:val="0"/>
              </w:rPr>
              <w:t xml:space="preserve">O sistema deve permitir que o Protetor atualize o status de um interesse recebido (pendente, em contato, aprovado, descontinuado), com registro de motivo em toda descontinuação. Ao aprovar um interesse, o sistema atualiza o Animal para “adotado” e descontinua os demais interesses pendentes/em contato do mesmo animal.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spacing w:line="260" w:lineRule="auto"/>
              <w:jc w:val="center"/>
              <w:rPr>
                <w:sz w:val="24"/>
                <w:szCs w:val="24"/>
              </w:rPr>
            </w:pPr>
            <w:r w:rsidDel="00000000" w:rsidR="00000000" w:rsidRPr="00000000">
              <w:rPr>
                <w:b w:val="1"/>
                <w:bCs w:val="1"/>
                <w:sz w:val="22"/>
                <w:szCs w:val="22"/>
                <w:rtl w:val="0"/>
              </w:rPr>
              <w:t xml:space="preserve">RF11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line="260" w:lineRule="auto"/>
              <w:rPr>
                <w:sz w:val="24"/>
                <w:szCs w:val="24"/>
              </w:rPr>
            </w:pPr>
            <w:r w:rsidDel="00000000" w:rsidR="00000000" w:rsidRPr="00000000">
              <w:rPr>
                <w:sz w:val="22"/>
                <w:szCs w:val="22"/>
                <w:rtl w:val="0"/>
              </w:rPr>
              <w:t xml:space="preserve">(Opcional) O sistema deve permitir que o adotante registre um depoimento e/ou foto após a conclusão da adoção.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spacing w:line="260" w:lineRule="auto"/>
              <w:jc w:val="center"/>
              <w:rPr>
                <w:sz w:val="24"/>
                <w:szCs w:val="24"/>
              </w:rPr>
            </w:pPr>
            <w:r w:rsidDel="00000000" w:rsidR="00000000" w:rsidRPr="00000000">
              <w:rPr>
                <w:sz w:val="22"/>
                <w:szCs w:val="22"/>
                <w:rtl w:val="0"/>
              </w:rPr>
              <w:t xml:space="preserve">Baixa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spacing w:line="260" w:lineRule="auto"/>
              <w:jc w:val="center"/>
              <w:rPr>
                <w:sz w:val="24"/>
                <w:szCs w:val="24"/>
              </w:rPr>
            </w:pPr>
            <w:r w:rsidDel="00000000" w:rsidR="00000000" w:rsidRPr="00000000">
              <w:rPr>
                <w:b w:val="1"/>
                <w:bCs w:val="1"/>
                <w:sz w:val="22"/>
                <w:szCs w:val="22"/>
                <w:rtl w:val="0"/>
              </w:rPr>
              <w:t xml:space="preserve">RF12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line="260" w:lineRule="auto"/>
              <w:rPr>
                <w:sz w:val="24"/>
                <w:szCs w:val="24"/>
              </w:rPr>
            </w:pPr>
            <w:r w:rsidDel="00000000" w:rsidR="00000000" w:rsidRPr="00000000">
              <w:rPr>
                <w:sz w:val="22"/>
                <w:szCs w:val="22"/>
                <w:rtl w:val="0"/>
              </w:rPr>
              <w:t>(Opcional) O sistema deve exibir, apenas para o Protetor cadastrante (nunca publicamente), a quantidade de interesses recebidos por um animal.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spacing w:line="260" w:lineRule="auto"/>
              <w:jc w:val="center"/>
              <w:rPr>
                <w:sz w:val="24"/>
                <w:szCs w:val="24"/>
              </w:rPr>
            </w:pPr>
            <w:r w:rsidDel="00000000" w:rsidR="00000000" w:rsidRPr="00000000">
              <w:rPr>
                <w:sz w:val="22"/>
                <w:szCs w:val="22"/>
                <w:rtl w:val="0"/>
              </w:rPr>
              <w:t xml:space="preserve">Baixa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spacing w:line="260" w:lineRule="auto"/>
              <w:jc w:val="center"/>
              <w:rPr>
                <w:sz w:val="24"/>
                <w:szCs w:val="24"/>
              </w:rPr>
            </w:pPr>
            <w:r w:rsidDel="00000000" w:rsidR="00000000" w:rsidRPr="00000000">
              <w:rPr>
                <w:b w:val="1"/>
                <w:bCs w:val="1"/>
                <w:sz w:val="22"/>
                <w:szCs w:val="22"/>
                <w:rtl w:val="0"/>
              </w:rPr>
              <w:t xml:space="preserve">RF13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line="260" w:lineRule="auto"/>
              <w:rPr>
                <w:sz w:val="24"/>
                <w:szCs w:val="24"/>
              </w:rPr>
            </w:pPr>
            <w:r w:rsidDel="00000000" w:rsidR="00000000" w:rsidRPr="00000000">
              <w:rPr>
                <w:sz w:val="22"/>
                <w:szCs w:val="22"/>
                <w:rtl w:val="0"/>
              </w:rPr>
              <w:t xml:space="preserve">Antes de confirmar o interesse em um animal, o sistema deve exibir um aviso de compromisso e guarda responsável (com base na legislação federal aplicável), exigindo aceite explícito (checkbox) do Adotante.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9">
            <w:pPr>
              <w:spacing w:line="260" w:lineRule="auto"/>
              <w:jc w:val="center"/>
              <w:rPr>
                <w:sz w:val="24"/>
                <w:szCs w:val="24"/>
              </w:rPr>
            </w:pPr>
            <w:r w:rsidDel="00000000" w:rsidR="00000000" w:rsidRPr="00000000">
              <w:rPr>
                <w:b w:val="1"/>
                <w:bCs w:val="1"/>
                <w:sz w:val="22"/>
                <w:szCs w:val="22"/>
                <w:rtl w:val="0"/>
              </w:rPr>
              <w:t xml:space="preserve">RF14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spacing w:line="260" w:lineRule="auto"/>
              <w:rPr>
                <w:sz w:val="24"/>
                <w:szCs w:val="24"/>
              </w:rPr>
            </w:pPr>
            <w:r w:rsidDel="00000000" w:rsidR="00000000" w:rsidRPr="00000000">
              <w:rPr>
                <w:sz w:val="22"/>
                <w:szCs w:val="22"/>
                <w:rtl w:val="0"/>
              </w:rPr>
              <w:t xml:space="preserve">A listagem de animais (RF07) e a demonstração de interesse (RF08) devem ser restritas ao mesmo estado do Usuario autenticado, comparando o campo estado do Usuario com o campo estado do Animal (herdado do Protetor que o cadastrou). A comparação é feita por texto, sem cálculo de distância geográfica. O Visitante e o Abrigo autenticado visualizam animais de todos os estados, mas não podem demonstrar interesse.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spacing w:line="260" w:lineRule="auto"/>
              <w:jc w:val="center"/>
              <w:rPr>
                <w:sz w:val="24"/>
                <w:szCs w:val="24"/>
              </w:rPr>
            </w:pPr>
            <w:r w:rsidDel="00000000" w:rsidR="00000000" w:rsidRPr="00000000">
              <w:rPr>
                <w:b w:val="1"/>
                <w:bCs w:val="1"/>
                <w:sz w:val="22"/>
                <w:szCs w:val="22"/>
                <w:rtl w:val="0"/>
              </w:rPr>
              <w:t xml:space="preserve">RF15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spacing w:line="260" w:lineRule="auto"/>
              <w:rPr>
                <w:sz w:val="24"/>
                <w:szCs w:val="24"/>
              </w:rPr>
            </w:pPr>
            <w:r w:rsidDel="00000000" w:rsidR="00000000" w:rsidRPr="00000000">
              <w:rPr>
                <w:sz w:val="22"/>
                <w:szCs w:val="22"/>
                <w:rtl w:val="0"/>
              </w:rPr>
              <w:t xml:space="preserve">Antes de finalizar o registro de interesse (RF08), o sistema deve apresentar uma triagem em 3 partes: moradia/família (tipo de moradia, convivência com crianças), rotina (tempo que o animal ficará sozinho, convivência com outros animais, programação de viagem) e contato (melhor momento para contato). Cada pergunta é de preenchimento obrigatório: o Adotante responde à pergunta OU marca explicitamente “Prefiro responder diretamente ao Protetor” (exceto Contato, que é crucial neste processo).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F">
            <w:pPr>
              <w:spacing w:line="260" w:lineRule="auto"/>
              <w:jc w:val="center"/>
              <w:rPr>
                <w:sz w:val="24"/>
                <w:szCs w:val="24"/>
              </w:rPr>
            </w:pPr>
            <w:r w:rsidDel="00000000" w:rsidR="00000000" w:rsidRPr="00000000">
              <w:rPr>
                <w:b w:val="1"/>
                <w:bCs w:val="1"/>
                <w:sz w:val="22"/>
                <w:szCs w:val="22"/>
                <w:rtl w:val="0"/>
              </w:rPr>
              <w:t xml:space="preserve">RF16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spacing w:line="260" w:lineRule="auto"/>
              <w:rPr>
                <w:sz w:val="24"/>
                <w:szCs w:val="24"/>
              </w:rPr>
            </w:pPr>
            <w:r w:rsidDel="00000000" w:rsidR="00000000" w:rsidRPr="00000000">
              <w:rPr>
                <w:sz w:val="22"/>
                <w:szCs w:val="22"/>
                <w:rtl w:val="0"/>
              </w:rPr>
              <w:t xml:space="preserve">O sistema deve permitir o upload de uma ou mais imagens do animal no momento do cadastro (RF04/RF05). As imagens são armazenadas em um serviço de armazenamento em nuvem (Amazon S3); o banco de dados guarda apenas as URLs correspondentes.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spacing w:line="260" w:lineRule="auto"/>
              <w:jc w:val="center"/>
              <w:rPr>
                <w:sz w:val="24"/>
                <w:szCs w:val="24"/>
              </w:rPr>
            </w:pPr>
            <w:r w:rsidDel="00000000" w:rsidR="00000000" w:rsidRPr="00000000">
              <w:rPr>
                <w:b w:val="1"/>
                <w:bCs w:val="1"/>
                <w:sz w:val="22"/>
                <w:szCs w:val="22"/>
                <w:rtl w:val="0"/>
              </w:rPr>
              <w:t xml:space="preserve">RF17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line="260" w:lineRule="auto"/>
              <w:rPr>
                <w:sz w:val="24"/>
                <w:szCs w:val="24"/>
              </w:rPr>
            </w:pPr>
            <w:r w:rsidDel="00000000" w:rsidR="00000000" w:rsidRPr="00000000">
              <w:rPr>
                <w:sz w:val="22"/>
                <w:szCs w:val="22"/>
                <w:rtl w:val="0"/>
              </w:rPr>
              <w:t xml:space="preserve">O sistema deve permitir que Usuario e Abrigo autenticados visualizem e editem os dados da própria conta. São editáveis: nome (ou nome institucional e razão social, no caso do Abrigo), telefone, e-mail, CEP e número do endereço. O documento de identificação (CPF ou CNPJ) não é editável, por identificar unicamente a conta. A alteração de senha exige a senha atual e a confirmação da nova senha, e a nova senha é armazenada criptografada em BCrypt (RNF02). A alteração do endereço altera o estado usado pelos filtros do RF07 e do RF14.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line="260" w:lineRule="auto"/>
              <w:jc w:val="center"/>
              <w:rPr>
                <w:sz w:val="24"/>
                <w:szCs w:val="24"/>
              </w:rPr>
            </w:pPr>
            <w:r w:rsidDel="00000000" w:rsidR="00000000" w:rsidRPr="00000000">
              <w:rPr>
                <w:sz w:val="22"/>
                <w:szCs w:val="22"/>
                <w:rtl w:val="0"/>
              </w:rPr>
              <w:t xml:space="preserve">Alta</w:t>
            </w:r>
            <w:r w:rsidDel="00000000" w:rsidR="00000000" w:rsidRPr="00000000">
              <w:rPr>
                <w:rtl w:val="0"/>
              </w:rPr>
            </w:r>
          </w:p>
        </w:tc>
      </w:tr>
    </w:tbl>
    <w:p w:rsidR="00000000" w:rsidDel="00000000" w:rsidP="00000000" w:rsidRDefault="00000000" w:rsidRPr="00000000" w14:paraId="000000A5">
      <w:pPr>
        <w:pStyle w:val="Heading2"/>
        <w:spacing w:after="160" w:before="240" w:lineRule="auto"/>
        <w:rPr>
          <w:sz w:val="28"/>
          <w:szCs w:val="28"/>
        </w:rPr>
      </w:pPr>
      <w:r w:rsidDel="00000000" w:rsidR="00000000" w:rsidRPr="00000000">
        <w:rPr>
          <w:b w:val="1"/>
          <w:bCs w:val="1"/>
          <w:color w:val="000000"/>
          <w:rtl w:val="0"/>
        </w:rPr>
        <w:t xml:space="preserve">3.2 Requisitos Não Funcionais</w:t>
      </w: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6370"/>
        <w:tblGridChange w:id="0">
          <w:tblGrid>
            <w:gridCol w:w="900"/>
            <w:gridCol w:w="1800"/>
            <w:gridCol w:w="6370"/>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A6">
            <w:pPr>
              <w:spacing w:line="260" w:lineRule="auto"/>
              <w:jc w:val="center"/>
              <w:rPr>
                <w:sz w:val="24"/>
                <w:szCs w:val="24"/>
              </w:rPr>
            </w:pPr>
            <w:r w:rsidDel="00000000" w:rsidR="00000000" w:rsidRPr="00000000">
              <w:rPr>
                <w:b w:val="1"/>
                <w:bCs w:val="1"/>
                <w:sz w:val="22"/>
                <w:szCs w:val="22"/>
                <w:rtl w:val="0"/>
              </w:rPr>
              <w:t xml:space="preserve">ID</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A7">
            <w:pPr>
              <w:spacing w:line="260" w:lineRule="auto"/>
              <w:rPr>
                <w:sz w:val="24"/>
                <w:szCs w:val="24"/>
              </w:rPr>
            </w:pPr>
            <w:r w:rsidDel="00000000" w:rsidR="00000000" w:rsidRPr="00000000">
              <w:rPr>
                <w:b w:val="1"/>
                <w:bCs w:val="1"/>
                <w:sz w:val="22"/>
                <w:szCs w:val="22"/>
                <w:rtl w:val="0"/>
              </w:rPr>
              <w:t xml:space="preserve">Categoria</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A8">
            <w:pPr>
              <w:spacing w:line="260" w:lineRule="auto"/>
              <w:rPr>
                <w:sz w:val="24"/>
                <w:szCs w:val="24"/>
              </w:rPr>
            </w:pPr>
            <w:r w:rsidDel="00000000" w:rsidR="00000000" w:rsidRPr="00000000">
              <w:rPr>
                <w:b w:val="1"/>
                <w:bCs w:val="1"/>
                <w:sz w:val="22"/>
                <w:szCs w:val="22"/>
                <w:rtl w:val="0"/>
              </w:rPr>
              <w:t xml:space="preserve">Descrição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spacing w:line="260" w:lineRule="auto"/>
              <w:jc w:val="center"/>
              <w:rPr>
                <w:sz w:val="24"/>
                <w:szCs w:val="24"/>
              </w:rPr>
            </w:pPr>
            <w:r w:rsidDel="00000000" w:rsidR="00000000" w:rsidRPr="00000000">
              <w:rPr>
                <w:b w:val="1"/>
                <w:bCs w:val="1"/>
                <w:sz w:val="22"/>
                <w:szCs w:val="22"/>
                <w:rtl w:val="0"/>
              </w:rPr>
              <w:t xml:space="preserve">RNF01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spacing w:line="260" w:lineRule="auto"/>
              <w:rPr>
                <w:sz w:val="24"/>
                <w:szCs w:val="24"/>
              </w:rPr>
            </w:pPr>
            <w:r w:rsidDel="00000000" w:rsidR="00000000" w:rsidRPr="00000000">
              <w:rPr>
                <w:sz w:val="22"/>
                <w:szCs w:val="22"/>
                <w:rtl w:val="0"/>
              </w:rPr>
              <w:t xml:space="preserve">Usabilidade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spacing w:line="260" w:lineRule="auto"/>
              <w:rPr>
                <w:sz w:val="24"/>
                <w:szCs w:val="24"/>
              </w:rPr>
            </w:pPr>
            <w:r w:rsidDel="00000000" w:rsidR="00000000" w:rsidRPr="00000000">
              <w:rPr>
                <w:sz w:val="22"/>
                <w:szCs w:val="22"/>
                <w:rtl w:val="0"/>
              </w:rPr>
              <w:t xml:space="preserve">O sistema deve ser responsivo, funcionando corretamente em dispositivos móveis e desktop.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spacing w:line="260" w:lineRule="auto"/>
              <w:jc w:val="center"/>
              <w:rPr>
                <w:sz w:val="24"/>
                <w:szCs w:val="24"/>
              </w:rPr>
            </w:pPr>
            <w:r w:rsidDel="00000000" w:rsidR="00000000" w:rsidRPr="00000000">
              <w:rPr>
                <w:b w:val="1"/>
                <w:bCs w:val="1"/>
                <w:sz w:val="22"/>
                <w:szCs w:val="22"/>
                <w:rtl w:val="0"/>
              </w:rPr>
              <w:t xml:space="preserve">RNF02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spacing w:line="260" w:lineRule="auto"/>
              <w:rPr>
                <w:sz w:val="24"/>
                <w:szCs w:val="24"/>
              </w:rPr>
            </w:pPr>
            <w:r w:rsidDel="00000000" w:rsidR="00000000" w:rsidRPr="00000000">
              <w:rPr>
                <w:sz w:val="22"/>
                <w:szCs w:val="22"/>
                <w:rtl w:val="0"/>
              </w:rPr>
              <w:t xml:space="preserve">Segurança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spacing w:line="260" w:lineRule="auto"/>
              <w:rPr>
                <w:sz w:val="24"/>
                <w:szCs w:val="24"/>
              </w:rPr>
            </w:pPr>
            <w:r w:rsidDel="00000000" w:rsidR="00000000" w:rsidRPr="00000000">
              <w:rPr>
                <w:sz w:val="22"/>
                <w:szCs w:val="22"/>
                <w:rtl w:val="0"/>
              </w:rPr>
              <w:t xml:space="preserve">As senhas devem ser armazenadas de forma criptografada (BCrypt), tanto para Usuario quanto para Abrigo.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F">
            <w:pPr>
              <w:spacing w:line="260" w:lineRule="auto"/>
              <w:jc w:val="center"/>
              <w:rPr>
                <w:sz w:val="24"/>
                <w:szCs w:val="24"/>
              </w:rPr>
            </w:pPr>
            <w:r w:rsidDel="00000000" w:rsidR="00000000" w:rsidRPr="00000000">
              <w:rPr>
                <w:b w:val="1"/>
                <w:bCs w:val="1"/>
                <w:sz w:val="22"/>
                <w:szCs w:val="22"/>
                <w:rtl w:val="0"/>
              </w:rPr>
              <w:t xml:space="preserve">RNF03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spacing w:line="260" w:lineRule="auto"/>
              <w:rPr>
                <w:sz w:val="24"/>
                <w:szCs w:val="24"/>
              </w:rPr>
            </w:pPr>
            <w:r w:rsidDel="00000000" w:rsidR="00000000" w:rsidRPr="00000000">
              <w:rPr>
                <w:sz w:val="22"/>
                <w:szCs w:val="22"/>
                <w:rtl w:val="0"/>
              </w:rPr>
              <w:t xml:space="preserve">Segurança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spacing w:line="260" w:lineRule="auto"/>
              <w:rPr>
                <w:sz w:val="24"/>
                <w:szCs w:val="24"/>
              </w:rPr>
            </w:pPr>
            <w:r w:rsidDel="00000000" w:rsidR="00000000" w:rsidRPr="00000000">
              <w:rPr>
                <w:sz w:val="22"/>
                <w:szCs w:val="22"/>
                <w:rtl w:val="0"/>
              </w:rPr>
              <w:t xml:space="preserve">O acesso aos endpoints da API deve ser controlado por autenticação JWT, distinguindo entre Usuario e Abrigo no momento da autorização.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2">
            <w:pPr>
              <w:spacing w:line="260" w:lineRule="auto"/>
              <w:jc w:val="center"/>
              <w:rPr>
                <w:sz w:val="24"/>
                <w:szCs w:val="24"/>
              </w:rPr>
            </w:pPr>
            <w:r w:rsidDel="00000000" w:rsidR="00000000" w:rsidRPr="00000000">
              <w:rPr>
                <w:b w:val="1"/>
                <w:bCs w:val="1"/>
                <w:sz w:val="22"/>
                <w:szCs w:val="22"/>
                <w:rtl w:val="0"/>
              </w:rPr>
              <w:t xml:space="preserve">RNF04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spacing w:line="260" w:lineRule="auto"/>
              <w:rPr>
                <w:sz w:val="24"/>
                <w:szCs w:val="24"/>
              </w:rPr>
            </w:pPr>
            <w:r w:rsidDel="00000000" w:rsidR="00000000" w:rsidRPr="00000000">
              <w:rPr>
                <w:sz w:val="22"/>
                <w:szCs w:val="22"/>
                <w:rtl w:val="0"/>
              </w:rPr>
              <w:t xml:space="preserve">Qualidade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spacing w:line="260" w:lineRule="auto"/>
              <w:rPr>
                <w:sz w:val="24"/>
                <w:szCs w:val="24"/>
              </w:rPr>
            </w:pPr>
            <w:r w:rsidDel="00000000" w:rsidR="00000000" w:rsidRPr="00000000">
              <w:rPr>
                <w:sz w:val="22"/>
                <w:szCs w:val="22"/>
                <w:rtl w:val="0"/>
              </w:rPr>
              <w:t xml:space="preserve">O sistema deve ter cobertura mínima de 70% de testes automatizados (JUnit no backend, Jest no frontend).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5">
            <w:pPr>
              <w:spacing w:line="260" w:lineRule="auto"/>
              <w:jc w:val="center"/>
              <w:rPr>
                <w:sz w:val="24"/>
                <w:szCs w:val="24"/>
              </w:rPr>
            </w:pPr>
            <w:r w:rsidDel="00000000" w:rsidR="00000000" w:rsidRPr="00000000">
              <w:rPr>
                <w:b w:val="1"/>
                <w:bCs w:val="1"/>
                <w:sz w:val="22"/>
                <w:szCs w:val="22"/>
                <w:rtl w:val="0"/>
              </w:rPr>
              <w:t xml:space="preserve">RNF05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spacing w:line="260" w:lineRule="auto"/>
              <w:rPr>
                <w:sz w:val="24"/>
                <w:szCs w:val="24"/>
              </w:rPr>
            </w:pPr>
            <w:r w:rsidDel="00000000" w:rsidR="00000000" w:rsidRPr="00000000">
              <w:rPr>
                <w:sz w:val="22"/>
                <w:szCs w:val="22"/>
                <w:rtl w:val="0"/>
              </w:rPr>
              <w:t xml:space="preserve">Manutenibilidade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spacing w:line="260" w:lineRule="auto"/>
              <w:rPr>
                <w:sz w:val="24"/>
                <w:szCs w:val="24"/>
              </w:rPr>
            </w:pPr>
            <w:r w:rsidDel="00000000" w:rsidR="00000000" w:rsidRPr="00000000">
              <w:rPr>
                <w:sz w:val="22"/>
                <w:szCs w:val="22"/>
                <w:rtl w:val="0"/>
              </w:rPr>
              <w:t xml:space="preserve">O código-fonte deve estar hospedado em repositório público no GitHub, com histórico de commits organizado.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8">
            <w:pPr>
              <w:spacing w:line="260" w:lineRule="auto"/>
              <w:jc w:val="center"/>
              <w:rPr>
                <w:sz w:val="24"/>
                <w:szCs w:val="24"/>
              </w:rPr>
            </w:pPr>
            <w:r w:rsidDel="00000000" w:rsidR="00000000" w:rsidRPr="00000000">
              <w:rPr>
                <w:b w:val="1"/>
                <w:bCs w:val="1"/>
                <w:sz w:val="22"/>
                <w:szCs w:val="22"/>
                <w:rtl w:val="0"/>
              </w:rPr>
              <w:t xml:space="preserve">RNF06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spacing w:line="260" w:lineRule="auto"/>
              <w:rPr>
                <w:sz w:val="24"/>
                <w:szCs w:val="24"/>
              </w:rPr>
            </w:pPr>
            <w:r w:rsidDel="00000000" w:rsidR="00000000" w:rsidRPr="00000000">
              <w:rPr>
                <w:sz w:val="22"/>
                <w:szCs w:val="22"/>
                <w:rtl w:val="0"/>
              </w:rPr>
              <w:t xml:space="preserve">Disponibilidade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spacing w:line="260" w:lineRule="auto"/>
              <w:rPr>
                <w:sz w:val="24"/>
                <w:szCs w:val="24"/>
              </w:rPr>
            </w:pPr>
            <w:r w:rsidDel="00000000" w:rsidR="00000000" w:rsidRPr="00000000">
              <w:rPr>
                <w:sz w:val="22"/>
                <w:szCs w:val="22"/>
                <w:rtl w:val="0"/>
              </w:rPr>
              <w:t xml:space="preserve">O sistema deve ser implantado (deploy) em ambiente acessível publicamente por link.</w:t>
            </w:r>
            <w:r w:rsidDel="00000000" w:rsidR="00000000" w:rsidRPr="00000000">
              <w:rPr>
                <w:rtl w:val="0"/>
              </w:rPr>
            </w:r>
          </w:p>
        </w:tc>
      </w:tr>
    </w:tbl>
    <w:p w:rsidR="00000000" w:rsidDel="00000000" w:rsidP="00000000" w:rsidRDefault="00000000" w:rsidRPr="00000000" w14:paraId="000000BB">
      <w:pPr>
        <w:pStyle w:val="Heading1"/>
        <w:spacing w:after="160" w:before="360" w:lineRule="auto"/>
        <w:rPr>
          <w:sz w:val="34"/>
          <w:szCs w:val="34"/>
        </w:rPr>
      </w:pPr>
      <w:r w:rsidDel="00000000" w:rsidR="00000000" w:rsidRPr="00000000">
        <w:rPr>
          <w:b w:val="1"/>
          <w:bCs w:val="1"/>
          <w:color w:val="000000"/>
          <w:sz w:val="30"/>
          <w:szCs w:val="30"/>
          <w:rtl w:val="0"/>
        </w:rPr>
        <w:t xml:space="preserve">4. Atores do Sistema</w:t>
      </w:r>
      <w:r w:rsidDel="00000000" w:rsidR="00000000" w:rsidRPr="00000000">
        <w:rPr>
          <w:rtl w:val="0"/>
        </w:rPr>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70"/>
        <w:tblGridChange w:id="0">
          <w:tblGrid>
            <w:gridCol w:w="1700"/>
            <w:gridCol w:w="7370"/>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BC">
            <w:pPr>
              <w:spacing w:line="260" w:lineRule="auto"/>
              <w:rPr>
                <w:sz w:val="24"/>
                <w:szCs w:val="24"/>
              </w:rPr>
            </w:pPr>
            <w:r w:rsidDel="00000000" w:rsidR="00000000" w:rsidRPr="00000000">
              <w:rPr>
                <w:b w:val="1"/>
                <w:bCs w:val="1"/>
                <w:sz w:val="22"/>
                <w:szCs w:val="22"/>
                <w:rtl w:val="0"/>
              </w:rPr>
              <w:t xml:space="preserve">Ator</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BD">
            <w:pPr>
              <w:spacing w:line="260" w:lineRule="auto"/>
              <w:rPr>
                <w:sz w:val="24"/>
                <w:szCs w:val="24"/>
              </w:rPr>
            </w:pPr>
            <w:r w:rsidDel="00000000" w:rsidR="00000000" w:rsidRPr="00000000">
              <w:rPr>
                <w:b w:val="1"/>
                <w:bCs w:val="1"/>
                <w:sz w:val="22"/>
                <w:szCs w:val="22"/>
                <w:rtl w:val="0"/>
              </w:rPr>
              <w:t xml:space="preserve">Descrição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spacing w:line="260" w:lineRule="auto"/>
              <w:rPr>
                <w:sz w:val="24"/>
                <w:szCs w:val="24"/>
              </w:rPr>
            </w:pPr>
            <w:r w:rsidDel="00000000" w:rsidR="00000000" w:rsidRPr="00000000">
              <w:rPr>
                <w:b w:val="1"/>
                <w:bCs w:val="1"/>
                <w:sz w:val="22"/>
                <w:szCs w:val="22"/>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line="260" w:lineRule="auto"/>
              <w:rPr>
                <w:sz w:val="24"/>
                <w:szCs w:val="24"/>
              </w:rPr>
            </w:pPr>
            <w:r w:rsidDel="00000000" w:rsidR="00000000" w:rsidRPr="00000000">
              <w:rPr>
                <w:sz w:val="22"/>
                <w:szCs w:val="22"/>
                <w:rtl w:val="0"/>
              </w:rPr>
              <w:t xml:space="preserve">Pessoa física (identificada por CPF). Pode demonstrar interesse em adotar um animal e/ou cadastrar um animal que resgatou por conta própria, a mesma conta cobre os dois casos. Rótulo público: Protetor (ao cadastrar), Adotante (ao navegar) ou Candidato a Tutor (com interesse já registrado).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0">
            <w:pPr>
              <w:spacing w:line="260" w:lineRule="auto"/>
              <w:rPr>
                <w:sz w:val="24"/>
                <w:szCs w:val="24"/>
              </w:rPr>
            </w:pPr>
            <w:r w:rsidDel="00000000" w:rsidR="00000000" w:rsidRPr="00000000">
              <w:rPr>
                <w:b w:val="1"/>
                <w:bCs w:val="1"/>
                <w:sz w:val="22"/>
                <w:szCs w:val="22"/>
                <w:rtl w:val="0"/>
              </w:rPr>
              <w:t xml:space="preserve">Abrigo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line="260" w:lineRule="auto"/>
              <w:rPr>
                <w:sz w:val="24"/>
                <w:szCs w:val="24"/>
              </w:rPr>
            </w:pPr>
            <w:r w:rsidDel="00000000" w:rsidR="00000000" w:rsidRPr="00000000">
              <w:rPr>
                <w:sz w:val="22"/>
                <w:szCs w:val="22"/>
                <w:rtl w:val="0"/>
              </w:rPr>
              <w:t xml:space="preserve">Instituição (identificada por CNPJ), com login compartilhado entre seus funcionários, se esse for o caso. Cadastra animais disponíveis para adoção e gerencia os interesses recebidos. Rótulo público: Protetor.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spacing w:line="260" w:lineRule="auto"/>
              <w:rPr>
                <w:sz w:val="24"/>
                <w:szCs w:val="24"/>
              </w:rPr>
            </w:pPr>
            <w:r w:rsidDel="00000000" w:rsidR="00000000" w:rsidRPr="00000000">
              <w:rPr>
                <w:b w:val="1"/>
                <w:bCs w:val="1"/>
                <w:sz w:val="22"/>
                <w:szCs w:val="22"/>
                <w:rtl w:val="0"/>
              </w:rPr>
              <w:t xml:space="preserve">Visitante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spacing w:line="260" w:lineRule="auto"/>
              <w:rPr>
                <w:sz w:val="24"/>
                <w:szCs w:val="24"/>
              </w:rPr>
            </w:pPr>
            <w:r w:rsidDel="00000000" w:rsidR="00000000" w:rsidRPr="00000000">
              <w:rPr>
                <w:sz w:val="22"/>
                <w:szCs w:val="22"/>
                <w:rtl w:val="0"/>
              </w:rPr>
              <w:t xml:space="preserve">Pessoa não autenticada. Pode visualizar a listagem e o perfil dos animais de todos os estados, mas precisa se cadastrar como Usuario para demonstrar interesse.</w:t>
            </w:r>
            <w:r w:rsidDel="00000000" w:rsidR="00000000" w:rsidRPr="00000000">
              <w:rPr>
                <w:rtl w:val="0"/>
              </w:rPr>
            </w:r>
          </w:p>
        </w:tc>
      </w:tr>
    </w:tbl>
    <w:p w:rsidR="00000000" w:rsidDel="00000000" w:rsidP="00000000" w:rsidRDefault="00000000" w:rsidRPr="00000000" w14:paraId="000000C4">
      <w:pPr>
        <w:pStyle w:val="Heading1"/>
        <w:spacing w:after="160" w:before="360" w:lineRule="auto"/>
        <w:rPr>
          <w:sz w:val="34"/>
          <w:szCs w:val="34"/>
        </w:rPr>
      </w:pPr>
      <w:r w:rsidDel="00000000" w:rsidR="00000000" w:rsidRPr="00000000">
        <w:rPr>
          <w:b w:val="1"/>
          <w:bCs w:val="1"/>
          <w:color w:val="000000"/>
          <w:sz w:val="30"/>
          <w:szCs w:val="30"/>
          <w:rtl w:val="0"/>
        </w:rPr>
        <w:t xml:space="preserve">5. Casos de Uso (Visão Geral)</w:t>
      </w:r>
      <w:r w:rsidDel="00000000" w:rsidR="00000000" w:rsidRPr="00000000">
        <w:rPr>
          <w:rtl w:val="0"/>
        </w:rPr>
      </w:r>
    </w:p>
    <w:p w:rsidR="00000000" w:rsidDel="00000000" w:rsidP="00000000" w:rsidRDefault="00000000" w:rsidRPr="00000000" w14:paraId="000000C5">
      <w:pPr>
        <w:spacing w:after="120" w:line="276" w:lineRule="auto"/>
        <w:jc w:val="both"/>
        <w:rPr>
          <w:sz w:val="24"/>
          <w:szCs w:val="24"/>
        </w:rPr>
      </w:pPr>
      <w:r w:rsidDel="00000000" w:rsidR="00000000" w:rsidRPr="00000000">
        <w:rPr>
          <w:i w:val="1"/>
          <w:iCs w:val="1"/>
          <w:sz w:val="24"/>
          <w:szCs w:val="24"/>
          <w:rtl w:val="0"/>
        </w:rPr>
        <w:t xml:space="preserve">A especificação detalhada de cada caso de uso (ator, pré-condições, fluxo principal, fluxos alternativos, pós-condições e regras de negócio) está no documento “Especificação de Caso de Uso”.</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500"/>
        <w:gridCol w:w="2100"/>
        <w:gridCol w:w="3670"/>
        <w:tblGridChange w:id="0">
          <w:tblGrid>
            <w:gridCol w:w="800"/>
            <w:gridCol w:w="2500"/>
            <w:gridCol w:w="2100"/>
            <w:gridCol w:w="3670"/>
          </w:tblGrid>
        </w:tblGridChange>
      </w:tblGrid>
      <w:tr>
        <w:trPr>
          <w:cantSplit w:val="0"/>
          <w:tblHeader w:val="1"/>
        </w:trPr>
        <w:tc>
          <w:tcPr>
            <w:shd w:fill="efefef" w:val="clear"/>
            <w:tcMar>
              <w:top w:w="80.0" w:type="dxa"/>
              <w:left w:w="100.0" w:type="dxa"/>
              <w:bottom w:w="80.0" w:type="dxa"/>
              <w:right w:w="100.0" w:type="dxa"/>
            </w:tcMar>
          </w:tcPr>
          <w:p w:rsidR="00000000" w:rsidDel="00000000" w:rsidP="00000000" w:rsidRDefault="00000000" w:rsidRPr="00000000" w14:paraId="000000C6">
            <w:pPr>
              <w:spacing w:line="260" w:lineRule="auto"/>
              <w:jc w:val="center"/>
              <w:rPr>
                <w:sz w:val="24"/>
                <w:szCs w:val="24"/>
              </w:rPr>
            </w:pPr>
            <w:r w:rsidDel="00000000" w:rsidR="00000000" w:rsidRPr="00000000">
              <w:rPr>
                <w:b w:val="1"/>
                <w:bCs w:val="1"/>
                <w:sz w:val="22"/>
                <w:szCs w:val="22"/>
                <w:rtl w:val="0"/>
              </w:rPr>
              <w:t xml:space="preserve">ID</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C7">
            <w:pPr>
              <w:spacing w:line="260" w:lineRule="auto"/>
              <w:rPr>
                <w:sz w:val="24"/>
                <w:szCs w:val="24"/>
              </w:rPr>
            </w:pPr>
            <w:r w:rsidDel="00000000" w:rsidR="00000000" w:rsidRPr="00000000">
              <w:rPr>
                <w:b w:val="1"/>
                <w:bCs w:val="1"/>
                <w:sz w:val="22"/>
                <w:szCs w:val="22"/>
                <w:rtl w:val="0"/>
              </w:rPr>
              <w:t xml:space="preserve">Nome</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C8">
            <w:pPr>
              <w:spacing w:line="260" w:lineRule="auto"/>
              <w:rPr>
                <w:sz w:val="24"/>
                <w:szCs w:val="24"/>
              </w:rPr>
            </w:pPr>
            <w:r w:rsidDel="00000000" w:rsidR="00000000" w:rsidRPr="00000000">
              <w:rPr>
                <w:b w:val="1"/>
                <w:bCs w:val="1"/>
                <w:sz w:val="22"/>
                <w:szCs w:val="22"/>
                <w:rtl w:val="0"/>
              </w:rPr>
              <w:t xml:space="preserve">Ator Principal</w:t>
            </w:r>
            <w:r w:rsidDel="00000000" w:rsidR="00000000" w:rsidRPr="00000000">
              <w:rPr>
                <w:rtl w:val="0"/>
              </w:rPr>
            </w:r>
          </w:p>
        </w:tc>
        <w:tc>
          <w:tcPr>
            <w:shd w:fill="efefef" w:val="clear"/>
            <w:tcMar>
              <w:top w:w="80.0" w:type="dxa"/>
              <w:left w:w="100.0" w:type="dxa"/>
              <w:bottom w:w="80.0" w:type="dxa"/>
              <w:right w:w="100.0" w:type="dxa"/>
            </w:tcMar>
          </w:tcPr>
          <w:p w:rsidR="00000000" w:rsidDel="00000000" w:rsidP="00000000" w:rsidRDefault="00000000" w:rsidRPr="00000000" w14:paraId="000000C9">
            <w:pPr>
              <w:spacing w:line="260" w:lineRule="auto"/>
              <w:rPr>
                <w:sz w:val="24"/>
                <w:szCs w:val="24"/>
              </w:rPr>
            </w:pPr>
            <w:r w:rsidDel="00000000" w:rsidR="00000000" w:rsidRPr="00000000">
              <w:rPr>
                <w:b w:val="1"/>
                <w:bCs w:val="1"/>
                <w:sz w:val="22"/>
                <w:szCs w:val="22"/>
                <w:rtl w:val="0"/>
              </w:rPr>
              <w:t xml:space="preserve">Descrição Breve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A">
            <w:pPr>
              <w:spacing w:line="260" w:lineRule="auto"/>
              <w:jc w:val="center"/>
              <w:rPr>
                <w:sz w:val="24"/>
                <w:szCs w:val="24"/>
              </w:rPr>
            </w:pPr>
            <w:r w:rsidDel="00000000" w:rsidR="00000000" w:rsidRPr="00000000">
              <w:rPr>
                <w:b w:val="1"/>
                <w:bCs w:val="1"/>
                <w:sz w:val="22"/>
                <w:szCs w:val="22"/>
                <w:rtl w:val="0"/>
              </w:rPr>
              <w:t xml:space="preserve">UC01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spacing w:line="260" w:lineRule="auto"/>
              <w:rPr>
                <w:sz w:val="24"/>
                <w:szCs w:val="24"/>
              </w:rPr>
            </w:pPr>
            <w:r w:rsidDel="00000000" w:rsidR="00000000" w:rsidRPr="00000000">
              <w:rPr>
                <w:sz w:val="22"/>
                <w:szCs w:val="22"/>
                <w:rtl w:val="0"/>
              </w:rPr>
              <w:t xml:space="preserve">Cadastrar Usuário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spacing w:line="260" w:lineRule="auto"/>
              <w:rPr>
                <w:sz w:val="24"/>
                <w:szCs w:val="24"/>
              </w:rPr>
            </w:pPr>
            <w:r w:rsidDel="00000000" w:rsidR="00000000" w:rsidRPr="00000000">
              <w:rPr>
                <w:sz w:val="22"/>
                <w:szCs w:val="22"/>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spacing w:line="260" w:lineRule="auto"/>
              <w:rPr>
                <w:sz w:val="24"/>
                <w:szCs w:val="24"/>
              </w:rPr>
            </w:pPr>
            <w:r w:rsidDel="00000000" w:rsidR="00000000" w:rsidRPr="00000000">
              <w:rPr>
                <w:sz w:val="22"/>
                <w:szCs w:val="22"/>
                <w:rtl w:val="0"/>
              </w:rPr>
              <w:t xml:space="preserve">Criação de conta de pessoa física (CPF).</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E">
            <w:pPr>
              <w:spacing w:line="260" w:lineRule="auto"/>
              <w:jc w:val="center"/>
              <w:rPr>
                <w:sz w:val="24"/>
                <w:szCs w:val="24"/>
              </w:rPr>
            </w:pPr>
            <w:r w:rsidDel="00000000" w:rsidR="00000000" w:rsidRPr="00000000">
              <w:rPr>
                <w:b w:val="1"/>
                <w:bCs w:val="1"/>
                <w:sz w:val="22"/>
                <w:szCs w:val="22"/>
                <w:rtl w:val="0"/>
              </w:rPr>
              <w:t xml:space="preserve">UC02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spacing w:line="260" w:lineRule="auto"/>
              <w:rPr>
                <w:sz w:val="24"/>
                <w:szCs w:val="24"/>
              </w:rPr>
            </w:pPr>
            <w:r w:rsidDel="00000000" w:rsidR="00000000" w:rsidRPr="00000000">
              <w:rPr>
                <w:sz w:val="22"/>
                <w:szCs w:val="22"/>
                <w:rtl w:val="0"/>
              </w:rPr>
              <w:t xml:space="preserve">Cadastrar Ong/Abrigo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line="260" w:lineRule="auto"/>
              <w:rPr>
                <w:sz w:val="24"/>
                <w:szCs w:val="24"/>
              </w:rPr>
            </w:pPr>
            <w:r w:rsidDel="00000000" w:rsidR="00000000" w:rsidRPr="00000000">
              <w:rPr>
                <w:sz w:val="22"/>
                <w:szCs w:val="22"/>
                <w:rtl w:val="0"/>
              </w:rPr>
              <w:t xml:space="preserve">Abrigo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spacing w:line="260" w:lineRule="auto"/>
              <w:rPr>
                <w:sz w:val="24"/>
                <w:szCs w:val="24"/>
              </w:rPr>
            </w:pPr>
            <w:r w:rsidDel="00000000" w:rsidR="00000000" w:rsidRPr="00000000">
              <w:rPr>
                <w:sz w:val="22"/>
                <w:szCs w:val="22"/>
                <w:rtl w:val="0"/>
              </w:rPr>
              <w:t xml:space="preserve">Criação de conta institucional (CNPJ).</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2">
            <w:pPr>
              <w:spacing w:line="260" w:lineRule="auto"/>
              <w:jc w:val="center"/>
              <w:rPr>
                <w:sz w:val="24"/>
                <w:szCs w:val="24"/>
              </w:rPr>
            </w:pPr>
            <w:r w:rsidDel="00000000" w:rsidR="00000000" w:rsidRPr="00000000">
              <w:rPr>
                <w:b w:val="1"/>
                <w:bCs w:val="1"/>
                <w:sz w:val="22"/>
                <w:szCs w:val="22"/>
                <w:rtl w:val="0"/>
              </w:rPr>
              <w:t xml:space="preserve">UC03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spacing w:line="260" w:lineRule="auto"/>
              <w:rPr>
                <w:sz w:val="24"/>
                <w:szCs w:val="24"/>
              </w:rPr>
            </w:pPr>
            <w:r w:rsidDel="00000000" w:rsidR="00000000" w:rsidRPr="00000000">
              <w:rPr>
                <w:sz w:val="22"/>
                <w:szCs w:val="22"/>
                <w:rtl w:val="0"/>
              </w:rPr>
              <w:t xml:space="preserve">Realizar Login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spacing w:line="260" w:lineRule="auto"/>
              <w:rPr>
                <w:sz w:val="24"/>
                <w:szCs w:val="24"/>
              </w:rPr>
            </w:pPr>
            <w:r w:rsidDel="00000000" w:rsidR="00000000" w:rsidRPr="00000000">
              <w:rPr>
                <w:sz w:val="22"/>
                <w:szCs w:val="22"/>
                <w:rtl w:val="0"/>
              </w:rPr>
              <w:t xml:space="preserve">Usuario / Abrigo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spacing w:line="260" w:lineRule="auto"/>
              <w:rPr>
                <w:sz w:val="24"/>
                <w:szCs w:val="24"/>
              </w:rPr>
            </w:pPr>
            <w:r w:rsidDel="00000000" w:rsidR="00000000" w:rsidRPr="00000000">
              <w:rPr>
                <w:sz w:val="22"/>
                <w:szCs w:val="22"/>
                <w:rtl w:val="0"/>
              </w:rPr>
              <w:t xml:space="preserve">Autenticação e emissão de token JWT.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6">
            <w:pPr>
              <w:spacing w:line="260" w:lineRule="auto"/>
              <w:jc w:val="center"/>
              <w:rPr>
                <w:sz w:val="24"/>
                <w:szCs w:val="24"/>
              </w:rPr>
            </w:pPr>
            <w:r w:rsidDel="00000000" w:rsidR="00000000" w:rsidRPr="00000000">
              <w:rPr>
                <w:b w:val="1"/>
                <w:bCs w:val="1"/>
                <w:sz w:val="22"/>
                <w:szCs w:val="22"/>
                <w:rtl w:val="0"/>
              </w:rPr>
              <w:t xml:space="preserve">UC04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spacing w:line="260" w:lineRule="auto"/>
              <w:rPr>
                <w:sz w:val="24"/>
                <w:szCs w:val="24"/>
              </w:rPr>
            </w:pPr>
            <w:r w:rsidDel="00000000" w:rsidR="00000000" w:rsidRPr="00000000">
              <w:rPr>
                <w:sz w:val="22"/>
                <w:szCs w:val="22"/>
                <w:rtl w:val="0"/>
              </w:rPr>
              <w:t xml:space="preserve">Cadastrar Animal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spacing w:line="260" w:lineRule="auto"/>
              <w:rPr>
                <w:sz w:val="24"/>
                <w:szCs w:val="24"/>
              </w:rPr>
            </w:pPr>
            <w:r w:rsidDel="00000000" w:rsidR="00000000" w:rsidRPr="00000000">
              <w:rPr>
                <w:sz w:val="22"/>
                <w:szCs w:val="22"/>
                <w:rtl w:val="0"/>
              </w:rPr>
              <w:t xml:space="preserve">Abrigo /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spacing w:line="260" w:lineRule="auto"/>
              <w:rPr>
                <w:sz w:val="24"/>
                <w:szCs w:val="24"/>
              </w:rPr>
            </w:pPr>
            <w:r w:rsidDel="00000000" w:rsidR="00000000" w:rsidRPr="00000000">
              <w:rPr>
                <w:sz w:val="22"/>
                <w:szCs w:val="22"/>
                <w:rtl w:val="0"/>
              </w:rPr>
              <w:t xml:space="preserve">Registro de um novo animal disponível para adoção.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A">
            <w:pPr>
              <w:spacing w:line="260" w:lineRule="auto"/>
              <w:jc w:val="center"/>
              <w:rPr>
                <w:sz w:val="24"/>
                <w:szCs w:val="24"/>
              </w:rPr>
            </w:pPr>
            <w:r w:rsidDel="00000000" w:rsidR="00000000" w:rsidRPr="00000000">
              <w:rPr>
                <w:b w:val="1"/>
                <w:bCs w:val="1"/>
                <w:sz w:val="22"/>
                <w:szCs w:val="22"/>
                <w:rtl w:val="0"/>
              </w:rPr>
              <w:t xml:space="preserve">UC05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spacing w:line="260" w:lineRule="auto"/>
              <w:rPr>
                <w:sz w:val="24"/>
                <w:szCs w:val="24"/>
              </w:rPr>
            </w:pPr>
            <w:r w:rsidDel="00000000" w:rsidR="00000000" w:rsidRPr="00000000">
              <w:rPr>
                <w:sz w:val="22"/>
                <w:szCs w:val="22"/>
                <w:rtl w:val="0"/>
              </w:rPr>
              <w:t xml:space="preserve">Editar/Remover Animal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spacing w:line="260" w:lineRule="auto"/>
              <w:rPr>
                <w:sz w:val="24"/>
                <w:szCs w:val="24"/>
              </w:rPr>
            </w:pPr>
            <w:r w:rsidDel="00000000" w:rsidR="00000000" w:rsidRPr="00000000">
              <w:rPr>
                <w:sz w:val="22"/>
                <w:szCs w:val="22"/>
                <w:rtl w:val="0"/>
              </w:rPr>
              <w:t xml:space="preserve">Abrigo /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spacing w:line="260" w:lineRule="auto"/>
              <w:rPr>
                <w:sz w:val="24"/>
                <w:szCs w:val="24"/>
              </w:rPr>
            </w:pPr>
            <w:r w:rsidDel="00000000" w:rsidR="00000000" w:rsidRPr="00000000">
              <w:rPr>
                <w:sz w:val="22"/>
                <w:szCs w:val="22"/>
                <w:rtl w:val="0"/>
              </w:rPr>
              <w:t xml:space="preserve">Atualização ou remoção de um animal já cadastrado.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spacing w:line="260" w:lineRule="auto"/>
              <w:jc w:val="center"/>
              <w:rPr>
                <w:sz w:val="24"/>
                <w:szCs w:val="24"/>
              </w:rPr>
            </w:pPr>
            <w:r w:rsidDel="00000000" w:rsidR="00000000" w:rsidRPr="00000000">
              <w:rPr>
                <w:b w:val="1"/>
                <w:bCs w:val="1"/>
                <w:sz w:val="22"/>
                <w:szCs w:val="22"/>
                <w:rtl w:val="0"/>
              </w:rPr>
              <w:t xml:space="preserve">UC06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spacing w:line="260" w:lineRule="auto"/>
              <w:rPr>
                <w:sz w:val="24"/>
                <w:szCs w:val="24"/>
              </w:rPr>
            </w:pPr>
            <w:r w:rsidDel="00000000" w:rsidR="00000000" w:rsidRPr="00000000">
              <w:rPr>
                <w:sz w:val="22"/>
                <w:szCs w:val="22"/>
                <w:rtl w:val="0"/>
              </w:rPr>
              <w:t xml:space="preserve">Listar/Buscar Animais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spacing w:line="260" w:lineRule="auto"/>
              <w:rPr>
                <w:sz w:val="24"/>
                <w:szCs w:val="24"/>
              </w:rPr>
            </w:pPr>
            <w:r w:rsidDel="00000000" w:rsidR="00000000" w:rsidRPr="00000000">
              <w:rPr>
                <w:sz w:val="22"/>
                <w:szCs w:val="22"/>
                <w:rtl w:val="0"/>
              </w:rPr>
              <w:t xml:space="preserve">Visitante /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spacing w:line="260" w:lineRule="auto"/>
              <w:rPr>
                <w:sz w:val="24"/>
                <w:szCs w:val="24"/>
              </w:rPr>
            </w:pPr>
            <w:r w:rsidDel="00000000" w:rsidR="00000000" w:rsidRPr="00000000">
              <w:rPr>
                <w:sz w:val="22"/>
                <w:szCs w:val="22"/>
                <w:rtl w:val="0"/>
              </w:rPr>
              <w:t xml:space="preserve">Visualização e filtragem dos animais disponíveis.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2">
            <w:pPr>
              <w:spacing w:line="260" w:lineRule="auto"/>
              <w:jc w:val="center"/>
              <w:rPr>
                <w:sz w:val="24"/>
                <w:szCs w:val="24"/>
              </w:rPr>
            </w:pPr>
            <w:r w:rsidDel="00000000" w:rsidR="00000000" w:rsidRPr="00000000">
              <w:rPr>
                <w:b w:val="1"/>
                <w:bCs w:val="1"/>
                <w:sz w:val="22"/>
                <w:szCs w:val="22"/>
                <w:rtl w:val="0"/>
              </w:rPr>
              <w:t xml:space="preserve">UC07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spacing w:line="260" w:lineRule="auto"/>
              <w:rPr>
                <w:sz w:val="24"/>
                <w:szCs w:val="24"/>
              </w:rPr>
            </w:pPr>
            <w:r w:rsidDel="00000000" w:rsidR="00000000" w:rsidRPr="00000000">
              <w:rPr>
                <w:sz w:val="22"/>
                <w:szCs w:val="22"/>
                <w:rtl w:val="0"/>
              </w:rPr>
              <w:t xml:space="preserve">Demonstrar Interesse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spacing w:line="260" w:lineRule="auto"/>
              <w:rPr>
                <w:sz w:val="24"/>
                <w:szCs w:val="24"/>
              </w:rPr>
            </w:pPr>
            <w:r w:rsidDel="00000000" w:rsidR="00000000" w:rsidRPr="00000000">
              <w:rPr>
                <w:sz w:val="22"/>
                <w:szCs w:val="22"/>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spacing w:line="260" w:lineRule="auto"/>
              <w:rPr>
                <w:sz w:val="24"/>
                <w:szCs w:val="24"/>
              </w:rPr>
            </w:pPr>
            <w:r w:rsidDel="00000000" w:rsidR="00000000" w:rsidRPr="00000000">
              <w:rPr>
                <w:sz w:val="22"/>
                <w:szCs w:val="22"/>
                <w:rtl w:val="0"/>
              </w:rPr>
              <w:t xml:space="preserve">Envio de interesse em adotar um animal.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spacing w:line="260" w:lineRule="auto"/>
              <w:jc w:val="center"/>
              <w:rPr>
                <w:sz w:val="24"/>
                <w:szCs w:val="24"/>
              </w:rPr>
            </w:pPr>
            <w:r w:rsidDel="00000000" w:rsidR="00000000" w:rsidRPr="00000000">
              <w:rPr>
                <w:b w:val="1"/>
                <w:bCs w:val="1"/>
                <w:sz w:val="22"/>
                <w:szCs w:val="22"/>
                <w:rtl w:val="0"/>
              </w:rPr>
              <w:t xml:space="preserve">UC08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spacing w:line="260" w:lineRule="auto"/>
              <w:rPr>
                <w:sz w:val="24"/>
                <w:szCs w:val="24"/>
              </w:rPr>
            </w:pPr>
            <w:r w:rsidDel="00000000" w:rsidR="00000000" w:rsidRPr="00000000">
              <w:rPr>
                <w:sz w:val="22"/>
                <w:szCs w:val="22"/>
                <w:rtl w:val="0"/>
              </w:rPr>
              <w:t xml:space="preserve">Gerenciar Interesses Recebidos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spacing w:line="260" w:lineRule="auto"/>
              <w:rPr>
                <w:sz w:val="24"/>
                <w:szCs w:val="24"/>
              </w:rPr>
            </w:pPr>
            <w:r w:rsidDel="00000000" w:rsidR="00000000" w:rsidRPr="00000000">
              <w:rPr>
                <w:sz w:val="22"/>
                <w:szCs w:val="22"/>
                <w:rtl w:val="0"/>
              </w:rPr>
              <w:t xml:space="preserve">Abrigo / 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spacing w:line="260" w:lineRule="auto"/>
              <w:rPr>
                <w:sz w:val="24"/>
                <w:szCs w:val="24"/>
              </w:rPr>
            </w:pPr>
            <w:r w:rsidDel="00000000" w:rsidR="00000000" w:rsidRPr="00000000">
              <w:rPr>
                <w:sz w:val="22"/>
                <w:szCs w:val="22"/>
                <w:rtl w:val="0"/>
              </w:rPr>
              <w:t xml:space="preserve">Acompanhamento dos interesses recebidos por um animal.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A">
            <w:pPr>
              <w:spacing w:line="260" w:lineRule="auto"/>
              <w:jc w:val="center"/>
              <w:rPr>
                <w:sz w:val="24"/>
                <w:szCs w:val="24"/>
              </w:rPr>
            </w:pPr>
            <w:r w:rsidDel="00000000" w:rsidR="00000000" w:rsidRPr="00000000">
              <w:rPr>
                <w:b w:val="1"/>
                <w:bCs w:val="1"/>
                <w:sz w:val="22"/>
                <w:szCs w:val="22"/>
                <w:rtl w:val="0"/>
              </w:rPr>
              <w:t xml:space="preserve">UC09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spacing w:line="260" w:lineRule="auto"/>
              <w:rPr>
                <w:sz w:val="24"/>
                <w:szCs w:val="24"/>
              </w:rPr>
            </w:pPr>
            <w:r w:rsidDel="00000000" w:rsidR="00000000" w:rsidRPr="00000000">
              <w:rPr>
                <w:sz w:val="22"/>
                <w:szCs w:val="22"/>
                <w:rtl w:val="0"/>
              </w:rPr>
              <w:t xml:space="preserve">Registrar Depoimento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spacing w:line="260" w:lineRule="auto"/>
              <w:rPr>
                <w:sz w:val="24"/>
                <w:szCs w:val="24"/>
              </w:rPr>
            </w:pPr>
            <w:r w:rsidDel="00000000" w:rsidR="00000000" w:rsidRPr="00000000">
              <w:rPr>
                <w:sz w:val="22"/>
                <w:szCs w:val="22"/>
                <w:rtl w:val="0"/>
              </w:rPr>
              <w:t xml:space="preserve">Usuario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spacing w:line="260" w:lineRule="auto"/>
              <w:rPr>
                <w:sz w:val="24"/>
                <w:szCs w:val="24"/>
              </w:rPr>
            </w:pPr>
            <w:r w:rsidDel="00000000" w:rsidR="00000000" w:rsidRPr="00000000">
              <w:rPr>
                <w:sz w:val="22"/>
                <w:szCs w:val="22"/>
                <w:rtl w:val="0"/>
              </w:rPr>
              <w:t xml:space="preserve">Registro de depoimento/foto pós-adoção (opcional).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E">
            <w:pPr>
              <w:spacing w:line="260" w:lineRule="auto"/>
              <w:jc w:val="center"/>
              <w:rPr>
                <w:sz w:val="24"/>
                <w:szCs w:val="24"/>
              </w:rPr>
            </w:pPr>
            <w:r w:rsidDel="00000000" w:rsidR="00000000" w:rsidRPr="00000000">
              <w:rPr>
                <w:b w:val="1"/>
                <w:bCs w:val="1"/>
                <w:sz w:val="22"/>
                <w:szCs w:val="22"/>
                <w:rtl w:val="0"/>
              </w:rPr>
              <w:t xml:space="preserve">UC10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spacing w:line="260" w:lineRule="auto"/>
              <w:rPr>
                <w:sz w:val="24"/>
                <w:szCs w:val="24"/>
              </w:rPr>
            </w:pPr>
            <w:r w:rsidDel="00000000" w:rsidR="00000000" w:rsidRPr="00000000">
              <w:rPr>
                <w:sz w:val="22"/>
                <w:szCs w:val="22"/>
                <w:rtl w:val="0"/>
              </w:rPr>
              <w:t xml:space="preserve">Editar Perfil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spacing w:line="260" w:lineRule="auto"/>
              <w:rPr>
                <w:sz w:val="24"/>
                <w:szCs w:val="24"/>
              </w:rPr>
            </w:pPr>
            <w:r w:rsidDel="00000000" w:rsidR="00000000" w:rsidRPr="00000000">
              <w:rPr>
                <w:sz w:val="22"/>
                <w:szCs w:val="22"/>
                <w:rtl w:val="0"/>
              </w:rPr>
              <w:t xml:space="preserve">Usuario / Abrigo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spacing w:line="260" w:lineRule="auto"/>
              <w:rPr>
                <w:sz w:val="24"/>
                <w:szCs w:val="24"/>
              </w:rPr>
            </w:pPr>
            <w:r w:rsidDel="00000000" w:rsidR="00000000" w:rsidRPr="00000000">
              <w:rPr>
                <w:sz w:val="22"/>
                <w:szCs w:val="22"/>
                <w:rtl w:val="0"/>
              </w:rPr>
              <w:t xml:space="preserve">Visualização e edição dos dados da própria conta.</w:t>
            </w:r>
            <w:r w:rsidDel="00000000" w:rsidR="00000000" w:rsidRPr="00000000">
              <w:rPr>
                <w:rtl w:val="0"/>
              </w:rPr>
            </w:r>
          </w:p>
        </w:tc>
      </w:tr>
    </w:tbl>
    <w:p w:rsidR="00000000" w:rsidDel="00000000" w:rsidP="00000000" w:rsidRDefault="00000000" w:rsidRPr="00000000" w14:paraId="000000F2">
      <w:pPr>
        <w:pStyle w:val="Heading1"/>
        <w:spacing w:after="160" w:before="360" w:lineRule="auto"/>
        <w:rPr>
          <w:sz w:val="34"/>
          <w:szCs w:val="34"/>
        </w:rPr>
      </w:pPr>
      <w:r w:rsidDel="00000000" w:rsidR="00000000" w:rsidRPr="00000000">
        <w:rPr>
          <w:b w:val="1"/>
          <w:bCs w:val="1"/>
          <w:color w:val="000000"/>
          <w:sz w:val="30"/>
          <w:szCs w:val="30"/>
          <w:rtl w:val="0"/>
        </w:rPr>
        <w:t xml:space="preserve">6. Escopo Futuro (Fora do MVP)</w:t>
      </w:r>
      <w:r w:rsidDel="00000000" w:rsidR="00000000" w:rsidRPr="00000000">
        <w:rPr>
          <w:rtl w:val="0"/>
        </w:rPr>
      </w:r>
    </w:p>
    <w:p w:rsidR="00000000" w:rsidDel="00000000" w:rsidP="00000000" w:rsidRDefault="00000000" w:rsidRPr="00000000" w14:paraId="000000F3">
      <w:pPr>
        <w:spacing w:after="120" w:line="276" w:lineRule="auto"/>
        <w:jc w:val="both"/>
        <w:rPr>
          <w:sz w:val="24"/>
          <w:szCs w:val="24"/>
        </w:rPr>
      </w:pPr>
      <w:r w:rsidDel="00000000" w:rsidR="00000000" w:rsidRPr="00000000">
        <w:rPr>
          <w:sz w:val="24"/>
          <w:szCs w:val="24"/>
          <w:rtl w:val="0"/>
        </w:rPr>
        <w:t xml:space="preserve">Ideias já discutidas pela equipe que ficam conscientemente fora do escopo do MVP (com prazo de 2 meses), registradas para preservar o raciocínio e permitir retomada em versões futuras.</w:t>
      </w:r>
    </w:p>
    <w:p w:rsidR="00000000" w:rsidDel="00000000" w:rsidP="00000000" w:rsidRDefault="00000000" w:rsidRPr="00000000" w14:paraId="000000F4">
      <w:pPr>
        <w:pStyle w:val="Heading2"/>
        <w:spacing w:after="160" w:before="240" w:lineRule="auto"/>
        <w:rPr>
          <w:sz w:val="28"/>
          <w:szCs w:val="28"/>
        </w:rPr>
      </w:pPr>
      <w:r w:rsidDel="00000000" w:rsidR="00000000" w:rsidRPr="00000000">
        <w:rPr>
          <w:b w:val="1"/>
          <w:bCs w:val="1"/>
          <w:color w:val="000000"/>
          <w:rtl w:val="0"/>
        </w:rPr>
        <w:t xml:space="preserve">6.1 Formulário completo de candidatura a Tutor</w:t>
      </w:r>
      <w:r w:rsidDel="00000000" w:rsidR="00000000" w:rsidRPr="00000000">
        <w:rPr>
          <w:rtl w:val="0"/>
        </w:rPr>
      </w:r>
    </w:p>
    <w:p w:rsidR="00000000" w:rsidDel="00000000" w:rsidP="00000000" w:rsidRDefault="00000000" w:rsidRPr="00000000" w14:paraId="000000F5">
      <w:pPr>
        <w:spacing w:after="120" w:line="276" w:lineRule="auto"/>
        <w:jc w:val="both"/>
        <w:rPr>
          <w:sz w:val="24"/>
          <w:szCs w:val="24"/>
        </w:rPr>
      </w:pPr>
      <w:r w:rsidDel="00000000" w:rsidR="00000000" w:rsidRPr="00000000">
        <w:rPr>
          <w:sz w:val="24"/>
          <w:szCs w:val="24"/>
          <w:rtl w:val="0"/>
        </w:rPr>
        <w:t xml:space="preserve">Ao demonstrar interesse, o Adotante preencheria um formulário (moradia, composição familiar, outros pets, motivação), passando a Candidato a Tutor com ficha completa anexada. O Protetor veria, por animal, a lista de candidatos com a ficha de cada um, podendo descontinuar candidaturas individualmente ou aprovar uma como o novo Tutor definitivo, ambas as ações exigindo confirmação explícita antes de executar (“tem certeza?”).</w:t>
      </w:r>
    </w:p>
    <w:p w:rsidR="00000000" w:rsidDel="00000000" w:rsidP="00000000" w:rsidRDefault="00000000" w:rsidRPr="00000000" w14:paraId="000000F6">
      <w:pPr>
        <w:spacing w:after="120" w:line="276" w:lineRule="auto"/>
        <w:jc w:val="both"/>
        <w:rPr>
          <w:sz w:val="24"/>
          <w:szCs w:val="24"/>
        </w:rPr>
      </w:pPr>
      <w:r w:rsidDel="00000000" w:rsidR="00000000" w:rsidRPr="00000000">
        <w:rPr>
          <w:sz w:val="24"/>
          <w:szCs w:val="24"/>
          <w:rtl w:val="0"/>
        </w:rPr>
        <w:t xml:space="preserve">Esta implementação está fora do MVP, pois, além do custo de desenvolvimento (novos campos, nova tela, mais validação), este formulário coletaria dados pessoais de terceiros (ex.: quantidade de moradores, presença de crianças no domicílio), o que exige um tratamento de consentimento mais robusto do que o aviso simples do RF13, à luz da LGPD (Lei nº 13.709/2018).</w:t>
      </w:r>
    </w:p>
    <w:p w:rsidR="00000000" w:rsidDel="00000000" w:rsidP="00000000" w:rsidRDefault="00000000" w:rsidRPr="00000000" w14:paraId="000000F7">
      <w:pPr>
        <w:pStyle w:val="Heading2"/>
        <w:spacing w:after="160" w:before="240" w:lineRule="auto"/>
        <w:rPr>
          <w:sz w:val="28"/>
          <w:szCs w:val="28"/>
        </w:rPr>
      </w:pPr>
      <w:r w:rsidDel="00000000" w:rsidR="00000000" w:rsidRPr="00000000">
        <w:rPr>
          <w:b w:val="1"/>
          <w:bCs w:val="1"/>
          <w:color w:val="000000"/>
          <w:rtl w:val="0"/>
        </w:rPr>
        <w:t xml:space="preserve">6.2 Fluxo de pagamento de doações</w:t>
      </w:r>
      <w:r w:rsidDel="00000000" w:rsidR="00000000" w:rsidRPr="00000000">
        <w:rPr>
          <w:rtl w:val="0"/>
        </w:rPr>
      </w:r>
    </w:p>
    <w:p w:rsidR="00000000" w:rsidDel="00000000" w:rsidP="00000000" w:rsidRDefault="00000000" w:rsidRPr="00000000" w14:paraId="000000F8">
      <w:pPr>
        <w:spacing w:after="120" w:line="276" w:lineRule="auto"/>
        <w:jc w:val="both"/>
        <w:rPr>
          <w:sz w:val="24"/>
          <w:szCs w:val="24"/>
        </w:rPr>
      </w:pPr>
      <w:r w:rsidDel="00000000" w:rsidR="00000000" w:rsidRPr="00000000">
        <w:rPr>
          <w:sz w:val="24"/>
          <w:szCs w:val="24"/>
          <w:rtl w:val="0"/>
        </w:rPr>
        <w:t xml:space="preserve">O usuário inviabilizado, por alguma razão, de adotar um animal, teria a possibilidade de contribuir com a causa realizando uma doação voluntária a abrigos cadastrados no sistema. O sistema disponibilizaria formas de pagamento, destinado ao abrigo escolhido pelo usuário, de forma segura, através de API de pagamento disponível para sistemas WEB.</w:t>
      </w:r>
    </w:p>
    <w:p w:rsidR="00000000" w:rsidDel="00000000" w:rsidP="00000000" w:rsidRDefault="00000000" w:rsidRPr="00000000" w14:paraId="000000F9">
      <w:pPr>
        <w:spacing w:after="120" w:line="276" w:lineRule="auto"/>
        <w:jc w:val="both"/>
        <w:rPr>
          <w:sz w:val="24"/>
          <w:szCs w:val="24"/>
        </w:rPr>
      </w:pPr>
      <w:r w:rsidDel="00000000" w:rsidR="00000000" w:rsidRPr="00000000">
        <w:rPr>
          <w:sz w:val="24"/>
          <w:szCs w:val="24"/>
          <w:rtl w:val="0"/>
        </w:rPr>
        <w:t xml:space="preserve">Por motivos de tempo disponível para desenvolvimento, esta implementação permanece fora do MVP do projeto.</w:t>
      </w:r>
    </w:p>
    <w:p w:rsidR="00000000" w:rsidDel="00000000" w:rsidP="00000000" w:rsidRDefault="00000000" w:rsidRPr="00000000" w14:paraId="000000FA">
      <w:pPr>
        <w:pStyle w:val="Heading2"/>
        <w:spacing w:after="160" w:before="240" w:lineRule="auto"/>
        <w:rPr>
          <w:sz w:val="28"/>
          <w:szCs w:val="28"/>
        </w:rPr>
      </w:pPr>
      <w:r w:rsidDel="00000000" w:rsidR="00000000" w:rsidRPr="00000000">
        <w:rPr>
          <w:b w:val="1"/>
          <w:bCs w:val="1"/>
          <w:color w:val="000000"/>
          <w:rtl w:val="0"/>
        </w:rPr>
        <w:t xml:space="preserve">6.3 Mural de Adoção e Depoimento</w:t>
      </w:r>
      <w:r w:rsidDel="00000000" w:rsidR="00000000" w:rsidRPr="00000000">
        <w:rPr>
          <w:rtl w:val="0"/>
        </w:rPr>
      </w:r>
    </w:p>
    <w:p w:rsidR="00000000" w:rsidDel="00000000" w:rsidP="00000000" w:rsidRDefault="00000000" w:rsidRPr="00000000" w14:paraId="000000FB">
      <w:pPr>
        <w:spacing w:after="120" w:line="276" w:lineRule="auto"/>
        <w:jc w:val="both"/>
        <w:rPr>
          <w:sz w:val="24"/>
          <w:szCs w:val="24"/>
        </w:rPr>
      </w:pPr>
      <w:r w:rsidDel="00000000" w:rsidR="00000000" w:rsidRPr="00000000">
        <w:rPr>
          <w:sz w:val="24"/>
          <w:szCs w:val="24"/>
          <w:rtl w:val="0"/>
        </w:rPr>
        <w:t xml:space="preserve">Ao aprovar um interesse (RF10), o sistema convida o novo Tutor a registrar um depoimento (RF11), disponível por 30 dias para envio. Depoimentos publicados alimentam um mural público de adoções bem-sucedidas.</w:t>
      </w:r>
    </w:p>
    <w:p w:rsidR="00000000" w:rsidDel="00000000" w:rsidP="00000000" w:rsidRDefault="00000000" w:rsidRPr="00000000" w14:paraId="000000FC">
      <w:pPr>
        <w:pStyle w:val="Heading2"/>
        <w:spacing w:after="160" w:before="240" w:lineRule="auto"/>
        <w:rPr>
          <w:sz w:val="28"/>
          <w:szCs w:val="28"/>
        </w:rPr>
      </w:pPr>
      <w:r w:rsidDel="00000000" w:rsidR="00000000" w:rsidRPr="00000000">
        <w:rPr>
          <w:b w:val="1"/>
          <w:bCs w:val="1"/>
          <w:color w:val="000000"/>
          <w:rtl w:val="0"/>
        </w:rPr>
        <w:t xml:space="preserve">6.4 Blog Educativo</w:t>
      </w:r>
      <w:r w:rsidDel="00000000" w:rsidR="00000000" w:rsidRPr="00000000">
        <w:rPr>
          <w:rtl w:val="0"/>
        </w:rPr>
      </w:r>
    </w:p>
    <w:p w:rsidR="00000000" w:rsidDel="00000000" w:rsidP="00000000" w:rsidRDefault="00000000" w:rsidRPr="00000000" w14:paraId="000000FD">
      <w:pPr>
        <w:spacing w:after="120" w:line="276" w:lineRule="auto"/>
        <w:jc w:val="both"/>
        <w:rPr>
          <w:sz w:val="24"/>
          <w:szCs w:val="24"/>
        </w:rPr>
      </w:pPr>
      <w:r w:rsidDel="00000000" w:rsidR="00000000" w:rsidRPr="00000000">
        <w:rPr>
          <w:sz w:val="24"/>
          <w:szCs w:val="24"/>
          <w:rtl w:val="0"/>
        </w:rPr>
        <w:t xml:space="preserve">Conteúdos sobre guarda responsável e bem-estar animal, reforçando a mensagem do RF13 para além do aviso pontual. O blog é uma seção pública da plataforma, com regras já definidas pela equipe e registradas aqui para orientar a implementação futura:</w:t>
      </w:r>
    </w:p>
    <w:p w:rsidR="00000000" w:rsidDel="00000000" w:rsidP="00000000" w:rsidRDefault="00000000" w:rsidRPr="00000000" w14:paraId="000000FE">
      <w:pPr>
        <w:numPr>
          <w:ilvl w:val="0"/>
          <w:numId w:val="1"/>
        </w:numPr>
        <w:spacing w:after="80" w:line="276" w:lineRule="auto"/>
        <w:ind w:left="720" w:hanging="360"/>
        <w:rPr>
          <w:sz w:val="24"/>
          <w:szCs w:val="24"/>
        </w:rPr>
      </w:pPr>
      <w:r w:rsidDel="00000000" w:rsidR="00000000" w:rsidRPr="00000000">
        <w:rPr>
          <w:sz w:val="24"/>
          <w:szCs w:val="24"/>
          <w:rtl w:val="0"/>
        </w:rPr>
        <w:t xml:space="preserve">A publicação de artigos é restrita às contas Abrigo (CNPJ). Usuario (CPF) e Visitante não publicam.</w:t>
      </w:r>
    </w:p>
    <w:p w:rsidR="00000000" w:rsidDel="00000000" w:rsidP="00000000" w:rsidRDefault="00000000" w:rsidRPr="00000000" w14:paraId="000000FF">
      <w:pPr>
        <w:numPr>
          <w:ilvl w:val="0"/>
          <w:numId w:val="1"/>
        </w:numPr>
        <w:spacing w:after="80" w:line="276" w:lineRule="auto"/>
        <w:ind w:left="720" w:hanging="360"/>
        <w:rPr>
          <w:sz w:val="24"/>
          <w:szCs w:val="24"/>
        </w:rPr>
      </w:pPr>
      <w:r w:rsidDel="00000000" w:rsidR="00000000" w:rsidRPr="00000000">
        <w:rPr>
          <w:sz w:val="24"/>
          <w:szCs w:val="24"/>
          <w:rtl w:val="0"/>
        </w:rPr>
        <w:t xml:space="preserve">Cada artigo possui, no mínimo: título, data de publicação, autor (o Abrigo que publicou) e conteúdo.</w:t>
      </w:r>
    </w:p>
    <w:p w:rsidR="00000000" w:rsidDel="00000000" w:rsidP="00000000" w:rsidRDefault="00000000" w:rsidRPr="00000000" w14:paraId="00000100">
      <w:pPr>
        <w:numPr>
          <w:ilvl w:val="0"/>
          <w:numId w:val="1"/>
        </w:numPr>
        <w:spacing w:after="80" w:line="276" w:lineRule="auto"/>
        <w:ind w:left="720" w:hanging="360"/>
        <w:rPr>
          <w:sz w:val="24"/>
          <w:szCs w:val="24"/>
        </w:rPr>
      </w:pPr>
      <w:r w:rsidDel="00000000" w:rsidR="00000000" w:rsidRPr="00000000">
        <w:rPr>
          <w:sz w:val="24"/>
          <w:szCs w:val="24"/>
          <w:rtl w:val="0"/>
        </w:rPr>
        <w:t xml:space="preserve">Os artigos são de leitura pública, visíveis inclusive para o Visitante não autenticado, sem exigência de cadastro.</w:t>
      </w:r>
    </w:p>
    <w:p w:rsidR="00000000" w:rsidDel="00000000" w:rsidP="00000000" w:rsidRDefault="00000000" w:rsidRPr="00000000" w14:paraId="00000101">
      <w:pPr>
        <w:numPr>
          <w:ilvl w:val="0"/>
          <w:numId w:val="1"/>
        </w:numPr>
        <w:spacing w:after="80" w:line="276" w:lineRule="auto"/>
        <w:ind w:left="720" w:hanging="360"/>
        <w:rPr>
          <w:sz w:val="24"/>
          <w:szCs w:val="24"/>
        </w:rPr>
      </w:pPr>
      <w:r w:rsidDel="00000000" w:rsidR="00000000" w:rsidRPr="00000000">
        <w:rPr>
          <w:sz w:val="24"/>
          <w:szCs w:val="24"/>
          <w:rtl w:val="0"/>
        </w:rPr>
        <w:t xml:space="preserve">Os artigos mais recentes são exibidos ao final da página inicial, com link para a listagem completa do blog.</w:t>
      </w:r>
    </w:p>
    <w:p w:rsidR="00000000" w:rsidDel="00000000" w:rsidP="00000000" w:rsidRDefault="00000000" w:rsidRPr="00000000" w14:paraId="00000102">
      <w:pPr>
        <w:numPr>
          <w:ilvl w:val="0"/>
          <w:numId w:val="1"/>
        </w:numPr>
        <w:spacing w:after="80" w:line="276" w:lineRule="auto"/>
        <w:ind w:left="720" w:hanging="360"/>
        <w:rPr>
          <w:sz w:val="24"/>
          <w:szCs w:val="24"/>
        </w:rPr>
      </w:pPr>
      <w:r w:rsidDel="00000000" w:rsidR="00000000" w:rsidRPr="00000000">
        <w:rPr>
          <w:sz w:val="24"/>
          <w:szCs w:val="24"/>
          <w:rtl w:val="0"/>
        </w:rPr>
        <w:t xml:space="preserve">O Abrigo autor pode editar e remover os próprios artigos; não pode editar artigos de outros Abrigos.</w:t>
      </w:r>
    </w:p>
    <w:p w:rsidR="00000000" w:rsidDel="00000000" w:rsidP="00000000" w:rsidRDefault="00000000" w:rsidRPr="00000000" w14:paraId="00000103">
      <w:pPr>
        <w:spacing w:after="120" w:line="276" w:lineRule="auto"/>
        <w:jc w:val="both"/>
        <w:rPr>
          <w:sz w:val="24"/>
          <w:szCs w:val="24"/>
        </w:rPr>
      </w:pPr>
      <w:r w:rsidDel="00000000" w:rsidR="00000000" w:rsidRPr="00000000">
        <w:rPr>
          <w:i w:val="1"/>
          <w:iCs w:val="1"/>
          <w:sz w:val="24"/>
          <w:szCs w:val="24"/>
          <w:rtl w:val="0"/>
        </w:rPr>
        <w:t xml:space="preserve">Caso a equipe decida incorporar o blog a uma versão futura, esta seção deve ser convertida em requisitos funcionais próprios (publicação, listagem, leitura e gestão de artigos), com os casos de uso correspondentes.</w:t>
      </w:r>
      <w:r w:rsidDel="00000000" w:rsidR="00000000" w:rsidRPr="00000000">
        <w:rPr>
          <w:rtl w:val="0"/>
        </w:rPr>
      </w:r>
    </w:p>
    <w:p w:rsidR="00000000" w:rsidDel="00000000" w:rsidP="00000000" w:rsidRDefault="00000000" w:rsidRPr="00000000" w14:paraId="00000104">
      <w:pPr>
        <w:pStyle w:val="Heading2"/>
        <w:spacing w:after="160" w:before="240" w:lineRule="auto"/>
        <w:rPr>
          <w:sz w:val="28"/>
          <w:szCs w:val="28"/>
        </w:rPr>
      </w:pPr>
      <w:r w:rsidDel="00000000" w:rsidR="00000000" w:rsidRPr="00000000">
        <w:rPr>
          <w:b w:val="1"/>
          <w:bCs w:val="1"/>
          <w:color w:val="000000"/>
          <w:rtl w:val="0"/>
        </w:rPr>
        <w:t xml:space="preserve">6.5 Anúncio de Animal Desaparecido</w:t>
      </w:r>
      <w:r w:rsidDel="00000000" w:rsidR="00000000" w:rsidRPr="00000000">
        <w:rPr>
          <w:rtl w:val="0"/>
        </w:rPr>
      </w:r>
    </w:p>
    <w:p w:rsidR="00000000" w:rsidDel="00000000" w:rsidP="00000000" w:rsidRDefault="00000000" w:rsidRPr="00000000" w14:paraId="00000105">
      <w:pPr>
        <w:spacing w:after="120" w:line="276" w:lineRule="auto"/>
        <w:jc w:val="both"/>
        <w:rPr>
          <w:sz w:val="24"/>
          <w:szCs w:val="24"/>
        </w:rPr>
      </w:pPr>
      <w:r w:rsidDel="00000000" w:rsidR="00000000" w:rsidRPr="00000000">
        <w:rPr>
          <w:sz w:val="24"/>
          <w:szCs w:val="24"/>
          <w:rtl w:val="0"/>
        </w:rPr>
        <w:t xml:space="preserve">Fluxo distinto de “para adoção”, para reportar e divulgar animais perdidos, identificado em pesquisa de benchmark como funcionalidade valorizada em plataformas semelhantes.</w:t>
      </w:r>
    </w:p>
    <w:p w:rsidR="00000000" w:rsidDel="00000000" w:rsidP="00000000" w:rsidRDefault="00000000" w:rsidRPr="00000000" w14:paraId="00000106">
      <w:pPr>
        <w:pStyle w:val="Heading2"/>
        <w:spacing w:after="160" w:before="240" w:lineRule="auto"/>
        <w:rPr>
          <w:sz w:val="28"/>
          <w:szCs w:val="28"/>
        </w:rPr>
      </w:pPr>
      <w:r w:rsidDel="00000000" w:rsidR="00000000" w:rsidRPr="00000000">
        <w:rPr>
          <w:b w:val="1"/>
          <w:bCs w:val="1"/>
          <w:color w:val="000000"/>
          <w:rtl w:val="0"/>
        </w:rPr>
        <w:t xml:space="preserve">6.6 Adoção Virtual (Apadrinhamento de Animal)</w:t>
      </w:r>
      <w:r w:rsidDel="00000000" w:rsidR="00000000" w:rsidRPr="00000000">
        <w:rPr>
          <w:rtl w:val="0"/>
        </w:rPr>
      </w:r>
    </w:p>
    <w:p w:rsidR="00000000" w:rsidDel="00000000" w:rsidP="00000000" w:rsidRDefault="00000000" w:rsidRPr="00000000" w14:paraId="00000107">
      <w:pPr>
        <w:spacing w:after="120" w:line="276" w:lineRule="auto"/>
        <w:jc w:val="both"/>
        <w:rPr>
          <w:sz w:val="24"/>
          <w:szCs w:val="24"/>
        </w:rPr>
      </w:pPr>
      <w:r w:rsidDel="00000000" w:rsidR="00000000" w:rsidRPr="00000000">
        <w:rPr>
          <w:sz w:val="24"/>
          <w:szCs w:val="24"/>
          <w:rtl w:val="0"/>
        </w:rPr>
        <w:t xml:space="preserve">Contribuição financeira recorrente para um animal específico que ainda não foi adotado, direcionada ao Abrigo ou Protetor responsável. Depende de automação de pagamento (gateway de cobrança recorrente), ainda não especificada.</w:t>
      </w:r>
    </w:p>
    <w:p w:rsidR="00000000" w:rsidDel="00000000" w:rsidP="00000000" w:rsidRDefault="00000000" w:rsidRPr="00000000" w14:paraId="00000108">
      <w:pPr>
        <w:pStyle w:val="Heading2"/>
        <w:spacing w:after="160" w:before="240" w:lineRule="auto"/>
        <w:rPr>
          <w:sz w:val="28"/>
          <w:szCs w:val="28"/>
        </w:rPr>
      </w:pPr>
      <w:r w:rsidDel="00000000" w:rsidR="00000000" w:rsidRPr="00000000">
        <w:rPr>
          <w:b w:val="1"/>
          <w:bCs w:val="1"/>
          <w:color w:val="000000"/>
          <w:rtl w:val="0"/>
        </w:rPr>
        <w:t xml:space="preserve">6.7 Estatísticas da Plataforma</w:t>
      </w:r>
      <w:r w:rsidDel="00000000" w:rsidR="00000000" w:rsidRPr="00000000">
        <w:rPr>
          <w:rtl w:val="0"/>
        </w:rPr>
      </w:r>
    </w:p>
    <w:p w:rsidR="00000000" w:rsidDel="00000000" w:rsidP="00000000" w:rsidRDefault="00000000" w:rsidRPr="00000000" w14:paraId="00000109">
      <w:pPr>
        <w:spacing w:after="120" w:line="276" w:lineRule="auto"/>
        <w:jc w:val="both"/>
        <w:rPr>
          <w:sz w:val="24"/>
          <w:szCs w:val="24"/>
        </w:rPr>
      </w:pPr>
      <w:r w:rsidDel="00000000" w:rsidR="00000000" w:rsidRPr="00000000">
        <w:rPr>
          <w:sz w:val="24"/>
          <w:szCs w:val="24"/>
          <w:rtl w:val="0"/>
        </w:rPr>
        <w:t xml:space="preserve">Tempo de existência da plataforma e número total de adoções realizadas com sucesso, exibidos publicamente como indicador de confiança e impacto social.</w:t>
      </w:r>
    </w:p>
    <w:p w:rsidR="00000000" w:rsidDel="00000000" w:rsidP="00000000" w:rsidRDefault="00000000" w:rsidRPr="00000000" w14:paraId="0000010A">
      <w:pPr>
        <w:pStyle w:val="Heading2"/>
        <w:spacing w:after="160" w:before="240" w:lineRule="auto"/>
        <w:rPr>
          <w:sz w:val="28"/>
          <w:szCs w:val="28"/>
        </w:rPr>
      </w:pPr>
      <w:r w:rsidDel="00000000" w:rsidR="00000000" w:rsidRPr="00000000">
        <w:rPr>
          <w:b w:val="1"/>
          <w:bCs w:val="1"/>
          <w:color w:val="000000"/>
          <w:rtl w:val="0"/>
        </w:rPr>
        <w:t xml:space="preserve">6.8 Geoespacialização de Oferta, Demanda e Resgates</w:t>
      </w:r>
      <w:r w:rsidDel="00000000" w:rsidR="00000000" w:rsidRPr="00000000">
        <w:rPr>
          <w:rtl w:val="0"/>
        </w:rPr>
      </w:r>
    </w:p>
    <w:p w:rsidR="00000000" w:rsidDel="00000000" w:rsidP="00000000" w:rsidRDefault="00000000" w:rsidRPr="00000000" w14:paraId="0000010B">
      <w:pPr>
        <w:spacing w:after="120" w:line="276" w:lineRule="auto"/>
        <w:jc w:val="both"/>
        <w:rPr>
          <w:sz w:val="24"/>
          <w:szCs w:val="24"/>
        </w:rPr>
      </w:pPr>
      <w:r w:rsidDel="00000000" w:rsidR="00000000" w:rsidRPr="00000000">
        <w:rPr>
          <w:sz w:val="24"/>
          <w:szCs w:val="24"/>
          <w:rtl w:val="0"/>
        </w:rPr>
        <w:t xml:space="preserve">Visualização em mapa de animais disponíveis, regiões com maior procura por adoção e ocorrências de resgate. Vai além do filtro por estado (RF14) do MVP.</w:t>
      </w:r>
    </w:p>
    <w:p w:rsidR="00000000" w:rsidDel="00000000" w:rsidP="00000000" w:rsidRDefault="00000000" w:rsidRPr="00000000" w14:paraId="0000010C">
      <w:pPr>
        <w:pStyle w:val="Heading2"/>
        <w:spacing w:after="160" w:before="240" w:lineRule="auto"/>
        <w:rPr>
          <w:sz w:val="28"/>
          <w:szCs w:val="28"/>
        </w:rPr>
      </w:pPr>
      <w:r w:rsidDel="00000000" w:rsidR="00000000" w:rsidRPr="00000000">
        <w:rPr>
          <w:b w:val="1"/>
          <w:bCs w:val="1"/>
          <w:color w:val="000000"/>
          <w:rtl w:val="0"/>
        </w:rPr>
        <w:t xml:space="preserve">6.9 Recuperação de Senha</w:t>
      </w:r>
      <w:r w:rsidDel="00000000" w:rsidR="00000000" w:rsidRPr="00000000">
        <w:rPr>
          <w:rtl w:val="0"/>
        </w:rPr>
      </w:r>
    </w:p>
    <w:p w:rsidR="00000000" w:rsidDel="00000000" w:rsidP="00000000" w:rsidRDefault="00000000" w:rsidRPr="00000000" w14:paraId="0000010D">
      <w:pPr>
        <w:spacing w:after="120" w:line="276" w:lineRule="auto"/>
        <w:jc w:val="both"/>
        <w:rPr>
          <w:b w:val="1"/>
          <w:bCs w:val="1"/>
          <w:sz w:val="32"/>
          <w:szCs w:val="32"/>
        </w:rPr>
      </w:pPr>
      <w:r w:rsidDel="00000000" w:rsidR="00000000" w:rsidRPr="00000000">
        <w:rPr>
          <w:sz w:val="24"/>
          <w:szCs w:val="24"/>
          <w:rtl w:val="0"/>
        </w:rPr>
        <w:t xml:space="preserve">Fluxo de redefinição de senha por token enviado ao e-mail cadastrado, com validade limitada e uso único. Depende de um serviço de envio de e-mail transacional, não previsto na infraestrutura do MVP. Enquanto não implementado, a alteração de senha ocorre apenas pela tela de edição de perfil (RF17), com o usuário autenticado e informando a senha atual.</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center"/>
      <w:rPr>
        <w:sz w:val="16"/>
        <w:szCs w:val="16"/>
      </w:rPr>
    </w:pPr>
    <w:r w:rsidDel="00000000" w:rsidR="00000000" w:rsidRPr="00000000">
      <w:rPr>
        <w:color w:val="000000"/>
        <w:sz w:val="16"/>
        <w:szCs w:val="16"/>
        <w:rtl w:val="0"/>
      </w:rPr>
      <w:t xml:space="preserve"> Especificação de Requisitos de Software (ERS): Adota Aqu</w:t>
    </w:r>
    <w:r w:rsidDel="00000000" w:rsidR="00000000" w:rsidRPr="00000000">
      <w:rPr>
        <w:sz w:val="16"/>
        <w:szCs w:val="16"/>
        <w:rtl w:val="0"/>
      </w:rPr>
      <w:t xml:space="preserve">i </w:t>
    </w:r>
  </w:p>
  <w:p w:rsidR="00000000" w:rsidDel="00000000" w:rsidP="00000000" w:rsidRDefault="00000000" w:rsidRPr="00000000" w14:paraId="0000010F">
    <w:pPr>
      <w:jc w:val="center"/>
      <w:rPr/>
    </w:pPr>
    <w:r w:rsidDel="00000000" w:rsidR="00000000" w:rsidRPr="00000000">
      <w:rPr>
        <w:color w:val="000000"/>
        <w:sz w:val="16"/>
        <w:szCs w:val="16"/>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lTn/yvrva8kt1XDHxuGzNUUqw==">CgMxLjA4AHIhMUNqb2E3TGc3Y1NkOFB0RUlsRzNVMkFRbVQ0cm1KVU56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2026-08-31T20:37:28.764Z</dcterms:created>
  <dc:creator>Un-named</dc:creator>
</cp:coreProperties>
</file>

<file path=docProps/custom.xml><?xml version="1.0" encoding="utf-8"?>
<Properties xmlns="http://schemas.openxmlformats.org/officeDocument/2006/custom-properties" xmlns:vt="http://schemas.openxmlformats.org/officeDocument/2006/docPropsVTypes"/>
</file>