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A0890" w14:textId="6F0E37CA" w:rsidR="00DF2C27" w:rsidRPr="00B04EF5" w:rsidRDefault="00DF2C27" w:rsidP="00B04EF5">
      <w:pPr>
        <w:ind w:leftChars="0" w:left="0" w:firstLineChars="0" w:firstLine="0"/>
        <w:rPr>
          <w:rFonts w:ascii="Calibri" w:eastAsia="Calibri" w:hAnsi="Calibri" w:cs="Calibri"/>
          <w:sz w:val="32"/>
          <w:szCs w:val="32"/>
        </w:rPr>
      </w:pPr>
    </w:p>
    <w:p w14:paraId="7517770B" w14:textId="77777777" w:rsidR="00DF2C27" w:rsidRDefault="00DF2C27">
      <w:pPr>
        <w:ind w:left="0" w:hanging="2"/>
        <w:jc w:val="center"/>
        <w:rPr>
          <w:rFonts w:ascii="Calibri" w:eastAsia="Calibri" w:hAnsi="Calibri" w:cs="Calibri"/>
        </w:rPr>
      </w:pPr>
    </w:p>
    <w:p w14:paraId="203ECF38" w14:textId="77777777" w:rsidR="00DF2C27" w:rsidRDefault="00D009FB">
      <w:pPr>
        <w:ind w:left="0" w:hanging="2"/>
        <w:jc w:val="right"/>
        <w:rPr>
          <w:rFonts w:ascii="Calibri" w:eastAsia="Calibri" w:hAnsi="Calibri" w:cs="Calibri"/>
        </w:rPr>
      </w:pPr>
      <w:bookmarkStart w:id="0" w:name="_Toc113375040"/>
      <w:bookmarkStart w:id="1" w:name="_Toc113375340"/>
      <w:r>
        <w:rPr>
          <w:rFonts w:ascii="Calibri" w:eastAsia="Calibri" w:hAnsi="Calibri" w:cs="Calibri"/>
          <w:b/>
        </w:rPr>
        <w:t>Année Universitaire : 2021/2022</w:t>
      </w:r>
      <w:bookmarkEnd w:id="0"/>
      <w:bookmarkEnd w:id="1"/>
    </w:p>
    <w:p w14:paraId="24A05250" w14:textId="77777777" w:rsidR="00DF2C27" w:rsidRDefault="00DF2C27">
      <w:pPr>
        <w:ind w:left="0" w:hanging="2"/>
        <w:jc w:val="right"/>
        <w:rPr>
          <w:rFonts w:ascii="Calibri" w:eastAsia="Calibri" w:hAnsi="Calibri" w:cs="Calibri"/>
        </w:rPr>
      </w:pPr>
    </w:p>
    <w:p w14:paraId="35829F07" w14:textId="77777777" w:rsidR="00DF2C27" w:rsidRDefault="00DF2C27">
      <w:pPr>
        <w:ind w:left="0" w:hanging="2"/>
        <w:rPr>
          <w:rFonts w:ascii="Calibri" w:eastAsia="Calibri" w:hAnsi="Calibri" w:cs="Calibri"/>
        </w:rPr>
      </w:pPr>
    </w:p>
    <w:tbl>
      <w:tblPr>
        <w:tblStyle w:val="2"/>
        <w:tblW w:w="10031" w:type="dxa"/>
        <w:jc w:val="center"/>
        <w:tblLayout w:type="fixed"/>
        <w:tblLook w:val="0000" w:firstRow="0" w:lastRow="0" w:firstColumn="0" w:lastColumn="0" w:noHBand="0" w:noVBand="0"/>
      </w:tblPr>
      <w:tblGrid>
        <w:gridCol w:w="4643"/>
        <w:gridCol w:w="5388"/>
      </w:tblGrid>
      <w:tr w:rsidR="00DF2C27" w14:paraId="677265C9" w14:textId="77777777">
        <w:trPr>
          <w:jc w:val="center"/>
        </w:trPr>
        <w:tc>
          <w:tcPr>
            <w:tcW w:w="4643" w:type="dxa"/>
          </w:tcPr>
          <w:p w14:paraId="6F1BB2D2" w14:textId="77777777" w:rsidR="00DF2C27" w:rsidRDefault="00D009FB">
            <w:pPr>
              <w:shd w:val="clear" w:color="auto" w:fill="FFFFFF"/>
              <w:ind w:left="0" w:hanging="2"/>
              <w:jc w:val="center"/>
              <w:rPr>
                <w:rFonts w:ascii="Calibri" w:eastAsia="Calibri" w:hAnsi="Calibri" w:cs="Calibri"/>
                <w:sz w:val="22"/>
                <w:szCs w:val="22"/>
              </w:rPr>
            </w:pPr>
            <w:bookmarkStart w:id="2" w:name="_Toc113375041"/>
            <w:bookmarkStart w:id="3" w:name="_Toc113375341"/>
            <w:r>
              <w:rPr>
                <w:rFonts w:ascii="Calibri" w:eastAsia="Calibri" w:hAnsi="Calibri" w:cs="Calibri"/>
                <w:sz w:val="22"/>
                <w:szCs w:val="22"/>
              </w:rPr>
              <w:t>Ministère de l’Enseignement Supérieur</w:t>
            </w:r>
            <w:bookmarkEnd w:id="2"/>
            <w:bookmarkEnd w:id="3"/>
          </w:p>
          <w:p w14:paraId="14A815FB" w14:textId="77777777" w:rsidR="00DF2C27" w:rsidRDefault="00D009FB">
            <w:pPr>
              <w:shd w:val="clear" w:color="auto" w:fill="FFFFFF"/>
              <w:ind w:left="0" w:hanging="2"/>
              <w:jc w:val="center"/>
              <w:rPr>
                <w:rFonts w:ascii="Calibri" w:eastAsia="Calibri" w:hAnsi="Calibri" w:cs="Calibri"/>
                <w:sz w:val="22"/>
                <w:szCs w:val="22"/>
              </w:rPr>
            </w:pPr>
            <w:bookmarkStart w:id="4" w:name="_Toc113375042"/>
            <w:bookmarkStart w:id="5" w:name="_Toc113375342"/>
            <w:r>
              <w:rPr>
                <w:rFonts w:ascii="Calibri" w:eastAsia="Calibri" w:hAnsi="Calibri" w:cs="Calibri"/>
                <w:sz w:val="22"/>
                <w:szCs w:val="22"/>
              </w:rPr>
              <w:t>et de la Recherche Scientifique</w:t>
            </w:r>
            <w:bookmarkEnd w:id="4"/>
            <w:bookmarkEnd w:id="5"/>
          </w:p>
          <w:p w14:paraId="0F60030C" w14:textId="77777777" w:rsidR="00DF2C27" w:rsidRDefault="00D009FB">
            <w:pPr>
              <w:ind w:left="0" w:hanging="2"/>
              <w:jc w:val="center"/>
              <w:rPr>
                <w:rFonts w:ascii="Calibri" w:eastAsia="Calibri" w:hAnsi="Calibri" w:cs="Calibri"/>
                <w:sz w:val="22"/>
                <w:szCs w:val="22"/>
              </w:rPr>
            </w:pPr>
            <w:bookmarkStart w:id="6" w:name="_Toc113375043"/>
            <w:bookmarkStart w:id="7" w:name="_Toc113375343"/>
            <w:r>
              <w:rPr>
                <w:rFonts w:ascii="Symbol" w:eastAsia="Symbol" w:hAnsi="Symbol" w:cs="Symbol"/>
                <w:sz w:val="22"/>
                <w:szCs w:val="22"/>
              </w:rPr>
              <w:t>***</w:t>
            </w:r>
            <w:r>
              <w:rPr>
                <w:rFonts w:ascii="Calibri" w:eastAsia="Calibri" w:hAnsi="Calibri" w:cs="Calibri"/>
                <w:sz w:val="22"/>
                <w:szCs w:val="22"/>
              </w:rPr>
              <w:t xml:space="preserve">  </w:t>
            </w:r>
            <w:r>
              <w:rPr>
                <w:rFonts w:ascii="Symbol" w:eastAsia="Symbol" w:hAnsi="Symbol" w:cs="Symbol"/>
                <w:sz w:val="22"/>
                <w:szCs w:val="22"/>
              </w:rPr>
              <w:t>*</w:t>
            </w:r>
            <w:r>
              <w:rPr>
                <w:rFonts w:ascii="Calibri" w:eastAsia="Calibri" w:hAnsi="Calibri" w:cs="Calibri"/>
                <w:sz w:val="22"/>
                <w:szCs w:val="22"/>
              </w:rPr>
              <w:t xml:space="preserve">  </w:t>
            </w:r>
            <w:r>
              <w:rPr>
                <w:rFonts w:ascii="Symbol" w:eastAsia="Symbol" w:hAnsi="Symbol" w:cs="Symbol"/>
                <w:sz w:val="22"/>
                <w:szCs w:val="22"/>
              </w:rPr>
              <w:t>***</w:t>
            </w:r>
            <w:bookmarkEnd w:id="6"/>
            <w:bookmarkEnd w:id="7"/>
          </w:p>
          <w:p w14:paraId="7161940F" w14:textId="77777777" w:rsidR="00DF2C27" w:rsidRDefault="00D009FB">
            <w:pPr>
              <w:ind w:left="0" w:hanging="2"/>
              <w:jc w:val="center"/>
              <w:rPr>
                <w:rFonts w:ascii="Calibri" w:eastAsia="Calibri" w:hAnsi="Calibri" w:cs="Calibri"/>
                <w:sz w:val="22"/>
                <w:szCs w:val="22"/>
              </w:rPr>
            </w:pPr>
            <w:bookmarkStart w:id="8" w:name="_Toc113375044"/>
            <w:bookmarkStart w:id="9" w:name="_Toc113375344"/>
            <w:r>
              <w:rPr>
                <w:rFonts w:ascii="Calibri" w:eastAsia="Calibri" w:hAnsi="Calibri" w:cs="Calibri"/>
                <w:sz w:val="22"/>
                <w:szCs w:val="22"/>
              </w:rPr>
              <w:t>Université de Carthage</w:t>
            </w:r>
            <w:bookmarkEnd w:id="8"/>
            <w:bookmarkEnd w:id="9"/>
          </w:p>
          <w:p w14:paraId="477A0633" w14:textId="77777777" w:rsidR="00DF2C27" w:rsidRDefault="00D009FB">
            <w:pPr>
              <w:ind w:left="0" w:hanging="2"/>
              <w:jc w:val="center"/>
              <w:rPr>
                <w:rFonts w:ascii="Calibri" w:eastAsia="Calibri" w:hAnsi="Calibri" w:cs="Calibri"/>
                <w:sz w:val="22"/>
                <w:szCs w:val="22"/>
              </w:rPr>
            </w:pPr>
            <w:bookmarkStart w:id="10" w:name="_Toc113375045"/>
            <w:bookmarkStart w:id="11" w:name="_Toc113375345"/>
            <w:r>
              <w:rPr>
                <w:rFonts w:ascii="Symbol" w:eastAsia="Symbol" w:hAnsi="Symbol" w:cs="Symbol"/>
                <w:sz w:val="22"/>
                <w:szCs w:val="22"/>
              </w:rPr>
              <w:t>***</w:t>
            </w:r>
            <w:r>
              <w:rPr>
                <w:rFonts w:ascii="Calibri" w:eastAsia="Calibri" w:hAnsi="Calibri" w:cs="Calibri"/>
                <w:sz w:val="22"/>
                <w:szCs w:val="22"/>
              </w:rPr>
              <w:t xml:space="preserve">  </w:t>
            </w:r>
            <w:r>
              <w:rPr>
                <w:rFonts w:ascii="Symbol" w:eastAsia="Symbol" w:hAnsi="Symbol" w:cs="Symbol"/>
                <w:sz w:val="22"/>
                <w:szCs w:val="22"/>
              </w:rPr>
              <w:t>*</w:t>
            </w:r>
            <w:r>
              <w:rPr>
                <w:rFonts w:ascii="Calibri" w:eastAsia="Calibri" w:hAnsi="Calibri" w:cs="Calibri"/>
                <w:sz w:val="22"/>
                <w:szCs w:val="22"/>
              </w:rPr>
              <w:t xml:space="preserve">  </w:t>
            </w:r>
            <w:r>
              <w:rPr>
                <w:rFonts w:ascii="Symbol" w:eastAsia="Symbol" w:hAnsi="Symbol" w:cs="Symbol"/>
                <w:sz w:val="22"/>
                <w:szCs w:val="22"/>
              </w:rPr>
              <w:t>***</w:t>
            </w:r>
            <w:bookmarkEnd w:id="10"/>
            <w:bookmarkEnd w:id="11"/>
          </w:p>
          <w:p w14:paraId="2F4CAB05" w14:textId="77777777" w:rsidR="00DF2C27" w:rsidRDefault="00D009FB">
            <w:pPr>
              <w:ind w:left="0" w:hanging="2"/>
              <w:jc w:val="center"/>
              <w:rPr>
                <w:rFonts w:ascii="Calibri" w:eastAsia="Calibri" w:hAnsi="Calibri" w:cs="Calibri"/>
                <w:sz w:val="22"/>
                <w:szCs w:val="22"/>
              </w:rPr>
            </w:pPr>
            <w:bookmarkStart w:id="12" w:name="_Toc113375046"/>
            <w:bookmarkStart w:id="13" w:name="_Toc113375346"/>
            <w:r>
              <w:rPr>
                <w:rFonts w:ascii="Calibri" w:eastAsia="Calibri" w:hAnsi="Calibri" w:cs="Calibri"/>
                <w:b/>
                <w:sz w:val="22"/>
                <w:szCs w:val="22"/>
              </w:rPr>
              <w:t>Institut National des Sciences</w:t>
            </w:r>
            <w:bookmarkEnd w:id="12"/>
            <w:bookmarkEnd w:id="13"/>
            <w:r>
              <w:rPr>
                <w:rFonts w:ascii="Calibri" w:eastAsia="Calibri" w:hAnsi="Calibri" w:cs="Calibri"/>
                <w:b/>
                <w:sz w:val="22"/>
                <w:szCs w:val="22"/>
              </w:rPr>
              <w:t xml:space="preserve"> </w:t>
            </w:r>
          </w:p>
          <w:p w14:paraId="2B49A626" w14:textId="77777777" w:rsidR="00DF2C27" w:rsidRDefault="00D009FB">
            <w:pPr>
              <w:ind w:left="0" w:hanging="2"/>
              <w:jc w:val="center"/>
            </w:pPr>
            <w:bookmarkStart w:id="14" w:name="_Toc113375047"/>
            <w:bookmarkStart w:id="15" w:name="_Toc113375347"/>
            <w:r>
              <w:rPr>
                <w:rFonts w:ascii="Calibri" w:eastAsia="Calibri" w:hAnsi="Calibri" w:cs="Calibri"/>
                <w:b/>
                <w:sz w:val="22"/>
                <w:szCs w:val="22"/>
              </w:rPr>
              <w:t>Appliquées et de Technologie</w:t>
            </w:r>
            <w:bookmarkEnd w:id="14"/>
            <w:bookmarkEnd w:id="15"/>
          </w:p>
        </w:tc>
        <w:tc>
          <w:tcPr>
            <w:tcW w:w="5388" w:type="dxa"/>
            <w:vAlign w:val="center"/>
          </w:tcPr>
          <w:p w14:paraId="4377D6A6" w14:textId="77777777" w:rsidR="00DF2C27" w:rsidRDefault="00D009FB">
            <w:pPr>
              <w:ind w:left="0" w:hanging="2"/>
              <w:jc w:val="center"/>
            </w:pPr>
            <w:r>
              <w:t xml:space="preserve">              </w:t>
            </w:r>
            <w:bookmarkStart w:id="16" w:name="_Toc113375048"/>
            <w:bookmarkStart w:id="17" w:name="_Toc113375348"/>
            <w:r>
              <w:rPr>
                <w:noProof/>
              </w:rPr>
              <w:drawing>
                <wp:inline distT="0" distB="0" distL="114300" distR="114300" wp14:anchorId="5AC8F5C4" wp14:editId="6A8955C3">
                  <wp:extent cx="2685415" cy="939800"/>
                  <wp:effectExtent l="0" t="0" r="0" b="0"/>
                  <wp:docPr id="102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2685415" cy="939800"/>
                          </a:xfrm>
                          <a:prstGeom prst="rect">
                            <a:avLst/>
                          </a:prstGeom>
                          <a:ln/>
                        </pic:spPr>
                      </pic:pic>
                    </a:graphicData>
                  </a:graphic>
                </wp:inline>
              </w:drawing>
            </w:r>
            <w:bookmarkEnd w:id="16"/>
            <w:bookmarkEnd w:id="17"/>
          </w:p>
        </w:tc>
      </w:tr>
    </w:tbl>
    <w:p w14:paraId="63BCBAA5" w14:textId="77777777" w:rsidR="00DF2C27" w:rsidRDefault="00DF2C27" w:rsidP="00127CA2">
      <w:pPr>
        <w:ind w:leftChars="0" w:left="0" w:firstLineChars="0" w:firstLine="0"/>
        <w:rPr>
          <w:rFonts w:ascii="Calibri" w:eastAsia="Calibri" w:hAnsi="Calibri" w:cs="Calibri"/>
          <w:sz w:val="40"/>
          <w:szCs w:val="40"/>
        </w:rPr>
      </w:pPr>
    </w:p>
    <w:p w14:paraId="5A512A80" w14:textId="77777777" w:rsidR="00DF2C27" w:rsidRDefault="00DF2C27">
      <w:pPr>
        <w:ind w:left="2" w:hanging="4"/>
        <w:jc w:val="center"/>
        <w:rPr>
          <w:rFonts w:ascii="Calibri" w:eastAsia="Calibri" w:hAnsi="Calibri" w:cs="Calibri"/>
          <w:sz w:val="40"/>
          <w:szCs w:val="40"/>
        </w:rPr>
      </w:pPr>
    </w:p>
    <w:p w14:paraId="76D8532D" w14:textId="77777777" w:rsidR="00DF2C27" w:rsidRDefault="00D009FB">
      <w:pPr>
        <w:ind w:left="1" w:hanging="3"/>
        <w:jc w:val="center"/>
        <w:rPr>
          <w:rFonts w:ascii="Calibri" w:eastAsia="Calibri" w:hAnsi="Calibri" w:cs="Calibri"/>
          <w:sz w:val="20"/>
          <w:szCs w:val="20"/>
        </w:rPr>
      </w:pPr>
      <w:bookmarkStart w:id="18" w:name="_Toc113375049"/>
      <w:bookmarkStart w:id="19" w:name="_Toc113375349"/>
      <w:r>
        <w:rPr>
          <w:rFonts w:ascii="Calibri" w:eastAsia="Calibri" w:hAnsi="Calibri" w:cs="Calibri"/>
          <w:b/>
          <w:sz w:val="32"/>
          <w:szCs w:val="32"/>
        </w:rPr>
        <w:t>Rapport de Stage Obligatoire d'Été</w:t>
      </w:r>
      <w:bookmarkEnd w:id="18"/>
      <w:bookmarkEnd w:id="19"/>
    </w:p>
    <w:p w14:paraId="52E6F548" w14:textId="77777777" w:rsidR="00DF2C27" w:rsidRDefault="00DF2C27" w:rsidP="00127CA2">
      <w:pPr>
        <w:ind w:leftChars="0" w:left="0" w:firstLineChars="0" w:firstLine="0"/>
        <w:rPr>
          <w:rFonts w:ascii="Calibri" w:eastAsia="Calibri" w:hAnsi="Calibri" w:cs="Calibri"/>
          <w:sz w:val="28"/>
          <w:szCs w:val="28"/>
        </w:rPr>
      </w:pPr>
    </w:p>
    <w:p w14:paraId="7BE2ECC5" w14:textId="77777777" w:rsidR="00512169" w:rsidRDefault="00512169" w:rsidP="00512169">
      <w:pPr>
        <w:ind w:leftChars="0" w:left="0" w:firstLineChars="0" w:firstLine="0"/>
        <w:rPr>
          <w:rFonts w:ascii="Calibri" w:eastAsia="Calibri" w:hAnsi="Calibri" w:cs="Calibri"/>
          <w:sz w:val="28"/>
          <w:szCs w:val="28"/>
        </w:rPr>
      </w:pPr>
    </w:p>
    <w:p w14:paraId="4BA23D1F" w14:textId="77777777" w:rsidR="00512169" w:rsidRDefault="00512169" w:rsidP="00512169">
      <w:pPr>
        <w:ind w:left="1" w:hanging="3"/>
        <w:jc w:val="center"/>
        <w:rPr>
          <w:rFonts w:ascii="Calibri" w:eastAsia="Calibri" w:hAnsi="Calibri" w:cs="Calibri"/>
          <w:sz w:val="28"/>
          <w:szCs w:val="28"/>
        </w:rPr>
      </w:pPr>
      <w:bookmarkStart w:id="20" w:name="_Toc113375050"/>
      <w:bookmarkStart w:id="21" w:name="_Toc113375350"/>
      <w:r>
        <w:rPr>
          <w:rFonts w:ascii="Calibri" w:eastAsia="Calibri" w:hAnsi="Calibri" w:cs="Calibri"/>
          <w:b/>
          <w:sz w:val="28"/>
          <w:szCs w:val="28"/>
        </w:rPr>
        <w:t xml:space="preserve">Filière : </w:t>
      </w:r>
      <w:r w:rsidRPr="001216CE">
        <w:rPr>
          <w:b/>
          <w:sz w:val="28"/>
          <w:szCs w:val="28"/>
          <w:lang w:val="fr"/>
        </w:rPr>
        <w:t>Génie logiciel</w:t>
      </w:r>
      <w:bookmarkEnd w:id="20"/>
      <w:bookmarkEnd w:id="21"/>
    </w:p>
    <w:p w14:paraId="2A0FBC55" w14:textId="77777777" w:rsidR="00512169" w:rsidRDefault="00512169" w:rsidP="00512169">
      <w:pPr>
        <w:ind w:left="1" w:hanging="3"/>
        <w:jc w:val="center"/>
        <w:rPr>
          <w:rFonts w:ascii="Calibri" w:eastAsia="Calibri" w:hAnsi="Calibri" w:cs="Calibri"/>
          <w:sz w:val="28"/>
          <w:szCs w:val="28"/>
        </w:rPr>
      </w:pPr>
      <w:bookmarkStart w:id="22" w:name="_Toc113375051"/>
      <w:bookmarkStart w:id="23" w:name="_Toc113375351"/>
      <w:r>
        <w:rPr>
          <w:rFonts w:ascii="Calibri" w:eastAsia="Calibri" w:hAnsi="Calibri" w:cs="Calibri"/>
          <w:b/>
          <w:sz w:val="28"/>
          <w:szCs w:val="28"/>
        </w:rPr>
        <w:t>Niveau : 3</w:t>
      </w:r>
      <w:r>
        <w:rPr>
          <w:rFonts w:ascii="Calibri" w:eastAsia="Calibri" w:hAnsi="Calibri" w:cs="Calibri"/>
          <w:b/>
          <w:sz w:val="28"/>
          <w:szCs w:val="28"/>
          <w:vertAlign w:val="superscript"/>
        </w:rPr>
        <w:t>ème</w:t>
      </w:r>
      <w:r>
        <w:rPr>
          <w:rFonts w:ascii="Calibri" w:eastAsia="Calibri" w:hAnsi="Calibri" w:cs="Calibri"/>
          <w:b/>
          <w:sz w:val="28"/>
          <w:szCs w:val="28"/>
        </w:rPr>
        <w:t xml:space="preserve"> Année</w:t>
      </w:r>
      <w:bookmarkEnd w:id="22"/>
      <w:bookmarkEnd w:id="23"/>
    </w:p>
    <w:p w14:paraId="38B8DC33" w14:textId="77777777" w:rsidR="00512169" w:rsidRDefault="00512169" w:rsidP="00512169">
      <w:pPr>
        <w:ind w:left="1" w:hanging="3"/>
        <w:jc w:val="center"/>
        <w:rPr>
          <w:rFonts w:ascii="Calibri" w:eastAsia="Calibri" w:hAnsi="Calibri" w:cs="Calibri"/>
          <w:sz w:val="28"/>
          <w:szCs w:val="28"/>
        </w:rPr>
      </w:pPr>
    </w:p>
    <w:p w14:paraId="2EF1228E" w14:textId="77777777" w:rsidR="00DF2C27" w:rsidRDefault="00D009FB">
      <w:pPr>
        <w:ind w:left="1" w:hanging="3"/>
        <w:jc w:val="center"/>
        <w:rPr>
          <w:rFonts w:ascii="Calibri" w:eastAsia="Calibri" w:hAnsi="Calibri" w:cs="Calibri"/>
          <w:sz w:val="28"/>
          <w:szCs w:val="28"/>
        </w:rPr>
      </w:pPr>
      <w:bookmarkStart w:id="24" w:name="_Toc113375052"/>
      <w:bookmarkStart w:id="25" w:name="_Toc113375352"/>
      <w:r>
        <w:rPr>
          <w:rFonts w:ascii="Calibri" w:eastAsia="Calibri" w:hAnsi="Calibri" w:cs="Calibri"/>
          <w:b/>
          <w:sz w:val="28"/>
          <w:szCs w:val="28"/>
          <w:u w:val="single"/>
        </w:rPr>
        <w:t>Sujet</w:t>
      </w:r>
      <w:r>
        <w:rPr>
          <w:rFonts w:ascii="Calibri" w:eastAsia="Calibri" w:hAnsi="Calibri" w:cs="Calibri"/>
          <w:b/>
          <w:sz w:val="28"/>
          <w:szCs w:val="28"/>
        </w:rPr>
        <w:t> :</w:t>
      </w:r>
      <w:bookmarkEnd w:id="24"/>
      <w:bookmarkEnd w:id="25"/>
    </w:p>
    <w:p w14:paraId="465E1BB3" w14:textId="77777777" w:rsidR="00DF2C27" w:rsidRDefault="00DF2C27" w:rsidP="00127CA2">
      <w:pPr>
        <w:ind w:leftChars="0" w:left="0" w:firstLineChars="0" w:firstLine="0"/>
        <w:rPr>
          <w:rFonts w:ascii="Calibri" w:eastAsia="Calibri" w:hAnsi="Calibri" w:cs="Calibri"/>
          <w:sz w:val="20"/>
          <w:szCs w:val="20"/>
        </w:rPr>
      </w:pPr>
    </w:p>
    <w:p w14:paraId="3DD1A437" w14:textId="124B553A" w:rsidR="00DF2C27" w:rsidRDefault="00CD61B1" w:rsidP="00127CA2">
      <w:pPr>
        <w:ind w:left="2" w:hanging="4"/>
        <w:jc w:val="center"/>
        <w:rPr>
          <w:rFonts w:ascii="Calibri" w:eastAsia="Calibri" w:hAnsi="Calibri" w:cs="Calibri"/>
          <w:sz w:val="40"/>
          <w:szCs w:val="40"/>
        </w:rPr>
      </w:pPr>
      <w:r>
        <w:rPr>
          <w:rFonts w:ascii="Calibri" w:eastAsia="Calibri" w:hAnsi="Calibri" w:cs="Calibri"/>
          <w:b/>
          <w:sz w:val="40"/>
          <w:szCs w:val="40"/>
        </w:rPr>
        <w:t>Cryptage/Décryptage de document</w:t>
      </w:r>
    </w:p>
    <w:p w14:paraId="2E959831" w14:textId="77777777" w:rsidR="00DF2C27" w:rsidRDefault="00DF2C27">
      <w:pPr>
        <w:ind w:left="1" w:hanging="3"/>
        <w:jc w:val="center"/>
        <w:rPr>
          <w:rFonts w:ascii="Calibri" w:eastAsia="Calibri" w:hAnsi="Calibri" w:cs="Calibri"/>
          <w:sz w:val="28"/>
          <w:szCs w:val="28"/>
        </w:rPr>
      </w:pPr>
    </w:p>
    <w:p w14:paraId="3BFC4AD8" w14:textId="7F1B6BC0" w:rsidR="00DF2C27" w:rsidRDefault="00D009FB">
      <w:pPr>
        <w:ind w:left="1" w:hanging="3"/>
        <w:rPr>
          <w:rFonts w:ascii="Calibri" w:eastAsia="Calibri" w:hAnsi="Calibri" w:cs="Calibri"/>
          <w:sz w:val="28"/>
          <w:szCs w:val="28"/>
        </w:rPr>
      </w:pPr>
      <w:bookmarkStart w:id="26" w:name="_Toc113375054"/>
      <w:bookmarkStart w:id="27" w:name="_Toc113375354"/>
      <w:r>
        <w:rPr>
          <w:rFonts w:ascii="Calibri" w:eastAsia="Calibri" w:hAnsi="Calibri" w:cs="Calibri"/>
          <w:sz w:val="28"/>
          <w:szCs w:val="28"/>
        </w:rPr>
        <w:t xml:space="preserve">Réalisé par : </w:t>
      </w:r>
      <w:bookmarkEnd w:id="26"/>
      <w:bookmarkEnd w:id="27"/>
      <w:r w:rsidR="001C240F">
        <w:rPr>
          <w:rFonts w:ascii="Calibri" w:eastAsia="Calibri" w:hAnsi="Calibri" w:cs="Calibri"/>
          <w:b/>
          <w:sz w:val="28"/>
          <w:szCs w:val="28"/>
        </w:rPr>
        <w:t>Haythem</w:t>
      </w:r>
      <w:r w:rsidR="00F7014A">
        <w:rPr>
          <w:rFonts w:ascii="Calibri" w:eastAsia="Calibri" w:hAnsi="Calibri" w:cs="Calibri"/>
          <w:b/>
          <w:sz w:val="28"/>
          <w:szCs w:val="28"/>
        </w:rPr>
        <w:t xml:space="preserve"> </w:t>
      </w:r>
      <w:r w:rsidR="00F7014A">
        <w:rPr>
          <w:rFonts w:ascii="Calibri" w:eastAsia="Calibri" w:hAnsi="Calibri" w:cs="Calibri"/>
          <w:b/>
          <w:sz w:val="28"/>
          <w:szCs w:val="28"/>
        </w:rPr>
        <w:t>KAOUECH</w:t>
      </w:r>
    </w:p>
    <w:p w14:paraId="58D01F67" w14:textId="77777777" w:rsidR="00DF2C27" w:rsidRDefault="00DF2C27">
      <w:pPr>
        <w:ind w:left="1" w:hanging="3"/>
        <w:jc w:val="center"/>
        <w:rPr>
          <w:rFonts w:ascii="Calibri" w:eastAsia="Calibri" w:hAnsi="Calibri" w:cs="Calibri"/>
          <w:sz w:val="28"/>
          <w:szCs w:val="28"/>
        </w:rPr>
      </w:pPr>
    </w:p>
    <w:p w14:paraId="43519194" w14:textId="68EB1D61" w:rsidR="00DF2C27" w:rsidRDefault="00DF2C27">
      <w:pPr>
        <w:ind w:left="1" w:hanging="3"/>
        <w:jc w:val="center"/>
        <w:rPr>
          <w:rFonts w:ascii="Calibri" w:eastAsia="Calibri" w:hAnsi="Calibri" w:cs="Calibri"/>
          <w:sz w:val="28"/>
          <w:szCs w:val="28"/>
        </w:rPr>
      </w:pPr>
    </w:p>
    <w:p w14:paraId="2B4AA878" w14:textId="77777777" w:rsidR="00DF2C27" w:rsidRDefault="00D009FB">
      <w:pPr>
        <w:ind w:left="1" w:hanging="3"/>
        <w:jc w:val="center"/>
        <w:rPr>
          <w:rFonts w:ascii="Calibri" w:eastAsia="Calibri" w:hAnsi="Calibri" w:cs="Calibri"/>
          <w:sz w:val="28"/>
          <w:szCs w:val="28"/>
        </w:rPr>
      </w:pPr>
      <w:bookmarkStart w:id="28" w:name="_Toc113375055"/>
      <w:bookmarkStart w:id="29" w:name="_Toc113375355"/>
      <w:r>
        <w:rPr>
          <w:rFonts w:ascii="Calibri" w:eastAsia="Calibri" w:hAnsi="Calibri" w:cs="Calibri"/>
          <w:sz w:val="28"/>
          <w:szCs w:val="28"/>
        </w:rPr>
        <w:t>Entreprise d’accueil :</w:t>
      </w:r>
      <w:bookmarkEnd w:id="28"/>
      <w:bookmarkEnd w:id="29"/>
    </w:p>
    <w:p w14:paraId="6A2DC4EE" w14:textId="77777777" w:rsidR="00DF2C27" w:rsidRDefault="00DF2C27">
      <w:pPr>
        <w:ind w:left="0" w:hanging="2"/>
        <w:jc w:val="center"/>
        <w:rPr>
          <w:rFonts w:ascii="Calibri" w:eastAsia="Calibri" w:hAnsi="Calibri" w:cs="Calibri"/>
          <w:sz w:val="20"/>
          <w:szCs w:val="20"/>
        </w:rPr>
      </w:pPr>
    </w:p>
    <w:p w14:paraId="08066052" w14:textId="41B09A37" w:rsidR="00B04EF5" w:rsidRDefault="00B04EF5" w:rsidP="00B04EF5">
      <w:pPr>
        <w:ind w:left="1" w:hanging="3"/>
        <w:jc w:val="center"/>
        <w:rPr>
          <w:rFonts w:ascii="Calibri" w:eastAsia="Calibri" w:hAnsi="Calibri" w:cs="Calibri"/>
          <w:sz w:val="28"/>
          <w:szCs w:val="28"/>
        </w:rPr>
      </w:pPr>
      <w:bookmarkStart w:id="30" w:name="_Toc113375056"/>
      <w:bookmarkStart w:id="31" w:name="_Toc113375356"/>
      <w:r>
        <w:rPr>
          <w:rFonts w:ascii="Calibri" w:eastAsia="Calibri" w:hAnsi="Calibri" w:cs="Calibri"/>
          <w:sz w:val="28"/>
          <w:szCs w:val="28"/>
        </w:rPr>
        <w:t>Advy</w:t>
      </w:r>
      <w:r w:rsidR="00C701B6">
        <w:rPr>
          <w:rFonts w:ascii="Calibri" w:eastAsia="Calibri" w:hAnsi="Calibri" w:cs="Calibri"/>
          <w:sz w:val="28"/>
          <w:szCs w:val="28"/>
        </w:rPr>
        <w:t>t</w:t>
      </w:r>
      <w:r>
        <w:rPr>
          <w:rFonts w:ascii="Calibri" w:eastAsia="Calibri" w:hAnsi="Calibri" w:cs="Calibri"/>
          <w:sz w:val="28"/>
          <w:szCs w:val="28"/>
        </w:rPr>
        <w:t>eam</w:t>
      </w:r>
      <w:bookmarkEnd w:id="30"/>
      <w:bookmarkEnd w:id="31"/>
    </w:p>
    <w:p w14:paraId="2F1900C1" w14:textId="77777777" w:rsidR="00127CA2" w:rsidRDefault="00127CA2" w:rsidP="00B04EF5">
      <w:pPr>
        <w:ind w:left="1" w:hanging="3"/>
        <w:jc w:val="center"/>
        <w:rPr>
          <w:rFonts w:ascii="Calibri" w:eastAsia="Calibri" w:hAnsi="Calibri" w:cs="Calibri"/>
          <w:sz w:val="28"/>
          <w:szCs w:val="28"/>
        </w:rPr>
      </w:pPr>
    </w:p>
    <w:p w14:paraId="153219C8" w14:textId="1C111D4D" w:rsidR="00DF2C27" w:rsidRDefault="00127CA2" w:rsidP="00127CA2">
      <w:pPr>
        <w:ind w:left="0" w:hanging="2"/>
        <w:jc w:val="center"/>
        <w:rPr>
          <w:rFonts w:ascii="Calibri" w:eastAsia="Calibri" w:hAnsi="Calibri" w:cs="Calibri"/>
        </w:rPr>
      </w:pPr>
      <w:bookmarkStart w:id="32" w:name="_Toc113375057"/>
      <w:bookmarkStart w:id="33" w:name="_Toc113375357"/>
      <w:r>
        <w:rPr>
          <w:noProof/>
        </w:rPr>
        <w:drawing>
          <wp:inline distT="0" distB="0" distL="0" distR="0" wp14:anchorId="579DE2EC" wp14:editId="6308485F">
            <wp:extent cx="2790473" cy="944880"/>
            <wp:effectExtent l="0" t="0" r="0" b="7620"/>
            <wp:docPr id="3" name="Picture 3" descr="new-advyteam - Advy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advyteam - Advyte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27649" cy="957468"/>
                    </a:xfrm>
                    <a:prstGeom prst="rect">
                      <a:avLst/>
                    </a:prstGeom>
                    <a:ln>
                      <a:noFill/>
                    </a:ln>
                    <a:effectLst>
                      <a:softEdge rad="112500"/>
                    </a:effectLst>
                  </pic:spPr>
                </pic:pic>
              </a:graphicData>
            </a:graphic>
          </wp:inline>
        </w:drawing>
      </w:r>
      <w:bookmarkEnd w:id="32"/>
      <w:bookmarkEnd w:id="33"/>
    </w:p>
    <w:p w14:paraId="3E13D49D" w14:textId="77777777" w:rsidR="00DF2C27" w:rsidRDefault="00DF2C27">
      <w:pPr>
        <w:ind w:left="0" w:hanging="2"/>
        <w:rPr>
          <w:rFonts w:ascii="Calibri" w:eastAsia="Calibri" w:hAnsi="Calibri" w:cs="Calibri"/>
        </w:rPr>
      </w:pPr>
    </w:p>
    <w:tbl>
      <w:tblPr>
        <w:tblStyle w:val="1"/>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05"/>
        <w:gridCol w:w="4605"/>
      </w:tblGrid>
      <w:tr w:rsidR="00DF2C27" w14:paraId="5BA17DE2" w14:textId="77777777">
        <w:tc>
          <w:tcPr>
            <w:tcW w:w="4605" w:type="dxa"/>
            <w:tcBorders>
              <w:top w:val="single" w:sz="4" w:space="0" w:color="000000"/>
              <w:left w:val="single" w:sz="4" w:space="0" w:color="000000"/>
              <w:bottom w:val="single" w:sz="4" w:space="0" w:color="000000"/>
              <w:right w:val="single" w:sz="4" w:space="0" w:color="000000"/>
            </w:tcBorders>
          </w:tcPr>
          <w:p w14:paraId="19D06567" w14:textId="4DB6D973" w:rsidR="00DF2C27" w:rsidRPr="00C661F6" w:rsidRDefault="00D009FB">
            <w:pPr>
              <w:ind w:left="0" w:hanging="2"/>
              <w:jc w:val="center"/>
              <w:rPr>
                <w:rFonts w:ascii="Calibri" w:eastAsia="Calibri" w:hAnsi="Calibri" w:cs="Calibri"/>
              </w:rPr>
            </w:pPr>
            <w:bookmarkStart w:id="34" w:name="_Toc113375058"/>
            <w:bookmarkStart w:id="35" w:name="_Toc113375358"/>
            <w:r>
              <w:rPr>
                <w:rFonts w:ascii="Calibri" w:eastAsia="Calibri" w:hAnsi="Calibri" w:cs="Calibri"/>
                <w:b/>
                <w:i/>
              </w:rPr>
              <w:t xml:space="preserve">Responsable à </w:t>
            </w:r>
            <w:bookmarkEnd w:id="34"/>
            <w:bookmarkEnd w:id="35"/>
            <w:r w:rsidR="009A50A7">
              <w:rPr>
                <w:rFonts w:ascii="Calibri" w:eastAsia="Calibri" w:hAnsi="Calibri" w:cs="Calibri"/>
                <w:b/>
                <w:i/>
              </w:rPr>
              <w:t>l’entreprise :</w:t>
            </w:r>
          </w:p>
          <w:p w14:paraId="2880527B" w14:textId="0CF97901" w:rsidR="00B04EF5" w:rsidRPr="00C661F6" w:rsidRDefault="00B04EF5" w:rsidP="00B04EF5">
            <w:pPr>
              <w:ind w:left="0" w:hanging="2"/>
              <w:jc w:val="center"/>
              <w:rPr>
                <w:rFonts w:ascii="Calibri" w:eastAsia="Calibri" w:hAnsi="Calibri" w:cs="Calibri"/>
                <w:b/>
                <w:color w:val="FF0000"/>
              </w:rPr>
            </w:pPr>
            <w:bookmarkStart w:id="36" w:name="_Toc113375059"/>
            <w:bookmarkStart w:id="37" w:name="_Toc113375359"/>
            <w:r w:rsidRPr="00C661F6">
              <w:rPr>
                <w:b/>
                <w:color w:val="FF0000"/>
              </w:rPr>
              <w:t>Mr</w:t>
            </w:r>
            <w:r w:rsidR="00E00552" w:rsidRPr="00C661F6">
              <w:rPr>
                <w:b/>
                <w:color w:val="FF0000"/>
              </w:rPr>
              <w:t xml:space="preserve">. </w:t>
            </w:r>
            <w:r w:rsidRPr="00C661F6">
              <w:rPr>
                <w:b/>
                <w:color w:val="FF0000"/>
              </w:rPr>
              <w:t>Akram B</w:t>
            </w:r>
            <w:r w:rsidR="002C618D">
              <w:rPr>
                <w:b/>
                <w:color w:val="FF0000"/>
              </w:rPr>
              <w:t>EN</w:t>
            </w:r>
            <w:r w:rsidRPr="00C661F6">
              <w:rPr>
                <w:b/>
                <w:color w:val="FF0000"/>
              </w:rPr>
              <w:t xml:space="preserve"> Y</w:t>
            </w:r>
            <w:bookmarkEnd w:id="36"/>
            <w:bookmarkEnd w:id="37"/>
            <w:r w:rsidR="002C618D">
              <w:rPr>
                <w:b/>
                <w:color w:val="FF0000"/>
              </w:rPr>
              <w:t>AHIA</w:t>
            </w:r>
          </w:p>
          <w:p w14:paraId="5DE8EEB5" w14:textId="15A13647" w:rsidR="00B04EF5" w:rsidRPr="00B04EF5" w:rsidRDefault="00B04EF5" w:rsidP="00B04EF5">
            <w:pPr>
              <w:ind w:left="0" w:hanging="2"/>
              <w:jc w:val="center"/>
              <w:rPr>
                <w:rFonts w:ascii="Calibri" w:eastAsia="Calibri" w:hAnsi="Calibri" w:cs="Calibri"/>
                <w:b/>
                <w:i/>
                <w:lang w:val="en-GB"/>
              </w:rPr>
            </w:pPr>
            <w:bookmarkStart w:id="38" w:name="_Toc113375060"/>
            <w:bookmarkStart w:id="39" w:name="_Toc113375360"/>
            <w:r>
              <w:rPr>
                <w:b/>
                <w:i/>
                <w:lang w:val="en-GB"/>
              </w:rPr>
              <w:t xml:space="preserve">Encadrant </w:t>
            </w:r>
            <w:r w:rsidRPr="00B04EF5">
              <w:rPr>
                <w:b/>
                <w:i/>
                <w:lang w:val="en-GB"/>
              </w:rPr>
              <w:t>de stage</w:t>
            </w:r>
            <w:bookmarkEnd w:id="38"/>
            <w:bookmarkEnd w:id="39"/>
          </w:p>
          <w:p w14:paraId="4C1A6E2B" w14:textId="33CD26A4" w:rsidR="00B04EF5" w:rsidRPr="00B04EF5" w:rsidRDefault="00B04EF5" w:rsidP="00B04EF5">
            <w:pPr>
              <w:ind w:left="0" w:hanging="2"/>
              <w:jc w:val="center"/>
              <w:rPr>
                <w:rFonts w:ascii="Calibri" w:eastAsia="Calibri" w:hAnsi="Calibri" w:cs="Calibri"/>
                <w:b/>
                <w:i/>
                <w:lang w:val="en-GB"/>
              </w:rPr>
            </w:pPr>
            <w:bookmarkStart w:id="40" w:name="_Toc113375061"/>
            <w:bookmarkStart w:id="41" w:name="_Toc113375361"/>
            <w:r w:rsidRPr="00B04EF5">
              <w:rPr>
                <w:b/>
                <w:color w:val="FF0000"/>
                <w:lang w:val="en-GB"/>
              </w:rPr>
              <w:t>Mr.</w:t>
            </w:r>
            <w:r>
              <w:rPr>
                <w:b/>
                <w:color w:val="FF0000"/>
                <w:lang w:val="en-GB"/>
              </w:rPr>
              <w:t xml:space="preserve"> Zoubeir </w:t>
            </w:r>
            <w:bookmarkEnd w:id="40"/>
            <w:bookmarkEnd w:id="41"/>
            <w:r w:rsidR="002C618D">
              <w:rPr>
                <w:b/>
                <w:color w:val="FF0000"/>
                <w:lang w:val="en-GB"/>
              </w:rPr>
              <w:t>KAOUECH</w:t>
            </w:r>
          </w:p>
          <w:p w14:paraId="49142334" w14:textId="77777777" w:rsidR="00DF2C27" w:rsidRPr="00B04EF5" w:rsidRDefault="00DF2C27" w:rsidP="00B04EF5">
            <w:pPr>
              <w:ind w:leftChars="0" w:left="0" w:firstLineChars="0" w:firstLine="0"/>
              <w:jc w:val="left"/>
              <w:rPr>
                <w:rFonts w:ascii="Calibri" w:eastAsia="Calibri" w:hAnsi="Calibri" w:cs="Calibri"/>
                <w:color w:val="FF0000"/>
                <w:sz w:val="20"/>
                <w:szCs w:val="20"/>
                <w:lang w:val="en-GB"/>
              </w:rPr>
            </w:pPr>
          </w:p>
        </w:tc>
        <w:tc>
          <w:tcPr>
            <w:tcW w:w="4605" w:type="dxa"/>
            <w:tcBorders>
              <w:top w:val="single" w:sz="4" w:space="0" w:color="000000"/>
              <w:left w:val="single" w:sz="4" w:space="0" w:color="000000"/>
              <w:bottom w:val="single" w:sz="4" w:space="0" w:color="000000"/>
              <w:right w:val="single" w:sz="4" w:space="0" w:color="000000"/>
            </w:tcBorders>
          </w:tcPr>
          <w:p w14:paraId="24974E3F" w14:textId="77777777" w:rsidR="00DF2C27" w:rsidRDefault="00D009FB">
            <w:pPr>
              <w:ind w:left="0" w:hanging="2"/>
              <w:jc w:val="center"/>
              <w:rPr>
                <w:rFonts w:ascii="Calibri" w:eastAsia="Calibri" w:hAnsi="Calibri" w:cs="Calibri"/>
              </w:rPr>
            </w:pPr>
            <w:bookmarkStart w:id="42" w:name="_Toc113375062"/>
            <w:bookmarkStart w:id="43" w:name="_Toc113375362"/>
            <w:r>
              <w:rPr>
                <w:rFonts w:ascii="Calibri" w:eastAsia="Calibri" w:hAnsi="Calibri" w:cs="Calibri"/>
                <w:b/>
                <w:i/>
              </w:rPr>
              <w:t>Avis de la commission des stages</w:t>
            </w:r>
            <w:bookmarkEnd w:id="42"/>
            <w:bookmarkEnd w:id="43"/>
          </w:p>
        </w:tc>
      </w:tr>
    </w:tbl>
    <w:p w14:paraId="54D7E555" w14:textId="0F88711C" w:rsidR="00127CA2" w:rsidRDefault="00127CA2" w:rsidP="00127CA2">
      <w:pPr>
        <w:spacing w:before="180" w:after="60" w:line="360" w:lineRule="auto"/>
        <w:ind w:leftChars="0" w:left="0" w:firstLineChars="0" w:firstLine="0"/>
        <w:jc w:val="center"/>
        <w:rPr>
          <w:b/>
          <w:sz w:val="36"/>
          <w:szCs w:val="36"/>
          <w:lang w:val="fr"/>
        </w:rPr>
      </w:pPr>
      <w:bookmarkStart w:id="44" w:name="_heading=h.gjdgxs" w:colFirst="0" w:colLast="0"/>
      <w:bookmarkStart w:id="45" w:name="_Toc113375063"/>
      <w:bookmarkStart w:id="46" w:name="_Toc113375363"/>
      <w:bookmarkEnd w:id="44"/>
      <w:r>
        <w:rPr>
          <w:b/>
          <w:sz w:val="36"/>
          <w:szCs w:val="36"/>
          <w:lang w:val="fr"/>
        </w:rPr>
        <w:lastRenderedPageBreak/>
        <w:t>Résumé</w:t>
      </w:r>
      <w:bookmarkEnd w:id="45"/>
      <w:bookmarkEnd w:id="46"/>
    </w:p>
    <w:p w14:paraId="2E58D02A" w14:textId="714C3CEA" w:rsidR="00897BC9" w:rsidRPr="002064C1" w:rsidRDefault="00897BC9" w:rsidP="00897BC9">
      <w:pPr>
        <w:spacing w:before="180" w:after="60" w:line="360" w:lineRule="auto"/>
        <w:ind w:left="0" w:hanging="2"/>
      </w:pPr>
      <w:bookmarkStart w:id="47" w:name="_Toc113375064"/>
      <w:bookmarkStart w:id="48" w:name="_Toc113375364"/>
      <w:r w:rsidRPr="00897BC9">
        <w:rPr>
          <w:bCs/>
          <w:lang w:val="fr"/>
        </w:rPr>
        <w:t>L’objectif principal de ce projet</w:t>
      </w:r>
      <w:r w:rsidR="004E0E81">
        <w:rPr>
          <w:bCs/>
          <w:lang w:val="fr"/>
        </w:rPr>
        <w:t xml:space="preserve"> est</w:t>
      </w:r>
      <w:r w:rsidR="00CD61B1">
        <w:rPr>
          <w:lang w:val="fr"/>
        </w:rPr>
        <w:t xml:space="preserve"> de sécuriser l’opération d’envoi et de téléchargement des documents   </w:t>
      </w:r>
      <w:r>
        <w:rPr>
          <w:lang w:val="fr"/>
        </w:rPr>
        <w:t>.</w:t>
      </w:r>
      <w:bookmarkEnd w:id="47"/>
      <w:bookmarkEnd w:id="48"/>
      <w:r>
        <w:rPr>
          <w:lang w:val="fr"/>
        </w:rPr>
        <w:t xml:space="preserve"> </w:t>
      </w:r>
    </w:p>
    <w:p w14:paraId="1F9E07D4" w14:textId="4AFC5AD6" w:rsidR="00897BC9" w:rsidRPr="00897BC9" w:rsidRDefault="00897BC9" w:rsidP="00897BC9">
      <w:pPr>
        <w:spacing w:before="180" w:after="60" w:line="360" w:lineRule="auto"/>
        <w:ind w:leftChars="0" w:left="0" w:firstLineChars="0" w:firstLine="0"/>
        <w:jc w:val="center"/>
        <w:rPr>
          <w:b/>
          <w:sz w:val="36"/>
          <w:szCs w:val="36"/>
          <w:lang w:val="fr"/>
        </w:rPr>
      </w:pPr>
      <w:bookmarkStart w:id="49" w:name="_Toc113375065"/>
      <w:bookmarkStart w:id="50" w:name="_Toc113375365"/>
      <w:r w:rsidRPr="00897BC9">
        <w:rPr>
          <w:b/>
          <w:sz w:val="36"/>
          <w:szCs w:val="36"/>
          <w:lang w:val="fr"/>
        </w:rPr>
        <w:t>Gratitude</w:t>
      </w:r>
      <w:bookmarkEnd w:id="49"/>
      <w:bookmarkEnd w:id="50"/>
    </w:p>
    <w:p w14:paraId="57D31EA0" w14:textId="2D02453C" w:rsidR="00D25596" w:rsidRPr="00D25596" w:rsidRDefault="00D25596" w:rsidP="00D25596">
      <w:pPr>
        <w:shd w:val="clear" w:color="auto" w:fill="FFFFFF"/>
        <w:suppressAutoHyphens w:val="0"/>
        <w:spacing w:before="120" w:after="120" w:line="240" w:lineRule="auto"/>
        <w:ind w:leftChars="0" w:left="0" w:firstLineChars="0" w:hanging="2"/>
        <w:jc w:val="left"/>
        <w:textDirection w:val="lrTb"/>
        <w:textAlignment w:val="auto"/>
        <w:outlineLvl w:val="9"/>
        <w:rPr>
          <w:rFonts w:eastAsia="Times New Roman" w:cs="Poppins"/>
          <w:color w:val="303030"/>
          <w:spacing w:val="-6"/>
          <w:position w:val="0"/>
          <w:lang w:eastAsia="en-GB"/>
        </w:rPr>
      </w:pPr>
      <w:r w:rsidRPr="00D25596">
        <w:rPr>
          <w:rFonts w:eastAsia="Times New Roman" w:cs="Poppins"/>
          <w:color w:val="303030"/>
          <w:spacing w:val="-6"/>
          <w:position w:val="0"/>
          <w:lang w:eastAsia="en-GB"/>
        </w:rPr>
        <w:t xml:space="preserve">Il me paraît important de remercier </w:t>
      </w:r>
      <w:r>
        <w:rPr>
          <w:rFonts w:eastAsia="Times New Roman" w:cs="Poppins"/>
          <w:color w:val="303030"/>
          <w:spacing w:val="-6"/>
          <w:position w:val="0"/>
          <w:lang w:eastAsia="en-GB"/>
        </w:rPr>
        <w:t>l’entreprise qui m’a</w:t>
      </w:r>
      <w:r w:rsidRPr="00D25596">
        <w:rPr>
          <w:rFonts w:eastAsia="Times New Roman" w:cs="Poppins"/>
          <w:color w:val="303030"/>
          <w:spacing w:val="-6"/>
          <w:position w:val="0"/>
          <w:lang w:eastAsia="en-GB"/>
        </w:rPr>
        <w:t xml:space="preserve"> accueilli</w:t>
      </w:r>
      <w:r>
        <w:rPr>
          <w:rFonts w:eastAsia="Times New Roman" w:cs="Poppins"/>
          <w:color w:val="303030"/>
          <w:spacing w:val="-6"/>
          <w:position w:val="0"/>
          <w:lang w:eastAsia="en-GB"/>
        </w:rPr>
        <w:t>e.</w:t>
      </w:r>
      <w:r w:rsidRPr="00D25596">
        <w:rPr>
          <w:rFonts w:eastAsia="Times New Roman" w:cs="Poppins"/>
          <w:spacing w:val="-6"/>
          <w:position w:val="0"/>
          <w:lang w:eastAsia="en-GB"/>
        </w:rPr>
        <w:t xml:space="preserve"> </w:t>
      </w:r>
      <w:r w:rsidR="008B01BB">
        <w:rPr>
          <w:rFonts w:eastAsia="Times New Roman" w:cs="Poppins"/>
          <w:spacing w:val="-6"/>
          <w:position w:val="0"/>
          <w:lang w:eastAsia="en-GB"/>
        </w:rPr>
        <w:t>Je voudrais tout d’abord adresser toute ma gratitude à mon maitre de stage, Mr Zoubeir K</w:t>
      </w:r>
      <w:r w:rsidR="002C618D">
        <w:rPr>
          <w:rFonts w:eastAsia="Times New Roman" w:cs="Poppins"/>
          <w:spacing w:val="-6"/>
          <w:position w:val="0"/>
          <w:lang w:eastAsia="en-GB"/>
        </w:rPr>
        <w:t>AOUECH</w:t>
      </w:r>
      <w:r w:rsidR="008B01BB">
        <w:rPr>
          <w:rFonts w:eastAsia="Times New Roman" w:cs="Poppins"/>
          <w:spacing w:val="-6"/>
          <w:position w:val="0"/>
          <w:lang w:eastAsia="en-GB"/>
        </w:rPr>
        <w:t xml:space="preserve">, pour sa confiance, sa disponibilité et surtout l’autonomie qu’il m’a offert pendant ce stage. </w:t>
      </w:r>
      <w:r w:rsidRPr="00D25596">
        <w:rPr>
          <w:rFonts w:eastAsia="Times New Roman" w:cs="Poppins"/>
          <w:color w:val="303030"/>
          <w:spacing w:val="-6"/>
          <w:position w:val="0"/>
          <w:lang w:eastAsia="en-GB"/>
        </w:rPr>
        <w:t>Merci également à tous les membres du personnel qui ont mis tout en œuvre pour que mon stage se déroule dans les meilleures conditions possibles.</w:t>
      </w:r>
      <w:r w:rsidR="0089306C">
        <w:rPr>
          <w:rFonts w:eastAsia="Times New Roman" w:cs="Poppins"/>
          <w:color w:val="303030"/>
          <w:spacing w:val="-6"/>
          <w:position w:val="0"/>
          <w:lang w:eastAsia="en-GB"/>
        </w:rPr>
        <w:t xml:space="preserve"> </w:t>
      </w:r>
    </w:p>
    <w:p w14:paraId="594AB34B" w14:textId="77777777" w:rsidR="00D25596" w:rsidRPr="00D25596" w:rsidRDefault="00D25596" w:rsidP="00D25596">
      <w:pPr>
        <w:suppressAutoHyphens w:val="0"/>
        <w:spacing w:line="240" w:lineRule="auto"/>
        <w:ind w:leftChars="0" w:left="0" w:firstLineChars="0" w:firstLine="0"/>
        <w:jc w:val="left"/>
        <w:textDirection w:val="lrTb"/>
        <w:textAlignment w:val="auto"/>
        <w:outlineLvl w:val="9"/>
        <w:rPr>
          <w:rFonts w:eastAsia="Times New Roman" w:cs="Times New Roman"/>
          <w:position w:val="0"/>
          <w:lang w:eastAsia="en-GB"/>
        </w:rPr>
      </w:pPr>
      <w:r w:rsidRPr="00D25596">
        <w:rPr>
          <w:rFonts w:eastAsia="Times New Roman" w:cs="Poppins"/>
          <w:color w:val="303030"/>
          <w:spacing w:val="-6"/>
          <w:position w:val="0"/>
          <w:shd w:val="clear" w:color="auto" w:fill="FFFFFF"/>
          <w:lang w:eastAsia="en-GB"/>
        </w:rPr>
        <w:t> </w:t>
      </w:r>
    </w:p>
    <w:p w14:paraId="21CD35EA" w14:textId="014DF90B" w:rsidR="00D25596" w:rsidRDefault="00D25596" w:rsidP="00D25596">
      <w:pPr>
        <w:shd w:val="clear" w:color="auto" w:fill="FFFFFF"/>
        <w:suppressAutoHyphens w:val="0"/>
        <w:spacing w:before="120" w:after="120" w:line="240" w:lineRule="auto"/>
        <w:ind w:leftChars="0" w:left="0" w:firstLineChars="0" w:hanging="2"/>
        <w:jc w:val="left"/>
        <w:textDirection w:val="lrTb"/>
        <w:textAlignment w:val="auto"/>
        <w:outlineLvl w:val="9"/>
        <w:rPr>
          <w:rFonts w:eastAsia="Times New Roman" w:cs="Poppins"/>
          <w:color w:val="303030"/>
          <w:spacing w:val="-6"/>
          <w:position w:val="0"/>
          <w:lang w:eastAsia="en-GB"/>
        </w:rPr>
      </w:pPr>
      <w:r w:rsidRPr="00D25596">
        <w:rPr>
          <w:rFonts w:eastAsia="Times New Roman" w:cs="Poppins"/>
          <w:color w:val="303030"/>
          <w:spacing w:val="-6"/>
          <w:position w:val="0"/>
          <w:lang w:eastAsia="en-GB"/>
        </w:rPr>
        <w:t>Durant ce</w:t>
      </w:r>
      <w:r>
        <w:rPr>
          <w:rFonts w:eastAsia="Times New Roman" w:cs="Poppins"/>
          <w:color w:val="303030"/>
          <w:spacing w:val="-6"/>
          <w:position w:val="0"/>
          <w:lang w:eastAsia="en-GB"/>
        </w:rPr>
        <w:t xml:space="preserve"> mois,</w:t>
      </w:r>
      <w:r w:rsidRPr="00D25596">
        <w:rPr>
          <w:rFonts w:eastAsia="Times New Roman" w:cs="Poppins"/>
          <w:color w:val="303030"/>
          <w:spacing w:val="-6"/>
          <w:position w:val="0"/>
          <w:lang w:eastAsia="en-GB"/>
        </w:rPr>
        <w:t xml:space="preserve"> j’ai eu </w:t>
      </w:r>
      <w:r w:rsidR="00D8386C" w:rsidRPr="00D25596">
        <w:rPr>
          <w:rFonts w:eastAsia="Times New Roman" w:cs="Poppins"/>
          <w:color w:val="303030"/>
          <w:spacing w:val="-6"/>
          <w:position w:val="0"/>
          <w:lang w:eastAsia="en-GB"/>
        </w:rPr>
        <w:t>l’occasion d’acquérir</w:t>
      </w:r>
      <w:r w:rsidRPr="00D25596">
        <w:rPr>
          <w:rFonts w:eastAsia="Times New Roman" w:cs="Poppins"/>
          <w:color w:val="303030"/>
          <w:spacing w:val="-6"/>
          <w:position w:val="0"/>
          <w:lang w:eastAsia="en-GB"/>
        </w:rPr>
        <w:t xml:space="preserve"> de nouvelles connaissances et compétences. Celles-ci me seront fort précieuses pour la réalisation de mes projets à venir. Ainsi, le temps, l’attention, l’intérêt que </w:t>
      </w:r>
      <w:r w:rsidR="00D8386C">
        <w:rPr>
          <w:rFonts w:eastAsia="Times New Roman" w:cs="Poppins"/>
          <w:color w:val="303030"/>
          <w:spacing w:val="-6"/>
          <w:position w:val="0"/>
          <w:lang w:eastAsia="en-GB"/>
        </w:rPr>
        <w:t>toute l’entreprise</w:t>
      </w:r>
      <w:r w:rsidRPr="00D25596">
        <w:rPr>
          <w:rFonts w:eastAsia="Times New Roman" w:cs="Poppins"/>
          <w:color w:val="303030"/>
          <w:spacing w:val="-6"/>
          <w:position w:val="0"/>
          <w:lang w:eastAsia="en-GB"/>
        </w:rPr>
        <w:t xml:space="preserve"> </w:t>
      </w:r>
      <w:r w:rsidR="00D8386C">
        <w:rPr>
          <w:rFonts w:eastAsia="Times New Roman" w:cs="Poppins"/>
          <w:color w:val="303030"/>
          <w:spacing w:val="-6"/>
          <w:position w:val="0"/>
          <w:lang w:eastAsia="en-GB"/>
        </w:rPr>
        <w:t>m’a</w:t>
      </w:r>
      <w:r w:rsidRPr="00D25596">
        <w:rPr>
          <w:rFonts w:eastAsia="Times New Roman" w:cs="Poppins"/>
          <w:color w:val="303030"/>
          <w:spacing w:val="-6"/>
          <w:position w:val="0"/>
          <w:lang w:eastAsia="en-GB"/>
        </w:rPr>
        <w:t xml:space="preserve"> bien voulu me témoigner n’ont pas été perdus. Ils m’ont donné envie de persévérer dans ce métier pour lequel </w:t>
      </w:r>
      <w:r w:rsidR="00D8386C">
        <w:rPr>
          <w:rFonts w:eastAsia="Times New Roman" w:cs="Poppins"/>
          <w:color w:val="303030"/>
          <w:spacing w:val="-6"/>
          <w:position w:val="0"/>
          <w:lang w:eastAsia="en-GB"/>
        </w:rPr>
        <w:t>ils</w:t>
      </w:r>
      <w:r w:rsidRPr="00D25596">
        <w:rPr>
          <w:rFonts w:eastAsia="Times New Roman" w:cs="Poppins"/>
          <w:color w:val="303030"/>
          <w:spacing w:val="-6"/>
          <w:position w:val="0"/>
          <w:lang w:eastAsia="en-GB"/>
        </w:rPr>
        <w:t xml:space="preserve"> </w:t>
      </w:r>
      <w:r w:rsidR="00D8386C">
        <w:rPr>
          <w:rFonts w:eastAsia="Times New Roman" w:cs="Poppins"/>
          <w:color w:val="303030"/>
          <w:spacing w:val="-6"/>
          <w:position w:val="0"/>
          <w:lang w:eastAsia="en-GB"/>
        </w:rPr>
        <w:t>m’ont</w:t>
      </w:r>
      <w:r w:rsidRPr="00D25596">
        <w:rPr>
          <w:rFonts w:eastAsia="Times New Roman" w:cs="Poppins"/>
          <w:color w:val="303030"/>
          <w:spacing w:val="-6"/>
          <w:position w:val="0"/>
          <w:lang w:eastAsia="en-GB"/>
        </w:rPr>
        <w:t xml:space="preserve"> donné le plus grand respect. Je possède désormais une expérience du terrain qui me donne des pistes pour m’améliorer.</w:t>
      </w:r>
      <w:r w:rsidR="00D8386C">
        <w:rPr>
          <w:rFonts w:eastAsia="Times New Roman" w:cs="Poppins"/>
          <w:color w:val="303030"/>
          <w:spacing w:val="-6"/>
          <w:position w:val="0"/>
          <w:lang w:eastAsia="en-GB"/>
        </w:rPr>
        <w:t xml:space="preserve"> </w:t>
      </w:r>
    </w:p>
    <w:p w14:paraId="2757CC73" w14:textId="6E4B2D1F" w:rsidR="0089306C" w:rsidRDefault="0089306C" w:rsidP="00D25596">
      <w:pPr>
        <w:shd w:val="clear" w:color="auto" w:fill="FFFFFF"/>
        <w:suppressAutoHyphens w:val="0"/>
        <w:spacing w:before="120" w:after="120" w:line="240" w:lineRule="auto"/>
        <w:ind w:leftChars="0" w:left="0" w:firstLineChars="0" w:hanging="2"/>
        <w:jc w:val="left"/>
        <w:textDirection w:val="lrTb"/>
        <w:textAlignment w:val="auto"/>
        <w:outlineLvl w:val="9"/>
        <w:rPr>
          <w:rFonts w:eastAsia="Times New Roman" w:cs="Poppins"/>
          <w:color w:val="303030"/>
          <w:spacing w:val="-6"/>
          <w:position w:val="0"/>
          <w:lang w:eastAsia="en-GB"/>
        </w:rPr>
      </w:pPr>
    </w:p>
    <w:p w14:paraId="550EDF55" w14:textId="3531DCF0" w:rsidR="0089306C" w:rsidRDefault="0089306C" w:rsidP="00D25596">
      <w:pPr>
        <w:shd w:val="clear" w:color="auto" w:fill="FFFFFF"/>
        <w:suppressAutoHyphens w:val="0"/>
        <w:spacing w:before="120" w:after="120" w:line="240" w:lineRule="auto"/>
        <w:ind w:leftChars="0" w:left="0" w:firstLineChars="0" w:hanging="2"/>
        <w:jc w:val="left"/>
        <w:textDirection w:val="lrTb"/>
        <w:textAlignment w:val="auto"/>
        <w:outlineLvl w:val="9"/>
        <w:rPr>
          <w:rFonts w:eastAsia="Times New Roman" w:cs="Poppins"/>
          <w:color w:val="303030"/>
          <w:spacing w:val="-6"/>
          <w:position w:val="0"/>
          <w:lang w:eastAsia="en-GB"/>
        </w:rPr>
      </w:pPr>
      <w:r>
        <w:rPr>
          <w:rFonts w:eastAsia="Times New Roman" w:cs="Poppins"/>
          <w:color w:val="303030"/>
          <w:spacing w:val="-6"/>
          <w:position w:val="0"/>
          <w:lang w:eastAsia="en-GB"/>
        </w:rPr>
        <w:t xml:space="preserve">Je désire aussi remercier les professeurs de l’INSAT, qui m’ont fourni les outils nécessaires au bon déroulement de mon stage. </w:t>
      </w:r>
    </w:p>
    <w:p w14:paraId="54F5AB31" w14:textId="6FB565FE" w:rsidR="00A01FC1" w:rsidRDefault="00A01FC1" w:rsidP="00D25596">
      <w:pPr>
        <w:shd w:val="clear" w:color="auto" w:fill="FFFFFF"/>
        <w:suppressAutoHyphens w:val="0"/>
        <w:spacing w:before="120" w:after="120" w:line="240" w:lineRule="auto"/>
        <w:ind w:leftChars="0" w:left="0" w:firstLineChars="0" w:hanging="2"/>
        <w:jc w:val="left"/>
        <w:textDirection w:val="lrTb"/>
        <w:textAlignment w:val="auto"/>
        <w:outlineLvl w:val="9"/>
        <w:rPr>
          <w:rFonts w:eastAsia="Times New Roman" w:cs="Poppins"/>
          <w:color w:val="303030"/>
          <w:spacing w:val="-6"/>
          <w:position w:val="0"/>
          <w:lang w:eastAsia="en-GB"/>
        </w:rPr>
      </w:pPr>
    </w:p>
    <w:p w14:paraId="1D16B065" w14:textId="0A79D48F" w:rsidR="00A01FC1" w:rsidRDefault="00A01FC1" w:rsidP="00D25596">
      <w:pPr>
        <w:shd w:val="clear" w:color="auto" w:fill="FFFFFF"/>
        <w:suppressAutoHyphens w:val="0"/>
        <w:spacing w:before="120" w:after="120" w:line="240" w:lineRule="auto"/>
        <w:ind w:leftChars="0" w:left="0" w:firstLineChars="0" w:hanging="2"/>
        <w:jc w:val="left"/>
        <w:textDirection w:val="lrTb"/>
        <w:textAlignment w:val="auto"/>
        <w:outlineLvl w:val="9"/>
        <w:rPr>
          <w:rFonts w:eastAsia="Times New Roman" w:cs="Poppins"/>
          <w:color w:val="303030"/>
          <w:spacing w:val="-6"/>
          <w:position w:val="0"/>
          <w:lang w:eastAsia="en-GB"/>
        </w:rPr>
      </w:pPr>
    </w:p>
    <w:p w14:paraId="7EDC1875" w14:textId="5CA34EA4" w:rsidR="00A01FC1" w:rsidRDefault="00A01FC1" w:rsidP="00D25596">
      <w:pPr>
        <w:shd w:val="clear" w:color="auto" w:fill="FFFFFF"/>
        <w:suppressAutoHyphens w:val="0"/>
        <w:spacing w:before="120" w:after="120" w:line="240" w:lineRule="auto"/>
        <w:ind w:leftChars="0" w:left="0" w:firstLineChars="0" w:hanging="2"/>
        <w:jc w:val="left"/>
        <w:textDirection w:val="lrTb"/>
        <w:textAlignment w:val="auto"/>
        <w:outlineLvl w:val="9"/>
        <w:rPr>
          <w:rFonts w:eastAsia="Times New Roman" w:cs="Poppins"/>
          <w:color w:val="303030"/>
          <w:spacing w:val="-6"/>
          <w:position w:val="0"/>
          <w:lang w:eastAsia="en-GB"/>
        </w:rPr>
      </w:pPr>
    </w:p>
    <w:p w14:paraId="000CD973" w14:textId="07FECB86" w:rsidR="00A01FC1" w:rsidRDefault="00A01FC1" w:rsidP="00D25596">
      <w:pPr>
        <w:shd w:val="clear" w:color="auto" w:fill="FFFFFF"/>
        <w:suppressAutoHyphens w:val="0"/>
        <w:spacing w:before="120" w:after="120" w:line="240" w:lineRule="auto"/>
        <w:ind w:leftChars="0" w:left="0" w:firstLineChars="0" w:hanging="2"/>
        <w:jc w:val="left"/>
        <w:textDirection w:val="lrTb"/>
        <w:textAlignment w:val="auto"/>
        <w:outlineLvl w:val="9"/>
        <w:rPr>
          <w:rFonts w:eastAsia="Times New Roman" w:cs="Poppins"/>
          <w:color w:val="303030"/>
          <w:spacing w:val="-6"/>
          <w:position w:val="0"/>
          <w:lang w:eastAsia="en-GB"/>
        </w:rPr>
      </w:pPr>
    </w:p>
    <w:p w14:paraId="54D296BE" w14:textId="2DEDCDF6" w:rsidR="00A01FC1" w:rsidRDefault="00A01FC1" w:rsidP="00D25596">
      <w:pPr>
        <w:shd w:val="clear" w:color="auto" w:fill="FFFFFF"/>
        <w:suppressAutoHyphens w:val="0"/>
        <w:spacing w:before="120" w:after="120" w:line="240" w:lineRule="auto"/>
        <w:ind w:leftChars="0" w:left="0" w:firstLineChars="0" w:hanging="2"/>
        <w:jc w:val="left"/>
        <w:textDirection w:val="lrTb"/>
        <w:textAlignment w:val="auto"/>
        <w:outlineLvl w:val="9"/>
        <w:rPr>
          <w:rFonts w:eastAsia="Times New Roman" w:cs="Poppins"/>
          <w:color w:val="303030"/>
          <w:spacing w:val="-6"/>
          <w:position w:val="0"/>
          <w:lang w:eastAsia="en-GB"/>
        </w:rPr>
      </w:pPr>
    </w:p>
    <w:p w14:paraId="17031CF4" w14:textId="6D7A7429" w:rsidR="00A01FC1" w:rsidRDefault="00A01FC1" w:rsidP="00D25596">
      <w:pPr>
        <w:shd w:val="clear" w:color="auto" w:fill="FFFFFF"/>
        <w:suppressAutoHyphens w:val="0"/>
        <w:spacing w:before="120" w:after="120" w:line="240" w:lineRule="auto"/>
        <w:ind w:leftChars="0" w:left="0" w:firstLineChars="0" w:hanging="2"/>
        <w:jc w:val="left"/>
        <w:textDirection w:val="lrTb"/>
        <w:textAlignment w:val="auto"/>
        <w:outlineLvl w:val="9"/>
        <w:rPr>
          <w:rFonts w:eastAsia="Times New Roman" w:cs="Poppins"/>
          <w:color w:val="303030"/>
          <w:spacing w:val="-6"/>
          <w:position w:val="0"/>
          <w:lang w:eastAsia="en-GB"/>
        </w:rPr>
      </w:pPr>
    </w:p>
    <w:p w14:paraId="0DC73997" w14:textId="2EF91087" w:rsidR="00A01FC1" w:rsidRDefault="00A01FC1" w:rsidP="00D25596">
      <w:pPr>
        <w:shd w:val="clear" w:color="auto" w:fill="FFFFFF"/>
        <w:suppressAutoHyphens w:val="0"/>
        <w:spacing w:before="120" w:after="120" w:line="240" w:lineRule="auto"/>
        <w:ind w:leftChars="0" w:left="0" w:firstLineChars="0" w:hanging="2"/>
        <w:jc w:val="left"/>
        <w:textDirection w:val="lrTb"/>
        <w:textAlignment w:val="auto"/>
        <w:outlineLvl w:val="9"/>
        <w:rPr>
          <w:rFonts w:eastAsia="Times New Roman" w:cs="Poppins"/>
          <w:color w:val="303030"/>
          <w:spacing w:val="-6"/>
          <w:position w:val="0"/>
          <w:lang w:eastAsia="en-GB"/>
        </w:rPr>
      </w:pPr>
    </w:p>
    <w:p w14:paraId="23FBC723" w14:textId="0D13571F" w:rsidR="00A01FC1" w:rsidRDefault="00A01FC1" w:rsidP="00D25596">
      <w:pPr>
        <w:shd w:val="clear" w:color="auto" w:fill="FFFFFF"/>
        <w:suppressAutoHyphens w:val="0"/>
        <w:spacing w:before="120" w:after="120" w:line="240" w:lineRule="auto"/>
        <w:ind w:leftChars="0" w:left="0" w:firstLineChars="0" w:hanging="2"/>
        <w:jc w:val="left"/>
        <w:textDirection w:val="lrTb"/>
        <w:textAlignment w:val="auto"/>
        <w:outlineLvl w:val="9"/>
        <w:rPr>
          <w:rFonts w:eastAsia="Times New Roman" w:cs="Poppins"/>
          <w:color w:val="303030"/>
          <w:spacing w:val="-6"/>
          <w:position w:val="0"/>
          <w:lang w:eastAsia="en-GB"/>
        </w:rPr>
      </w:pPr>
    </w:p>
    <w:p w14:paraId="3A01E5BA" w14:textId="75D6E383" w:rsidR="00A01FC1" w:rsidRDefault="00A01FC1" w:rsidP="00D25596">
      <w:pPr>
        <w:shd w:val="clear" w:color="auto" w:fill="FFFFFF"/>
        <w:suppressAutoHyphens w:val="0"/>
        <w:spacing w:before="120" w:after="120" w:line="240" w:lineRule="auto"/>
        <w:ind w:leftChars="0" w:left="0" w:firstLineChars="0" w:hanging="2"/>
        <w:jc w:val="left"/>
        <w:textDirection w:val="lrTb"/>
        <w:textAlignment w:val="auto"/>
        <w:outlineLvl w:val="9"/>
        <w:rPr>
          <w:rFonts w:eastAsia="Times New Roman" w:cs="Poppins"/>
          <w:color w:val="303030"/>
          <w:spacing w:val="-6"/>
          <w:position w:val="0"/>
          <w:lang w:eastAsia="en-GB"/>
        </w:rPr>
      </w:pPr>
    </w:p>
    <w:p w14:paraId="4FE31BB7" w14:textId="56AB1086" w:rsidR="00A01FC1" w:rsidRDefault="00A01FC1" w:rsidP="00D25596">
      <w:pPr>
        <w:shd w:val="clear" w:color="auto" w:fill="FFFFFF"/>
        <w:suppressAutoHyphens w:val="0"/>
        <w:spacing w:before="120" w:after="120" w:line="240" w:lineRule="auto"/>
        <w:ind w:leftChars="0" w:left="0" w:firstLineChars="0" w:hanging="2"/>
        <w:jc w:val="left"/>
        <w:textDirection w:val="lrTb"/>
        <w:textAlignment w:val="auto"/>
        <w:outlineLvl w:val="9"/>
        <w:rPr>
          <w:rFonts w:eastAsia="Times New Roman" w:cs="Poppins"/>
          <w:color w:val="303030"/>
          <w:spacing w:val="-6"/>
          <w:position w:val="0"/>
          <w:lang w:eastAsia="en-GB"/>
        </w:rPr>
      </w:pPr>
    </w:p>
    <w:p w14:paraId="7BA5C4BC" w14:textId="21795B42" w:rsidR="00A01FC1" w:rsidRDefault="00A01FC1" w:rsidP="00D25596">
      <w:pPr>
        <w:shd w:val="clear" w:color="auto" w:fill="FFFFFF"/>
        <w:suppressAutoHyphens w:val="0"/>
        <w:spacing w:before="120" w:after="120" w:line="240" w:lineRule="auto"/>
        <w:ind w:leftChars="0" w:left="0" w:firstLineChars="0" w:hanging="2"/>
        <w:jc w:val="left"/>
        <w:textDirection w:val="lrTb"/>
        <w:textAlignment w:val="auto"/>
        <w:outlineLvl w:val="9"/>
        <w:rPr>
          <w:rFonts w:eastAsia="Times New Roman" w:cs="Poppins"/>
          <w:color w:val="303030"/>
          <w:spacing w:val="-6"/>
          <w:position w:val="0"/>
          <w:lang w:eastAsia="en-GB"/>
        </w:rPr>
      </w:pPr>
    </w:p>
    <w:p w14:paraId="47AEA94D" w14:textId="12A1BCE7" w:rsidR="00A01FC1" w:rsidRDefault="00A01FC1" w:rsidP="00D25596">
      <w:pPr>
        <w:shd w:val="clear" w:color="auto" w:fill="FFFFFF"/>
        <w:suppressAutoHyphens w:val="0"/>
        <w:spacing w:before="120" w:after="120" w:line="240" w:lineRule="auto"/>
        <w:ind w:leftChars="0" w:left="0" w:firstLineChars="0" w:hanging="2"/>
        <w:jc w:val="left"/>
        <w:textDirection w:val="lrTb"/>
        <w:textAlignment w:val="auto"/>
        <w:outlineLvl w:val="9"/>
        <w:rPr>
          <w:rFonts w:eastAsia="Times New Roman" w:cs="Poppins"/>
          <w:color w:val="303030"/>
          <w:spacing w:val="-6"/>
          <w:position w:val="0"/>
          <w:lang w:eastAsia="en-GB"/>
        </w:rPr>
      </w:pPr>
    </w:p>
    <w:p w14:paraId="61D899CC" w14:textId="4D910392" w:rsidR="00A01FC1" w:rsidRDefault="00A01FC1" w:rsidP="00D25596">
      <w:pPr>
        <w:shd w:val="clear" w:color="auto" w:fill="FFFFFF"/>
        <w:suppressAutoHyphens w:val="0"/>
        <w:spacing w:before="120" w:after="120" w:line="240" w:lineRule="auto"/>
        <w:ind w:leftChars="0" w:left="0" w:firstLineChars="0" w:hanging="2"/>
        <w:jc w:val="left"/>
        <w:textDirection w:val="lrTb"/>
        <w:textAlignment w:val="auto"/>
        <w:outlineLvl w:val="9"/>
        <w:rPr>
          <w:rFonts w:eastAsia="Times New Roman" w:cs="Poppins"/>
          <w:color w:val="303030"/>
          <w:spacing w:val="-6"/>
          <w:position w:val="0"/>
          <w:lang w:eastAsia="en-GB"/>
        </w:rPr>
      </w:pPr>
    </w:p>
    <w:p w14:paraId="4F42D76C" w14:textId="524F2CD7" w:rsidR="00A01FC1" w:rsidRDefault="00A01FC1" w:rsidP="00D25596">
      <w:pPr>
        <w:shd w:val="clear" w:color="auto" w:fill="FFFFFF"/>
        <w:suppressAutoHyphens w:val="0"/>
        <w:spacing w:before="120" w:after="120" w:line="240" w:lineRule="auto"/>
        <w:ind w:leftChars="0" w:left="0" w:firstLineChars="0" w:hanging="2"/>
        <w:jc w:val="left"/>
        <w:textDirection w:val="lrTb"/>
        <w:textAlignment w:val="auto"/>
        <w:outlineLvl w:val="9"/>
        <w:rPr>
          <w:rFonts w:eastAsia="Times New Roman" w:cs="Poppins"/>
          <w:color w:val="303030"/>
          <w:spacing w:val="-6"/>
          <w:position w:val="0"/>
          <w:lang w:eastAsia="en-GB"/>
        </w:rPr>
      </w:pPr>
    </w:p>
    <w:p w14:paraId="42780F71" w14:textId="12F54C01" w:rsidR="00A01FC1" w:rsidRDefault="00A01FC1" w:rsidP="00D25596">
      <w:pPr>
        <w:shd w:val="clear" w:color="auto" w:fill="FFFFFF"/>
        <w:suppressAutoHyphens w:val="0"/>
        <w:spacing w:before="120" w:after="120" w:line="240" w:lineRule="auto"/>
        <w:ind w:leftChars="0" w:left="0" w:firstLineChars="0" w:hanging="2"/>
        <w:jc w:val="left"/>
        <w:textDirection w:val="lrTb"/>
        <w:textAlignment w:val="auto"/>
        <w:outlineLvl w:val="9"/>
        <w:rPr>
          <w:rFonts w:eastAsia="Times New Roman" w:cs="Poppins"/>
          <w:color w:val="303030"/>
          <w:spacing w:val="-6"/>
          <w:position w:val="0"/>
          <w:lang w:eastAsia="en-GB"/>
        </w:rPr>
      </w:pPr>
    </w:p>
    <w:p w14:paraId="693A07F7" w14:textId="725082B7" w:rsidR="00A01FC1" w:rsidRDefault="00A01FC1" w:rsidP="00D25596">
      <w:pPr>
        <w:shd w:val="clear" w:color="auto" w:fill="FFFFFF"/>
        <w:suppressAutoHyphens w:val="0"/>
        <w:spacing w:before="120" w:after="120" w:line="240" w:lineRule="auto"/>
        <w:ind w:leftChars="0" w:left="0" w:firstLineChars="0" w:hanging="2"/>
        <w:jc w:val="left"/>
        <w:textDirection w:val="lrTb"/>
        <w:textAlignment w:val="auto"/>
        <w:outlineLvl w:val="9"/>
        <w:rPr>
          <w:rFonts w:eastAsia="Times New Roman" w:cs="Poppins"/>
          <w:color w:val="303030"/>
          <w:spacing w:val="-6"/>
          <w:position w:val="0"/>
          <w:lang w:eastAsia="en-GB"/>
        </w:rPr>
      </w:pPr>
    </w:p>
    <w:p w14:paraId="15B3AD94" w14:textId="77777777" w:rsidR="00A01FC1" w:rsidRPr="00D25596" w:rsidRDefault="00A01FC1" w:rsidP="00D25596">
      <w:pPr>
        <w:shd w:val="clear" w:color="auto" w:fill="FFFFFF"/>
        <w:suppressAutoHyphens w:val="0"/>
        <w:spacing w:before="120" w:after="120" w:line="240" w:lineRule="auto"/>
        <w:ind w:leftChars="0" w:left="0" w:firstLineChars="0" w:hanging="2"/>
        <w:jc w:val="left"/>
        <w:textDirection w:val="lrTb"/>
        <w:textAlignment w:val="auto"/>
        <w:outlineLvl w:val="9"/>
        <w:rPr>
          <w:rFonts w:eastAsia="Times New Roman" w:cs="Poppins"/>
          <w:color w:val="303030"/>
          <w:spacing w:val="-6"/>
          <w:position w:val="0"/>
          <w:lang w:eastAsia="en-GB"/>
        </w:rPr>
      </w:pPr>
    </w:p>
    <w:sdt>
      <w:sdtPr>
        <w:rPr>
          <w:rFonts w:ascii="Garamond" w:eastAsia="Garamond" w:hAnsi="Garamond" w:cs="Garamond"/>
          <w:color w:val="auto"/>
          <w:position w:val="-1"/>
          <w:sz w:val="24"/>
          <w:szCs w:val="24"/>
          <w:lang w:val="fr-FR" w:eastAsia="fr-FR"/>
        </w:rPr>
        <w:id w:val="-547374992"/>
        <w:docPartObj>
          <w:docPartGallery w:val="Table of Contents"/>
          <w:docPartUnique/>
        </w:docPartObj>
      </w:sdtPr>
      <w:sdtEndPr>
        <w:rPr>
          <w:b/>
          <w:bCs/>
          <w:noProof/>
        </w:rPr>
      </w:sdtEndPr>
      <w:sdtContent>
        <w:p w14:paraId="0BA316AA" w14:textId="017EFA47" w:rsidR="00A01FC1" w:rsidRDefault="00A01FC1">
          <w:pPr>
            <w:pStyle w:val="En-ttedetabledesmatires"/>
            <w:ind w:hanging="2"/>
          </w:pPr>
          <w:r>
            <w:t>Table de contenu</w:t>
          </w:r>
        </w:p>
        <w:p w14:paraId="616BBDA7" w14:textId="16170CE1" w:rsidR="00625087" w:rsidRPr="00625087" w:rsidRDefault="00625087" w:rsidP="00625087">
          <w:pPr>
            <w:ind w:left="0" w:hanging="2"/>
            <w:rPr>
              <w:lang w:val="en-US" w:eastAsia="en-US"/>
            </w:rPr>
          </w:pPr>
        </w:p>
        <w:p w14:paraId="6B59CF08" w14:textId="4C2F074A" w:rsidR="00A01FC1" w:rsidRDefault="00A01FC1" w:rsidP="00A01FC1">
          <w:pPr>
            <w:pStyle w:val="TM1"/>
            <w:tabs>
              <w:tab w:val="right" w:leader="dot" w:pos="9062"/>
            </w:tabs>
            <w:ind w:hanging="2"/>
            <w:rPr>
              <w:rFonts w:asciiTheme="minorHAnsi" w:eastAsiaTheme="minorEastAsia" w:hAnsiTheme="minorHAnsi" w:cstheme="minorBidi"/>
              <w:noProof/>
              <w:position w:val="0"/>
              <w:sz w:val="22"/>
              <w:szCs w:val="22"/>
              <w:lang w:val="en-US" w:eastAsia="en-US"/>
            </w:rPr>
          </w:pPr>
          <w:r>
            <w:fldChar w:fldCharType="begin"/>
          </w:r>
          <w:r>
            <w:instrText xml:space="preserve"> TOC \o "1-3" \h \z \u </w:instrText>
          </w:r>
          <w:r>
            <w:fldChar w:fldCharType="separate"/>
          </w:r>
          <w:hyperlink w:anchor="_Toc113375340" w:history="1">
            <w:r w:rsidRPr="00E75F5E">
              <w:rPr>
                <w:rStyle w:val="Lienhypertexte"/>
                <w:rFonts w:ascii="Calibri" w:eastAsia="Calibri" w:hAnsi="Calibri" w:cs="Calibri"/>
                <w:b/>
                <w:noProof/>
              </w:rPr>
              <w:t>Année Universitaire 2021/2022</w:t>
            </w:r>
            <w:r>
              <w:rPr>
                <w:noProof/>
                <w:webHidden/>
              </w:rPr>
              <w:tab/>
            </w:r>
            <w:r>
              <w:rPr>
                <w:noProof/>
                <w:webHidden/>
              </w:rPr>
              <w:fldChar w:fldCharType="begin"/>
            </w:r>
            <w:r>
              <w:rPr>
                <w:noProof/>
                <w:webHidden/>
              </w:rPr>
              <w:instrText xml:space="preserve"> PAGEREF _Toc113375340 \h </w:instrText>
            </w:r>
            <w:r>
              <w:rPr>
                <w:noProof/>
                <w:webHidden/>
              </w:rPr>
            </w:r>
            <w:r>
              <w:rPr>
                <w:noProof/>
                <w:webHidden/>
              </w:rPr>
              <w:fldChar w:fldCharType="separate"/>
            </w:r>
            <w:r w:rsidR="00625087">
              <w:rPr>
                <w:noProof/>
                <w:webHidden/>
              </w:rPr>
              <w:t>1</w:t>
            </w:r>
            <w:r>
              <w:rPr>
                <w:noProof/>
                <w:webHidden/>
              </w:rPr>
              <w:fldChar w:fldCharType="end"/>
            </w:r>
          </w:hyperlink>
        </w:p>
        <w:p w14:paraId="6F68510D" w14:textId="4369D02E" w:rsidR="00A01FC1" w:rsidRDefault="00A47B7E">
          <w:pPr>
            <w:pStyle w:val="TM1"/>
            <w:tabs>
              <w:tab w:val="right" w:leader="dot" w:pos="9062"/>
            </w:tabs>
            <w:ind w:hanging="2"/>
            <w:rPr>
              <w:rFonts w:asciiTheme="minorHAnsi" w:eastAsiaTheme="minorEastAsia" w:hAnsiTheme="minorHAnsi" w:cstheme="minorBidi"/>
              <w:noProof/>
              <w:position w:val="0"/>
              <w:sz w:val="22"/>
              <w:szCs w:val="22"/>
              <w:lang w:val="en-US" w:eastAsia="en-US"/>
            </w:rPr>
          </w:pPr>
          <w:hyperlink w:anchor="_Toc113375363" w:history="1">
            <w:r w:rsidR="00A01FC1" w:rsidRPr="00E75F5E">
              <w:rPr>
                <w:rStyle w:val="Lienhypertexte"/>
                <w:b/>
                <w:noProof/>
                <w:lang w:val="fr"/>
              </w:rPr>
              <w:t>Résumé</w:t>
            </w:r>
            <w:r w:rsidR="00A01FC1">
              <w:rPr>
                <w:noProof/>
                <w:webHidden/>
              </w:rPr>
              <w:tab/>
            </w:r>
            <w:r w:rsidR="00A01FC1">
              <w:rPr>
                <w:noProof/>
                <w:webHidden/>
              </w:rPr>
              <w:fldChar w:fldCharType="begin"/>
            </w:r>
            <w:r w:rsidR="00A01FC1">
              <w:rPr>
                <w:noProof/>
                <w:webHidden/>
              </w:rPr>
              <w:instrText xml:space="preserve"> PAGEREF _Toc113375363 \h </w:instrText>
            </w:r>
            <w:r w:rsidR="00A01FC1">
              <w:rPr>
                <w:noProof/>
                <w:webHidden/>
              </w:rPr>
            </w:r>
            <w:r w:rsidR="00A01FC1">
              <w:rPr>
                <w:noProof/>
                <w:webHidden/>
              </w:rPr>
              <w:fldChar w:fldCharType="separate"/>
            </w:r>
            <w:r w:rsidR="00625087">
              <w:rPr>
                <w:noProof/>
                <w:webHidden/>
              </w:rPr>
              <w:t>2</w:t>
            </w:r>
            <w:r w:rsidR="00A01FC1">
              <w:rPr>
                <w:noProof/>
                <w:webHidden/>
              </w:rPr>
              <w:fldChar w:fldCharType="end"/>
            </w:r>
          </w:hyperlink>
        </w:p>
        <w:p w14:paraId="11CEE967" w14:textId="1BC1AD6C" w:rsidR="00A01FC1" w:rsidRDefault="00A47B7E">
          <w:pPr>
            <w:pStyle w:val="TM1"/>
            <w:tabs>
              <w:tab w:val="right" w:leader="dot" w:pos="9062"/>
            </w:tabs>
            <w:ind w:hanging="2"/>
            <w:rPr>
              <w:rFonts w:asciiTheme="minorHAnsi" w:eastAsiaTheme="minorEastAsia" w:hAnsiTheme="minorHAnsi" w:cstheme="minorBidi"/>
              <w:noProof/>
              <w:position w:val="0"/>
              <w:sz w:val="22"/>
              <w:szCs w:val="22"/>
              <w:lang w:val="en-US" w:eastAsia="en-US"/>
            </w:rPr>
          </w:pPr>
          <w:hyperlink w:anchor="_Toc113375365" w:history="1">
            <w:r w:rsidR="00A01FC1" w:rsidRPr="00E75F5E">
              <w:rPr>
                <w:rStyle w:val="Lienhypertexte"/>
                <w:b/>
                <w:noProof/>
                <w:lang w:val="fr"/>
              </w:rPr>
              <w:t>Gratitude</w:t>
            </w:r>
            <w:r w:rsidR="00A01FC1">
              <w:rPr>
                <w:noProof/>
                <w:webHidden/>
              </w:rPr>
              <w:tab/>
            </w:r>
            <w:r w:rsidR="00A01FC1">
              <w:rPr>
                <w:noProof/>
                <w:webHidden/>
              </w:rPr>
              <w:fldChar w:fldCharType="begin"/>
            </w:r>
            <w:r w:rsidR="00A01FC1">
              <w:rPr>
                <w:noProof/>
                <w:webHidden/>
              </w:rPr>
              <w:instrText xml:space="preserve"> PAGEREF _Toc113375365 \h </w:instrText>
            </w:r>
            <w:r w:rsidR="00A01FC1">
              <w:rPr>
                <w:noProof/>
                <w:webHidden/>
              </w:rPr>
            </w:r>
            <w:r w:rsidR="00A01FC1">
              <w:rPr>
                <w:noProof/>
                <w:webHidden/>
              </w:rPr>
              <w:fldChar w:fldCharType="separate"/>
            </w:r>
            <w:r w:rsidR="00625087">
              <w:rPr>
                <w:noProof/>
                <w:webHidden/>
              </w:rPr>
              <w:t>2</w:t>
            </w:r>
            <w:r w:rsidR="00A01FC1">
              <w:rPr>
                <w:noProof/>
                <w:webHidden/>
              </w:rPr>
              <w:fldChar w:fldCharType="end"/>
            </w:r>
          </w:hyperlink>
        </w:p>
        <w:p w14:paraId="49DCC4D2" w14:textId="1D48F542" w:rsidR="00A01FC1" w:rsidRDefault="00A47B7E">
          <w:pPr>
            <w:pStyle w:val="TM1"/>
            <w:tabs>
              <w:tab w:val="left" w:pos="440"/>
              <w:tab w:val="right" w:leader="dot" w:pos="9062"/>
            </w:tabs>
            <w:ind w:hanging="2"/>
            <w:rPr>
              <w:rFonts w:asciiTheme="minorHAnsi" w:eastAsiaTheme="minorEastAsia" w:hAnsiTheme="minorHAnsi" w:cstheme="minorBidi"/>
              <w:noProof/>
              <w:position w:val="0"/>
              <w:sz w:val="22"/>
              <w:szCs w:val="22"/>
              <w:lang w:val="en-US" w:eastAsia="en-US"/>
            </w:rPr>
          </w:pPr>
          <w:hyperlink w:anchor="_Toc113375366" w:history="1">
            <w:r w:rsidR="00A01FC1" w:rsidRPr="00E75F5E">
              <w:rPr>
                <w:rStyle w:val="Lienhypertexte"/>
                <w:b/>
                <w:noProof/>
                <w:lang w:val="fr"/>
              </w:rPr>
              <w:t>1</w:t>
            </w:r>
            <w:r w:rsidR="00A01FC1">
              <w:rPr>
                <w:rFonts w:asciiTheme="minorHAnsi" w:eastAsiaTheme="minorEastAsia" w:hAnsiTheme="minorHAnsi" w:cstheme="minorBidi"/>
                <w:noProof/>
                <w:position w:val="0"/>
                <w:sz w:val="22"/>
                <w:szCs w:val="22"/>
                <w:lang w:val="en-US" w:eastAsia="en-US"/>
              </w:rPr>
              <w:tab/>
            </w:r>
            <w:r w:rsidR="00A01FC1" w:rsidRPr="00E75F5E">
              <w:rPr>
                <w:rStyle w:val="Lienhypertexte"/>
                <w:b/>
                <w:noProof/>
                <w:lang w:val="fr"/>
              </w:rPr>
              <w:t>Présentation de l’entreprise d’accueil</w:t>
            </w:r>
            <w:r w:rsidR="00A01FC1">
              <w:rPr>
                <w:noProof/>
                <w:webHidden/>
              </w:rPr>
              <w:tab/>
            </w:r>
            <w:r w:rsidR="00A01FC1">
              <w:rPr>
                <w:noProof/>
                <w:webHidden/>
              </w:rPr>
              <w:fldChar w:fldCharType="begin"/>
            </w:r>
            <w:r w:rsidR="00A01FC1">
              <w:rPr>
                <w:noProof/>
                <w:webHidden/>
              </w:rPr>
              <w:instrText xml:space="preserve"> PAGEREF _Toc113375366 \h </w:instrText>
            </w:r>
            <w:r w:rsidR="00A01FC1">
              <w:rPr>
                <w:noProof/>
                <w:webHidden/>
              </w:rPr>
            </w:r>
            <w:r w:rsidR="00A01FC1">
              <w:rPr>
                <w:noProof/>
                <w:webHidden/>
              </w:rPr>
              <w:fldChar w:fldCharType="separate"/>
            </w:r>
            <w:r w:rsidR="00625087">
              <w:rPr>
                <w:noProof/>
                <w:webHidden/>
              </w:rPr>
              <w:t>4</w:t>
            </w:r>
            <w:r w:rsidR="00A01FC1">
              <w:rPr>
                <w:noProof/>
                <w:webHidden/>
              </w:rPr>
              <w:fldChar w:fldCharType="end"/>
            </w:r>
          </w:hyperlink>
        </w:p>
        <w:p w14:paraId="3577932B" w14:textId="77C5F3AF" w:rsidR="00A01FC1" w:rsidRDefault="00A47B7E">
          <w:pPr>
            <w:pStyle w:val="TM1"/>
            <w:tabs>
              <w:tab w:val="left" w:pos="660"/>
              <w:tab w:val="right" w:leader="dot" w:pos="9062"/>
            </w:tabs>
            <w:ind w:hanging="2"/>
            <w:rPr>
              <w:rFonts w:asciiTheme="minorHAnsi" w:eastAsiaTheme="minorEastAsia" w:hAnsiTheme="minorHAnsi" w:cstheme="minorBidi"/>
              <w:noProof/>
              <w:position w:val="0"/>
              <w:sz w:val="22"/>
              <w:szCs w:val="22"/>
              <w:lang w:val="en-US" w:eastAsia="en-US"/>
            </w:rPr>
          </w:pPr>
          <w:hyperlink w:anchor="_Toc113375367" w:history="1">
            <w:r w:rsidR="00A01FC1" w:rsidRPr="00E75F5E">
              <w:rPr>
                <w:rStyle w:val="Lienhypertexte"/>
                <w:b/>
                <w:noProof/>
                <w:lang w:val="fr"/>
              </w:rPr>
              <w:t>1.1</w:t>
            </w:r>
            <w:r w:rsidR="00A01FC1">
              <w:rPr>
                <w:rFonts w:asciiTheme="minorHAnsi" w:eastAsiaTheme="minorEastAsia" w:hAnsiTheme="minorHAnsi" w:cstheme="minorBidi"/>
                <w:noProof/>
                <w:position w:val="0"/>
                <w:sz w:val="22"/>
                <w:szCs w:val="22"/>
                <w:lang w:val="en-US" w:eastAsia="en-US"/>
              </w:rPr>
              <w:tab/>
            </w:r>
            <w:r w:rsidR="00A01FC1" w:rsidRPr="00E75F5E">
              <w:rPr>
                <w:rStyle w:val="Lienhypertexte"/>
                <w:b/>
                <w:noProof/>
                <w:lang w:val="fr"/>
              </w:rPr>
              <w:t>Présentation du groupe Advyteam</w:t>
            </w:r>
            <w:r w:rsidR="00A01FC1">
              <w:rPr>
                <w:noProof/>
                <w:webHidden/>
              </w:rPr>
              <w:tab/>
            </w:r>
            <w:r w:rsidR="00A01FC1">
              <w:rPr>
                <w:noProof/>
                <w:webHidden/>
              </w:rPr>
              <w:fldChar w:fldCharType="begin"/>
            </w:r>
            <w:r w:rsidR="00A01FC1">
              <w:rPr>
                <w:noProof/>
                <w:webHidden/>
              </w:rPr>
              <w:instrText xml:space="preserve"> PAGEREF _Toc113375367 \h </w:instrText>
            </w:r>
            <w:r w:rsidR="00A01FC1">
              <w:rPr>
                <w:noProof/>
                <w:webHidden/>
              </w:rPr>
            </w:r>
            <w:r w:rsidR="00A01FC1">
              <w:rPr>
                <w:noProof/>
                <w:webHidden/>
              </w:rPr>
              <w:fldChar w:fldCharType="separate"/>
            </w:r>
            <w:r w:rsidR="00625087">
              <w:rPr>
                <w:noProof/>
                <w:webHidden/>
              </w:rPr>
              <w:t>4</w:t>
            </w:r>
            <w:r w:rsidR="00A01FC1">
              <w:rPr>
                <w:noProof/>
                <w:webHidden/>
              </w:rPr>
              <w:fldChar w:fldCharType="end"/>
            </w:r>
          </w:hyperlink>
        </w:p>
        <w:p w14:paraId="3A2E32C3" w14:textId="430FCDF1" w:rsidR="00A01FC1" w:rsidRDefault="00A47B7E">
          <w:pPr>
            <w:pStyle w:val="TM1"/>
            <w:tabs>
              <w:tab w:val="left" w:pos="660"/>
              <w:tab w:val="right" w:leader="dot" w:pos="9062"/>
            </w:tabs>
            <w:ind w:hanging="2"/>
            <w:rPr>
              <w:rFonts w:asciiTheme="minorHAnsi" w:eastAsiaTheme="minorEastAsia" w:hAnsiTheme="minorHAnsi" w:cstheme="minorBidi"/>
              <w:noProof/>
              <w:position w:val="0"/>
              <w:sz w:val="22"/>
              <w:szCs w:val="22"/>
              <w:lang w:val="en-US" w:eastAsia="en-US"/>
            </w:rPr>
          </w:pPr>
          <w:hyperlink w:anchor="_Toc113375369" w:history="1">
            <w:r w:rsidR="00A01FC1" w:rsidRPr="00E75F5E">
              <w:rPr>
                <w:rStyle w:val="Lienhypertexte"/>
                <w:b/>
                <w:noProof/>
                <w:lang w:val="fr"/>
              </w:rPr>
              <w:t>1.2</w:t>
            </w:r>
            <w:r w:rsidR="00A01FC1">
              <w:rPr>
                <w:rFonts w:asciiTheme="minorHAnsi" w:eastAsiaTheme="minorEastAsia" w:hAnsiTheme="minorHAnsi" w:cstheme="minorBidi"/>
                <w:noProof/>
                <w:position w:val="0"/>
                <w:sz w:val="22"/>
                <w:szCs w:val="22"/>
                <w:lang w:val="en-US" w:eastAsia="en-US"/>
              </w:rPr>
              <w:tab/>
            </w:r>
            <w:r w:rsidR="00A01FC1" w:rsidRPr="00E75F5E">
              <w:rPr>
                <w:rStyle w:val="Lienhypertexte"/>
                <w:b/>
                <w:noProof/>
                <w:lang w:val="fr"/>
              </w:rPr>
              <w:t>Services fournis</w:t>
            </w:r>
            <w:r w:rsidR="00A01FC1">
              <w:rPr>
                <w:noProof/>
                <w:webHidden/>
              </w:rPr>
              <w:tab/>
            </w:r>
            <w:r w:rsidR="00A01FC1">
              <w:rPr>
                <w:noProof/>
                <w:webHidden/>
              </w:rPr>
              <w:fldChar w:fldCharType="begin"/>
            </w:r>
            <w:r w:rsidR="00A01FC1">
              <w:rPr>
                <w:noProof/>
                <w:webHidden/>
              </w:rPr>
              <w:instrText xml:space="preserve"> PAGEREF _Toc113375369 \h </w:instrText>
            </w:r>
            <w:r w:rsidR="00A01FC1">
              <w:rPr>
                <w:noProof/>
                <w:webHidden/>
              </w:rPr>
            </w:r>
            <w:r w:rsidR="00A01FC1">
              <w:rPr>
                <w:noProof/>
                <w:webHidden/>
              </w:rPr>
              <w:fldChar w:fldCharType="separate"/>
            </w:r>
            <w:r w:rsidR="00625087">
              <w:rPr>
                <w:noProof/>
                <w:webHidden/>
              </w:rPr>
              <w:t>4</w:t>
            </w:r>
            <w:r w:rsidR="00A01FC1">
              <w:rPr>
                <w:noProof/>
                <w:webHidden/>
              </w:rPr>
              <w:fldChar w:fldCharType="end"/>
            </w:r>
          </w:hyperlink>
        </w:p>
        <w:p w14:paraId="195E2587" w14:textId="052B2E12" w:rsidR="00A01FC1" w:rsidRDefault="00A47B7E">
          <w:pPr>
            <w:pStyle w:val="TM1"/>
            <w:tabs>
              <w:tab w:val="right" w:leader="dot" w:pos="9062"/>
            </w:tabs>
            <w:ind w:hanging="2"/>
            <w:rPr>
              <w:rFonts w:asciiTheme="minorHAnsi" w:eastAsiaTheme="minorEastAsia" w:hAnsiTheme="minorHAnsi" w:cstheme="minorBidi"/>
              <w:noProof/>
              <w:position w:val="0"/>
              <w:sz w:val="22"/>
              <w:szCs w:val="22"/>
              <w:lang w:val="en-US" w:eastAsia="en-US"/>
            </w:rPr>
          </w:pPr>
          <w:hyperlink w:anchor="_Toc113375370" w:history="1">
            <w:r w:rsidR="00A01FC1" w:rsidRPr="00E75F5E">
              <w:rPr>
                <w:rStyle w:val="Lienhypertexte"/>
                <w:b/>
                <w:noProof/>
                <w:lang w:val="fr"/>
              </w:rPr>
              <w:t>1.3</w:t>
            </w:r>
            <w:r w:rsidR="00A01FC1">
              <w:rPr>
                <w:rStyle w:val="Lienhypertexte"/>
                <w:b/>
                <w:noProof/>
                <w:lang w:val="fr"/>
              </w:rPr>
              <w:t xml:space="preserve">      </w:t>
            </w:r>
            <w:r w:rsidR="00A01FC1" w:rsidRPr="00E75F5E">
              <w:rPr>
                <w:rStyle w:val="Lienhypertexte"/>
                <w:b/>
                <w:noProof/>
                <w:lang w:val="fr"/>
              </w:rPr>
              <w:t>Leurs partenaires</w:t>
            </w:r>
            <w:r w:rsidR="00A01FC1">
              <w:rPr>
                <w:noProof/>
                <w:webHidden/>
              </w:rPr>
              <w:tab/>
            </w:r>
            <w:r w:rsidR="00A01FC1">
              <w:rPr>
                <w:noProof/>
                <w:webHidden/>
              </w:rPr>
              <w:fldChar w:fldCharType="begin"/>
            </w:r>
            <w:r w:rsidR="00A01FC1">
              <w:rPr>
                <w:noProof/>
                <w:webHidden/>
              </w:rPr>
              <w:instrText xml:space="preserve"> PAGEREF _Toc113375370 \h </w:instrText>
            </w:r>
            <w:r w:rsidR="00A01FC1">
              <w:rPr>
                <w:noProof/>
                <w:webHidden/>
              </w:rPr>
            </w:r>
            <w:r w:rsidR="00A01FC1">
              <w:rPr>
                <w:noProof/>
                <w:webHidden/>
              </w:rPr>
              <w:fldChar w:fldCharType="separate"/>
            </w:r>
            <w:r w:rsidR="00625087">
              <w:rPr>
                <w:noProof/>
                <w:webHidden/>
              </w:rPr>
              <w:t>4</w:t>
            </w:r>
            <w:r w:rsidR="00A01FC1">
              <w:rPr>
                <w:noProof/>
                <w:webHidden/>
              </w:rPr>
              <w:fldChar w:fldCharType="end"/>
            </w:r>
          </w:hyperlink>
        </w:p>
        <w:p w14:paraId="4BD278D8" w14:textId="7C24E5EC" w:rsidR="00A01FC1" w:rsidRDefault="00A47B7E">
          <w:pPr>
            <w:pStyle w:val="TM1"/>
            <w:tabs>
              <w:tab w:val="right" w:leader="dot" w:pos="9062"/>
            </w:tabs>
            <w:ind w:hanging="2"/>
            <w:rPr>
              <w:rFonts w:asciiTheme="minorHAnsi" w:eastAsiaTheme="minorEastAsia" w:hAnsiTheme="minorHAnsi" w:cstheme="minorBidi"/>
              <w:noProof/>
              <w:position w:val="0"/>
              <w:sz w:val="22"/>
              <w:szCs w:val="22"/>
              <w:lang w:val="en-US" w:eastAsia="en-US"/>
            </w:rPr>
          </w:pPr>
          <w:hyperlink w:anchor="_Toc113375371" w:history="1">
            <w:r w:rsidR="00A01FC1" w:rsidRPr="00E75F5E">
              <w:rPr>
                <w:rStyle w:val="Lienhypertexte"/>
                <w:b/>
                <w:noProof/>
                <w:lang w:val="fr"/>
              </w:rPr>
              <w:t>1.4</w:t>
            </w:r>
            <w:r w:rsidR="00A01FC1">
              <w:rPr>
                <w:rStyle w:val="Lienhypertexte"/>
                <w:b/>
                <w:noProof/>
                <w:lang w:val="fr"/>
              </w:rPr>
              <w:t xml:space="preserve">     </w:t>
            </w:r>
            <w:r w:rsidR="00A01FC1" w:rsidRPr="00E75F5E">
              <w:rPr>
                <w:rStyle w:val="Lienhypertexte"/>
                <w:b/>
                <w:noProof/>
                <w:lang w:val="fr"/>
              </w:rPr>
              <w:t xml:space="preserve"> Supervision et régime de travail</w:t>
            </w:r>
            <w:r w:rsidR="00A01FC1">
              <w:rPr>
                <w:noProof/>
                <w:webHidden/>
              </w:rPr>
              <w:tab/>
            </w:r>
            <w:r w:rsidR="00A01FC1">
              <w:rPr>
                <w:noProof/>
                <w:webHidden/>
              </w:rPr>
              <w:fldChar w:fldCharType="begin"/>
            </w:r>
            <w:r w:rsidR="00A01FC1">
              <w:rPr>
                <w:noProof/>
                <w:webHidden/>
              </w:rPr>
              <w:instrText xml:space="preserve"> PAGEREF _Toc113375371 \h </w:instrText>
            </w:r>
            <w:r w:rsidR="00A01FC1">
              <w:rPr>
                <w:noProof/>
                <w:webHidden/>
              </w:rPr>
            </w:r>
            <w:r w:rsidR="00A01FC1">
              <w:rPr>
                <w:noProof/>
                <w:webHidden/>
              </w:rPr>
              <w:fldChar w:fldCharType="separate"/>
            </w:r>
            <w:r w:rsidR="00625087">
              <w:rPr>
                <w:noProof/>
                <w:webHidden/>
              </w:rPr>
              <w:t>4</w:t>
            </w:r>
            <w:r w:rsidR="00A01FC1">
              <w:rPr>
                <w:noProof/>
                <w:webHidden/>
              </w:rPr>
              <w:fldChar w:fldCharType="end"/>
            </w:r>
          </w:hyperlink>
        </w:p>
        <w:p w14:paraId="24B98C59" w14:textId="38E192CC" w:rsidR="00A01FC1" w:rsidRDefault="00A47B7E">
          <w:pPr>
            <w:pStyle w:val="TM1"/>
            <w:tabs>
              <w:tab w:val="right" w:leader="dot" w:pos="9062"/>
            </w:tabs>
            <w:ind w:hanging="2"/>
            <w:rPr>
              <w:rFonts w:asciiTheme="minorHAnsi" w:eastAsiaTheme="minorEastAsia" w:hAnsiTheme="minorHAnsi" w:cstheme="minorBidi"/>
              <w:noProof/>
              <w:position w:val="0"/>
              <w:sz w:val="22"/>
              <w:szCs w:val="22"/>
              <w:lang w:val="en-US" w:eastAsia="en-US"/>
            </w:rPr>
          </w:pPr>
          <w:hyperlink w:anchor="_Toc113375373" w:history="1">
            <w:r w:rsidR="00A01FC1" w:rsidRPr="00E75F5E">
              <w:rPr>
                <w:rStyle w:val="Lienhypertexte"/>
                <w:b/>
                <w:noProof/>
                <w:lang w:val="fr"/>
              </w:rPr>
              <w:t>1.5</w:t>
            </w:r>
            <w:r w:rsidR="00A01FC1">
              <w:rPr>
                <w:rStyle w:val="Lienhypertexte"/>
                <w:b/>
                <w:noProof/>
                <w:lang w:val="fr"/>
              </w:rPr>
              <w:t xml:space="preserve">     </w:t>
            </w:r>
            <w:r w:rsidR="00A01FC1" w:rsidRPr="00E75F5E">
              <w:rPr>
                <w:rStyle w:val="Lienhypertexte"/>
                <w:b/>
                <w:noProof/>
                <w:lang w:val="fr"/>
              </w:rPr>
              <w:t xml:space="preserve"> Environnement de travail</w:t>
            </w:r>
            <w:r w:rsidR="00A01FC1">
              <w:rPr>
                <w:noProof/>
                <w:webHidden/>
              </w:rPr>
              <w:tab/>
            </w:r>
            <w:r w:rsidR="00A01FC1">
              <w:rPr>
                <w:noProof/>
                <w:webHidden/>
              </w:rPr>
              <w:fldChar w:fldCharType="begin"/>
            </w:r>
            <w:r w:rsidR="00A01FC1">
              <w:rPr>
                <w:noProof/>
                <w:webHidden/>
              </w:rPr>
              <w:instrText xml:space="preserve"> PAGEREF _Toc113375373 \h </w:instrText>
            </w:r>
            <w:r w:rsidR="00A01FC1">
              <w:rPr>
                <w:noProof/>
                <w:webHidden/>
              </w:rPr>
            </w:r>
            <w:r w:rsidR="00A01FC1">
              <w:rPr>
                <w:noProof/>
                <w:webHidden/>
              </w:rPr>
              <w:fldChar w:fldCharType="separate"/>
            </w:r>
            <w:r w:rsidR="00625087">
              <w:rPr>
                <w:noProof/>
                <w:webHidden/>
              </w:rPr>
              <w:t>4</w:t>
            </w:r>
            <w:r w:rsidR="00A01FC1">
              <w:rPr>
                <w:noProof/>
                <w:webHidden/>
              </w:rPr>
              <w:fldChar w:fldCharType="end"/>
            </w:r>
          </w:hyperlink>
        </w:p>
        <w:p w14:paraId="16FF2801" w14:textId="0A856B0D" w:rsidR="00A01FC1" w:rsidRDefault="00A47B7E">
          <w:pPr>
            <w:pStyle w:val="TM1"/>
            <w:tabs>
              <w:tab w:val="left" w:pos="440"/>
              <w:tab w:val="right" w:leader="dot" w:pos="9062"/>
            </w:tabs>
            <w:ind w:hanging="2"/>
            <w:rPr>
              <w:rFonts w:asciiTheme="minorHAnsi" w:eastAsiaTheme="minorEastAsia" w:hAnsiTheme="minorHAnsi" w:cstheme="minorBidi"/>
              <w:noProof/>
              <w:position w:val="0"/>
              <w:sz w:val="22"/>
              <w:szCs w:val="22"/>
              <w:lang w:val="en-US" w:eastAsia="en-US"/>
            </w:rPr>
          </w:pPr>
          <w:hyperlink w:anchor="_Toc113375375" w:history="1">
            <w:r w:rsidR="00A01FC1" w:rsidRPr="00E75F5E">
              <w:rPr>
                <w:rStyle w:val="Lienhypertexte"/>
                <w:b/>
                <w:noProof/>
                <w:lang w:val="fr"/>
              </w:rPr>
              <w:t>2</w:t>
            </w:r>
            <w:r w:rsidR="00A01FC1">
              <w:rPr>
                <w:rFonts w:asciiTheme="minorHAnsi" w:eastAsiaTheme="minorEastAsia" w:hAnsiTheme="minorHAnsi" w:cstheme="minorBidi"/>
                <w:noProof/>
                <w:position w:val="0"/>
                <w:sz w:val="22"/>
                <w:szCs w:val="22"/>
                <w:lang w:val="en-US" w:eastAsia="en-US"/>
              </w:rPr>
              <w:tab/>
            </w:r>
            <w:r w:rsidR="00A01FC1" w:rsidRPr="00E75F5E">
              <w:rPr>
                <w:rStyle w:val="Lienhypertexte"/>
                <w:b/>
                <w:noProof/>
              </w:rPr>
              <w:t>Objectifs visés (cahier des charges)</w:t>
            </w:r>
            <w:r w:rsidR="00A01FC1">
              <w:rPr>
                <w:noProof/>
                <w:webHidden/>
              </w:rPr>
              <w:tab/>
            </w:r>
            <w:r w:rsidR="00A01FC1">
              <w:rPr>
                <w:noProof/>
                <w:webHidden/>
              </w:rPr>
              <w:fldChar w:fldCharType="begin"/>
            </w:r>
            <w:r w:rsidR="00A01FC1">
              <w:rPr>
                <w:noProof/>
                <w:webHidden/>
              </w:rPr>
              <w:instrText xml:space="preserve"> PAGEREF _Toc113375375 \h </w:instrText>
            </w:r>
            <w:r w:rsidR="00A01FC1">
              <w:rPr>
                <w:noProof/>
                <w:webHidden/>
              </w:rPr>
            </w:r>
            <w:r w:rsidR="00A01FC1">
              <w:rPr>
                <w:noProof/>
                <w:webHidden/>
              </w:rPr>
              <w:fldChar w:fldCharType="separate"/>
            </w:r>
            <w:r w:rsidR="00625087">
              <w:rPr>
                <w:noProof/>
                <w:webHidden/>
              </w:rPr>
              <w:t>5</w:t>
            </w:r>
            <w:r w:rsidR="00A01FC1">
              <w:rPr>
                <w:noProof/>
                <w:webHidden/>
              </w:rPr>
              <w:fldChar w:fldCharType="end"/>
            </w:r>
          </w:hyperlink>
        </w:p>
        <w:p w14:paraId="55AE6596" w14:textId="320D3B3F" w:rsidR="00A01FC1" w:rsidRDefault="00A47B7E">
          <w:pPr>
            <w:pStyle w:val="TM1"/>
            <w:tabs>
              <w:tab w:val="left" w:pos="660"/>
              <w:tab w:val="right" w:leader="dot" w:pos="9062"/>
            </w:tabs>
            <w:ind w:hanging="2"/>
            <w:rPr>
              <w:rFonts w:asciiTheme="minorHAnsi" w:eastAsiaTheme="minorEastAsia" w:hAnsiTheme="minorHAnsi" w:cstheme="minorBidi"/>
              <w:noProof/>
              <w:position w:val="0"/>
              <w:sz w:val="22"/>
              <w:szCs w:val="22"/>
              <w:lang w:val="en-US" w:eastAsia="en-US"/>
            </w:rPr>
          </w:pPr>
          <w:hyperlink w:anchor="_Toc113375376" w:history="1">
            <w:r w:rsidR="00A01FC1" w:rsidRPr="00E75F5E">
              <w:rPr>
                <w:rStyle w:val="Lienhypertexte"/>
                <w:b/>
                <w:noProof/>
                <w:lang w:val="fr"/>
              </w:rPr>
              <w:t>2.1</w:t>
            </w:r>
            <w:r w:rsidR="00A01FC1">
              <w:rPr>
                <w:rFonts w:asciiTheme="minorHAnsi" w:eastAsiaTheme="minorEastAsia" w:hAnsiTheme="minorHAnsi" w:cstheme="minorBidi"/>
                <w:noProof/>
                <w:position w:val="0"/>
                <w:sz w:val="22"/>
                <w:szCs w:val="22"/>
                <w:lang w:val="en-US" w:eastAsia="en-US"/>
              </w:rPr>
              <w:tab/>
            </w:r>
            <w:r w:rsidR="00A01FC1" w:rsidRPr="00E75F5E">
              <w:rPr>
                <w:rStyle w:val="Lienhypertexte"/>
                <w:b/>
                <w:noProof/>
                <w:lang w:val="fr"/>
              </w:rPr>
              <w:t>Description du projet</w:t>
            </w:r>
            <w:r w:rsidR="00A01FC1">
              <w:rPr>
                <w:noProof/>
                <w:webHidden/>
              </w:rPr>
              <w:tab/>
            </w:r>
            <w:r w:rsidR="00A01FC1">
              <w:rPr>
                <w:noProof/>
                <w:webHidden/>
              </w:rPr>
              <w:fldChar w:fldCharType="begin"/>
            </w:r>
            <w:r w:rsidR="00A01FC1">
              <w:rPr>
                <w:noProof/>
                <w:webHidden/>
              </w:rPr>
              <w:instrText xml:space="preserve"> PAGEREF _Toc113375376 \h </w:instrText>
            </w:r>
            <w:r w:rsidR="00A01FC1">
              <w:rPr>
                <w:noProof/>
                <w:webHidden/>
              </w:rPr>
            </w:r>
            <w:r w:rsidR="00A01FC1">
              <w:rPr>
                <w:noProof/>
                <w:webHidden/>
              </w:rPr>
              <w:fldChar w:fldCharType="separate"/>
            </w:r>
            <w:r w:rsidR="00625087">
              <w:rPr>
                <w:noProof/>
                <w:webHidden/>
              </w:rPr>
              <w:t>5</w:t>
            </w:r>
            <w:r w:rsidR="00A01FC1">
              <w:rPr>
                <w:noProof/>
                <w:webHidden/>
              </w:rPr>
              <w:fldChar w:fldCharType="end"/>
            </w:r>
          </w:hyperlink>
        </w:p>
        <w:p w14:paraId="1C21C6F1" w14:textId="551C1E2B" w:rsidR="00A01FC1" w:rsidRDefault="00A47B7E">
          <w:pPr>
            <w:pStyle w:val="TM1"/>
            <w:tabs>
              <w:tab w:val="right" w:leader="dot" w:pos="9062"/>
            </w:tabs>
            <w:ind w:hanging="2"/>
            <w:rPr>
              <w:rFonts w:asciiTheme="minorHAnsi" w:eastAsiaTheme="minorEastAsia" w:hAnsiTheme="minorHAnsi" w:cstheme="minorBidi"/>
              <w:noProof/>
              <w:position w:val="0"/>
              <w:sz w:val="22"/>
              <w:szCs w:val="22"/>
              <w:lang w:val="en-US" w:eastAsia="en-US"/>
            </w:rPr>
          </w:pPr>
          <w:hyperlink w:anchor="_Toc113375379" w:history="1">
            <w:r w:rsidR="00A01FC1" w:rsidRPr="00E75F5E">
              <w:rPr>
                <w:rStyle w:val="Lienhypertexte"/>
                <w:b/>
                <w:noProof/>
                <w:lang w:val="fr"/>
              </w:rPr>
              <w:t xml:space="preserve">2.2 </w:t>
            </w:r>
            <w:r w:rsidR="00A01FC1">
              <w:rPr>
                <w:rStyle w:val="Lienhypertexte"/>
                <w:b/>
                <w:noProof/>
                <w:lang w:val="fr"/>
              </w:rPr>
              <w:t xml:space="preserve">     </w:t>
            </w:r>
            <w:r w:rsidR="00A01FC1" w:rsidRPr="00E75F5E">
              <w:rPr>
                <w:rStyle w:val="Lienhypertexte"/>
                <w:b/>
                <w:noProof/>
                <w:lang w:val="fr"/>
              </w:rPr>
              <w:t>Exigences fonctionnelles</w:t>
            </w:r>
            <w:r w:rsidR="00A01FC1">
              <w:rPr>
                <w:noProof/>
                <w:webHidden/>
              </w:rPr>
              <w:tab/>
            </w:r>
            <w:r w:rsidR="00A01FC1">
              <w:rPr>
                <w:noProof/>
                <w:webHidden/>
              </w:rPr>
              <w:fldChar w:fldCharType="begin"/>
            </w:r>
            <w:r w:rsidR="00A01FC1">
              <w:rPr>
                <w:noProof/>
                <w:webHidden/>
              </w:rPr>
              <w:instrText xml:space="preserve"> PAGEREF _Toc113375379 \h </w:instrText>
            </w:r>
            <w:r w:rsidR="00A01FC1">
              <w:rPr>
                <w:noProof/>
                <w:webHidden/>
              </w:rPr>
            </w:r>
            <w:r w:rsidR="00A01FC1">
              <w:rPr>
                <w:noProof/>
                <w:webHidden/>
              </w:rPr>
              <w:fldChar w:fldCharType="separate"/>
            </w:r>
            <w:r w:rsidR="00625087">
              <w:rPr>
                <w:noProof/>
                <w:webHidden/>
              </w:rPr>
              <w:t>5</w:t>
            </w:r>
            <w:r w:rsidR="00A01FC1">
              <w:rPr>
                <w:noProof/>
                <w:webHidden/>
              </w:rPr>
              <w:fldChar w:fldCharType="end"/>
            </w:r>
          </w:hyperlink>
        </w:p>
        <w:p w14:paraId="720FFC2F" w14:textId="44B036B9" w:rsidR="00A01FC1" w:rsidRDefault="00A47B7E">
          <w:pPr>
            <w:pStyle w:val="TM1"/>
            <w:tabs>
              <w:tab w:val="right" w:leader="dot" w:pos="9062"/>
            </w:tabs>
            <w:ind w:hanging="2"/>
            <w:rPr>
              <w:rFonts w:asciiTheme="minorHAnsi" w:eastAsiaTheme="minorEastAsia" w:hAnsiTheme="minorHAnsi" w:cstheme="minorBidi"/>
              <w:noProof/>
              <w:position w:val="0"/>
              <w:sz w:val="22"/>
              <w:szCs w:val="22"/>
              <w:lang w:val="en-US" w:eastAsia="en-US"/>
            </w:rPr>
          </w:pPr>
          <w:hyperlink w:anchor="_Toc113375385" w:history="1">
            <w:r w:rsidR="00A01FC1" w:rsidRPr="00E75F5E">
              <w:rPr>
                <w:rStyle w:val="Lienhypertexte"/>
                <w:b/>
                <w:noProof/>
                <w:lang w:val="fr"/>
              </w:rPr>
              <w:t xml:space="preserve">2.3 </w:t>
            </w:r>
            <w:r w:rsidR="00A01FC1">
              <w:rPr>
                <w:rStyle w:val="Lienhypertexte"/>
                <w:b/>
                <w:noProof/>
                <w:lang w:val="fr"/>
              </w:rPr>
              <w:t xml:space="preserve">     </w:t>
            </w:r>
            <w:r w:rsidR="00A01FC1" w:rsidRPr="00E75F5E">
              <w:rPr>
                <w:rStyle w:val="Lienhypertexte"/>
                <w:b/>
                <w:noProof/>
                <w:lang w:val="fr"/>
              </w:rPr>
              <w:t>Exigences non fonctionnelles</w:t>
            </w:r>
            <w:r w:rsidR="00A01FC1">
              <w:rPr>
                <w:noProof/>
                <w:webHidden/>
              </w:rPr>
              <w:tab/>
            </w:r>
            <w:r w:rsidR="00A01FC1">
              <w:rPr>
                <w:noProof/>
                <w:webHidden/>
              </w:rPr>
              <w:fldChar w:fldCharType="begin"/>
            </w:r>
            <w:r w:rsidR="00A01FC1">
              <w:rPr>
                <w:noProof/>
                <w:webHidden/>
              </w:rPr>
              <w:instrText xml:space="preserve"> PAGEREF _Toc113375385 \h </w:instrText>
            </w:r>
            <w:r w:rsidR="00A01FC1">
              <w:rPr>
                <w:noProof/>
                <w:webHidden/>
              </w:rPr>
            </w:r>
            <w:r w:rsidR="00A01FC1">
              <w:rPr>
                <w:noProof/>
                <w:webHidden/>
              </w:rPr>
              <w:fldChar w:fldCharType="separate"/>
            </w:r>
            <w:r w:rsidR="00625087">
              <w:rPr>
                <w:noProof/>
                <w:webHidden/>
              </w:rPr>
              <w:t>5</w:t>
            </w:r>
            <w:r w:rsidR="00A01FC1">
              <w:rPr>
                <w:noProof/>
                <w:webHidden/>
              </w:rPr>
              <w:fldChar w:fldCharType="end"/>
            </w:r>
          </w:hyperlink>
        </w:p>
        <w:p w14:paraId="4148AD33" w14:textId="4CA02482" w:rsidR="00A01FC1" w:rsidRDefault="00A47B7E">
          <w:pPr>
            <w:pStyle w:val="TM1"/>
            <w:tabs>
              <w:tab w:val="right" w:leader="dot" w:pos="9062"/>
            </w:tabs>
            <w:ind w:hanging="2"/>
            <w:rPr>
              <w:rFonts w:asciiTheme="minorHAnsi" w:eastAsiaTheme="minorEastAsia" w:hAnsiTheme="minorHAnsi" w:cstheme="minorBidi"/>
              <w:noProof/>
              <w:position w:val="0"/>
              <w:sz w:val="22"/>
              <w:szCs w:val="22"/>
              <w:lang w:val="en-US" w:eastAsia="en-US"/>
            </w:rPr>
          </w:pPr>
          <w:hyperlink w:anchor="_Toc113375390" w:history="1">
            <w:r w:rsidR="00A01FC1" w:rsidRPr="00E75F5E">
              <w:rPr>
                <w:rStyle w:val="Lienhypertexte"/>
                <w:b/>
                <w:noProof/>
                <w:lang w:val="fr"/>
              </w:rPr>
              <w:t>2.3</w:t>
            </w:r>
            <w:r w:rsidR="00A01FC1">
              <w:rPr>
                <w:rStyle w:val="Lienhypertexte"/>
                <w:b/>
                <w:noProof/>
                <w:lang w:val="fr"/>
              </w:rPr>
              <w:t xml:space="preserve">    </w:t>
            </w:r>
            <w:r w:rsidR="00A01FC1" w:rsidRPr="00E75F5E">
              <w:rPr>
                <w:rStyle w:val="Lienhypertexte"/>
                <w:b/>
                <w:noProof/>
                <w:lang w:val="fr"/>
              </w:rPr>
              <w:t xml:space="preserve"> Tâches</w:t>
            </w:r>
            <w:r w:rsidR="00A01FC1">
              <w:rPr>
                <w:noProof/>
                <w:webHidden/>
              </w:rPr>
              <w:tab/>
            </w:r>
            <w:r w:rsidR="00A01FC1">
              <w:rPr>
                <w:noProof/>
                <w:webHidden/>
              </w:rPr>
              <w:fldChar w:fldCharType="begin"/>
            </w:r>
            <w:r w:rsidR="00A01FC1">
              <w:rPr>
                <w:noProof/>
                <w:webHidden/>
              </w:rPr>
              <w:instrText xml:space="preserve"> PAGEREF _Toc113375390 \h </w:instrText>
            </w:r>
            <w:r w:rsidR="00A01FC1">
              <w:rPr>
                <w:noProof/>
                <w:webHidden/>
              </w:rPr>
            </w:r>
            <w:r w:rsidR="00A01FC1">
              <w:rPr>
                <w:noProof/>
                <w:webHidden/>
              </w:rPr>
              <w:fldChar w:fldCharType="separate"/>
            </w:r>
            <w:r w:rsidR="00625087">
              <w:rPr>
                <w:noProof/>
                <w:webHidden/>
              </w:rPr>
              <w:t>5</w:t>
            </w:r>
            <w:r w:rsidR="00A01FC1">
              <w:rPr>
                <w:noProof/>
                <w:webHidden/>
              </w:rPr>
              <w:fldChar w:fldCharType="end"/>
            </w:r>
          </w:hyperlink>
        </w:p>
        <w:p w14:paraId="035ECB18" w14:textId="0399D8E5" w:rsidR="00A01FC1" w:rsidRDefault="00A47B7E" w:rsidP="00A01FC1">
          <w:pPr>
            <w:pStyle w:val="TM1"/>
            <w:tabs>
              <w:tab w:val="left" w:pos="440"/>
              <w:tab w:val="right" w:leader="dot" w:pos="9062"/>
            </w:tabs>
            <w:ind w:leftChars="0" w:firstLineChars="0" w:firstLine="0"/>
            <w:rPr>
              <w:rFonts w:asciiTheme="minorHAnsi" w:eastAsiaTheme="minorEastAsia" w:hAnsiTheme="minorHAnsi" w:cstheme="minorBidi"/>
              <w:noProof/>
              <w:position w:val="0"/>
              <w:sz w:val="22"/>
              <w:szCs w:val="22"/>
              <w:lang w:val="en-US" w:eastAsia="en-US"/>
            </w:rPr>
          </w:pPr>
          <w:hyperlink w:anchor="_Toc113375395" w:history="1">
            <w:r w:rsidR="00A01FC1" w:rsidRPr="00E75F5E">
              <w:rPr>
                <w:rStyle w:val="Lienhypertexte"/>
                <w:b/>
                <w:noProof/>
                <w:lang w:val="fr"/>
              </w:rPr>
              <w:t>3</w:t>
            </w:r>
            <w:r w:rsidR="00A01FC1">
              <w:rPr>
                <w:rFonts w:asciiTheme="minorHAnsi" w:eastAsiaTheme="minorEastAsia" w:hAnsiTheme="minorHAnsi" w:cstheme="minorBidi"/>
                <w:noProof/>
                <w:position w:val="0"/>
                <w:sz w:val="22"/>
                <w:szCs w:val="22"/>
                <w:lang w:val="en-US" w:eastAsia="en-US"/>
              </w:rPr>
              <w:tab/>
            </w:r>
            <w:r w:rsidR="00A01FC1" w:rsidRPr="00E75F5E">
              <w:rPr>
                <w:rStyle w:val="Lienhypertexte"/>
                <w:b/>
                <w:noProof/>
              </w:rPr>
              <w:t>Journal de stage</w:t>
            </w:r>
            <w:r w:rsidR="00A01FC1">
              <w:rPr>
                <w:noProof/>
                <w:webHidden/>
              </w:rPr>
              <w:tab/>
            </w:r>
            <w:r w:rsidR="00A01FC1">
              <w:rPr>
                <w:noProof/>
                <w:webHidden/>
              </w:rPr>
              <w:fldChar w:fldCharType="begin"/>
            </w:r>
            <w:r w:rsidR="00A01FC1">
              <w:rPr>
                <w:noProof/>
                <w:webHidden/>
              </w:rPr>
              <w:instrText xml:space="preserve"> PAGEREF _Toc113375395 \h </w:instrText>
            </w:r>
            <w:r w:rsidR="00A01FC1">
              <w:rPr>
                <w:noProof/>
                <w:webHidden/>
              </w:rPr>
            </w:r>
            <w:r w:rsidR="00A01FC1">
              <w:rPr>
                <w:noProof/>
                <w:webHidden/>
              </w:rPr>
              <w:fldChar w:fldCharType="separate"/>
            </w:r>
            <w:r w:rsidR="00625087">
              <w:rPr>
                <w:noProof/>
                <w:webHidden/>
              </w:rPr>
              <w:t>6</w:t>
            </w:r>
            <w:r w:rsidR="00A01FC1">
              <w:rPr>
                <w:noProof/>
                <w:webHidden/>
              </w:rPr>
              <w:fldChar w:fldCharType="end"/>
            </w:r>
          </w:hyperlink>
        </w:p>
        <w:p w14:paraId="66A217A1" w14:textId="0474B08D" w:rsidR="00A01FC1" w:rsidRDefault="00A47B7E">
          <w:pPr>
            <w:pStyle w:val="TM1"/>
            <w:tabs>
              <w:tab w:val="right" w:leader="dot" w:pos="9062"/>
            </w:tabs>
            <w:ind w:hanging="2"/>
            <w:rPr>
              <w:rFonts w:asciiTheme="minorHAnsi" w:eastAsiaTheme="minorEastAsia" w:hAnsiTheme="minorHAnsi" w:cstheme="minorBidi"/>
              <w:noProof/>
              <w:position w:val="0"/>
              <w:sz w:val="22"/>
              <w:szCs w:val="22"/>
              <w:lang w:val="en-US" w:eastAsia="en-US"/>
            </w:rPr>
          </w:pPr>
          <w:hyperlink w:anchor="_Toc113375397" w:history="1">
            <w:r w:rsidR="00A01FC1" w:rsidRPr="00E75F5E">
              <w:rPr>
                <w:rStyle w:val="Lienhypertexte"/>
                <w:b/>
                <w:noProof/>
              </w:rPr>
              <w:t xml:space="preserve">4 </w:t>
            </w:r>
            <w:r w:rsidR="00A01FC1">
              <w:rPr>
                <w:rStyle w:val="Lienhypertexte"/>
                <w:b/>
                <w:noProof/>
              </w:rPr>
              <w:t xml:space="preserve">    </w:t>
            </w:r>
            <w:r w:rsidR="00A01FC1" w:rsidRPr="00E75F5E">
              <w:rPr>
                <w:rStyle w:val="Lienhypertexte"/>
                <w:b/>
                <w:noProof/>
              </w:rPr>
              <w:t>Travail réalisé</w:t>
            </w:r>
            <w:r w:rsidR="00A01FC1">
              <w:rPr>
                <w:noProof/>
                <w:webHidden/>
              </w:rPr>
              <w:tab/>
            </w:r>
            <w:r w:rsidR="00A01FC1">
              <w:rPr>
                <w:noProof/>
                <w:webHidden/>
              </w:rPr>
              <w:fldChar w:fldCharType="begin"/>
            </w:r>
            <w:r w:rsidR="00A01FC1">
              <w:rPr>
                <w:noProof/>
                <w:webHidden/>
              </w:rPr>
              <w:instrText xml:space="preserve"> PAGEREF _Toc113375397 \h </w:instrText>
            </w:r>
            <w:r w:rsidR="00A01FC1">
              <w:rPr>
                <w:noProof/>
                <w:webHidden/>
              </w:rPr>
            </w:r>
            <w:r w:rsidR="00A01FC1">
              <w:rPr>
                <w:noProof/>
                <w:webHidden/>
              </w:rPr>
              <w:fldChar w:fldCharType="separate"/>
            </w:r>
            <w:r w:rsidR="00625087">
              <w:rPr>
                <w:noProof/>
                <w:webHidden/>
              </w:rPr>
              <w:t>6</w:t>
            </w:r>
            <w:r w:rsidR="00A01FC1">
              <w:rPr>
                <w:noProof/>
                <w:webHidden/>
              </w:rPr>
              <w:fldChar w:fldCharType="end"/>
            </w:r>
          </w:hyperlink>
        </w:p>
        <w:p w14:paraId="2F13FEC3" w14:textId="6EF6D589" w:rsidR="00A01FC1" w:rsidRDefault="00A47B7E" w:rsidP="00A01FC1">
          <w:pPr>
            <w:pStyle w:val="TM1"/>
            <w:tabs>
              <w:tab w:val="right" w:leader="dot" w:pos="9062"/>
            </w:tabs>
            <w:ind w:hanging="2"/>
            <w:rPr>
              <w:rFonts w:asciiTheme="minorHAnsi" w:eastAsiaTheme="minorEastAsia" w:hAnsiTheme="minorHAnsi" w:cstheme="minorBidi"/>
              <w:noProof/>
              <w:position w:val="0"/>
              <w:sz w:val="22"/>
              <w:szCs w:val="22"/>
              <w:lang w:val="en-US" w:eastAsia="en-US"/>
            </w:rPr>
          </w:pPr>
          <w:hyperlink w:anchor="_Toc113375398" w:history="1">
            <w:r w:rsidR="00A01FC1" w:rsidRPr="00E75F5E">
              <w:rPr>
                <w:rStyle w:val="Lienhypertexte"/>
                <w:b/>
                <w:noProof/>
                <w:lang w:val="fr"/>
              </w:rPr>
              <w:t>4.1</w:t>
            </w:r>
            <w:r w:rsidR="00A01FC1">
              <w:rPr>
                <w:rStyle w:val="Lienhypertexte"/>
                <w:b/>
                <w:noProof/>
                <w:lang w:val="fr"/>
              </w:rPr>
              <w:t xml:space="preserve">     </w:t>
            </w:r>
            <w:r w:rsidR="00A01FC1" w:rsidRPr="00E75F5E">
              <w:rPr>
                <w:rStyle w:val="Lienhypertexte"/>
                <w:b/>
                <w:noProof/>
                <w:lang w:val="fr"/>
              </w:rPr>
              <w:t xml:space="preserve"> Analyse et conception</w:t>
            </w:r>
            <w:r w:rsidR="00A01FC1">
              <w:rPr>
                <w:noProof/>
                <w:webHidden/>
              </w:rPr>
              <w:tab/>
            </w:r>
            <w:r w:rsidR="00A01FC1">
              <w:rPr>
                <w:noProof/>
                <w:webHidden/>
              </w:rPr>
              <w:fldChar w:fldCharType="begin"/>
            </w:r>
            <w:r w:rsidR="00A01FC1">
              <w:rPr>
                <w:noProof/>
                <w:webHidden/>
              </w:rPr>
              <w:instrText xml:space="preserve"> PAGEREF _Toc113375398 \h </w:instrText>
            </w:r>
            <w:r w:rsidR="00A01FC1">
              <w:rPr>
                <w:noProof/>
                <w:webHidden/>
              </w:rPr>
            </w:r>
            <w:r w:rsidR="00A01FC1">
              <w:rPr>
                <w:noProof/>
                <w:webHidden/>
              </w:rPr>
              <w:fldChar w:fldCharType="separate"/>
            </w:r>
            <w:r w:rsidR="00625087">
              <w:rPr>
                <w:noProof/>
                <w:webHidden/>
              </w:rPr>
              <w:t>6</w:t>
            </w:r>
            <w:r w:rsidR="00A01FC1">
              <w:rPr>
                <w:noProof/>
                <w:webHidden/>
              </w:rPr>
              <w:fldChar w:fldCharType="end"/>
            </w:r>
          </w:hyperlink>
        </w:p>
        <w:p w14:paraId="12B3B96B" w14:textId="5EE09AA2" w:rsidR="00A01FC1" w:rsidRDefault="00A47B7E" w:rsidP="00A01FC1">
          <w:pPr>
            <w:pStyle w:val="TM1"/>
            <w:tabs>
              <w:tab w:val="right" w:leader="dot" w:pos="9062"/>
            </w:tabs>
            <w:ind w:hanging="2"/>
            <w:rPr>
              <w:rFonts w:asciiTheme="minorHAnsi" w:eastAsiaTheme="minorEastAsia" w:hAnsiTheme="minorHAnsi" w:cstheme="minorBidi"/>
              <w:noProof/>
              <w:position w:val="0"/>
              <w:sz w:val="22"/>
              <w:szCs w:val="22"/>
              <w:lang w:val="en-US" w:eastAsia="en-US"/>
            </w:rPr>
          </w:pPr>
          <w:hyperlink w:anchor="_Toc113375413" w:history="1">
            <w:r w:rsidR="00A01FC1" w:rsidRPr="00E75F5E">
              <w:rPr>
                <w:rStyle w:val="Lienhypertexte"/>
                <w:b/>
                <w:noProof/>
                <w:lang w:val="fr"/>
              </w:rPr>
              <w:t xml:space="preserve">4.2 </w:t>
            </w:r>
            <w:r w:rsidR="00A01FC1">
              <w:rPr>
                <w:rStyle w:val="Lienhypertexte"/>
                <w:b/>
                <w:noProof/>
                <w:lang w:val="fr"/>
              </w:rPr>
              <w:t xml:space="preserve">     </w:t>
            </w:r>
            <w:r w:rsidR="00A01FC1" w:rsidRPr="00E75F5E">
              <w:rPr>
                <w:rStyle w:val="Lienhypertexte"/>
                <w:b/>
                <w:noProof/>
                <w:lang w:val="fr"/>
              </w:rPr>
              <w:t>Aperçu sur le fonctionnement de l’application</w:t>
            </w:r>
            <w:r w:rsidR="00A01FC1">
              <w:rPr>
                <w:noProof/>
                <w:webHidden/>
              </w:rPr>
              <w:tab/>
            </w:r>
            <w:r w:rsidR="002B17FE">
              <w:rPr>
                <w:noProof/>
                <w:webHidden/>
              </w:rPr>
              <w:t>8</w:t>
            </w:r>
          </w:hyperlink>
        </w:p>
        <w:p w14:paraId="13DCF22D" w14:textId="09057EF9" w:rsidR="00A01FC1" w:rsidRDefault="00A47B7E">
          <w:pPr>
            <w:pStyle w:val="TM1"/>
            <w:tabs>
              <w:tab w:val="right" w:leader="dot" w:pos="9062"/>
            </w:tabs>
            <w:ind w:hanging="2"/>
            <w:rPr>
              <w:rFonts w:asciiTheme="minorHAnsi" w:eastAsiaTheme="minorEastAsia" w:hAnsiTheme="minorHAnsi" w:cstheme="minorBidi"/>
              <w:noProof/>
              <w:position w:val="0"/>
              <w:sz w:val="22"/>
              <w:szCs w:val="22"/>
              <w:lang w:val="en-US" w:eastAsia="en-US"/>
            </w:rPr>
          </w:pPr>
          <w:hyperlink w:anchor="_Toc113375420" w:history="1">
            <w:r w:rsidR="00A01FC1" w:rsidRPr="00E75F5E">
              <w:rPr>
                <w:rStyle w:val="Lienhypertexte"/>
                <w:b/>
                <w:noProof/>
                <w:lang w:val="fr"/>
              </w:rPr>
              <w:t>4.3</w:t>
            </w:r>
            <w:r w:rsidR="00A01FC1">
              <w:rPr>
                <w:rStyle w:val="Lienhypertexte"/>
                <w:b/>
                <w:noProof/>
                <w:lang w:val="fr"/>
              </w:rPr>
              <w:t xml:space="preserve">     </w:t>
            </w:r>
            <w:r w:rsidR="00A01FC1" w:rsidRPr="00E75F5E">
              <w:rPr>
                <w:rStyle w:val="Lienhypertexte"/>
                <w:b/>
                <w:noProof/>
                <w:lang w:val="fr"/>
              </w:rPr>
              <w:t xml:space="preserve"> Intégration de Keycloak</w:t>
            </w:r>
            <w:r w:rsidR="00A01FC1">
              <w:rPr>
                <w:noProof/>
                <w:webHidden/>
              </w:rPr>
              <w:tab/>
            </w:r>
            <w:r w:rsidR="00890B46">
              <w:rPr>
                <w:noProof/>
                <w:webHidden/>
              </w:rPr>
              <w:t>11</w:t>
            </w:r>
          </w:hyperlink>
        </w:p>
        <w:p w14:paraId="1E435395" w14:textId="47333217" w:rsidR="00A01FC1" w:rsidRDefault="00A47B7E">
          <w:pPr>
            <w:pStyle w:val="TM1"/>
            <w:tabs>
              <w:tab w:val="right" w:leader="dot" w:pos="9062"/>
            </w:tabs>
            <w:ind w:hanging="2"/>
            <w:rPr>
              <w:rFonts w:asciiTheme="minorHAnsi" w:eastAsiaTheme="minorEastAsia" w:hAnsiTheme="minorHAnsi" w:cstheme="minorBidi"/>
              <w:noProof/>
              <w:position w:val="0"/>
              <w:sz w:val="22"/>
              <w:szCs w:val="22"/>
              <w:lang w:val="en-US" w:eastAsia="en-US"/>
            </w:rPr>
          </w:pPr>
          <w:hyperlink w:anchor="_Toc113375421" w:history="1">
            <w:r w:rsidR="00A01FC1" w:rsidRPr="00E75F5E">
              <w:rPr>
                <w:rStyle w:val="Lienhypertexte"/>
                <w:b/>
                <w:noProof/>
                <w:lang w:val="fr"/>
              </w:rPr>
              <w:t xml:space="preserve">4.3.1 </w:t>
            </w:r>
            <w:r w:rsidR="00A01FC1">
              <w:rPr>
                <w:rStyle w:val="Lienhypertexte"/>
                <w:b/>
                <w:noProof/>
                <w:lang w:val="fr"/>
              </w:rPr>
              <w:t xml:space="preserve">       </w:t>
            </w:r>
            <w:r w:rsidR="00A01FC1" w:rsidRPr="00E75F5E">
              <w:rPr>
                <w:rStyle w:val="Lienhypertexte"/>
                <w:b/>
                <w:noProof/>
                <w:lang w:val="fr"/>
              </w:rPr>
              <w:t>Introduction</w:t>
            </w:r>
            <w:r w:rsidR="00A01FC1">
              <w:rPr>
                <w:noProof/>
                <w:webHidden/>
              </w:rPr>
              <w:tab/>
            </w:r>
            <w:r w:rsidR="00890B46">
              <w:rPr>
                <w:noProof/>
                <w:webHidden/>
              </w:rPr>
              <w:t>11</w:t>
            </w:r>
          </w:hyperlink>
        </w:p>
        <w:p w14:paraId="56669668" w14:textId="340C836B" w:rsidR="00A01FC1" w:rsidRDefault="00A47B7E" w:rsidP="00A01FC1">
          <w:pPr>
            <w:pStyle w:val="TM1"/>
            <w:tabs>
              <w:tab w:val="right" w:leader="dot" w:pos="9062"/>
            </w:tabs>
            <w:ind w:hanging="2"/>
            <w:rPr>
              <w:rFonts w:asciiTheme="minorHAnsi" w:eastAsiaTheme="minorEastAsia" w:hAnsiTheme="minorHAnsi" w:cstheme="minorBidi"/>
              <w:noProof/>
              <w:position w:val="0"/>
              <w:sz w:val="22"/>
              <w:szCs w:val="22"/>
              <w:lang w:val="en-US" w:eastAsia="en-US"/>
            </w:rPr>
          </w:pPr>
          <w:hyperlink w:anchor="_Toc113375425" w:history="1">
            <w:r w:rsidR="00A01FC1" w:rsidRPr="00E75F5E">
              <w:rPr>
                <w:rStyle w:val="Lienhypertexte"/>
                <w:b/>
                <w:noProof/>
                <w:lang w:val="fr"/>
              </w:rPr>
              <w:t xml:space="preserve">4.3.2 </w:t>
            </w:r>
            <w:r w:rsidR="00A01FC1">
              <w:rPr>
                <w:rStyle w:val="Lienhypertexte"/>
                <w:b/>
                <w:noProof/>
                <w:lang w:val="fr"/>
              </w:rPr>
              <w:t xml:space="preserve">       </w:t>
            </w:r>
            <w:r w:rsidR="00A01FC1" w:rsidRPr="00E75F5E">
              <w:rPr>
                <w:rStyle w:val="Lienhypertexte"/>
                <w:b/>
                <w:noProof/>
                <w:lang w:val="fr"/>
              </w:rPr>
              <w:t>Intégration de Keycloak avec Spring boot</w:t>
            </w:r>
            <w:r w:rsidR="00A01FC1">
              <w:rPr>
                <w:noProof/>
                <w:webHidden/>
              </w:rPr>
              <w:tab/>
            </w:r>
            <w:r w:rsidR="002B17FE">
              <w:rPr>
                <w:noProof/>
                <w:webHidden/>
              </w:rPr>
              <w:t>11</w:t>
            </w:r>
          </w:hyperlink>
        </w:p>
        <w:p w14:paraId="7B158FFC" w14:textId="0C288F9B" w:rsidR="00A01FC1" w:rsidRDefault="00A47B7E" w:rsidP="00A01FC1">
          <w:pPr>
            <w:pStyle w:val="TM1"/>
            <w:tabs>
              <w:tab w:val="right" w:leader="dot" w:pos="9062"/>
            </w:tabs>
            <w:ind w:hanging="2"/>
            <w:rPr>
              <w:rFonts w:asciiTheme="minorHAnsi" w:eastAsiaTheme="minorEastAsia" w:hAnsiTheme="minorHAnsi" w:cstheme="minorBidi"/>
              <w:noProof/>
              <w:position w:val="0"/>
              <w:sz w:val="22"/>
              <w:szCs w:val="22"/>
              <w:lang w:val="en-US" w:eastAsia="en-US"/>
            </w:rPr>
          </w:pPr>
          <w:hyperlink w:anchor="_Toc113375431" w:history="1">
            <w:r w:rsidR="00A01FC1" w:rsidRPr="00E75F5E">
              <w:rPr>
                <w:rStyle w:val="Lienhypertexte"/>
                <w:b/>
                <w:noProof/>
                <w:lang w:val="fr"/>
              </w:rPr>
              <w:t xml:space="preserve">4.3.3 </w:t>
            </w:r>
            <w:r w:rsidR="00A01FC1">
              <w:rPr>
                <w:rStyle w:val="Lienhypertexte"/>
                <w:b/>
                <w:noProof/>
                <w:lang w:val="fr"/>
              </w:rPr>
              <w:t xml:space="preserve">       </w:t>
            </w:r>
            <w:r w:rsidR="00A01FC1" w:rsidRPr="00E75F5E">
              <w:rPr>
                <w:rStyle w:val="Lienhypertexte"/>
                <w:b/>
                <w:noProof/>
                <w:lang w:val="fr"/>
              </w:rPr>
              <w:t>Intégration de Keycloak avec Angular</w:t>
            </w:r>
            <w:r w:rsidR="00A01FC1">
              <w:rPr>
                <w:noProof/>
                <w:webHidden/>
              </w:rPr>
              <w:tab/>
            </w:r>
            <w:r w:rsidR="00890B46">
              <w:rPr>
                <w:noProof/>
                <w:webHidden/>
              </w:rPr>
              <w:t>13</w:t>
            </w:r>
          </w:hyperlink>
        </w:p>
        <w:p w14:paraId="0541BEEC" w14:textId="0E2A0001" w:rsidR="00A01FC1" w:rsidRDefault="00A47B7E">
          <w:pPr>
            <w:pStyle w:val="TM1"/>
            <w:tabs>
              <w:tab w:val="right" w:leader="dot" w:pos="9062"/>
            </w:tabs>
            <w:ind w:hanging="2"/>
            <w:rPr>
              <w:rFonts w:asciiTheme="minorHAnsi" w:eastAsiaTheme="minorEastAsia" w:hAnsiTheme="minorHAnsi" w:cstheme="minorBidi"/>
              <w:noProof/>
              <w:position w:val="0"/>
              <w:sz w:val="22"/>
              <w:szCs w:val="22"/>
              <w:lang w:val="en-US" w:eastAsia="en-US"/>
            </w:rPr>
          </w:pPr>
          <w:hyperlink w:anchor="_Toc113375438" w:history="1">
            <w:r w:rsidR="00A01FC1" w:rsidRPr="00E75F5E">
              <w:rPr>
                <w:rStyle w:val="Lienhypertexte"/>
                <w:b/>
                <w:noProof/>
                <w:lang w:val="fr"/>
              </w:rPr>
              <w:t xml:space="preserve">4.4 </w:t>
            </w:r>
            <w:r w:rsidR="00A01FC1">
              <w:rPr>
                <w:rStyle w:val="Lienhypertexte"/>
                <w:b/>
                <w:noProof/>
                <w:lang w:val="fr"/>
              </w:rPr>
              <w:t xml:space="preserve">     </w:t>
            </w:r>
            <w:r w:rsidR="00A01FC1" w:rsidRPr="00E75F5E">
              <w:rPr>
                <w:rStyle w:val="Lienhypertexte"/>
                <w:b/>
                <w:noProof/>
                <w:lang w:val="fr"/>
              </w:rPr>
              <w:t>Intégration de minio</w:t>
            </w:r>
            <w:r w:rsidR="00A01FC1">
              <w:rPr>
                <w:noProof/>
                <w:webHidden/>
              </w:rPr>
              <w:tab/>
            </w:r>
            <w:r w:rsidR="00890B46">
              <w:rPr>
                <w:noProof/>
                <w:webHidden/>
              </w:rPr>
              <w:t>15</w:t>
            </w:r>
          </w:hyperlink>
        </w:p>
        <w:p w14:paraId="65FD74AB" w14:textId="66ED3816" w:rsidR="00A01FC1" w:rsidRDefault="00A47B7E" w:rsidP="00A01FC1">
          <w:pPr>
            <w:pStyle w:val="TM1"/>
            <w:tabs>
              <w:tab w:val="right" w:leader="dot" w:pos="9062"/>
            </w:tabs>
            <w:ind w:hanging="2"/>
            <w:rPr>
              <w:rFonts w:asciiTheme="minorHAnsi" w:eastAsiaTheme="minorEastAsia" w:hAnsiTheme="minorHAnsi" w:cstheme="minorBidi"/>
              <w:noProof/>
              <w:position w:val="0"/>
              <w:sz w:val="22"/>
              <w:szCs w:val="22"/>
              <w:lang w:val="en-US" w:eastAsia="en-US"/>
            </w:rPr>
          </w:pPr>
          <w:hyperlink w:anchor="_Toc113375439" w:history="1">
            <w:r w:rsidR="00A01FC1" w:rsidRPr="00E75F5E">
              <w:rPr>
                <w:rStyle w:val="Lienhypertexte"/>
                <w:b/>
                <w:noProof/>
                <w:lang w:val="fr"/>
              </w:rPr>
              <w:t>4.4.1</w:t>
            </w:r>
            <w:r w:rsidR="00A01FC1">
              <w:rPr>
                <w:rStyle w:val="Lienhypertexte"/>
                <w:b/>
                <w:noProof/>
                <w:lang w:val="fr"/>
              </w:rPr>
              <w:t xml:space="preserve">       </w:t>
            </w:r>
            <w:r w:rsidR="00A01FC1" w:rsidRPr="00E75F5E">
              <w:rPr>
                <w:rStyle w:val="Lienhypertexte"/>
                <w:b/>
                <w:noProof/>
                <w:lang w:val="fr"/>
              </w:rPr>
              <w:t xml:space="preserve"> Introduction</w:t>
            </w:r>
            <w:r w:rsidR="00A01FC1">
              <w:rPr>
                <w:noProof/>
                <w:webHidden/>
              </w:rPr>
              <w:tab/>
            </w:r>
            <w:r w:rsidR="00890B46">
              <w:rPr>
                <w:noProof/>
                <w:webHidden/>
              </w:rPr>
              <w:t>15</w:t>
            </w:r>
          </w:hyperlink>
        </w:p>
        <w:p w14:paraId="25660BC7" w14:textId="36F42EFF" w:rsidR="00A01FC1" w:rsidRDefault="00A47B7E">
          <w:pPr>
            <w:pStyle w:val="TM1"/>
            <w:tabs>
              <w:tab w:val="right" w:leader="dot" w:pos="9062"/>
            </w:tabs>
            <w:ind w:hanging="2"/>
            <w:rPr>
              <w:rFonts w:asciiTheme="minorHAnsi" w:eastAsiaTheme="minorEastAsia" w:hAnsiTheme="minorHAnsi" w:cstheme="minorBidi"/>
              <w:noProof/>
              <w:position w:val="0"/>
              <w:sz w:val="22"/>
              <w:szCs w:val="22"/>
              <w:lang w:val="en-US" w:eastAsia="en-US"/>
            </w:rPr>
          </w:pPr>
          <w:hyperlink w:anchor="_Toc113375445" w:history="1">
            <w:r w:rsidR="00A01FC1" w:rsidRPr="00E75F5E">
              <w:rPr>
                <w:rStyle w:val="Lienhypertexte"/>
                <w:b/>
                <w:noProof/>
                <w:lang w:val="fr"/>
              </w:rPr>
              <w:t xml:space="preserve">4.4.2 </w:t>
            </w:r>
            <w:r w:rsidR="00A01FC1">
              <w:rPr>
                <w:rStyle w:val="Lienhypertexte"/>
                <w:b/>
                <w:noProof/>
                <w:lang w:val="fr"/>
              </w:rPr>
              <w:t xml:space="preserve">       </w:t>
            </w:r>
            <w:r w:rsidR="00A01FC1" w:rsidRPr="00E75F5E">
              <w:rPr>
                <w:rStyle w:val="Lienhypertexte"/>
                <w:b/>
                <w:noProof/>
                <w:lang w:val="fr"/>
              </w:rPr>
              <w:t>Intégration de minio avec Spring boot</w:t>
            </w:r>
            <w:r w:rsidR="00A01FC1">
              <w:rPr>
                <w:noProof/>
                <w:webHidden/>
              </w:rPr>
              <w:tab/>
            </w:r>
            <w:r w:rsidR="00890B46">
              <w:rPr>
                <w:noProof/>
                <w:webHidden/>
              </w:rPr>
              <w:t>17</w:t>
            </w:r>
          </w:hyperlink>
        </w:p>
        <w:p w14:paraId="2641ACE3" w14:textId="1898AFFF" w:rsidR="00A01FC1" w:rsidRDefault="00A47B7E" w:rsidP="00A01FC1">
          <w:pPr>
            <w:pStyle w:val="TM1"/>
            <w:tabs>
              <w:tab w:val="right" w:leader="dot" w:pos="9062"/>
            </w:tabs>
            <w:ind w:leftChars="0" w:firstLineChars="0" w:firstLine="0"/>
            <w:rPr>
              <w:noProof/>
            </w:rPr>
          </w:pPr>
          <w:hyperlink w:anchor="_Toc113375449" w:history="1">
            <w:r w:rsidR="00A01FC1" w:rsidRPr="00E75F5E">
              <w:rPr>
                <w:rStyle w:val="Lienhypertexte"/>
                <w:b/>
                <w:noProof/>
                <w:lang w:val="fr"/>
              </w:rPr>
              <w:t xml:space="preserve">4.5 </w:t>
            </w:r>
            <w:r w:rsidR="00A01FC1">
              <w:rPr>
                <w:rStyle w:val="Lienhypertexte"/>
                <w:b/>
                <w:noProof/>
                <w:lang w:val="fr"/>
              </w:rPr>
              <w:t xml:space="preserve">     </w:t>
            </w:r>
            <w:r w:rsidR="00A01FC1" w:rsidRPr="00E75F5E">
              <w:rPr>
                <w:rStyle w:val="Lienhypertexte"/>
                <w:b/>
                <w:noProof/>
                <w:lang w:val="fr"/>
              </w:rPr>
              <w:t>Fonctionnalités de l’API backend</w:t>
            </w:r>
            <w:r w:rsidR="00A01FC1">
              <w:rPr>
                <w:noProof/>
                <w:webHidden/>
              </w:rPr>
              <w:tab/>
            </w:r>
            <w:r w:rsidR="00890B46">
              <w:rPr>
                <w:noProof/>
                <w:webHidden/>
              </w:rPr>
              <w:t>18</w:t>
            </w:r>
          </w:hyperlink>
        </w:p>
        <w:p w14:paraId="4BF4D36B" w14:textId="223E3D3F" w:rsidR="002B17FE" w:rsidRDefault="002B17FE" w:rsidP="002B17FE">
          <w:pPr>
            <w:pStyle w:val="TM1"/>
            <w:tabs>
              <w:tab w:val="left" w:pos="440"/>
              <w:tab w:val="right" w:leader="dot" w:pos="9062"/>
            </w:tabs>
            <w:ind w:hanging="2"/>
            <w:rPr>
              <w:rFonts w:asciiTheme="minorHAnsi" w:eastAsiaTheme="minorEastAsia" w:hAnsiTheme="minorHAnsi" w:cstheme="minorBidi"/>
              <w:noProof/>
              <w:position w:val="0"/>
              <w:sz w:val="22"/>
              <w:szCs w:val="22"/>
              <w:lang w:val="en-US" w:eastAsia="en-US"/>
            </w:rPr>
          </w:pPr>
          <w:hyperlink w:anchor="_Toc113375471" w:history="1">
            <w:r>
              <w:rPr>
                <w:rStyle w:val="Lienhypertexte"/>
                <w:b/>
                <w:noProof/>
              </w:rPr>
              <w:t>5</w:t>
            </w:r>
            <w:r>
              <w:rPr>
                <w:rFonts w:asciiTheme="minorHAnsi" w:eastAsiaTheme="minorEastAsia" w:hAnsiTheme="minorHAnsi" w:cstheme="minorBidi"/>
                <w:noProof/>
                <w:position w:val="0"/>
                <w:sz w:val="22"/>
                <w:szCs w:val="22"/>
                <w:lang w:val="en-US" w:eastAsia="en-US"/>
              </w:rPr>
              <w:tab/>
            </w:r>
            <w:r>
              <w:rPr>
                <w:rStyle w:val="Lienhypertexte"/>
                <w:b/>
                <w:noProof/>
              </w:rPr>
              <w:t>Perspectives</w:t>
            </w:r>
            <w:r>
              <w:rPr>
                <w:noProof/>
                <w:webHidden/>
              </w:rPr>
              <w:tab/>
            </w:r>
            <w:r w:rsidR="00890B46">
              <w:rPr>
                <w:noProof/>
                <w:webHidden/>
              </w:rPr>
              <w:t>19</w:t>
            </w:r>
          </w:hyperlink>
        </w:p>
        <w:p w14:paraId="1D21E3F3" w14:textId="0FFA77B3" w:rsidR="00A01FC1" w:rsidRDefault="00A47B7E">
          <w:pPr>
            <w:pStyle w:val="TM1"/>
            <w:tabs>
              <w:tab w:val="left" w:pos="440"/>
              <w:tab w:val="right" w:leader="dot" w:pos="9062"/>
            </w:tabs>
            <w:ind w:hanging="2"/>
            <w:rPr>
              <w:rFonts w:asciiTheme="minorHAnsi" w:eastAsiaTheme="minorEastAsia" w:hAnsiTheme="minorHAnsi" w:cstheme="minorBidi"/>
              <w:noProof/>
              <w:position w:val="0"/>
              <w:sz w:val="22"/>
              <w:szCs w:val="22"/>
              <w:lang w:val="en-US" w:eastAsia="en-US"/>
            </w:rPr>
          </w:pPr>
          <w:hyperlink w:anchor="_Toc113375471" w:history="1">
            <w:r w:rsidR="002B17FE">
              <w:rPr>
                <w:rStyle w:val="Lienhypertexte"/>
                <w:b/>
                <w:noProof/>
              </w:rPr>
              <w:t>6</w:t>
            </w:r>
            <w:r w:rsidR="00A01FC1">
              <w:rPr>
                <w:rFonts w:asciiTheme="minorHAnsi" w:eastAsiaTheme="minorEastAsia" w:hAnsiTheme="minorHAnsi" w:cstheme="minorBidi"/>
                <w:noProof/>
                <w:position w:val="0"/>
                <w:sz w:val="22"/>
                <w:szCs w:val="22"/>
                <w:lang w:val="en-US" w:eastAsia="en-US"/>
              </w:rPr>
              <w:tab/>
            </w:r>
            <w:r w:rsidR="00A01FC1" w:rsidRPr="00E75F5E">
              <w:rPr>
                <w:rStyle w:val="Lienhypertexte"/>
                <w:b/>
                <w:noProof/>
              </w:rPr>
              <w:t>Consolidation des acquis</w:t>
            </w:r>
            <w:r w:rsidR="00A01FC1">
              <w:rPr>
                <w:noProof/>
                <w:webHidden/>
              </w:rPr>
              <w:tab/>
            </w:r>
            <w:r w:rsidR="002B17FE">
              <w:rPr>
                <w:noProof/>
                <w:webHidden/>
              </w:rPr>
              <w:t>19</w:t>
            </w:r>
          </w:hyperlink>
        </w:p>
        <w:p w14:paraId="5C6D5B40" w14:textId="132B49A8" w:rsidR="00A01FC1" w:rsidRDefault="00A47B7E">
          <w:pPr>
            <w:pStyle w:val="TM1"/>
            <w:tabs>
              <w:tab w:val="left" w:pos="440"/>
              <w:tab w:val="right" w:leader="dot" w:pos="9062"/>
            </w:tabs>
            <w:ind w:hanging="2"/>
            <w:rPr>
              <w:rFonts w:asciiTheme="minorHAnsi" w:eastAsiaTheme="minorEastAsia" w:hAnsiTheme="minorHAnsi" w:cstheme="minorBidi"/>
              <w:noProof/>
              <w:position w:val="0"/>
              <w:sz w:val="22"/>
              <w:szCs w:val="22"/>
              <w:lang w:val="en-US" w:eastAsia="en-US"/>
            </w:rPr>
          </w:pPr>
          <w:hyperlink w:anchor="_Toc113375478" w:history="1">
            <w:r w:rsidR="002B17FE">
              <w:rPr>
                <w:rStyle w:val="Lienhypertexte"/>
                <w:b/>
                <w:noProof/>
              </w:rPr>
              <w:t>7</w:t>
            </w:r>
            <w:r w:rsidR="00A01FC1">
              <w:rPr>
                <w:rFonts w:asciiTheme="minorHAnsi" w:eastAsiaTheme="minorEastAsia" w:hAnsiTheme="minorHAnsi" w:cstheme="minorBidi"/>
                <w:noProof/>
                <w:position w:val="0"/>
                <w:sz w:val="22"/>
                <w:szCs w:val="22"/>
                <w:lang w:val="en-US" w:eastAsia="en-US"/>
              </w:rPr>
              <w:tab/>
            </w:r>
            <w:r w:rsidR="00A01FC1" w:rsidRPr="00E75F5E">
              <w:rPr>
                <w:rStyle w:val="Lienhypertexte"/>
                <w:b/>
                <w:noProof/>
              </w:rPr>
              <w:t>Conclusion</w:t>
            </w:r>
            <w:r w:rsidR="00A01FC1">
              <w:rPr>
                <w:noProof/>
                <w:webHidden/>
              </w:rPr>
              <w:tab/>
            </w:r>
            <w:r w:rsidR="00890B46">
              <w:rPr>
                <w:noProof/>
                <w:webHidden/>
              </w:rPr>
              <w:t>20</w:t>
            </w:r>
          </w:hyperlink>
        </w:p>
        <w:p w14:paraId="1578940E" w14:textId="1CB9B641" w:rsidR="00A01FC1" w:rsidRDefault="00A47B7E">
          <w:pPr>
            <w:pStyle w:val="TM1"/>
            <w:tabs>
              <w:tab w:val="right" w:leader="dot" w:pos="9062"/>
            </w:tabs>
            <w:ind w:hanging="2"/>
            <w:rPr>
              <w:rFonts w:asciiTheme="minorHAnsi" w:eastAsiaTheme="minorEastAsia" w:hAnsiTheme="minorHAnsi" w:cstheme="minorBidi"/>
              <w:noProof/>
              <w:position w:val="0"/>
              <w:sz w:val="22"/>
              <w:szCs w:val="22"/>
              <w:lang w:val="en-US" w:eastAsia="en-US"/>
            </w:rPr>
          </w:pPr>
          <w:hyperlink w:anchor="_Toc113375481" w:history="1">
            <w:r w:rsidR="00A01FC1" w:rsidRPr="00E75F5E">
              <w:rPr>
                <w:rStyle w:val="Lienhypertexte"/>
                <w:b/>
                <w:noProof/>
              </w:rPr>
              <w:t>Bibliographies</w:t>
            </w:r>
            <w:r w:rsidR="00A01FC1">
              <w:rPr>
                <w:noProof/>
                <w:webHidden/>
              </w:rPr>
              <w:tab/>
            </w:r>
            <w:r w:rsidR="00890B46">
              <w:rPr>
                <w:noProof/>
                <w:webHidden/>
              </w:rPr>
              <w:t>20</w:t>
            </w:r>
          </w:hyperlink>
        </w:p>
        <w:p w14:paraId="0AA93B1F" w14:textId="6687BE1B" w:rsidR="00A01FC1" w:rsidRDefault="00A01FC1">
          <w:pPr>
            <w:ind w:left="0" w:hanging="2"/>
          </w:pPr>
          <w:r>
            <w:rPr>
              <w:b/>
              <w:bCs/>
              <w:noProof/>
            </w:rPr>
            <w:fldChar w:fldCharType="end"/>
          </w:r>
        </w:p>
      </w:sdtContent>
    </w:sdt>
    <w:p w14:paraId="749B19D9" w14:textId="2FCF2FA7" w:rsidR="00897BC9" w:rsidRDefault="00897BC9" w:rsidP="00897BC9">
      <w:pPr>
        <w:spacing w:before="180" w:after="60" w:line="360" w:lineRule="auto"/>
        <w:ind w:leftChars="0" w:firstLineChars="0" w:firstLine="0"/>
        <w:jc w:val="left"/>
        <w:rPr>
          <w:bCs/>
          <w:lang w:val="fr"/>
        </w:rPr>
      </w:pPr>
    </w:p>
    <w:p w14:paraId="10190BED" w14:textId="6352060D" w:rsidR="00897BC9" w:rsidRDefault="00897BC9" w:rsidP="002F12B1">
      <w:pPr>
        <w:spacing w:before="180" w:after="60" w:line="360" w:lineRule="auto"/>
        <w:ind w:leftChars="0" w:left="0" w:firstLineChars="0" w:firstLine="0"/>
        <w:jc w:val="left"/>
        <w:rPr>
          <w:bCs/>
          <w:lang w:val="fr"/>
        </w:rPr>
      </w:pPr>
    </w:p>
    <w:p w14:paraId="5CBF068C" w14:textId="77777777" w:rsidR="00625087" w:rsidRPr="00897BC9" w:rsidRDefault="00625087" w:rsidP="002F12B1">
      <w:pPr>
        <w:spacing w:before="180" w:after="60" w:line="360" w:lineRule="auto"/>
        <w:ind w:leftChars="0" w:left="0" w:firstLineChars="0" w:firstLine="0"/>
        <w:jc w:val="left"/>
        <w:rPr>
          <w:bCs/>
          <w:lang w:val="fr"/>
        </w:rPr>
      </w:pPr>
    </w:p>
    <w:p w14:paraId="2050F035" w14:textId="3CE8C0A3" w:rsidR="00F93BBE" w:rsidRPr="00127CA2" w:rsidRDefault="002F12B1" w:rsidP="00127CA2">
      <w:pPr>
        <w:pStyle w:val="Paragraphedeliste"/>
        <w:numPr>
          <w:ilvl w:val="0"/>
          <w:numId w:val="5"/>
        </w:numPr>
        <w:spacing w:before="180" w:after="60" w:line="360" w:lineRule="auto"/>
        <w:ind w:leftChars="0" w:firstLineChars="0"/>
        <w:rPr>
          <w:b/>
          <w:sz w:val="36"/>
          <w:szCs w:val="36"/>
        </w:rPr>
      </w:pPr>
      <w:bookmarkStart w:id="51" w:name="_Toc113375066"/>
      <w:bookmarkStart w:id="52" w:name="_Toc113375366"/>
      <w:r>
        <w:rPr>
          <w:b/>
          <w:sz w:val="36"/>
          <w:szCs w:val="36"/>
          <w:lang w:val="fr"/>
        </w:rPr>
        <w:t>Présentation de l’entreprise d’accueil</w:t>
      </w:r>
      <w:bookmarkEnd w:id="51"/>
      <w:bookmarkEnd w:id="52"/>
    </w:p>
    <w:p w14:paraId="5C1BD614" w14:textId="77777777" w:rsidR="00F93BBE" w:rsidRDefault="00F93BBE" w:rsidP="00F93BBE">
      <w:pPr>
        <w:spacing w:line="360" w:lineRule="auto"/>
        <w:ind w:left="0" w:hanging="2"/>
        <w:rPr>
          <w:b/>
        </w:rPr>
      </w:pPr>
    </w:p>
    <w:p w14:paraId="32F09947" w14:textId="68ED93C2" w:rsidR="00F93BBE" w:rsidRPr="00E00552" w:rsidRDefault="002F12B1" w:rsidP="00E00552">
      <w:pPr>
        <w:pStyle w:val="Paragraphedeliste"/>
        <w:numPr>
          <w:ilvl w:val="1"/>
          <w:numId w:val="5"/>
        </w:numPr>
        <w:spacing w:line="360" w:lineRule="auto"/>
        <w:ind w:leftChars="0" w:firstLineChars="0"/>
        <w:rPr>
          <w:b/>
          <w:lang w:val="fr"/>
        </w:rPr>
      </w:pPr>
      <w:bookmarkStart w:id="53" w:name="_Toc113375067"/>
      <w:bookmarkStart w:id="54" w:name="_Toc113375367"/>
      <w:r>
        <w:rPr>
          <w:b/>
          <w:lang w:val="fr"/>
        </w:rPr>
        <w:t>Présentation du groupe Advyteam</w:t>
      </w:r>
      <w:bookmarkEnd w:id="53"/>
      <w:bookmarkEnd w:id="54"/>
    </w:p>
    <w:p w14:paraId="29F08FB0" w14:textId="120F5E39" w:rsidR="00E00552" w:rsidRPr="00FA49F1" w:rsidRDefault="00E00552" w:rsidP="001A5562">
      <w:pPr>
        <w:pStyle w:val="NormalWeb"/>
        <w:shd w:val="clear" w:color="auto" w:fill="FFFFFF"/>
        <w:spacing w:before="0" w:beforeAutospacing="0" w:after="264" w:afterAutospacing="0"/>
        <w:jc w:val="both"/>
        <w:rPr>
          <w:rFonts w:ascii="Garamond" w:hAnsi="Garamond"/>
          <w:lang w:val="fr-FR"/>
        </w:rPr>
      </w:pPr>
      <w:r w:rsidRPr="00E00552">
        <w:rPr>
          <w:rFonts w:ascii="Droid Sans" w:hAnsi="Droid Sans"/>
          <w:color w:val="404040"/>
          <w:lang w:val="fr-FR"/>
        </w:rPr>
        <w:br/>
      </w:r>
      <w:r w:rsidRPr="00FA49F1">
        <w:rPr>
          <w:rFonts w:ascii="Garamond" w:hAnsi="Garamond"/>
          <w:lang w:val="fr-FR"/>
        </w:rPr>
        <w:t>Advyteam est née de l’ambition partagée des fondateurs de créer un cabinet de conseil où l’exigence de l’excellence est une culture et où le plaisir et la passion sont les moteurs de fonctionnement des équipes.</w:t>
      </w:r>
      <w:r w:rsidR="001A5562" w:rsidRPr="00FA49F1">
        <w:rPr>
          <w:rFonts w:ascii="Garamond" w:hAnsi="Garamond"/>
          <w:lang w:val="fr-FR"/>
        </w:rPr>
        <w:t xml:space="preserve"> </w:t>
      </w:r>
      <w:r w:rsidRPr="00FA49F1">
        <w:rPr>
          <w:rFonts w:ascii="Garamond" w:hAnsi="Garamond"/>
          <w:lang w:val="fr-FR"/>
        </w:rPr>
        <w:t>Leur mission est de conduire les transformations créatrices de valeur pour leurs clients et faire du système d’information un véritable levier de performance au service de leur stratégie.</w:t>
      </w:r>
    </w:p>
    <w:p w14:paraId="41175504" w14:textId="77777777" w:rsidR="00213347" w:rsidRPr="00FA49F1" w:rsidRDefault="00213347" w:rsidP="00213347">
      <w:pPr>
        <w:spacing w:line="360" w:lineRule="auto"/>
        <w:ind w:left="0" w:hanging="2"/>
        <w:rPr>
          <w:highlight w:val="white"/>
        </w:rPr>
      </w:pPr>
      <w:bookmarkStart w:id="55" w:name="_Toc113375068"/>
      <w:bookmarkStart w:id="56" w:name="_Toc113375368"/>
      <w:r w:rsidRPr="00FA49F1">
        <w:rPr>
          <w:highlight w:val="white"/>
          <w:lang w:val="fr"/>
        </w:rPr>
        <w:t>Advyteam compte 3 bureaux à travers le monde : France, Maroc et Tunisie.</w:t>
      </w:r>
      <w:bookmarkEnd w:id="55"/>
      <w:bookmarkEnd w:id="56"/>
    </w:p>
    <w:p w14:paraId="729E61B5" w14:textId="77777777" w:rsidR="00213347" w:rsidRDefault="00213347" w:rsidP="001A5562">
      <w:pPr>
        <w:pStyle w:val="NormalWeb"/>
        <w:shd w:val="clear" w:color="auto" w:fill="FFFFFF"/>
        <w:spacing w:before="0" w:beforeAutospacing="0" w:after="264" w:afterAutospacing="0"/>
        <w:jc w:val="both"/>
        <w:rPr>
          <w:rFonts w:ascii="Droid Sans" w:hAnsi="Droid Sans"/>
          <w:color w:val="404040"/>
          <w:lang w:val="fr-FR"/>
        </w:rPr>
      </w:pPr>
    </w:p>
    <w:p w14:paraId="56F1E3FB" w14:textId="7D9E8680" w:rsidR="00213347" w:rsidRPr="00213347" w:rsidRDefault="00213347" w:rsidP="00213347">
      <w:pPr>
        <w:pStyle w:val="Paragraphedeliste"/>
        <w:numPr>
          <w:ilvl w:val="1"/>
          <w:numId w:val="5"/>
        </w:numPr>
        <w:ind w:leftChars="0" w:firstLineChars="0"/>
        <w:rPr>
          <w:b/>
          <w:lang w:val="fr"/>
        </w:rPr>
      </w:pPr>
      <w:bookmarkStart w:id="57" w:name="_Toc113375069"/>
      <w:bookmarkStart w:id="58" w:name="_Toc113375369"/>
      <w:r w:rsidRPr="00213347">
        <w:rPr>
          <w:b/>
          <w:lang w:val="fr"/>
        </w:rPr>
        <w:t>Services fournis</w:t>
      </w:r>
      <w:bookmarkEnd w:id="57"/>
      <w:bookmarkEnd w:id="58"/>
      <w:r w:rsidRPr="00213347">
        <w:rPr>
          <w:b/>
          <w:lang w:val="fr"/>
        </w:rPr>
        <w:t xml:space="preserve"> </w:t>
      </w:r>
    </w:p>
    <w:p w14:paraId="4571A656" w14:textId="77777777" w:rsidR="00213347" w:rsidRPr="00213347" w:rsidRDefault="00213347" w:rsidP="00213347">
      <w:pPr>
        <w:pStyle w:val="Paragraphedeliste"/>
        <w:ind w:leftChars="0" w:left="576" w:firstLineChars="0" w:firstLine="0"/>
        <w:rPr>
          <w:b/>
        </w:rPr>
      </w:pPr>
    </w:p>
    <w:p w14:paraId="3837A9FF" w14:textId="300A543F" w:rsidR="00213347" w:rsidRPr="00FA49F1" w:rsidRDefault="00213347" w:rsidP="00213347">
      <w:pPr>
        <w:pStyle w:val="NormalWeb"/>
        <w:shd w:val="clear" w:color="auto" w:fill="FFFFFF"/>
        <w:spacing w:before="0" w:beforeAutospacing="0" w:after="264" w:afterAutospacing="0"/>
        <w:ind w:left="5" w:hanging="7"/>
        <w:jc w:val="both"/>
        <w:rPr>
          <w:rFonts w:ascii="Garamond" w:hAnsi="Garamond"/>
          <w:lang w:val="fr-FR"/>
        </w:rPr>
      </w:pPr>
      <w:r w:rsidRPr="00FA49F1">
        <w:rPr>
          <w:rFonts w:ascii="Garamond" w:hAnsi="Garamond"/>
          <w:lang w:val="fr-FR"/>
        </w:rPr>
        <w:t xml:space="preserve">Advyteam aide ses clients à relever leurs plus grands défis en offrant des services dans les domaines du conseil, de la transformation digitale et des technologies. </w:t>
      </w:r>
    </w:p>
    <w:p w14:paraId="0B5FB085" w14:textId="74C4AD42" w:rsidR="00E00552" w:rsidRPr="00FA49F1" w:rsidRDefault="00E00552" w:rsidP="00E00552">
      <w:pPr>
        <w:pStyle w:val="NormalWeb"/>
        <w:shd w:val="clear" w:color="auto" w:fill="FFFFFF"/>
        <w:spacing w:before="0" w:beforeAutospacing="0" w:after="0" w:afterAutospacing="0"/>
        <w:ind w:left="5" w:hanging="7"/>
        <w:jc w:val="both"/>
        <w:rPr>
          <w:rFonts w:ascii="Garamond" w:hAnsi="Garamond"/>
          <w:lang w:val="fr-FR"/>
        </w:rPr>
      </w:pPr>
      <w:r w:rsidRPr="00FA49F1">
        <w:rPr>
          <w:rFonts w:ascii="Garamond" w:hAnsi="Garamond"/>
          <w:lang w:val="fr-FR"/>
        </w:rPr>
        <w:t>Advyteam opère aujourd’hui auprès des plus grands acteurs des secteurs public et privé, et accompagne ses clients par des prestations à forte valeur ajoutée, avec comme seul et unique objectif : Générer des résultats tangibles, efficaces et durables qui transforment les entreprises face aux nouvelles exigences du monde digital.</w:t>
      </w:r>
    </w:p>
    <w:p w14:paraId="74F0EF8D" w14:textId="77777777" w:rsidR="00B41880" w:rsidRPr="00FA49F1" w:rsidRDefault="00B41880" w:rsidP="00E00552">
      <w:pPr>
        <w:pStyle w:val="NormalWeb"/>
        <w:shd w:val="clear" w:color="auto" w:fill="FFFFFF"/>
        <w:spacing w:before="0" w:beforeAutospacing="0" w:after="0" w:afterAutospacing="0"/>
        <w:ind w:left="5" w:hanging="7"/>
        <w:jc w:val="both"/>
        <w:rPr>
          <w:rFonts w:ascii="Garamond" w:hAnsi="Garamond"/>
          <w:lang w:val="fr-FR"/>
        </w:rPr>
      </w:pPr>
    </w:p>
    <w:p w14:paraId="7BF4E583" w14:textId="55F1BD69" w:rsidR="00B41880" w:rsidRPr="00FA49F1" w:rsidRDefault="00E272D4" w:rsidP="00E00552">
      <w:pPr>
        <w:pStyle w:val="NormalWeb"/>
        <w:shd w:val="clear" w:color="auto" w:fill="FFFFFF"/>
        <w:spacing w:before="0" w:beforeAutospacing="0" w:after="0" w:afterAutospacing="0"/>
        <w:ind w:left="5" w:hanging="7"/>
        <w:jc w:val="both"/>
        <w:rPr>
          <w:rFonts w:ascii="Garamond" w:hAnsi="Garamond"/>
          <w:lang w:val="fr-FR"/>
        </w:rPr>
      </w:pPr>
      <w:r w:rsidRPr="00FA49F1">
        <w:rPr>
          <w:rFonts w:ascii="Garamond" w:hAnsi="Garamond"/>
          <w:lang w:val="fr-FR"/>
        </w:rPr>
        <w:t>Leurs projets sur le marché actuel : accretio et bubble you.</w:t>
      </w:r>
    </w:p>
    <w:p w14:paraId="35FC443B" w14:textId="29D2522B" w:rsidR="00E272D4" w:rsidRDefault="00E272D4" w:rsidP="00FA49F1">
      <w:pPr>
        <w:pStyle w:val="NormalWeb"/>
        <w:shd w:val="clear" w:color="auto" w:fill="FFFFFF"/>
        <w:spacing w:before="0" w:beforeAutospacing="0" w:after="0" w:afterAutospacing="0"/>
        <w:jc w:val="both"/>
        <w:rPr>
          <w:rFonts w:ascii="Droid Sans" w:hAnsi="Droid Sans"/>
          <w:color w:val="404040"/>
          <w:lang w:val="fr-FR"/>
        </w:rPr>
      </w:pPr>
    </w:p>
    <w:p w14:paraId="04A70115" w14:textId="77777777" w:rsidR="00E272D4" w:rsidRDefault="00E272D4" w:rsidP="00E00552">
      <w:pPr>
        <w:pStyle w:val="NormalWeb"/>
        <w:shd w:val="clear" w:color="auto" w:fill="FFFFFF"/>
        <w:spacing w:before="0" w:beforeAutospacing="0" w:after="0" w:afterAutospacing="0"/>
        <w:ind w:left="5" w:hanging="7"/>
        <w:jc w:val="both"/>
        <w:rPr>
          <w:rFonts w:ascii="Droid Sans" w:hAnsi="Droid Sans"/>
          <w:color w:val="404040"/>
          <w:lang w:val="fr-FR"/>
        </w:rPr>
      </w:pPr>
    </w:p>
    <w:p w14:paraId="7E160242" w14:textId="177E26DA" w:rsidR="00E272D4" w:rsidRPr="008478F6" w:rsidRDefault="00E272D4" w:rsidP="00E272D4">
      <w:pPr>
        <w:ind w:left="0" w:hanging="2"/>
        <w:rPr>
          <w:b/>
        </w:rPr>
      </w:pPr>
      <w:bookmarkStart w:id="59" w:name="_Toc113375070"/>
      <w:bookmarkStart w:id="60" w:name="_Toc113375370"/>
      <w:r w:rsidRPr="001216CE">
        <w:rPr>
          <w:b/>
          <w:lang w:val="fr"/>
        </w:rPr>
        <w:t xml:space="preserve">1.3 </w:t>
      </w:r>
      <w:r>
        <w:rPr>
          <w:b/>
          <w:lang w:val="fr"/>
        </w:rPr>
        <w:t>Leurs partenaires :</w:t>
      </w:r>
      <w:bookmarkEnd w:id="59"/>
      <w:bookmarkEnd w:id="60"/>
      <w:r>
        <w:rPr>
          <w:b/>
          <w:lang w:val="fr"/>
        </w:rPr>
        <w:t xml:space="preserve"> </w:t>
      </w:r>
    </w:p>
    <w:p w14:paraId="684DF602" w14:textId="77777777" w:rsidR="00E272D4" w:rsidRPr="00C75EEA" w:rsidRDefault="00E272D4" w:rsidP="00FA49F1">
      <w:pPr>
        <w:pStyle w:val="NormalWeb"/>
        <w:shd w:val="clear" w:color="auto" w:fill="FFFFFF"/>
        <w:spacing w:before="0" w:beforeAutospacing="0" w:after="0" w:afterAutospacing="0"/>
        <w:ind w:left="5" w:hanging="7"/>
        <w:jc w:val="both"/>
        <w:rPr>
          <w:rFonts w:ascii="Garamond" w:hAnsi="Garamond"/>
          <w:color w:val="404040"/>
          <w:lang w:val="fr-FR"/>
        </w:rPr>
      </w:pPr>
    </w:p>
    <w:p w14:paraId="4064F1C0" w14:textId="65284BD3" w:rsidR="005C71E3" w:rsidRPr="00C75EEA" w:rsidRDefault="003D044C" w:rsidP="00FA49F1">
      <w:pPr>
        <w:pStyle w:val="NormalWeb"/>
        <w:shd w:val="clear" w:color="auto" w:fill="FFFFFF"/>
        <w:spacing w:before="0" w:beforeAutospacing="0" w:after="0" w:afterAutospacing="0"/>
        <w:ind w:left="5" w:hanging="7"/>
        <w:jc w:val="both"/>
        <w:rPr>
          <w:rFonts w:ascii="Garamond" w:hAnsi="Garamond"/>
          <w:lang w:val="fr-FR"/>
        </w:rPr>
      </w:pPr>
      <w:r w:rsidRPr="00C75EEA">
        <w:rPr>
          <w:rFonts w:ascii="Garamond" w:hAnsi="Garamond"/>
          <w:shd w:val="clear" w:color="auto" w:fill="FFFFFF"/>
          <w:lang w:val="fr-FR"/>
        </w:rPr>
        <w:t xml:space="preserve">Une enquête faite permet de sonder les avis des clients et mesurer leur niveau de satisfaction.  Des résultats satisfaisants : 100% </w:t>
      </w:r>
      <w:r w:rsidRPr="00C75EEA">
        <w:rPr>
          <w:rFonts w:ascii="Garamond" w:hAnsi="Garamond"/>
          <w:lang w:val="fr-FR"/>
        </w:rPr>
        <w:t>Attitude orientée client, 100% Considération de la stratégie</w:t>
      </w:r>
      <w:r w:rsidR="005C71E3" w:rsidRPr="00C75EEA">
        <w:rPr>
          <w:rFonts w:ascii="Garamond" w:hAnsi="Garamond"/>
          <w:lang w:val="fr-FR"/>
        </w:rPr>
        <w:t xml:space="preserve">, 94% Professionnalisme de leurs équipes, 94% Coopération et synergie.      </w:t>
      </w:r>
    </w:p>
    <w:p w14:paraId="7579A6C5" w14:textId="77777777" w:rsidR="00EA7845" w:rsidRPr="00C75EEA" w:rsidRDefault="00EA7845" w:rsidP="00FA49F1">
      <w:pPr>
        <w:pStyle w:val="NormalWeb"/>
        <w:shd w:val="clear" w:color="auto" w:fill="FFFFFF"/>
        <w:spacing w:before="0" w:beforeAutospacing="0" w:after="0" w:afterAutospacing="0"/>
        <w:ind w:left="5" w:hanging="7"/>
        <w:jc w:val="both"/>
        <w:rPr>
          <w:rFonts w:ascii="Garamond" w:hAnsi="Garamond"/>
          <w:lang w:val="fr-FR"/>
        </w:rPr>
      </w:pPr>
    </w:p>
    <w:p w14:paraId="6222D0C3" w14:textId="096E781E" w:rsidR="004F6B30" w:rsidRPr="00C75EEA" w:rsidRDefault="005C71E3" w:rsidP="00FA49F1">
      <w:pPr>
        <w:pStyle w:val="NormalWeb"/>
        <w:shd w:val="clear" w:color="auto" w:fill="FFFFFF"/>
        <w:spacing w:before="0" w:beforeAutospacing="0" w:after="0" w:afterAutospacing="0"/>
        <w:ind w:left="5" w:hanging="7"/>
        <w:jc w:val="both"/>
        <w:rPr>
          <w:rFonts w:ascii="Garamond" w:hAnsi="Garamond"/>
          <w:lang w:val="fr-FR"/>
        </w:rPr>
      </w:pPr>
      <w:r w:rsidRPr="00C75EEA">
        <w:rPr>
          <w:rFonts w:ascii="Garamond" w:hAnsi="Garamond"/>
          <w:shd w:val="clear" w:color="auto" w:fill="FFFFFF"/>
          <w:lang w:val="fr-FR"/>
        </w:rPr>
        <w:t xml:space="preserve">Parmi leurs clients, on peut citer : TOTAL, SNCF, KORIAN, GROUPE SMABTP, </w:t>
      </w:r>
      <w:r w:rsidR="00EA7845" w:rsidRPr="00C75EEA">
        <w:rPr>
          <w:rFonts w:ascii="Garamond" w:hAnsi="Garamond"/>
          <w:shd w:val="clear" w:color="auto" w:fill="FFFFFF"/>
          <w:lang w:val="fr-FR"/>
        </w:rPr>
        <w:t>ministère de l’Économie</w:t>
      </w:r>
      <w:r w:rsidRPr="00C75EEA">
        <w:rPr>
          <w:rFonts w:ascii="Garamond" w:hAnsi="Garamond"/>
          <w:shd w:val="clear" w:color="auto" w:fill="FFFFFF"/>
          <w:lang w:val="fr-FR"/>
        </w:rPr>
        <w:t xml:space="preserve"> et de finances, ELIS, SwissPort, </w:t>
      </w:r>
      <w:r w:rsidR="00EA7845" w:rsidRPr="00C75EEA">
        <w:rPr>
          <w:rFonts w:ascii="Garamond" w:hAnsi="Garamond"/>
          <w:shd w:val="clear" w:color="auto" w:fill="FFFFFF"/>
          <w:lang w:val="fr-FR"/>
        </w:rPr>
        <w:t>CCI France International, Poulina Group Holding, Chambre Française De Commerce Et De L’industrie Du Maroc</w:t>
      </w:r>
      <w:r w:rsidR="00EA7845" w:rsidRPr="00C75EEA">
        <w:rPr>
          <w:rFonts w:ascii="Garamond" w:hAnsi="Garamond"/>
          <w:lang w:val="fr-FR"/>
        </w:rPr>
        <w:t xml:space="preserve"> etc…</w:t>
      </w:r>
      <w:r w:rsidRPr="00C75EEA">
        <w:rPr>
          <w:rFonts w:ascii="Garamond" w:hAnsi="Garamond"/>
          <w:lang w:val="fr-FR"/>
        </w:rPr>
        <w:t xml:space="preserve">                                  </w:t>
      </w:r>
    </w:p>
    <w:p w14:paraId="244874EE" w14:textId="77777777" w:rsidR="00E272D4" w:rsidRPr="00C75EEA" w:rsidRDefault="00E272D4" w:rsidP="007376D2">
      <w:pPr>
        <w:spacing w:line="360" w:lineRule="auto"/>
        <w:ind w:leftChars="0" w:left="0" w:firstLineChars="0" w:firstLine="0"/>
        <w:rPr>
          <w:b/>
          <w:lang w:val="fr"/>
        </w:rPr>
      </w:pPr>
    </w:p>
    <w:p w14:paraId="7BB68FE4" w14:textId="5038058F" w:rsidR="00E272D4" w:rsidRPr="008478F6" w:rsidRDefault="00E272D4" w:rsidP="00E272D4">
      <w:pPr>
        <w:spacing w:line="360" w:lineRule="auto"/>
        <w:ind w:left="0" w:hanging="2"/>
        <w:rPr>
          <w:b/>
        </w:rPr>
      </w:pPr>
      <w:bookmarkStart w:id="61" w:name="_Toc113375071"/>
      <w:bookmarkStart w:id="62" w:name="_Toc113375371"/>
      <w:r w:rsidRPr="001216CE">
        <w:rPr>
          <w:b/>
          <w:lang w:val="fr"/>
        </w:rPr>
        <w:t>1.4 Supervision et régime de travail</w:t>
      </w:r>
      <w:bookmarkEnd w:id="61"/>
      <w:bookmarkEnd w:id="62"/>
    </w:p>
    <w:p w14:paraId="5767C2D7" w14:textId="322B32DA" w:rsidR="00400C2B" w:rsidRDefault="00E272D4" w:rsidP="00FA49F1">
      <w:pPr>
        <w:spacing w:line="360" w:lineRule="auto"/>
        <w:ind w:left="0" w:hanging="2"/>
        <w:rPr>
          <w:lang w:val="fr"/>
        </w:rPr>
      </w:pPr>
      <w:bookmarkStart w:id="63" w:name="_Toc113375072"/>
      <w:bookmarkStart w:id="64" w:name="_Toc113375372"/>
      <w:r>
        <w:t xml:space="preserve">L’équipe composée de développeurs et des managers </w:t>
      </w:r>
      <w:r w:rsidR="000C2E4B">
        <w:t xml:space="preserve">d’AdvyTeam </w:t>
      </w:r>
      <w:r w:rsidR="000C2E4B" w:rsidRPr="001216CE">
        <w:rPr>
          <w:lang w:val="fr"/>
        </w:rPr>
        <w:t>suit</w:t>
      </w:r>
      <w:r w:rsidRPr="001216CE">
        <w:rPr>
          <w:lang w:val="fr"/>
        </w:rPr>
        <w:t xml:space="preserve"> la méthodologie Scrum, </w:t>
      </w:r>
      <w:r w:rsidR="000C2E4B">
        <w:rPr>
          <w:lang w:val="fr"/>
        </w:rPr>
        <w:t>chaque jour une réunion se fait pour bien savoir l’avancement de chaque membre ainsi que les carences et les difficultés trouvées. En tant que stagiaire, on suivait la même méthodologie avec notre encadrant</w:t>
      </w:r>
      <w:r w:rsidR="00400C2B">
        <w:rPr>
          <w:lang w:val="fr"/>
        </w:rPr>
        <w:t xml:space="preserve"> afin de connaitre le progrès de chacun de nous et nous aider à résoudre nos problèmes et aussi désigner de nouvelles tâches pour la période qui suit.</w:t>
      </w:r>
      <w:bookmarkEnd w:id="63"/>
      <w:bookmarkEnd w:id="64"/>
    </w:p>
    <w:p w14:paraId="3E4AA1FF" w14:textId="77777777" w:rsidR="0050473E" w:rsidRDefault="0050473E" w:rsidP="00FA49F1">
      <w:pPr>
        <w:spacing w:line="360" w:lineRule="auto"/>
        <w:ind w:left="0" w:hanging="2"/>
        <w:rPr>
          <w:lang w:val="fr"/>
        </w:rPr>
      </w:pPr>
    </w:p>
    <w:p w14:paraId="4C8E174B" w14:textId="77777777" w:rsidR="00AA6A4D" w:rsidRDefault="00AA6A4D" w:rsidP="00400C2B">
      <w:pPr>
        <w:spacing w:line="360" w:lineRule="auto"/>
        <w:ind w:left="0" w:hanging="2"/>
        <w:rPr>
          <w:rFonts w:ascii="Droid Sans" w:hAnsi="Droid Sans"/>
          <w:color w:val="3C3950"/>
        </w:rPr>
      </w:pPr>
    </w:p>
    <w:p w14:paraId="02206EA4" w14:textId="2344727F" w:rsidR="00AA6A4D" w:rsidRDefault="00AA6A4D" w:rsidP="00AA6A4D">
      <w:pPr>
        <w:spacing w:line="360" w:lineRule="auto"/>
        <w:ind w:left="0" w:hanging="2"/>
        <w:rPr>
          <w:b/>
          <w:lang w:val="fr"/>
        </w:rPr>
      </w:pPr>
      <w:bookmarkStart w:id="65" w:name="_Toc113375073"/>
      <w:bookmarkStart w:id="66" w:name="_Toc113375373"/>
      <w:r w:rsidRPr="001216CE">
        <w:rPr>
          <w:b/>
          <w:lang w:val="fr"/>
        </w:rPr>
        <w:t>1.5 Environnement de travail</w:t>
      </w:r>
      <w:bookmarkEnd w:id="65"/>
      <w:bookmarkEnd w:id="66"/>
      <w:r w:rsidRPr="001216CE">
        <w:rPr>
          <w:b/>
          <w:lang w:val="fr"/>
        </w:rPr>
        <w:t xml:space="preserve"> </w:t>
      </w:r>
    </w:p>
    <w:p w14:paraId="29E64D68" w14:textId="77777777" w:rsidR="00AA6A4D" w:rsidRPr="008478F6" w:rsidRDefault="00AA6A4D" w:rsidP="00AA6A4D">
      <w:pPr>
        <w:spacing w:line="360" w:lineRule="auto"/>
        <w:ind w:left="0" w:hanging="2"/>
        <w:rPr>
          <w:b/>
        </w:rPr>
      </w:pPr>
    </w:p>
    <w:p w14:paraId="31414D9D" w14:textId="17FC6557" w:rsidR="00AA6A4D" w:rsidRPr="008478F6" w:rsidRDefault="00AA6A4D" w:rsidP="00AA6A4D">
      <w:pPr>
        <w:spacing w:line="360" w:lineRule="auto"/>
        <w:ind w:left="0" w:hanging="2"/>
      </w:pPr>
      <w:bookmarkStart w:id="67" w:name="_Toc113375074"/>
      <w:bookmarkStart w:id="68" w:name="_Toc113375374"/>
      <w:r w:rsidRPr="001216CE">
        <w:rPr>
          <w:lang w:val="fr"/>
        </w:rPr>
        <w:t xml:space="preserve">L’environnement de travail </w:t>
      </w:r>
      <w:r>
        <w:rPr>
          <w:lang w:val="fr"/>
        </w:rPr>
        <w:t xml:space="preserve">dans AdvyTeam </w:t>
      </w:r>
      <w:r w:rsidRPr="001216CE">
        <w:rPr>
          <w:lang w:val="fr"/>
        </w:rPr>
        <w:t xml:space="preserve">est convivial et </w:t>
      </w:r>
      <w:r w:rsidR="00DC7B57" w:rsidRPr="001216CE">
        <w:rPr>
          <w:lang w:val="fr"/>
        </w:rPr>
        <w:t>confortable.</w:t>
      </w:r>
      <w:r w:rsidR="00DC7B57">
        <w:rPr>
          <w:lang w:val="fr"/>
        </w:rPr>
        <w:t xml:space="preserve"> La </w:t>
      </w:r>
      <w:r w:rsidRPr="001216CE">
        <w:rPr>
          <w:lang w:val="fr"/>
        </w:rPr>
        <w:t>relation entre les équipes et les employés est non hiérarchique et basée sur la communication.</w:t>
      </w:r>
      <w:bookmarkEnd w:id="67"/>
      <w:bookmarkEnd w:id="68"/>
      <w:r>
        <w:rPr>
          <w:lang w:val="fr"/>
        </w:rPr>
        <w:t xml:space="preserve"> </w:t>
      </w:r>
    </w:p>
    <w:p w14:paraId="11D9E9F7" w14:textId="174F143D" w:rsidR="00DF2C27" w:rsidRDefault="00DF2C27" w:rsidP="00D819BB">
      <w:pPr>
        <w:spacing w:line="360" w:lineRule="auto"/>
        <w:ind w:left="0" w:hanging="2"/>
      </w:pPr>
    </w:p>
    <w:p w14:paraId="5B1D7794" w14:textId="30A905E6" w:rsidR="00DF2C27" w:rsidRDefault="00D009FB" w:rsidP="00D819BB">
      <w:pPr>
        <w:pStyle w:val="Paragraphedeliste"/>
        <w:numPr>
          <w:ilvl w:val="0"/>
          <w:numId w:val="5"/>
        </w:numPr>
        <w:spacing w:line="360" w:lineRule="auto"/>
        <w:ind w:leftChars="0" w:firstLineChars="0"/>
        <w:rPr>
          <w:b/>
          <w:color w:val="000000"/>
          <w:sz w:val="36"/>
          <w:szCs w:val="36"/>
        </w:rPr>
      </w:pPr>
      <w:bookmarkStart w:id="69" w:name="_Toc113375075"/>
      <w:bookmarkStart w:id="70" w:name="_Toc113375375"/>
      <w:r w:rsidRPr="00D819BB">
        <w:rPr>
          <w:b/>
          <w:color w:val="000000"/>
          <w:sz w:val="36"/>
          <w:szCs w:val="36"/>
        </w:rPr>
        <w:t>Objectifs visés (cahier des charges)</w:t>
      </w:r>
      <w:bookmarkEnd w:id="69"/>
      <w:bookmarkEnd w:id="70"/>
    </w:p>
    <w:p w14:paraId="6637E4C9" w14:textId="5BFC450C" w:rsidR="009F697B" w:rsidRPr="002F12B1" w:rsidRDefault="002F12B1" w:rsidP="002F12B1">
      <w:pPr>
        <w:pStyle w:val="Paragraphedeliste"/>
        <w:numPr>
          <w:ilvl w:val="1"/>
          <w:numId w:val="5"/>
        </w:numPr>
        <w:spacing w:before="180" w:after="60" w:line="360" w:lineRule="auto"/>
        <w:ind w:leftChars="0" w:firstLineChars="0"/>
        <w:rPr>
          <w:b/>
          <w:lang w:val="fr"/>
        </w:rPr>
      </w:pPr>
      <w:bookmarkStart w:id="71" w:name="_Toc113375076"/>
      <w:bookmarkStart w:id="72" w:name="_Toc113375376"/>
      <w:r w:rsidRPr="002F12B1">
        <w:rPr>
          <w:b/>
          <w:lang w:val="fr"/>
        </w:rPr>
        <w:t>Description du projet</w:t>
      </w:r>
      <w:bookmarkEnd w:id="71"/>
      <w:bookmarkEnd w:id="72"/>
    </w:p>
    <w:p w14:paraId="4F4703AA" w14:textId="7905D2BA" w:rsidR="00CD61B1" w:rsidRPr="002064C1" w:rsidRDefault="00CD61B1" w:rsidP="00CD61B1">
      <w:pPr>
        <w:pStyle w:val="Paragraphedeliste"/>
        <w:numPr>
          <w:ilvl w:val="0"/>
          <w:numId w:val="5"/>
        </w:numPr>
        <w:spacing w:before="180" w:after="60" w:line="360" w:lineRule="auto"/>
        <w:ind w:leftChars="0" w:firstLineChars="0"/>
      </w:pPr>
      <w:bookmarkStart w:id="73" w:name="_Toc113375078"/>
      <w:bookmarkStart w:id="74" w:name="_Toc113375378"/>
      <w:r w:rsidRPr="00CD61B1">
        <w:rPr>
          <w:bCs/>
          <w:lang w:val="fr"/>
        </w:rPr>
        <w:t>L’objectif principal de ce projet est</w:t>
      </w:r>
      <w:r w:rsidRPr="00CD61B1">
        <w:rPr>
          <w:lang w:val="fr"/>
        </w:rPr>
        <w:t xml:space="preserve"> de sécuriser l’opération d’envoi et de téléchargement des documents   .</w:t>
      </w:r>
    </w:p>
    <w:p w14:paraId="3A8F8076" w14:textId="6D4FFB4F" w:rsidR="00A753DF" w:rsidRPr="002F12B1" w:rsidRDefault="00A753DF" w:rsidP="002F12B1">
      <w:pPr>
        <w:pStyle w:val="Paragraphedeliste"/>
        <w:spacing w:before="180" w:after="60" w:line="360" w:lineRule="auto"/>
        <w:ind w:leftChars="0" w:left="432" w:firstLineChars="0" w:firstLine="0"/>
      </w:pPr>
      <w:r>
        <w:rPr>
          <w:lang w:val="fr"/>
        </w:rPr>
        <w:t>Construire une interface utilisateur (UI).</w:t>
      </w:r>
      <w:bookmarkEnd w:id="73"/>
      <w:bookmarkEnd w:id="74"/>
    </w:p>
    <w:p w14:paraId="52380FDA" w14:textId="344277DA" w:rsidR="002F12B1" w:rsidRDefault="002F12B1" w:rsidP="002F12B1">
      <w:pPr>
        <w:spacing w:before="180" w:after="60" w:line="360" w:lineRule="auto"/>
        <w:ind w:left="0" w:hanging="2"/>
        <w:rPr>
          <w:b/>
          <w:lang w:val="fr"/>
        </w:rPr>
      </w:pPr>
      <w:bookmarkStart w:id="75" w:name="_Toc113375079"/>
      <w:bookmarkStart w:id="76" w:name="_Toc113375379"/>
      <w:r>
        <w:rPr>
          <w:b/>
          <w:lang w:val="fr"/>
        </w:rPr>
        <w:t>2.2 Exigences fonctionnelles</w:t>
      </w:r>
      <w:bookmarkEnd w:id="75"/>
      <w:bookmarkEnd w:id="76"/>
      <w:r>
        <w:rPr>
          <w:b/>
          <w:lang w:val="fr"/>
        </w:rPr>
        <w:t xml:space="preserve"> </w:t>
      </w:r>
    </w:p>
    <w:p w14:paraId="74FCAE33" w14:textId="68DF3B46" w:rsidR="00CD61B1" w:rsidRDefault="00CD61B1" w:rsidP="002F12B1">
      <w:pPr>
        <w:spacing w:before="180" w:after="60" w:line="360" w:lineRule="auto"/>
        <w:ind w:left="0" w:hanging="2"/>
        <w:rPr>
          <w:b/>
          <w:lang w:val="fr"/>
        </w:rPr>
      </w:pPr>
      <w:r>
        <w:rPr>
          <w:b/>
          <w:lang w:val="fr"/>
        </w:rPr>
        <w:t xml:space="preserve">Partie utilisateur : </w:t>
      </w:r>
    </w:p>
    <w:p w14:paraId="56F1CA9D" w14:textId="1907C149" w:rsidR="0012501B" w:rsidRDefault="0012501B" w:rsidP="002F12B1">
      <w:pPr>
        <w:spacing w:before="180" w:after="60" w:line="360" w:lineRule="auto"/>
        <w:ind w:left="0" w:hanging="2"/>
        <w:rPr>
          <w:b/>
          <w:lang w:val="fr"/>
        </w:rPr>
      </w:pPr>
      <w:r>
        <w:rPr>
          <w:b/>
          <w:lang w:val="fr"/>
        </w:rPr>
        <w:tab/>
        <w:t xml:space="preserve">   </w:t>
      </w:r>
      <w:r w:rsidRPr="00C961B2">
        <w:rPr>
          <w:bCs/>
          <w:lang w:val="fr"/>
        </w:rPr>
        <w:t xml:space="preserve">- </w:t>
      </w:r>
      <w:r>
        <w:rPr>
          <w:bCs/>
          <w:lang w:val="fr"/>
        </w:rPr>
        <w:t xml:space="preserve">L’affichage de tous les documents correspondants </w:t>
      </w:r>
    </w:p>
    <w:p w14:paraId="7C7BC46A" w14:textId="01616227" w:rsidR="008D3DA1" w:rsidRPr="00C961B2" w:rsidRDefault="00CD61B1" w:rsidP="00CD61B1">
      <w:pPr>
        <w:spacing w:before="180" w:after="60" w:line="360" w:lineRule="auto"/>
        <w:ind w:leftChars="0" w:left="0" w:firstLineChars="0" w:firstLine="0"/>
        <w:rPr>
          <w:bCs/>
          <w:lang w:val="fr"/>
        </w:rPr>
      </w:pPr>
      <w:bookmarkStart w:id="77" w:name="_Toc113375080"/>
      <w:bookmarkStart w:id="78" w:name="_Toc113375380"/>
      <w:r>
        <w:rPr>
          <w:bCs/>
          <w:lang w:val="fr"/>
        </w:rPr>
        <w:t xml:space="preserve">   </w:t>
      </w:r>
      <w:r w:rsidR="008D3DA1" w:rsidRPr="00C961B2">
        <w:rPr>
          <w:bCs/>
          <w:lang w:val="fr"/>
        </w:rPr>
        <w:t xml:space="preserve">- </w:t>
      </w:r>
      <w:bookmarkEnd w:id="77"/>
      <w:bookmarkEnd w:id="78"/>
      <w:r>
        <w:rPr>
          <w:bCs/>
          <w:lang w:val="fr"/>
        </w:rPr>
        <w:t>Le cryptage et le décryptage des fichiers</w:t>
      </w:r>
    </w:p>
    <w:p w14:paraId="249B5C24" w14:textId="521D1DCD" w:rsidR="008D3DA1" w:rsidRDefault="00CD61B1" w:rsidP="009F697B">
      <w:pPr>
        <w:spacing w:before="180" w:after="60" w:line="360" w:lineRule="auto"/>
        <w:ind w:left="0" w:hanging="2"/>
        <w:rPr>
          <w:bCs/>
          <w:lang w:val="fr"/>
        </w:rPr>
      </w:pPr>
      <w:bookmarkStart w:id="79" w:name="_Toc113375081"/>
      <w:bookmarkStart w:id="80" w:name="_Toc113375381"/>
      <w:r>
        <w:rPr>
          <w:bCs/>
          <w:lang w:val="fr"/>
        </w:rPr>
        <w:t xml:space="preserve">   </w:t>
      </w:r>
      <w:r w:rsidR="008D3DA1" w:rsidRPr="00C961B2">
        <w:rPr>
          <w:bCs/>
          <w:lang w:val="fr"/>
        </w:rPr>
        <w:t xml:space="preserve">- </w:t>
      </w:r>
      <w:bookmarkEnd w:id="79"/>
      <w:bookmarkEnd w:id="80"/>
      <w:r w:rsidR="0012501B">
        <w:rPr>
          <w:bCs/>
          <w:lang w:val="fr"/>
        </w:rPr>
        <w:t>L</w:t>
      </w:r>
      <w:r>
        <w:rPr>
          <w:bCs/>
          <w:lang w:val="fr"/>
        </w:rPr>
        <w:t>’ajout et la suppression des documents</w:t>
      </w:r>
    </w:p>
    <w:p w14:paraId="54953C25" w14:textId="0B9E3294" w:rsidR="0012501B" w:rsidRDefault="0012501B" w:rsidP="009F697B">
      <w:pPr>
        <w:spacing w:before="180" w:after="60" w:line="360" w:lineRule="auto"/>
        <w:ind w:left="0" w:hanging="2"/>
        <w:rPr>
          <w:bCs/>
          <w:lang w:val="fr"/>
        </w:rPr>
      </w:pPr>
      <w:r>
        <w:rPr>
          <w:bCs/>
          <w:lang w:val="fr"/>
        </w:rPr>
        <w:t xml:space="preserve">   </w:t>
      </w:r>
      <w:r w:rsidRPr="00C961B2">
        <w:rPr>
          <w:bCs/>
          <w:lang w:val="fr"/>
        </w:rPr>
        <w:t xml:space="preserve">- </w:t>
      </w:r>
      <w:r>
        <w:rPr>
          <w:bCs/>
          <w:lang w:val="fr"/>
        </w:rPr>
        <w:t>Le téléchargement des documents</w:t>
      </w:r>
    </w:p>
    <w:p w14:paraId="5CB017A3" w14:textId="5681958D" w:rsidR="00CD61B1" w:rsidRDefault="00CD61B1" w:rsidP="00CD61B1">
      <w:pPr>
        <w:spacing w:before="180" w:after="60" w:line="360" w:lineRule="auto"/>
        <w:ind w:left="0" w:hanging="2"/>
        <w:rPr>
          <w:b/>
          <w:lang w:val="fr"/>
        </w:rPr>
      </w:pPr>
      <w:bookmarkStart w:id="81" w:name="_Toc113375083"/>
      <w:bookmarkStart w:id="82" w:name="_Toc113375383"/>
      <w:r>
        <w:rPr>
          <w:b/>
          <w:lang w:val="fr"/>
        </w:rPr>
        <w:t xml:space="preserve">Partie Admin : </w:t>
      </w:r>
    </w:p>
    <w:p w14:paraId="3B4D8031" w14:textId="2E25DE2C" w:rsidR="008D3DA1" w:rsidRPr="00C961B2" w:rsidRDefault="0012501B" w:rsidP="0012501B">
      <w:pPr>
        <w:spacing w:before="180" w:after="60" w:line="360" w:lineRule="auto"/>
        <w:ind w:leftChars="0" w:left="0" w:firstLineChars="0" w:firstLine="0"/>
        <w:rPr>
          <w:bCs/>
          <w:lang w:val="fr"/>
        </w:rPr>
      </w:pPr>
      <w:r>
        <w:rPr>
          <w:bCs/>
          <w:lang w:val="fr"/>
        </w:rPr>
        <w:t xml:space="preserve">   </w:t>
      </w:r>
      <w:r w:rsidR="008D3DA1" w:rsidRPr="00C961B2">
        <w:rPr>
          <w:bCs/>
          <w:lang w:val="fr"/>
        </w:rPr>
        <w:t xml:space="preserve">- </w:t>
      </w:r>
      <w:bookmarkEnd w:id="81"/>
      <w:bookmarkEnd w:id="82"/>
      <w:r>
        <w:rPr>
          <w:bCs/>
          <w:lang w:val="fr"/>
        </w:rPr>
        <w:t>L’affichage de tous les utilisateurs</w:t>
      </w:r>
    </w:p>
    <w:p w14:paraId="75BE0650" w14:textId="33C7096C" w:rsidR="008D3DA1" w:rsidRDefault="0012501B" w:rsidP="0012501B">
      <w:pPr>
        <w:spacing w:before="180" w:after="60" w:line="360" w:lineRule="auto"/>
        <w:ind w:left="0" w:hanging="2"/>
        <w:rPr>
          <w:bCs/>
          <w:lang w:val="fr"/>
        </w:rPr>
      </w:pPr>
      <w:bookmarkStart w:id="83" w:name="_Toc113375084"/>
      <w:bookmarkStart w:id="84" w:name="_Toc113375384"/>
      <w:r>
        <w:rPr>
          <w:bCs/>
          <w:lang w:val="fr"/>
        </w:rPr>
        <w:t xml:space="preserve">   </w:t>
      </w:r>
      <w:r w:rsidR="003A1CE7" w:rsidRPr="00C961B2">
        <w:rPr>
          <w:bCs/>
          <w:lang w:val="fr"/>
        </w:rPr>
        <w:t xml:space="preserve">- </w:t>
      </w:r>
      <w:bookmarkEnd w:id="83"/>
      <w:bookmarkEnd w:id="84"/>
      <w:r w:rsidRPr="00C961B2">
        <w:rPr>
          <w:bCs/>
          <w:lang w:val="fr"/>
        </w:rPr>
        <w:t>L</w:t>
      </w:r>
      <w:r>
        <w:rPr>
          <w:bCs/>
          <w:lang w:val="fr"/>
        </w:rPr>
        <w:t>’ajout et la suppression des utilisateurs</w:t>
      </w:r>
    </w:p>
    <w:p w14:paraId="75C14C92" w14:textId="2DAADCB1" w:rsidR="0012501B" w:rsidRPr="00507DC0" w:rsidRDefault="0012501B" w:rsidP="0012501B">
      <w:pPr>
        <w:spacing w:before="180" w:after="60" w:line="360" w:lineRule="auto"/>
        <w:ind w:left="0" w:hanging="2"/>
        <w:rPr>
          <w:b/>
          <w:lang w:val="fr"/>
        </w:rPr>
      </w:pPr>
      <w:r>
        <w:rPr>
          <w:bCs/>
          <w:lang w:val="fr"/>
        </w:rPr>
        <w:t xml:space="preserve">    </w:t>
      </w:r>
      <w:r w:rsidRPr="00C961B2">
        <w:rPr>
          <w:bCs/>
          <w:lang w:val="fr"/>
        </w:rPr>
        <w:t>- L</w:t>
      </w:r>
      <w:r>
        <w:rPr>
          <w:bCs/>
          <w:lang w:val="fr"/>
        </w:rPr>
        <w:t xml:space="preserve">’envoi d’un fichier à un utilisateur et choisir </w:t>
      </w:r>
      <w:r w:rsidR="003C7A4B">
        <w:rPr>
          <w:bCs/>
          <w:lang w:val="fr"/>
        </w:rPr>
        <w:t>de crypter le fichier à envoyer où non</w:t>
      </w:r>
    </w:p>
    <w:p w14:paraId="40DA2DDF" w14:textId="0A5BC752" w:rsidR="007E345C" w:rsidRPr="007E345C" w:rsidRDefault="007E345C" w:rsidP="007E345C">
      <w:pPr>
        <w:spacing w:before="180" w:after="60" w:line="360" w:lineRule="auto"/>
        <w:ind w:left="0" w:hanging="2"/>
        <w:rPr>
          <w:b/>
          <w:lang w:val="fr"/>
        </w:rPr>
      </w:pPr>
      <w:bookmarkStart w:id="85" w:name="_Toc113375085"/>
      <w:bookmarkStart w:id="86" w:name="_Toc113375385"/>
      <w:r>
        <w:rPr>
          <w:b/>
          <w:lang w:val="fr"/>
        </w:rPr>
        <w:t xml:space="preserve">2.3 </w:t>
      </w:r>
      <w:r w:rsidR="001C2E53">
        <w:rPr>
          <w:b/>
          <w:lang w:val="fr"/>
        </w:rPr>
        <w:t>Exigences non</w:t>
      </w:r>
      <w:r>
        <w:rPr>
          <w:b/>
          <w:lang w:val="fr"/>
        </w:rPr>
        <w:t xml:space="preserve"> fonctionnelles</w:t>
      </w:r>
      <w:bookmarkEnd w:id="85"/>
      <w:bookmarkEnd w:id="86"/>
      <w:r>
        <w:rPr>
          <w:b/>
          <w:lang w:val="fr"/>
        </w:rPr>
        <w:t xml:space="preserve"> </w:t>
      </w:r>
    </w:p>
    <w:p w14:paraId="5BF41A05" w14:textId="78A4B144" w:rsidR="003A1CE7" w:rsidRDefault="003A1CE7" w:rsidP="00CD61B1">
      <w:pPr>
        <w:pBdr>
          <w:top w:val="nil"/>
          <w:left w:val="nil"/>
          <w:bottom w:val="nil"/>
          <w:right w:val="nil"/>
          <w:between w:val="nil"/>
        </w:pBdr>
        <w:spacing w:before="180" w:after="60" w:line="360" w:lineRule="auto"/>
        <w:ind w:leftChars="0" w:left="0" w:firstLineChars="0" w:firstLine="0"/>
        <w:rPr>
          <w:lang w:val="fr"/>
        </w:rPr>
      </w:pPr>
      <w:bookmarkStart w:id="87" w:name="_Toc113375086"/>
      <w:bookmarkStart w:id="88" w:name="_Toc113375386"/>
      <w:r>
        <w:rPr>
          <w:lang w:val="fr"/>
        </w:rPr>
        <w:t>- Confidentialité de l’utilisateur protégé.</w:t>
      </w:r>
      <w:bookmarkEnd w:id="87"/>
      <w:bookmarkEnd w:id="88"/>
    </w:p>
    <w:p w14:paraId="37458F7B" w14:textId="0E9C00C7" w:rsidR="003A1CE7" w:rsidRDefault="003A1CE7" w:rsidP="003A1CE7">
      <w:pPr>
        <w:spacing w:line="360" w:lineRule="auto"/>
        <w:ind w:leftChars="0" w:left="0" w:firstLineChars="0" w:firstLine="0"/>
        <w:rPr>
          <w:lang w:val="fr"/>
        </w:rPr>
      </w:pPr>
      <w:bookmarkStart w:id="89" w:name="_Toc113375088"/>
      <w:bookmarkStart w:id="90" w:name="_Toc113375388"/>
      <w:r>
        <w:rPr>
          <w:lang w:val="fr"/>
        </w:rPr>
        <w:t>- Fiabilité.</w:t>
      </w:r>
      <w:bookmarkEnd w:id="89"/>
      <w:bookmarkEnd w:id="90"/>
    </w:p>
    <w:p w14:paraId="48829C6D" w14:textId="7AA3FB99" w:rsidR="00A753DF" w:rsidRDefault="003A1CE7" w:rsidP="00A753DF">
      <w:pPr>
        <w:spacing w:line="360" w:lineRule="auto"/>
        <w:ind w:leftChars="0" w:left="0" w:firstLineChars="0" w:firstLine="0"/>
        <w:rPr>
          <w:lang w:val="fr"/>
        </w:rPr>
      </w:pPr>
      <w:bookmarkStart w:id="91" w:name="_Toc113375089"/>
      <w:bookmarkStart w:id="92" w:name="_Toc113375389"/>
      <w:r>
        <w:rPr>
          <w:lang w:val="fr"/>
        </w:rPr>
        <w:t>- Disponibilité.</w:t>
      </w:r>
      <w:bookmarkEnd w:id="91"/>
      <w:bookmarkEnd w:id="92"/>
    </w:p>
    <w:p w14:paraId="5CD06987" w14:textId="703ECBFC" w:rsidR="00A753DF" w:rsidRDefault="00A753DF" w:rsidP="00A753DF">
      <w:pPr>
        <w:spacing w:before="180" w:after="60" w:line="360" w:lineRule="auto"/>
        <w:ind w:left="0" w:hanging="2"/>
        <w:rPr>
          <w:b/>
          <w:lang w:val="fr"/>
        </w:rPr>
      </w:pPr>
      <w:bookmarkStart w:id="93" w:name="_Toc113375090"/>
      <w:bookmarkStart w:id="94" w:name="_Toc113375390"/>
      <w:r>
        <w:rPr>
          <w:b/>
          <w:lang w:val="fr"/>
        </w:rPr>
        <w:t>2.3 Tâches</w:t>
      </w:r>
      <w:bookmarkEnd w:id="93"/>
      <w:bookmarkEnd w:id="94"/>
    </w:p>
    <w:p w14:paraId="6400C8E6" w14:textId="712C3CCD" w:rsidR="00A753DF" w:rsidRPr="00C2085E" w:rsidRDefault="00A753DF" w:rsidP="00A753DF">
      <w:pPr>
        <w:spacing w:before="180" w:after="60" w:line="360" w:lineRule="auto"/>
        <w:ind w:left="0" w:hanging="2"/>
        <w:rPr>
          <w:bCs/>
          <w:lang w:val="fr"/>
        </w:rPr>
      </w:pPr>
      <w:bookmarkStart w:id="95" w:name="_Toc113375091"/>
      <w:bookmarkStart w:id="96" w:name="_Toc113375391"/>
      <w:r w:rsidRPr="00C2085E">
        <w:rPr>
          <w:bCs/>
          <w:lang w:val="fr"/>
        </w:rPr>
        <w:lastRenderedPageBreak/>
        <w:t xml:space="preserve">- Création d’une interface web : création d’un site web sur lequel </w:t>
      </w:r>
      <w:bookmarkEnd w:id="95"/>
      <w:bookmarkEnd w:id="96"/>
      <w:r w:rsidR="0012501B">
        <w:rPr>
          <w:bCs/>
          <w:lang w:val="fr"/>
        </w:rPr>
        <w:t xml:space="preserve">chaque utilisateur peut accéder à son propre environnement où il peut voir , effacer ou télécharger les documents correspondants à lui ,ou ajouter un autre fichier </w:t>
      </w:r>
    </w:p>
    <w:p w14:paraId="0754BE5C" w14:textId="296CAD78" w:rsidR="00A753DF" w:rsidRPr="00C2085E" w:rsidRDefault="00A753DF" w:rsidP="00A753DF">
      <w:pPr>
        <w:spacing w:before="180" w:after="60" w:line="360" w:lineRule="auto"/>
        <w:ind w:left="0" w:hanging="2"/>
        <w:rPr>
          <w:bCs/>
          <w:lang w:val="fr"/>
        </w:rPr>
      </w:pPr>
      <w:bookmarkStart w:id="97" w:name="_Toc113375092"/>
      <w:bookmarkStart w:id="98" w:name="_Toc113375392"/>
      <w:r w:rsidRPr="00C2085E">
        <w:rPr>
          <w:bCs/>
          <w:lang w:val="fr"/>
        </w:rPr>
        <w:t>- Développement de la partie backend : création de l’api</w:t>
      </w:r>
      <w:bookmarkEnd w:id="97"/>
      <w:bookmarkEnd w:id="98"/>
    </w:p>
    <w:p w14:paraId="35BB0571" w14:textId="2A43B3F9" w:rsidR="00A753DF" w:rsidRPr="00C2085E" w:rsidRDefault="00A753DF" w:rsidP="00A753DF">
      <w:pPr>
        <w:spacing w:before="180" w:after="60" w:line="360" w:lineRule="auto"/>
        <w:ind w:left="0" w:hanging="2"/>
        <w:rPr>
          <w:bCs/>
          <w:lang w:val="fr"/>
        </w:rPr>
      </w:pPr>
      <w:bookmarkStart w:id="99" w:name="_Toc113375093"/>
      <w:bookmarkStart w:id="100" w:name="_Toc113375393"/>
      <w:r w:rsidRPr="00C2085E">
        <w:rPr>
          <w:bCs/>
          <w:lang w:val="fr"/>
        </w:rPr>
        <w:t>- Intégration de l’outil d’authentification keycloack et de stockage minio.</w:t>
      </w:r>
      <w:bookmarkEnd w:id="99"/>
      <w:bookmarkEnd w:id="100"/>
    </w:p>
    <w:p w14:paraId="1C037A16" w14:textId="04A258D1" w:rsidR="00A753DF" w:rsidRPr="00C2085E" w:rsidRDefault="00BA1F89" w:rsidP="00A753DF">
      <w:pPr>
        <w:spacing w:before="180" w:after="60" w:line="360" w:lineRule="auto"/>
        <w:ind w:left="0" w:hanging="2"/>
        <w:rPr>
          <w:bCs/>
          <w:lang w:val="fr"/>
        </w:rPr>
      </w:pPr>
      <w:bookmarkStart w:id="101" w:name="_Toc113375094"/>
      <w:bookmarkStart w:id="102" w:name="_Toc113375394"/>
      <w:r w:rsidRPr="00C2085E">
        <w:rPr>
          <w:bCs/>
          <w:lang w:val="fr"/>
        </w:rPr>
        <w:t>- Suivie des pratiques de Scrum Agile : assister aux daily scrums, d</w:t>
      </w:r>
      <w:r w:rsidR="007C21CB" w:rsidRPr="00C2085E">
        <w:rPr>
          <w:bCs/>
          <w:lang w:val="fr"/>
        </w:rPr>
        <w:t>éfinir les User Stories pour chaque sprint.</w:t>
      </w:r>
      <w:bookmarkEnd w:id="101"/>
      <w:bookmarkEnd w:id="102"/>
    </w:p>
    <w:p w14:paraId="6EA446B1" w14:textId="029E3455" w:rsidR="003A1CE7" w:rsidRPr="003A1CE7" w:rsidRDefault="003A1CE7" w:rsidP="003A1CE7">
      <w:pPr>
        <w:spacing w:line="360" w:lineRule="auto"/>
        <w:ind w:leftChars="0" w:left="0" w:firstLineChars="0" w:firstLine="0"/>
      </w:pPr>
    </w:p>
    <w:p w14:paraId="14815890" w14:textId="57C872B4" w:rsidR="00DF2C27" w:rsidRPr="00CA6569" w:rsidRDefault="00D009FB" w:rsidP="00CA6569">
      <w:pPr>
        <w:pStyle w:val="Paragraphedeliste"/>
        <w:numPr>
          <w:ilvl w:val="0"/>
          <w:numId w:val="5"/>
        </w:numPr>
        <w:pBdr>
          <w:top w:val="nil"/>
          <w:left w:val="nil"/>
          <w:bottom w:val="nil"/>
          <w:right w:val="nil"/>
          <w:between w:val="nil"/>
        </w:pBdr>
        <w:spacing w:before="180" w:after="60" w:line="360" w:lineRule="auto"/>
        <w:ind w:leftChars="0" w:firstLineChars="0"/>
        <w:rPr>
          <w:b/>
          <w:color w:val="000000"/>
          <w:sz w:val="36"/>
          <w:szCs w:val="36"/>
        </w:rPr>
      </w:pPr>
      <w:bookmarkStart w:id="103" w:name="_Toc113375095"/>
      <w:bookmarkStart w:id="104" w:name="_Toc113375395"/>
      <w:r w:rsidRPr="00CA6569">
        <w:rPr>
          <w:b/>
          <w:color w:val="000000"/>
          <w:sz w:val="36"/>
          <w:szCs w:val="36"/>
        </w:rPr>
        <w:t>Journal de stage</w:t>
      </w:r>
      <w:bookmarkEnd w:id="103"/>
      <w:bookmarkEnd w:id="104"/>
    </w:p>
    <w:p w14:paraId="52E7A394" w14:textId="4B312B1C" w:rsidR="00FA49F1" w:rsidRDefault="00D644A5" w:rsidP="00817C0D">
      <w:pPr>
        <w:pBdr>
          <w:top w:val="nil"/>
          <w:left w:val="nil"/>
          <w:bottom w:val="nil"/>
          <w:right w:val="nil"/>
          <w:between w:val="nil"/>
        </w:pBdr>
        <w:spacing w:before="180" w:after="60" w:line="360" w:lineRule="auto"/>
        <w:ind w:leftChars="0" w:left="0" w:firstLineChars="0" w:firstLine="0"/>
        <w:jc w:val="center"/>
        <w:rPr>
          <w:b/>
          <w:color w:val="000000"/>
          <w:sz w:val="36"/>
          <w:szCs w:val="36"/>
        </w:rPr>
      </w:pPr>
      <w:r>
        <w:rPr>
          <w:noProof/>
        </w:rPr>
        <w:drawing>
          <wp:inline distT="0" distB="0" distL="0" distR="0" wp14:anchorId="1A697659" wp14:editId="406DB122">
            <wp:extent cx="5200650" cy="26003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0650" cy="2600325"/>
                    </a:xfrm>
                    <a:prstGeom prst="rect">
                      <a:avLst/>
                    </a:prstGeom>
                    <a:noFill/>
                    <a:ln>
                      <a:noFill/>
                    </a:ln>
                  </pic:spPr>
                </pic:pic>
              </a:graphicData>
            </a:graphic>
          </wp:inline>
        </w:drawing>
      </w:r>
    </w:p>
    <w:p w14:paraId="4F41E9A7" w14:textId="564D5704" w:rsidR="00DF2C27" w:rsidRDefault="008C7D0C" w:rsidP="008C7D0C">
      <w:pPr>
        <w:pBdr>
          <w:top w:val="nil"/>
          <w:left w:val="nil"/>
          <w:bottom w:val="nil"/>
          <w:right w:val="nil"/>
          <w:between w:val="nil"/>
        </w:pBdr>
        <w:spacing w:before="180" w:after="60" w:line="360" w:lineRule="auto"/>
        <w:ind w:leftChars="0" w:left="2" w:firstLineChars="0" w:firstLine="0"/>
        <w:rPr>
          <w:b/>
          <w:color w:val="000000"/>
          <w:sz w:val="36"/>
          <w:szCs w:val="36"/>
        </w:rPr>
      </w:pPr>
      <w:bookmarkStart w:id="105" w:name="_Toc113375097"/>
      <w:bookmarkStart w:id="106" w:name="_Toc113375397"/>
      <w:r>
        <w:rPr>
          <w:b/>
          <w:color w:val="000000"/>
          <w:sz w:val="36"/>
          <w:szCs w:val="36"/>
        </w:rPr>
        <w:t xml:space="preserve">4 </w:t>
      </w:r>
      <w:r w:rsidR="00D009FB">
        <w:rPr>
          <w:b/>
          <w:color w:val="000000"/>
          <w:sz w:val="36"/>
          <w:szCs w:val="36"/>
        </w:rPr>
        <w:t>Travail réalisé</w:t>
      </w:r>
      <w:bookmarkEnd w:id="105"/>
      <w:bookmarkEnd w:id="106"/>
    </w:p>
    <w:p w14:paraId="3C744F1C" w14:textId="2B3AB732" w:rsidR="008C7D0C" w:rsidRDefault="008C7D0C" w:rsidP="008C7D0C">
      <w:pPr>
        <w:spacing w:before="180" w:after="60" w:line="360" w:lineRule="auto"/>
        <w:ind w:left="0" w:hanging="2"/>
        <w:rPr>
          <w:b/>
          <w:lang w:val="fr"/>
        </w:rPr>
      </w:pPr>
      <w:bookmarkStart w:id="107" w:name="_Toc113375098"/>
      <w:bookmarkStart w:id="108" w:name="_Toc113375398"/>
      <w:r>
        <w:rPr>
          <w:b/>
          <w:lang w:val="fr"/>
        </w:rPr>
        <w:t>4.1 Analyse et conception</w:t>
      </w:r>
      <w:bookmarkEnd w:id="107"/>
      <w:bookmarkEnd w:id="108"/>
    </w:p>
    <w:p w14:paraId="17B918D2" w14:textId="4589959B" w:rsidR="008C7D0C" w:rsidRPr="00FA49F1" w:rsidRDefault="008C7D0C" w:rsidP="008C7D0C">
      <w:pPr>
        <w:spacing w:before="180" w:after="60" w:line="360" w:lineRule="auto"/>
        <w:ind w:left="0" w:hanging="2"/>
        <w:rPr>
          <w:bCs/>
          <w:lang w:val="fr"/>
        </w:rPr>
      </w:pPr>
      <w:bookmarkStart w:id="109" w:name="_Toc113375099"/>
      <w:bookmarkStart w:id="110" w:name="_Toc113375399"/>
      <w:r w:rsidRPr="00FA49F1">
        <w:rPr>
          <w:bCs/>
          <w:lang w:val="fr"/>
        </w:rPr>
        <w:t xml:space="preserve">Pour bien démarrer, une analyse de l’existant et une bonne conception ont été faites. Pour assurer la réalisation du besoin, le projet a été décomposé en </w:t>
      </w:r>
      <w:r w:rsidR="00377F00" w:rsidRPr="00FA49F1">
        <w:rPr>
          <w:bCs/>
          <w:lang w:val="fr"/>
        </w:rPr>
        <w:t xml:space="preserve">2 </w:t>
      </w:r>
      <w:r w:rsidRPr="00FA49F1">
        <w:rPr>
          <w:bCs/>
          <w:lang w:val="fr"/>
        </w:rPr>
        <w:t>parties :</w:t>
      </w:r>
      <w:bookmarkEnd w:id="109"/>
      <w:bookmarkEnd w:id="110"/>
    </w:p>
    <w:p w14:paraId="7610C86F" w14:textId="2A116BBD" w:rsidR="008C7D0C" w:rsidRPr="00FA49F1" w:rsidRDefault="008C7D0C" w:rsidP="008C7D0C">
      <w:pPr>
        <w:pStyle w:val="Paragraphedeliste"/>
        <w:numPr>
          <w:ilvl w:val="0"/>
          <w:numId w:val="16"/>
        </w:numPr>
        <w:spacing w:before="180" w:after="60" w:line="360" w:lineRule="auto"/>
        <w:ind w:leftChars="0" w:firstLineChars="0"/>
        <w:rPr>
          <w:bCs/>
          <w:lang w:val="fr"/>
        </w:rPr>
      </w:pPr>
      <w:bookmarkStart w:id="111" w:name="_Toc113375100"/>
      <w:bookmarkStart w:id="112" w:name="_Toc113375400"/>
      <w:r w:rsidRPr="00FA49F1">
        <w:rPr>
          <w:bCs/>
          <w:lang w:val="fr"/>
        </w:rPr>
        <w:t xml:space="preserve">Une partie frontEnd </w:t>
      </w:r>
      <w:r w:rsidR="004046B7">
        <w:rPr>
          <w:bCs/>
          <w:lang w:val="fr"/>
        </w:rPr>
        <w:t>(Angular)</w:t>
      </w:r>
      <w:r w:rsidRPr="00FA49F1">
        <w:rPr>
          <w:bCs/>
          <w:lang w:val="fr"/>
        </w:rPr>
        <w:t xml:space="preserve">qui permet à l’utilisateur </w:t>
      </w:r>
      <w:bookmarkEnd w:id="111"/>
      <w:bookmarkEnd w:id="112"/>
      <w:r w:rsidR="00D644A5">
        <w:rPr>
          <w:bCs/>
          <w:lang w:val="fr"/>
        </w:rPr>
        <w:t>de gérer les fichiers et au admin de gérer les utilisateurs.</w:t>
      </w:r>
    </w:p>
    <w:p w14:paraId="4DD52AB7" w14:textId="4E7DE0CC" w:rsidR="008C7D0C" w:rsidRDefault="008C7D0C" w:rsidP="008C7D0C">
      <w:pPr>
        <w:pStyle w:val="Paragraphedeliste"/>
        <w:numPr>
          <w:ilvl w:val="0"/>
          <w:numId w:val="16"/>
        </w:numPr>
        <w:spacing w:before="180" w:after="60" w:line="360" w:lineRule="auto"/>
        <w:ind w:leftChars="0" w:firstLineChars="0"/>
        <w:rPr>
          <w:bCs/>
          <w:lang w:val="fr"/>
        </w:rPr>
      </w:pPr>
      <w:bookmarkStart w:id="113" w:name="_Toc113375101"/>
      <w:bookmarkStart w:id="114" w:name="_Toc113375401"/>
      <w:r w:rsidRPr="00FA49F1">
        <w:rPr>
          <w:bCs/>
          <w:lang w:val="fr"/>
        </w:rPr>
        <w:t xml:space="preserve">Une partie </w:t>
      </w:r>
      <w:r w:rsidR="000B45F2" w:rsidRPr="00FA49F1">
        <w:rPr>
          <w:bCs/>
          <w:lang w:val="fr"/>
        </w:rPr>
        <w:t>backend</w:t>
      </w:r>
      <w:r w:rsidR="000B45F2">
        <w:rPr>
          <w:bCs/>
          <w:lang w:val="fr"/>
        </w:rPr>
        <w:t xml:space="preserve"> </w:t>
      </w:r>
      <w:r w:rsidR="004046B7">
        <w:rPr>
          <w:bCs/>
          <w:lang w:val="fr"/>
        </w:rPr>
        <w:t>(Spring Boot)</w:t>
      </w:r>
      <w:r w:rsidRPr="00FA49F1">
        <w:rPr>
          <w:bCs/>
          <w:lang w:val="fr"/>
        </w:rPr>
        <w:t xml:space="preserve"> </w:t>
      </w:r>
      <w:r w:rsidR="00377F00" w:rsidRPr="00FA49F1">
        <w:rPr>
          <w:bCs/>
          <w:lang w:val="fr"/>
        </w:rPr>
        <w:t xml:space="preserve">qui assure </w:t>
      </w:r>
      <w:bookmarkEnd w:id="113"/>
      <w:bookmarkEnd w:id="114"/>
      <w:r w:rsidR="00D644A5">
        <w:rPr>
          <w:bCs/>
          <w:lang w:val="fr"/>
        </w:rPr>
        <w:t>le cryptage , le décryptage des fichiers et la communication avec la base de données</w:t>
      </w:r>
    </w:p>
    <w:p w14:paraId="734B602B" w14:textId="66D3AD7A" w:rsidR="004046B7" w:rsidRPr="004046B7" w:rsidRDefault="004046B7" w:rsidP="008E3A6C">
      <w:pPr>
        <w:spacing w:before="180" w:after="60" w:line="360" w:lineRule="auto"/>
        <w:ind w:leftChars="0" w:left="0" w:firstLineChars="0" w:firstLine="0"/>
        <w:rPr>
          <w:bCs/>
          <w:lang w:val="fr"/>
        </w:rPr>
      </w:pPr>
      <w:bookmarkStart w:id="115" w:name="_Toc113375102"/>
      <w:bookmarkStart w:id="116" w:name="_Toc113375402"/>
      <w:r>
        <w:rPr>
          <w:bCs/>
          <w:lang w:val="fr"/>
        </w:rPr>
        <w:t xml:space="preserve">Dans ce projet, on a opté pour stocker les données dans une base de données </w:t>
      </w:r>
      <w:bookmarkEnd w:id="115"/>
      <w:bookmarkEnd w:id="116"/>
      <w:r w:rsidR="00D644A5">
        <w:rPr>
          <w:bCs/>
          <w:lang w:val="fr"/>
        </w:rPr>
        <w:t>Postgresql</w:t>
      </w:r>
    </w:p>
    <w:p w14:paraId="2BDC6E33" w14:textId="2CBAEB30" w:rsidR="008C7D0C" w:rsidRDefault="008C7D0C" w:rsidP="008C7D0C">
      <w:pPr>
        <w:spacing w:before="180" w:after="60" w:line="360" w:lineRule="auto"/>
        <w:ind w:left="0" w:hanging="2"/>
        <w:rPr>
          <w:lang w:val="fr"/>
        </w:rPr>
      </w:pPr>
      <w:bookmarkStart w:id="117" w:name="_Toc113375103"/>
      <w:bookmarkStart w:id="118" w:name="_Toc113375403"/>
      <w:r w:rsidRPr="00334FEC">
        <w:rPr>
          <w:lang w:val="fr"/>
        </w:rPr>
        <w:lastRenderedPageBreak/>
        <w:t>La vue d’ensemble de la conception du projet peut être observée à travers la figure suivante</w:t>
      </w:r>
      <w:r w:rsidR="00500D4B">
        <w:rPr>
          <w:lang w:val="fr"/>
        </w:rPr>
        <w:t> :</w:t>
      </w:r>
      <w:bookmarkEnd w:id="117"/>
      <w:bookmarkEnd w:id="118"/>
    </w:p>
    <w:p w14:paraId="65EE0272" w14:textId="47D777DB" w:rsidR="00500D4B" w:rsidRDefault="00A86BC4" w:rsidP="00817C0D">
      <w:pPr>
        <w:spacing w:before="180" w:after="60" w:line="360" w:lineRule="auto"/>
        <w:ind w:left="0" w:hanging="2"/>
        <w:jc w:val="center"/>
        <w:rPr>
          <w:lang w:val="fr"/>
        </w:rPr>
      </w:pPr>
      <w:r>
        <w:rPr>
          <w:noProof/>
        </w:rPr>
        <w:drawing>
          <wp:inline distT="0" distB="0" distL="0" distR="0" wp14:anchorId="4E48B729" wp14:editId="7E5ED12F">
            <wp:extent cx="5760720" cy="286321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863215"/>
                    </a:xfrm>
                    <a:prstGeom prst="rect">
                      <a:avLst/>
                    </a:prstGeom>
                    <a:noFill/>
                    <a:ln>
                      <a:noFill/>
                    </a:ln>
                  </pic:spPr>
                </pic:pic>
              </a:graphicData>
            </a:graphic>
          </wp:inline>
        </w:drawing>
      </w:r>
    </w:p>
    <w:p w14:paraId="4DDDF0B9" w14:textId="6B9B045C" w:rsidR="007E345C" w:rsidRDefault="007E345C" w:rsidP="008C7D0C">
      <w:pPr>
        <w:spacing w:before="180" w:after="60" w:line="360" w:lineRule="auto"/>
        <w:ind w:left="0" w:hanging="2"/>
        <w:rPr>
          <w:lang w:val="fr"/>
        </w:rPr>
      </w:pPr>
    </w:p>
    <w:p w14:paraId="35032F2A" w14:textId="7A176B62" w:rsidR="004046B7" w:rsidRDefault="004046B7" w:rsidP="008C7D0C">
      <w:pPr>
        <w:spacing w:before="180" w:after="60" w:line="360" w:lineRule="auto"/>
        <w:ind w:left="0" w:hanging="2"/>
        <w:rPr>
          <w:lang w:val="fr"/>
        </w:rPr>
      </w:pPr>
      <w:bookmarkStart w:id="119" w:name="_Toc113375105"/>
      <w:bookmarkStart w:id="120" w:name="_Toc113375405"/>
      <w:r>
        <w:rPr>
          <w:lang w:val="fr"/>
        </w:rPr>
        <w:t>Après la création de la base de données, j’ai commencé par la création du squelette pour maintenir la lisibilité</w:t>
      </w:r>
      <w:r w:rsidR="00731D1E">
        <w:rPr>
          <w:lang w:val="fr"/>
        </w:rPr>
        <w:t xml:space="preserve"> et </w:t>
      </w:r>
      <w:r>
        <w:rPr>
          <w:lang w:val="fr"/>
        </w:rPr>
        <w:t>l’organisation.</w:t>
      </w:r>
      <w:bookmarkEnd w:id="119"/>
      <w:bookmarkEnd w:id="120"/>
    </w:p>
    <w:p w14:paraId="31CCC9F4" w14:textId="295F6D4B" w:rsidR="00A973A0" w:rsidRDefault="00A86BC4" w:rsidP="00817C0D">
      <w:pPr>
        <w:spacing w:before="180" w:after="60" w:line="360" w:lineRule="auto"/>
        <w:ind w:left="0" w:hanging="2"/>
        <w:jc w:val="center"/>
        <w:rPr>
          <w:lang w:val="fr"/>
        </w:rPr>
      </w:pPr>
      <w:r>
        <w:rPr>
          <w:noProof/>
        </w:rPr>
        <w:drawing>
          <wp:inline distT="0" distB="0" distL="0" distR="0" wp14:anchorId="0FA3C0A6" wp14:editId="06D7AF60">
            <wp:extent cx="3095625" cy="4392441"/>
            <wp:effectExtent l="0" t="0" r="0"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8369" cy="4396335"/>
                    </a:xfrm>
                    <a:prstGeom prst="rect">
                      <a:avLst/>
                    </a:prstGeom>
                    <a:noFill/>
                    <a:ln>
                      <a:noFill/>
                    </a:ln>
                  </pic:spPr>
                </pic:pic>
              </a:graphicData>
            </a:graphic>
          </wp:inline>
        </w:drawing>
      </w:r>
    </w:p>
    <w:p w14:paraId="026C4D5C" w14:textId="497C278A" w:rsidR="00A86BC4" w:rsidRDefault="00A973A0" w:rsidP="00A86BC4">
      <w:pPr>
        <w:spacing w:before="180" w:after="60" w:line="360" w:lineRule="auto"/>
        <w:ind w:left="0" w:hanging="2"/>
        <w:rPr>
          <w:lang w:val="fr"/>
        </w:rPr>
      </w:pPr>
      <w:bookmarkStart w:id="121" w:name="_Toc113375107"/>
      <w:bookmarkStart w:id="122" w:name="_Toc113375407"/>
      <w:r>
        <w:rPr>
          <w:lang w:val="fr"/>
        </w:rPr>
        <w:lastRenderedPageBreak/>
        <w:t xml:space="preserve">- </w:t>
      </w:r>
      <w:r w:rsidR="00A86BC4">
        <w:rPr>
          <w:lang w:val="fr"/>
        </w:rPr>
        <w:t>Client</w:t>
      </w:r>
      <w:r>
        <w:rPr>
          <w:lang w:val="fr"/>
        </w:rPr>
        <w:t xml:space="preserve"> : </w:t>
      </w:r>
      <w:bookmarkEnd w:id="121"/>
      <w:bookmarkEnd w:id="122"/>
      <w:r w:rsidR="00A86BC4">
        <w:rPr>
          <w:lang w:val="fr"/>
        </w:rPr>
        <w:t>gestion de Clients(users : add ,delete..)</w:t>
      </w:r>
    </w:p>
    <w:p w14:paraId="1B14285D" w14:textId="22B85F18" w:rsidR="00A973A0" w:rsidRDefault="00A973A0" w:rsidP="006D48E6">
      <w:pPr>
        <w:spacing w:before="180" w:after="60" w:line="360" w:lineRule="auto"/>
        <w:ind w:left="0" w:hanging="2"/>
        <w:rPr>
          <w:lang w:val="fr"/>
        </w:rPr>
      </w:pPr>
      <w:bookmarkStart w:id="123" w:name="_Toc113375108"/>
      <w:bookmarkStart w:id="124" w:name="_Toc113375408"/>
      <w:r>
        <w:rPr>
          <w:lang w:val="fr"/>
        </w:rPr>
        <w:t xml:space="preserve">- </w:t>
      </w:r>
      <w:r w:rsidR="00A86BC4">
        <w:rPr>
          <w:lang w:val="fr"/>
        </w:rPr>
        <w:t>File</w:t>
      </w:r>
      <w:r>
        <w:rPr>
          <w:lang w:val="fr"/>
        </w:rPr>
        <w:t xml:space="preserve"> : </w:t>
      </w:r>
      <w:bookmarkEnd w:id="123"/>
      <w:bookmarkEnd w:id="124"/>
      <w:r w:rsidR="00A86BC4">
        <w:rPr>
          <w:lang w:val="fr"/>
        </w:rPr>
        <w:t>gestion des fichiers(cryptage ,décryptage, envoi , suppression…)</w:t>
      </w:r>
    </w:p>
    <w:p w14:paraId="75F39DCB" w14:textId="40CA2F7B" w:rsidR="00A973A0" w:rsidRDefault="00A973A0" w:rsidP="006D48E6">
      <w:pPr>
        <w:spacing w:before="180" w:after="60" w:line="360" w:lineRule="auto"/>
        <w:ind w:left="0" w:hanging="2"/>
        <w:rPr>
          <w:lang w:val="fr"/>
        </w:rPr>
      </w:pPr>
      <w:bookmarkStart w:id="125" w:name="_Toc113375109"/>
      <w:bookmarkStart w:id="126" w:name="_Toc113375409"/>
      <w:r>
        <w:rPr>
          <w:lang w:val="fr"/>
        </w:rPr>
        <w:t xml:space="preserve">- </w:t>
      </w:r>
      <w:r w:rsidR="00A86BC4">
        <w:rPr>
          <w:lang w:val="fr"/>
        </w:rPr>
        <w:t>MinIO</w:t>
      </w:r>
      <w:r>
        <w:rPr>
          <w:lang w:val="fr"/>
        </w:rPr>
        <w:t xml:space="preserve"> : </w:t>
      </w:r>
      <w:bookmarkEnd w:id="125"/>
      <w:bookmarkEnd w:id="126"/>
      <w:r w:rsidR="00A86BC4">
        <w:rPr>
          <w:lang w:val="fr"/>
        </w:rPr>
        <w:t>initialisation et configuration du client minIO</w:t>
      </w:r>
    </w:p>
    <w:p w14:paraId="17AF72A2" w14:textId="5E72186A" w:rsidR="00A973A0" w:rsidRDefault="00A973A0" w:rsidP="006D48E6">
      <w:pPr>
        <w:spacing w:before="180" w:after="60" w:line="360" w:lineRule="auto"/>
        <w:ind w:left="0" w:hanging="2"/>
        <w:rPr>
          <w:lang w:val="fr"/>
        </w:rPr>
      </w:pPr>
      <w:bookmarkStart w:id="127" w:name="_Toc113375110"/>
      <w:bookmarkStart w:id="128" w:name="_Toc113375410"/>
      <w:r>
        <w:rPr>
          <w:lang w:val="fr"/>
        </w:rPr>
        <w:t xml:space="preserve">- </w:t>
      </w:r>
      <w:r w:rsidR="00A86BC4">
        <w:rPr>
          <w:lang w:val="fr"/>
        </w:rPr>
        <w:t>Keycloak</w:t>
      </w:r>
      <w:r>
        <w:rPr>
          <w:lang w:val="fr"/>
        </w:rPr>
        <w:t xml:space="preserve"> : </w:t>
      </w:r>
      <w:bookmarkEnd w:id="127"/>
      <w:bookmarkEnd w:id="128"/>
      <w:r w:rsidR="00A86BC4">
        <w:rPr>
          <w:lang w:val="fr"/>
        </w:rPr>
        <w:t>initialisation , configuration du client Keycloak</w:t>
      </w:r>
    </w:p>
    <w:p w14:paraId="5A1F9457" w14:textId="3768180B" w:rsidR="00A86BC4" w:rsidRDefault="00A86BC4" w:rsidP="006D48E6">
      <w:pPr>
        <w:spacing w:before="180" w:after="60" w:line="360" w:lineRule="auto"/>
        <w:ind w:left="0" w:hanging="2"/>
        <w:rPr>
          <w:lang w:val="fr"/>
        </w:rPr>
      </w:pPr>
      <w:r>
        <w:rPr>
          <w:lang w:val="fr"/>
        </w:rPr>
        <w:t>-</w:t>
      </w:r>
      <w:r w:rsidR="004A25F2">
        <w:rPr>
          <w:lang w:val="fr"/>
        </w:rPr>
        <w:t>c</w:t>
      </w:r>
      <w:r>
        <w:rPr>
          <w:lang w:val="fr"/>
        </w:rPr>
        <w:t>lient.model /</w:t>
      </w:r>
      <w:r w:rsidR="004A25F2">
        <w:rPr>
          <w:lang w:val="fr"/>
        </w:rPr>
        <w:t>f</w:t>
      </w:r>
      <w:r>
        <w:rPr>
          <w:lang w:val="fr"/>
        </w:rPr>
        <w:t>ile.</w:t>
      </w:r>
      <w:r w:rsidR="004A25F2">
        <w:rPr>
          <w:lang w:val="fr"/>
        </w:rPr>
        <w:t>m</w:t>
      </w:r>
      <w:r>
        <w:rPr>
          <w:lang w:val="fr"/>
        </w:rPr>
        <w:t xml:space="preserve">odel: contient les entités </w:t>
      </w:r>
      <w:r w:rsidR="004A25F2">
        <w:rPr>
          <w:lang w:val="fr"/>
        </w:rPr>
        <w:t>client et file</w:t>
      </w:r>
    </w:p>
    <w:p w14:paraId="2F6F3763" w14:textId="3A40A9A4" w:rsidR="004A25F2" w:rsidRDefault="004A25F2" w:rsidP="006D48E6">
      <w:pPr>
        <w:spacing w:before="180" w:after="60" w:line="360" w:lineRule="auto"/>
        <w:ind w:left="0" w:hanging="2"/>
        <w:rPr>
          <w:lang w:val="fr"/>
        </w:rPr>
      </w:pPr>
      <w:r>
        <w:rPr>
          <w:lang w:val="fr"/>
        </w:rPr>
        <w:t>-client.service /file.</w:t>
      </w:r>
      <w:r w:rsidRPr="004A25F2">
        <w:rPr>
          <w:lang w:val="fr"/>
        </w:rPr>
        <w:t xml:space="preserve"> </w:t>
      </w:r>
      <w:r>
        <w:rPr>
          <w:lang w:val="fr"/>
        </w:rPr>
        <w:t>service : contient les classes services client et file</w:t>
      </w:r>
    </w:p>
    <w:p w14:paraId="5DB8BB90" w14:textId="1EB24FC3" w:rsidR="004A25F2" w:rsidRDefault="004A25F2" w:rsidP="004A25F2">
      <w:pPr>
        <w:spacing w:before="180" w:after="60" w:line="360" w:lineRule="auto"/>
        <w:ind w:left="0" w:hanging="2"/>
        <w:rPr>
          <w:lang w:val="fr"/>
        </w:rPr>
      </w:pPr>
      <w:r>
        <w:rPr>
          <w:lang w:val="fr"/>
        </w:rPr>
        <w:t>-client.controller /file.</w:t>
      </w:r>
      <w:r w:rsidRPr="004A25F2">
        <w:rPr>
          <w:lang w:val="fr"/>
        </w:rPr>
        <w:t xml:space="preserve"> </w:t>
      </w:r>
      <w:r>
        <w:rPr>
          <w:lang w:val="fr"/>
        </w:rPr>
        <w:t>controller : contient les controlleurs client et file</w:t>
      </w:r>
    </w:p>
    <w:p w14:paraId="7497916F" w14:textId="43789303" w:rsidR="00A973A0" w:rsidRDefault="00A973A0" w:rsidP="006D48E6">
      <w:pPr>
        <w:spacing w:before="180" w:after="60" w:line="360" w:lineRule="auto"/>
        <w:ind w:left="0" w:hanging="2"/>
        <w:rPr>
          <w:lang w:val="fr"/>
        </w:rPr>
      </w:pPr>
      <w:bookmarkStart w:id="129" w:name="_Toc113375112"/>
      <w:bookmarkStart w:id="130" w:name="_Toc113375412"/>
      <w:r>
        <w:rPr>
          <w:lang w:val="fr"/>
        </w:rPr>
        <w:t>- Le fichier application.properties : contient les variables d’environnement.</w:t>
      </w:r>
      <w:bookmarkEnd w:id="129"/>
      <w:bookmarkEnd w:id="130"/>
      <w:r>
        <w:rPr>
          <w:lang w:val="fr"/>
        </w:rPr>
        <w:t xml:space="preserve"> </w:t>
      </w:r>
    </w:p>
    <w:p w14:paraId="671CDBCB" w14:textId="41CF671F" w:rsidR="006D48E6" w:rsidRPr="006D48E6" w:rsidRDefault="006D48E6" w:rsidP="006D48E6">
      <w:pPr>
        <w:spacing w:before="180" w:after="60" w:line="360" w:lineRule="auto"/>
        <w:ind w:left="0" w:hanging="2"/>
        <w:rPr>
          <w:b/>
          <w:lang w:val="fr"/>
        </w:rPr>
      </w:pPr>
      <w:bookmarkStart w:id="131" w:name="_Toc113375113"/>
      <w:bookmarkStart w:id="132" w:name="_Toc113375413"/>
      <w:r>
        <w:rPr>
          <w:b/>
          <w:lang w:val="fr"/>
        </w:rPr>
        <w:t>4.2 Aperçu sur le fonctionnement de l’application</w:t>
      </w:r>
      <w:bookmarkEnd w:id="131"/>
      <w:bookmarkEnd w:id="132"/>
      <w:r>
        <w:rPr>
          <w:b/>
          <w:lang w:val="fr"/>
        </w:rPr>
        <w:t> </w:t>
      </w:r>
    </w:p>
    <w:p w14:paraId="1404671D" w14:textId="4FEB83CA" w:rsidR="00920022" w:rsidRPr="00FA3E2E" w:rsidRDefault="003F5359" w:rsidP="00920022">
      <w:pPr>
        <w:spacing w:before="180" w:after="60" w:line="360" w:lineRule="auto"/>
        <w:ind w:left="0" w:hanging="2"/>
        <w:jc w:val="left"/>
        <w:rPr>
          <w:lang w:val="fr"/>
        </w:rPr>
      </w:pPr>
      <w:bookmarkStart w:id="133" w:name="_Toc113375114"/>
      <w:bookmarkStart w:id="134" w:name="_Toc113375414"/>
      <w:r w:rsidRPr="00FA3E2E">
        <w:rPr>
          <w:lang w:val="fr"/>
        </w:rPr>
        <w:t xml:space="preserve">-     </w:t>
      </w:r>
      <w:r w:rsidR="00377F00" w:rsidRPr="00FA3E2E">
        <w:rPr>
          <w:lang w:val="fr"/>
        </w:rPr>
        <w:t>La partie backend</w:t>
      </w:r>
      <w:r w:rsidR="00276ACB" w:rsidRPr="00FA3E2E">
        <w:rPr>
          <w:lang w:val="fr"/>
        </w:rPr>
        <w:t xml:space="preserve"> (Spring Boot) </w:t>
      </w:r>
      <w:r w:rsidR="00377F00" w:rsidRPr="00FA3E2E">
        <w:rPr>
          <w:lang w:val="fr"/>
        </w:rPr>
        <w:t xml:space="preserve">contient toute la logique nécessaire pour traiter les </w:t>
      </w:r>
      <w:r w:rsidR="000905C9">
        <w:rPr>
          <w:lang w:val="fr"/>
        </w:rPr>
        <w:t>documents</w:t>
      </w:r>
      <w:r w:rsidR="00FA3E2E" w:rsidRPr="00FA3E2E">
        <w:rPr>
          <w:lang w:val="fr"/>
        </w:rPr>
        <w:t xml:space="preserve">,  </w:t>
      </w:r>
      <w:r w:rsidRPr="00FA3E2E">
        <w:rPr>
          <w:lang w:val="fr"/>
        </w:rPr>
        <w:t xml:space="preserve"> </w:t>
      </w:r>
      <w:r w:rsidR="00377F00" w:rsidRPr="00FA3E2E">
        <w:rPr>
          <w:lang w:val="fr"/>
        </w:rPr>
        <w:t xml:space="preserve">elle reçoit les données au format </w:t>
      </w:r>
      <w:r w:rsidR="00AB7983" w:rsidRPr="00FA3E2E">
        <w:rPr>
          <w:lang w:val="fr"/>
        </w:rPr>
        <w:t>JSON (données simples + fichiers)</w:t>
      </w:r>
      <w:r w:rsidR="00377F00" w:rsidRPr="00FA3E2E">
        <w:rPr>
          <w:lang w:val="fr"/>
        </w:rPr>
        <w:t xml:space="preserve"> en entrée et envoie </w:t>
      </w:r>
      <w:r w:rsidR="004B30AF" w:rsidRPr="00FA3E2E">
        <w:rPr>
          <w:lang w:val="fr"/>
        </w:rPr>
        <w:t xml:space="preserve">ces données sous </w:t>
      </w:r>
      <w:r w:rsidR="00FA3E2E" w:rsidRPr="00FA3E2E">
        <w:rPr>
          <w:lang w:val="fr"/>
        </w:rPr>
        <w:t>le format demandé</w:t>
      </w:r>
      <w:r w:rsidR="004B30AF" w:rsidRPr="00FA3E2E">
        <w:rPr>
          <w:lang w:val="fr"/>
        </w:rPr>
        <w:t xml:space="preserve"> </w:t>
      </w:r>
      <w:r w:rsidR="00FA3E2E" w:rsidRPr="00FA3E2E">
        <w:rPr>
          <w:lang w:val="fr"/>
        </w:rPr>
        <w:t>(JSON )</w:t>
      </w:r>
      <w:r w:rsidR="004B30AF" w:rsidRPr="00FA3E2E">
        <w:rPr>
          <w:lang w:val="fr"/>
        </w:rPr>
        <w:t xml:space="preserve"> et aussi les stocke dans la base de données pour les utiliser dans l’historique</w:t>
      </w:r>
      <w:r w:rsidR="00AB7983" w:rsidRPr="00FA3E2E">
        <w:rPr>
          <w:lang w:val="fr"/>
        </w:rPr>
        <w:t xml:space="preserve">, </w:t>
      </w:r>
      <w:r w:rsidR="000905C9">
        <w:rPr>
          <w:lang w:val="fr"/>
        </w:rPr>
        <w:t xml:space="preserve">ces fichiers peuvent etre </w:t>
      </w:r>
      <w:r w:rsidR="00B7285C">
        <w:rPr>
          <w:lang w:val="fr"/>
        </w:rPr>
        <w:t xml:space="preserve">cryptés (choix d’utilisateur) par une clé secrete stockés dans le fichiers application properties et ils </w:t>
      </w:r>
      <w:r w:rsidR="00AB7983" w:rsidRPr="00FA3E2E">
        <w:rPr>
          <w:lang w:val="fr"/>
        </w:rPr>
        <w:t>seront stockés dans l’outil de stockage minio</w:t>
      </w:r>
      <w:r w:rsidR="004B30AF" w:rsidRPr="00FA3E2E">
        <w:rPr>
          <w:lang w:val="fr"/>
        </w:rPr>
        <w:t>.</w:t>
      </w:r>
      <w:r w:rsidR="00377F00" w:rsidRPr="00FA3E2E">
        <w:rPr>
          <w:lang w:val="fr"/>
        </w:rPr>
        <w:t xml:space="preserve"> </w:t>
      </w:r>
      <w:r w:rsidR="00AB7983" w:rsidRPr="00FA3E2E">
        <w:rPr>
          <w:lang w:val="fr"/>
        </w:rPr>
        <w:t xml:space="preserve">Comme base de données </w:t>
      </w:r>
      <w:r w:rsidR="004B30AF" w:rsidRPr="00FA3E2E">
        <w:rPr>
          <w:lang w:val="fr"/>
        </w:rPr>
        <w:t xml:space="preserve">on a utilisé </w:t>
      </w:r>
      <w:r w:rsidR="00B7285C">
        <w:rPr>
          <w:lang w:val="fr"/>
        </w:rPr>
        <w:t>Postgresql</w:t>
      </w:r>
      <w:r w:rsidR="004B30AF" w:rsidRPr="00FA3E2E">
        <w:rPr>
          <w:lang w:val="fr"/>
        </w:rPr>
        <w:t xml:space="preserve"> qui contient deux tables : </w:t>
      </w:r>
      <w:r w:rsidR="00B7285C">
        <w:rPr>
          <w:lang w:val="fr"/>
        </w:rPr>
        <w:t>Client</w:t>
      </w:r>
      <w:r w:rsidR="004B30AF" w:rsidRPr="00FA3E2E">
        <w:rPr>
          <w:lang w:val="fr"/>
        </w:rPr>
        <w:t xml:space="preserve"> </w:t>
      </w:r>
      <w:r w:rsidR="00FA3E2E">
        <w:rPr>
          <w:lang w:val="fr"/>
        </w:rPr>
        <w:t>contenant</w:t>
      </w:r>
      <w:r w:rsidR="006D48E6" w:rsidRPr="00FA3E2E">
        <w:rPr>
          <w:lang w:val="fr"/>
        </w:rPr>
        <w:t xml:space="preserve"> </w:t>
      </w:r>
      <w:r w:rsidR="004B30AF" w:rsidRPr="00FA3E2E">
        <w:rPr>
          <w:lang w:val="fr"/>
        </w:rPr>
        <w:t>tous les utilisateurs</w:t>
      </w:r>
      <w:r w:rsidR="00B7285C">
        <w:rPr>
          <w:lang w:val="fr"/>
        </w:rPr>
        <w:t xml:space="preserve"> et leurs clés privés et publiques associés</w:t>
      </w:r>
      <w:r w:rsidR="004B30AF" w:rsidRPr="00FA3E2E">
        <w:rPr>
          <w:lang w:val="fr"/>
        </w:rPr>
        <w:t xml:space="preserve"> et </w:t>
      </w:r>
      <w:r w:rsidR="00B7285C">
        <w:rPr>
          <w:lang w:val="fr"/>
        </w:rPr>
        <w:t>File</w:t>
      </w:r>
      <w:r w:rsidR="004B30AF" w:rsidRPr="00FA3E2E">
        <w:rPr>
          <w:lang w:val="fr"/>
        </w:rPr>
        <w:t xml:space="preserve"> contenant tous les</w:t>
      </w:r>
      <w:r w:rsidR="00B7285C">
        <w:rPr>
          <w:lang w:val="fr"/>
        </w:rPr>
        <w:t xml:space="preserve"> donnés sur les fichiers envoyés </w:t>
      </w:r>
      <w:r w:rsidR="004B30AF" w:rsidRPr="00FA3E2E">
        <w:rPr>
          <w:lang w:val="fr"/>
        </w:rPr>
        <w:t xml:space="preserve">avec un champs  comme référence à l’utilisateur qu’il </w:t>
      </w:r>
      <w:r w:rsidR="00B7285C">
        <w:rPr>
          <w:lang w:val="fr"/>
        </w:rPr>
        <w:t>appartient</w:t>
      </w:r>
      <w:r w:rsidR="004B30AF" w:rsidRPr="00FA3E2E">
        <w:rPr>
          <w:lang w:val="fr"/>
        </w:rPr>
        <w:t>.</w:t>
      </w:r>
      <w:bookmarkEnd w:id="133"/>
      <w:bookmarkEnd w:id="134"/>
      <w:r w:rsidR="00377F00" w:rsidRPr="00FA3E2E">
        <w:rPr>
          <w:lang w:val="fr"/>
        </w:rPr>
        <w:t xml:space="preserve"> </w:t>
      </w:r>
    </w:p>
    <w:p w14:paraId="102BADC7" w14:textId="192BAD3C" w:rsidR="003F5359" w:rsidRDefault="003F5359" w:rsidP="00817C0D">
      <w:pPr>
        <w:spacing w:before="180" w:after="60" w:line="360" w:lineRule="auto"/>
        <w:ind w:left="0" w:hanging="2"/>
        <w:jc w:val="center"/>
        <w:rPr>
          <w:lang w:val="fr"/>
        </w:rPr>
      </w:pPr>
    </w:p>
    <w:p w14:paraId="1F908322" w14:textId="3BA189E6" w:rsidR="00920022" w:rsidRDefault="00982E00" w:rsidP="00982E00">
      <w:pPr>
        <w:spacing w:before="180" w:after="60" w:line="360" w:lineRule="auto"/>
        <w:ind w:left="0" w:hanging="2"/>
        <w:rPr>
          <w:lang w:val="fr"/>
        </w:rPr>
      </w:pPr>
      <w:r>
        <w:rPr>
          <w:lang w:val="fr"/>
        </w:rPr>
        <w:t xml:space="preserve">                               </w:t>
      </w:r>
    </w:p>
    <w:p w14:paraId="6A54249E" w14:textId="4D1B56D2" w:rsidR="000D3A89" w:rsidRPr="00B37290" w:rsidRDefault="006D48E6" w:rsidP="00B37290">
      <w:pPr>
        <w:pStyle w:val="Paragraphedeliste"/>
        <w:numPr>
          <w:ilvl w:val="0"/>
          <w:numId w:val="16"/>
        </w:numPr>
        <w:spacing w:before="180" w:after="60" w:line="360" w:lineRule="auto"/>
        <w:ind w:leftChars="0" w:firstLineChars="0"/>
        <w:jc w:val="left"/>
        <w:rPr>
          <w:lang w:val="fr"/>
        </w:rPr>
      </w:pPr>
      <w:bookmarkStart w:id="135" w:name="_Toc113375117"/>
      <w:bookmarkStart w:id="136" w:name="_Toc113375417"/>
      <w:r w:rsidRPr="000D3A89">
        <w:rPr>
          <w:lang w:val="fr"/>
        </w:rPr>
        <w:t>La partie Frontend</w:t>
      </w:r>
      <w:r w:rsidR="00276ACB" w:rsidRPr="000D3A89">
        <w:rPr>
          <w:lang w:val="fr"/>
        </w:rPr>
        <w:t xml:space="preserve"> (Angular) </w:t>
      </w:r>
      <w:r w:rsidRPr="000D3A89">
        <w:rPr>
          <w:lang w:val="fr"/>
        </w:rPr>
        <w:t xml:space="preserve">correspond à une interface </w:t>
      </w:r>
      <w:r w:rsidR="00276ACB" w:rsidRPr="000D3A89">
        <w:rPr>
          <w:lang w:val="fr"/>
        </w:rPr>
        <w:t xml:space="preserve">permettant à l’utilisateur de communiquer avec la partie backend </w:t>
      </w:r>
      <w:bookmarkStart w:id="137" w:name="_Toc113375118"/>
      <w:bookmarkStart w:id="138" w:name="_Toc113375418"/>
      <w:bookmarkEnd w:id="135"/>
      <w:bookmarkEnd w:id="136"/>
      <w:r w:rsidR="000D3A89">
        <w:rPr>
          <w:lang w:val="fr"/>
        </w:rPr>
        <w:t xml:space="preserve">. La partie front se decompose en </w:t>
      </w:r>
      <w:r w:rsidR="00B37290">
        <w:rPr>
          <w:lang w:val="fr"/>
        </w:rPr>
        <w:t>deux</w:t>
      </w:r>
      <w:r w:rsidR="000D3A89">
        <w:rPr>
          <w:lang w:val="fr"/>
        </w:rPr>
        <w:t xml:space="preserve"> parties :</w:t>
      </w:r>
    </w:p>
    <w:p w14:paraId="37DB4761" w14:textId="50D888F7" w:rsidR="000D3A89" w:rsidRDefault="000D3A89" w:rsidP="000D3A89">
      <w:pPr>
        <w:spacing w:before="180" w:after="60" w:line="360" w:lineRule="auto"/>
        <w:ind w:leftChars="0" w:left="-2" w:firstLineChars="0" w:firstLine="0"/>
        <w:jc w:val="left"/>
        <w:rPr>
          <w:lang w:val="fr"/>
        </w:rPr>
      </w:pPr>
      <w:r>
        <w:rPr>
          <w:lang w:val="fr"/>
        </w:rPr>
        <w:t xml:space="preserve">            Admin dashboard :</w:t>
      </w:r>
    </w:p>
    <w:p w14:paraId="1E0B3C95" w14:textId="725B99B2" w:rsidR="000D3A89" w:rsidRDefault="000D3A89" w:rsidP="000D3A89">
      <w:pPr>
        <w:spacing w:before="180" w:after="60" w:line="360" w:lineRule="auto"/>
        <w:ind w:leftChars="0" w:left="-2" w:firstLineChars="0" w:firstLine="0"/>
        <w:jc w:val="left"/>
        <w:rPr>
          <w:lang w:val="fr"/>
        </w:rPr>
      </w:pPr>
      <w:r>
        <w:rPr>
          <w:lang w:val="fr"/>
        </w:rPr>
        <w:t xml:space="preserve">       </w:t>
      </w:r>
      <w:r>
        <w:rPr>
          <w:lang w:val="fr"/>
        </w:rPr>
        <w:tab/>
        <w:t xml:space="preserve">  L’admin peut gérer tous les utilisateurs (ajout ,suppression) </w:t>
      </w:r>
    </w:p>
    <w:p w14:paraId="3F242385" w14:textId="268F4D7C" w:rsidR="000D3A89" w:rsidRPr="000D3A89" w:rsidRDefault="000468A8" w:rsidP="000D3A89">
      <w:pPr>
        <w:spacing w:before="180" w:after="60" w:line="360" w:lineRule="auto"/>
        <w:ind w:leftChars="0" w:left="-2" w:firstLineChars="0" w:firstLine="0"/>
        <w:jc w:val="left"/>
        <w:rPr>
          <w:lang w:val="fr"/>
        </w:rPr>
      </w:pPr>
      <w:r>
        <w:rPr>
          <w:noProof/>
        </w:rPr>
        <w:lastRenderedPageBreak/>
        <w:drawing>
          <wp:inline distT="0" distB="0" distL="0" distR="0" wp14:anchorId="4973733E" wp14:editId="69D75F02">
            <wp:extent cx="5760720" cy="3210560"/>
            <wp:effectExtent l="0" t="0" r="0" b="889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10560"/>
                    </a:xfrm>
                    <a:prstGeom prst="rect">
                      <a:avLst/>
                    </a:prstGeom>
                    <a:noFill/>
                    <a:ln>
                      <a:noFill/>
                    </a:ln>
                  </pic:spPr>
                </pic:pic>
              </a:graphicData>
            </a:graphic>
          </wp:inline>
        </w:drawing>
      </w:r>
    </w:p>
    <w:p w14:paraId="5FC40618" w14:textId="6CE8B0AC" w:rsidR="000468A8" w:rsidRDefault="000468A8" w:rsidP="000468A8">
      <w:pPr>
        <w:pStyle w:val="Paragraphedeliste"/>
        <w:spacing w:before="180" w:after="60" w:line="360" w:lineRule="auto"/>
        <w:ind w:leftChars="0" w:left="358" w:firstLineChars="0" w:firstLine="0"/>
        <w:jc w:val="left"/>
        <w:rPr>
          <w:lang w:val="fr"/>
        </w:rPr>
      </w:pPr>
      <w:r>
        <w:rPr>
          <w:lang w:val="fr"/>
        </w:rPr>
        <w:tab/>
        <w:t xml:space="preserve">L’admin peut envoyer des fichiers à un user en choisissant s’il veut crypter le fichier au non </w:t>
      </w:r>
    </w:p>
    <w:p w14:paraId="35CEB09E" w14:textId="2EC900AC" w:rsidR="000468A8" w:rsidRDefault="000468A8" w:rsidP="000468A8">
      <w:pPr>
        <w:pStyle w:val="Paragraphedeliste"/>
        <w:spacing w:before="180" w:after="60" w:line="360" w:lineRule="auto"/>
        <w:ind w:leftChars="0" w:left="358" w:firstLineChars="0" w:firstLine="0"/>
        <w:jc w:val="left"/>
        <w:rPr>
          <w:lang w:val="fr"/>
        </w:rPr>
      </w:pPr>
      <w:r>
        <w:rPr>
          <w:noProof/>
        </w:rPr>
        <w:drawing>
          <wp:inline distT="0" distB="0" distL="0" distR="0" wp14:anchorId="554CBFE7" wp14:editId="040401E2">
            <wp:extent cx="5760720" cy="2565400"/>
            <wp:effectExtent l="0" t="0" r="0" b="63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565400"/>
                    </a:xfrm>
                    <a:prstGeom prst="rect">
                      <a:avLst/>
                    </a:prstGeom>
                    <a:noFill/>
                    <a:ln>
                      <a:noFill/>
                    </a:ln>
                  </pic:spPr>
                </pic:pic>
              </a:graphicData>
            </a:graphic>
          </wp:inline>
        </w:drawing>
      </w:r>
    </w:p>
    <w:p w14:paraId="409208A2" w14:textId="77777777" w:rsidR="000468A8" w:rsidRDefault="000468A8" w:rsidP="000468A8">
      <w:pPr>
        <w:pStyle w:val="Paragraphedeliste"/>
        <w:spacing w:before="180" w:after="60" w:line="360" w:lineRule="auto"/>
        <w:ind w:leftChars="0" w:left="358" w:firstLineChars="0" w:firstLine="0"/>
        <w:jc w:val="left"/>
        <w:rPr>
          <w:lang w:val="fr"/>
        </w:rPr>
      </w:pPr>
    </w:p>
    <w:p w14:paraId="76FC8890" w14:textId="1074AF6C" w:rsidR="000468A8" w:rsidRDefault="000468A8" w:rsidP="000468A8">
      <w:pPr>
        <w:pStyle w:val="Paragraphedeliste"/>
        <w:spacing w:before="180" w:after="60" w:line="360" w:lineRule="auto"/>
        <w:ind w:leftChars="0" w:left="358" w:firstLineChars="0" w:firstLine="0"/>
        <w:jc w:val="left"/>
        <w:rPr>
          <w:lang w:val="fr"/>
        </w:rPr>
      </w:pPr>
      <w:r>
        <w:rPr>
          <w:lang w:val="fr"/>
        </w:rPr>
        <w:t xml:space="preserve">      Partie Utilisateur : </w:t>
      </w:r>
    </w:p>
    <w:p w14:paraId="6A0EDF41" w14:textId="28A717FF" w:rsidR="00ED126B" w:rsidRDefault="000468A8" w:rsidP="000468A8">
      <w:pPr>
        <w:pStyle w:val="Paragraphedeliste"/>
        <w:spacing w:before="180" w:after="60" w:line="360" w:lineRule="auto"/>
        <w:ind w:leftChars="0" w:left="358" w:firstLineChars="0" w:firstLine="0"/>
        <w:jc w:val="left"/>
        <w:rPr>
          <w:lang w:val="fr"/>
        </w:rPr>
      </w:pPr>
      <w:r>
        <w:rPr>
          <w:lang w:val="fr"/>
        </w:rPr>
        <w:tab/>
        <w:t xml:space="preserve">    L’utilisateur peut voir tous les fichiers qu’ils possede , il peut ajouter, supprimer et telecharger un fichier :</w:t>
      </w:r>
    </w:p>
    <w:p w14:paraId="677A71F6" w14:textId="46AD6706" w:rsidR="000468A8" w:rsidRDefault="00ED126B" w:rsidP="000468A8">
      <w:pPr>
        <w:pStyle w:val="Paragraphedeliste"/>
        <w:spacing w:before="180" w:after="60" w:line="360" w:lineRule="auto"/>
        <w:ind w:leftChars="0" w:left="358" w:firstLineChars="0" w:firstLine="0"/>
        <w:jc w:val="left"/>
        <w:rPr>
          <w:lang w:val="fr"/>
        </w:rPr>
      </w:pPr>
      <w:r>
        <w:rPr>
          <w:noProof/>
        </w:rPr>
        <w:lastRenderedPageBreak/>
        <w:drawing>
          <wp:inline distT="0" distB="0" distL="0" distR="0" wp14:anchorId="4FBDF77B" wp14:editId="7FBD6EBE">
            <wp:extent cx="5760720" cy="288480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84805"/>
                    </a:xfrm>
                    <a:prstGeom prst="rect">
                      <a:avLst/>
                    </a:prstGeom>
                    <a:noFill/>
                    <a:ln>
                      <a:noFill/>
                    </a:ln>
                  </pic:spPr>
                </pic:pic>
              </a:graphicData>
            </a:graphic>
          </wp:inline>
        </w:drawing>
      </w:r>
      <w:r w:rsidR="000468A8">
        <w:rPr>
          <w:lang w:val="fr"/>
        </w:rPr>
        <w:t xml:space="preserve"> </w:t>
      </w:r>
    </w:p>
    <w:p w14:paraId="7DABA1DB" w14:textId="06426CF5" w:rsidR="00ED126B" w:rsidRDefault="00ED126B" w:rsidP="00ED126B">
      <w:pPr>
        <w:pStyle w:val="Paragraphedeliste"/>
        <w:spacing w:before="180" w:after="60" w:line="360" w:lineRule="auto"/>
        <w:ind w:leftChars="0" w:firstLineChars="0" w:firstLine="0"/>
        <w:jc w:val="left"/>
        <w:rPr>
          <w:lang w:val="fr"/>
        </w:rPr>
      </w:pPr>
      <w:r>
        <w:rPr>
          <w:lang w:val="fr"/>
        </w:rPr>
        <w:t xml:space="preserve">      il est à noter qu’au cours de téléchargement si un fichier est crypté (détecté par un attribut isEncrypted dans le modèle du fichier) on le décrypte avant le téléchargement</w:t>
      </w:r>
    </w:p>
    <w:p w14:paraId="3D5A9D44" w14:textId="26211157" w:rsidR="00ED126B" w:rsidRDefault="00ED126B" w:rsidP="00ED126B">
      <w:pPr>
        <w:pStyle w:val="Paragraphedeliste"/>
        <w:spacing w:before="180" w:after="60" w:line="360" w:lineRule="auto"/>
        <w:ind w:leftChars="0" w:firstLineChars="0" w:firstLine="0"/>
        <w:jc w:val="left"/>
        <w:rPr>
          <w:lang w:val="fr"/>
        </w:rPr>
      </w:pPr>
      <w:r>
        <w:rPr>
          <w:noProof/>
        </w:rPr>
        <w:drawing>
          <wp:inline distT="0" distB="0" distL="0" distR="0" wp14:anchorId="15EA3BBB" wp14:editId="1BDFAF8D">
            <wp:extent cx="5760720" cy="175387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753870"/>
                    </a:xfrm>
                    <a:prstGeom prst="rect">
                      <a:avLst/>
                    </a:prstGeom>
                    <a:noFill/>
                    <a:ln>
                      <a:noFill/>
                    </a:ln>
                  </pic:spPr>
                </pic:pic>
              </a:graphicData>
            </a:graphic>
          </wp:inline>
        </w:drawing>
      </w:r>
    </w:p>
    <w:p w14:paraId="151219F1" w14:textId="4F65B396" w:rsidR="00F4484F" w:rsidRDefault="00F4484F" w:rsidP="00D703F3">
      <w:pPr>
        <w:pStyle w:val="Paragraphedeliste"/>
        <w:numPr>
          <w:ilvl w:val="0"/>
          <w:numId w:val="16"/>
        </w:numPr>
        <w:spacing w:before="180" w:after="60" w:line="360" w:lineRule="auto"/>
        <w:ind w:leftChars="0" w:firstLineChars="0"/>
        <w:jc w:val="left"/>
        <w:rPr>
          <w:lang w:val="fr"/>
        </w:rPr>
      </w:pPr>
      <w:r w:rsidRPr="000D3A89">
        <w:rPr>
          <w:lang w:val="fr"/>
        </w:rPr>
        <w:t xml:space="preserve">La partie authentification est gérée par Keycloak qui permet non seulement d’authentifier </w:t>
      </w:r>
      <w:r w:rsidR="001C2E53" w:rsidRPr="000D3A89">
        <w:rPr>
          <w:lang w:val="fr"/>
        </w:rPr>
        <w:t>les utilisateurs</w:t>
      </w:r>
      <w:r w:rsidRPr="000D3A89">
        <w:rPr>
          <w:lang w:val="fr"/>
        </w:rPr>
        <w:t xml:space="preserve"> mais aussi d’assigner des rôles à chacun ce qui sécurise notre application.</w:t>
      </w:r>
      <w:bookmarkEnd w:id="137"/>
      <w:bookmarkEnd w:id="138"/>
    </w:p>
    <w:p w14:paraId="0BA76347" w14:textId="0861EF77" w:rsidR="00890B46" w:rsidRPr="000D3A89" w:rsidRDefault="00890B46" w:rsidP="00890B46">
      <w:pPr>
        <w:pStyle w:val="Paragraphedeliste"/>
        <w:spacing w:before="180" w:after="60" w:line="360" w:lineRule="auto"/>
        <w:ind w:leftChars="0" w:left="358" w:firstLineChars="0" w:firstLine="0"/>
        <w:jc w:val="left"/>
        <w:rPr>
          <w:lang w:val="fr"/>
        </w:rPr>
      </w:pPr>
      <w:r>
        <w:rPr>
          <w:noProof/>
        </w:rPr>
        <w:drawing>
          <wp:inline distT="0" distB="0" distL="0" distR="0" wp14:anchorId="14799D49" wp14:editId="1E7ABE21">
            <wp:extent cx="5760720" cy="2837815"/>
            <wp:effectExtent l="0" t="0" r="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37815"/>
                    </a:xfrm>
                    <a:prstGeom prst="rect">
                      <a:avLst/>
                    </a:prstGeom>
                    <a:noFill/>
                    <a:ln>
                      <a:noFill/>
                    </a:ln>
                  </pic:spPr>
                </pic:pic>
              </a:graphicData>
            </a:graphic>
          </wp:inline>
        </w:drawing>
      </w:r>
    </w:p>
    <w:p w14:paraId="4A1CB003" w14:textId="3E29B87C" w:rsidR="008E3A6C" w:rsidRDefault="003F5359" w:rsidP="00982E00">
      <w:pPr>
        <w:spacing w:before="180" w:after="60" w:line="360" w:lineRule="auto"/>
        <w:ind w:left="-2" w:firstLineChars="0" w:firstLine="0"/>
        <w:jc w:val="left"/>
        <w:rPr>
          <w:lang w:val="fr"/>
        </w:rPr>
      </w:pPr>
      <w:bookmarkStart w:id="139" w:name="_Toc113375119"/>
      <w:bookmarkStart w:id="140" w:name="_Toc113375419"/>
      <w:r>
        <w:rPr>
          <w:lang w:val="fr"/>
        </w:rPr>
        <w:lastRenderedPageBreak/>
        <w:t xml:space="preserve">-   </w:t>
      </w:r>
      <w:r w:rsidR="00627270">
        <w:rPr>
          <w:lang w:val="fr"/>
        </w:rPr>
        <w:t xml:space="preserve">L’authentification à la plateforme se fait avec Oauth 2.0 grâce à un refresh token qui génère </w:t>
      </w:r>
      <w:r>
        <w:rPr>
          <w:lang w:val="fr"/>
        </w:rPr>
        <w:t xml:space="preserve">            </w:t>
      </w:r>
      <w:r w:rsidR="00627270">
        <w:rPr>
          <w:lang w:val="fr"/>
        </w:rPr>
        <w:t xml:space="preserve"> </w:t>
      </w:r>
      <w:r>
        <w:rPr>
          <w:lang w:val="fr"/>
        </w:rPr>
        <w:t xml:space="preserve">     un </w:t>
      </w:r>
      <w:r w:rsidR="00627270">
        <w:rPr>
          <w:lang w:val="fr"/>
        </w:rPr>
        <w:t>nouvel access token à chaque expiration</w:t>
      </w:r>
      <w:r w:rsidR="00FA3E2E">
        <w:rPr>
          <w:lang w:val="fr"/>
        </w:rPr>
        <w:t xml:space="preserve"> de ce dernier</w:t>
      </w:r>
      <w:r w:rsidR="00627270">
        <w:rPr>
          <w:lang w:val="fr"/>
        </w:rPr>
        <w:t>.</w:t>
      </w:r>
      <w:bookmarkEnd w:id="139"/>
      <w:bookmarkEnd w:id="140"/>
    </w:p>
    <w:p w14:paraId="71C945C6" w14:textId="3A1D66E0" w:rsidR="00920022" w:rsidRDefault="00920022" w:rsidP="00920022">
      <w:pPr>
        <w:spacing w:before="180" w:after="60" w:line="360" w:lineRule="auto"/>
        <w:ind w:left="0" w:hanging="2"/>
        <w:jc w:val="left"/>
        <w:rPr>
          <w:b/>
          <w:lang w:val="fr"/>
        </w:rPr>
      </w:pPr>
      <w:bookmarkStart w:id="141" w:name="_Toc113375120"/>
      <w:bookmarkStart w:id="142" w:name="_Toc113375420"/>
      <w:r>
        <w:rPr>
          <w:b/>
          <w:lang w:val="fr"/>
        </w:rPr>
        <w:t>4.3 Intégration de Keycloak</w:t>
      </w:r>
      <w:bookmarkEnd w:id="141"/>
      <w:bookmarkEnd w:id="142"/>
    </w:p>
    <w:p w14:paraId="671B0E9C" w14:textId="066DB076" w:rsidR="00920022" w:rsidRDefault="00920022" w:rsidP="00920022">
      <w:pPr>
        <w:spacing w:before="180" w:after="60" w:line="360" w:lineRule="auto"/>
        <w:ind w:left="0" w:hanging="2"/>
        <w:jc w:val="left"/>
        <w:rPr>
          <w:b/>
          <w:lang w:val="fr"/>
        </w:rPr>
      </w:pPr>
      <w:r>
        <w:rPr>
          <w:b/>
          <w:lang w:val="fr"/>
        </w:rPr>
        <w:t xml:space="preserve">  </w:t>
      </w:r>
      <w:bookmarkStart w:id="143" w:name="_Toc113375121"/>
      <w:bookmarkStart w:id="144" w:name="_Toc113375421"/>
      <w:r>
        <w:rPr>
          <w:b/>
          <w:lang w:val="fr"/>
        </w:rPr>
        <w:t>4.3.1 Introduction</w:t>
      </w:r>
      <w:bookmarkEnd w:id="143"/>
      <w:bookmarkEnd w:id="144"/>
    </w:p>
    <w:p w14:paraId="6D745641" w14:textId="60840A61" w:rsidR="00920022" w:rsidRDefault="00920022" w:rsidP="00920022">
      <w:pPr>
        <w:spacing w:before="180" w:after="60" w:line="360" w:lineRule="auto"/>
        <w:ind w:left="0" w:hanging="2"/>
        <w:jc w:val="left"/>
        <w:rPr>
          <w:b/>
          <w:lang w:val="fr"/>
        </w:rPr>
      </w:pPr>
      <w:r>
        <w:rPr>
          <w:b/>
          <w:lang w:val="fr"/>
        </w:rPr>
        <w:t xml:space="preserve">          </w:t>
      </w:r>
      <w:r>
        <w:rPr>
          <w:b/>
          <w:lang w:val="fr"/>
        </w:rPr>
        <w:tab/>
      </w:r>
      <w:bookmarkStart w:id="145" w:name="_Toc113375122"/>
      <w:bookmarkStart w:id="146" w:name="_Toc113375422"/>
      <w:r>
        <w:rPr>
          <w:b/>
          <w:lang w:val="fr"/>
        </w:rPr>
        <w:t>Keycloak est un logiciel à code source ouvert permettant d’instaurer une méthode d’authentification unique à travers la gestion par identité et par accès. Initialement développé par les équipes Jboss, le projet est depuis mars 2018 sous la gérance de Red Hat qui l’utilise en amont de sa solution RH-SSO.</w:t>
      </w:r>
      <w:bookmarkEnd w:id="145"/>
      <w:bookmarkEnd w:id="146"/>
    </w:p>
    <w:p w14:paraId="73526E39" w14:textId="0F049566" w:rsidR="00FA009B" w:rsidRDefault="00FA009B" w:rsidP="00920022">
      <w:pPr>
        <w:spacing w:before="180" w:after="60" w:line="360" w:lineRule="auto"/>
        <w:ind w:left="0" w:hanging="2"/>
        <w:jc w:val="left"/>
        <w:rPr>
          <w:b/>
          <w:lang w:val="fr"/>
        </w:rPr>
      </w:pPr>
      <w:bookmarkStart w:id="147" w:name="_Toc113375123"/>
      <w:bookmarkStart w:id="148" w:name="_Toc113375423"/>
      <w:r>
        <w:rPr>
          <w:b/>
          <w:lang w:val="fr"/>
        </w:rPr>
        <w:t>Ci-dessous une vue de l’interface de Keycloak qui présente les users actuels :</w:t>
      </w:r>
      <w:bookmarkEnd w:id="147"/>
      <w:bookmarkEnd w:id="148"/>
    </w:p>
    <w:p w14:paraId="25D8DD01" w14:textId="59982435" w:rsidR="00982E00" w:rsidRDefault="00ED126B" w:rsidP="00817C0D">
      <w:pPr>
        <w:spacing w:before="180" w:after="60" w:line="360" w:lineRule="auto"/>
        <w:ind w:left="0" w:hanging="2"/>
        <w:jc w:val="center"/>
        <w:rPr>
          <w:b/>
          <w:lang w:val="fr"/>
        </w:rPr>
      </w:pPr>
      <w:r>
        <w:rPr>
          <w:noProof/>
        </w:rPr>
        <w:drawing>
          <wp:inline distT="0" distB="0" distL="0" distR="0" wp14:anchorId="29537B9D" wp14:editId="2FFB68DD">
            <wp:extent cx="5760720" cy="25031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503170"/>
                    </a:xfrm>
                    <a:prstGeom prst="rect">
                      <a:avLst/>
                    </a:prstGeom>
                    <a:noFill/>
                    <a:ln>
                      <a:noFill/>
                    </a:ln>
                  </pic:spPr>
                </pic:pic>
              </a:graphicData>
            </a:graphic>
          </wp:inline>
        </w:drawing>
      </w:r>
    </w:p>
    <w:p w14:paraId="48F88F30" w14:textId="77777777" w:rsidR="00982E00" w:rsidRDefault="00982E00" w:rsidP="001D3CCC">
      <w:pPr>
        <w:spacing w:before="180" w:after="60" w:line="360" w:lineRule="auto"/>
        <w:ind w:left="0" w:hanging="2"/>
        <w:jc w:val="left"/>
        <w:rPr>
          <w:b/>
          <w:lang w:val="fr"/>
        </w:rPr>
      </w:pPr>
    </w:p>
    <w:p w14:paraId="6BBC38EF" w14:textId="32069907" w:rsidR="00982E00" w:rsidRDefault="00982E00" w:rsidP="00982E00">
      <w:pPr>
        <w:spacing w:before="180" w:after="60" w:line="360" w:lineRule="auto"/>
        <w:ind w:left="0" w:hanging="2"/>
        <w:jc w:val="left"/>
        <w:rPr>
          <w:b/>
          <w:lang w:val="fr"/>
        </w:rPr>
      </w:pPr>
      <w:r>
        <w:rPr>
          <w:b/>
          <w:lang w:val="fr"/>
        </w:rPr>
        <w:t xml:space="preserve">           </w:t>
      </w:r>
      <w:bookmarkStart w:id="149" w:name="_Toc113375125"/>
      <w:bookmarkStart w:id="150" w:name="_Toc113375425"/>
      <w:r>
        <w:rPr>
          <w:b/>
          <w:lang w:val="fr"/>
        </w:rPr>
        <w:t>4.3.2 Intégration de Keycloak avec Spring boot</w:t>
      </w:r>
      <w:bookmarkEnd w:id="149"/>
      <w:bookmarkEnd w:id="150"/>
      <w:r>
        <w:rPr>
          <w:b/>
          <w:lang w:val="fr"/>
        </w:rPr>
        <w:t xml:space="preserve"> </w:t>
      </w:r>
    </w:p>
    <w:p w14:paraId="60B07B8B" w14:textId="10EC45B2" w:rsidR="0050473E" w:rsidRDefault="005E4D08" w:rsidP="00817C0D">
      <w:pPr>
        <w:spacing w:before="180" w:after="60" w:line="360" w:lineRule="auto"/>
        <w:ind w:left="0" w:hanging="2"/>
        <w:jc w:val="center"/>
        <w:rPr>
          <w:b/>
          <w:lang w:val="fr"/>
        </w:rPr>
      </w:pPr>
      <w:bookmarkStart w:id="151" w:name="_Toc113375126"/>
      <w:bookmarkStart w:id="152" w:name="_Toc113375426"/>
      <w:r>
        <w:rPr>
          <w:noProof/>
        </w:rPr>
        <w:lastRenderedPageBreak/>
        <w:drawing>
          <wp:inline distT="0" distB="0" distL="0" distR="0" wp14:anchorId="0A690706" wp14:editId="3CEE33D0">
            <wp:extent cx="5760720" cy="328231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bookmarkEnd w:id="151"/>
    <w:bookmarkEnd w:id="152"/>
    <w:p w14:paraId="65CC9014" w14:textId="6D80680C" w:rsidR="001D3CCC" w:rsidRDefault="001D3CCC" w:rsidP="0050473E">
      <w:pPr>
        <w:spacing w:before="180" w:after="60" w:line="360" w:lineRule="auto"/>
        <w:ind w:left="0" w:hanging="2"/>
        <w:rPr>
          <w:b/>
          <w:lang w:val="fr"/>
        </w:rPr>
      </w:pPr>
    </w:p>
    <w:p w14:paraId="6F687104" w14:textId="467F5D4C" w:rsidR="001D3CCC" w:rsidRDefault="001D3CCC" w:rsidP="001D3CCC">
      <w:pPr>
        <w:spacing w:before="180" w:after="60" w:line="360" w:lineRule="auto"/>
        <w:ind w:left="0" w:hanging="2"/>
        <w:jc w:val="left"/>
        <w:rPr>
          <w:b/>
          <w:lang w:val="fr"/>
        </w:rPr>
      </w:pPr>
      <w:bookmarkStart w:id="153" w:name="_Toc113375127"/>
      <w:bookmarkStart w:id="154" w:name="_Toc113375427"/>
      <w:r>
        <w:rPr>
          <w:b/>
          <w:lang w:val="fr"/>
        </w:rPr>
        <w:t>Dans application.properties :</w:t>
      </w:r>
      <w:bookmarkEnd w:id="153"/>
      <w:bookmarkEnd w:id="154"/>
      <w:r w:rsidR="00823397">
        <w:rPr>
          <w:b/>
          <w:lang w:val="fr"/>
        </w:rPr>
        <w:t xml:space="preserve"> Une configuration nécessaire </w:t>
      </w:r>
    </w:p>
    <w:p w14:paraId="70304B78" w14:textId="4334FFA4" w:rsidR="00124270" w:rsidRDefault="005E4D08" w:rsidP="00817C0D">
      <w:pPr>
        <w:spacing w:before="180" w:after="60" w:line="360" w:lineRule="auto"/>
        <w:ind w:left="0" w:hanging="2"/>
        <w:jc w:val="center"/>
        <w:rPr>
          <w:b/>
          <w:lang w:val="fr"/>
        </w:rPr>
      </w:pPr>
      <w:r>
        <w:rPr>
          <w:noProof/>
        </w:rPr>
        <w:drawing>
          <wp:inline distT="0" distB="0" distL="0" distR="0" wp14:anchorId="6DD49820" wp14:editId="6B9160A1">
            <wp:extent cx="5457825" cy="1514475"/>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7825" cy="1514475"/>
                    </a:xfrm>
                    <a:prstGeom prst="rect">
                      <a:avLst/>
                    </a:prstGeom>
                    <a:noFill/>
                    <a:ln>
                      <a:noFill/>
                    </a:ln>
                  </pic:spPr>
                </pic:pic>
              </a:graphicData>
            </a:graphic>
          </wp:inline>
        </w:drawing>
      </w:r>
    </w:p>
    <w:p w14:paraId="5B1F372C" w14:textId="77777777" w:rsidR="005E4D08" w:rsidRDefault="00124270" w:rsidP="001D3CCC">
      <w:pPr>
        <w:spacing w:before="180" w:after="60" w:line="360" w:lineRule="auto"/>
        <w:ind w:left="0" w:hanging="2"/>
        <w:jc w:val="left"/>
        <w:rPr>
          <w:b/>
          <w:lang w:val="fr"/>
        </w:rPr>
      </w:pPr>
      <w:bookmarkStart w:id="155" w:name="_Toc113375129"/>
      <w:bookmarkStart w:id="156" w:name="_Toc113375429"/>
      <w:r>
        <w:rPr>
          <w:b/>
          <w:lang w:val="fr"/>
        </w:rPr>
        <w:t xml:space="preserve">Dans </w:t>
      </w:r>
      <w:r w:rsidR="005E4D08">
        <w:rPr>
          <w:b/>
          <w:lang w:val="fr"/>
        </w:rPr>
        <w:t xml:space="preserve">une classe keycloakService on implémente les methodes add et delete user qui nous permet dajoutet et supprimer un utilisateur du keycloak . </w:t>
      </w:r>
    </w:p>
    <w:p w14:paraId="40D037AB" w14:textId="47DD7F14" w:rsidR="00124270" w:rsidRDefault="005E4D08" w:rsidP="001D3CCC">
      <w:pPr>
        <w:spacing w:before="180" w:after="60" w:line="360" w:lineRule="auto"/>
        <w:ind w:left="0" w:hanging="2"/>
        <w:jc w:val="left"/>
        <w:rPr>
          <w:b/>
          <w:lang w:val="fr"/>
        </w:rPr>
      </w:pPr>
      <w:r>
        <w:rPr>
          <w:b/>
          <w:lang w:val="fr"/>
        </w:rPr>
        <w:t>Ces methodes seront appelés dans ClientService :addClient et ClientService :deleteClient pour assurer une synchronisation entre la base dedonné</w:t>
      </w:r>
      <w:r w:rsidR="00573A93">
        <w:rPr>
          <w:b/>
          <w:lang w:val="fr"/>
        </w:rPr>
        <w:t>s Postgresql et la liste des users dans Keycloak</w:t>
      </w:r>
      <w:bookmarkEnd w:id="155"/>
      <w:bookmarkEnd w:id="156"/>
      <w:r w:rsidR="00573A93">
        <w:rPr>
          <w:b/>
          <w:lang w:val="fr"/>
        </w:rPr>
        <w:t> :</w:t>
      </w:r>
    </w:p>
    <w:p w14:paraId="7E878B0F" w14:textId="23BBF610" w:rsidR="001D3CCC" w:rsidRDefault="00573A93" w:rsidP="00817C0D">
      <w:pPr>
        <w:spacing w:before="180" w:after="60" w:line="360" w:lineRule="auto"/>
        <w:ind w:left="0" w:hanging="2"/>
        <w:jc w:val="center"/>
        <w:rPr>
          <w:b/>
          <w:lang w:val="fr"/>
        </w:rPr>
      </w:pPr>
      <w:r>
        <w:rPr>
          <w:noProof/>
        </w:rPr>
        <w:lastRenderedPageBreak/>
        <w:drawing>
          <wp:inline distT="0" distB="0" distL="0" distR="0" wp14:anchorId="25811898" wp14:editId="163B2BE2">
            <wp:extent cx="5760720" cy="4356100"/>
            <wp:effectExtent l="0" t="0" r="0" b="63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356100"/>
                    </a:xfrm>
                    <a:prstGeom prst="rect">
                      <a:avLst/>
                    </a:prstGeom>
                    <a:noFill/>
                    <a:ln>
                      <a:noFill/>
                    </a:ln>
                  </pic:spPr>
                </pic:pic>
              </a:graphicData>
            </a:graphic>
          </wp:inline>
        </w:drawing>
      </w:r>
    </w:p>
    <w:p w14:paraId="36850EC5" w14:textId="5176396E" w:rsidR="001D3CCC" w:rsidRDefault="001D3CCC" w:rsidP="001D3CCC">
      <w:pPr>
        <w:spacing w:before="180" w:after="60" w:line="360" w:lineRule="auto"/>
        <w:ind w:left="0" w:hanging="2"/>
        <w:jc w:val="left"/>
        <w:rPr>
          <w:b/>
          <w:lang w:val="fr"/>
        </w:rPr>
      </w:pPr>
      <w:r>
        <w:rPr>
          <w:b/>
          <w:lang w:val="fr"/>
        </w:rPr>
        <w:t xml:space="preserve">  </w:t>
      </w:r>
      <w:bookmarkStart w:id="157" w:name="_Toc113375131"/>
      <w:bookmarkStart w:id="158" w:name="_Toc113375431"/>
      <w:r>
        <w:rPr>
          <w:b/>
          <w:lang w:val="fr"/>
        </w:rPr>
        <w:t>4.3.</w:t>
      </w:r>
      <w:r w:rsidR="007B353E">
        <w:rPr>
          <w:b/>
          <w:lang w:val="fr"/>
        </w:rPr>
        <w:t>3</w:t>
      </w:r>
      <w:r>
        <w:rPr>
          <w:b/>
          <w:lang w:val="fr"/>
        </w:rPr>
        <w:t xml:space="preserve"> Intégration de Keycloak avec Angular</w:t>
      </w:r>
      <w:bookmarkEnd w:id="157"/>
      <w:bookmarkEnd w:id="158"/>
    </w:p>
    <w:p w14:paraId="109923D7" w14:textId="1F2B8AA0" w:rsidR="00124270" w:rsidRDefault="00573A93" w:rsidP="00124270">
      <w:pPr>
        <w:spacing w:before="180" w:after="60" w:line="360" w:lineRule="auto"/>
        <w:ind w:left="0" w:hanging="2"/>
        <w:jc w:val="left"/>
        <w:rPr>
          <w:b/>
          <w:lang w:val="fr"/>
        </w:rPr>
      </w:pPr>
      <w:bookmarkStart w:id="159" w:name="_Toc113375132"/>
      <w:bookmarkStart w:id="160" w:name="_Toc113375432"/>
      <w:r>
        <w:rPr>
          <w:b/>
          <w:lang w:val="fr"/>
        </w:rPr>
        <w:t xml:space="preserve">Initialisation </w:t>
      </w:r>
      <w:r w:rsidR="00124270">
        <w:rPr>
          <w:b/>
          <w:lang w:val="fr"/>
        </w:rPr>
        <w:t> :</w:t>
      </w:r>
      <w:bookmarkEnd w:id="159"/>
      <w:bookmarkEnd w:id="160"/>
    </w:p>
    <w:p w14:paraId="551872B5" w14:textId="2E52512C" w:rsidR="00FA009B" w:rsidRDefault="00573A93" w:rsidP="00817C0D">
      <w:pPr>
        <w:spacing w:before="180" w:after="60" w:line="360" w:lineRule="auto"/>
        <w:ind w:left="0" w:hanging="2"/>
        <w:jc w:val="center"/>
        <w:rPr>
          <w:b/>
          <w:lang w:val="fr"/>
        </w:rPr>
      </w:pPr>
      <w:r>
        <w:rPr>
          <w:noProof/>
        </w:rPr>
        <w:drawing>
          <wp:inline distT="0" distB="0" distL="0" distR="0" wp14:anchorId="78639D0E" wp14:editId="5EFE0412">
            <wp:extent cx="5760720" cy="204089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040890"/>
                    </a:xfrm>
                    <a:prstGeom prst="rect">
                      <a:avLst/>
                    </a:prstGeom>
                    <a:noFill/>
                    <a:ln>
                      <a:noFill/>
                    </a:ln>
                  </pic:spPr>
                </pic:pic>
              </a:graphicData>
            </a:graphic>
          </wp:inline>
        </w:drawing>
      </w:r>
    </w:p>
    <w:p w14:paraId="0F725DBC" w14:textId="22EF057F" w:rsidR="00124270" w:rsidRDefault="00573A93" w:rsidP="00124270">
      <w:pPr>
        <w:spacing w:before="180" w:after="60" w:line="360" w:lineRule="auto"/>
        <w:ind w:left="0" w:hanging="2"/>
        <w:jc w:val="left"/>
        <w:rPr>
          <w:b/>
          <w:lang w:val="fr"/>
        </w:rPr>
      </w:pPr>
      <w:r>
        <w:rPr>
          <w:b/>
          <w:lang w:val="fr"/>
        </w:rPr>
        <w:t xml:space="preserve">Implémentation du guard : </w:t>
      </w:r>
    </w:p>
    <w:p w14:paraId="46B28E30" w14:textId="12AF8D48" w:rsidR="00312935" w:rsidRDefault="00312935" w:rsidP="00124270">
      <w:pPr>
        <w:spacing w:before="180" w:after="60" w:line="360" w:lineRule="auto"/>
        <w:ind w:left="0" w:hanging="2"/>
        <w:jc w:val="left"/>
        <w:rPr>
          <w:b/>
          <w:lang w:val="fr"/>
        </w:rPr>
      </w:pPr>
      <w:r>
        <w:rPr>
          <w:b/>
          <w:lang w:val="fr"/>
        </w:rPr>
        <w:lastRenderedPageBreak/>
        <w:tab/>
      </w:r>
      <w:r>
        <w:rPr>
          <w:noProof/>
        </w:rPr>
        <w:drawing>
          <wp:inline distT="0" distB="0" distL="0" distR="0" wp14:anchorId="5004EB63" wp14:editId="4A30DB4A">
            <wp:extent cx="5760720" cy="5769610"/>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769610"/>
                    </a:xfrm>
                    <a:prstGeom prst="rect">
                      <a:avLst/>
                    </a:prstGeom>
                    <a:noFill/>
                    <a:ln>
                      <a:noFill/>
                    </a:ln>
                  </pic:spPr>
                </pic:pic>
              </a:graphicData>
            </a:graphic>
          </wp:inline>
        </w:drawing>
      </w:r>
    </w:p>
    <w:p w14:paraId="24BC0F30" w14:textId="4F598AD0" w:rsidR="00124270" w:rsidRDefault="00124270" w:rsidP="00817C0D">
      <w:pPr>
        <w:spacing w:before="180" w:after="60" w:line="360" w:lineRule="auto"/>
        <w:ind w:left="0" w:hanging="2"/>
        <w:jc w:val="center"/>
        <w:rPr>
          <w:b/>
          <w:lang w:val="fr"/>
        </w:rPr>
      </w:pPr>
    </w:p>
    <w:p w14:paraId="7A630CAE" w14:textId="02B59146" w:rsidR="00124270" w:rsidRDefault="00312935" w:rsidP="00312935">
      <w:pPr>
        <w:spacing w:before="180" w:after="60" w:line="360" w:lineRule="auto"/>
        <w:ind w:left="0" w:hanging="2"/>
        <w:jc w:val="left"/>
        <w:rPr>
          <w:b/>
          <w:lang w:val="fr"/>
        </w:rPr>
      </w:pPr>
      <w:r>
        <w:rPr>
          <w:b/>
          <w:lang w:val="fr"/>
        </w:rPr>
        <w:t>Dans app.module.ts</w:t>
      </w:r>
    </w:p>
    <w:p w14:paraId="0A92CFE6" w14:textId="46C32E66" w:rsidR="00312935" w:rsidRDefault="00312935" w:rsidP="00312935">
      <w:pPr>
        <w:spacing w:before="180" w:after="60" w:line="360" w:lineRule="auto"/>
        <w:ind w:left="0" w:hanging="2"/>
        <w:jc w:val="left"/>
        <w:rPr>
          <w:b/>
          <w:lang w:val="fr"/>
        </w:rPr>
      </w:pPr>
      <w:r>
        <w:rPr>
          <w:noProof/>
        </w:rPr>
        <w:lastRenderedPageBreak/>
        <w:drawing>
          <wp:inline distT="0" distB="0" distL="0" distR="0" wp14:anchorId="23AD9A5A" wp14:editId="651F55DA">
            <wp:extent cx="5760720" cy="423672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236720"/>
                    </a:xfrm>
                    <a:prstGeom prst="rect">
                      <a:avLst/>
                    </a:prstGeom>
                    <a:noFill/>
                    <a:ln>
                      <a:noFill/>
                    </a:ln>
                  </pic:spPr>
                </pic:pic>
              </a:graphicData>
            </a:graphic>
          </wp:inline>
        </w:drawing>
      </w:r>
    </w:p>
    <w:p w14:paraId="7158610C" w14:textId="199138B7" w:rsidR="00920022" w:rsidRDefault="00312935" w:rsidP="00312935">
      <w:pPr>
        <w:spacing w:before="180" w:after="60" w:line="360" w:lineRule="auto"/>
        <w:ind w:left="0" w:hanging="2"/>
        <w:jc w:val="left"/>
        <w:rPr>
          <w:b/>
          <w:lang w:val="fr"/>
        </w:rPr>
      </w:pPr>
      <w:r>
        <w:rPr>
          <w:b/>
          <w:lang w:val="fr"/>
        </w:rPr>
        <w:t xml:space="preserve">Gestion du logout : </w:t>
      </w:r>
    </w:p>
    <w:p w14:paraId="733980DF" w14:textId="26787C6E" w:rsidR="00312935" w:rsidRPr="00CD4F52" w:rsidRDefault="00312935" w:rsidP="00312935">
      <w:pPr>
        <w:spacing w:before="180" w:after="60" w:line="360" w:lineRule="auto"/>
        <w:ind w:left="0" w:hanging="2"/>
        <w:jc w:val="left"/>
        <w:rPr>
          <w:b/>
          <w:lang w:val="fr"/>
        </w:rPr>
      </w:pPr>
      <w:r>
        <w:rPr>
          <w:noProof/>
        </w:rPr>
        <w:drawing>
          <wp:inline distT="0" distB="0" distL="0" distR="0" wp14:anchorId="45AD6528" wp14:editId="058A5200">
            <wp:extent cx="5010150" cy="17811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0150" cy="1781175"/>
                    </a:xfrm>
                    <a:prstGeom prst="rect">
                      <a:avLst/>
                    </a:prstGeom>
                    <a:noFill/>
                    <a:ln>
                      <a:noFill/>
                    </a:ln>
                  </pic:spPr>
                </pic:pic>
              </a:graphicData>
            </a:graphic>
          </wp:inline>
        </w:drawing>
      </w:r>
    </w:p>
    <w:p w14:paraId="7AD0A945" w14:textId="2C3EF240" w:rsidR="00920022" w:rsidRDefault="00920022" w:rsidP="00920022">
      <w:pPr>
        <w:spacing w:before="180" w:after="60" w:line="360" w:lineRule="auto"/>
        <w:ind w:left="0" w:hanging="2"/>
        <w:jc w:val="left"/>
        <w:rPr>
          <w:b/>
          <w:lang w:val="fr"/>
        </w:rPr>
      </w:pPr>
      <w:bookmarkStart w:id="161" w:name="_Toc113375138"/>
      <w:bookmarkStart w:id="162" w:name="_Toc113375438"/>
      <w:r>
        <w:rPr>
          <w:b/>
          <w:lang w:val="fr"/>
        </w:rPr>
        <w:t>4.4</w:t>
      </w:r>
      <w:r w:rsidR="00FA009B">
        <w:rPr>
          <w:b/>
          <w:lang w:val="fr"/>
        </w:rPr>
        <w:t xml:space="preserve"> Intégration de minio</w:t>
      </w:r>
      <w:bookmarkEnd w:id="161"/>
      <w:bookmarkEnd w:id="162"/>
    </w:p>
    <w:p w14:paraId="520100CA" w14:textId="07C0DDDB" w:rsidR="00D15A0D" w:rsidRDefault="00D15A0D" w:rsidP="00D15A0D">
      <w:pPr>
        <w:spacing w:before="180" w:after="60" w:line="360" w:lineRule="auto"/>
        <w:ind w:left="0" w:hanging="2"/>
        <w:jc w:val="left"/>
        <w:rPr>
          <w:b/>
          <w:lang w:val="fr"/>
        </w:rPr>
      </w:pPr>
      <w:r>
        <w:rPr>
          <w:b/>
          <w:lang w:val="fr"/>
        </w:rPr>
        <w:t xml:space="preserve">  </w:t>
      </w:r>
      <w:bookmarkStart w:id="163" w:name="_Toc113375139"/>
      <w:bookmarkStart w:id="164" w:name="_Toc113375439"/>
      <w:r>
        <w:rPr>
          <w:b/>
          <w:lang w:val="fr"/>
        </w:rPr>
        <w:t>4.4.1 Introduction</w:t>
      </w:r>
      <w:bookmarkEnd w:id="163"/>
      <w:bookmarkEnd w:id="164"/>
    </w:p>
    <w:p w14:paraId="5297678C" w14:textId="13227A5E" w:rsidR="008E3A6C" w:rsidRDefault="00D15A0D" w:rsidP="00982E00">
      <w:pPr>
        <w:spacing w:before="180" w:after="60" w:line="360" w:lineRule="auto"/>
        <w:ind w:left="0" w:hanging="2"/>
        <w:jc w:val="left"/>
        <w:rPr>
          <w:b/>
          <w:lang w:val="fr"/>
        </w:rPr>
      </w:pPr>
      <w:r>
        <w:rPr>
          <w:b/>
          <w:lang w:val="fr"/>
        </w:rPr>
        <w:t xml:space="preserve">          </w:t>
      </w:r>
      <w:bookmarkStart w:id="165" w:name="_Toc113375140"/>
      <w:bookmarkStart w:id="166" w:name="_Toc113375440"/>
      <w:r>
        <w:rPr>
          <w:b/>
          <w:lang w:val="fr"/>
        </w:rPr>
        <w:t>Minio est un stockage d’objets hautes performances publié sous la licence publique générale GNU Affero v3.0. Il est compatible API avec le service de stockage en nuage Amazon S3.</w:t>
      </w:r>
      <w:bookmarkEnd w:id="165"/>
      <w:bookmarkEnd w:id="166"/>
    </w:p>
    <w:p w14:paraId="0C54E6C1" w14:textId="1D69CA7F" w:rsidR="00CC1249" w:rsidRDefault="007B353E" w:rsidP="00CC1249">
      <w:pPr>
        <w:spacing w:before="180" w:after="60" w:line="360" w:lineRule="auto"/>
        <w:ind w:left="0" w:hanging="2"/>
        <w:jc w:val="left"/>
        <w:rPr>
          <w:b/>
          <w:lang w:val="fr"/>
        </w:rPr>
      </w:pPr>
      <w:bookmarkStart w:id="167" w:name="_Toc113375141"/>
      <w:bookmarkStart w:id="168" w:name="_Toc113375441"/>
      <w:r>
        <w:rPr>
          <w:b/>
          <w:lang w:val="fr"/>
        </w:rPr>
        <w:lastRenderedPageBreak/>
        <w:t>Ci-dessous une vue de l’interface de minio qui présente le</w:t>
      </w:r>
      <w:r w:rsidR="00312935">
        <w:rPr>
          <w:b/>
          <w:lang w:val="fr"/>
        </w:rPr>
        <w:t xml:space="preserve"> bucket crypto utilisé dans l’application</w:t>
      </w:r>
      <w:bookmarkEnd w:id="167"/>
      <w:bookmarkEnd w:id="168"/>
      <w:r w:rsidR="00CC1249">
        <w:rPr>
          <w:b/>
          <w:lang w:val="fr"/>
        </w:rPr>
        <w:t>,</w:t>
      </w:r>
      <w:bookmarkStart w:id="169" w:name="_Toc113375143"/>
      <w:bookmarkStart w:id="170" w:name="_Toc113375443"/>
      <w:r w:rsidR="00CC1249" w:rsidRPr="00CC1249">
        <w:rPr>
          <w:b/>
          <w:lang w:val="fr"/>
        </w:rPr>
        <w:t xml:space="preserve"> </w:t>
      </w:r>
      <w:r w:rsidR="00CC1249">
        <w:rPr>
          <w:b/>
          <w:lang w:val="fr"/>
        </w:rPr>
        <w:t>Les fichiers sont stockés avec des uuid</w:t>
      </w:r>
      <w:bookmarkEnd w:id="169"/>
      <w:bookmarkEnd w:id="170"/>
      <w:r w:rsidR="00CC1249">
        <w:rPr>
          <w:b/>
          <w:lang w:val="fr"/>
        </w:rPr>
        <w:t xml:space="preserve"> comme montré ci-dessous.</w:t>
      </w:r>
    </w:p>
    <w:p w14:paraId="5A3E3FDB" w14:textId="30252E31" w:rsidR="007B353E" w:rsidRDefault="007B353E" w:rsidP="007B353E">
      <w:pPr>
        <w:spacing w:before="180" w:after="60" w:line="360" w:lineRule="auto"/>
        <w:ind w:left="0" w:hanging="2"/>
        <w:jc w:val="left"/>
        <w:rPr>
          <w:b/>
          <w:lang w:val="fr"/>
        </w:rPr>
      </w:pPr>
    </w:p>
    <w:p w14:paraId="210E473D" w14:textId="668FE90F" w:rsidR="008E3A6C" w:rsidRDefault="00CC1249" w:rsidP="00817C0D">
      <w:pPr>
        <w:spacing w:before="180" w:after="60" w:line="360" w:lineRule="auto"/>
        <w:ind w:left="0" w:hanging="2"/>
        <w:jc w:val="center"/>
        <w:rPr>
          <w:b/>
          <w:lang w:val="fr"/>
        </w:rPr>
      </w:pPr>
      <w:r>
        <w:rPr>
          <w:noProof/>
        </w:rPr>
        <w:drawing>
          <wp:inline distT="0" distB="0" distL="0" distR="0" wp14:anchorId="70D45178" wp14:editId="0BE50A21">
            <wp:extent cx="5760720" cy="249872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498725"/>
                    </a:xfrm>
                    <a:prstGeom prst="rect">
                      <a:avLst/>
                    </a:prstGeom>
                    <a:noFill/>
                    <a:ln>
                      <a:noFill/>
                    </a:ln>
                  </pic:spPr>
                </pic:pic>
              </a:graphicData>
            </a:graphic>
          </wp:inline>
        </w:drawing>
      </w:r>
    </w:p>
    <w:p w14:paraId="10CB9E5F" w14:textId="0FD6ADC4" w:rsidR="008E3A6C" w:rsidRDefault="00CC1249" w:rsidP="00CC1249">
      <w:pPr>
        <w:spacing w:before="180" w:after="60" w:line="360" w:lineRule="auto"/>
        <w:ind w:left="0" w:hanging="2"/>
        <w:jc w:val="left"/>
        <w:rPr>
          <w:b/>
          <w:noProof/>
          <w:lang w:val="fr"/>
        </w:rPr>
      </w:pPr>
      <w:r>
        <w:rPr>
          <w:b/>
          <w:noProof/>
          <w:lang w:val="fr"/>
        </w:rPr>
        <w:t>Ci-dessous est un fichier stocké dans minIO et on remarque qu’il est crypté :</w:t>
      </w:r>
    </w:p>
    <w:p w14:paraId="39D4EAA1" w14:textId="78E1FB0E" w:rsidR="00CC1249" w:rsidRDefault="00CC1249" w:rsidP="00CC1249">
      <w:pPr>
        <w:spacing w:before="180" w:after="60" w:line="360" w:lineRule="auto"/>
        <w:ind w:left="0" w:hanging="2"/>
        <w:jc w:val="left"/>
        <w:rPr>
          <w:b/>
          <w:lang w:val="fr"/>
        </w:rPr>
      </w:pPr>
      <w:r>
        <w:rPr>
          <w:noProof/>
        </w:rPr>
        <w:drawing>
          <wp:inline distT="0" distB="0" distL="0" distR="0" wp14:anchorId="09B3632A" wp14:editId="49F4EB1F">
            <wp:extent cx="5760720" cy="280797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807970"/>
                    </a:xfrm>
                    <a:prstGeom prst="rect">
                      <a:avLst/>
                    </a:prstGeom>
                    <a:noFill/>
                    <a:ln>
                      <a:noFill/>
                    </a:ln>
                  </pic:spPr>
                </pic:pic>
              </a:graphicData>
            </a:graphic>
          </wp:inline>
        </w:drawing>
      </w:r>
    </w:p>
    <w:p w14:paraId="1B1826D8" w14:textId="2936A40D" w:rsidR="00823397" w:rsidRDefault="007B353E" w:rsidP="00982E00">
      <w:pPr>
        <w:spacing w:before="180" w:after="60" w:line="360" w:lineRule="auto"/>
        <w:ind w:left="0" w:hanging="2"/>
        <w:jc w:val="left"/>
        <w:rPr>
          <w:b/>
          <w:lang w:val="fr"/>
        </w:rPr>
      </w:pPr>
      <w:r>
        <w:rPr>
          <w:b/>
          <w:lang w:val="fr"/>
        </w:rPr>
        <w:t xml:space="preserve">  </w:t>
      </w:r>
      <w:bookmarkStart w:id="171" w:name="_Toc113375145"/>
      <w:bookmarkStart w:id="172" w:name="_Toc113375445"/>
      <w:r w:rsidR="00CC1249">
        <w:rPr>
          <w:b/>
          <w:lang w:val="fr"/>
        </w:rPr>
        <w:t xml:space="preserve">Ci-dessous est le fichier original : </w:t>
      </w:r>
    </w:p>
    <w:p w14:paraId="30404E0E" w14:textId="0EFCFF0F" w:rsidR="00CC1249" w:rsidRDefault="00CC1249" w:rsidP="00982E00">
      <w:pPr>
        <w:spacing w:before="180" w:after="60" w:line="360" w:lineRule="auto"/>
        <w:ind w:left="0" w:hanging="2"/>
        <w:jc w:val="left"/>
        <w:rPr>
          <w:b/>
          <w:lang w:val="fr"/>
        </w:rPr>
      </w:pPr>
      <w:r>
        <w:rPr>
          <w:noProof/>
        </w:rPr>
        <w:lastRenderedPageBreak/>
        <w:drawing>
          <wp:inline distT="0" distB="0" distL="0" distR="0" wp14:anchorId="186F46ED" wp14:editId="51B5A7F6">
            <wp:extent cx="5760720" cy="294259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942590"/>
                    </a:xfrm>
                    <a:prstGeom prst="rect">
                      <a:avLst/>
                    </a:prstGeom>
                    <a:noFill/>
                    <a:ln>
                      <a:noFill/>
                    </a:ln>
                  </pic:spPr>
                </pic:pic>
              </a:graphicData>
            </a:graphic>
          </wp:inline>
        </w:drawing>
      </w:r>
    </w:p>
    <w:p w14:paraId="1948CAC0" w14:textId="6B00DC81" w:rsidR="007B353E" w:rsidRDefault="007B353E" w:rsidP="00982E00">
      <w:pPr>
        <w:spacing w:before="180" w:after="60" w:line="360" w:lineRule="auto"/>
        <w:ind w:left="0" w:hanging="2"/>
        <w:jc w:val="left"/>
        <w:rPr>
          <w:b/>
          <w:lang w:val="fr"/>
        </w:rPr>
      </w:pPr>
      <w:r>
        <w:rPr>
          <w:b/>
          <w:lang w:val="fr"/>
        </w:rPr>
        <w:t>4.4.2 Intégration de minio avec Spring boot</w:t>
      </w:r>
      <w:bookmarkEnd w:id="171"/>
      <w:bookmarkEnd w:id="172"/>
    </w:p>
    <w:p w14:paraId="708FD8AE" w14:textId="4523F81E" w:rsidR="0001698D" w:rsidRDefault="0001698D" w:rsidP="00982E00">
      <w:pPr>
        <w:spacing w:before="180" w:after="60" w:line="360" w:lineRule="auto"/>
        <w:ind w:left="0" w:hanging="2"/>
        <w:jc w:val="left"/>
        <w:rPr>
          <w:b/>
          <w:lang w:val="fr"/>
        </w:rPr>
      </w:pPr>
      <w:bookmarkStart w:id="173" w:name="_Toc113375146"/>
      <w:bookmarkStart w:id="174" w:name="_Toc113375446"/>
      <w:r>
        <w:rPr>
          <w:b/>
          <w:lang w:val="fr"/>
        </w:rPr>
        <w:t xml:space="preserve">Une classe </w:t>
      </w:r>
      <w:bookmarkEnd w:id="173"/>
      <w:bookmarkEnd w:id="174"/>
      <w:r w:rsidR="00CC1249">
        <w:rPr>
          <w:b/>
          <w:lang w:val="fr"/>
        </w:rPr>
        <w:t>configuration MinIOInitializer</w:t>
      </w:r>
      <w:r w:rsidR="008E4FEC">
        <w:rPr>
          <w:b/>
          <w:lang w:val="fr"/>
        </w:rPr>
        <w:t xml:space="preserve"> qui contient la configuration du client minio qui sera  chargé automatiquement lorsque l’application est démarrée :</w:t>
      </w:r>
    </w:p>
    <w:p w14:paraId="2D7F9CF1" w14:textId="0FF270AA" w:rsidR="0001698D" w:rsidRDefault="0001698D" w:rsidP="00817C0D">
      <w:pPr>
        <w:spacing w:before="180" w:after="60" w:line="360" w:lineRule="auto"/>
        <w:ind w:left="0" w:hanging="2"/>
        <w:jc w:val="center"/>
        <w:rPr>
          <w:b/>
          <w:lang w:val="fr"/>
        </w:rPr>
      </w:pPr>
    </w:p>
    <w:p w14:paraId="3B7F8835" w14:textId="3A207F04" w:rsidR="0001698D" w:rsidRDefault="008E4FEC" w:rsidP="00817C0D">
      <w:pPr>
        <w:spacing w:before="180" w:after="60" w:line="360" w:lineRule="auto"/>
        <w:ind w:left="0" w:hanging="2"/>
        <w:jc w:val="center"/>
        <w:rPr>
          <w:b/>
          <w:lang w:val="fr"/>
        </w:rPr>
      </w:pPr>
      <w:r>
        <w:rPr>
          <w:noProof/>
        </w:rPr>
        <w:lastRenderedPageBreak/>
        <w:drawing>
          <wp:inline distT="0" distB="0" distL="0" distR="0" wp14:anchorId="00A8DD13" wp14:editId="799B9DB0">
            <wp:extent cx="5760720" cy="449834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498340"/>
                    </a:xfrm>
                    <a:prstGeom prst="rect">
                      <a:avLst/>
                    </a:prstGeom>
                    <a:noFill/>
                    <a:ln>
                      <a:noFill/>
                    </a:ln>
                  </pic:spPr>
                </pic:pic>
              </a:graphicData>
            </a:graphic>
          </wp:inline>
        </w:drawing>
      </w:r>
    </w:p>
    <w:p w14:paraId="6E61BBE6" w14:textId="7B72A754" w:rsidR="00FA009B" w:rsidRDefault="00FA009B" w:rsidP="00FA009B">
      <w:pPr>
        <w:spacing w:before="180" w:after="60" w:line="360" w:lineRule="auto"/>
        <w:ind w:left="0" w:hanging="2"/>
        <w:jc w:val="left"/>
        <w:rPr>
          <w:b/>
          <w:lang w:val="fr"/>
        </w:rPr>
      </w:pPr>
      <w:bookmarkStart w:id="175" w:name="_Toc113375149"/>
      <w:bookmarkStart w:id="176" w:name="_Toc113375449"/>
      <w:r>
        <w:rPr>
          <w:b/>
          <w:lang w:val="fr"/>
        </w:rPr>
        <w:t xml:space="preserve">4.5 </w:t>
      </w:r>
      <w:r w:rsidRPr="00334FEC">
        <w:rPr>
          <w:b/>
          <w:lang w:val="fr"/>
        </w:rPr>
        <w:t>Fonctionnalités de l’API</w:t>
      </w:r>
      <w:r>
        <w:rPr>
          <w:b/>
          <w:lang w:val="fr"/>
        </w:rPr>
        <w:t xml:space="preserve"> backend</w:t>
      </w:r>
      <w:bookmarkEnd w:id="175"/>
      <w:bookmarkEnd w:id="176"/>
      <w:r>
        <w:rPr>
          <w:b/>
          <w:lang w:val="fr"/>
        </w:rPr>
        <w:t xml:space="preserve">  </w:t>
      </w:r>
    </w:p>
    <w:p w14:paraId="62180565" w14:textId="4A9830D1" w:rsidR="00FA49F1" w:rsidRPr="00FA49F1" w:rsidRDefault="00AB7983" w:rsidP="00FA49F1">
      <w:pPr>
        <w:spacing w:before="180" w:after="60" w:line="360" w:lineRule="auto"/>
        <w:ind w:left="0" w:hanging="2"/>
        <w:jc w:val="left"/>
        <w:rPr>
          <w:lang w:val="fr"/>
        </w:rPr>
      </w:pPr>
      <w:bookmarkStart w:id="177" w:name="_Toc113375150"/>
      <w:bookmarkStart w:id="178" w:name="_Toc113375450"/>
      <w:r>
        <w:rPr>
          <w:lang w:val="fr"/>
        </w:rPr>
        <w:t>Les</w:t>
      </w:r>
      <w:r w:rsidRPr="00334FEC">
        <w:rPr>
          <w:lang w:val="fr"/>
        </w:rPr>
        <w:t xml:space="preserve"> fonctionnalités nécessaires pour faire fonctionner</w:t>
      </w:r>
      <w:r>
        <w:rPr>
          <w:lang w:val="fr"/>
        </w:rPr>
        <w:t xml:space="preserve"> l’application</w:t>
      </w:r>
      <w:r w:rsidRPr="00334FEC">
        <w:rPr>
          <w:lang w:val="fr"/>
        </w:rPr>
        <w:t xml:space="preserve"> </w:t>
      </w:r>
      <w:bookmarkEnd w:id="177"/>
      <w:bookmarkEnd w:id="178"/>
    </w:p>
    <w:tbl>
      <w:tblPr>
        <w:tblStyle w:val="Grilledutableau"/>
        <w:tblW w:w="0" w:type="auto"/>
        <w:tblLook w:val="04A0" w:firstRow="1" w:lastRow="0" w:firstColumn="1" w:lastColumn="0" w:noHBand="0" w:noVBand="1"/>
      </w:tblPr>
      <w:tblGrid>
        <w:gridCol w:w="4369"/>
        <w:gridCol w:w="1094"/>
        <w:gridCol w:w="2329"/>
        <w:gridCol w:w="1270"/>
      </w:tblGrid>
      <w:tr w:rsidR="00E2474C" w14:paraId="1CCCA002" w14:textId="77777777" w:rsidTr="002C618D">
        <w:trPr>
          <w:trHeight w:val="618"/>
        </w:trPr>
        <w:tc>
          <w:tcPr>
            <w:tcW w:w="4369" w:type="dxa"/>
          </w:tcPr>
          <w:p w14:paraId="402D8D40" w14:textId="2EC5FAA9" w:rsidR="0035650E" w:rsidRDefault="006E2677" w:rsidP="00AB7983">
            <w:pPr>
              <w:spacing w:before="180" w:after="60" w:line="360" w:lineRule="auto"/>
              <w:ind w:leftChars="0" w:left="0" w:firstLineChars="0" w:firstLine="0"/>
              <w:jc w:val="left"/>
              <w:rPr>
                <w:b/>
              </w:rPr>
            </w:pPr>
            <w:bookmarkStart w:id="179" w:name="_Toc113375151"/>
            <w:bookmarkStart w:id="180" w:name="_Toc113375451"/>
            <w:r>
              <w:rPr>
                <w:b/>
              </w:rPr>
              <w:t>Endpoint</w:t>
            </w:r>
            <w:bookmarkEnd w:id="179"/>
            <w:bookmarkEnd w:id="180"/>
          </w:p>
        </w:tc>
        <w:tc>
          <w:tcPr>
            <w:tcW w:w="1094" w:type="dxa"/>
          </w:tcPr>
          <w:p w14:paraId="2E909C01" w14:textId="42AE04AF" w:rsidR="00627270" w:rsidRDefault="00240DE8" w:rsidP="00AB7983">
            <w:pPr>
              <w:spacing w:before="180" w:after="60" w:line="360" w:lineRule="auto"/>
              <w:ind w:leftChars="0" w:left="0" w:firstLineChars="0" w:firstLine="0"/>
              <w:jc w:val="left"/>
              <w:rPr>
                <w:b/>
              </w:rPr>
            </w:pPr>
            <w:bookmarkStart w:id="181" w:name="_Toc113375152"/>
            <w:bookmarkStart w:id="182" w:name="_Toc113375452"/>
            <w:r>
              <w:rPr>
                <w:b/>
              </w:rPr>
              <w:t>Method</w:t>
            </w:r>
            <w:bookmarkEnd w:id="181"/>
            <w:bookmarkEnd w:id="182"/>
          </w:p>
        </w:tc>
        <w:tc>
          <w:tcPr>
            <w:tcW w:w="2329" w:type="dxa"/>
          </w:tcPr>
          <w:p w14:paraId="7CBD9E56" w14:textId="6727AAEF" w:rsidR="00627270" w:rsidRDefault="00240DE8" w:rsidP="00AB7983">
            <w:pPr>
              <w:spacing w:before="180" w:after="60" w:line="360" w:lineRule="auto"/>
              <w:ind w:leftChars="0" w:left="0" w:firstLineChars="0" w:firstLine="0"/>
              <w:jc w:val="left"/>
              <w:rPr>
                <w:b/>
              </w:rPr>
            </w:pPr>
            <w:bookmarkStart w:id="183" w:name="_Toc113375153"/>
            <w:bookmarkStart w:id="184" w:name="_Toc113375453"/>
            <w:r>
              <w:rPr>
                <w:b/>
              </w:rPr>
              <w:t>Parameters</w:t>
            </w:r>
            <w:bookmarkEnd w:id="183"/>
            <w:bookmarkEnd w:id="184"/>
          </w:p>
        </w:tc>
        <w:tc>
          <w:tcPr>
            <w:tcW w:w="1270" w:type="dxa"/>
          </w:tcPr>
          <w:p w14:paraId="1170507E" w14:textId="4B959C37" w:rsidR="00627270" w:rsidRDefault="00240DE8" w:rsidP="00AB7983">
            <w:pPr>
              <w:spacing w:before="180" w:after="60" w:line="360" w:lineRule="auto"/>
              <w:ind w:leftChars="0" w:left="0" w:firstLineChars="0" w:firstLine="0"/>
              <w:jc w:val="left"/>
              <w:rPr>
                <w:b/>
              </w:rPr>
            </w:pPr>
            <w:bookmarkStart w:id="185" w:name="_Toc113375154"/>
            <w:bookmarkStart w:id="186" w:name="_Toc113375454"/>
            <w:r>
              <w:rPr>
                <w:b/>
              </w:rPr>
              <w:t>Description</w:t>
            </w:r>
            <w:bookmarkEnd w:id="185"/>
            <w:bookmarkEnd w:id="186"/>
          </w:p>
        </w:tc>
      </w:tr>
      <w:tr w:rsidR="00E2474C" w:rsidRPr="00425E9E" w14:paraId="03FEEF92" w14:textId="77777777" w:rsidTr="002C618D">
        <w:trPr>
          <w:trHeight w:val="1508"/>
        </w:trPr>
        <w:tc>
          <w:tcPr>
            <w:tcW w:w="4369" w:type="dxa"/>
          </w:tcPr>
          <w:p w14:paraId="712322F9" w14:textId="7714D080" w:rsidR="003A6768" w:rsidRDefault="003A6768" w:rsidP="003A6768">
            <w:pPr>
              <w:spacing w:before="180" w:after="60" w:line="360" w:lineRule="auto"/>
              <w:ind w:leftChars="0" w:left="0" w:firstLineChars="0" w:firstLine="0"/>
              <w:jc w:val="left"/>
              <w:rPr>
                <w:b/>
              </w:rPr>
            </w:pPr>
            <w:bookmarkStart w:id="187" w:name="_Toc113375155"/>
            <w:bookmarkStart w:id="188" w:name="_Toc113375455"/>
            <w:r>
              <w:rPr>
                <w:rFonts w:ascii="Segoe UI" w:hAnsi="Segoe UI" w:cs="Segoe UI"/>
                <w:color w:val="212121"/>
                <w:sz w:val="18"/>
                <w:szCs w:val="18"/>
                <w:shd w:val="clear" w:color="auto" w:fill="FFFFFF"/>
              </w:rPr>
              <w:t>http://localhost:8080/api/v1/</w:t>
            </w:r>
            <w:bookmarkEnd w:id="187"/>
            <w:bookmarkEnd w:id="188"/>
            <w:r w:rsidR="00E2474C">
              <w:rPr>
                <w:rFonts w:ascii="Segoe UI" w:hAnsi="Segoe UI" w:cs="Segoe UI"/>
                <w:color w:val="212121"/>
                <w:sz w:val="18"/>
                <w:szCs w:val="18"/>
                <w:shd w:val="clear" w:color="auto" w:fill="FFFFFF"/>
              </w:rPr>
              <w:t>file/download/{fileid}/{filename}</w:t>
            </w:r>
          </w:p>
        </w:tc>
        <w:tc>
          <w:tcPr>
            <w:tcW w:w="1094" w:type="dxa"/>
          </w:tcPr>
          <w:p w14:paraId="6C0197C6" w14:textId="48717C0A" w:rsidR="003A6768" w:rsidRDefault="00E2474C" w:rsidP="003A6768">
            <w:pPr>
              <w:spacing w:before="180" w:after="60" w:line="360" w:lineRule="auto"/>
              <w:ind w:leftChars="0" w:left="0" w:firstLineChars="0" w:firstLine="0"/>
              <w:jc w:val="left"/>
              <w:rPr>
                <w:b/>
              </w:rPr>
            </w:pPr>
            <w:r>
              <w:rPr>
                <w:b/>
              </w:rPr>
              <w:t>GET</w:t>
            </w:r>
          </w:p>
        </w:tc>
        <w:tc>
          <w:tcPr>
            <w:tcW w:w="2329" w:type="dxa"/>
          </w:tcPr>
          <w:p w14:paraId="69662F51" w14:textId="77777777" w:rsidR="00E2474C" w:rsidRPr="00B37290" w:rsidRDefault="00E2474C" w:rsidP="0088749F">
            <w:pPr>
              <w:shd w:val="clear" w:color="auto" w:fill="FFFFFE"/>
              <w:suppressAutoHyphens w:val="0"/>
              <w:spacing w:line="270" w:lineRule="atLeast"/>
              <w:ind w:leftChars="0" w:left="0" w:firstLineChars="0" w:firstLine="0"/>
              <w:textDirection w:val="lrTb"/>
              <w:textAlignment w:val="auto"/>
              <w:outlineLvl w:val="9"/>
              <w:rPr>
                <w:rFonts w:ascii="Courier New" w:eastAsia="Times New Roman" w:hAnsi="Courier New" w:cs="Courier New"/>
                <w:color w:val="A31515"/>
                <w:position w:val="0"/>
                <w:sz w:val="18"/>
                <w:szCs w:val="18"/>
                <w:lang w:eastAsia="en-GB"/>
              </w:rPr>
            </w:pPr>
            <w:r w:rsidRPr="00B37290">
              <w:rPr>
                <w:rFonts w:ascii="Courier New" w:eastAsia="Times New Roman" w:hAnsi="Courier New" w:cs="Courier New"/>
                <w:color w:val="A31515"/>
                <w:position w:val="0"/>
                <w:sz w:val="18"/>
                <w:szCs w:val="18"/>
                <w:lang w:eastAsia="en-GB"/>
              </w:rPr>
              <w:t>Fileid:lid du fichier àtelecharger</w:t>
            </w:r>
          </w:p>
          <w:p w14:paraId="142887BC" w14:textId="0D07BDB8" w:rsidR="003A6768" w:rsidRPr="00B37290" w:rsidRDefault="00E2474C" w:rsidP="0088749F">
            <w:pPr>
              <w:shd w:val="clear" w:color="auto" w:fill="FFFFFE"/>
              <w:suppressAutoHyphens w:val="0"/>
              <w:spacing w:line="270" w:lineRule="atLeast"/>
              <w:ind w:leftChars="0" w:left="0" w:firstLineChars="0" w:firstLine="0"/>
              <w:textDirection w:val="lrTb"/>
              <w:textAlignment w:val="auto"/>
              <w:outlineLvl w:val="9"/>
              <w:rPr>
                <w:rFonts w:ascii="Courier New" w:eastAsia="Times New Roman" w:hAnsi="Courier New" w:cs="Courier New"/>
                <w:color w:val="A31515"/>
                <w:position w:val="0"/>
                <w:sz w:val="18"/>
                <w:szCs w:val="18"/>
                <w:lang w:eastAsia="en-GB"/>
              </w:rPr>
            </w:pPr>
            <w:r w:rsidRPr="00B37290">
              <w:rPr>
                <w:rFonts w:ascii="Courier New" w:eastAsia="Times New Roman" w:hAnsi="Courier New" w:cs="Courier New"/>
                <w:color w:val="A31515"/>
                <w:position w:val="0"/>
                <w:sz w:val="18"/>
                <w:szCs w:val="18"/>
                <w:lang w:eastAsia="en-GB"/>
              </w:rPr>
              <w:t>Filename:le nom du fichier</w:t>
            </w:r>
            <w:r w:rsidR="0088749F" w:rsidRPr="00B37290">
              <w:rPr>
                <w:rFonts w:ascii="Courier New" w:eastAsia="Times New Roman" w:hAnsi="Courier New" w:cs="Courier New"/>
                <w:color w:val="A31515"/>
                <w:position w:val="0"/>
                <w:sz w:val="18"/>
                <w:szCs w:val="18"/>
                <w:lang w:eastAsia="en-GB"/>
              </w:rPr>
              <w:t xml:space="preserve">                              </w:t>
            </w:r>
          </w:p>
        </w:tc>
        <w:tc>
          <w:tcPr>
            <w:tcW w:w="1270" w:type="dxa"/>
          </w:tcPr>
          <w:p w14:paraId="71EBF410" w14:textId="517240B2" w:rsidR="003A6768" w:rsidRPr="00425E9E" w:rsidRDefault="00E2474C" w:rsidP="003A6768">
            <w:pPr>
              <w:spacing w:before="180" w:after="60" w:line="360" w:lineRule="auto"/>
              <w:ind w:leftChars="0" w:left="0" w:firstLineChars="0" w:firstLine="0"/>
              <w:jc w:val="left"/>
              <w:rPr>
                <w:b/>
              </w:rPr>
            </w:pPr>
            <w:r>
              <w:rPr>
                <w:b/>
              </w:rPr>
              <w:t>Télécharger un fichier</w:t>
            </w:r>
          </w:p>
        </w:tc>
      </w:tr>
      <w:tr w:rsidR="00E2474C" w:rsidRPr="00425E9E" w14:paraId="66CA9778" w14:textId="77777777" w:rsidTr="002C618D">
        <w:trPr>
          <w:trHeight w:val="1011"/>
        </w:trPr>
        <w:tc>
          <w:tcPr>
            <w:tcW w:w="4369" w:type="dxa"/>
          </w:tcPr>
          <w:p w14:paraId="66395AED" w14:textId="1C4E5E32" w:rsidR="0035650E" w:rsidRPr="00425E9E" w:rsidRDefault="0035650E" w:rsidP="0035650E">
            <w:pPr>
              <w:spacing w:before="180" w:after="60" w:line="360" w:lineRule="auto"/>
              <w:ind w:leftChars="0" w:left="0" w:firstLineChars="0" w:firstLine="0"/>
              <w:jc w:val="left"/>
              <w:rPr>
                <w:b/>
              </w:rPr>
            </w:pPr>
            <w:bookmarkStart w:id="189" w:name="_Toc113375159"/>
            <w:bookmarkStart w:id="190" w:name="_Toc113375459"/>
            <w:r>
              <w:rPr>
                <w:rFonts w:ascii="Segoe UI" w:hAnsi="Segoe UI" w:cs="Segoe UI"/>
                <w:color w:val="212121"/>
                <w:sz w:val="18"/>
                <w:szCs w:val="18"/>
                <w:shd w:val="clear" w:color="auto" w:fill="FFFFFF"/>
              </w:rPr>
              <w:t>http://localhost:8080/api/v1/</w:t>
            </w:r>
            <w:bookmarkEnd w:id="189"/>
            <w:bookmarkEnd w:id="190"/>
            <w:r w:rsidR="00E2474C">
              <w:rPr>
                <w:rFonts w:ascii="Segoe UI" w:hAnsi="Segoe UI" w:cs="Segoe UI"/>
                <w:color w:val="212121"/>
                <w:sz w:val="18"/>
                <w:szCs w:val="18"/>
                <w:shd w:val="clear" w:color="auto" w:fill="FFFFFF"/>
              </w:rPr>
              <w:t>file/upload</w:t>
            </w:r>
          </w:p>
        </w:tc>
        <w:tc>
          <w:tcPr>
            <w:tcW w:w="1094" w:type="dxa"/>
          </w:tcPr>
          <w:p w14:paraId="41621A5A" w14:textId="0C68BA07" w:rsidR="0035650E" w:rsidRPr="00425E9E" w:rsidRDefault="00E2474C" w:rsidP="0035650E">
            <w:pPr>
              <w:spacing w:before="180" w:after="60" w:line="360" w:lineRule="auto"/>
              <w:ind w:leftChars="0" w:left="0" w:firstLineChars="0" w:firstLine="0"/>
              <w:jc w:val="left"/>
              <w:rPr>
                <w:b/>
              </w:rPr>
            </w:pPr>
            <w:r>
              <w:rPr>
                <w:b/>
              </w:rPr>
              <w:t>POST</w:t>
            </w:r>
          </w:p>
        </w:tc>
        <w:tc>
          <w:tcPr>
            <w:tcW w:w="2329" w:type="dxa"/>
          </w:tcPr>
          <w:p w14:paraId="6B99C9E1" w14:textId="08F1218B" w:rsidR="0035650E" w:rsidRPr="00425E9E" w:rsidRDefault="00E2474C" w:rsidP="0035650E">
            <w:pPr>
              <w:spacing w:before="180" w:after="60" w:line="360" w:lineRule="auto"/>
              <w:ind w:leftChars="0" w:left="0" w:firstLineChars="0" w:firstLine="0"/>
              <w:jc w:val="left"/>
              <w:rPr>
                <w:b/>
              </w:rPr>
            </w:pPr>
            <w:r>
              <w:rPr>
                <w:b/>
              </w:rPr>
              <w:t>Body :file :MultipartFile</w:t>
            </w:r>
          </w:p>
        </w:tc>
        <w:tc>
          <w:tcPr>
            <w:tcW w:w="1270" w:type="dxa"/>
          </w:tcPr>
          <w:p w14:paraId="05E2BF1E" w14:textId="0B16B099" w:rsidR="0035650E" w:rsidRPr="00425E9E" w:rsidRDefault="00EC7504" w:rsidP="0035650E">
            <w:pPr>
              <w:spacing w:before="180" w:after="60" w:line="360" w:lineRule="auto"/>
              <w:ind w:leftChars="0" w:left="0" w:firstLineChars="0" w:firstLine="0"/>
              <w:jc w:val="left"/>
              <w:rPr>
                <w:b/>
              </w:rPr>
            </w:pPr>
            <w:r>
              <w:rPr>
                <w:b/>
              </w:rPr>
              <w:t>envoyer</w:t>
            </w:r>
            <w:r w:rsidR="00E2474C">
              <w:rPr>
                <w:b/>
              </w:rPr>
              <w:t xml:space="preserve"> un fichier à un utilisateur</w:t>
            </w:r>
          </w:p>
        </w:tc>
      </w:tr>
      <w:tr w:rsidR="00E2474C" w:rsidRPr="00425E9E" w14:paraId="1F0A1043" w14:textId="77777777" w:rsidTr="002C618D">
        <w:trPr>
          <w:trHeight w:val="2057"/>
        </w:trPr>
        <w:tc>
          <w:tcPr>
            <w:tcW w:w="4369" w:type="dxa"/>
          </w:tcPr>
          <w:p w14:paraId="0521D1EE" w14:textId="25C3FBE2" w:rsidR="0035650E" w:rsidRPr="00425E9E" w:rsidRDefault="0035650E" w:rsidP="0035650E">
            <w:pPr>
              <w:spacing w:before="180" w:after="60" w:line="360" w:lineRule="auto"/>
              <w:ind w:leftChars="0" w:left="0" w:firstLineChars="0" w:firstLine="0"/>
              <w:jc w:val="left"/>
              <w:rPr>
                <w:b/>
              </w:rPr>
            </w:pPr>
            <w:bookmarkStart w:id="191" w:name="_Toc113375163"/>
            <w:bookmarkStart w:id="192" w:name="_Toc113375463"/>
            <w:r>
              <w:rPr>
                <w:rFonts w:ascii="Segoe UI" w:hAnsi="Segoe UI" w:cs="Segoe UI"/>
                <w:color w:val="212121"/>
                <w:sz w:val="18"/>
                <w:szCs w:val="18"/>
                <w:shd w:val="clear" w:color="auto" w:fill="FFFFFF"/>
              </w:rPr>
              <w:lastRenderedPageBreak/>
              <w:t>http://localhost:8080/api/v1/</w:t>
            </w:r>
            <w:bookmarkEnd w:id="191"/>
            <w:bookmarkEnd w:id="192"/>
            <w:r w:rsidR="00E2474C">
              <w:rPr>
                <w:rFonts w:ascii="Segoe UI" w:hAnsi="Segoe UI" w:cs="Segoe UI"/>
                <w:color w:val="212121"/>
                <w:sz w:val="18"/>
                <w:szCs w:val="18"/>
                <w:shd w:val="clear" w:color="auto" w:fill="FFFFFF"/>
              </w:rPr>
              <w:t>client/add</w:t>
            </w:r>
          </w:p>
        </w:tc>
        <w:tc>
          <w:tcPr>
            <w:tcW w:w="1094" w:type="dxa"/>
          </w:tcPr>
          <w:p w14:paraId="7D7F4A2F" w14:textId="50273EDB" w:rsidR="0035650E" w:rsidRPr="00425E9E" w:rsidRDefault="00E2474C" w:rsidP="0035650E">
            <w:pPr>
              <w:spacing w:before="180" w:after="60" w:line="360" w:lineRule="auto"/>
              <w:ind w:leftChars="0" w:left="0" w:firstLineChars="0" w:firstLine="0"/>
              <w:jc w:val="left"/>
              <w:rPr>
                <w:b/>
              </w:rPr>
            </w:pPr>
            <w:r>
              <w:rPr>
                <w:b/>
              </w:rPr>
              <w:t>POST</w:t>
            </w:r>
          </w:p>
        </w:tc>
        <w:tc>
          <w:tcPr>
            <w:tcW w:w="2329" w:type="dxa"/>
          </w:tcPr>
          <w:p w14:paraId="0223F317" w14:textId="77777777" w:rsidR="0035650E" w:rsidRDefault="00EC7504" w:rsidP="0035650E">
            <w:pPr>
              <w:spacing w:before="180" w:after="60" w:line="360" w:lineRule="auto"/>
              <w:ind w:leftChars="0" w:left="0" w:firstLineChars="0" w:firstLine="0"/>
              <w:jc w:val="left"/>
              <w:rPr>
                <w:b/>
              </w:rPr>
            </w:pPr>
            <w:r>
              <w:rPr>
                <w:b/>
              </w:rPr>
              <w:t>Clientname :nom du client</w:t>
            </w:r>
          </w:p>
          <w:p w14:paraId="174DEC28" w14:textId="71A8A056" w:rsidR="00EC7504" w:rsidRPr="00425E9E" w:rsidRDefault="00EC7504" w:rsidP="0035650E">
            <w:pPr>
              <w:spacing w:before="180" w:after="60" w:line="360" w:lineRule="auto"/>
              <w:ind w:leftChars="0" w:left="0" w:firstLineChars="0" w:firstLine="0"/>
              <w:jc w:val="left"/>
              <w:rPr>
                <w:b/>
              </w:rPr>
            </w:pPr>
            <w:r>
              <w:rPr>
                <w:b/>
              </w:rPr>
              <w:t>Password :mot de passe du client</w:t>
            </w:r>
          </w:p>
        </w:tc>
        <w:tc>
          <w:tcPr>
            <w:tcW w:w="1270" w:type="dxa"/>
          </w:tcPr>
          <w:p w14:paraId="23697068" w14:textId="1C09CC37" w:rsidR="0035650E" w:rsidRPr="00425E9E" w:rsidRDefault="00EC7504" w:rsidP="0035650E">
            <w:pPr>
              <w:spacing w:before="180" w:after="60" w:line="360" w:lineRule="auto"/>
              <w:ind w:leftChars="0" w:left="0" w:firstLineChars="0" w:firstLine="0"/>
              <w:jc w:val="left"/>
              <w:rPr>
                <w:b/>
              </w:rPr>
            </w:pPr>
            <w:r>
              <w:rPr>
                <w:b/>
              </w:rPr>
              <w:t>Ajouter un client</w:t>
            </w:r>
          </w:p>
        </w:tc>
      </w:tr>
      <w:tr w:rsidR="00E2474C" w:rsidRPr="00425E9E" w14:paraId="2CBE314C" w14:textId="77777777" w:rsidTr="002C618D">
        <w:trPr>
          <w:trHeight w:val="2057"/>
        </w:trPr>
        <w:tc>
          <w:tcPr>
            <w:tcW w:w="4369" w:type="dxa"/>
          </w:tcPr>
          <w:p w14:paraId="7BAAC61E" w14:textId="48D045A8" w:rsidR="0035650E" w:rsidRDefault="0035650E" w:rsidP="0035650E">
            <w:pPr>
              <w:spacing w:before="180" w:after="60" w:line="360" w:lineRule="auto"/>
              <w:ind w:leftChars="0" w:left="0" w:firstLineChars="0" w:firstLine="0"/>
              <w:jc w:val="left"/>
              <w:rPr>
                <w:rFonts w:ascii="Segoe UI" w:hAnsi="Segoe UI" w:cs="Segoe UI"/>
                <w:color w:val="212121"/>
                <w:sz w:val="18"/>
                <w:szCs w:val="18"/>
                <w:shd w:val="clear" w:color="auto" w:fill="FFFFFF"/>
              </w:rPr>
            </w:pPr>
            <w:bookmarkStart w:id="193" w:name="_Toc113375167"/>
            <w:bookmarkStart w:id="194" w:name="_Toc113375467"/>
            <w:r>
              <w:rPr>
                <w:rFonts w:ascii="Segoe UI" w:hAnsi="Segoe UI" w:cs="Segoe UI"/>
                <w:color w:val="212121"/>
                <w:sz w:val="18"/>
                <w:szCs w:val="18"/>
                <w:shd w:val="clear" w:color="auto" w:fill="FFFFFF"/>
              </w:rPr>
              <w:t>http://localhost:8080/api/v1/</w:t>
            </w:r>
            <w:r w:rsidR="00E2474C">
              <w:rPr>
                <w:rFonts w:ascii="Segoe UI" w:hAnsi="Segoe UI" w:cs="Segoe UI"/>
                <w:color w:val="212121"/>
                <w:sz w:val="18"/>
                <w:szCs w:val="18"/>
                <w:shd w:val="clear" w:color="auto" w:fill="FFFFFF"/>
              </w:rPr>
              <w:t>client</w:t>
            </w:r>
            <w:r>
              <w:rPr>
                <w:rFonts w:ascii="Segoe UI" w:hAnsi="Segoe UI" w:cs="Segoe UI"/>
                <w:color w:val="212121"/>
                <w:sz w:val="18"/>
                <w:szCs w:val="18"/>
                <w:shd w:val="clear" w:color="auto" w:fill="FFFFFF"/>
              </w:rPr>
              <w:t>/</w:t>
            </w:r>
            <w:bookmarkEnd w:id="193"/>
            <w:bookmarkEnd w:id="194"/>
            <w:r w:rsidR="00E2474C">
              <w:rPr>
                <w:rFonts w:ascii="Segoe UI" w:hAnsi="Segoe UI" w:cs="Segoe UI"/>
                <w:color w:val="212121"/>
                <w:sz w:val="18"/>
                <w:szCs w:val="18"/>
                <w:shd w:val="clear" w:color="auto" w:fill="FFFFFF"/>
              </w:rPr>
              <w:t>delete</w:t>
            </w:r>
            <w:r w:rsidR="00EC7504">
              <w:rPr>
                <w:rFonts w:ascii="Segoe UI" w:hAnsi="Segoe UI" w:cs="Segoe UI"/>
                <w:color w:val="212121"/>
                <w:sz w:val="18"/>
                <w:szCs w:val="18"/>
                <w:shd w:val="clear" w:color="auto" w:fill="FFFFFF"/>
              </w:rPr>
              <w:t>/{clientname}</w:t>
            </w:r>
          </w:p>
        </w:tc>
        <w:tc>
          <w:tcPr>
            <w:tcW w:w="1094" w:type="dxa"/>
          </w:tcPr>
          <w:p w14:paraId="617F68AE" w14:textId="2CC86CF7" w:rsidR="0035650E" w:rsidRDefault="00EC7504" w:rsidP="0035650E">
            <w:pPr>
              <w:spacing w:before="180" w:after="60" w:line="360" w:lineRule="auto"/>
              <w:ind w:leftChars="0" w:left="0" w:firstLineChars="0" w:firstLine="0"/>
              <w:jc w:val="left"/>
              <w:rPr>
                <w:b/>
              </w:rPr>
            </w:pPr>
            <w:r>
              <w:rPr>
                <w:b/>
              </w:rPr>
              <w:t>DELETE</w:t>
            </w:r>
          </w:p>
        </w:tc>
        <w:tc>
          <w:tcPr>
            <w:tcW w:w="2329" w:type="dxa"/>
          </w:tcPr>
          <w:p w14:paraId="6FDFB7BF" w14:textId="6E6A6ABD" w:rsidR="0035650E" w:rsidRDefault="00EC7504" w:rsidP="0035650E">
            <w:pPr>
              <w:spacing w:before="180" w:after="60" w:line="360" w:lineRule="auto"/>
              <w:ind w:leftChars="0" w:left="0" w:firstLineChars="0" w:firstLine="0"/>
              <w:jc w:val="left"/>
              <w:rPr>
                <w:b/>
              </w:rPr>
            </w:pPr>
            <w:r>
              <w:rPr>
                <w:b/>
              </w:rPr>
              <w:t>Clientname :nom du client</w:t>
            </w:r>
          </w:p>
        </w:tc>
        <w:tc>
          <w:tcPr>
            <w:tcW w:w="1270" w:type="dxa"/>
          </w:tcPr>
          <w:p w14:paraId="749900BC" w14:textId="0D74286B" w:rsidR="0035650E" w:rsidRDefault="00EC7504" w:rsidP="0035650E">
            <w:pPr>
              <w:spacing w:before="180" w:after="60" w:line="360" w:lineRule="auto"/>
              <w:ind w:leftChars="0" w:left="0" w:firstLineChars="0" w:firstLine="0"/>
              <w:jc w:val="left"/>
              <w:rPr>
                <w:b/>
              </w:rPr>
            </w:pPr>
            <w:r>
              <w:rPr>
                <w:b/>
              </w:rPr>
              <w:t>Supprimer un client</w:t>
            </w:r>
          </w:p>
        </w:tc>
      </w:tr>
    </w:tbl>
    <w:p w14:paraId="2CA950F6" w14:textId="70156B1D" w:rsidR="002C618D" w:rsidRDefault="002C618D" w:rsidP="002C618D">
      <w:pPr>
        <w:pStyle w:val="Paragraphedeliste"/>
        <w:numPr>
          <w:ilvl w:val="0"/>
          <w:numId w:val="17"/>
        </w:numPr>
        <w:pBdr>
          <w:top w:val="nil"/>
          <w:left w:val="nil"/>
          <w:bottom w:val="nil"/>
          <w:right w:val="nil"/>
          <w:between w:val="nil"/>
        </w:pBdr>
        <w:spacing w:before="180" w:after="60" w:line="360" w:lineRule="auto"/>
        <w:ind w:leftChars="0" w:firstLineChars="0"/>
        <w:rPr>
          <w:b/>
          <w:color w:val="000000"/>
          <w:sz w:val="36"/>
          <w:szCs w:val="36"/>
        </w:rPr>
      </w:pPr>
      <w:r>
        <w:rPr>
          <w:b/>
          <w:color w:val="000000"/>
          <w:sz w:val="36"/>
          <w:szCs w:val="36"/>
        </w:rPr>
        <w:t>Perspectives</w:t>
      </w:r>
    </w:p>
    <w:p w14:paraId="00BB19EC" w14:textId="3A304501" w:rsidR="002C618D" w:rsidRDefault="002C618D" w:rsidP="002C618D">
      <w:pPr>
        <w:pStyle w:val="Paragraphedeliste"/>
        <w:pBdr>
          <w:top w:val="nil"/>
          <w:left w:val="nil"/>
          <w:bottom w:val="nil"/>
          <w:right w:val="nil"/>
          <w:between w:val="nil"/>
        </w:pBdr>
        <w:spacing w:before="180" w:after="60" w:line="360" w:lineRule="auto"/>
        <w:ind w:leftChars="0" w:left="358" w:firstLineChars="0" w:firstLine="0"/>
        <w:rPr>
          <w:bCs/>
          <w:color w:val="000000"/>
        </w:rPr>
      </w:pPr>
      <w:r>
        <w:rPr>
          <w:bCs/>
          <w:color w:val="000000"/>
        </w:rPr>
        <w:t xml:space="preserve">Il existe des améliorations possibles qu’on peut porter à ce projet pour </w:t>
      </w:r>
      <w:r w:rsidR="00DA75D2">
        <w:rPr>
          <w:bCs/>
          <w:color w:val="000000"/>
        </w:rPr>
        <w:t>mieux sécuriser l’application . Parmi ces améliorations je note :</w:t>
      </w:r>
    </w:p>
    <w:p w14:paraId="1852FA69" w14:textId="5ADD1E45" w:rsidR="00DA75D2" w:rsidRDefault="00DA75D2" w:rsidP="002C618D">
      <w:pPr>
        <w:pStyle w:val="Paragraphedeliste"/>
        <w:pBdr>
          <w:top w:val="nil"/>
          <w:left w:val="nil"/>
          <w:bottom w:val="nil"/>
          <w:right w:val="nil"/>
          <w:between w:val="nil"/>
        </w:pBdr>
        <w:spacing w:before="180" w:after="60" w:line="360" w:lineRule="auto"/>
        <w:ind w:leftChars="0" w:left="358" w:firstLineChars="0" w:firstLine="0"/>
        <w:rPr>
          <w:bCs/>
          <w:color w:val="000000"/>
        </w:rPr>
      </w:pPr>
      <w:r>
        <w:rPr>
          <w:bCs/>
          <w:color w:val="000000"/>
        </w:rPr>
        <w:tab/>
        <w:t xml:space="preserve">Un Cryptage coté front : </w:t>
      </w:r>
    </w:p>
    <w:p w14:paraId="6FDF2A02" w14:textId="2E3F5C5F" w:rsidR="00DA75D2" w:rsidRDefault="00DA75D2" w:rsidP="002C618D">
      <w:pPr>
        <w:pStyle w:val="Paragraphedeliste"/>
        <w:pBdr>
          <w:top w:val="nil"/>
          <w:left w:val="nil"/>
          <w:bottom w:val="nil"/>
          <w:right w:val="nil"/>
          <w:between w:val="nil"/>
        </w:pBdr>
        <w:spacing w:before="180" w:after="60" w:line="360" w:lineRule="auto"/>
        <w:ind w:leftChars="0" w:left="358" w:firstLineChars="0" w:firstLine="0"/>
        <w:rPr>
          <w:bCs/>
          <w:color w:val="000000"/>
        </w:rPr>
      </w:pPr>
      <w:r>
        <w:rPr>
          <w:bCs/>
          <w:color w:val="000000"/>
        </w:rPr>
        <w:tab/>
        <w:t xml:space="preserve">     Le fichier envoyé est seulement crypté en backend ce qui permet à un hackeur de l’intercepter au cours de son envoi . Il est vrai que le Protocol https sécurise les communications cote front mais un cryptage peut ajouter une autre couche de sécurité</w:t>
      </w:r>
    </w:p>
    <w:p w14:paraId="4FC76DD2" w14:textId="643F7709" w:rsidR="00DA75D2" w:rsidRDefault="00DA75D2" w:rsidP="002C618D">
      <w:pPr>
        <w:pStyle w:val="Paragraphedeliste"/>
        <w:pBdr>
          <w:top w:val="nil"/>
          <w:left w:val="nil"/>
          <w:bottom w:val="nil"/>
          <w:right w:val="nil"/>
          <w:between w:val="nil"/>
        </w:pBdr>
        <w:spacing w:before="180" w:after="60" w:line="360" w:lineRule="auto"/>
        <w:ind w:leftChars="0" w:left="358" w:firstLineChars="0" w:firstLine="0"/>
        <w:rPr>
          <w:bCs/>
          <w:color w:val="000000"/>
        </w:rPr>
      </w:pPr>
      <w:r>
        <w:rPr>
          <w:bCs/>
          <w:color w:val="000000"/>
        </w:rPr>
        <w:tab/>
        <w:t>L’Intégration du Vault :</w:t>
      </w:r>
    </w:p>
    <w:p w14:paraId="71C671A1" w14:textId="256F66A0" w:rsidR="00DA75D2" w:rsidRPr="00DA75D2" w:rsidRDefault="00DA75D2" w:rsidP="002C618D">
      <w:pPr>
        <w:pStyle w:val="Paragraphedeliste"/>
        <w:pBdr>
          <w:top w:val="nil"/>
          <w:left w:val="nil"/>
          <w:bottom w:val="nil"/>
          <w:right w:val="nil"/>
          <w:between w:val="nil"/>
        </w:pBdr>
        <w:spacing w:before="180" w:after="60" w:line="360" w:lineRule="auto"/>
        <w:ind w:leftChars="0" w:left="358" w:firstLineChars="0" w:firstLine="0"/>
        <w:rPr>
          <w:bCs/>
          <w:color w:val="000000"/>
        </w:rPr>
      </w:pPr>
      <w:r>
        <w:rPr>
          <w:bCs/>
          <w:color w:val="000000"/>
        </w:rPr>
        <w:tab/>
        <w:t xml:space="preserve">    </w:t>
      </w:r>
      <w:r w:rsidRPr="00DA75D2">
        <w:rPr>
          <w:rFonts w:cs="Poppins"/>
          <w:color w:val="303030"/>
          <w:spacing w:val="-6"/>
          <w:shd w:val="clear" w:color="auto" w:fill="FFFFFF"/>
        </w:rPr>
        <w:t>Vault est un outil de programmation qui permet de créer, gérer et stocker les secrets propres à un projet de développemen</w:t>
      </w:r>
      <w:r w:rsidRPr="00DA75D2">
        <w:rPr>
          <w:rFonts w:cs="Poppins"/>
          <w:color w:val="303030"/>
          <w:spacing w:val="-6"/>
          <w:shd w:val="clear" w:color="auto" w:fill="FFFFFF"/>
        </w:rPr>
        <w:t>t</w:t>
      </w:r>
      <w:r w:rsidR="00752023">
        <w:rPr>
          <w:rFonts w:cs="Poppins"/>
          <w:color w:val="303030"/>
          <w:spacing w:val="-6"/>
          <w:shd w:val="clear" w:color="auto" w:fill="FFFFFF"/>
        </w:rPr>
        <w:t>. Pour mieux sécuriser l’application on peut stocker la clé secrète dans un vault</w:t>
      </w:r>
    </w:p>
    <w:p w14:paraId="25FFB390" w14:textId="06AD4185" w:rsidR="008C7D0C" w:rsidRPr="00FA49F1" w:rsidRDefault="008C7D0C" w:rsidP="002C618D">
      <w:pPr>
        <w:spacing w:before="180" w:after="60" w:line="360" w:lineRule="auto"/>
        <w:ind w:leftChars="0" w:left="358" w:firstLineChars="0" w:firstLine="0"/>
        <w:jc w:val="left"/>
        <w:rPr>
          <w:b/>
          <w:lang w:val="fr"/>
        </w:rPr>
      </w:pPr>
    </w:p>
    <w:p w14:paraId="2EAD9C36" w14:textId="16BC8727" w:rsidR="00DF2C27" w:rsidRDefault="00D009FB" w:rsidP="00E6485D">
      <w:pPr>
        <w:pStyle w:val="Paragraphedeliste"/>
        <w:numPr>
          <w:ilvl w:val="0"/>
          <w:numId w:val="17"/>
        </w:numPr>
        <w:pBdr>
          <w:top w:val="nil"/>
          <w:left w:val="nil"/>
          <w:bottom w:val="nil"/>
          <w:right w:val="nil"/>
          <w:between w:val="nil"/>
        </w:pBdr>
        <w:spacing w:before="180" w:after="60" w:line="360" w:lineRule="auto"/>
        <w:ind w:leftChars="0" w:firstLineChars="0"/>
        <w:rPr>
          <w:b/>
          <w:color w:val="000000"/>
          <w:sz w:val="36"/>
          <w:szCs w:val="36"/>
        </w:rPr>
      </w:pPr>
      <w:bookmarkStart w:id="195" w:name="_Toc113375171"/>
      <w:bookmarkStart w:id="196" w:name="_Toc113375471"/>
      <w:r w:rsidRPr="00E6485D">
        <w:rPr>
          <w:b/>
          <w:color w:val="000000"/>
          <w:sz w:val="36"/>
          <w:szCs w:val="36"/>
        </w:rPr>
        <w:t>Consolidation des acquis</w:t>
      </w:r>
      <w:bookmarkEnd w:id="195"/>
      <w:bookmarkEnd w:id="196"/>
    </w:p>
    <w:p w14:paraId="2224FBAE" w14:textId="4B107A13" w:rsidR="00E6485D" w:rsidRDefault="00304234" w:rsidP="008373F8">
      <w:pPr>
        <w:pStyle w:val="Paragraphedeliste"/>
        <w:spacing w:before="180" w:after="60" w:line="360" w:lineRule="auto"/>
        <w:ind w:leftChars="0" w:left="358" w:firstLineChars="0" w:firstLine="0"/>
        <w:rPr>
          <w:lang w:val="fr"/>
        </w:rPr>
      </w:pPr>
      <w:bookmarkStart w:id="197" w:name="_Toc113375172"/>
      <w:bookmarkStart w:id="198" w:name="_Toc113375472"/>
      <w:r>
        <w:rPr>
          <w:lang w:val="fr"/>
        </w:rPr>
        <w:t>Durant la période du</w:t>
      </w:r>
      <w:r w:rsidRPr="00E6485D">
        <w:rPr>
          <w:lang w:val="fr"/>
        </w:rPr>
        <w:t xml:space="preserve"> stage</w:t>
      </w:r>
      <w:r w:rsidR="00E6485D" w:rsidRPr="00E6485D">
        <w:rPr>
          <w:lang w:val="fr"/>
        </w:rPr>
        <w:t xml:space="preserve">, j’ai </w:t>
      </w:r>
      <w:r>
        <w:rPr>
          <w:lang w:val="fr"/>
        </w:rPr>
        <w:t xml:space="preserve">été confronté à plusieurs problèmes techniques que j’ai su dépasser ce qui permet de faire confiance en soi et de s’habituer à chercher des solutions sans avoir recours à personne. </w:t>
      </w:r>
      <w:r w:rsidR="006E4281">
        <w:rPr>
          <w:lang w:val="fr"/>
        </w:rPr>
        <w:t xml:space="preserve">J’ai bien exercé </w:t>
      </w:r>
      <w:r w:rsidR="00E6485D" w:rsidRPr="00E6485D">
        <w:rPr>
          <w:lang w:val="fr"/>
        </w:rPr>
        <w:t>la méthodologie Scrum et</w:t>
      </w:r>
      <w:r w:rsidR="006E4281">
        <w:rPr>
          <w:lang w:val="fr"/>
        </w:rPr>
        <w:t xml:space="preserve"> respecté le cahier de charges</w:t>
      </w:r>
      <w:r w:rsidR="00E6485D" w:rsidRPr="00E6485D">
        <w:rPr>
          <w:lang w:val="fr"/>
        </w:rPr>
        <w:t xml:space="preserve">. </w:t>
      </w:r>
      <w:r w:rsidR="008373F8">
        <w:rPr>
          <w:lang w:val="fr"/>
        </w:rPr>
        <w:t>J’ai aussi amélioré mes compétences de communication et de présentation à travers les relations avec les membres de l’équipe et l</w:t>
      </w:r>
      <w:r w:rsidR="00E6485D" w:rsidRPr="00E6485D">
        <w:rPr>
          <w:lang w:val="fr"/>
        </w:rPr>
        <w:t xml:space="preserve">es </w:t>
      </w:r>
      <w:r w:rsidR="00453578" w:rsidRPr="00E6485D">
        <w:rPr>
          <w:lang w:val="fr"/>
        </w:rPr>
        <w:t>présentations</w:t>
      </w:r>
      <w:r w:rsidR="00453578">
        <w:rPr>
          <w:lang w:val="fr"/>
        </w:rPr>
        <w:t xml:space="preserve"> de</w:t>
      </w:r>
      <w:r w:rsidR="00E6485D" w:rsidRPr="00E6485D">
        <w:rPr>
          <w:lang w:val="fr"/>
        </w:rPr>
        <w:t xml:space="preserve"> stages </w:t>
      </w:r>
      <w:r w:rsidR="008373F8">
        <w:rPr>
          <w:lang w:val="fr"/>
        </w:rPr>
        <w:t>et les discussions en groupe.</w:t>
      </w:r>
      <w:bookmarkEnd w:id="197"/>
      <w:bookmarkEnd w:id="198"/>
    </w:p>
    <w:p w14:paraId="06BDE5FF" w14:textId="4E47A704" w:rsidR="00453578" w:rsidRDefault="00453578" w:rsidP="008373F8">
      <w:pPr>
        <w:pStyle w:val="Paragraphedeliste"/>
        <w:spacing w:before="180" w:after="60" w:line="360" w:lineRule="auto"/>
        <w:ind w:leftChars="0" w:left="358" w:firstLineChars="0" w:firstLine="0"/>
        <w:rPr>
          <w:lang w:val="fr"/>
        </w:rPr>
      </w:pPr>
      <w:bookmarkStart w:id="199" w:name="_Toc113375173"/>
      <w:bookmarkStart w:id="200" w:name="_Toc113375473"/>
      <w:r>
        <w:rPr>
          <w:lang w:val="fr"/>
        </w:rPr>
        <w:t>Les technologies utilisées et la relation avec le programme de l’INSAT :</w:t>
      </w:r>
      <w:bookmarkEnd w:id="199"/>
      <w:bookmarkEnd w:id="200"/>
    </w:p>
    <w:p w14:paraId="6D4860C5" w14:textId="0598C297" w:rsidR="00453578" w:rsidRDefault="00453578" w:rsidP="008373F8">
      <w:pPr>
        <w:pStyle w:val="Paragraphedeliste"/>
        <w:spacing w:before="180" w:after="60" w:line="360" w:lineRule="auto"/>
        <w:ind w:leftChars="0" w:left="358" w:firstLineChars="0" w:firstLine="0"/>
        <w:rPr>
          <w:lang w:val="en-GB"/>
        </w:rPr>
      </w:pPr>
      <w:bookmarkStart w:id="201" w:name="_Toc113375174"/>
      <w:bookmarkStart w:id="202" w:name="_Toc113375474"/>
      <w:r w:rsidRPr="00453578">
        <w:rPr>
          <w:lang w:val="en-GB"/>
        </w:rPr>
        <w:t>-</w:t>
      </w:r>
      <w:r w:rsidR="003C359D">
        <w:rPr>
          <w:lang w:val="en-GB"/>
        </w:rPr>
        <w:t xml:space="preserve"> </w:t>
      </w:r>
      <w:r w:rsidRPr="00453578">
        <w:rPr>
          <w:lang w:val="en-GB"/>
        </w:rPr>
        <w:t>Partie backend: Spring Boot (</w:t>
      </w:r>
      <w:r>
        <w:rPr>
          <w:lang w:val="en-GB"/>
        </w:rPr>
        <w:t xml:space="preserve">matière: </w:t>
      </w:r>
      <w:r w:rsidRPr="00453578">
        <w:rPr>
          <w:lang w:val="en-GB"/>
        </w:rPr>
        <w:t>J</w:t>
      </w:r>
      <w:r>
        <w:rPr>
          <w:lang w:val="en-GB"/>
        </w:rPr>
        <w:t>2EE</w:t>
      </w:r>
      <w:r w:rsidR="003C359D">
        <w:rPr>
          <w:lang w:val="en-GB"/>
        </w:rPr>
        <w:t xml:space="preserve"> gl3</w:t>
      </w:r>
      <w:r>
        <w:rPr>
          <w:lang w:val="en-GB"/>
        </w:rPr>
        <w:t>)</w:t>
      </w:r>
      <w:bookmarkEnd w:id="201"/>
      <w:bookmarkEnd w:id="202"/>
    </w:p>
    <w:p w14:paraId="0E6EAC2F" w14:textId="233129A4" w:rsidR="00453578" w:rsidRDefault="003C359D" w:rsidP="008373F8">
      <w:pPr>
        <w:pStyle w:val="Paragraphedeliste"/>
        <w:spacing w:before="180" w:after="60" w:line="360" w:lineRule="auto"/>
        <w:ind w:leftChars="0" w:left="358" w:firstLineChars="0" w:firstLine="0"/>
      </w:pPr>
      <w:bookmarkStart w:id="203" w:name="_Toc113375175"/>
      <w:bookmarkStart w:id="204" w:name="_Toc113375475"/>
      <w:r>
        <w:lastRenderedPageBreak/>
        <w:t>-</w:t>
      </w:r>
      <w:r w:rsidR="00453578" w:rsidRPr="00453578">
        <w:t xml:space="preserve"> Partie frontend : Angular (matière : d</w:t>
      </w:r>
      <w:r w:rsidR="00453578">
        <w:t xml:space="preserve">éveloppement </w:t>
      </w:r>
      <w:r>
        <w:t>web gl2+gl3)</w:t>
      </w:r>
      <w:bookmarkEnd w:id="203"/>
      <w:bookmarkEnd w:id="204"/>
    </w:p>
    <w:p w14:paraId="10AFEFB0" w14:textId="7E4D00DA" w:rsidR="003C359D" w:rsidRDefault="003C359D" w:rsidP="008373F8">
      <w:pPr>
        <w:pStyle w:val="Paragraphedeliste"/>
        <w:spacing w:before="180" w:after="60" w:line="360" w:lineRule="auto"/>
        <w:ind w:leftChars="0" w:left="358" w:firstLineChars="0" w:firstLine="0"/>
      </w:pPr>
      <w:bookmarkStart w:id="205" w:name="_Toc113375176"/>
      <w:bookmarkStart w:id="206" w:name="_Toc113375476"/>
      <w:r>
        <w:t xml:space="preserve">- Base de données : </w:t>
      </w:r>
      <w:r w:rsidR="006D4576">
        <w:t>S</w:t>
      </w:r>
      <w:r w:rsidR="008E4FEC">
        <w:t>QL</w:t>
      </w:r>
      <w:r w:rsidR="006D4576">
        <w:t>(matière : bases de données gl2+gl3)</w:t>
      </w:r>
      <w:bookmarkEnd w:id="205"/>
      <w:bookmarkEnd w:id="206"/>
    </w:p>
    <w:p w14:paraId="7CA73530" w14:textId="5695B0D3" w:rsidR="00FA49F1" w:rsidRDefault="006D4576" w:rsidP="001942C6">
      <w:pPr>
        <w:pStyle w:val="Paragraphedeliste"/>
        <w:spacing w:before="180" w:after="60" w:line="360" w:lineRule="auto"/>
        <w:ind w:leftChars="0" w:left="358" w:firstLineChars="0" w:firstLine="0"/>
      </w:pPr>
      <w:bookmarkStart w:id="207" w:name="_Toc113375177"/>
      <w:bookmarkStart w:id="208" w:name="_Toc113375477"/>
      <w:r>
        <w:t>- Méthodologie Scrum (matière : processus unifiés gl3)</w:t>
      </w:r>
      <w:bookmarkEnd w:id="207"/>
      <w:bookmarkEnd w:id="208"/>
    </w:p>
    <w:p w14:paraId="1FD929BC" w14:textId="1C5FA6FB" w:rsidR="001942C6" w:rsidRDefault="001942C6" w:rsidP="00963A59">
      <w:pPr>
        <w:spacing w:before="180" w:after="60" w:line="360" w:lineRule="auto"/>
        <w:ind w:leftChars="0" w:left="0" w:firstLineChars="0" w:firstLine="0"/>
      </w:pPr>
    </w:p>
    <w:p w14:paraId="1C95A029" w14:textId="3C4EA0F5" w:rsidR="00801C3A" w:rsidRDefault="00801C3A" w:rsidP="00963A59">
      <w:pPr>
        <w:spacing w:before="180" w:after="60" w:line="360" w:lineRule="auto"/>
        <w:ind w:leftChars="0" w:left="0" w:firstLineChars="0" w:firstLine="0"/>
      </w:pPr>
    </w:p>
    <w:p w14:paraId="2F81A90D" w14:textId="77777777" w:rsidR="00801C3A" w:rsidRPr="006D4576" w:rsidRDefault="00801C3A" w:rsidP="00963A59">
      <w:pPr>
        <w:spacing w:before="180" w:after="60" w:line="360" w:lineRule="auto"/>
        <w:ind w:leftChars="0" w:left="0" w:firstLineChars="0" w:firstLine="0"/>
      </w:pPr>
    </w:p>
    <w:p w14:paraId="42F8AED1" w14:textId="319798D6" w:rsidR="00DF2C27" w:rsidRPr="007E345C" w:rsidRDefault="00D009FB" w:rsidP="007E345C">
      <w:pPr>
        <w:pStyle w:val="Paragraphedeliste"/>
        <w:numPr>
          <w:ilvl w:val="0"/>
          <w:numId w:val="17"/>
        </w:numPr>
        <w:pBdr>
          <w:top w:val="nil"/>
          <w:left w:val="nil"/>
          <w:bottom w:val="nil"/>
          <w:right w:val="nil"/>
          <w:between w:val="nil"/>
        </w:pBdr>
        <w:spacing w:before="180" w:after="60" w:line="360" w:lineRule="auto"/>
        <w:ind w:leftChars="0" w:firstLineChars="0"/>
        <w:rPr>
          <w:b/>
          <w:color w:val="000000"/>
          <w:sz w:val="36"/>
          <w:szCs w:val="36"/>
        </w:rPr>
      </w:pPr>
      <w:bookmarkStart w:id="209" w:name="_Toc113375178"/>
      <w:bookmarkStart w:id="210" w:name="_Toc113375478"/>
      <w:r w:rsidRPr="007E345C">
        <w:rPr>
          <w:b/>
          <w:color w:val="000000"/>
          <w:sz w:val="36"/>
          <w:szCs w:val="36"/>
        </w:rPr>
        <w:t>Conclusion</w:t>
      </w:r>
      <w:bookmarkEnd w:id="209"/>
      <w:bookmarkEnd w:id="210"/>
    </w:p>
    <w:p w14:paraId="444A74C3" w14:textId="65A63368" w:rsidR="00970379" w:rsidRDefault="00970379" w:rsidP="00970379">
      <w:pPr>
        <w:spacing w:line="360" w:lineRule="auto"/>
        <w:ind w:left="0" w:hanging="2"/>
      </w:pPr>
      <w:bookmarkStart w:id="211" w:name="_Toc113375179"/>
      <w:bookmarkStart w:id="212" w:name="_Toc113375479"/>
      <w:r>
        <w:t>Je tire un bilan très positif de ce stage, qui fut une expérience très enrichissante tant sur le plan professionnel que personnel. Sur le plan professionnel d’abord, j’ai pu appréhender toutes</w:t>
      </w:r>
      <w:bookmarkEnd w:id="211"/>
      <w:bookmarkEnd w:id="212"/>
      <w:r>
        <w:t xml:space="preserve"> </w:t>
      </w:r>
    </w:p>
    <w:p w14:paraId="065484A4" w14:textId="4285E808" w:rsidR="00DF2C27" w:rsidRDefault="00970379" w:rsidP="00B13E9F">
      <w:pPr>
        <w:spacing w:line="360" w:lineRule="auto"/>
        <w:ind w:left="0" w:hanging="2"/>
      </w:pPr>
      <w:bookmarkStart w:id="213" w:name="_Toc113375180"/>
      <w:bookmarkStart w:id="214" w:name="_Toc113375480"/>
      <w:r>
        <w:t>les facettes du métier d</w:t>
      </w:r>
      <w:r w:rsidR="001942C6">
        <w:t>u</w:t>
      </w:r>
      <w:r>
        <w:t xml:space="preserve"> </w:t>
      </w:r>
      <w:r w:rsidR="001942C6">
        <w:t>poste occupé</w:t>
      </w:r>
      <w:r w:rsidR="00E870B7">
        <w:t xml:space="preserve">. J’ai beaucoup appris dans le côté </w:t>
      </w:r>
      <w:r w:rsidR="00B13E9F">
        <w:t xml:space="preserve">technique. </w:t>
      </w:r>
      <w:r>
        <w:t xml:space="preserve">J’ai rempli les objectifs ﬁxés. Sur le plan personnel, j’ai pu améliorer mes compétences de communication ainsi la confiance en soi. Au cours de cette période, comme dans toute phase d’apprentissage, il m’est par ailleurs arrivé de </w:t>
      </w:r>
      <w:r w:rsidR="007878C2">
        <w:t>commettre</w:t>
      </w:r>
      <w:r>
        <w:t xml:space="preserve"> quelques erreurs </w:t>
      </w:r>
      <w:r w:rsidR="00021F7E">
        <w:t xml:space="preserve">mais </w:t>
      </w:r>
      <w:r>
        <w:t xml:space="preserve">j’ai pu rapidement les corriger </w:t>
      </w:r>
      <w:r w:rsidR="00021F7E">
        <w:t>grâce</w:t>
      </w:r>
      <w:r>
        <w:t xml:space="preserve"> aux acquis d’une</w:t>
      </w:r>
      <w:r w:rsidR="00021F7E">
        <w:t xml:space="preserve"> </w:t>
      </w:r>
      <w:r>
        <w:t>méthodologie de travail forte que l’entreprise</w:t>
      </w:r>
      <w:r w:rsidR="00021F7E">
        <w:t xml:space="preserve"> </w:t>
      </w:r>
      <w:r>
        <w:t>m’a transmise,</w:t>
      </w:r>
      <w:r w:rsidR="00A24197">
        <w:t xml:space="preserve"> </w:t>
      </w:r>
      <w:r>
        <w:t>combinée à la formation théorique que j’ai reçue</w:t>
      </w:r>
      <w:r w:rsidR="00A24197">
        <w:t xml:space="preserve"> à l’INSAT</w:t>
      </w:r>
      <w:r w:rsidR="00E870B7">
        <w:t xml:space="preserve">. </w:t>
      </w:r>
      <w:r w:rsidR="00E870B7" w:rsidRPr="00334FEC">
        <w:rPr>
          <w:lang w:val="fr"/>
        </w:rPr>
        <w:t>L’avenir de l’entreprise est en plein essor</w:t>
      </w:r>
      <w:r w:rsidR="00E870B7">
        <w:rPr>
          <w:lang w:val="fr"/>
        </w:rPr>
        <w:t xml:space="preserve">. </w:t>
      </w:r>
      <w:r w:rsidR="00E870B7" w:rsidRPr="00334FEC">
        <w:rPr>
          <w:lang w:val="fr"/>
        </w:rPr>
        <w:t>Une telle expérience si bien adaptée à mon domaine d’études dans une entreprise aussi reconnue est un ajout précieux à ma carrière.</w:t>
      </w:r>
      <w:r w:rsidR="00CA6F20">
        <w:rPr>
          <w:lang w:val="fr"/>
        </w:rPr>
        <w:t xml:space="preserve"> </w:t>
      </w:r>
      <w:r w:rsidR="00954DA2">
        <w:t>J</w:t>
      </w:r>
      <w:r>
        <w:t>e souhaite intégrer</w:t>
      </w:r>
      <w:r w:rsidR="00954DA2">
        <w:t xml:space="preserve"> </w:t>
      </w:r>
      <w:r>
        <w:t>une structure à taille humaine, plus familiale, aﬁn de travailler sur des</w:t>
      </w:r>
      <w:r w:rsidR="00954DA2">
        <w:t xml:space="preserve"> plus gros</w:t>
      </w:r>
      <w:r>
        <w:t xml:space="preserve"> </w:t>
      </w:r>
      <w:r w:rsidR="007878C2">
        <w:t xml:space="preserve">projets </w:t>
      </w:r>
      <w:r>
        <w:t xml:space="preserve">pour ainsi </w:t>
      </w:r>
      <w:r w:rsidR="00954DA2">
        <w:t>agrandir</w:t>
      </w:r>
      <w:r>
        <w:t xml:space="preserve"> mon champ</w:t>
      </w:r>
      <w:r w:rsidR="00954DA2">
        <w:t xml:space="preserve"> </w:t>
      </w:r>
      <w:r>
        <w:t>de compétences.</w:t>
      </w:r>
      <w:bookmarkEnd w:id="213"/>
      <w:bookmarkEnd w:id="214"/>
    </w:p>
    <w:p w14:paraId="73713701" w14:textId="77777777" w:rsidR="00DF2C27" w:rsidRDefault="00DF2C27">
      <w:pPr>
        <w:spacing w:line="360" w:lineRule="auto"/>
        <w:ind w:left="0" w:hanging="2"/>
      </w:pPr>
    </w:p>
    <w:p w14:paraId="595820BD" w14:textId="4D8F1359" w:rsidR="00DF2C27" w:rsidRDefault="00D009FB">
      <w:pPr>
        <w:pBdr>
          <w:top w:val="nil"/>
          <w:left w:val="nil"/>
          <w:bottom w:val="nil"/>
          <w:right w:val="nil"/>
          <w:between w:val="nil"/>
        </w:pBdr>
        <w:spacing w:before="180" w:after="60" w:line="360" w:lineRule="auto"/>
        <w:ind w:left="2" w:hanging="4"/>
        <w:rPr>
          <w:b/>
          <w:color w:val="000000"/>
          <w:sz w:val="36"/>
          <w:szCs w:val="36"/>
        </w:rPr>
      </w:pPr>
      <w:bookmarkStart w:id="215" w:name="_Toc113375181"/>
      <w:bookmarkStart w:id="216" w:name="_Toc113375481"/>
      <w:r>
        <w:rPr>
          <w:b/>
          <w:color w:val="000000"/>
          <w:sz w:val="36"/>
          <w:szCs w:val="36"/>
        </w:rPr>
        <w:t>Bibliographies</w:t>
      </w:r>
      <w:bookmarkEnd w:id="215"/>
      <w:bookmarkEnd w:id="216"/>
    </w:p>
    <w:p w14:paraId="12FA0D0A" w14:textId="41B36E39" w:rsidR="002537B3" w:rsidRPr="00817C0D" w:rsidRDefault="002537B3">
      <w:pPr>
        <w:pBdr>
          <w:top w:val="nil"/>
          <w:left w:val="nil"/>
          <w:bottom w:val="nil"/>
          <w:right w:val="nil"/>
          <w:between w:val="nil"/>
        </w:pBdr>
        <w:spacing w:before="180" w:after="60" w:line="360" w:lineRule="auto"/>
        <w:ind w:left="0" w:hanging="2"/>
        <w:rPr>
          <w:b/>
          <w:color w:val="000000"/>
        </w:rPr>
      </w:pPr>
      <w:bookmarkStart w:id="217" w:name="_Toc113375182"/>
      <w:bookmarkStart w:id="218" w:name="_Toc113375482"/>
      <w:r w:rsidRPr="00817C0D">
        <w:rPr>
          <w:b/>
          <w:color w:val="000000"/>
        </w:rPr>
        <w:t>[1] – Zoho Desk Api Documentation:</w:t>
      </w:r>
      <w:bookmarkEnd w:id="217"/>
      <w:bookmarkEnd w:id="218"/>
    </w:p>
    <w:p w14:paraId="27FA1391" w14:textId="0677C464" w:rsidR="002537B3" w:rsidRPr="00817C0D" w:rsidRDefault="00A47B7E">
      <w:pPr>
        <w:pBdr>
          <w:top w:val="nil"/>
          <w:left w:val="nil"/>
          <w:bottom w:val="nil"/>
          <w:right w:val="nil"/>
          <w:between w:val="nil"/>
        </w:pBdr>
        <w:spacing w:before="180" w:after="60" w:line="360" w:lineRule="auto"/>
        <w:ind w:left="0" w:hanging="2"/>
        <w:rPr>
          <w:b/>
          <w:color w:val="000000"/>
        </w:rPr>
      </w:pPr>
      <w:hyperlink r:id="rId31" w:anchor="Introduction" w:history="1">
        <w:bookmarkStart w:id="219" w:name="_Toc113375183"/>
        <w:bookmarkStart w:id="220" w:name="_Toc113375483"/>
        <w:r w:rsidR="002537B3" w:rsidRPr="00817C0D">
          <w:rPr>
            <w:rStyle w:val="Lienhypertexte"/>
            <w:b/>
          </w:rPr>
          <w:t>https://desk.zoho.com/support/APIDocument.do#Introduction</w:t>
        </w:r>
        <w:bookmarkEnd w:id="219"/>
        <w:bookmarkEnd w:id="220"/>
      </w:hyperlink>
    </w:p>
    <w:p w14:paraId="218377CA" w14:textId="77C23D8C" w:rsidR="002537B3" w:rsidRDefault="002537B3" w:rsidP="002537B3">
      <w:pPr>
        <w:pBdr>
          <w:top w:val="nil"/>
          <w:left w:val="nil"/>
          <w:bottom w:val="nil"/>
          <w:right w:val="nil"/>
          <w:between w:val="nil"/>
        </w:pBdr>
        <w:spacing w:before="180" w:after="60" w:line="360" w:lineRule="auto"/>
        <w:ind w:left="0" w:hanging="2"/>
        <w:rPr>
          <w:b/>
          <w:color w:val="000000"/>
          <w:lang w:val="en-GB"/>
        </w:rPr>
      </w:pPr>
      <w:bookmarkStart w:id="221" w:name="_Toc113375184"/>
      <w:bookmarkStart w:id="222" w:name="_Toc113375484"/>
      <w:r w:rsidRPr="002537B3">
        <w:rPr>
          <w:b/>
          <w:color w:val="000000"/>
          <w:lang w:val="en-GB"/>
        </w:rPr>
        <w:t>[</w:t>
      </w:r>
      <w:r>
        <w:rPr>
          <w:b/>
          <w:color w:val="000000"/>
          <w:lang w:val="en-GB"/>
        </w:rPr>
        <w:t>2</w:t>
      </w:r>
      <w:r w:rsidRPr="002537B3">
        <w:rPr>
          <w:b/>
          <w:color w:val="000000"/>
          <w:lang w:val="en-GB"/>
        </w:rPr>
        <w:t>] –</w:t>
      </w:r>
      <w:r>
        <w:rPr>
          <w:b/>
          <w:color w:val="000000"/>
          <w:lang w:val="en-GB"/>
        </w:rPr>
        <w:t xml:space="preserve"> Keycloak </w:t>
      </w:r>
      <w:r w:rsidRPr="002537B3">
        <w:rPr>
          <w:b/>
          <w:color w:val="000000"/>
          <w:lang w:val="en-GB"/>
        </w:rPr>
        <w:t>Documentation:</w:t>
      </w:r>
      <w:bookmarkEnd w:id="221"/>
      <w:bookmarkEnd w:id="222"/>
    </w:p>
    <w:p w14:paraId="30469947" w14:textId="627B3068" w:rsidR="002537B3" w:rsidRDefault="00A47B7E" w:rsidP="002537B3">
      <w:pPr>
        <w:pBdr>
          <w:top w:val="nil"/>
          <w:left w:val="nil"/>
          <w:bottom w:val="nil"/>
          <w:right w:val="nil"/>
          <w:between w:val="nil"/>
        </w:pBdr>
        <w:spacing w:before="180" w:after="60" w:line="360" w:lineRule="auto"/>
        <w:ind w:left="0" w:hanging="2"/>
        <w:rPr>
          <w:b/>
          <w:color w:val="000000"/>
          <w:lang w:val="en-GB"/>
        </w:rPr>
      </w:pPr>
      <w:hyperlink r:id="rId32" w:history="1">
        <w:bookmarkStart w:id="223" w:name="_Toc113375185"/>
        <w:bookmarkStart w:id="224" w:name="_Toc113375485"/>
        <w:r w:rsidR="002537B3" w:rsidRPr="00CF4338">
          <w:rPr>
            <w:rStyle w:val="Lienhypertexte"/>
            <w:b/>
            <w:lang w:val="en-GB"/>
          </w:rPr>
          <w:t>https://www.keycloak.org/documentation</w:t>
        </w:r>
        <w:bookmarkEnd w:id="223"/>
        <w:bookmarkEnd w:id="224"/>
      </w:hyperlink>
    </w:p>
    <w:p w14:paraId="3D32F4C0" w14:textId="12982479" w:rsidR="002537B3" w:rsidRDefault="002537B3" w:rsidP="002537B3">
      <w:pPr>
        <w:pBdr>
          <w:top w:val="nil"/>
          <w:left w:val="nil"/>
          <w:bottom w:val="nil"/>
          <w:right w:val="nil"/>
          <w:between w:val="nil"/>
        </w:pBdr>
        <w:spacing w:before="180" w:after="60" w:line="360" w:lineRule="auto"/>
        <w:ind w:left="0" w:hanging="2"/>
        <w:rPr>
          <w:b/>
          <w:color w:val="000000"/>
          <w:lang w:val="en-GB"/>
        </w:rPr>
      </w:pPr>
      <w:bookmarkStart w:id="225" w:name="_Toc113375186"/>
      <w:bookmarkStart w:id="226" w:name="_Toc113375486"/>
      <w:r w:rsidRPr="002537B3">
        <w:rPr>
          <w:b/>
          <w:color w:val="000000"/>
          <w:lang w:val="en-GB"/>
        </w:rPr>
        <w:t>[</w:t>
      </w:r>
      <w:r>
        <w:rPr>
          <w:b/>
          <w:color w:val="000000"/>
          <w:lang w:val="en-GB"/>
        </w:rPr>
        <w:t>3</w:t>
      </w:r>
      <w:r w:rsidRPr="002537B3">
        <w:rPr>
          <w:b/>
          <w:color w:val="000000"/>
          <w:lang w:val="en-GB"/>
        </w:rPr>
        <w:t>] –</w:t>
      </w:r>
      <w:r>
        <w:rPr>
          <w:b/>
          <w:color w:val="000000"/>
          <w:lang w:val="en-GB"/>
        </w:rPr>
        <w:t xml:space="preserve"> Spring Boot </w:t>
      </w:r>
      <w:r w:rsidRPr="002537B3">
        <w:rPr>
          <w:b/>
          <w:color w:val="000000"/>
          <w:lang w:val="en-GB"/>
        </w:rPr>
        <w:t>Documentation:</w:t>
      </w:r>
      <w:bookmarkEnd w:id="225"/>
      <w:bookmarkEnd w:id="226"/>
    </w:p>
    <w:p w14:paraId="58217C92" w14:textId="34A1CD0E" w:rsidR="002537B3" w:rsidRDefault="00A47B7E" w:rsidP="002537B3">
      <w:pPr>
        <w:pBdr>
          <w:top w:val="nil"/>
          <w:left w:val="nil"/>
          <w:bottom w:val="nil"/>
          <w:right w:val="nil"/>
          <w:between w:val="nil"/>
        </w:pBdr>
        <w:spacing w:before="180" w:after="60" w:line="360" w:lineRule="auto"/>
        <w:ind w:left="0" w:hanging="2"/>
        <w:rPr>
          <w:b/>
          <w:color w:val="000000"/>
          <w:lang w:val="en-GB"/>
        </w:rPr>
      </w:pPr>
      <w:hyperlink r:id="rId33" w:history="1">
        <w:bookmarkStart w:id="227" w:name="_Toc113375187"/>
        <w:bookmarkStart w:id="228" w:name="_Toc113375487"/>
        <w:r w:rsidR="002537B3" w:rsidRPr="00CF4338">
          <w:rPr>
            <w:rStyle w:val="Lienhypertexte"/>
            <w:b/>
            <w:lang w:val="en-GB"/>
          </w:rPr>
          <w:t>https://docs.spring.io/spring-boot/docs/current/reference/htmlsingle/</w:t>
        </w:r>
        <w:bookmarkEnd w:id="227"/>
        <w:bookmarkEnd w:id="228"/>
      </w:hyperlink>
    </w:p>
    <w:p w14:paraId="17CC4C2A" w14:textId="306BCDDE" w:rsidR="002537B3" w:rsidRDefault="002537B3" w:rsidP="002537B3">
      <w:pPr>
        <w:pBdr>
          <w:top w:val="nil"/>
          <w:left w:val="nil"/>
          <w:bottom w:val="nil"/>
          <w:right w:val="nil"/>
          <w:between w:val="nil"/>
        </w:pBdr>
        <w:spacing w:before="180" w:after="60" w:line="360" w:lineRule="auto"/>
        <w:ind w:left="0" w:hanging="2"/>
        <w:rPr>
          <w:b/>
          <w:color w:val="000000"/>
          <w:lang w:val="en-GB"/>
        </w:rPr>
      </w:pPr>
      <w:bookmarkStart w:id="229" w:name="_Toc113375188"/>
      <w:bookmarkStart w:id="230" w:name="_Toc113375488"/>
      <w:r w:rsidRPr="002537B3">
        <w:rPr>
          <w:b/>
          <w:color w:val="000000"/>
          <w:lang w:val="en-GB"/>
        </w:rPr>
        <w:t>[</w:t>
      </w:r>
      <w:r>
        <w:rPr>
          <w:b/>
          <w:color w:val="000000"/>
          <w:lang w:val="en-GB"/>
        </w:rPr>
        <w:t>4</w:t>
      </w:r>
      <w:r w:rsidRPr="002537B3">
        <w:rPr>
          <w:b/>
          <w:color w:val="000000"/>
          <w:lang w:val="en-GB"/>
        </w:rPr>
        <w:t>] –</w:t>
      </w:r>
      <w:r>
        <w:rPr>
          <w:b/>
          <w:color w:val="000000"/>
          <w:lang w:val="en-GB"/>
        </w:rPr>
        <w:t xml:space="preserve"> Angular </w:t>
      </w:r>
      <w:r w:rsidRPr="002537B3">
        <w:rPr>
          <w:b/>
          <w:color w:val="000000"/>
          <w:lang w:val="en-GB"/>
        </w:rPr>
        <w:t>Documentation:</w:t>
      </w:r>
      <w:bookmarkEnd w:id="229"/>
      <w:bookmarkEnd w:id="230"/>
    </w:p>
    <w:p w14:paraId="5DBC7D78" w14:textId="362F7E22" w:rsidR="002537B3" w:rsidRDefault="002537B3" w:rsidP="002537B3">
      <w:pPr>
        <w:pBdr>
          <w:top w:val="nil"/>
          <w:left w:val="nil"/>
          <w:bottom w:val="nil"/>
          <w:right w:val="nil"/>
          <w:between w:val="nil"/>
        </w:pBdr>
        <w:spacing w:before="180" w:after="60" w:line="360" w:lineRule="auto"/>
        <w:ind w:left="0" w:hanging="2"/>
        <w:rPr>
          <w:b/>
          <w:color w:val="000000"/>
          <w:lang w:val="en-GB"/>
        </w:rPr>
      </w:pPr>
      <w:bookmarkStart w:id="231" w:name="_Toc113375189"/>
      <w:bookmarkStart w:id="232" w:name="_Toc113375489"/>
      <w:r w:rsidRPr="002537B3">
        <w:rPr>
          <w:b/>
          <w:color w:val="000000"/>
          <w:lang w:val="en-GB"/>
        </w:rPr>
        <w:lastRenderedPageBreak/>
        <w:t>https://angular.io/docs</w:t>
      </w:r>
      <w:bookmarkEnd w:id="231"/>
      <w:bookmarkEnd w:id="232"/>
    </w:p>
    <w:p w14:paraId="12909408" w14:textId="77777777" w:rsidR="002537B3" w:rsidRDefault="002537B3" w:rsidP="002537B3">
      <w:pPr>
        <w:pBdr>
          <w:top w:val="nil"/>
          <w:left w:val="nil"/>
          <w:bottom w:val="nil"/>
          <w:right w:val="nil"/>
          <w:between w:val="nil"/>
        </w:pBdr>
        <w:spacing w:before="180" w:after="60" w:line="360" w:lineRule="auto"/>
        <w:ind w:left="0" w:hanging="2"/>
        <w:rPr>
          <w:b/>
          <w:color w:val="000000"/>
          <w:lang w:val="en-GB"/>
        </w:rPr>
      </w:pPr>
    </w:p>
    <w:p w14:paraId="7E9E073E" w14:textId="408B2478" w:rsidR="00DF2C27" w:rsidRPr="002537B3" w:rsidRDefault="00DF2C27" w:rsidP="007878C2">
      <w:pPr>
        <w:spacing w:line="360" w:lineRule="auto"/>
        <w:ind w:leftChars="0" w:left="0" w:firstLineChars="0" w:firstLine="0"/>
        <w:rPr>
          <w:lang w:val="en-GB"/>
        </w:rPr>
      </w:pPr>
    </w:p>
    <w:sectPr w:rsidR="00DF2C27" w:rsidRPr="002537B3">
      <w:headerReference w:type="even" r:id="rId34"/>
      <w:headerReference w:type="default" r:id="rId35"/>
      <w:footerReference w:type="even" r:id="rId36"/>
      <w:footerReference w:type="default" r:id="rId37"/>
      <w:headerReference w:type="first" r:id="rId38"/>
      <w:footerReference w:type="first" r:id="rId39"/>
      <w:pgSz w:w="11906" w:h="16838"/>
      <w:pgMar w:top="1417" w:right="1417" w:bottom="1417" w:left="1417"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E7ADE" w14:textId="77777777" w:rsidR="00A47B7E" w:rsidRDefault="00A47B7E">
      <w:pPr>
        <w:spacing w:line="240" w:lineRule="auto"/>
        <w:ind w:left="0" w:hanging="2"/>
      </w:pPr>
      <w:r>
        <w:separator/>
      </w:r>
    </w:p>
  </w:endnote>
  <w:endnote w:type="continuationSeparator" w:id="0">
    <w:p w14:paraId="1510E6FD" w14:textId="77777777" w:rsidR="00A47B7E" w:rsidRDefault="00A47B7E">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oppins">
    <w:charset w:val="00"/>
    <w:family w:val="auto"/>
    <w:pitch w:val="variable"/>
    <w:sig w:usb0="00008007" w:usb1="00000000" w:usb2="00000000" w:usb3="00000000" w:csb0="00000093" w:csb1="00000000"/>
  </w:font>
  <w:font w:name="Droid Sans">
    <w:altName w:val="Segoe U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F6285" w14:textId="77777777" w:rsidR="00B04EF5" w:rsidRDefault="00B04EF5">
    <w:pPr>
      <w:pStyle w:val="Pieddepage"/>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4477935"/>
      <w:docPartObj>
        <w:docPartGallery w:val="Page Numbers (Bottom of Page)"/>
        <w:docPartUnique/>
      </w:docPartObj>
    </w:sdtPr>
    <w:sdtEndPr>
      <w:rPr>
        <w:noProof/>
      </w:rPr>
    </w:sdtEndPr>
    <w:sdtContent>
      <w:p w14:paraId="7AFCBBF2" w14:textId="013B7960" w:rsidR="00DF2C27" w:rsidRPr="00625087" w:rsidRDefault="00625087" w:rsidP="00625087">
        <w:pPr>
          <w:pStyle w:val="Pieddepage"/>
          <w:ind w:left="0" w:hanging="2"/>
          <w:jc w:val="right"/>
        </w:pPr>
        <w:r>
          <w:rPr>
            <w:color w:val="000000"/>
            <w:sz w:val="18"/>
            <w:szCs w:val="18"/>
          </w:rPr>
          <w:t xml:space="preserve">Direction de la Vie Universitaire et des Relations avec l’Environnement / Sept. </w:t>
        </w:r>
        <w:r>
          <w:rPr>
            <w:sz w:val="18"/>
            <w:szCs w:val="18"/>
          </w:rPr>
          <w:t xml:space="preserve">2022 </w:t>
        </w:r>
        <w:r>
          <w:rPr>
            <w:sz w:val="18"/>
            <w:szCs w:val="18"/>
          </w:rPr>
          <w:tab/>
        </w: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4F13F" w14:textId="77777777" w:rsidR="00B04EF5" w:rsidRDefault="00B04EF5">
    <w:pPr>
      <w:pStyle w:val="Pieddepage"/>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C6A8B0" w14:textId="77777777" w:rsidR="00A47B7E" w:rsidRDefault="00A47B7E">
      <w:pPr>
        <w:spacing w:line="240" w:lineRule="auto"/>
        <w:ind w:left="0" w:hanging="2"/>
      </w:pPr>
      <w:r>
        <w:separator/>
      </w:r>
    </w:p>
  </w:footnote>
  <w:footnote w:type="continuationSeparator" w:id="0">
    <w:p w14:paraId="11CB4201" w14:textId="77777777" w:rsidR="00A47B7E" w:rsidRDefault="00A47B7E">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05899" w14:textId="77777777" w:rsidR="00B04EF5" w:rsidRDefault="00B04EF5">
    <w:pPr>
      <w:pStyle w:val="En-tte"/>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D5DB2" w14:textId="77777777" w:rsidR="00B04EF5" w:rsidRDefault="00B04EF5">
    <w:pPr>
      <w:pStyle w:val="En-tte"/>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27164" w14:textId="77777777" w:rsidR="00B04EF5" w:rsidRDefault="00B04EF5">
    <w:pPr>
      <w:pStyle w:val="En-tte"/>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549D0"/>
    <w:multiLevelType w:val="multilevel"/>
    <w:tmpl w:val="FFFFFFFF"/>
    <w:lvl w:ilvl="0">
      <w:start w:val="1"/>
      <w:numFmt w:val="bullet"/>
      <w:pStyle w:val="Titre11"/>
      <w:lvlText w:val="●"/>
      <w:lvlJc w:val="left"/>
      <w:pPr>
        <w:ind w:left="720" w:hanging="360"/>
      </w:pPr>
      <w:rPr>
        <w:rFonts w:ascii="Noto Sans Symbols" w:eastAsia="Noto Sans Symbols" w:hAnsi="Noto Sans Symbols" w:cs="Noto Sans Symbols"/>
        <w:vertAlign w:val="baseline"/>
      </w:rPr>
    </w:lvl>
    <w:lvl w:ilvl="1">
      <w:start w:val="1"/>
      <w:numFmt w:val="bullet"/>
      <w:pStyle w:val="Titre21"/>
      <w:lvlText w:val="o"/>
      <w:lvlJc w:val="left"/>
      <w:pPr>
        <w:ind w:left="1440" w:hanging="360"/>
      </w:pPr>
      <w:rPr>
        <w:rFonts w:ascii="Courier New" w:eastAsia="Courier New" w:hAnsi="Courier New" w:cs="Courier New"/>
        <w:vertAlign w:val="baseline"/>
      </w:rPr>
    </w:lvl>
    <w:lvl w:ilvl="2">
      <w:start w:val="1"/>
      <w:numFmt w:val="bullet"/>
      <w:pStyle w:val="Titre31"/>
      <w:lvlText w:val="▪"/>
      <w:lvlJc w:val="left"/>
      <w:pPr>
        <w:ind w:left="2160" w:hanging="360"/>
      </w:pPr>
      <w:rPr>
        <w:rFonts w:ascii="Noto Sans Symbols" w:eastAsia="Noto Sans Symbols" w:hAnsi="Noto Sans Symbols" w:cs="Noto Sans Symbols"/>
        <w:vertAlign w:val="baseline"/>
      </w:rPr>
    </w:lvl>
    <w:lvl w:ilvl="3">
      <w:start w:val="1"/>
      <w:numFmt w:val="bullet"/>
      <w:pStyle w:val="Titre41"/>
      <w:lvlText w:val="●"/>
      <w:lvlJc w:val="left"/>
      <w:pPr>
        <w:ind w:left="2880" w:hanging="360"/>
      </w:pPr>
      <w:rPr>
        <w:rFonts w:ascii="Noto Sans Symbols" w:eastAsia="Noto Sans Symbols" w:hAnsi="Noto Sans Symbols" w:cs="Noto Sans Symbols"/>
        <w:vertAlign w:val="baseline"/>
      </w:rPr>
    </w:lvl>
    <w:lvl w:ilvl="4">
      <w:start w:val="1"/>
      <w:numFmt w:val="bullet"/>
      <w:pStyle w:val="Titre51"/>
      <w:lvlText w:val="o"/>
      <w:lvlJc w:val="left"/>
      <w:pPr>
        <w:ind w:left="3600" w:hanging="360"/>
      </w:pPr>
      <w:rPr>
        <w:rFonts w:ascii="Courier New" w:eastAsia="Courier New" w:hAnsi="Courier New" w:cs="Courier New"/>
        <w:vertAlign w:val="baseline"/>
      </w:rPr>
    </w:lvl>
    <w:lvl w:ilvl="5">
      <w:start w:val="1"/>
      <w:numFmt w:val="bullet"/>
      <w:pStyle w:val="Titre61"/>
      <w:lvlText w:val="▪"/>
      <w:lvlJc w:val="left"/>
      <w:pPr>
        <w:ind w:left="4320" w:hanging="360"/>
      </w:pPr>
      <w:rPr>
        <w:rFonts w:ascii="Noto Sans Symbols" w:eastAsia="Noto Sans Symbols" w:hAnsi="Noto Sans Symbols" w:cs="Noto Sans Symbols"/>
        <w:vertAlign w:val="baseline"/>
      </w:rPr>
    </w:lvl>
    <w:lvl w:ilvl="6">
      <w:start w:val="1"/>
      <w:numFmt w:val="bullet"/>
      <w:pStyle w:val="Titre71"/>
      <w:lvlText w:val="●"/>
      <w:lvlJc w:val="left"/>
      <w:pPr>
        <w:ind w:left="5040" w:hanging="360"/>
      </w:pPr>
      <w:rPr>
        <w:rFonts w:ascii="Noto Sans Symbols" w:eastAsia="Noto Sans Symbols" w:hAnsi="Noto Sans Symbols" w:cs="Noto Sans Symbols"/>
        <w:vertAlign w:val="baseline"/>
      </w:rPr>
    </w:lvl>
    <w:lvl w:ilvl="7">
      <w:start w:val="1"/>
      <w:numFmt w:val="bullet"/>
      <w:pStyle w:val="Titre81"/>
      <w:lvlText w:val="o"/>
      <w:lvlJc w:val="left"/>
      <w:pPr>
        <w:ind w:left="5760" w:hanging="360"/>
      </w:pPr>
      <w:rPr>
        <w:rFonts w:ascii="Courier New" w:eastAsia="Courier New" w:hAnsi="Courier New" w:cs="Courier New"/>
        <w:vertAlign w:val="baseline"/>
      </w:rPr>
    </w:lvl>
    <w:lvl w:ilvl="8">
      <w:start w:val="1"/>
      <w:numFmt w:val="bullet"/>
      <w:pStyle w:val="Titre91"/>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1467733A"/>
    <w:multiLevelType w:val="hybridMultilevel"/>
    <w:tmpl w:val="1A7C489E"/>
    <w:lvl w:ilvl="0" w:tplc="968CFC8C">
      <w:start w:val="5"/>
      <w:numFmt w:val="decimal"/>
      <w:lvlText w:val="%1"/>
      <w:lvlJc w:val="left"/>
      <w:pPr>
        <w:ind w:left="358" w:hanging="360"/>
      </w:pPr>
      <w:rPr>
        <w:rFonts w:hint="default"/>
      </w:rPr>
    </w:lvl>
    <w:lvl w:ilvl="1" w:tplc="08090019" w:tentative="1">
      <w:start w:val="1"/>
      <w:numFmt w:val="lowerLetter"/>
      <w:lvlText w:val="%2."/>
      <w:lvlJc w:val="left"/>
      <w:pPr>
        <w:ind w:left="1078" w:hanging="360"/>
      </w:pPr>
    </w:lvl>
    <w:lvl w:ilvl="2" w:tplc="0809001B" w:tentative="1">
      <w:start w:val="1"/>
      <w:numFmt w:val="lowerRoman"/>
      <w:lvlText w:val="%3."/>
      <w:lvlJc w:val="right"/>
      <w:pPr>
        <w:ind w:left="1798" w:hanging="180"/>
      </w:pPr>
    </w:lvl>
    <w:lvl w:ilvl="3" w:tplc="0809000F" w:tentative="1">
      <w:start w:val="1"/>
      <w:numFmt w:val="decimal"/>
      <w:lvlText w:val="%4."/>
      <w:lvlJc w:val="left"/>
      <w:pPr>
        <w:ind w:left="2518" w:hanging="360"/>
      </w:pPr>
    </w:lvl>
    <w:lvl w:ilvl="4" w:tplc="08090019" w:tentative="1">
      <w:start w:val="1"/>
      <w:numFmt w:val="lowerLetter"/>
      <w:lvlText w:val="%5."/>
      <w:lvlJc w:val="left"/>
      <w:pPr>
        <w:ind w:left="3238" w:hanging="360"/>
      </w:pPr>
    </w:lvl>
    <w:lvl w:ilvl="5" w:tplc="0809001B" w:tentative="1">
      <w:start w:val="1"/>
      <w:numFmt w:val="lowerRoman"/>
      <w:lvlText w:val="%6."/>
      <w:lvlJc w:val="right"/>
      <w:pPr>
        <w:ind w:left="3958" w:hanging="180"/>
      </w:pPr>
    </w:lvl>
    <w:lvl w:ilvl="6" w:tplc="0809000F" w:tentative="1">
      <w:start w:val="1"/>
      <w:numFmt w:val="decimal"/>
      <w:lvlText w:val="%7."/>
      <w:lvlJc w:val="left"/>
      <w:pPr>
        <w:ind w:left="4678" w:hanging="360"/>
      </w:pPr>
    </w:lvl>
    <w:lvl w:ilvl="7" w:tplc="08090019" w:tentative="1">
      <w:start w:val="1"/>
      <w:numFmt w:val="lowerLetter"/>
      <w:lvlText w:val="%8."/>
      <w:lvlJc w:val="left"/>
      <w:pPr>
        <w:ind w:left="5398" w:hanging="360"/>
      </w:pPr>
    </w:lvl>
    <w:lvl w:ilvl="8" w:tplc="0809001B" w:tentative="1">
      <w:start w:val="1"/>
      <w:numFmt w:val="lowerRoman"/>
      <w:lvlText w:val="%9."/>
      <w:lvlJc w:val="right"/>
      <w:pPr>
        <w:ind w:left="6118" w:hanging="180"/>
      </w:pPr>
    </w:lvl>
  </w:abstractNum>
  <w:abstractNum w:abstractNumId="2" w15:restartNumberingAfterBreak="0">
    <w:nsid w:val="15760E0D"/>
    <w:multiLevelType w:val="multilevel"/>
    <w:tmpl w:val="762A9F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B27896"/>
    <w:multiLevelType w:val="multilevel"/>
    <w:tmpl w:val="B72E0E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2C2E47"/>
    <w:multiLevelType w:val="multilevel"/>
    <w:tmpl w:val="FFFFFFFF"/>
    <w:lvl w:ilvl="0">
      <w:start w:val="1"/>
      <w:numFmt w:val="decimal"/>
      <w:lvlText w:val="%1"/>
      <w:lvlJc w:val="left"/>
      <w:pPr>
        <w:ind w:left="432" w:hanging="432"/>
      </w:pPr>
      <w:rPr>
        <w:vertAlign w:val="baseline"/>
      </w:rPr>
    </w:lvl>
    <w:lvl w:ilvl="1">
      <w:start w:val="1"/>
      <w:numFmt w:val="decimal"/>
      <w:lvlText w:val="%1.%2"/>
      <w:lvlJc w:val="left"/>
      <w:pPr>
        <w:ind w:left="576" w:hanging="576"/>
      </w:pPr>
      <w:rPr>
        <w:rFonts w:ascii="Garamond" w:eastAsia="Garamond" w:hAnsi="Garamond" w:cs="Garamond"/>
        <w:b/>
        <w:i w:val="0"/>
        <w:smallCaps w:val="0"/>
        <w:strike w:val="0"/>
        <w:color w:val="000000"/>
        <w:sz w:val="32"/>
        <w:szCs w:val="32"/>
        <w:u w:val="none"/>
        <w:vertAlign w:val="baseline"/>
      </w:rPr>
    </w:lvl>
    <w:lvl w:ilvl="2">
      <w:start w:val="1"/>
      <w:numFmt w:val="decimal"/>
      <w:lvlText w:val="%1.%2.%3"/>
      <w:lvlJc w:val="left"/>
      <w:pPr>
        <w:ind w:left="720" w:hanging="720"/>
      </w:pPr>
      <w:rPr>
        <w:sz w:val="28"/>
        <w:szCs w:val="28"/>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5" w15:restartNumberingAfterBreak="0">
    <w:nsid w:val="1C8F4028"/>
    <w:multiLevelType w:val="multilevel"/>
    <w:tmpl w:val="313AD99C"/>
    <w:lvl w:ilvl="0">
      <w:start w:val="1"/>
      <w:numFmt w:val="decimal"/>
      <w:lvlText w:val="%1"/>
      <w:lvlJc w:val="left"/>
      <w:pPr>
        <w:ind w:left="432" w:hanging="432"/>
      </w:pPr>
      <w:rPr>
        <w:vertAlign w:val="baseline"/>
        <w:lang w:val="fr"/>
      </w:rPr>
    </w:lvl>
    <w:lvl w:ilvl="1">
      <w:start w:val="1"/>
      <w:numFmt w:val="decimal"/>
      <w:lvlText w:val="%1.%2"/>
      <w:lvlJc w:val="left"/>
      <w:pPr>
        <w:ind w:left="576" w:hanging="576"/>
      </w:pPr>
      <w:rPr>
        <w:rFonts w:ascii="Garamond" w:eastAsia="Garamond" w:hAnsi="Garamond" w:cs="Garamond"/>
        <w:b/>
        <w:i w:val="0"/>
        <w:smallCaps w:val="0"/>
        <w:strike w:val="0"/>
        <w:color w:val="000000"/>
        <w:sz w:val="32"/>
        <w:szCs w:val="32"/>
        <w:u w:val="none"/>
        <w:vertAlign w:val="baseline"/>
      </w:rPr>
    </w:lvl>
    <w:lvl w:ilvl="2">
      <w:start w:val="1"/>
      <w:numFmt w:val="decimal"/>
      <w:lvlText w:val="%1.%2.%3"/>
      <w:lvlJc w:val="left"/>
      <w:pPr>
        <w:ind w:left="720" w:hanging="720"/>
      </w:pPr>
      <w:rPr>
        <w:sz w:val="28"/>
        <w:szCs w:val="28"/>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6" w15:restartNumberingAfterBreak="0">
    <w:nsid w:val="2538207C"/>
    <w:multiLevelType w:val="multilevel"/>
    <w:tmpl w:val="F96C572C"/>
    <w:lvl w:ilvl="0">
      <w:start w:val="2"/>
      <w:numFmt w:val="decimal"/>
      <w:lvlText w:val="%1"/>
      <w:lvlJc w:val="left"/>
      <w:pPr>
        <w:ind w:left="360" w:hanging="360"/>
      </w:pPr>
      <w:rPr>
        <w:rFonts w:hint="default"/>
      </w:rPr>
    </w:lvl>
    <w:lvl w:ilvl="1">
      <w:start w:val="3"/>
      <w:numFmt w:val="decimal"/>
      <w:lvlText w:val="%1.%2"/>
      <w:lvlJc w:val="left"/>
      <w:pPr>
        <w:ind w:left="718" w:hanging="72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1074" w:hanging="1080"/>
      </w:pPr>
      <w:rPr>
        <w:rFonts w:hint="default"/>
      </w:rPr>
    </w:lvl>
    <w:lvl w:ilvl="4">
      <w:start w:val="1"/>
      <w:numFmt w:val="decimal"/>
      <w:lvlText w:val="%1.%2.%3.%4.%5"/>
      <w:lvlJc w:val="left"/>
      <w:pPr>
        <w:ind w:left="1072" w:hanging="1080"/>
      </w:pPr>
      <w:rPr>
        <w:rFonts w:hint="default"/>
      </w:rPr>
    </w:lvl>
    <w:lvl w:ilvl="5">
      <w:start w:val="1"/>
      <w:numFmt w:val="decimal"/>
      <w:lvlText w:val="%1.%2.%3.%4.%5.%6"/>
      <w:lvlJc w:val="left"/>
      <w:pPr>
        <w:ind w:left="1430" w:hanging="1440"/>
      </w:pPr>
      <w:rPr>
        <w:rFonts w:hint="default"/>
      </w:rPr>
    </w:lvl>
    <w:lvl w:ilvl="6">
      <w:start w:val="1"/>
      <w:numFmt w:val="decimal"/>
      <w:lvlText w:val="%1.%2.%3.%4.%5.%6.%7"/>
      <w:lvlJc w:val="left"/>
      <w:pPr>
        <w:ind w:left="1788" w:hanging="1800"/>
      </w:pPr>
      <w:rPr>
        <w:rFonts w:hint="default"/>
      </w:rPr>
    </w:lvl>
    <w:lvl w:ilvl="7">
      <w:start w:val="1"/>
      <w:numFmt w:val="decimal"/>
      <w:lvlText w:val="%1.%2.%3.%4.%5.%6.%7.%8"/>
      <w:lvlJc w:val="left"/>
      <w:pPr>
        <w:ind w:left="1786" w:hanging="1800"/>
      </w:pPr>
      <w:rPr>
        <w:rFonts w:hint="default"/>
      </w:rPr>
    </w:lvl>
    <w:lvl w:ilvl="8">
      <w:start w:val="1"/>
      <w:numFmt w:val="decimal"/>
      <w:lvlText w:val="%1.%2.%3.%4.%5.%6.%7.%8.%9"/>
      <w:lvlJc w:val="left"/>
      <w:pPr>
        <w:ind w:left="2144" w:hanging="2160"/>
      </w:pPr>
      <w:rPr>
        <w:rFonts w:hint="default"/>
      </w:rPr>
    </w:lvl>
  </w:abstractNum>
  <w:abstractNum w:abstractNumId="7" w15:restartNumberingAfterBreak="0">
    <w:nsid w:val="273973EF"/>
    <w:multiLevelType w:val="multilevel"/>
    <w:tmpl w:val="B476C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F74D48"/>
    <w:multiLevelType w:val="hybridMultilevel"/>
    <w:tmpl w:val="521A2F86"/>
    <w:lvl w:ilvl="0" w:tplc="6A327992">
      <w:start w:val="4"/>
      <w:numFmt w:val="bullet"/>
      <w:lvlText w:val="-"/>
      <w:lvlJc w:val="left"/>
      <w:pPr>
        <w:ind w:left="358" w:hanging="360"/>
      </w:pPr>
      <w:rPr>
        <w:rFonts w:ascii="Garamond" w:eastAsia="Garamond" w:hAnsi="Garamond" w:cs="Garamond" w:hint="default"/>
      </w:rPr>
    </w:lvl>
    <w:lvl w:ilvl="1" w:tplc="08090003" w:tentative="1">
      <w:start w:val="1"/>
      <w:numFmt w:val="bullet"/>
      <w:lvlText w:val="o"/>
      <w:lvlJc w:val="left"/>
      <w:pPr>
        <w:ind w:left="1078" w:hanging="360"/>
      </w:pPr>
      <w:rPr>
        <w:rFonts w:ascii="Courier New" w:hAnsi="Courier New" w:cs="Courier New" w:hint="default"/>
      </w:rPr>
    </w:lvl>
    <w:lvl w:ilvl="2" w:tplc="08090005" w:tentative="1">
      <w:start w:val="1"/>
      <w:numFmt w:val="bullet"/>
      <w:lvlText w:val=""/>
      <w:lvlJc w:val="left"/>
      <w:pPr>
        <w:ind w:left="1798" w:hanging="360"/>
      </w:pPr>
      <w:rPr>
        <w:rFonts w:ascii="Wingdings" w:hAnsi="Wingdings" w:hint="default"/>
      </w:rPr>
    </w:lvl>
    <w:lvl w:ilvl="3" w:tplc="08090001" w:tentative="1">
      <w:start w:val="1"/>
      <w:numFmt w:val="bullet"/>
      <w:lvlText w:val=""/>
      <w:lvlJc w:val="left"/>
      <w:pPr>
        <w:ind w:left="2518" w:hanging="360"/>
      </w:pPr>
      <w:rPr>
        <w:rFonts w:ascii="Symbol" w:hAnsi="Symbol" w:hint="default"/>
      </w:rPr>
    </w:lvl>
    <w:lvl w:ilvl="4" w:tplc="08090003" w:tentative="1">
      <w:start w:val="1"/>
      <w:numFmt w:val="bullet"/>
      <w:lvlText w:val="o"/>
      <w:lvlJc w:val="left"/>
      <w:pPr>
        <w:ind w:left="3238" w:hanging="360"/>
      </w:pPr>
      <w:rPr>
        <w:rFonts w:ascii="Courier New" w:hAnsi="Courier New" w:cs="Courier New" w:hint="default"/>
      </w:rPr>
    </w:lvl>
    <w:lvl w:ilvl="5" w:tplc="08090005" w:tentative="1">
      <w:start w:val="1"/>
      <w:numFmt w:val="bullet"/>
      <w:lvlText w:val=""/>
      <w:lvlJc w:val="left"/>
      <w:pPr>
        <w:ind w:left="3958" w:hanging="360"/>
      </w:pPr>
      <w:rPr>
        <w:rFonts w:ascii="Wingdings" w:hAnsi="Wingdings" w:hint="default"/>
      </w:rPr>
    </w:lvl>
    <w:lvl w:ilvl="6" w:tplc="08090001" w:tentative="1">
      <w:start w:val="1"/>
      <w:numFmt w:val="bullet"/>
      <w:lvlText w:val=""/>
      <w:lvlJc w:val="left"/>
      <w:pPr>
        <w:ind w:left="4678" w:hanging="360"/>
      </w:pPr>
      <w:rPr>
        <w:rFonts w:ascii="Symbol" w:hAnsi="Symbol" w:hint="default"/>
      </w:rPr>
    </w:lvl>
    <w:lvl w:ilvl="7" w:tplc="08090003" w:tentative="1">
      <w:start w:val="1"/>
      <w:numFmt w:val="bullet"/>
      <w:lvlText w:val="o"/>
      <w:lvlJc w:val="left"/>
      <w:pPr>
        <w:ind w:left="5398" w:hanging="360"/>
      </w:pPr>
      <w:rPr>
        <w:rFonts w:ascii="Courier New" w:hAnsi="Courier New" w:cs="Courier New" w:hint="default"/>
      </w:rPr>
    </w:lvl>
    <w:lvl w:ilvl="8" w:tplc="08090005" w:tentative="1">
      <w:start w:val="1"/>
      <w:numFmt w:val="bullet"/>
      <w:lvlText w:val=""/>
      <w:lvlJc w:val="left"/>
      <w:pPr>
        <w:ind w:left="6118" w:hanging="360"/>
      </w:pPr>
      <w:rPr>
        <w:rFonts w:ascii="Wingdings" w:hAnsi="Wingdings" w:hint="default"/>
      </w:rPr>
    </w:lvl>
  </w:abstractNum>
  <w:abstractNum w:abstractNumId="9" w15:restartNumberingAfterBreak="0">
    <w:nsid w:val="3ED5217D"/>
    <w:multiLevelType w:val="multilevel"/>
    <w:tmpl w:val="E6ACE7A2"/>
    <w:lvl w:ilvl="0">
      <w:start w:val="3"/>
      <w:numFmt w:val="decimal"/>
      <w:lvlText w:val="%1"/>
      <w:lvlJc w:val="left"/>
      <w:pPr>
        <w:ind w:left="360" w:hanging="360"/>
      </w:pPr>
      <w:rPr>
        <w:rFonts w:hint="default"/>
      </w:rPr>
    </w:lvl>
    <w:lvl w:ilvl="1">
      <w:start w:val="3"/>
      <w:numFmt w:val="decimal"/>
      <w:lvlText w:val="%1.%2"/>
      <w:lvlJc w:val="left"/>
      <w:pPr>
        <w:ind w:left="718" w:hanging="72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1074" w:hanging="1080"/>
      </w:pPr>
      <w:rPr>
        <w:rFonts w:hint="default"/>
      </w:rPr>
    </w:lvl>
    <w:lvl w:ilvl="4">
      <w:start w:val="1"/>
      <w:numFmt w:val="decimal"/>
      <w:lvlText w:val="%1.%2.%3.%4.%5"/>
      <w:lvlJc w:val="left"/>
      <w:pPr>
        <w:ind w:left="1072" w:hanging="1080"/>
      </w:pPr>
      <w:rPr>
        <w:rFonts w:hint="default"/>
      </w:rPr>
    </w:lvl>
    <w:lvl w:ilvl="5">
      <w:start w:val="1"/>
      <w:numFmt w:val="decimal"/>
      <w:lvlText w:val="%1.%2.%3.%4.%5.%6"/>
      <w:lvlJc w:val="left"/>
      <w:pPr>
        <w:ind w:left="1430" w:hanging="1440"/>
      </w:pPr>
      <w:rPr>
        <w:rFonts w:hint="default"/>
      </w:rPr>
    </w:lvl>
    <w:lvl w:ilvl="6">
      <w:start w:val="1"/>
      <w:numFmt w:val="decimal"/>
      <w:lvlText w:val="%1.%2.%3.%4.%5.%6.%7"/>
      <w:lvlJc w:val="left"/>
      <w:pPr>
        <w:ind w:left="1428" w:hanging="1440"/>
      </w:pPr>
      <w:rPr>
        <w:rFonts w:hint="default"/>
      </w:rPr>
    </w:lvl>
    <w:lvl w:ilvl="7">
      <w:start w:val="1"/>
      <w:numFmt w:val="decimal"/>
      <w:lvlText w:val="%1.%2.%3.%4.%5.%6.%7.%8"/>
      <w:lvlJc w:val="left"/>
      <w:pPr>
        <w:ind w:left="1786" w:hanging="1800"/>
      </w:pPr>
      <w:rPr>
        <w:rFonts w:hint="default"/>
      </w:rPr>
    </w:lvl>
    <w:lvl w:ilvl="8">
      <w:start w:val="1"/>
      <w:numFmt w:val="decimal"/>
      <w:lvlText w:val="%1.%2.%3.%4.%5.%6.%7.%8.%9"/>
      <w:lvlJc w:val="left"/>
      <w:pPr>
        <w:ind w:left="2144" w:hanging="2160"/>
      </w:pPr>
      <w:rPr>
        <w:rFonts w:hint="default"/>
      </w:rPr>
    </w:lvl>
  </w:abstractNum>
  <w:abstractNum w:abstractNumId="10" w15:restartNumberingAfterBreak="0">
    <w:nsid w:val="490624F1"/>
    <w:multiLevelType w:val="multilevel"/>
    <w:tmpl w:val="DE2616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9F168E5"/>
    <w:multiLevelType w:val="hybridMultilevel"/>
    <w:tmpl w:val="8F86A322"/>
    <w:lvl w:ilvl="0" w:tplc="D8C46072">
      <w:start w:val="3"/>
      <w:numFmt w:val="bullet"/>
      <w:lvlText w:val="-"/>
      <w:lvlJc w:val="left"/>
      <w:pPr>
        <w:ind w:left="358" w:hanging="360"/>
      </w:pPr>
      <w:rPr>
        <w:rFonts w:ascii="Garamond" w:eastAsia="Garamond" w:hAnsi="Garamond" w:cs="Garamond" w:hint="default"/>
      </w:rPr>
    </w:lvl>
    <w:lvl w:ilvl="1" w:tplc="08090003" w:tentative="1">
      <w:start w:val="1"/>
      <w:numFmt w:val="bullet"/>
      <w:lvlText w:val="o"/>
      <w:lvlJc w:val="left"/>
      <w:pPr>
        <w:ind w:left="1078" w:hanging="360"/>
      </w:pPr>
      <w:rPr>
        <w:rFonts w:ascii="Courier New" w:hAnsi="Courier New" w:cs="Courier New" w:hint="default"/>
      </w:rPr>
    </w:lvl>
    <w:lvl w:ilvl="2" w:tplc="08090005" w:tentative="1">
      <w:start w:val="1"/>
      <w:numFmt w:val="bullet"/>
      <w:lvlText w:val=""/>
      <w:lvlJc w:val="left"/>
      <w:pPr>
        <w:ind w:left="1798" w:hanging="360"/>
      </w:pPr>
      <w:rPr>
        <w:rFonts w:ascii="Wingdings" w:hAnsi="Wingdings" w:hint="default"/>
      </w:rPr>
    </w:lvl>
    <w:lvl w:ilvl="3" w:tplc="08090001" w:tentative="1">
      <w:start w:val="1"/>
      <w:numFmt w:val="bullet"/>
      <w:lvlText w:val=""/>
      <w:lvlJc w:val="left"/>
      <w:pPr>
        <w:ind w:left="2518" w:hanging="360"/>
      </w:pPr>
      <w:rPr>
        <w:rFonts w:ascii="Symbol" w:hAnsi="Symbol" w:hint="default"/>
      </w:rPr>
    </w:lvl>
    <w:lvl w:ilvl="4" w:tplc="08090003" w:tentative="1">
      <w:start w:val="1"/>
      <w:numFmt w:val="bullet"/>
      <w:lvlText w:val="o"/>
      <w:lvlJc w:val="left"/>
      <w:pPr>
        <w:ind w:left="3238" w:hanging="360"/>
      </w:pPr>
      <w:rPr>
        <w:rFonts w:ascii="Courier New" w:hAnsi="Courier New" w:cs="Courier New" w:hint="default"/>
      </w:rPr>
    </w:lvl>
    <w:lvl w:ilvl="5" w:tplc="08090005" w:tentative="1">
      <w:start w:val="1"/>
      <w:numFmt w:val="bullet"/>
      <w:lvlText w:val=""/>
      <w:lvlJc w:val="left"/>
      <w:pPr>
        <w:ind w:left="3958" w:hanging="360"/>
      </w:pPr>
      <w:rPr>
        <w:rFonts w:ascii="Wingdings" w:hAnsi="Wingdings" w:hint="default"/>
      </w:rPr>
    </w:lvl>
    <w:lvl w:ilvl="6" w:tplc="08090001" w:tentative="1">
      <w:start w:val="1"/>
      <w:numFmt w:val="bullet"/>
      <w:lvlText w:val=""/>
      <w:lvlJc w:val="left"/>
      <w:pPr>
        <w:ind w:left="4678" w:hanging="360"/>
      </w:pPr>
      <w:rPr>
        <w:rFonts w:ascii="Symbol" w:hAnsi="Symbol" w:hint="default"/>
      </w:rPr>
    </w:lvl>
    <w:lvl w:ilvl="7" w:tplc="08090003" w:tentative="1">
      <w:start w:val="1"/>
      <w:numFmt w:val="bullet"/>
      <w:lvlText w:val="o"/>
      <w:lvlJc w:val="left"/>
      <w:pPr>
        <w:ind w:left="5398" w:hanging="360"/>
      </w:pPr>
      <w:rPr>
        <w:rFonts w:ascii="Courier New" w:hAnsi="Courier New" w:cs="Courier New" w:hint="default"/>
      </w:rPr>
    </w:lvl>
    <w:lvl w:ilvl="8" w:tplc="08090005" w:tentative="1">
      <w:start w:val="1"/>
      <w:numFmt w:val="bullet"/>
      <w:lvlText w:val=""/>
      <w:lvlJc w:val="left"/>
      <w:pPr>
        <w:ind w:left="6118" w:hanging="360"/>
      </w:pPr>
      <w:rPr>
        <w:rFonts w:ascii="Wingdings" w:hAnsi="Wingdings" w:hint="default"/>
      </w:rPr>
    </w:lvl>
  </w:abstractNum>
  <w:abstractNum w:abstractNumId="12" w15:restartNumberingAfterBreak="0">
    <w:nsid w:val="56DB49C5"/>
    <w:multiLevelType w:val="multilevel"/>
    <w:tmpl w:val="81F892E0"/>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7F6339B"/>
    <w:multiLevelType w:val="multilevel"/>
    <w:tmpl w:val="FFFFFFFF"/>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4" w15:restartNumberingAfterBreak="0">
    <w:nsid w:val="5FB0302B"/>
    <w:multiLevelType w:val="multilevel"/>
    <w:tmpl w:val="21B0AEFA"/>
    <w:lvl w:ilvl="0">
      <w:start w:val="2"/>
      <w:numFmt w:val="decimal"/>
      <w:lvlText w:val="%1"/>
      <w:lvlJc w:val="left"/>
      <w:pPr>
        <w:ind w:left="360" w:hanging="360"/>
      </w:pPr>
      <w:rPr>
        <w:rFonts w:hint="default"/>
      </w:rPr>
    </w:lvl>
    <w:lvl w:ilvl="1">
      <w:start w:val="3"/>
      <w:numFmt w:val="decimal"/>
      <w:lvlText w:val="%1.%2"/>
      <w:lvlJc w:val="left"/>
      <w:pPr>
        <w:ind w:left="718" w:hanging="72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1074" w:hanging="1080"/>
      </w:pPr>
      <w:rPr>
        <w:rFonts w:hint="default"/>
      </w:rPr>
    </w:lvl>
    <w:lvl w:ilvl="4">
      <w:start w:val="1"/>
      <w:numFmt w:val="decimal"/>
      <w:lvlText w:val="%1.%2.%3.%4.%5"/>
      <w:lvlJc w:val="left"/>
      <w:pPr>
        <w:ind w:left="1072" w:hanging="1080"/>
      </w:pPr>
      <w:rPr>
        <w:rFonts w:hint="default"/>
      </w:rPr>
    </w:lvl>
    <w:lvl w:ilvl="5">
      <w:start w:val="1"/>
      <w:numFmt w:val="decimal"/>
      <w:lvlText w:val="%1.%2.%3.%4.%5.%6"/>
      <w:lvlJc w:val="left"/>
      <w:pPr>
        <w:ind w:left="1430" w:hanging="1440"/>
      </w:pPr>
      <w:rPr>
        <w:rFonts w:hint="default"/>
      </w:rPr>
    </w:lvl>
    <w:lvl w:ilvl="6">
      <w:start w:val="1"/>
      <w:numFmt w:val="decimal"/>
      <w:lvlText w:val="%1.%2.%3.%4.%5.%6.%7"/>
      <w:lvlJc w:val="left"/>
      <w:pPr>
        <w:ind w:left="1788" w:hanging="1800"/>
      </w:pPr>
      <w:rPr>
        <w:rFonts w:hint="default"/>
      </w:rPr>
    </w:lvl>
    <w:lvl w:ilvl="7">
      <w:start w:val="1"/>
      <w:numFmt w:val="decimal"/>
      <w:lvlText w:val="%1.%2.%3.%4.%5.%6.%7.%8"/>
      <w:lvlJc w:val="left"/>
      <w:pPr>
        <w:ind w:left="1786" w:hanging="1800"/>
      </w:pPr>
      <w:rPr>
        <w:rFonts w:hint="default"/>
      </w:rPr>
    </w:lvl>
    <w:lvl w:ilvl="8">
      <w:start w:val="1"/>
      <w:numFmt w:val="decimal"/>
      <w:lvlText w:val="%1.%2.%3.%4.%5.%6.%7.%8.%9"/>
      <w:lvlJc w:val="left"/>
      <w:pPr>
        <w:ind w:left="2144" w:hanging="2160"/>
      </w:pPr>
      <w:rPr>
        <w:rFonts w:hint="default"/>
      </w:rPr>
    </w:lvl>
  </w:abstractNum>
  <w:abstractNum w:abstractNumId="15" w15:restartNumberingAfterBreak="0">
    <w:nsid w:val="60D51161"/>
    <w:multiLevelType w:val="multilevel"/>
    <w:tmpl w:val="FFFFFFFF"/>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6" w15:restartNumberingAfterBreak="0">
    <w:nsid w:val="70EE36DF"/>
    <w:multiLevelType w:val="multilevel"/>
    <w:tmpl w:val="A2B81D66"/>
    <w:lvl w:ilvl="0">
      <w:start w:val="2"/>
      <w:numFmt w:val="decimal"/>
      <w:lvlText w:val="%1"/>
      <w:lvlJc w:val="left"/>
      <w:pPr>
        <w:ind w:left="360" w:hanging="360"/>
      </w:pPr>
      <w:rPr>
        <w:rFonts w:hint="default"/>
      </w:rPr>
    </w:lvl>
    <w:lvl w:ilvl="1">
      <w:start w:val="3"/>
      <w:numFmt w:val="decimal"/>
      <w:lvlText w:val="%1.%2"/>
      <w:lvlJc w:val="left"/>
      <w:pPr>
        <w:ind w:left="718" w:hanging="72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1074" w:hanging="1080"/>
      </w:pPr>
      <w:rPr>
        <w:rFonts w:hint="default"/>
      </w:rPr>
    </w:lvl>
    <w:lvl w:ilvl="4">
      <w:start w:val="1"/>
      <w:numFmt w:val="decimal"/>
      <w:lvlText w:val="%1.%2.%3.%4.%5"/>
      <w:lvlJc w:val="left"/>
      <w:pPr>
        <w:ind w:left="1072" w:hanging="1080"/>
      </w:pPr>
      <w:rPr>
        <w:rFonts w:hint="default"/>
      </w:rPr>
    </w:lvl>
    <w:lvl w:ilvl="5">
      <w:start w:val="1"/>
      <w:numFmt w:val="decimal"/>
      <w:lvlText w:val="%1.%2.%3.%4.%5.%6"/>
      <w:lvlJc w:val="left"/>
      <w:pPr>
        <w:ind w:left="1430" w:hanging="1440"/>
      </w:pPr>
      <w:rPr>
        <w:rFonts w:hint="default"/>
      </w:rPr>
    </w:lvl>
    <w:lvl w:ilvl="6">
      <w:start w:val="1"/>
      <w:numFmt w:val="decimal"/>
      <w:lvlText w:val="%1.%2.%3.%4.%5.%6.%7"/>
      <w:lvlJc w:val="left"/>
      <w:pPr>
        <w:ind w:left="1788" w:hanging="1800"/>
      </w:pPr>
      <w:rPr>
        <w:rFonts w:hint="default"/>
      </w:rPr>
    </w:lvl>
    <w:lvl w:ilvl="7">
      <w:start w:val="1"/>
      <w:numFmt w:val="decimal"/>
      <w:lvlText w:val="%1.%2.%3.%4.%5.%6.%7.%8"/>
      <w:lvlJc w:val="left"/>
      <w:pPr>
        <w:ind w:left="1786" w:hanging="1800"/>
      </w:pPr>
      <w:rPr>
        <w:rFonts w:hint="default"/>
      </w:rPr>
    </w:lvl>
    <w:lvl w:ilvl="8">
      <w:start w:val="1"/>
      <w:numFmt w:val="decimal"/>
      <w:lvlText w:val="%1.%2.%3.%4.%5.%6.%7.%8.%9"/>
      <w:lvlJc w:val="left"/>
      <w:pPr>
        <w:ind w:left="2144" w:hanging="2160"/>
      </w:pPr>
      <w:rPr>
        <w:rFonts w:hint="default"/>
      </w:rPr>
    </w:lvl>
  </w:abstractNum>
  <w:num w:numId="1">
    <w:abstractNumId w:val="4"/>
  </w:num>
  <w:num w:numId="2">
    <w:abstractNumId w:val="13"/>
  </w:num>
  <w:num w:numId="3">
    <w:abstractNumId w:val="15"/>
  </w:num>
  <w:num w:numId="4">
    <w:abstractNumId w:val="0"/>
  </w:num>
  <w:num w:numId="5">
    <w:abstractNumId w:val="5"/>
  </w:num>
  <w:num w:numId="6">
    <w:abstractNumId w:val="2"/>
  </w:num>
  <w:num w:numId="7">
    <w:abstractNumId w:val="3"/>
  </w:num>
  <w:num w:numId="8">
    <w:abstractNumId w:val="7"/>
  </w:num>
  <w:num w:numId="9">
    <w:abstractNumId w:val="9"/>
  </w:num>
  <w:num w:numId="10">
    <w:abstractNumId w:val="11"/>
  </w:num>
  <w:num w:numId="11">
    <w:abstractNumId w:val="12"/>
  </w:num>
  <w:num w:numId="12">
    <w:abstractNumId w:val="14"/>
  </w:num>
  <w:num w:numId="13">
    <w:abstractNumId w:val="16"/>
  </w:num>
  <w:num w:numId="14">
    <w:abstractNumId w:val="6"/>
  </w:num>
  <w:num w:numId="15">
    <w:abstractNumId w:val="10"/>
  </w:num>
  <w:num w:numId="16">
    <w:abstractNumId w:val="8"/>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C27"/>
    <w:rsid w:val="0001698D"/>
    <w:rsid w:val="00021F7E"/>
    <w:rsid w:val="00025986"/>
    <w:rsid w:val="000468A8"/>
    <w:rsid w:val="00051806"/>
    <w:rsid w:val="00053A45"/>
    <w:rsid w:val="000905C9"/>
    <w:rsid w:val="000B45F2"/>
    <w:rsid w:val="000C2E4B"/>
    <w:rsid w:val="000D3A89"/>
    <w:rsid w:val="00124270"/>
    <w:rsid w:val="0012501B"/>
    <w:rsid w:val="00127CA2"/>
    <w:rsid w:val="00142168"/>
    <w:rsid w:val="00165134"/>
    <w:rsid w:val="001942C6"/>
    <w:rsid w:val="001A4D53"/>
    <w:rsid w:val="001A5562"/>
    <w:rsid w:val="001C240F"/>
    <w:rsid w:val="001C2E53"/>
    <w:rsid w:val="001D3CCC"/>
    <w:rsid w:val="00213347"/>
    <w:rsid w:val="00240DE8"/>
    <w:rsid w:val="002537B3"/>
    <w:rsid w:val="00257F2F"/>
    <w:rsid w:val="00276ACB"/>
    <w:rsid w:val="002944B6"/>
    <w:rsid w:val="002B17FE"/>
    <w:rsid w:val="002C618D"/>
    <w:rsid w:val="002F12B1"/>
    <w:rsid w:val="00304234"/>
    <w:rsid w:val="00312935"/>
    <w:rsid w:val="00325118"/>
    <w:rsid w:val="0035650E"/>
    <w:rsid w:val="00377F00"/>
    <w:rsid w:val="003A1CE7"/>
    <w:rsid w:val="003A6768"/>
    <w:rsid w:val="003C359D"/>
    <w:rsid w:val="003C7A4B"/>
    <w:rsid w:val="003D044C"/>
    <w:rsid w:val="003E3C1C"/>
    <w:rsid w:val="003F0876"/>
    <w:rsid w:val="003F5359"/>
    <w:rsid w:val="00400C2B"/>
    <w:rsid w:val="004046B7"/>
    <w:rsid w:val="00425E9E"/>
    <w:rsid w:val="00453578"/>
    <w:rsid w:val="004A25F2"/>
    <w:rsid w:val="004A2F0B"/>
    <w:rsid w:val="004B30AF"/>
    <w:rsid w:val="004D4703"/>
    <w:rsid w:val="004E0E81"/>
    <w:rsid w:val="004F6B30"/>
    <w:rsid w:val="004F7AC8"/>
    <w:rsid w:val="00500D4B"/>
    <w:rsid w:val="0050473E"/>
    <w:rsid w:val="00507DC0"/>
    <w:rsid w:val="00512169"/>
    <w:rsid w:val="00573A93"/>
    <w:rsid w:val="00575EEC"/>
    <w:rsid w:val="005C71E3"/>
    <w:rsid w:val="005E4D08"/>
    <w:rsid w:val="00625087"/>
    <w:rsid w:val="00627270"/>
    <w:rsid w:val="006C5586"/>
    <w:rsid w:val="006D4576"/>
    <w:rsid w:val="006D48E6"/>
    <w:rsid w:val="006E2677"/>
    <w:rsid w:val="006E4281"/>
    <w:rsid w:val="00731D1E"/>
    <w:rsid w:val="007376D2"/>
    <w:rsid w:val="00752023"/>
    <w:rsid w:val="007878C2"/>
    <w:rsid w:val="007A7A1D"/>
    <w:rsid w:val="007B353E"/>
    <w:rsid w:val="007C21CB"/>
    <w:rsid w:val="007E345C"/>
    <w:rsid w:val="00801C3A"/>
    <w:rsid w:val="00817C0D"/>
    <w:rsid w:val="00823397"/>
    <w:rsid w:val="008373F8"/>
    <w:rsid w:val="0088749F"/>
    <w:rsid w:val="00890B46"/>
    <w:rsid w:val="0089306C"/>
    <w:rsid w:val="00897BC9"/>
    <w:rsid w:val="008A3ECA"/>
    <w:rsid w:val="008B01BB"/>
    <w:rsid w:val="008C7D0C"/>
    <w:rsid w:val="008D3DA1"/>
    <w:rsid w:val="008E3A6C"/>
    <w:rsid w:val="008E4FEC"/>
    <w:rsid w:val="00920022"/>
    <w:rsid w:val="00940CE6"/>
    <w:rsid w:val="00954DA2"/>
    <w:rsid w:val="00963A59"/>
    <w:rsid w:val="00965018"/>
    <w:rsid w:val="00970379"/>
    <w:rsid w:val="00982E00"/>
    <w:rsid w:val="009A50A7"/>
    <w:rsid w:val="009A742A"/>
    <w:rsid w:val="009E6D14"/>
    <w:rsid w:val="009F18D1"/>
    <w:rsid w:val="009F697B"/>
    <w:rsid w:val="00A01FC1"/>
    <w:rsid w:val="00A24197"/>
    <w:rsid w:val="00A47B7E"/>
    <w:rsid w:val="00A753DF"/>
    <w:rsid w:val="00A86BC4"/>
    <w:rsid w:val="00A973A0"/>
    <w:rsid w:val="00AA6A4D"/>
    <w:rsid w:val="00AB7983"/>
    <w:rsid w:val="00B03D31"/>
    <w:rsid w:val="00B04EF5"/>
    <w:rsid w:val="00B13E9F"/>
    <w:rsid w:val="00B37290"/>
    <w:rsid w:val="00B41880"/>
    <w:rsid w:val="00B7285C"/>
    <w:rsid w:val="00B73E70"/>
    <w:rsid w:val="00B7794A"/>
    <w:rsid w:val="00BA1F89"/>
    <w:rsid w:val="00C2085E"/>
    <w:rsid w:val="00C661F6"/>
    <w:rsid w:val="00C6705B"/>
    <w:rsid w:val="00C701B6"/>
    <w:rsid w:val="00C75EEA"/>
    <w:rsid w:val="00C80B99"/>
    <w:rsid w:val="00C961B2"/>
    <w:rsid w:val="00CA6569"/>
    <w:rsid w:val="00CA6F20"/>
    <w:rsid w:val="00CC1249"/>
    <w:rsid w:val="00CD23E0"/>
    <w:rsid w:val="00CD4F52"/>
    <w:rsid w:val="00CD61B1"/>
    <w:rsid w:val="00CE58BF"/>
    <w:rsid w:val="00D009FB"/>
    <w:rsid w:val="00D11455"/>
    <w:rsid w:val="00D15A0D"/>
    <w:rsid w:val="00D22896"/>
    <w:rsid w:val="00D25596"/>
    <w:rsid w:val="00D644A5"/>
    <w:rsid w:val="00D819BB"/>
    <w:rsid w:val="00D8386C"/>
    <w:rsid w:val="00DA75D2"/>
    <w:rsid w:val="00DC0C9B"/>
    <w:rsid w:val="00DC7B57"/>
    <w:rsid w:val="00DF2C27"/>
    <w:rsid w:val="00E00552"/>
    <w:rsid w:val="00E2474C"/>
    <w:rsid w:val="00E272D4"/>
    <w:rsid w:val="00E6485D"/>
    <w:rsid w:val="00E870B7"/>
    <w:rsid w:val="00EA7845"/>
    <w:rsid w:val="00EB3EE8"/>
    <w:rsid w:val="00EC7504"/>
    <w:rsid w:val="00ED126B"/>
    <w:rsid w:val="00EE439F"/>
    <w:rsid w:val="00EF3187"/>
    <w:rsid w:val="00EF7373"/>
    <w:rsid w:val="00F4484F"/>
    <w:rsid w:val="00F7014A"/>
    <w:rsid w:val="00F93BBE"/>
    <w:rsid w:val="00FA009B"/>
    <w:rsid w:val="00FA3E2E"/>
    <w:rsid w:val="00FA49F1"/>
    <w:rsid w:val="00FE55F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0A4910"/>
  <w15:docId w15:val="{5A63CC3C-0B5A-4435-95FB-2AA07463C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aramond" w:eastAsia="Garamond" w:hAnsi="Garamond" w:cs="Garamond"/>
        <w:sz w:val="24"/>
        <w:szCs w:val="24"/>
        <w:lang w:val="fr-FR"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eastAsia="fr-FR"/>
    </w:rPr>
  </w:style>
  <w:style w:type="paragraph" w:styleId="Titre1">
    <w:name w:val="heading 1"/>
    <w:basedOn w:val="Normal"/>
    <w:next w:val="Normal"/>
    <w:uiPriority w:val="9"/>
    <w:qFormat/>
    <w:pPr>
      <w:keepNext/>
      <w:keepLines/>
      <w:spacing w:before="480" w:after="120"/>
    </w:pPr>
    <w:rPr>
      <w:b/>
      <w:sz w:val="48"/>
      <w:szCs w:val="48"/>
    </w:rPr>
  </w:style>
  <w:style w:type="paragraph" w:styleId="Titre2">
    <w:name w:val="heading 2"/>
    <w:basedOn w:val="Normal"/>
    <w:next w:val="Normal"/>
    <w:uiPriority w:val="9"/>
    <w:semiHidden/>
    <w:unhideWhenUsed/>
    <w:qFormat/>
    <w:pPr>
      <w:keepNext/>
      <w:keepLines/>
      <w:spacing w:before="360" w:after="80"/>
      <w:outlineLvl w:val="1"/>
    </w:pPr>
    <w:rPr>
      <w:b/>
      <w:sz w:val="36"/>
      <w:szCs w:val="36"/>
    </w:rPr>
  </w:style>
  <w:style w:type="paragraph" w:styleId="Titre3">
    <w:name w:val="heading 3"/>
    <w:basedOn w:val="Normal"/>
    <w:next w:val="Normal"/>
    <w:uiPriority w:val="9"/>
    <w:semiHidden/>
    <w:unhideWhenUsed/>
    <w:qFormat/>
    <w:pPr>
      <w:keepNext/>
      <w:keepLines/>
      <w:spacing w:before="280" w:after="80"/>
      <w:outlineLvl w:val="2"/>
    </w:pPr>
    <w:rPr>
      <w:b/>
      <w:sz w:val="28"/>
      <w:szCs w:val="28"/>
    </w:rPr>
  </w:style>
  <w:style w:type="paragraph" w:styleId="Titre4">
    <w:name w:val="heading 4"/>
    <w:basedOn w:val="Normal"/>
    <w:next w:val="Normal"/>
    <w:uiPriority w:val="9"/>
    <w:semiHidden/>
    <w:unhideWhenUsed/>
    <w:qFormat/>
    <w:pPr>
      <w:keepNext/>
      <w:keepLines/>
      <w:spacing w:before="240" w:after="40"/>
      <w:outlineLvl w:val="3"/>
    </w:pPr>
    <w:rPr>
      <w:b/>
    </w:rPr>
  </w:style>
  <w:style w:type="paragraph" w:styleId="Titre5">
    <w:name w:val="heading 5"/>
    <w:basedOn w:val="Normal"/>
    <w:next w:val="Normal"/>
    <w:uiPriority w:val="9"/>
    <w:semiHidden/>
    <w:unhideWhenUsed/>
    <w:qFormat/>
    <w:pPr>
      <w:keepNext/>
      <w:keepLines/>
      <w:spacing w:before="220" w:after="40"/>
      <w:outlineLvl w:val="4"/>
    </w:pPr>
    <w:rPr>
      <w:b/>
      <w:sz w:val="22"/>
      <w:szCs w:val="22"/>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uiPriority w:val="10"/>
    <w:qFormat/>
    <w:pPr>
      <w:keepNext/>
      <w:keepLines/>
      <w:spacing w:before="480" w:after="120"/>
    </w:pPr>
    <w:rPr>
      <w:b/>
      <w:sz w:val="72"/>
      <w:szCs w:val="72"/>
    </w:rPr>
  </w:style>
  <w:style w:type="paragraph" w:customStyle="1" w:styleId="Titre11">
    <w:name w:val="Titre 11"/>
    <w:basedOn w:val="Normal"/>
    <w:next w:val="Normal"/>
    <w:pPr>
      <w:numPr>
        <w:numId w:val="4"/>
      </w:numPr>
      <w:spacing w:before="180" w:after="60" w:line="360" w:lineRule="auto"/>
      <w:ind w:left="-1" w:hanging="1"/>
    </w:pPr>
    <w:rPr>
      <w:b/>
      <w:sz w:val="36"/>
      <w:szCs w:val="36"/>
    </w:rPr>
  </w:style>
  <w:style w:type="paragraph" w:customStyle="1" w:styleId="Titre21">
    <w:name w:val="Titre 21"/>
    <w:basedOn w:val="Normal"/>
    <w:next w:val="Normal"/>
    <w:pPr>
      <w:keepNext/>
      <w:numPr>
        <w:ilvl w:val="1"/>
        <w:numId w:val="4"/>
      </w:numPr>
      <w:spacing w:before="180" w:after="60" w:line="360" w:lineRule="auto"/>
      <w:ind w:left="-1" w:hanging="1"/>
      <w:outlineLvl w:val="1"/>
    </w:pPr>
    <w:rPr>
      <w:b/>
      <w:bCs/>
      <w:iCs/>
      <w:sz w:val="32"/>
      <w:szCs w:val="32"/>
    </w:rPr>
  </w:style>
  <w:style w:type="paragraph" w:customStyle="1" w:styleId="Titre31">
    <w:name w:val="Titre 31"/>
    <w:basedOn w:val="Normal"/>
    <w:next w:val="Normal"/>
    <w:pPr>
      <w:keepNext/>
      <w:numPr>
        <w:ilvl w:val="2"/>
        <w:numId w:val="4"/>
      </w:numPr>
      <w:spacing w:before="180" w:line="360" w:lineRule="auto"/>
      <w:ind w:left="-1" w:hanging="1"/>
      <w:outlineLvl w:val="2"/>
    </w:pPr>
    <w:rPr>
      <w:b/>
      <w:bCs/>
      <w:sz w:val="28"/>
      <w:szCs w:val="26"/>
    </w:rPr>
  </w:style>
  <w:style w:type="paragraph" w:customStyle="1" w:styleId="Titre41">
    <w:name w:val="Titre 41"/>
    <w:basedOn w:val="Normal"/>
    <w:next w:val="Normal"/>
    <w:pPr>
      <w:keepNext/>
      <w:numPr>
        <w:ilvl w:val="3"/>
        <w:numId w:val="4"/>
      </w:numPr>
      <w:spacing w:before="180" w:line="360" w:lineRule="auto"/>
      <w:ind w:left="862" w:hanging="862"/>
      <w:outlineLvl w:val="3"/>
    </w:pPr>
    <w:rPr>
      <w:b/>
      <w:bCs/>
      <w:sz w:val="28"/>
      <w:szCs w:val="28"/>
    </w:rPr>
  </w:style>
  <w:style w:type="paragraph" w:customStyle="1" w:styleId="Titre51">
    <w:name w:val="Titre 51"/>
    <w:basedOn w:val="Normal"/>
    <w:next w:val="Normal"/>
    <w:pPr>
      <w:numPr>
        <w:ilvl w:val="4"/>
        <w:numId w:val="4"/>
      </w:numPr>
      <w:spacing w:before="240" w:after="60" w:line="360" w:lineRule="auto"/>
      <w:ind w:left="-1" w:hanging="1"/>
      <w:outlineLvl w:val="4"/>
    </w:pPr>
    <w:rPr>
      <w:b/>
      <w:bCs/>
      <w:i/>
      <w:iCs/>
      <w:sz w:val="26"/>
      <w:szCs w:val="26"/>
    </w:rPr>
  </w:style>
  <w:style w:type="paragraph" w:customStyle="1" w:styleId="Titre61">
    <w:name w:val="Titre 61"/>
    <w:basedOn w:val="Normal"/>
    <w:next w:val="Normal"/>
    <w:pPr>
      <w:numPr>
        <w:ilvl w:val="5"/>
        <w:numId w:val="4"/>
      </w:numPr>
      <w:spacing w:before="240" w:after="60" w:line="360" w:lineRule="auto"/>
      <w:ind w:left="-1" w:hanging="1"/>
      <w:outlineLvl w:val="5"/>
    </w:pPr>
    <w:rPr>
      <w:b/>
      <w:bCs/>
      <w:sz w:val="22"/>
      <w:szCs w:val="22"/>
    </w:rPr>
  </w:style>
  <w:style w:type="paragraph" w:customStyle="1" w:styleId="Titre71">
    <w:name w:val="Titre 71"/>
    <w:basedOn w:val="Normal"/>
    <w:next w:val="Normal"/>
    <w:pPr>
      <w:numPr>
        <w:ilvl w:val="6"/>
        <w:numId w:val="4"/>
      </w:numPr>
      <w:spacing w:before="240" w:after="60" w:line="360" w:lineRule="auto"/>
      <w:ind w:left="-1" w:hanging="1"/>
      <w:outlineLvl w:val="6"/>
    </w:pPr>
  </w:style>
  <w:style w:type="paragraph" w:customStyle="1" w:styleId="Titre81">
    <w:name w:val="Titre 81"/>
    <w:basedOn w:val="Normal"/>
    <w:next w:val="Normal"/>
    <w:pPr>
      <w:numPr>
        <w:ilvl w:val="7"/>
        <w:numId w:val="4"/>
      </w:numPr>
      <w:spacing w:before="240" w:after="60" w:line="360" w:lineRule="auto"/>
      <w:ind w:left="-1" w:hanging="1"/>
      <w:outlineLvl w:val="7"/>
    </w:pPr>
    <w:rPr>
      <w:i/>
      <w:iCs/>
    </w:rPr>
  </w:style>
  <w:style w:type="paragraph" w:customStyle="1" w:styleId="Titre91">
    <w:name w:val="Titre 91"/>
    <w:basedOn w:val="Normal"/>
    <w:next w:val="Normal"/>
    <w:pPr>
      <w:numPr>
        <w:ilvl w:val="8"/>
        <w:numId w:val="4"/>
      </w:numPr>
      <w:spacing w:before="240" w:after="60" w:line="360" w:lineRule="auto"/>
      <w:ind w:left="-1" w:hanging="1"/>
      <w:outlineLvl w:val="8"/>
    </w:pPr>
    <w:rPr>
      <w:rFonts w:ascii="Arial" w:hAnsi="Arial"/>
      <w:sz w:val="22"/>
      <w:szCs w:val="22"/>
    </w:rPr>
  </w:style>
  <w:style w:type="character" w:customStyle="1" w:styleId="Policepardfaut1">
    <w:name w:val="Police par défaut1"/>
    <w:rPr>
      <w:w w:val="100"/>
      <w:position w:val="-1"/>
      <w:effect w:val="none"/>
      <w:vertAlign w:val="baseline"/>
      <w:cs w:val="0"/>
      <w:em w:val="none"/>
    </w:rPr>
  </w:style>
  <w:style w:type="table" w:customStyle="1" w:styleId="TableauNormal1">
    <w:name w:val="Tableau Normal1"/>
    <w:pPr>
      <w:suppressAutoHyphens/>
      <w:spacing w:line="1" w:lineRule="atLeast"/>
      <w:ind w:leftChars="-1" w:left="-1" w:hangingChars="1" w:hanging="1"/>
      <w:textDirection w:val="btLr"/>
      <w:textAlignment w:val="top"/>
      <w:outlineLvl w:val="0"/>
    </w:pPr>
    <w:rPr>
      <w:position w:val="-1"/>
    </w:rPr>
    <w:tblPr>
      <w:tblInd w:w="0" w:type="dxa"/>
      <w:tblCellMar>
        <w:top w:w="0" w:type="dxa"/>
        <w:left w:w="108" w:type="dxa"/>
        <w:bottom w:w="0" w:type="dxa"/>
        <w:right w:w="108" w:type="dxa"/>
      </w:tblCellMar>
    </w:tblPr>
  </w:style>
  <w:style w:type="paragraph" w:styleId="NormalWeb">
    <w:name w:val="Normal (Web)"/>
    <w:basedOn w:val="Normal"/>
    <w:uiPriority w:val="99"/>
    <w:semiHidden/>
    <w:unhideWhenUsed/>
    <w:rsid w:val="00E00552"/>
    <w:pPr>
      <w:suppressAutoHyphens w:val="0"/>
      <w:spacing w:before="100" w:beforeAutospacing="1" w:after="100" w:afterAutospacing="1" w:line="240" w:lineRule="auto"/>
      <w:ind w:leftChars="0" w:left="0" w:firstLineChars="0" w:firstLine="0"/>
      <w:jc w:val="left"/>
      <w:textDirection w:val="lrTb"/>
      <w:textAlignment w:val="auto"/>
      <w:outlineLvl w:val="9"/>
    </w:pPr>
    <w:rPr>
      <w:rFonts w:ascii="Times New Roman" w:eastAsia="Times New Roman" w:hAnsi="Times New Roman" w:cs="Times New Roman"/>
      <w:position w:val="0"/>
      <w:lang w:val="en-GB" w:eastAsia="en-GB"/>
    </w:rPr>
  </w:style>
  <w:style w:type="table" w:customStyle="1" w:styleId="Grilledutableau1">
    <w:name w:val="Grille du tableau1"/>
    <w:basedOn w:val="TableauNormal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tte1">
    <w:name w:val="En-tête1"/>
    <w:basedOn w:val="Normal"/>
    <w:pPr>
      <w:tabs>
        <w:tab w:val="center" w:pos="4536"/>
        <w:tab w:val="right" w:pos="9072"/>
      </w:tabs>
    </w:pPr>
  </w:style>
  <w:style w:type="paragraph" w:customStyle="1" w:styleId="Pieddepage1">
    <w:name w:val="Pied de page1"/>
    <w:basedOn w:val="Normal"/>
    <w:pPr>
      <w:tabs>
        <w:tab w:val="center" w:pos="4536"/>
        <w:tab w:val="right" w:pos="9072"/>
      </w:tabs>
    </w:pPr>
  </w:style>
  <w:style w:type="paragraph" w:customStyle="1" w:styleId="Textedebulles1">
    <w:name w:val="Texte de bulles1"/>
    <w:basedOn w:val="Normal"/>
    <w:rPr>
      <w:rFonts w:ascii="Tahoma" w:hAnsi="Tahoma" w:cs="Tahoma"/>
      <w:sz w:val="16"/>
      <w:szCs w:val="16"/>
    </w:rPr>
  </w:style>
  <w:style w:type="character" w:customStyle="1" w:styleId="Titre1Car">
    <w:name w:val="Titre 1 Car"/>
    <w:rPr>
      <w:rFonts w:ascii="Garamond" w:hAnsi="Garamond"/>
      <w:b/>
      <w:w w:val="100"/>
      <w:position w:val="-1"/>
      <w:sz w:val="36"/>
      <w:szCs w:val="36"/>
      <w:effect w:val="none"/>
      <w:vertAlign w:val="baseline"/>
      <w:cs w:val="0"/>
      <w:em w:val="none"/>
    </w:rPr>
  </w:style>
  <w:style w:type="character" w:customStyle="1" w:styleId="Titre2Car">
    <w:name w:val="Titre 2 Car"/>
    <w:rPr>
      <w:rFonts w:ascii="Garamond" w:hAnsi="Garamond" w:cs="Arial"/>
      <w:b/>
      <w:bCs/>
      <w:iCs/>
      <w:w w:val="100"/>
      <w:position w:val="-1"/>
      <w:sz w:val="32"/>
      <w:szCs w:val="32"/>
      <w:effect w:val="none"/>
      <w:vertAlign w:val="baseline"/>
      <w:cs w:val="0"/>
      <w:em w:val="none"/>
    </w:rPr>
  </w:style>
  <w:style w:type="character" w:customStyle="1" w:styleId="Titre3Car">
    <w:name w:val="Titre 3 Car"/>
    <w:rPr>
      <w:rFonts w:ascii="Garamond" w:hAnsi="Garamond" w:cs="Arial"/>
      <w:b/>
      <w:bCs/>
      <w:w w:val="100"/>
      <w:position w:val="-1"/>
      <w:sz w:val="28"/>
      <w:szCs w:val="26"/>
      <w:effect w:val="none"/>
      <w:vertAlign w:val="baseline"/>
      <w:cs w:val="0"/>
      <w:em w:val="none"/>
    </w:rPr>
  </w:style>
  <w:style w:type="character" w:customStyle="1" w:styleId="Titre4Car">
    <w:name w:val="Titre 4 Car"/>
    <w:rPr>
      <w:rFonts w:ascii="Garamond" w:hAnsi="Garamond"/>
      <w:b/>
      <w:bCs/>
      <w:w w:val="100"/>
      <w:position w:val="-1"/>
      <w:sz w:val="28"/>
      <w:szCs w:val="28"/>
      <w:effect w:val="none"/>
      <w:vertAlign w:val="baseline"/>
      <w:cs w:val="0"/>
      <w:em w:val="none"/>
    </w:rPr>
  </w:style>
  <w:style w:type="character" w:customStyle="1" w:styleId="Titre5Car">
    <w:name w:val="Titre 5 Car"/>
    <w:rPr>
      <w:rFonts w:ascii="Garamond" w:hAnsi="Garamond"/>
      <w:b/>
      <w:bCs/>
      <w:i/>
      <w:iCs/>
      <w:w w:val="100"/>
      <w:position w:val="-1"/>
      <w:sz w:val="26"/>
      <w:szCs w:val="26"/>
      <w:effect w:val="none"/>
      <w:vertAlign w:val="baseline"/>
      <w:cs w:val="0"/>
      <w:em w:val="none"/>
    </w:rPr>
  </w:style>
  <w:style w:type="character" w:customStyle="1" w:styleId="Titre6Car">
    <w:name w:val="Titre 6 Car"/>
    <w:rPr>
      <w:rFonts w:ascii="Garamond" w:hAnsi="Garamond"/>
      <w:b/>
      <w:bCs/>
      <w:w w:val="100"/>
      <w:position w:val="-1"/>
      <w:sz w:val="22"/>
      <w:szCs w:val="22"/>
      <w:effect w:val="none"/>
      <w:vertAlign w:val="baseline"/>
      <w:cs w:val="0"/>
      <w:em w:val="none"/>
    </w:rPr>
  </w:style>
  <w:style w:type="character" w:customStyle="1" w:styleId="Titre7Car">
    <w:name w:val="Titre 7 Car"/>
    <w:rPr>
      <w:rFonts w:ascii="Garamond" w:hAnsi="Garamond"/>
      <w:w w:val="100"/>
      <w:position w:val="-1"/>
      <w:sz w:val="24"/>
      <w:szCs w:val="24"/>
      <w:effect w:val="none"/>
      <w:vertAlign w:val="baseline"/>
      <w:cs w:val="0"/>
      <w:em w:val="none"/>
    </w:rPr>
  </w:style>
  <w:style w:type="character" w:customStyle="1" w:styleId="Titre8Car">
    <w:name w:val="Titre 8 Car"/>
    <w:rPr>
      <w:rFonts w:ascii="Garamond" w:hAnsi="Garamond"/>
      <w:i/>
      <w:iCs/>
      <w:w w:val="100"/>
      <w:position w:val="-1"/>
      <w:sz w:val="24"/>
      <w:szCs w:val="24"/>
      <w:effect w:val="none"/>
      <w:vertAlign w:val="baseline"/>
      <w:cs w:val="0"/>
      <w:em w:val="none"/>
    </w:rPr>
  </w:style>
  <w:style w:type="character" w:customStyle="1" w:styleId="Titre9Car">
    <w:name w:val="Titre 9 Car"/>
    <w:rPr>
      <w:rFonts w:ascii="Arial" w:hAnsi="Arial" w:cs="Arial"/>
      <w:w w:val="100"/>
      <w:position w:val="-1"/>
      <w:sz w:val="22"/>
      <w:szCs w:val="22"/>
      <w:effect w:val="none"/>
      <w:vertAlign w:val="baseline"/>
      <w:cs w:val="0"/>
      <w:em w:val="none"/>
    </w:rPr>
  </w:style>
  <w:style w:type="character" w:customStyle="1" w:styleId="apple-converted-space">
    <w:name w:val="apple-converted-space"/>
    <w:rPr>
      <w:w w:val="100"/>
      <w:position w:val="-1"/>
      <w:effect w:val="none"/>
      <w:vertAlign w:val="baseline"/>
      <w:cs w:val="0"/>
      <w:em w:val="none"/>
    </w:rPr>
  </w:style>
  <w:style w:type="character" w:customStyle="1" w:styleId="PieddepageCar">
    <w:name w:val="Pied de page Car"/>
    <w:rPr>
      <w:rFonts w:ascii="Garamond" w:hAnsi="Garamond"/>
      <w:w w:val="100"/>
      <w:position w:val="-1"/>
      <w:sz w:val="24"/>
      <w:szCs w:val="24"/>
      <w:effect w:val="none"/>
      <w:vertAlign w:val="baseline"/>
      <w:cs w:val="0"/>
      <w:em w:val="none"/>
    </w:rPr>
  </w:style>
  <w:style w:type="character" w:customStyle="1" w:styleId="En-tteCar">
    <w:name w:val="En-tête Car"/>
    <w:rPr>
      <w:rFonts w:ascii="Garamond" w:hAnsi="Garamond"/>
      <w:w w:val="100"/>
      <w:position w:val="-1"/>
      <w:sz w:val="24"/>
      <w:szCs w:val="24"/>
      <w:effect w:val="none"/>
      <w:vertAlign w:val="baseline"/>
      <w:cs w:val="0"/>
      <w:em w:val="none"/>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auNormal"/>
    <w:tblPr>
      <w:tblStyleRowBandSize w:val="1"/>
      <w:tblStyleColBandSize w:val="1"/>
    </w:tblPr>
  </w:style>
  <w:style w:type="table" w:customStyle="1" w:styleId="2">
    <w:name w:val="2"/>
    <w:basedOn w:val="TableauNormal"/>
    <w:tblPr>
      <w:tblStyleRowBandSize w:val="1"/>
      <w:tblStyleColBandSize w:val="1"/>
    </w:tblPr>
  </w:style>
  <w:style w:type="table" w:customStyle="1" w:styleId="1">
    <w:name w:val="1"/>
    <w:basedOn w:val="TableauNormal"/>
    <w:tblPr>
      <w:tblStyleRowBandSize w:val="1"/>
      <w:tblStyleColBandSize w:val="1"/>
    </w:tblPr>
  </w:style>
  <w:style w:type="paragraph" w:styleId="En-tte">
    <w:name w:val="header"/>
    <w:basedOn w:val="Normal"/>
    <w:link w:val="En-tteCar1"/>
    <w:uiPriority w:val="99"/>
    <w:unhideWhenUsed/>
    <w:rsid w:val="00B04EF5"/>
    <w:pPr>
      <w:tabs>
        <w:tab w:val="center" w:pos="4536"/>
        <w:tab w:val="right" w:pos="9072"/>
      </w:tabs>
      <w:spacing w:line="240" w:lineRule="auto"/>
    </w:pPr>
  </w:style>
  <w:style w:type="character" w:customStyle="1" w:styleId="En-tteCar1">
    <w:name w:val="En-tête Car1"/>
    <w:basedOn w:val="Policepardfaut"/>
    <w:link w:val="En-tte"/>
    <w:uiPriority w:val="99"/>
    <w:rsid w:val="00B04EF5"/>
    <w:rPr>
      <w:position w:val="-1"/>
      <w:lang w:eastAsia="fr-FR"/>
    </w:rPr>
  </w:style>
  <w:style w:type="paragraph" w:styleId="Pieddepage">
    <w:name w:val="footer"/>
    <w:basedOn w:val="Normal"/>
    <w:link w:val="PieddepageCar1"/>
    <w:uiPriority w:val="99"/>
    <w:unhideWhenUsed/>
    <w:rsid w:val="00B04EF5"/>
    <w:pPr>
      <w:tabs>
        <w:tab w:val="center" w:pos="4536"/>
        <w:tab w:val="right" w:pos="9072"/>
      </w:tabs>
      <w:spacing w:line="240" w:lineRule="auto"/>
    </w:pPr>
  </w:style>
  <w:style w:type="character" w:customStyle="1" w:styleId="PieddepageCar1">
    <w:name w:val="Pied de page Car1"/>
    <w:basedOn w:val="Policepardfaut"/>
    <w:link w:val="Pieddepage"/>
    <w:uiPriority w:val="99"/>
    <w:rsid w:val="00B04EF5"/>
    <w:rPr>
      <w:position w:val="-1"/>
      <w:lang w:eastAsia="fr-FR"/>
    </w:rPr>
  </w:style>
  <w:style w:type="paragraph" w:styleId="Paragraphedeliste">
    <w:name w:val="List Paragraph"/>
    <w:basedOn w:val="Normal"/>
    <w:uiPriority w:val="34"/>
    <w:qFormat/>
    <w:rsid w:val="00E00552"/>
    <w:pPr>
      <w:ind w:left="720"/>
      <w:contextualSpacing/>
    </w:pPr>
  </w:style>
  <w:style w:type="table" w:styleId="Grilledutableau">
    <w:name w:val="Table Grid"/>
    <w:basedOn w:val="TableauNormal"/>
    <w:uiPriority w:val="39"/>
    <w:rsid w:val="006272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8B01BB"/>
    <w:rPr>
      <w:b/>
      <w:bCs/>
    </w:rPr>
  </w:style>
  <w:style w:type="paragraph" w:styleId="TM1">
    <w:name w:val="toc 1"/>
    <w:basedOn w:val="Normal"/>
    <w:next w:val="Normal"/>
    <w:autoRedefine/>
    <w:uiPriority w:val="39"/>
    <w:unhideWhenUsed/>
    <w:rsid w:val="003E3C1C"/>
    <w:pPr>
      <w:spacing w:after="100"/>
      <w:ind w:left="0"/>
    </w:pPr>
  </w:style>
  <w:style w:type="character" w:styleId="Lienhypertexte">
    <w:name w:val="Hyperlink"/>
    <w:basedOn w:val="Policepardfaut"/>
    <w:uiPriority w:val="99"/>
    <w:unhideWhenUsed/>
    <w:rsid w:val="003E3C1C"/>
    <w:rPr>
      <w:color w:val="0000FF" w:themeColor="hyperlink"/>
      <w:u w:val="single"/>
    </w:rPr>
  </w:style>
  <w:style w:type="paragraph" w:styleId="En-ttedetabledesmatires">
    <w:name w:val="TOC Heading"/>
    <w:basedOn w:val="Titre1"/>
    <w:next w:val="Normal"/>
    <w:uiPriority w:val="39"/>
    <w:unhideWhenUsed/>
    <w:qFormat/>
    <w:rsid w:val="003E3C1C"/>
    <w:pPr>
      <w:suppressAutoHyphens w:val="0"/>
      <w:spacing w:before="240" w:after="0" w:line="259" w:lineRule="auto"/>
      <w:ind w:leftChars="0" w:left="0" w:firstLineChars="0" w:firstLine="0"/>
      <w:jc w:val="left"/>
      <w:textDirection w:val="lrTb"/>
      <w:textAlignment w:val="auto"/>
      <w:outlineLvl w:val="9"/>
    </w:pPr>
    <w:rPr>
      <w:rFonts w:asciiTheme="majorHAnsi" w:eastAsiaTheme="majorEastAsia" w:hAnsiTheme="majorHAnsi" w:cstheme="majorBidi"/>
      <w:b w:val="0"/>
      <w:color w:val="365F91" w:themeColor="accent1" w:themeShade="BF"/>
      <w:position w:val="0"/>
      <w:sz w:val="32"/>
      <w:szCs w:val="32"/>
      <w:lang w:val="en-US" w:eastAsia="en-US"/>
    </w:rPr>
  </w:style>
  <w:style w:type="paragraph" w:styleId="TM2">
    <w:name w:val="toc 2"/>
    <w:basedOn w:val="Normal"/>
    <w:next w:val="Normal"/>
    <w:autoRedefine/>
    <w:uiPriority w:val="39"/>
    <w:unhideWhenUsed/>
    <w:rsid w:val="003E3C1C"/>
    <w:pPr>
      <w:suppressAutoHyphens w:val="0"/>
      <w:spacing w:after="100" w:line="259" w:lineRule="auto"/>
      <w:ind w:leftChars="0" w:left="220" w:firstLineChars="0" w:firstLine="0"/>
      <w:jc w:val="left"/>
      <w:textDirection w:val="lrTb"/>
      <w:textAlignment w:val="auto"/>
      <w:outlineLvl w:val="9"/>
    </w:pPr>
    <w:rPr>
      <w:rFonts w:asciiTheme="minorHAnsi" w:eastAsiaTheme="minorEastAsia" w:hAnsiTheme="minorHAnsi" w:cs="Times New Roman"/>
      <w:position w:val="0"/>
      <w:sz w:val="22"/>
      <w:szCs w:val="22"/>
      <w:lang w:val="en-US" w:eastAsia="en-US"/>
    </w:rPr>
  </w:style>
  <w:style w:type="paragraph" w:styleId="TM3">
    <w:name w:val="toc 3"/>
    <w:basedOn w:val="Normal"/>
    <w:next w:val="Normal"/>
    <w:autoRedefine/>
    <w:uiPriority w:val="39"/>
    <w:unhideWhenUsed/>
    <w:rsid w:val="003E3C1C"/>
    <w:pPr>
      <w:suppressAutoHyphens w:val="0"/>
      <w:spacing w:after="100" w:line="259" w:lineRule="auto"/>
      <w:ind w:leftChars="0" w:left="440" w:firstLineChars="0" w:firstLine="0"/>
      <w:jc w:val="left"/>
      <w:textDirection w:val="lrTb"/>
      <w:textAlignment w:val="auto"/>
      <w:outlineLvl w:val="9"/>
    </w:pPr>
    <w:rPr>
      <w:rFonts w:asciiTheme="minorHAnsi" w:eastAsiaTheme="minorEastAsia" w:hAnsiTheme="minorHAnsi" w:cs="Times New Roman"/>
      <w:position w:val="0"/>
      <w:sz w:val="22"/>
      <w:szCs w:val="22"/>
      <w:lang w:val="en-US" w:eastAsia="en-US"/>
    </w:rPr>
  </w:style>
  <w:style w:type="character" w:customStyle="1" w:styleId="tlssbb">
    <w:name w:val="tlssbb"/>
    <w:basedOn w:val="Policepardfaut"/>
    <w:rsid w:val="00D15A0D"/>
  </w:style>
  <w:style w:type="paragraph" w:styleId="PrformatHTML">
    <w:name w:val="HTML Preformatted"/>
    <w:basedOn w:val="Normal"/>
    <w:link w:val="PrformatHTMLCar"/>
    <w:uiPriority w:val="99"/>
    <w:semiHidden/>
    <w:unhideWhenUsed/>
    <w:rsid w:val="003565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leftChars="0" w:left="0" w:firstLineChars="0" w:firstLine="0"/>
      <w:jc w:val="left"/>
      <w:textDirection w:val="lrTb"/>
      <w:textAlignment w:val="auto"/>
      <w:outlineLvl w:val="9"/>
    </w:pPr>
    <w:rPr>
      <w:rFonts w:ascii="Courier New" w:eastAsia="Times New Roman" w:hAnsi="Courier New" w:cs="Courier New"/>
      <w:position w:val="0"/>
      <w:sz w:val="20"/>
      <w:szCs w:val="20"/>
      <w:lang w:val="en-GB" w:eastAsia="en-GB"/>
    </w:rPr>
  </w:style>
  <w:style w:type="character" w:customStyle="1" w:styleId="PrformatHTMLCar">
    <w:name w:val="Préformaté HTML Car"/>
    <w:basedOn w:val="Policepardfaut"/>
    <w:link w:val="PrformatHTML"/>
    <w:uiPriority w:val="99"/>
    <w:semiHidden/>
    <w:rsid w:val="0035650E"/>
    <w:rPr>
      <w:rFonts w:ascii="Courier New" w:eastAsia="Times New Roman" w:hAnsi="Courier New" w:cs="Courier New"/>
      <w:sz w:val="20"/>
      <w:szCs w:val="20"/>
      <w:lang w:val="en-GB" w:eastAsia="en-GB"/>
    </w:rPr>
  </w:style>
  <w:style w:type="character" w:styleId="Mentionnonrsolue">
    <w:name w:val="Unresolved Mention"/>
    <w:basedOn w:val="Policepardfaut"/>
    <w:uiPriority w:val="99"/>
    <w:semiHidden/>
    <w:unhideWhenUsed/>
    <w:rsid w:val="002537B3"/>
    <w:rPr>
      <w:color w:val="605E5C"/>
      <w:shd w:val="clear" w:color="auto" w:fill="E1DFDD"/>
    </w:rPr>
  </w:style>
  <w:style w:type="paragraph" w:styleId="TM4">
    <w:name w:val="toc 4"/>
    <w:basedOn w:val="Normal"/>
    <w:next w:val="Normal"/>
    <w:autoRedefine/>
    <w:uiPriority w:val="39"/>
    <w:unhideWhenUsed/>
    <w:rsid w:val="006C5586"/>
    <w:pPr>
      <w:suppressAutoHyphens w:val="0"/>
      <w:spacing w:after="100" w:line="259" w:lineRule="auto"/>
      <w:ind w:leftChars="0" w:left="660" w:firstLineChars="0" w:firstLine="0"/>
      <w:jc w:val="left"/>
      <w:textDirection w:val="lrTb"/>
      <w:textAlignment w:val="auto"/>
      <w:outlineLvl w:val="9"/>
    </w:pPr>
    <w:rPr>
      <w:rFonts w:asciiTheme="minorHAnsi" w:eastAsiaTheme="minorEastAsia" w:hAnsiTheme="minorHAnsi" w:cstheme="minorBidi"/>
      <w:position w:val="0"/>
      <w:sz w:val="22"/>
      <w:szCs w:val="22"/>
      <w:lang w:val="en-US" w:eastAsia="en-US"/>
    </w:rPr>
  </w:style>
  <w:style w:type="paragraph" w:styleId="TM5">
    <w:name w:val="toc 5"/>
    <w:basedOn w:val="Normal"/>
    <w:next w:val="Normal"/>
    <w:autoRedefine/>
    <w:uiPriority w:val="39"/>
    <w:unhideWhenUsed/>
    <w:rsid w:val="006C5586"/>
    <w:pPr>
      <w:suppressAutoHyphens w:val="0"/>
      <w:spacing w:after="100" w:line="259" w:lineRule="auto"/>
      <w:ind w:leftChars="0" w:left="880" w:firstLineChars="0" w:firstLine="0"/>
      <w:jc w:val="left"/>
      <w:textDirection w:val="lrTb"/>
      <w:textAlignment w:val="auto"/>
      <w:outlineLvl w:val="9"/>
    </w:pPr>
    <w:rPr>
      <w:rFonts w:asciiTheme="minorHAnsi" w:eastAsiaTheme="minorEastAsia" w:hAnsiTheme="minorHAnsi" w:cstheme="minorBidi"/>
      <w:position w:val="0"/>
      <w:sz w:val="22"/>
      <w:szCs w:val="22"/>
      <w:lang w:val="en-US" w:eastAsia="en-US"/>
    </w:rPr>
  </w:style>
  <w:style w:type="paragraph" w:styleId="TM6">
    <w:name w:val="toc 6"/>
    <w:basedOn w:val="Normal"/>
    <w:next w:val="Normal"/>
    <w:autoRedefine/>
    <w:uiPriority w:val="39"/>
    <w:unhideWhenUsed/>
    <w:rsid w:val="006C5586"/>
    <w:pPr>
      <w:suppressAutoHyphens w:val="0"/>
      <w:spacing w:after="100" w:line="259" w:lineRule="auto"/>
      <w:ind w:leftChars="0" w:left="1100" w:firstLineChars="0" w:firstLine="0"/>
      <w:jc w:val="left"/>
      <w:textDirection w:val="lrTb"/>
      <w:textAlignment w:val="auto"/>
      <w:outlineLvl w:val="9"/>
    </w:pPr>
    <w:rPr>
      <w:rFonts w:asciiTheme="minorHAnsi" w:eastAsiaTheme="minorEastAsia" w:hAnsiTheme="minorHAnsi" w:cstheme="minorBidi"/>
      <w:position w:val="0"/>
      <w:sz w:val="22"/>
      <w:szCs w:val="22"/>
      <w:lang w:val="en-US" w:eastAsia="en-US"/>
    </w:rPr>
  </w:style>
  <w:style w:type="paragraph" w:styleId="TM7">
    <w:name w:val="toc 7"/>
    <w:basedOn w:val="Normal"/>
    <w:next w:val="Normal"/>
    <w:autoRedefine/>
    <w:uiPriority w:val="39"/>
    <w:unhideWhenUsed/>
    <w:rsid w:val="006C5586"/>
    <w:pPr>
      <w:suppressAutoHyphens w:val="0"/>
      <w:spacing w:after="100" w:line="259" w:lineRule="auto"/>
      <w:ind w:leftChars="0" w:left="1320" w:firstLineChars="0" w:firstLine="0"/>
      <w:jc w:val="left"/>
      <w:textDirection w:val="lrTb"/>
      <w:textAlignment w:val="auto"/>
      <w:outlineLvl w:val="9"/>
    </w:pPr>
    <w:rPr>
      <w:rFonts w:asciiTheme="minorHAnsi" w:eastAsiaTheme="minorEastAsia" w:hAnsiTheme="minorHAnsi" w:cstheme="minorBidi"/>
      <w:position w:val="0"/>
      <w:sz w:val="22"/>
      <w:szCs w:val="22"/>
      <w:lang w:val="en-US" w:eastAsia="en-US"/>
    </w:rPr>
  </w:style>
  <w:style w:type="paragraph" w:styleId="TM8">
    <w:name w:val="toc 8"/>
    <w:basedOn w:val="Normal"/>
    <w:next w:val="Normal"/>
    <w:autoRedefine/>
    <w:uiPriority w:val="39"/>
    <w:unhideWhenUsed/>
    <w:rsid w:val="006C5586"/>
    <w:pPr>
      <w:suppressAutoHyphens w:val="0"/>
      <w:spacing w:after="100" w:line="259" w:lineRule="auto"/>
      <w:ind w:leftChars="0" w:left="1540" w:firstLineChars="0" w:firstLine="0"/>
      <w:jc w:val="left"/>
      <w:textDirection w:val="lrTb"/>
      <w:textAlignment w:val="auto"/>
      <w:outlineLvl w:val="9"/>
    </w:pPr>
    <w:rPr>
      <w:rFonts w:asciiTheme="minorHAnsi" w:eastAsiaTheme="minorEastAsia" w:hAnsiTheme="minorHAnsi" w:cstheme="minorBidi"/>
      <w:position w:val="0"/>
      <w:sz w:val="22"/>
      <w:szCs w:val="22"/>
      <w:lang w:val="en-US" w:eastAsia="en-US"/>
    </w:rPr>
  </w:style>
  <w:style w:type="paragraph" w:styleId="TM9">
    <w:name w:val="toc 9"/>
    <w:basedOn w:val="Normal"/>
    <w:next w:val="Normal"/>
    <w:autoRedefine/>
    <w:uiPriority w:val="39"/>
    <w:unhideWhenUsed/>
    <w:rsid w:val="006C5586"/>
    <w:pPr>
      <w:suppressAutoHyphens w:val="0"/>
      <w:spacing w:after="100" w:line="259" w:lineRule="auto"/>
      <w:ind w:leftChars="0" w:left="1760" w:firstLineChars="0" w:firstLine="0"/>
      <w:jc w:val="left"/>
      <w:textDirection w:val="lrTb"/>
      <w:textAlignment w:val="auto"/>
      <w:outlineLvl w:val="9"/>
    </w:pPr>
    <w:rPr>
      <w:rFonts w:asciiTheme="minorHAnsi" w:eastAsiaTheme="minorEastAsia" w:hAnsiTheme="minorHAnsi" w:cstheme="minorBidi"/>
      <w:position w:val="0"/>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53968">
      <w:bodyDiv w:val="1"/>
      <w:marLeft w:val="0"/>
      <w:marRight w:val="0"/>
      <w:marTop w:val="0"/>
      <w:marBottom w:val="0"/>
      <w:divBdr>
        <w:top w:val="none" w:sz="0" w:space="0" w:color="auto"/>
        <w:left w:val="none" w:sz="0" w:space="0" w:color="auto"/>
        <w:bottom w:val="none" w:sz="0" w:space="0" w:color="auto"/>
        <w:right w:val="none" w:sz="0" w:space="0" w:color="auto"/>
      </w:divBdr>
    </w:div>
    <w:div w:id="284698282">
      <w:bodyDiv w:val="1"/>
      <w:marLeft w:val="0"/>
      <w:marRight w:val="0"/>
      <w:marTop w:val="0"/>
      <w:marBottom w:val="0"/>
      <w:divBdr>
        <w:top w:val="none" w:sz="0" w:space="0" w:color="auto"/>
        <w:left w:val="none" w:sz="0" w:space="0" w:color="auto"/>
        <w:bottom w:val="none" w:sz="0" w:space="0" w:color="auto"/>
        <w:right w:val="none" w:sz="0" w:space="0" w:color="auto"/>
      </w:divBdr>
    </w:div>
    <w:div w:id="447435724">
      <w:bodyDiv w:val="1"/>
      <w:marLeft w:val="0"/>
      <w:marRight w:val="0"/>
      <w:marTop w:val="0"/>
      <w:marBottom w:val="0"/>
      <w:divBdr>
        <w:top w:val="none" w:sz="0" w:space="0" w:color="auto"/>
        <w:left w:val="none" w:sz="0" w:space="0" w:color="auto"/>
        <w:bottom w:val="none" w:sz="0" w:space="0" w:color="auto"/>
        <w:right w:val="none" w:sz="0" w:space="0" w:color="auto"/>
      </w:divBdr>
    </w:div>
    <w:div w:id="554660089">
      <w:bodyDiv w:val="1"/>
      <w:marLeft w:val="0"/>
      <w:marRight w:val="0"/>
      <w:marTop w:val="0"/>
      <w:marBottom w:val="0"/>
      <w:divBdr>
        <w:top w:val="none" w:sz="0" w:space="0" w:color="auto"/>
        <w:left w:val="none" w:sz="0" w:space="0" w:color="auto"/>
        <w:bottom w:val="none" w:sz="0" w:space="0" w:color="auto"/>
        <w:right w:val="none" w:sz="0" w:space="0" w:color="auto"/>
      </w:divBdr>
      <w:divsChild>
        <w:div w:id="1194810829">
          <w:marLeft w:val="0"/>
          <w:marRight w:val="0"/>
          <w:marTop w:val="0"/>
          <w:marBottom w:val="0"/>
          <w:divBdr>
            <w:top w:val="none" w:sz="0" w:space="0" w:color="auto"/>
            <w:left w:val="none" w:sz="0" w:space="0" w:color="auto"/>
            <w:bottom w:val="none" w:sz="0" w:space="0" w:color="auto"/>
            <w:right w:val="none" w:sz="0" w:space="0" w:color="auto"/>
          </w:divBdr>
          <w:divsChild>
            <w:div w:id="56757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476371">
      <w:bodyDiv w:val="1"/>
      <w:marLeft w:val="0"/>
      <w:marRight w:val="0"/>
      <w:marTop w:val="0"/>
      <w:marBottom w:val="0"/>
      <w:divBdr>
        <w:top w:val="none" w:sz="0" w:space="0" w:color="auto"/>
        <w:left w:val="none" w:sz="0" w:space="0" w:color="auto"/>
        <w:bottom w:val="none" w:sz="0" w:space="0" w:color="auto"/>
        <w:right w:val="none" w:sz="0" w:space="0" w:color="auto"/>
      </w:divBdr>
      <w:divsChild>
        <w:div w:id="908729801">
          <w:marLeft w:val="0"/>
          <w:marRight w:val="0"/>
          <w:marTop w:val="0"/>
          <w:marBottom w:val="0"/>
          <w:divBdr>
            <w:top w:val="none" w:sz="0" w:space="0" w:color="auto"/>
            <w:left w:val="none" w:sz="0" w:space="0" w:color="auto"/>
            <w:bottom w:val="none" w:sz="0" w:space="0" w:color="auto"/>
            <w:right w:val="none" w:sz="0" w:space="0" w:color="auto"/>
          </w:divBdr>
          <w:divsChild>
            <w:div w:id="1895005207">
              <w:marLeft w:val="0"/>
              <w:marRight w:val="0"/>
              <w:marTop w:val="0"/>
              <w:marBottom w:val="0"/>
              <w:divBdr>
                <w:top w:val="none" w:sz="0" w:space="0" w:color="auto"/>
                <w:left w:val="none" w:sz="0" w:space="0" w:color="auto"/>
                <w:bottom w:val="none" w:sz="0" w:space="0" w:color="auto"/>
                <w:right w:val="none" w:sz="0" w:space="0" w:color="auto"/>
              </w:divBdr>
              <w:divsChild>
                <w:div w:id="1299994633">
                  <w:marLeft w:val="0"/>
                  <w:marRight w:val="0"/>
                  <w:marTop w:val="0"/>
                  <w:marBottom w:val="0"/>
                  <w:divBdr>
                    <w:top w:val="none" w:sz="0" w:space="0" w:color="auto"/>
                    <w:left w:val="none" w:sz="0" w:space="0" w:color="auto"/>
                    <w:bottom w:val="none" w:sz="0" w:space="0" w:color="auto"/>
                    <w:right w:val="none" w:sz="0" w:space="0" w:color="auto"/>
                  </w:divBdr>
                  <w:divsChild>
                    <w:div w:id="757365080">
                      <w:marLeft w:val="0"/>
                      <w:marRight w:val="0"/>
                      <w:marTop w:val="0"/>
                      <w:marBottom w:val="264"/>
                      <w:divBdr>
                        <w:top w:val="none" w:sz="0" w:space="0" w:color="auto"/>
                        <w:left w:val="none" w:sz="0" w:space="0" w:color="auto"/>
                        <w:bottom w:val="none" w:sz="0" w:space="0" w:color="auto"/>
                        <w:right w:val="none" w:sz="0" w:space="0" w:color="auto"/>
                      </w:divBdr>
                      <w:divsChild>
                        <w:div w:id="107088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0295917">
      <w:bodyDiv w:val="1"/>
      <w:marLeft w:val="0"/>
      <w:marRight w:val="0"/>
      <w:marTop w:val="0"/>
      <w:marBottom w:val="0"/>
      <w:divBdr>
        <w:top w:val="none" w:sz="0" w:space="0" w:color="auto"/>
        <w:left w:val="none" w:sz="0" w:space="0" w:color="auto"/>
        <w:bottom w:val="none" w:sz="0" w:space="0" w:color="auto"/>
        <w:right w:val="none" w:sz="0" w:space="0" w:color="auto"/>
      </w:divBdr>
    </w:div>
    <w:div w:id="1147894524">
      <w:bodyDiv w:val="1"/>
      <w:marLeft w:val="0"/>
      <w:marRight w:val="0"/>
      <w:marTop w:val="0"/>
      <w:marBottom w:val="0"/>
      <w:divBdr>
        <w:top w:val="none" w:sz="0" w:space="0" w:color="auto"/>
        <w:left w:val="none" w:sz="0" w:space="0" w:color="auto"/>
        <w:bottom w:val="none" w:sz="0" w:space="0" w:color="auto"/>
        <w:right w:val="none" w:sz="0" w:space="0" w:color="auto"/>
      </w:divBdr>
      <w:divsChild>
        <w:div w:id="1863929836">
          <w:marLeft w:val="-315"/>
          <w:marRight w:val="-315"/>
          <w:marTop w:val="0"/>
          <w:marBottom w:val="264"/>
          <w:divBdr>
            <w:top w:val="none" w:sz="0" w:space="0" w:color="auto"/>
            <w:left w:val="none" w:sz="0" w:space="0" w:color="auto"/>
            <w:bottom w:val="none" w:sz="0" w:space="0" w:color="auto"/>
            <w:right w:val="none" w:sz="0" w:space="0" w:color="auto"/>
          </w:divBdr>
          <w:divsChild>
            <w:div w:id="366754693">
              <w:marLeft w:val="0"/>
              <w:marRight w:val="0"/>
              <w:marTop w:val="0"/>
              <w:marBottom w:val="0"/>
              <w:divBdr>
                <w:top w:val="none" w:sz="0" w:space="0" w:color="auto"/>
                <w:left w:val="none" w:sz="0" w:space="0" w:color="auto"/>
                <w:bottom w:val="none" w:sz="0" w:space="0" w:color="auto"/>
                <w:right w:val="none" w:sz="0" w:space="0" w:color="auto"/>
              </w:divBdr>
              <w:divsChild>
                <w:div w:id="26833185">
                  <w:marLeft w:val="0"/>
                  <w:marRight w:val="0"/>
                  <w:marTop w:val="0"/>
                  <w:marBottom w:val="0"/>
                  <w:divBdr>
                    <w:top w:val="none" w:sz="0" w:space="0" w:color="auto"/>
                    <w:left w:val="none" w:sz="0" w:space="0" w:color="auto"/>
                    <w:bottom w:val="none" w:sz="0" w:space="0" w:color="auto"/>
                    <w:right w:val="none" w:sz="0" w:space="0" w:color="auto"/>
                  </w:divBdr>
                  <w:divsChild>
                    <w:div w:id="176388331">
                      <w:marLeft w:val="0"/>
                      <w:marRight w:val="0"/>
                      <w:marTop w:val="0"/>
                      <w:marBottom w:val="0"/>
                      <w:divBdr>
                        <w:top w:val="none" w:sz="0" w:space="0" w:color="auto"/>
                        <w:left w:val="none" w:sz="0" w:space="0" w:color="auto"/>
                        <w:bottom w:val="none" w:sz="0" w:space="0" w:color="auto"/>
                        <w:right w:val="none" w:sz="0" w:space="0" w:color="auto"/>
                      </w:divBdr>
                      <w:divsChild>
                        <w:div w:id="337998126">
                          <w:marLeft w:val="0"/>
                          <w:marRight w:val="0"/>
                          <w:marTop w:val="0"/>
                          <w:marBottom w:val="0"/>
                          <w:divBdr>
                            <w:top w:val="none" w:sz="0" w:space="0" w:color="auto"/>
                            <w:left w:val="none" w:sz="0" w:space="0" w:color="auto"/>
                            <w:bottom w:val="none" w:sz="0" w:space="0" w:color="auto"/>
                            <w:right w:val="none" w:sz="0" w:space="0" w:color="auto"/>
                          </w:divBdr>
                          <w:divsChild>
                            <w:div w:id="145055107">
                              <w:marLeft w:val="0"/>
                              <w:marRight w:val="0"/>
                              <w:marTop w:val="0"/>
                              <w:marBottom w:val="0"/>
                              <w:divBdr>
                                <w:top w:val="none" w:sz="0" w:space="0" w:color="auto"/>
                                <w:left w:val="none" w:sz="0" w:space="0" w:color="auto"/>
                                <w:bottom w:val="none" w:sz="0" w:space="0" w:color="auto"/>
                                <w:right w:val="none" w:sz="0" w:space="0" w:color="auto"/>
                              </w:divBdr>
                              <w:divsChild>
                                <w:div w:id="1997224113">
                                  <w:marLeft w:val="0"/>
                                  <w:marRight w:val="0"/>
                                  <w:marTop w:val="0"/>
                                  <w:marBottom w:val="0"/>
                                  <w:divBdr>
                                    <w:top w:val="none" w:sz="0" w:space="0" w:color="auto"/>
                                    <w:left w:val="none" w:sz="0" w:space="0" w:color="auto"/>
                                    <w:bottom w:val="none" w:sz="0" w:space="0" w:color="auto"/>
                                    <w:right w:val="none" w:sz="0" w:space="0" w:color="auto"/>
                                  </w:divBdr>
                                  <w:divsChild>
                                    <w:div w:id="2077781380">
                                      <w:marLeft w:val="-315"/>
                                      <w:marRight w:val="-315"/>
                                      <w:marTop w:val="0"/>
                                      <w:marBottom w:val="0"/>
                                      <w:divBdr>
                                        <w:top w:val="none" w:sz="0" w:space="0" w:color="auto"/>
                                        <w:left w:val="none" w:sz="0" w:space="0" w:color="auto"/>
                                        <w:bottom w:val="none" w:sz="0" w:space="0" w:color="auto"/>
                                        <w:right w:val="none" w:sz="0" w:space="0" w:color="auto"/>
                                      </w:divBdr>
                                      <w:divsChild>
                                        <w:div w:id="798063878">
                                          <w:marLeft w:val="0"/>
                                          <w:marRight w:val="0"/>
                                          <w:marTop w:val="0"/>
                                          <w:marBottom w:val="0"/>
                                          <w:divBdr>
                                            <w:top w:val="none" w:sz="0" w:space="0" w:color="auto"/>
                                            <w:left w:val="none" w:sz="0" w:space="0" w:color="auto"/>
                                            <w:bottom w:val="none" w:sz="0" w:space="0" w:color="auto"/>
                                            <w:right w:val="none" w:sz="0" w:space="0" w:color="auto"/>
                                          </w:divBdr>
                                          <w:divsChild>
                                            <w:div w:id="1794404464">
                                              <w:marLeft w:val="0"/>
                                              <w:marRight w:val="0"/>
                                              <w:marTop w:val="0"/>
                                              <w:marBottom w:val="0"/>
                                              <w:divBdr>
                                                <w:top w:val="none" w:sz="0" w:space="0" w:color="auto"/>
                                                <w:left w:val="none" w:sz="0" w:space="0" w:color="auto"/>
                                                <w:bottom w:val="none" w:sz="0" w:space="0" w:color="auto"/>
                                                <w:right w:val="none" w:sz="0" w:space="0" w:color="auto"/>
                                              </w:divBdr>
                                              <w:divsChild>
                                                <w:div w:id="1402558176">
                                                  <w:marLeft w:val="0"/>
                                                  <w:marRight w:val="0"/>
                                                  <w:marTop w:val="0"/>
                                                  <w:marBottom w:val="0"/>
                                                  <w:divBdr>
                                                    <w:top w:val="none" w:sz="0" w:space="0" w:color="auto"/>
                                                    <w:left w:val="none" w:sz="0" w:space="0" w:color="auto"/>
                                                    <w:bottom w:val="none" w:sz="0" w:space="0" w:color="auto"/>
                                                    <w:right w:val="none" w:sz="0" w:space="0" w:color="auto"/>
                                                  </w:divBdr>
                                                  <w:divsChild>
                                                    <w:div w:id="1432582068">
                                                      <w:marLeft w:val="0"/>
                                                      <w:marRight w:val="0"/>
                                                      <w:marTop w:val="0"/>
                                                      <w:marBottom w:val="264"/>
                                                      <w:divBdr>
                                                        <w:top w:val="none" w:sz="0" w:space="0" w:color="auto"/>
                                                        <w:left w:val="none" w:sz="0" w:space="0" w:color="auto"/>
                                                        <w:bottom w:val="none" w:sz="0" w:space="0" w:color="auto"/>
                                                        <w:right w:val="none" w:sz="0" w:space="0" w:color="auto"/>
                                                      </w:divBdr>
                                                      <w:divsChild>
                                                        <w:div w:id="144607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29868307">
      <w:bodyDiv w:val="1"/>
      <w:marLeft w:val="0"/>
      <w:marRight w:val="0"/>
      <w:marTop w:val="0"/>
      <w:marBottom w:val="0"/>
      <w:divBdr>
        <w:top w:val="none" w:sz="0" w:space="0" w:color="auto"/>
        <w:left w:val="none" w:sz="0" w:space="0" w:color="auto"/>
        <w:bottom w:val="none" w:sz="0" w:space="0" w:color="auto"/>
        <w:right w:val="none" w:sz="0" w:space="0" w:color="auto"/>
      </w:divBdr>
      <w:divsChild>
        <w:div w:id="1065756190">
          <w:marLeft w:val="0"/>
          <w:marRight w:val="0"/>
          <w:marTop w:val="0"/>
          <w:marBottom w:val="0"/>
          <w:divBdr>
            <w:top w:val="none" w:sz="0" w:space="0" w:color="auto"/>
            <w:left w:val="none" w:sz="0" w:space="0" w:color="auto"/>
            <w:bottom w:val="none" w:sz="0" w:space="0" w:color="auto"/>
            <w:right w:val="none" w:sz="0" w:space="0" w:color="auto"/>
          </w:divBdr>
          <w:divsChild>
            <w:div w:id="12832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0750">
      <w:bodyDiv w:val="1"/>
      <w:marLeft w:val="0"/>
      <w:marRight w:val="0"/>
      <w:marTop w:val="0"/>
      <w:marBottom w:val="0"/>
      <w:divBdr>
        <w:top w:val="none" w:sz="0" w:space="0" w:color="auto"/>
        <w:left w:val="none" w:sz="0" w:space="0" w:color="auto"/>
        <w:bottom w:val="none" w:sz="0" w:space="0" w:color="auto"/>
        <w:right w:val="none" w:sz="0" w:space="0" w:color="auto"/>
      </w:divBdr>
      <w:divsChild>
        <w:div w:id="1929846243">
          <w:marLeft w:val="0"/>
          <w:marRight w:val="0"/>
          <w:marTop w:val="0"/>
          <w:marBottom w:val="0"/>
          <w:divBdr>
            <w:top w:val="none" w:sz="0" w:space="0" w:color="auto"/>
            <w:left w:val="none" w:sz="0" w:space="0" w:color="auto"/>
            <w:bottom w:val="none" w:sz="0" w:space="0" w:color="auto"/>
            <w:right w:val="none" w:sz="0" w:space="0" w:color="auto"/>
          </w:divBdr>
          <w:divsChild>
            <w:div w:id="1501239240">
              <w:marLeft w:val="0"/>
              <w:marRight w:val="0"/>
              <w:marTop w:val="0"/>
              <w:marBottom w:val="0"/>
              <w:divBdr>
                <w:top w:val="none" w:sz="0" w:space="0" w:color="auto"/>
                <w:left w:val="none" w:sz="0" w:space="0" w:color="auto"/>
                <w:bottom w:val="none" w:sz="0" w:space="0" w:color="auto"/>
                <w:right w:val="none" w:sz="0" w:space="0" w:color="auto"/>
              </w:divBdr>
              <w:divsChild>
                <w:div w:id="1451627917">
                  <w:marLeft w:val="0"/>
                  <w:marRight w:val="0"/>
                  <w:marTop w:val="0"/>
                  <w:marBottom w:val="0"/>
                  <w:divBdr>
                    <w:top w:val="none" w:sz="0" w:space="0" w:color="auto"/>
                    <w:left w:val="none" w:sz="0" w:space="0" w:color="auto"/>
                    <w:bottom w:val="none" w:sz="0" w:space="0" w:color="auto"/>
                    <w:right w:val="none" w:sz="0" w:space="0" w:color="auto"/>
                  </w:divBdr>
                  <w:divsChild>
                    <w:div w:id="754788320">
                      <w:marLeft w:val="0"/>
                      <w:marRight w:val="0"/>
                      <w:marTop w:val="0"/>
                      <w:marBottom w:val="264"/>
                      <w:divBdr>
                        <w:top w:val="none" w:sz="0" w:space="0" w:color="auto"/>
                        <w:left w:val="none" w:sz="0" w:space="0" w:color="auto"/>
                        <w:bottom w:val="none" w:sz="0" w:space="0" w:color="auto"/>
                        <w:right w:val="none" w:sz="0" w:space="0" w:color="auto"/>
                      </w:divBdr>
                      <w:divsChild>
                        <w:div w:id="52359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7994247">
      <w:bodyDiv w:val="1"/>
      <w:marLeft w:val="0"/>
      <w:marRight w:val="0"/>
      <w:marTop w:val="0"/>
      <w:marBottom w:val="0"/>
      <w:divBdr>
        <w:top w:val="none" w:sz="0" w:space="0" w:color="auto"/>
        <w:left w:val="none" w:sz="0" w:space="0" w:color="auto"/>
        <w:bottom w:val="none" w:sz="0" w:space="0" w:color="auto"/>
        <w:right w:val="none" w:sz="0" w:space="0" w:color="auto"/>
      </w:divBdr>
    </w:div>
    <w:div w:id="1429500785">
      <w:bodyDiv w:val="1"/>
      <w:marLeft w:val="0"/>
      <w:marRight w:val="0"/>
      <w:marTop w:val="0"/>
      <w:marBottom w:val="0"/>
      <w:divBdr>
        <w:top w:val="none" w:sz="0" w:space="0" w:color="auto"/>
        <w:left w:val="none" w:sz="0" w:space="0" w:color="auto"/>
        <w:bottom w:val="none" w:sz="0" w:space="0" w:color="auto"/>
        <w:right w:val="none" w:sz="0" w:space="0" w:color="auto"/>
      </w:divBdr>
      <w:divsChild>
        <w:div w:id="1827672139">
          <w:marLeft w:val="0"/>
          <w:marRight w:val="0"/>
          <w:marTop w:val="0"/>
          <w:marBottom w:val="0"/>
          <w:divBdr>
            <w:top w:val="none" w:sz="0" w:space="0" w:color="auto"/>
            <w:left w:val="none" w:sz="0" w:space="0" w:color="auto"/>
            <w:bottom w:val="none" w:sz="0" w:space="0" w:color="auto"/>
            <w:right w:val="none" w:sz="0" w:space="0" w:color="auto"/>
          </w:divBdr>
          <w:divsChild>
            <w:div w:id="1127813424">
              <w:marLeft w:val="0"/>
              <w:marRight w:val="0"/>
              <w:marTop w:val="0"/>
              <w:marBottom w:val="0"/>
              <w:divBdr>
                <w:top w:val="none" w:sz="0" w:space="0" w:color="auto"/>
                <w:left w:val="none" w:sz="0" w:space="0" w:color="auto"/>
                <w:bottom w:val="none" w:sz="0" w:space="0" w:color="auto"/>
                <w:right w:val="none" w:sz="0" w:space="0" w:color="auto"/>
              </w:divBdr>
              <w:divsChild>
                <w:div w:id="42758524">
                  <w:marLeft w:val="0"/>
                  <w:marRight w:val="0"/>
                  <w:marTop w:val="0"/>
                  <w:marBottom w:val="0"/>
                  <w:divBdr>
                    <w:top w:val="none" w:sz="0" w:space="0" w:color="auto"/>
                    <w:left w:val="none" w:sz="0" w:space="0" w:color="auto"/>
                    <w:bottom w:val="none" w:sz="0" w:space="0" w:color="auto"/>
                    <w:right w:val="none" w:sz="0" w:space="0" w:color="auto"/>
                  </w:divBdr>
                  <w:divsChild>
                    <w:div w:id="1936476205">
                      <w:marLeft w:val="0"/>
                      <w:marRight w:val="0"/>
                      <w:marTop w:val="0"/>
                      <w:marBottom w:val="264"/>
                      <w:divBdr>
                        <w:top w:val="none" w:sz="0" w:space="0" w:color="auto"/>
                        <w:left w:val="none" w:sz="0" w:space="0" w:color="auto"/>
                        <w:bottom w:val="none" w:sz="0" w:space="0" w:color="auto"/>
                        <w:right w:val="none" w:sz="0" w:space="0" w:color="auto"/>
                      </w:divBdr>
                      <w:divsChild>
                        <w:div w:id="173153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391991">
      <w:bodyDiv w:val="1"/>
      <w:marLeft w:val="0"/>
      <w:marRight w:val="0"/>
      <w:marTop w:val="0"/>
      <w:marBottom w:val="0"/>
      <w:divBdr>
        <w:top w:val="none" w:sz="0" w:space="0" w:color="auto"/>
        <w:left w:val="none" w:sz="0" w:space="0" w:color="auto"/>
        <w:bottom w:val="none" w:sz="0" w:space="0" w:color="auto"/>
        <w:right w:val="none" w:sz="0" w:space="0" w:color="auto"/>
      </w:divBdr>
    </w:div>
    <w:div w:id="1638758046">
      <w:bodyDiv w:val="1"/>
      <w:marLeft w:val="0"/>
      <w:marRight w:val="0"/>
      <w:marTop w:val="0"/>
      <w:marBottom w:val="0"/>
      <w:divBdr>
        <w:top w:val="none" w:sz="0" w:space="0" w:color="auto"/>
        <w:left w:val="none" w:sz="0" w:space="0" w:color="auto"/>
        <w:bottom w:val="none" w:sz="0" w:space="0" w:color="auto"/>
        <w:right w:val="none" w:sz="0" w:space="0" w:color="auto"/>
      </w:divBdr>
    </w:div>
    <w:div w:id="1864318879">
      <w:bodyDiv w:val="1"/>
      <w:marLeft w:val="0"/>
      <w:marRight w:val="0"/>
      <w:marTop w:val="0"/>
      <w:marBottom w:val="0"/>
      <w:divBdr>
        <w:top w:val="none" w:sz="0" w:space="0" w:color="auto"/>
        <w:left w:val="none" w:sz="0" w:space="0" w:color="auto"/>
        <w:bottom w:val="none" w:sz="0" w:space="0" w:color="auto"/>
        <w:right w:val="none" w:sz="0" w:space="0" w:color="auto"/>
      </w:divBdr>
    </w:div>
    <w:div w:id="19982249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3.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keycloak.org/documentation"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desk.zoho.com/support/APIDocument.do"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cs.spring.io/spring-boot/docs/current/reference/htmlsingle/" TargetMode="External"/><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M6GgdqrFarcqGy7MKCruz8660w==">AMUW2mWnLRhE+vchb+afNf0CPEy578SR2CR/kVQ1SOEuJetR0z8L1FXs2k+slfk1uXMbRxrAc6ShgL6IY066GgnyJlRbozm4BGf70KGtgd99uyFmzBmPaHxU+HvPv0xo+L8Y2fLdxsws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B0F0D98-5296-4D83-B2A2-22E8637CE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1084</TotalTime>
  <Pages>21</Pages>
  <Words>2491</Words>
  <Characters>14200</Characters>
  <Application>Microsoft Office Word</Application>
  <DocSecurity>0</DocSecurity>
  <Lines>118</Lines>
  <Paragraphs>33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21-21</dc:creator>
  <cp:keywords/>
  <dc:description/>
  <cp:lastModifiedBy>ASUS</cp:lastModifiedBy>
  <cp:revision>10</cp:revision>
  <dcterms:created xsi:type="dcterms:W3CDTF">2022-09-01T18:37:00Z</dcterms:created>
  <dcterms:modified xsi:type="dcterms:W3CDTF">2022-10-03T18:40:00Z</dcterms:modified>
</cp:coreProperties>
</file>