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By: McClendon (Senate Sponsor - Menéndez)H.B. No. 1311        (In the Senate - Received from the House May 6, 2015;  May 11, 2015, read first time and referred to Committee on Criminal  Justice; May 21, 2015, reported favorably by the following vote:   Yeas 7, Nays 0; May 21, 2015, sent to printer.)Click here to see the committee vote  A BILL TO BE ENTITLED AN ACT  relating to the confidentiality of personal information concerning  certain employees currently or formerly involved in the Texas  juvenile justice system.        BE IT ENACTED BY THE LEGISLATURE OF THE STATE OF TEXAS:        SECTION 1.  Section 552.117(a), Government Code, is amended  to read as follows:        (a)  Information is excepted from the requirements of  Section 552.021 if it is information that relates to the home  address, home telephone number, emergency contact information, or  social security number of the following person or that reveals  whether the person has family members:              (1)  a current or former official or employee of a  governmental body, except as otherwise provided by Section 552.024;              (2)  a peace officer as defined by Article 2.12, Code of  Criminal Procedure, or a security officer commissioned under  Section 51.212, Education Code, regardless of whether the officer  complies with Section 552.024 or 552.1175, as applicable;              (3)  a current or former employee of the Texas  Department of Criminal Justice or of the predecessor in function of  the department or any division of the department, regardless of  whether the current or former employee complies with Section  552.1175;              (4)  a peace officer as defined by Article 2.12, Code of  Criminal Procedure, or other law, a reserve law enforcement  officer, a commissioned deputy game warden, or a corrections  officer in a municipal, county, or state penal institution in this  state who was killed in the line of duty, regardless of whether the  deceased complied with Section 552.024 or 552.1175;              (5)  a commissioned security officer as defined by  Section 1702.002, Occupations Code, regardless of whether the  officer complies with Section 552.024 or 552.1175, as applicable;              (6)  an officer or employee of a community supervision  and corrections department established under Chapter 76 who  performs a duty described by Section 76.004(b), regardless of  whether the officer or employee complies with Section 552.024 or  552.1175;              (7)  a current or former employee of the office of the  attorney general who is or was assigned to a division of that office  the duties of which involve law enforcement, regardless of whether  the current or former employee complies with Section 552.024 or  552.1175;              (8)  a current or former employee of the Texas Juvenile  Justice Department or of the predecessors in function of the  department, regardless of whether the current or former employee  complies with Section 552.024 or 552.1175;              (9)  a current or former juvenile probation or  supervision officer certified by the Texas Juvenile Justice  Department, or the predecessors in function of the department,  under Title 12, Human Resources Code, regardless of whether the  current or former officer complies with Section 552.024 or  552.1175; or              (10)  a current or former employee [employees] of a  juvenile justice program or facility, as those terms are defined by  Section 261.405, Family Code, regardless of whether the current or  former employee complies with Section 552.024 or 552.1175.        SECTION 2.  Section 552.1175(a), Government Code, as amended  by Chapters 937 (H.B. 1632) and 1033 (H.B. 2733), Acts of the 83rd  Legislature, Regular Session, 2013, is reenacted and amended to  read as follows:        (a)  This section applies only to:              (1)  peace officers as defined by Article 2.12, Code of  Criminal Procedure;              (2)  county jailers as defined by Section 1701.001,  Occupations Code;              (3)  current or former employees of the Texas  Department of Criminal Justice or of the predecessor in function of  the department or any division of the department;              (4)  commissioned security officers as defined by  Section 1702.002, Occupations Code;              (5)  employees of a district attorney, criminal  district attorney, or county or municipal attorney whose  jurisdiction includes any criminal law or child protective services  matters;              (6)  officers and employees of a community supervision  and corrections department established under Chapter 76 who perform  a duty described by Section 76.004(b);              (7)  criminal investigators of the United States as  described by Article 2.122(a), Code of Criminal Procedure;              (8)  police officers and inspectors of the United  States Federal Protective Service;              (9)  current and former employees of the office of the  attorney general who are or were assigned to a division of that  office the duties of which involve law enforcement; [and]              (10)  current or former juvenile probation and  detention officers certified by the Texas Juvenile Justice  Department, or the predecessors in function of the department,  under Title 12, Human Resources Code;              (11)  current or former employees of a juvenile justice  program or facility, as those terms are defined by Section 261.405,  Family Code; [and]              (12)  current or former employees of the Texas Juvenile  Justice Department or the predecessors in function of the  department; and              (13) [(10)]  federal judges and state judges as defined  by Section 13.0021, Election Code.        SECTION 3.  Section 25.025(a), Tax Code, as reenacted and  amended by Chapters 996 (H.B. 2267) and 1028 (H.B. 2676), Acts of  the 83rd Legislature, Regular Session, 2013, is reenacted and  amended to read as follows:        (a)  This section applies only to:              (1)  a current or former peace officer as defined by  Article 2.12, Code of Criminal Procedure;              (2)  a county jailer as defined by Section 1701.001,  Occupations Code;              (3)  an employee of the Texas Department of Criminal  Justice;              (4)  a commissioned security officer as defined by  Section 1702.002, Occupations Code;              (5)  a victim of family violence as defined by Section  71.004, Family Code, if as a result of the act of family violence  against the victim, the actor is convicted of a felony or a Class A  misdemeanor;              (6)  a federal judge, a state judge, or the spouse of a  federal judge or state judge;              (7)  a current or former employee of a district  attorney, criminal district attorney, or county or municipal  attorney whose jurisdiction includes any criminal law or child  protective services matters;              (8)  an officer or employee of a community supervision  and corrections department established under Chapter 76,  Government Code, who performs a duty described by Section 76.004(b)  of that code;              (9)  a criminal investigator of the United States as  described by Article 2.122(a), Code of Criminal Procedure;              (10)  a police officer or inspector of the United  States Federal Protective Service;              (11)  a current or former United States attorney or  assistant United States attorney and the spouse and child of the  attorney;              (12)  a current or former employee of the office of the  attorney general who is or was assigned to a division of that office  the duties of which involve law enforcement; [and]              (13)  a medical examiner or person who performs  forensic analysis or testing who is employed by this state or one or  more political subdivisions of this state;              (14) [(13)]  a current or former member of the United  States armed forces who has served in an area that the president of  the United States by executive order designates for purposes of 26  U.S.C. Section 112 as an area in which armed forces of the United  States are or have engaged in combat;               (15)  a current or former employee of the Texas  Juvenile Justice Department or of the predecessors in function of  the department;              (16)  a current or former juvenile probation or  supervision officer certified by the Texas Juvenile Justice  Department, or the predecessors in function of the department,  under Title 12, Human Resources Code; and              (17)  a current or former employee of a juvenile  justice program or facility, as those terms are defined by Section  261.405, Family Code.        SECTION 4.  To the extent of any conflict, this Act prevails  over another Act of the 84th Legislature, Regular Session, 2015,  relating to nonsubstantive additions to and corrections in enacted  codes.        SECTION 5.  This Act takes effect immediately if it receives  a vote of two-thirds of all the members elected to each house, as  provided by Section 39, Article III, Texas Constitution.  If this  Act does not receive the vote necessary for immediate effect, this  Act takes effect September 1, 2015.  * * * * *   By: McClendon (Senate Sponsor - Menéndez)H.B. No. 1311        (In the Senate - Received from the House May 6, 2015;  May 11, 2015, read first time and referred to Committee on Criminal  Justice; May 21, 2015, reported favorably by the following vote:   Yeas 7, Nays 0; May 21, 2015, sent to printer.)Click here to see the committee vote  A BILL TO BE ENTITLED AN ACT  relating to the confidentiality of personal information concerning  certain employees currently or formerly involved in the Texas  juvenile justice system.        BE IT ENACTED BY THE LEGISLATURE OF THE STATE OF TEXAS:        SECTION 1.  Section 552.117(a), Government Code, is amended  to read as follows:        (a)  Information is excepted from the requirements of  Section 552.021 if it is information that relates to the home  address, home telephone number, emergency contact information, or  social security number of the following person or that reveals  whether the person has family members:              (1)  a current or former official or employee of a  governmental body, except as otherwise provided by Section 552.024;              (2)  a peace officer as defined by Article 2.12, Code of  Criminal Procedure, or a security officer commissioned under  Section 51.212, Education Code, regardless of whether the officer  complies with Section 552.024 or 552.1175, as applicable;              (3)  a current or former employee of the Texas  Department of Criminal Justice or of the predecessor in function of  the department or any division of the department, regardless of  whether the current or former employee complies with Section  552.1175;              (4)  a peace officer as defined by Article 2.12, Code of  Criminal Procedure, or other law, a reserve law enforcement  officer, a commissioned deputy game warden, or a corrections  officer in a municipal, county, or state penal institution in this  state who was killed in the line of duty, regardless of whether the  deceased complied with Section 552.024 or 552.1175;              (5)  a commissioned security officer as defined by  Section 1702.002, Occupations Code, regardless of whether the  officer complies with Section 552.024 or 552.1175, as applicable;              (6)  an officer or employee of a community supervision  and corrections department established under Chapter 76 who  performs a duty described by Section 76.004(b), regardless of  whether the officer or employee complies with Section 552.024 or  552.1175;              (7)  a current or former employee of the office of the  attorney general who is or was assigned to a division of that office  the duties of which involve law enforcement, regardless of whether  the current or former employee complies with Section 552.024 or  552.1175;              (8)  a current or former employee of the Texas Juvenile  Justice Department or of the predecessors in function of the  department, regardless of whether the current or former employee  complies with Section 552.024 or 552.1175;              (9)  a current or former juvenile probation or  supervision officer certified by the Texas Juvenile Justice  Department, or the predecessors in function of the department,  under Title 12, Human Resources Code, regardless of whether the  current or former officer complies with Section 552.024 or  552.1175; or              (10)  a current or former employee [employees] of a  juvenile justice program or facility, as those terms are defined by  Section 261.405, Family Code, regardless of whether the current or  former employee complies with Section 552.024 or 552.1175.        SECTION 2.  Section 552.1175(a), Government Code, as amended  by Chapters 937 (H.B. 1632) and 1033 (H.B. 2733), Acts of the 83rd  Legislature, Regular Session, 2013, is reenacted and amended to  read as follows:        (a)  This section applies only to:              (1)  peace officers as defined by Article 2.12, Code of  Criminal Procedure;              (2)  county jailers as defined by Section 1701.001,  Occupations Code;              (3)  current or former employees of the Texas  Department of Criminal Justice or of the predecessor in function of  the department or any division of the department;              (4)  commissioned security officers as defined by  Section 1702.002, Occupations Code;              (5)  employees of a district attorney, criminal  district attorney, or county or municipal attorney whose  jurisdiction includes any criminal law or child protective services  matters;              (6)  officers and employees of a community supervision  and corrections department established under Chapter 76 who perform  a duty described by Section 76.004(b);              (7)  criminal investigators of the United States as  described by Article 2.122(a), Code of Criminal Procedure;              (8)  police officers and inspectors of the United  States Federal Protective Service;              (9)  current and former employees of the office of the  attorney general who are or were assigned to a division of that  office the duties of which involve law enforcement; [and]              (10)  current or former juvenile probation and  detention officers certified by the Texas Juvenile Justice  Department, or the predecessors in function of the department,  under Title 12, Human Resources Code;              (11)  current or former employees of a juvenile justice  program or facility, as those terms are defined by Section 261.405,  Family Code; [and]              (12)  current or former employees of the Texas Juvenile  Justice Department or the predecessors in function of the  department; and              (13) [(10)]  federal judges and state judges as defined  by Section 13.0021, Election Code.        SECTION 3.  Section 25.025(a), Tax Code, as reenacted and  amended by Chapters 996 (H.B. 2267) and 1028 (H.B. 2676), Acts of  the 83rd Legislature, Regular Session, 2013, is reenacted and  amended to read as follows:        (a)  This section applies only to:              (1)  a current or former peace officer as defined by  Article 2.12, Code of Criminal Procedure;              (2)  a county jailer as defined by Section 1701.001,  Occupations Code;              (3)  an employee of the Texas Department of Criminal  Justice;              (4)  a commissioned security officer as defined by  Section 1702.002, Occupations Code;              (5)  a victim of family violence as defined by Section  71.004, Family Code, if as a result of the act of family violence  against the victim, the actor is convicted of a felony or a Class A  misdemeanor;              (6)  a federal judge, a state judge, or the spouse of a  federal judge or state judge;              (7)  a current or former employee of a district  attorney, criminal district attorney, or county or municipal  attorney whose jurisdiction includes any criminal law or child  protective services matters;              (8)  an officer or employee of a community supervision  and corrections department established under Chapter 76,  Government Code, who performs a duty described by Section 76.004(b)  of that code;              (9)  a criminal investigator of the United States as  described by Article 2.122(a), Code of Criminal Procedure;              (10)  a police officer or inspector of the United  States Federal Protective Service;              (11)  a current or former United States attorney or  assistant United States attorney and the spouse and child of the  attorney;              (12)  a current or former employee of the office of the  attorney general who is or was assigned to a division of that office  the duties of which involve law enforcement; [and]              (13)  a medical examiner or person who performs  forensic analysis or testing who is employed by this state or one or  more political subdivisions of this state;              (14) [(13)]  a current or former member of the United  States armed forces who has served in an area that the president of  the United States by executive order designates for purposes of 26  U.S.C. Section 112 as an area in which armed forces of the United  States are or have engaged in combat;               (15)  a current or former employee of the Texas  Juvenile Justice Department or of the predecessors in function of  the department;              (16)  a current or former juvenile probation or  supervision officer certified by the Texas Juvenile Justice  Department, or the predecessors in function of the department,  under Title 12, Human Resources Code; and              (17)  a current or former employee of a juvenile  justice program or facility, as those terms are defined by Section  261.405, Family Code.        SECTION 4.  To the extent of any conflict, this Act prevails  over another Act of the 84th Legislature, Regular Session, 2015,  relating to nonsubstantive additions to and corrections in enacted  codes.        SECTION 5.  This Act takes effect immediately if it receives  a vote of two-thirds of all the members elected to each house, as  provided by Section 39, Article III, Texas Constitution.  If this  Act does not receive the vote necessary for immediate effect, this  Act takes effect September 1, 2015.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