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645DC3"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645DC3"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645DC3"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Pr>
      <w:r>
        <w:rPr>
          <w:rFonts w:hint="eastAsia"/>
        </w:rPr>
        <w:lastRenderedPageBreak/>
        <w:t>1</w:t>
      </w:r>
      <w:r>
        <w:t>1</w:t>
      </w:r>
      <w:r>
        <w:rPr>
          <w:rFonts w:hint="eastAsia"/>
        </w:rPr>
        <w:t>、执行</w:t>
      </w:r>
      <w:r>
        <w:t>一次刷新一次</w:t>
      </w:r>
      <w:r>
        <w:rPr>
          <w:rFonts w:hint="eastAsia"/>
        </w:rPr>
        <w:t>,</w:t>
      </w:r>
      <w:r>
        <w:rPr>
          <w:rFonts w:hint="eastAsia"/>
        </w:rPr>
        <w:t>产生</w:t>
      </w:r>
      <w:r>
        <w:t>随机数</w:t>
      </w:r>
    </w:p>
    <w:p w:rsidR="00825061" w:rsidRDefault="00825061" w:rsidP="00825061">
      <w:pPr>
        <w:pStyle w:val="2"/>
      </w:pPr>
      <w:r>
        <w:t>1</w:t>
      </w:r>
      <w:r>
        <w:rPr>
          <w:rFonts w:hint="eastAsia"/>
        </w:rPr>
        <w:t>、</w:t>
      </w:r>
      <w:r>
        <w:rPr>
          <w:rFonts w:hint="eastAsia"/>
        </w:rPr>
        <w:t>|</w:t>
      </w:r>
      <w:r>
        <w:t>|</w:t>
      </w:r>
      <w:r>
        <w:rPr>
          <w:rFonts w:hint="eastAsia"/>
        </w:rPr>
        <w:t xml:space="preserve"> L</w:t>
      </w:r>
      <w:r>
        <w:rPr>
          <w:rFonts w:hint="eastAsia"/>
        </w:rPr>
        <w:t>为</w:t>
      </w:r>
      <w:r>
        <w:t>拼接</w:t>
      </w:r>
    </w:p>
    <w:p w:rsidR="00825061" w:rsidRPr="008E556B" w:rsidRDefault="00825061" w:rsidP="00825061">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825061" w:rsidRPr="00987030" w:rsidRDefault="00825061" w:rsidP="00825061">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825061" w:rsidRDefault="00825061" w:rsidP="00825061">
      <w:r>
        <w:rPr>
          <w:noProof/>
        </w:rPr>
        <w:drawing>
          <wp:inline distT="0" distB="0" distL="0" distR="0" wp14:anchorId="172A4384" wp14:editId="4B6CCA56">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5955"/>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Default="00825061" w:rsidP="00825061"/>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database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link</w:t>
            </w:r>
            <w:r>
              <w:rPr>
                <w:rFonts w:ascii="Courier New" w:hAnsi="Courier New" w:cs="Courier New"/>
                <w:color w:val="000080"/>
                <w:kern w:val="0"/>
                <w:sz w:val="20"/>
                <w:szCs w:val="20"/>
                <w:highlight w:val="white"/>
              </w:rPr>
              <w:t xml:space="preserve"> TRUSTEE_LINK</w:t>
            </w:r>
          </w:p>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connect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to</w:t>
            </w:r>
            <w:r>
              <w:rPr>
                <w:rFonts w:ascii="Courier New" w:hAnsi="Courier New" w:cs="Courier New"/>
                <w:color w:val="000080"/>
                <w:kern w:val="0"/>
                <w:sz w:val="20"/>
                <w:szCs w:val="20"/>
                <w:highlight w:val="white"/>
              </w:rPr>
              <w:t xml:space="preserve"> PENSION_OCPT</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using</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'(DESCRIPTION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(ADDRESS_LIST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 = (PROTOCOL = TCP)(HOST = 10.3.231.166)(PORT = 1521))</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(CONNECT_DATA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(SERVER = DEDICATED)</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(SERVICE_NAME = orcl)</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ind w:left="3"/>
            </w:pPr>
            <w:r>
              <w:rPr>
                <w:rFonts w:ascii="Courier New" w:hAnsi="Courier New" w:cs="Courier New"/>
                <w:color w:val="0000FF"/>
                <w:kern w:val="0"/>
                <w:sz w:val="20"/>
                <w:szCs w:val="20"/>
                <w:highlight w:val="white"/>
              </w:rPr>
              <w:t xml:space="preserve">  )'</w:t>
            </w:r>
            <w:r>
              <w:rPr>
                <w:rFonts w:ascii="Courier New" w:hAnsi="Courier New" w:cs="Courier New"/>
                <w:color w:val="000080"/>
                <w:kern w:val="0"/>
                <w:sz w:val="20"/>
                <w:szCs w:val="20"/>
                <w:highlight w:val="white"/>
              </w:rPr>
              <w:t>;</w:t>
            </w:r>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pPr>
      <w:r>
        <w:rPr>
          <w:rFonts w:hint="eastAsia"/>
        </w:rPr>
        <w:t>14</w:t>
      </w:r>
      <w:r>
        <w:rPr>
          <w:rFonts w:hint="eastAsia"/>
        </w:rPr>
        <w:t>、</w:t>
      </w:r>
      <w:hyperlink r:id="rId19"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20"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2"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225EAD" w:rsidRDefault="00225EAD" w:rsidP="00DD60C7">
      <w:pPr>
        <w:rPr>
          <w:rStyle w:val="hljs-operator"/>
          <w:rFonts w:ascii="Courier New" w:hAnsi="Courier New" w:cs="Courier New"/>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DA1C83" w:rsidRDefault="00DA1C83" w:rsidP="00DD60C7"/>
    <w:p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rsidR="00F33438" w:rsidRPr="00F33438" w:rsidRDefault="00645DC3" w:rsidP="00F33438">
      <w:hyperlink r:id="rId24" w:history="1">
        <w:r w:rsidR="00F33438" w:rsidRPr="002F5DB3">
          <w:rPr>
            <w:rStyle w:val="a5"/>
          </w:rPr>
          <w:t>http://375940084.blog.51cto.com/2581965/1060822/</w:t>
        </w:r>
      </w:hyperlink>
      <w:r w:rsidR="00F33438">
        <w:rPr>
          <w:rFonts w:hint="eastAsia"/>
        </w:rPr>
        <w:t xml:space="preserve"> </w:t>
      </w:r>
    </w:p>
    <w:p w:rsidR="00E96AB0" w:rsidRDefault="00E96AB0" w:rsidP="00A1161E">
      <w:pPr>
        <w:pStyle w:val="3"/>
      </w:pPr>
      <w:r>
        <w:rPr>
          <w:rFonts w:hint="eastAsia"/>
        </w:rPr>
        <w:t>1</w:t>
      </w:r>
      <w:r>
        <w:rPr>
          <w:rFonts w:hint="eastAsia"/>
        </w:rPr>
        <w:t>、解释</w:t>
      </w:r>
      <w:r>
        <w:t>：</w:t>
      </w:r>
    </w:p>
    <w:p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rsidTr="001128E5">
        <w:trPr>
          <w:trHeight w:val="3440"/>
        </w:trPr>
        <w:tc>
          <w:tcPr>
            <w:tcW w:w="6660" w:type="dxa"/>
          </w:tcPr>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53571">
              <w:rPr>
                <w:rFonts w:ascii="Courier New" w:eastAsia="宋体" w:hAnsi="Courier New" w:cs="Courier New"/>
                <w:color w:val="000000"/>
                <w:kern w:val="0"/>
                <w:sz w:val="20"/>
                <w:szCs w:val="21"/>
                <w:highlight w:val="yellow"/>
                <w:bdr w:val="none" w:sz="0" w:space="0" w:color="auto" w:frame="1"/>
              </w:rPr>
              <w:t> C_EMP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DA1C83">
      <w:pPr>
        <w:pStyle w:val="1"/>
        <w:pageBreakBefore/>
      </w:pPr>
      <w:r>
        <w:lastRenderedPageBreak/>
        <w:t>16</w:t>
      </w:r>
      <w:r>
        <w:rPr>
          <w:rFonts w:hint="eastAsia"/>
        </w:rPr>
        <w:t>、</w:t>
      </w:r>
      <w:r>
        <w:t>同义词</w:t>
      </w:r>
      <w:r w:rsidR="009E4AF2" w:rsidRPr="009E4AF2">
        <w:t>synonym</w:t>
      </w:r>
    </w:p>
    <w:p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rsidR="001F58D7" w:rsidRDefault="001F58D7" w:rsidP="00F00BD7">
      <w:pPr>
        <w:pStyle w:val="3"/>
        <w:rPr>
          <w:sz w:val="24"/>
        </w:rPr>
      </w:pPr>
      <w:r>
        <w:rPr>
          <w:rFonts w:hint="eastAsia"/>
          <w:sz w:val="24"/>
        </w:rPr>
        <w:t>问题</w:t>
      </w:r>
      <w:r>
        <w:rPr>
          <w:sz w:val="24"/>
        </w:rPr>
        <w:t>归纳解决：</w:t>
      </w:r>
    </w:p>
    <w:p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rsidTr="00686E91">
        <w:trPr>
          <w:trHeight w:val="275"/>
        </w:trPr>
        <w:tc>
          <w:tcPr>
            <w:tcW w:w="7175" w:type="dxa"/>
          </w:tcPr>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rsidR="00686E91" w:rsidRDefault="00686E91" w:rsidP="00686E91">
            <w:pPr>
              <w:ind w:left="-41"/>
            </w:pPr>
          </w:p>
        </w:tc>
      </w:tr>
    </w:tbl>
    <w:p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rsidR="009006BA" w:rsidRDefault="009006BA" w:rsidP="009006BA"/>
    <w:p w:rsidR="005B3148" w:rsidRDefault="005B3148" w:rsidP="009006BA"/>
    <w:p w:rsidR="00786BE9" w:rsidRDefault="00786BE9" w:rsidP="009006BA"/>
    <w:p w:rsidR="00786BE9" w:rsidRDefault="00786BE9" w:rsidP="009006BA"/>
    <w:p w:rsidR="00786BE9" w:rsidRDefault="00786BE9" w:rsidP="009006BA"/>
    <w:p w:rsidR="00786BE9" w:rsidRDefault="00786BE9" w:rsidP="009006BA"/>
    <w:p w:rsidR="00786BE9" w:rsidRDefault="00786BE9" w:rsidP="009006BA"/>
    <w:p w:rsidR="005B3148" w:rsidRDefault="00786BE9" w:rsidP="00786BE9">
      <w:pPr>
        <w:pStyle w:val="1"/>
        <w:pageBreakBefore/>
      </w:pPr>
      <w:r>
        <w:rPr>
          <w:rFonts w:hint="eastAsia"/>
        </w:rPr>
        <w:lastRenderedPageBreak/>
        <w:t>1</w:t>
      </w:r>
      <w:r>
        <w:t>7</w:t>
      </w:r>
      <w:r>
        <w:rPr>
          <w:rFonts w:hint="eastAsia"/>
        </w:rPr>
        <w:t>、</w:t>
      </w:r>
      <w:r>
        <w:t>创建视图</w:t>
      </w:r>
    </w:p>
    <w:p w:rsidR="00786BE9" w:rsidRPr="00786BE9" w:rsidRDefault="00786BE9" w:rsidP="00786BE9"/>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rsidR="00786BE9" w:rsidRPr="00786BE9" w:rsidRDefault="00786BE9" w:rsidP="009006BA"/>
    <w:p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bookmarkStart w:id="0" w:name="_GoBack"/>
      <w:bookmarkEnd w:id="0"/>
    </w:p>
    <w:p w:rsidR="00FB391B" w:rsidRDefault="00132A73" w:rsidP="003579BB">
      <w:pPr>
        <w:pStyle w:val="2"/>
        <w:rPr>
          <w:sz w:val="28"/>
        </w:rPr>
      </w:pPr>
      <w:r w:rsidRPr="00A62F2C">
        <w:rPr>
          <w:rFonts w:hint="eastAsia"/>
          <w:sz w:val="28"/>
        </w:rPr>
        <w:t>MySQL</w:t>
      </w:r>
      <w:r w:rsidR="00B92602">
        <w:rPr>
          <w:rFonts w:hint="eastAsia"/>
          <w:sz w:val="28"/>
        </w:rPr>
        <w:t>，</w:t>
      </w:r>
    </w:p>
    <w:p w:rsidR="00A62F2C" w:rsidRPr="00A62F2C" w:rsidRDefault="00A62F2C" w:rsidP="00A62F2C">
      <w:pPr>
        <w:rPr>
          <w:rFonts w:hint="eastAsia"/>
        </w:rPr>
      </w:pPr>
      <w:r w:rsidRPr="00A62F2C">
        <w:t>SELECT * FROM Persons LIMIT 5</w:t>
      </w:r>
    </w:p>
    <w:p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p>
    <w:p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rsidR="00FB391B" w:rsidRPr="00FB391B" w:rsidRDefault="00FB391B" w:rsidP="00FB391B">
      <w:pPr>
        <w:rPr>
          <w:rFonts w:hint="eastAsia"/>
        </w:rPr>
      </w:pPr>
    </w:p>
    <w:sectPr w:rsidR="00FB391B" w:rsidRPr="00FB3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DC3" w:rsidRDefault="00645DC3" w:rsidP="00780A6B">
      <w:r>
        <w:separator/>
      </w:r>
    </w:p>
  </w:endnote>
  <w:endnote w:type="continuationSeparator" w:id="0">
    <w:p w:rsidR="00645DC3" w:rsidRDefault="00645DC3"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DC3" w:rsidRDefault="00645DC3" w:rsidP="00780A6B">
      <w:r>
        <w:separator/>
      </w:r>
    </w:p>
  </w:footnote>
  <w:footnote w:type="continuationSeparator" w:id="0">
    <w:p w:rsidR="00645DC3" w:rsidRDefault="00645DC3"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DF1"/>
    <w:rsid w:val="000411E5"/>
    <w:rsid w:val="00053571"/>
    <w:rsid w:val="00062244"/>
    <w:rsid w:val="00064309"/>
    <w:rsid w:val="000766B8"/>
    <w:rsid w:val="00076849"/>
    <w:rsid w:val="00085FA6"/>
    <w:rsid w:val="000A0367"/>
    <w:rsid w:val="000A0AC6"/>
    <w:rsid w:val="000B2984"/>
    <w:rsid w:val="000E3604"/>
    <w:rsid w:val="000F160E"/>
    <w:rsid w:val="000F264C"/>
    <w:rsid w:val="000F35A1"/>
    <w:rsid w:val="000F60F6"/>
    <w:rsid w:val="000F62ED"/>
    <w:rsid w:val="00101600"/>
    <w:rsid w:val="001128E5"/>
    <w:rsid w:val="001278E0"/>
    <w:rsid w:val="00132A73"/>
    <w:rsid w:val="001423DC"/>
    <w:rsid w:val="00180D21"/>
    <w:rsid w:val="001A0FCD"/>
    <w:rsid w:val="001A46F5"/>
    <w:rsid w:val="001A6ED8"/>
    <w:rsid w:val="001B0511"/>
    <w:rsid w:val="001B1073"/>
    <w:rsid w:val="001D5D19"/>
    <w:rsid w:val="001F052D"/>
    <w:rsid w:val="001F58D7"/>
    <w:rsid w:val="00221E6C"/>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23CD3"/>
    <w:rsid w:val="003327BE"/>
    <w:rsid w:val="00337FA8"/>
    <w:rsid w:val="00353244"/>
    <w:rsid w:val="00356F7A"/>
    <w:rsid w:val="003579BB"/>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681F"/>
    <w:rsid w:val="00447FE3"/>
    <w:rsid w:val="00474FC2"/>
    <w:rsid w:val="004A049E"/>
    <w:rsid w:val="004C61A0"/>
    <w:rsid w:val="004D0667"/>
    <w:rsid w:val="004D0E1C"/>
    <w:rsid w:val="004D4D7F"/>
    <w:rsid w:val="004D68E8"/>
    <w:rsid w:val="004D795C"/>
    <w:rsid w:val="004E48A0"/>
    <w:rsid w:val="004E7CC1"/>
    <w:rsid w:val="004F09BA"/>
    <w:rsid w:val="004F0D06"/>
    <w:rsid w:val="004F1813"/>
    <w:rsid w:val="00511D74"/>
    <w:rsid w:val="005173A4"/>
    <w:rsid w:val="005252A3"/>
    <w:rsid w:val="00537B13"/>
    <w:rsid w:val="00541105"/>
    <w:rsid w:val="00544E62"/>
    <w:rsid w:val="00546840"/>
    <w:rsid w:val="005522DE"/>
    <w:rsid w:val="005528AB"/>
    <w:rsid w:val="005540DE"/>
    <w:rsid w:val="0056444E"/>
    <w:rsid w:val="0057325C"/>
    <w:rsid w:val="0057710A"/>
    <w:rsid w:val="00586EF7"/>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2C04"/>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C5389"/>
    <w:rsid w:val="007D79F9"/>
    <w:rsid w:val="007E5AE1"/>
    <w:rsid w:val="007F3FE2"/>
    <w:rsid w:val="008011FA"/>
    <w:rsid w:val="00814849"/>
    <w:rsid w:val="008205EB"/>
    <w:rsid w:val="00825061"/>
    <w:rsid w:val="00825E68"/>
    <w:rsid w:val="00827790"/>
    <w:rsid w:val="00845E08"/>
    <w:rsid w:val="008555D2"/>
    <w:rsid w:val="00864E69"/>
    <w:rsid w:val="008650F1"/>
    <w:rsid w:val="00883E75"/>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7E60"/>
    <w:rsid w:val="009E4AF2"/>
    <w:rsid w:val="00A00958"/>
    <w:rsid w:val="00A057C5"/>
    <w:rsid w:val="00A1161E"/>
    <w:rsid w:val="00A162A3"/>
    <w:rsid w:val="00A3152E"/>
    <w:rsid w:val="00A35C5F"/>
    <w:rsid w:val="00A62F2C"/>
    <w:rsid w:val="00A70346"/>
    <w:rsid w:val="00A7217E"/>
    <w:rsid w:val="00A826C7"/>
    <w:rsid w:val="00A944BD"/>
    <w:rsid w:val="00A969E6"/>
    <w:rsid w:val="00AA461D"/>
    <w:rsid w:val="00AA64D4"/>
    <w:rsid w:val="00AB4DD8"/>
    <w:rsid w:val="00AD1209"/>
    <w:rsid w:val="00AD6065"/>
    <w:rsid w:val="00AD61D9"/>
    <w:rsid w:val="00AE055A"/>
    <w:rsid w:val="00AE5E32"/>
    <w:rsid w:val="00AE646F"/>
    <w:rsid w:val="00B03F96"/>
    <w:rsid w:val="00B07B2B"/>
    <w:rsid w:val="00B14350"/>
    <w:rsid w:val="00B269F3"/>
    <w:rsid w:val="00B3497A"/>
    <w:rsid w:val="00B37930"/>
    <w:rsid w:val="00B6431A"/>
    <w:rsid w:val="00B64BD4"/>
    <w:rsid w:val="00B65A56"/>
    <w:rsid w:val="00B67371"/>
    <w:rsid w:val="00B7400A"/>
    <w:rsid w:val="00B75172"/>
    <w:rsid w:val="00B83EC7"/>
    <w:rsid w:val="00B92602"/>
    <w:rsid w:val="00B93C7F"/>
    <w:rsid w:val="00B93D9D"/>
    <w:rsid w:val="00BA15B6"/>
    <w:rsid w:val="00BC29BC"/>
    <w:rsid w:val="00BD6A71"/>
    <w:rsid w:val="00BE27E7"/>
    <w:rsid w:val="00BE585E"/>
    <w:rsid w:val="00BF2B46"/>
    <w:rsid w:val="00BF589D"/>
    <w:rsid w:val="00BF625D"/>
    <w:rsid w:val="00C02BAE"/>
    <w:rsid w:val="00C05779"/>
    <w:rsid w:val="00C13AF0"/>
    <w:rsid w:val="00C16B98"/>
    <w:rsid w:val="00C355DD"/>
    <w:rsid w:val="00C46DAA"/>
    <w:rsid w:val="00C86672"/>
    <w:rsid w:val="00CA3B16"/>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C439F"/>
    <w:rsid w:val="00EC79D0"/>
    <w:rsid w:val="00ED35A3"/>
    <w:rsid w:val="00EE0F97"/>
    <w:rsid w:val="00EE26CE"/>
    <w:rsid w:val="00EF3421"/>
    <w:rsid w:val="00F00BD7"/>
    <w:rsid w:val="00F07350"/>
    <w:rsid w:val="00F11CF7"/>
    <w:rsid w:val="00F1453C"/>
    <w:rsid w:val="00F17768"/>
    <w:rsid w:val="00F27B4C"/>
    <w:rsid w:val="00F33438"/>
    <w:rsid w:val="00F366F6"/>
    <w:rsid w:val="00F63510"/>
    <w:rsid w:val="00F66BEB"/>
    <w:rsid w:val="00F73091"/>
    <w:rsid w:val="00F73466"/>
    <w:rsid w:val="00F7615E"/>
    <w:rsid w:val="00F76348"/>
    <w:rsid w:val="00F80577"/>
    <w:rsid w:val="00F83035"/>
    <w:rsid w:val="00F85376"/>
    <w:rsid w:val="00F96A80"/>
    <w:rsid w:val="00FA004C"/>
    <w:rsid w:val="00FA5DD2"/>
    <w:rsid w:val="00FA6F53"/>
    <w:rsid w:val="00FB39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0">
    <w:name w:val="HTML Code"/>
    <w:basedOn w:val="a0"/>
    <w:uiPriority w:val="99"/>
    <w:semiHidden/>
    <w:unhideWhenUsed/>
    <w:rsid w:val="00786B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ib.csdn.net/base/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hyperlink" Target="http://375940084.blog.51cto.com/2581965/106082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cnblogs.com/freshman0216/archive/2008/08/15/1268316.html" TargetMode="External"/><Relationship Id="rId19" Type="http://schemas.openxmlformats.org/officeDocument/2006/relationships/hyperlink" Target="http://blog.csdn.net/liangweiwei130/article/details/38117847"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hyperlink" Target="http://lib.csdn.net/base/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7A69-0139-4231-BC14-BA5D0B9E9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23</Pages>
  <Words>1890</Words>
  <Characters>10777</Characters>
  <Application>Microsoft Office Word</Application>
  <DocSecurity>0</DocSecurity>
  <Lines>89</Lines>
  <Paragraphs>25</Paragraphs>
  <ScaleCrop>false</ScaleCrop>
  <Company/>
  <LinksUpToDate>false</LinksUpToDate>
  <CharactersWithSpaces>12642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361</cp:revision>
  <dcterms:created xsi:type="dcterms:W3CDTF">2017-08-29T03:25:00Z</dcterms:created>
  <dcterms:modified xsi:type="dcterms:W3CDTF">2017-11-24T03:03:00Z</dcterms:modified>
</cp:coreProperties>
</file>