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5F1FC" w14:textId="183A967C" w:rsidR="004D760C" w:rsidRDefault="00A960AB" w:rsidP="000E217C">
      <w:pPr>
        <w:pStyle w:val="1"/>
        <w:jc w:val="center"/>
      </w:pPr>
      <w:r>
        <w:rPr>
          <w:rFonts w:hint="eastAsia"/>
        </w:rPr>
        <w:t>SpringCloud 微服务</w:t>
      </w:r>
      <w:r w:rsidR="00CC5715">
        <w:rPr>
          <w:rFonts w:hint="eastAsia"/>
        </w:rPr>
        <w:t>(博客</w:t>
      </w:r>
      <w:r w:rsidR="00D048D7">
        <w:t>2017/5/25</w:t>
      </w:r>
      <w:r w:rsidR="00CC5715">
        <w:rPr>
          <w:rFonts w:hint="eastAsia"/>
        </w:rPr>
        <w:t>)</w:t>
      </w:r>
    </w:p>
    <w:p w14:paraId="1DB6422D" w14:textId="7DFCB3E7" w:rsidR="001732BF" w:rsidRDefault="001732BF" w:rsidP="001732BF">
      <w:pPr>
        <w:pStyle w:val="3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kern w:val="0"/>
          <w:sz w:val="27"/>
          <w:szCs w:val="27"/>
        </w:rPr>
      </w:pPr>
      <w:r>
        <w:rPr>
          <w:rStyle w:val="a3"/>
          <w:rFonts w:ascii="Microsoft YaHei" w:eastAsia="Microsoft YaHei" w:hAnsi="Microsoft YaHei" w:hint="eastAsia"/>
          <w:b/>
          <w:bCs/>
          <w:color w:val="333333"/>
        </w:rPr>
        <w:t>1、传统的代码缺点，</w:t>
      </w:r>
      <w:r w:rsidR="0094329C">
        <w:rPr>
          <w:rFonts w:ascii="Microsoft YaHei" w:eastAsia="Microsoft YaHei" w:hAnsi="Microsoft YaHei" w:hint="eastAsia"/>
          <w:b w:val="0"/>
          <w:bCs w:val="0"/>
          <w:color w:val="333333"/>
          <w:kern w:val="0"/>
          <w:sz w:val="27"/>
          <w:szCs w:val="27"/>
        </w:rPr>
        <w:t xml:space="preserve"> </w:t>
      </w:r>
    </w:p>
    <w:p w14:paraId="74158991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0" w:name="t1"/>
      <w:bookmarkEnd w:id="0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一个非常大的系统，即使修改其中很少一块，都要重新发布</w:t>
      </w:r>
    </w:p>
    <w:p w14:paraId="794B7BFB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1" w:name="t2"/>
      <w:bookmarkEnd w:id="1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1、复杂性逐渐变高</w:t>
      </w:r>
    </w:p>
    <w:p w14:paraId="5FE03335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2" w:name="t3"/>
      <w:bookmarkEnd w:id="2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2、无法按需伸缩</w:t>
      </w:r>
    </w:p>
    <w:p w14:paraId="37196F2A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3" w:name="t4"/>
      <w:bookmarkEnd w:id="3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3、技术债务逐渐上升</w:t>
      </w:r>
    </w:p>
    <w:p w14:paraId="65CA8236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4" w:name="t5"/>
      <w:bookmarkEnd w:id="4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4、部署速度逐渐变慢</w:t>
      </w:r>
    </w:p>
    <w:p w14:paraId="24F2374C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5" w:name="t6"/>
      <w:bookmarkEnd w:id="5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5、阻碍技术创新</w:t>
      </w:r>
    </w:p>
    <w:p w14:paraId="7B4024BD" w14:textId="0F40F6A3" w:rsidR="001732BF" w:rsidRDefault="009A68B3" w:rsidP="001732BF">
      <w:pPr>
        <w:spacing w:before="480" w:after="480"/>
        <w:rPr>
          <w:rFonts w:ascii="Times New Roman" w:eastAsia="Times New Roman" w:hAnsi="Times New Roman"/>
        </w:rPr>
      </w:pPr>
      <w:r>
        <w:rPr>
          <w:rFonts w:eastAsia="Times New Roman"/>
        </w:rPr>
        <w:pict w14:anchorId="19FD3047">
          <v:rect id="_x0000_i1025" style="width:0;height:1.5pt" o:hrstd="t" o:hrnoshade="t" o:hr="t" fillcolor="#333" stroked="f"/>
        </w:pict>
      </w:r>
    </w:p>
    <w:p w14:paraId="384A5CB3" w14:textId="77777777" w:rsidR="001732BF" w:rsidRPr="001732BF" w:rsidRDefault="001732BF" w:rsidP="001732BF">
      <w:pPr>
        <w:rPr>
          <w:rFonts w:ascii="Times New Roman" w:eastAsia="Times New Roman" w:hAnsi="Times New Roman"/>
        </w:rPr>
      </w:pPr>
    </w:p>
    <w:p w14:paraId="14857B54" w14:textId="77777777" w:rsidR="001732BF" w:rsidRPr="001732BF" w:rsidRDefault="001732BF" w:rsidP="001732BF">
      <w:pPr>
        <w:rPr>
          <w:rFonts w:ascii="Times New Roman" w:eastAsia="Times New Roman" w:hAnsi="Times New Roman"/>
        </w:rPr>
      </w:pPr>
    </w:p>
    <w:p w14:paraId="23F72160" w14:textId="77777777" w:rsidR="001732BF" w:rsidRPr="001732BF" w:rsidRDefault="001732BF" w:rsidP="001732BF">
      <w:pPr>
        <w:rPr>
          <w:rFonts w:ascii="Times New Roman" w:eastAsia="Times New Roman" w:hAnsi="Times New Roman"/>
        </w:rPr>
      </w:pPr>
    </w:p>
    <w:p w14:paraId="4BEE0F16" w14:textId="77777777" w:rsidR="001732BF" w:rsidRPr="001732BF" w:rsidRDefault="001732BF" w:rsidP="001732BF">
      <w:pPr>
        <w:rPr>
          <w:rFonts w:ascii="Times New Roman" w:eastAsia="Times New Roman" w:hAnsi="Times New Roman"/>
        </w:rPr>
      </w:pPr>
    </w:p>
    <w:p w14:paraId="669EA860" w14:textId="77777777" w:rsidR="001732BF" w:rsidRPr="001732BF" w:rsidRDefault="001732BF" w:rsidP="001732BF">
      <w:pPr>
        <w:rPr>
          <w:rFonts w:ascii="Times New Roman" w:eastAsia="Times New Roman" w:hAnsi="Times New Roman"/>
        </w:rPr>
      </w:pPr>
    </w:p>
    <w:p w14:paraId="4A428B21" w14:textId="2ED639E8" w:rsidR="001732BF" w:rsidRDefault="001732BF" w:rsidP="001732BF">
      <w:pPr>
        <w:rPr>
          <w:rFonts w:ascii="Times New Roman" w:eastAsia="Times New Roman" w:hAnsi="Times New Roman"/>
        </w:rPr>
      </w:pPr>
    </w:p>
    <w:p w14:paraId="7E7367F6" w14:textId="77777777" w:rsidR="001732BF" w:rsidRDefault="001732BF" w:rsidP="001732BF">
      <w:pPr>
        <w:rPr>
          <w:rFonts w:ascii="Times New Roman" w:eastAsia="Times New Roman" w:hAnsi="Times New Roman"/>
        </w:rPr>
      </w:pPr>
    </w:p>
    <w:p w14:paraId="2C6844D3" w14:textId="77777777" w:rsidR="001732BF" w:rsidRDefault="001732BF" w:rsidP="001732BF">
      <w:pPr>
        <w:rPr>
          <w:rFonts w:ascii="Times New Roman" w:eastAsia="Times New Roman" w:hAnsi="Times New Roman"/>
        </w:rPr>
      </w:pPr>
    </w:p>
    <w:p w14:paraId="37252141" w14:textId="77777777" w:rsidR="001732BF" w:rsidRPr="001732BF" w:rsidRDefault="001732BF" w:rsidP="001732BF">
      <w:pPr>
        <w:rPr>
          <w:rFonts w:ascii="Times New Roman" w:eastAsia="Times New Roman" w:hAnsi="Times New Roman"/>
        </w:rPr>
      </w:pPr>
    </w:p>
    <w:p w14:paraId="66CE6776" w14:textId="77777777" w:rsidR="001732BF" w:rsidRDefault="001732BF" w:rsidP="001732BF">
      <w:pPr>
        <w:pStyle w:val="3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</w:rPr>
      </w:pPr>
      <w:bookmarkStart w:id="6" w:name="t7"/>
      <w:bookmarkEnd w:id="6"/>
      <w:r>
        <w:rPr>
          <w:rStyle w:val="a3"/>
          <w:rFonts w:ascii="Microsoft YaHei" w:eastAsia="Microsoft YaHei" w:hAnsi="Microsoft YaHei" w:hint="eastAsia"/>
          <w:b/>
          <w:bCs/>
          <w:color w:val="333333"/>
        </w:rPr>
        <w:lastRenderedPageBreak/>
        <w:t>2、所以出现了微服务</w:t>
      </w:r>
    </w:p>
    <w:p w14:paraId="1763FD00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7" w:name="t8"/>
      <w:bookmarkEnd w:id="7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1、 每个微服务可独立运行在自己的进程里；</w:t>
      </w:r>
    </w:p>
    <w:p w14:paraId="71EDA863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8" w:name="t9"/>
      <w:bookmarkEnd w:id="8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2、 一系列独立运行的微服务共同构建起了整个系统；</w:t>
      </w:r>
    </w:p>
    <w:p w14:paraId="4561D16E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9" w:name="t10"/>
      <w:bookmarkEnd w:id="9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3、每个服务为独立的业务开发，一个微服务一般完成某个特定的功能，比如：订单管理、用户管理等；</w:t>
      </w:r>
    </w:p>
    <w:p w14:paraId="54AC3F5A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10" w:name="t11"/>
      <w:bookmarkEnd w:id="10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4、 微服务之间通过一些轻量的通信机制进行通信，例如通过REST API或者RPC的方式进行调用。</w:t>
      </w:r>
    </w:p>
    <w:p w14:paraId="6F074A17" w14:textId="77777777" w:rsidR="001732BF" w:rsidRDefault="009A68B3" w:rsidP="001732BF">
      <w:pPr>
        <w:spacing w:before="480" w:after="480"/>
        <w:rPr>
          <w:rFonts w:ascii="Times New Roman" w:eastAsia="Times New Roman" w:hAnsi="Times New Roman"/>
        </w:rPr>
      </w:pPr>
      <w:r>
        <w:rPr>
          <w:rFonts w:eastAsia="Times New Roman"/>
        </w:rPr>
        <w:pict w14:anchorId="2131C7DF">
          <v:rect id="_x0000_i1026" style="width:0;height:1.5pt" o:hrstd="t" o:hrnoshade="t" o:hr="t" fillcolor="#333" stroked="f"/>
        </w:pict>
      </w:r>
    </w:p>
    <w:p w14:paraId="05B251DD" w14:textId="77777777" w:rsidR="001732BF" w:rsidRDefault="001732BF" w:rsidP="001732BF">
      <w:pPr>
        <w:pStyle w:val="3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</w:rPr>
      </w:pPr>
      <w:bookmarkStart w:id="11" w:name="t12"/>
      <w:bookmarkEnd w:id="11"/>
      <w:r>
        <w:rPr>
          <w:rStyle w:val="a3"/>
          <w:rFonts w:ascii="Microsoft YaHei" w:eastAsia="Microsoft YaHei" w:hAnsi="Microsoft YaHei" w:hint="eastAsia"/>
          <w:b/>
          <w:bCs/>
          <w:color w:val="333333"/>
        </w:rPr>
        <w:t>3、微服务缺点</w:t>
      </w:r>
    </w:p>
    <w:p w14:paraId="24FB485B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12" w:name="t13"/>
      <w:bookmarkEnd w:id="12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1、运维要求较高</w:t>
      </w:r>
    </w:p>
    <w:p w14:paraId="57137FF5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13" w:name="t14"/>
      <w:bookmarkEnd w:id="13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2、分布式的复杂性</w:t>
      </w:r>
    </w:p>
    <w:p w14:paraId="2220BCFC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14" w:name="t15"/>
      <w:bookmarkEnd w:id="14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3、接口调整成本高</w:t>
      </w:r>
    </w:p>
    <w:p w14:paraId="5CFEE75D" w14:textId="77777777" w:rsidR="001732BF" w:rsidRDefault="001732BF" w:rsidP="001732BF">
      <w:pPr>
        <w:pStyle w:val="4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  <w:sz w:val="21"/>
          <w:szCs w:val="21"/>
        </w:rPr>
      </w:pPr>
      <w:bookmarkStart w:id="15" w:name="t16"/>
      <w:bookmarkEnd w:id="15"/>
      <w:r>
        <w:rPr>
          <w:rFonts w:ascii="Microsoft YaHei" w:eastAsia="Microsoft YaHei" w:hAnsi="Microsoft YaHei" w:hint="eastAsia"/>
          <w:b w:val="0"/>
          <w:bCs w:val="0"/>
          <w:color w:val="333333"/>
          <w:sz w:val="21"/>
          <w:szCs w:val="21"/>
        </w:rPr>
        <w:t>4、重复劳动</w:t>
      </w:r>
    </w:p>
    <w:p w14:paraId="39FEB021" w14:textId="77777777" w:rsidR="001732BF" w:rsidRDefault="009A68B3" w:rsidP="001732BF">
      <w:pPr>
        <w:spacing w:before="480" w:after="480"/>
        <w:rPr>
          <w:rFonts w:ascii="Times New Roman" w:eastAsia="Times New Roman" w:hAnsi="Times New Roman"/>
        </w:rPr>
      </w:pPr>
      <w:r>
        <w:rPr>
          <w:rFonts w:eastAsia="Times New Roman"/>
        </w:rPr>
        <w:pict w14:anchorId="0DCD72B5">
          <v:rect id="_x0000_i1027" style="width:0;height:1.5pt" o:hrstd="t" o:hrnoshade="t" o:hr="t" fillcolor="#333" stroked="f"/>
        </w:pict>
      </w:r>
    </w:p>
    <w:p w14:paraId="7AB7B78E" w14:textId="77777777" w:rsidR="001732BF" w:rsidRDefault="001732BF" w:rsidP="001732BF">
      <w:pPr>
        <w:pStyle w:val="3"/>
        <w:shd w:val="clear" w:color="auto" w:fill="FFFFFF"/>
        <w:spacing w:before="192" w:after="192"/>
        <w:rPr>
          <w:rFonts w:ascii="Microsoft YaHei" w:eastAsia="Microsoft YaHei" w:hAnsi="Microsoft YaHei"/>
          <w:b w:val="0"/>
          <w:bCs w:val="0"/>
          <w:color w:val="333333"/>
        </w:rPr>
      </w:pPr>
      <w:bookmarkStart w:id="16" w:name="t17"/>
      <w:bookmarkEnd w:id="16"/>
      <w:r>
        <w:rPr>
          <w:rStyle w:val="a3"/>
          <w:rFonts w:ascii="Microsoft YaHei" w:eastAsia="Microsoft YaHei" w:hAnsi="Microsoft YaHei" w:hint="eastAsia"/>
          <w:b/>
          <w:bCs/>
          <w:color w:val="333333"/>
        </w:rPr>
        <w:t>4、微服务学习网址</w:t>
      </w:r>
    </w:p>
    <w:p w14:paraId="1F96C540" w14:textId="175177BF" w:rsidR="000C166F" w:rsidRDefault="009A68B3" w:rsidP="00D431E0">
      <w:pPr>
        <w:pStyle w:val="a4"/>
        <w:shd w:val="clear" w:color="auto" w:fill="FFFFFF"/>
        <w:spacing w:before="0" w:beforeAutospacing="0" w:after="264" w:afterAutospacing="0"/>
        <w:rPr>
          <w:rFonts w:ascii="Microsoft YaHei" w:eastAsia="Microsoft YaHei" w:hAnsi="Microsoft YaHei"/>
          <w:color w:val="333333"/>
          <w:sz w:val="21"/>
          <w:szCs w:val="21"/>
        </w:rPr>
      </w:pPr>
      <w:hyperlink r:id="rId4" w:tgtFrame="_blank" w:tooltip="Java EE知识库" w:history="1">
        <w:r w:rsidR="001732BF">
          <w:rPr>
            <w:rStyle w:val="a5"/>
            <w:rFonts w:ascii="Microsoft YaHei" w:eastAsia="Microsoft YaHei" w:hAnsi="Microsoft YaHei" w:hint="eastAsia"/>
            <w:b/>
            <w:bCs/>
            <w:color w:val="DF3434"/>
            <w:sz w:val="21"/>
            <w:szCs w:val="21"/>
          </w:rPr>
          <w:t>spring</w:t>
        </w:r>
      </w:hyperlink>
      <w:r w:rsidR="001732BF">
        <w:rPr>
          <w:rStyle w:val="apple-converted-space"/>
          <w:rFonts w:ascii="Microsoft YaHei" w:eastAsia="Microsoft YaHei" w:hAnsi="Microsoft YaHei" w:hint="eastAsia"/>
          <w:color w:val="333333"/>
          <w:sz w:val="21"/>
          <w:szCs w:val="21"/>
        </w:rPr>
        <w:t> </w:t>
      </w:r>
      <w:r w:rsidR="001732BF">
        <w:rPr>
          <w:rFonts w:ascii="Microsoft YaHei" w:eastAsia="Microsoft YaHei" w:hAnsi="Microsoft YaHei" w:hint="eastAsia"/>
          <w:color w:val="333333"/>
          <w:sz w:val="21"/>
          <w:szCs w:val="21"/>
        </w:rPr>
        <w:t>Cloud：</w:t>
      </w:r>
      <w:hyperlink r:id="rId5" w:tgtFrame="_blank" w:history="1">
        <w:r w:rsidR="001732BF">
          <w:rPr>
            <w:rStyle w:val="a5"/>
            <w:rFonts w:ascii="Microsoft YaHei" w:eastAsia="Microsoft YaHei" w:hAnsi="Microsoft YaHei" w:hint="eastAsia"/>
            <w:color w:val="336699"/>
            <w:sz w:val="21"/>
            <w:szCs w:val="21"/>
          </w:rPr>
          <w:t>http://projects.spring.io/spring-cloud</w:t>
        </w:r>
      </w:hyperlink>
      <w:r w:rsidR="001732BF">
        <w:rPr>
          <w:rStyle w:val="apple-converted-space"/>
          <w:rFonts w:ascii="Microsoft YaHei" w:eastAsia="Microsoft YaHei" w:hAnsi="Microsoft YaHei" w:hint="eastAsia"/>
          <w:color w:val="333333"/>
          <w:sz w:val="21"/>
          <w:szCs w:val="21"/>
        </w:rPr>
        <w:t> </w:t>
      </w:r>
      <w:r w:rsidR="001732BF">
        <w:rPr>
          <w:rFonts w:ascii="Microsoft YaHei" w:eastAsia="Microsoft YaHei" w:hAnsi="Microsoft YaHei" w:hint="eastAsia"/>
          <w:color w:val="333333"/>
          <w:sz w:val="21"/>
          <w:szCs w:val="21"/>
        </w:rPr>
        <w:br/>
        <w:t>Dubbo：</w:t>
      </w:r>
      <w:hyperlink r:id="rId6" w:tgtFrame="_blank" w:history="1">
        <w:r w:rsidR="001732BF">
          <w:rPr>
            <w:rStyle w:val="a5"/>
            <w:rFonts w:ascii="Microsoft YaHei" w:eastAsia="Microsoft YaHei" w:hAnsi="Microsoft YaHei" w:hint="eastAsia"/>
            <w:color w:val="336699"/>
            <w:sz w:val="21"/>
            <w:szCs w:val="21"/>
          </w:rPr>
          <w:t>http://dubbo.io</w:t>
        </w:r>
      </w:hyperlink>
      <w:r w:rsidR="001732BF">
        <w:rPr>
          <w:rStyle w:val="apple-converted-space"/>
          <w:rFonts w:ascii="Microsoft YaHei" w:eastAsia="Microsoft YaHei" w:hAnsi="Microsoft YaHei" w:hint="eastAsia"/>
          <w:color w:val="333333"/>
          <w:sz w:val="21"/>
          <w:szCs w:val="21"/>
        </w:rPr>
        <w:t> </w:t>
      </w:r>
      <w:r w:rsidR="001732BF">
        <w:rPr>
          <w:rFonts w:ascii="Microsoft YaHei" w:eastAsia="Microsoft YaHei" w:hAnsi="Microsoft YaHei" w:hint="eastAsia"/>
          <w:color w:val="333333"/>
          <w:sz w:val="21"/>
          <w:szCs w:val="21"/>
        </w:rPr>
        <w:br/>
        <w:t>Dropwizard：</w:t>
      </w:r>
      <w:hyperlink r:id="rId7" w:tgtFrame="_blank" w:history="1">
        <w:r w:rsidR="001732BF">
          <w:rPr>
            <w:rStyle w:val="a5"/>
            <w:rFonts w:ascii="Microsoft YaHei" w:eastAsia="Microsoft YaHei" w:hAnsi="Microsoft YaHei" w:hint="eastAsia"/>
            <w:color w:val="336699"/>
            <w:sz w:val="21"/>
            <w:szCs w:val="21"/>
          </w:rPr>
          <w:t>http://www.dropwizard.io</w:t>
        </w:r>
      </w:hyperlink>
      <w:r w:rsidR="001732BF">
        <w:rPr>
          <w:rStyle w:val="apple-converted-space"/>
          <w:rFonts w:ascii="Microsoft YaHei" w:eastAsia="Microsoft YaHei" w:hAnsi="Microsoft YaHei" w:hint="eastAsia"/>
          <w:color w:val="333333"/>
          <w:sz w:val="21"/>
          <w:szCs w:val="21"/>
        </w:rPr>
        <w:t> </w:t>
      </w:r>
      <w:r w:rsidR="001732BF">
        <w:rPr>
          <w:rFonts w:ascii="Microsoft YaHei" w:eastAsia="Microsoft YaHei" w:hAnsi="Microsoft YaHei" w:hint="eastAsia"/>
          <w:color w:val="333333"/>
          <w:sz w:val="21"/>
          <w:szCs w:val="21"/>
        </w:rPr>
        <w:br/>
        <w:t>Consl、etcd &amp;etc.</w:t>
      </w:r>
    </w:p>
    <w:p w14:paraId="072A5281" w14:textId="77777777" w:rsidR="000C166F" w:rsidRPr="000C166F" w:rsidRDefault="000C166F" w:rsidP="000C166F"/>
    <w:p w14:paraId="421BD783" w14:textId="77777777" w:rsidR="000C166F" w:rsidRPr="000C166F" w:rsidRDefault="000C166F" w:rsidP="000C166F"/>
    <w:p w14:paraId="2B6BA518" w14:textId="41279BAD" w:rsidR="000C166F" w:rsidRDefault="000C166F" w:rsidP="000C166F"/>
    <w:p w14:paraId="278C0295" w14:textId="150109F2" w:rsidR="00A960AB" w:rsidRDefault="000C166F" w:rsidP="000C166F">
      <w:pPr>
        <w:rPr>
          <w:rFonts w:hint="eastAsia"/>
        </w:rPr>
      </w:pPr>
      <w:r>
        <w:rPr>
          <w:rFonts w:hint="eastAsia"/>
        </w:rPr>
        <w:t>5.</w:t>
      </w:r>
    </w:p>
    <w:p w14:paraId="414BD396" w14:textId="32089776" w:rsidR="000C166F" w:rsidRPr="000C166F" w:rsidRDefault="000C166F" w:rsidP="000C166F">
      <w:pPr>
        <w:rPr>
          <w:rFonts w:hint="eastAsia"/>
        </w:rPr>
      </w:pPr>
      <w:r w:rsidRPr="000C166F">
        <w:drawing>
          <wp:inline distT="0" distB="0" distL="0" distR="0" wp14:anchorId="0EA745E3" wp14:editId="6B2BB39B">
            <wp:extent cx="5270500" cy="37522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sectPr w:rsidR="000C166F" w:rsidRPr="000C166F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AB"/>
    <w:rsid w:val="000C166F"/>
    <w:rsid w:val="000E217C"/>
    <w:rsid w:val="001732BF"/>
    <w:rsid w:val="001C3DC0"/>
    <w:rsid w:val="004D760C"/>
    <w:rsid w:val="005D7730"/>
    <w:rsid w:val="0094329C"/>
    <w:rsid w:val="00A93A09"/>
    <w:rsid w:val="00A960AB"/>
    <w:rsid w:val="00AC57A4"/>
    <w:rsid w:val="00CC5715"/>
    <w:rsid w:val="00D048D7"/>
    <w:rsid w:val="00D4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6A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2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960A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E2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1732B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732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1732BF"/>
    <w:rPr>
      <w:b/>
      <w:bCs/>
    </w:rPr>
  </w:style>
  <w:style w:type="paragraph" w:styleId="a4">
    <w:name w:val="Normal (Web)"/>
    <w:basedOn w:val="a"/>
    <w:uiPriority w:val="99"/>
    <w:unhideWhenUsed/>
    <w:rsid w:val="001732B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semiHidden/>
    <w:unhideWhenUsed/>
    <w:rsid w:val="001732BF"/>
    <w:rPr>
      <w:color w:val="0000FF"/>
      <w:u w:val="single"/>
    </w:rPr>
  </w:style>
  <w:style w:type="character" w:customStyle="1" w:styleId="apple-converted-space">
    <w:name w:val="apple-converted-space"/>
    <w:basedOn w:val="a0"/>
    <w:rsid w:val="001732BF"/>
  </w:style>
  <w:style w:type="character" w:styleId="a6">
    <w:name w:val="FollowedHyperlink"/>
    <w:basedOn w:val="a0"/>
    <w:uiPriority w:val="99"/>
    <w:semiHidden/>
    <w:unhideWhenUsed/>
    <w:rsid w:val="001732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ib.csdn.net/base/javaee" TargetMode="External"/><Relationship Id="rId5" Type="http://schemas.openxmlformats.org/officeDocument/2006/relationships/hyperlink" Target="http://projects.spring.io/spring-cloud" TargetMode="External"/><Relationship Id="rId6" Type="http://schemas.openxmlformats.org/officeDocument/2006/relationships/hyperlink" Target="http://dubbo.io/" TargetMode="External"/><Relationship Id="rId7" Type="http://schemas.openxmlformats.org/officeDocument/2006/relationships/hyperlink" Target="http://www.dropwizard.io/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616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SpringCloud 微服务</vt:lpstr>
      <vt:lpstr>        1、传统的代码缺点，</vt:lpstr>
      <vt:lpstr>        2、所以出现了微服务</vt:lpstr>
      <vt:lpstr>        3、微服务缺点</vt:lpstr>
      <vt:lpstr>        4、微服务学习网址</vt:lpstr>
      <vt:lpstr>    </vt:lpstr>
    </vt:vector>
  </TitlesOfParts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2017-05-25T13:45:00Z</dcterms:created>
  <dcterms:modified xsi:type="dcterms:W3CDTF">2017-05-25T14:11:00Z</dcterms:modified>
</cp:coreProperties>
</file>