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- “Realizar encuesta”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Mendoza Gomez, Carlos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20/09/2024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Actores: 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Administrador, Paciente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al administrador conocer cómo ha sido la experiencia del paciente a través de la plataforma y con el psicólogo con el cual tuvo su última cita.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- Condiciones: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iniciado sesión en la plataforma con su cuenta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completado una cita o sesión con un psicólogo, ya sea en línea o en persona, a través de la plataforma.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encuesta debe estar asociada al psicólogo o servicio recibido por el usuario para obtener retroalimentación específica.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formulario de la encuesta debe estar completamente disponible y listo para ser rellenado por el usuario.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Particularidades: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podría permitir que la encuesta sea completada de manera anónima para fomentar la honestidad en las respuestas, o vinculada a un perfil de usuario para un seguimiento más detallado.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Podría adaptarse según el psicólogo, la especialidad o el tipo de intervención, para evaluar de manera más precisa aspectos específicos del tratamiento o la interacción.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aumentar la tasa de respuesta, la encuesta debe ser corta, con preguntas clave que se puedan completar rápidamente, evitando la fatiga del usuario.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paciente termina su cita/cita online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paciente recibe una notificación sobre una encuesta disponible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paciente entra a la encuesta a través de las notificaciones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paciente es redirigido a un Google forms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paciente envía el forms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entra al apartado de encuestas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selecciona un psicólogo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ingresa a través del link enlazado a las métricas del formulario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