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A971D9" w14:textId="4EEE3332" w:rsidR="00F12951" w:rsidRDefault="00F12951">
      <w:r>
        <w:t>Sample Answer</w:t>
      </w:r>
    </w:p>
    <w:p w14:paraId="2B9D8CC6" w14:textId="2E8E61C7" w:rsidR="00F12951" w:rsidRDefault="00F12951">
      <w:r>
        <w:t>The speakers were discussing school uniforms</w:t>
      </w:r>
      <w:r w:rsidR="00026E70">
        <w:t>.</w:t>
      </w:r>
      <w:r>
        <w:t xml:space="preserve"> They mentioned that traditionally boys wore shorts or pants and girls wore skirts or dresses. Then they described how the NSW government has allowed girls to choose male or female uniforms. Next, they talked about how some girls find dresses quite restrictive. They discussed how girls should be able to choose. Finally, they suggested that it was 2019 and times had changed.</w:t>
      </w:r>
    </w:p>
    <w:p w14:paraId="4F354FAE" w14:textId="4B3EB87A" w:rsidR="00F12951" w:rsidRDefault="00F12951"/>
    <w:p w14:paraId="4037FA3C" w14:textId="5A0E5686" w:rsidR="00F12951" w:rsidRDefault="00CB4BEE">
      <w:r>
        <w:t>My Answer:</w:t>
      </w:r>
    </w:p>
    <w:p w14:paraId="731A319C" w14:textId="26CA931C" w:rsidR="00CB4BEE" w:rsidRDefault="00026E70" w:rsidP="00026E70">
      <w:r w:rsidRPr="00026E70">
        <w:t>The speakers were discussing school uniforms. They mentioned that the conventional uniforms for boys were shorts or pants while girls wore skirts or dresses. They also mentioned the new policy change</w:t>
      </w:r>
      <w:r w:rsidR="00426F8E">
        <w:t>d</w:t>
      </w:r>
      <w:r w:rsidRPr="00026E70">
        <w:t xml:space="preserve"> in the New South Wales government</w:t>
      </w:r>
      <w:r w:rsidR="00426F8E">
        <w:t xml:space="preserve"> that allows girls to choose male or female uniforms. Finally, they suggested that it should be compulsory for girls to wear whatever they want.</w:t>
      </w:r>
    </w:p>
    <w:p w14:paraId="447A527E" w14:textId="60E0F520" w:rsidR="00426F8E" w:rsidRDefault="00426F8E" w:rsidP="00026E70"/>
    <w:p w14:paraId="3128C449" w14:textId="03FF016F" w:rsidR="008439C4" w:rsidRDefault="008439C4" w:rsidP="00026E70"/>
    <w:p w14:paraId="68E6BBCA" w14:textId="0720A7D1" w:rsidR="008439C4" w:rsidRDefault="008439C4" w:rsidP="00026E70">
      <w:r>
        <w:t>Sample Answer</w:t>
      </w:r>
    </w:p>
    <w:p w14:paraId="0AD2B3A1" w14:textId="77479687" w:rsidR="008439C4" w:rsidRDefault="008439C4" w:rsidP="00026E70">
      <w:r>
        <w:t xml:space="preserve">The </w:t>
      </w:r>
      <w:r w:rsidR="00566C63">
        <w:t>speaker was discussing the use of fillers, like ‘ah’. She mentioned that they usually occur when the speaker is about to use an unusual word. Then she described how listeners track fillers to predict the next word. Next, she talked about foreign accents. She discussed how listeners adjust if the speaker uses fillers before unusual words, but if the fillers occur before simple words, the listener does not adjust.</w:t>
      </w:r>
    </w:p>
    <w:p w14:paraId="1066B474" w14:textId="4F257FE9" w:rsidR="00566C63" w:rsidRDefault="00566C63" w:rsidP="00026E70"/>
    <w:p w14:paraId="6CA8E934" w14:textId="2E775196" w:rsidR="00566C63" w:rsidRDefault="00566C63" w:rsidP="00026E70">
      <w:r>
        <w:t>My Answer:</w:t>
      </w:r>
    </w:p>
    <w:p w14:paraId="6809EC8D" w14:textId="2DBB4308" w:rsidR="00D52D35" w:rsidRDefault="00566C63" w:rsidP="00D52D35">
      <w:r>
        <w:t xml:space="preserve">The speaker was discussing </w:t>
      </w:r>
      <w:r w:rsidR="00D52D35">
        <w:t>fillers, like ‘ah’. She mentioned that it helps the speakers to gather their thought for what to say next. She also mentioned that it can helps the listener to predict what the speaker is going to say next. Finally, she discussed how listeners adjust if the speaker uses fillers before unusual words, but if the fillers occur before simple words, the listener does not adjust.</w:t>
      </w:r>
    </w:p>
    <w:p w14:paraId="040747CD" w14:textId="265A384D" w:rsidR="00B42BE0" w:rsidRDefault="00B42BE0" w:rsidP="00D52D35"/>
    <w:p w14:paraId="6E2E979E" w14:textId="0C7B8AB4" w:rsidR="00B42BE0" w:rsidRDefault="00B42BE0" w:rsidP="00D52D35"/>
    <w:p w14:paraId="7A84CA11" w14:textId="788AA846" w:rsidR="00B42BE0" w:rsidRDefault="004E6512" w:rsidP="00D52D35">
      <w:r>
        <w:t>Sample Answer:</w:t>
      </w:r>
    </w:p>
    <w:p w14:paraId="7A667871" w14:textId="27DD14C3" w:rsidR="004E6512" w:rsidRDefault="004E6512" w:rsidP="00D52D35">
      <w:r>
        <w:t xml:space="preserve">The speaker was talking about rituals, and she mentioned that there were more rituals in traditional societies that </w:t>
      </w:r>
      <w:r w:rsidR="00841213">
        <w:t>in modern societies. She described how a ritual involves, rules and it involves people acknowledging occasions. Then she talked about how the digital world is quite new. Finally, she suggested that we need to realise that the online world is a community, and we need a new cultural understanding.</w:t>
      </w:r>
    </w:p>
    <w:p w14:paraId="13B0C82B" w14:textId="7FFBDA21" w:rsidR="00841213" w:rsidRDefault="00841213" w:rsidP="00D52D35"/>
    <w:p w14:paraId="7BEC333F" w14:textId="18B6D1A0" w:rsidR="00841213" w:rsidRDefault="00841213" w:rsidP="00D52D35">
      <w:r>
        <w:t>My Answer:</w:t>
      </w:r>
    </w:p>
    <w:p w14:paraId="7BB33E16" w14:textId="75EBC86F" w:rsidR="00061E9D" w:rsidRDefault="00D914A5" w:rsidP="00026E70">
      <w:r w:rsidRPr="00D914A5">
        <w:t>The speaker was discussing business rituals. She mentioned that modern society has only a few rituals while the traditional one has lots of rituals. She described how a ritual involves rules. Then she mentioned that it is time to engage in the online community. Finally, she suggested that a new mutual understanding is needed in the digital world.</w:t>
      </w:r>
    </w:p>
    <w:p w14:paraId="71753AF0" w14:textId="77777777" w:rsidR="00061E9D" w:rsidRDefault="00061E9D">
      <w:r>
        <w:br w:type="page"/>
      </w:r>
    </w:p>
    <w:p w14:paraId="21954103" w14:textId="73C98459" w:rsidR="00566C63" w:rsidRDefault="00061E9D" w:rsidP="00026E70">
      <w:r w:rsidRPr="00061E9D">
        <w:lastRenderedPageBreak/>
        <w:drawing>
          <wp:inline distT="0" distB="0" distL="0" distR="0" wp14:anchorId="2187506E" wp14:editId="4F1856DF">
            <wp:extent cx="5731510" cy="3049905"/>
            <wp:effectExtent l="0" t="0" r="0" b="0"/>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4"/>
                    <a:stretch>
                      <a:fillRect/>
                    </a:stretch>
                  </pic:blipFill>
                  <pic:spPr>
                    <a:xfrm>
                      <a:off x="0" y="0"/>
                      <a:ext cx="5731510" cy="3049905"/>
                    </a:xfrm>
                    <a:prstGeom prst="rect">
                      <a:avLst/>
                    </a:prstGeom>
                  </pic:spPr>
                </pic:pic>
              </a:graphicData>
            </a:graphic>
          </wp:inline>
        </w:drawing>
      </w:r>
    </w:p>
    <w:p w14:paraId="14E73449" w14:textId="602DD631" w:rsidR="00061E9D" w:rsidRDefault="00061E9D" w:rsidP="00026E70">
      <w:r w:rsidRPr="00061E9D">
        <w:drawing>
          <wp:inline distT="0" distB="0" distL="0" distR="0" wp14:anchorId="69ABA3F8" wp14:editId="24C072DC">
            <wp:extent cx="5731510" cy="3049905"/>
            <wp:effectExtent l="0" t="0" r="0" b="0"/>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5"/>
                    <a:stretch>
                      <a:fillRect/>
                    </a:stretch>
                  </pic:blipFill>
                  <pic:spPr>
                    <a:xfrm>
                      <a:off x="0" y="0"/>
                      <a:ext cx="5731510" cy="3049905"/>
                    </a:xfrm>
                    <a:prstGeom prst="rect">
                      <a:avLst/>
                    </a:prstGeom>
                  </pic:spPr>
                </pic:pic>
              </a:graphicData>
            </a:graphic>
          </wp:inline>
        </w:drawing>
      </w:r>
    </w:p>
    <w:p w14:paraId="597F08BD" w14:textId="797F2CEC" w:rsidR="00901842" w:rsidRDefault="00901842">
      <w:r>
        <w:br w:type="page"/>
      </w:r>
    </w:p>
    <w:p w14:paraId="1EEB5A04" w14:textId="62F46E5D" w:rsidR="00901842" w:rsidRDefault="00901842" w:rsidP="00026E70">
      <w:r w:rsidRPr="00901842">
        <w:lastRenderedPageBreak/>
        <w:drawing>
          <wp:inline distT="0" distB="0" distL="0" distR="0" wp14:anchorId="699B8B56" wp14:editId="27D4899E">
            <wp:extent cx="5731510" cy="3697605"/>
            <wp:effectExtent l="0" t="0" r="0" b="0"/>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6"/>
                    <a:stretch>
                      <a:fillRect/>
                    </a:stretch>
                  </pic:blipFill>
                  <pic:spPr>
                    <a:xfrm>
                      <a:off x="0" y="0"/>
                      <a:ext cx="5731510" cy="3697605"/>
                    </a:xfrm>
                    <a:prstGeom prst="rect">
                      <a:avLst/>
                    </a:prstGeom>
                  </pic:spPr>
                </pic:pic>
              </a:graphicData>
            </a:graphic>
          </wp:inline>
        </w:drawing>
      </w:r>
    </w:p>
    <w:p w14:paraId="563AC937" w14:textId="77777777" w:rsidR="00901842" w:rsidRDefault="00901842">
      <w:r>
        <w:br w:type="page"/>
      </w:r>
    </w:p>
    <w:p w14:paraId="4572DF7C" w14:textId="682E9A90" w:rsidR="00901842" w:rsidRDefault="00901842" w:rsidP="00026E70">
      <w:r w:rsidRPr="00901842">
        <w:lastRenderedPageBreak/>
        <w:drawing>
          <wp:inline distT="0" distB="0" distL="0" distR="0" wp14:anchorId="5EEC8384" wp14:editId="32EB95B4">
            <wp:extent cx="5731510" cy="3697605"/>
            <wp:effectExtent l="0" t="0" r="0" b="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a:blip r:embed="rId7"/>
                    <a:stretch>
                      <a:fillRect/>
                    </a:stretch>
                  </pic:blipFill>
                  <pic:spPr>
                    <a:xfrm>
                      <a:off x="0" y="0"/>
                      <a:ext cx="5731510" cy="3697605"/>
                    </a:xfrm>
                    <a:prstGeom prst="rect">
                      <a:avLst/>
                    </a:prstGeom>
                  </pic:spPr>
                </pic:pic>
              </a:graphicData>
            </a:graphic>
          </wp:inline>
        </w:drawing>
      </w:r>
    </w:p>
    <w:sectPr w:rsidR="0090184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11"/>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673B"/>
    <w:rsid w:val="00026E70"/>
    <w:rsid w:val="00061E9D"/>
    <w:rsid w:val="00426F8E"/>
    <w:rsid w:val="004E6512"/>
    <w:rsid w:val="0054673B"/>
    <w:rsid w:val="00566C63"/>
    <w:rsid w:val="006623AA"/>
    <w:rsid w:val="0075723F"/>
    <w:rsid w:val="00841213"/>
    <w:rsid w:val="008439C4"/>
    <w:rsid w:val="00901842"/>
    <w:rsid w:val="00B42BE0"/>
    <w:rsid w:val="00CB4BEE"/>
    <w:rsid w:val="00D52D35"/>
    <w:rsid w:val="00D914A5"/>
    <w:rsid w:val="00F12951"/>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4BD910CB"/>
  <w15:chartTrackingRefBased/>
  <w15:docId w15:val="{DD0463F4-56C0-F142-91BD-1273F90663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AU"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50</TotalTime>
  <Pages>4</Pages>
  <Words>370</Words>
  <Characters>2114</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Heang Sok</dc:creator>
  <cp:keywords/>
  <dc:description/>
  <cp:lastModifiedBy>Heang Sok</cp:lastModifiedBy>
  <cp:revision>6</cp:revision>
  <dcterms:created xsi:type="dcterms:W3CDTF">2022-02-13T02:47:00Z</dcterms:created>
  <dcterms:modified xsi:type="dcterms:W3CDTF">2022-02-23T05:04:00Z</dcterms:modified>
</cp:coreProperties>
</file>