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E1871" w14:textId="1157B471" w:rsidR="00CA581B" w:rsidRDefault="000F4BC7" w:rsidP="00D36010">
      <w:pPr>
        <w:jc w:val="center"/>
        <w:rPr>
          <w:rFonts w:ascii="Century Gothic" w:hAnsi="Century Gothic"/>
          <w:b/>
          <w:u w:val="single"/>
        </w:rPr>
      </w:pPr>
      <w:r>
        <w:rPr>
          <w:rFonts w:ascii="Century Gothic" w:hAnsi="Century Gothic"/>
          <w:b/>
          <w:u w:val="single"/>
        </w:rPr>
        <w:t>Cover</w:t>
      </w:r>
      <w:r w:rsidR="008F0F54">
        <w:rPr>
          <w:rFonts w:ascii="Century Gothic" w:hAnsi="Century Gothic"/>
          <w:b/>
          <w:u w:val="single"/>
        </w:rPr>
        <w:t xml:space="preserve"> – PLEASE READ</w:t>
      </w:r>
    </w:p>
    <w:p w14:paraId="0BF2C0BF" w14:textId="48057345" w:rsidR="00A418AB" w:rsidRPr="00A418AB" w:rsidRDefault="00AB184C" w:rsidP="00887A35">
      <w:pPr>
        <w:pBdr>
          <w:top w:val="single" w:sz="4" w:space="1" w:color="auto"/>
          <w:left w:val="single" w:sz="4" w:space="4" w:color="auto"/>
          <w:bottom w:val="single" w:sz="4" w:space="1" w:color="auto"/>
          <w:right w:val="single" w:sz="4" w:space="4" w:color="auto"/>
        </w:pBdr>
        <w:jc w:val="both"/>
        <w:rPr>
          <w:rFonts w:ascii="Century Gothic" w:hAnsi="Century Gothic"/>
          <w:sz w:val="20"/>
        </w:rPr>
      </w:pPr>
      <w:r w:rsidRPr="00A418AB">
        <w:rPr>
          <w:rFonts w:ascii="Century Gothic" w:hAnsi="Century Gothic"/>
          <w:sz w:val="20"/>
        </w:rPr>
        <w:t>Thank you for providing cover today. The class is working through the colourful laminated ‘Knowledge Organisers’. These contain all the vocabulary and sentence structure that they need for their current topic.</w:t>
      </w:r>
      <w:r w:rsidR="00A418AB" w:rsidRPr="00A418AB">
        <w:rPr>
          <w:rFonts w:ascii="Century Gothic" w:hAnsi="Century Gothic"/>
          <w:sz w:val="20"/>
        </w:rPr>
        <w:t xml:space="preserve"> They need to work through the work below and they will need your support to stay on task completing each section. </w:t>
      </w:r>
    </w:p>
    <w:p w14:paraId="369E9B50" w14:textId="6453A83C" w:rsidR="00AB184C" w:rsidRPr="00887A35" w:rsidRDefault="00A418AB" w:rsidP="00AB184C">
      <w:pPr>
        <w:jc w:val="both"/>
        <w:rPr>
          <w:rFonts w:ascii="Century Gothic" w:hAnsi="Century Gothic"/>
          <w:i/>
          <w:sz w:val="20"/>
        </w:rPr>
      </w:pPr>
      <w:r w:rsidRPr="00887A35">
        <w:rPr>
          <w:rFonts w:ascii="Century Gothic" w:hAnsi="Century Gothic"/>
          <w:i/>
          <w:sz w:val="20"/>
        </w:rPr>
        <w:t>Before the explanation of the tasks, there is a grid below identifying the current classes with cover (this is attached). As you support them to work through each section, please tick it off (or add additional notes about what has been done), so the next member of staff knows where to pick up the work. You may find that some pupils work at a different pace, so suggested extension activities have been added throughout, please guide pupils to complete these if you feel they are working faster than the class.</w:t>
      </w:r>
    </w:p>
    <w:p w14:paraId="72BD2996" w14:textId="04F7F1A1" w:rsidR="00D36010" w:rsidRDefault="00D36010" w:rsidP="00887A35">
      <w:pPr>
        <w:pStyle w:val="ListParagraph"/>
        <w:numPr>
          <w:ilvl w:val="0"/>
          <w:numId w:val="1"/>
        </w:numPr>
        <w:spacing w:after="0"/>
        <w:jc w:val="both"/>
        <w:rPr>
          <w:rFonts w:ascii="Century Gothic" w:hAnsi="Century Gothic"/>
          <w:b/>
          <w:u w:val="single"/>
        </w:rPr>
      </w:pPr>
      <w:r w:rsidRPr="00D36010">
        <w:rPr>
          <w:rFonts w:ascii="Century Gothic" w:hAnsi="Century Gothic"/>
          <w:b/>
          <w:u w:val="single"/>
        </w:rPr>
        <w:t>Vocabulary</w:t>
      </w:r>
    </w:p>
    <w:p w14:paraId="1B80D558" w14:textId="5EEB8CF0" w:rsidR="008F0F54" w:rsidRDefault="008F0F54" w:rsidP="008F0F54">
      <w:pPr>
        <w:spacing w:after="0"/>
        <w:jc w:val="both"/>
        <w:rPr>
          <w:rFonts w:ascii="Century Gothic" w:hAnsi="Century Gothic"/>
          <w:sz w:val="20"/>
        </w:rPr>
      </w:pPr>
      <w:r>
        <w:rPr>
          <w:rFonts w:ascii="Century Gothic" w:hAnsi="Century Gothic"/>
          <w:sz w:val="20"/>
        </w:rPr>
        <w:t>Pupils need to s</w:t>
      </w:r>
      <w:r w:rsidRPr="008F0F54">
        <w:rPr>
          <w:rFonts w:ascii="Century Gothic" w:hAnsi="Century Gothic"/>
          <w:sz w:val="20"/>
        </w:rPr>
        <w:t xml:space="preserve">tart with the first section </w:t>
      </w:r>
      <w:r>
        <w:rPr>
          <w:rFonts w:ascii="Century Gothic" w:hAnsi="Century Gothic"/>
          <w:sz w:val="20"/>
        </w:rPr>
        <w:t xml:space="preserve">of vocabulary </w:t>
      </w:r>
      <w:r w:rsidRPr="008F0F54">
        <w:rPr>
          <w:rFonts w:ascii="Century Gothic" w:hAnsi="Century Gothic"/>
          <w:sz w:val="20"/>
        </w:rPr>
        <w:t xml:space="preserve">and work </w:t>
      </w:r>
      <w:r>
        <w:rPr>
          <w:rFonts w:ascii="Century Gothic" w:hAnsi="Century Gothic"/>
          <w:sz w:val="20"/>
        </w:rPr>
        <w:t>their</w:t>
      </w:r>
      <w:r w:rsidRPr="008F0F54">
        <w:rPr>
          <w:rFonts w:ascii="Century Gothic" w:hAnsi="Century Gothic"/>
          <w:sz w:val="20"/>
        </w:rPr>
        <w:t xml:space="preserve"> way through.  </w:t>
      </w:r>
    </w:p>
    <w:p w14:paraId="24BC4B80" w14:textId="7520939D" w:rsidR="008F0F54" w:rsidRPr="00887A35" w:rsidRDefault="008F0F54" w:rsidP="008F0F54">
      <w:pPr>
        <w:pStyle w:val="ListParagraph"/>
        <w:numPr>
          <w:ilvl w:val="0"/>
          <w:numId w:val="3"/>
        </w:numPr>
        <w:spacing w:after="0"/>
        <w:ind w:left="426"/>
        <w:jc w:val="both"/>
        <w:rPr>
          <w:rFonts w:ascii="Century Gothic" w:hAnsi="Century Gothic"/>
          <w:sz w:val="20"/>
        </w:rPr>
      </w:pPr>
      <w:r w:rsidRPr="00887A35">
        <w:rPr>
          <w:rFonts w:ascii="Century Gothic" w:hAnsi="Century Gothic"/>
          <w:sz w:val="20"/>
        </w:rPr>
        <w:t xml:space="preserve">First, </w:t>
      </w:r>
      <w:r w:rsidRPr="00887A35">
        <w:rPr>
          <w:rFonts w:ascii="Century Gothic" w:hAnsi="Century Gothic"/>
          <w:sz w:val="20"/>
        </w:rPr>
        <w:t xml:space="preserve">they need to </w:t>
      </w:r>
      <w:r w:rsidRPr="00887A35">
        <w:rPr>
          <w:rFonts w:ascii="Century Gothic" w:hAnsi="Century Gothic"/>
          <w:sz w:val="20"/>
        </w:rPr>
        <w:t>write out the English, then copy the Spanish three times.</w:t>
      </w:r>
      <w:r w:rsidR="00887A35" w:rsidRPr="00887A35">
        <w:rPr>
          <w:rFonts w:ascii="Century Gothic" w:hAnsi="Century Gothic"/>
          <w:sz w:val="20"/>
        </w:rPr>
        <w:t xml:space="preserve"> Use the example below to show pupils on the board.</w:t>
      </w:r>
    </w:p>
    <w:tbl>
      <w:tblPr>
        <w:tblStyle w:val="TableGrid"/>
        <w:tblW w:w="0" w:type="auto"/>
        <w:tblLook w:val="04A0" w:firstRow="1" w:lastRow="0" w:firstColumn="1" w:lastColumn="0" w:noHBand="0" w:noVBand="1"/>
      </w:tblPr>
      <w:tblGrid>
        <w:gridCol w:w="2690"/>
        <w:gridCol w:w="2691"/>
        <w:gridCol w:w="2691"/>
        <w:gridCol w:w="2691"/>
      </w:tblGrid>
      <w:tr w:rsidR="00D36010" w14:paraId="18790E96" w14:textId="77777777" w:rsidTr="00D36010">
        <w:tc>
          <w:tcPr>
            <w:tcW w:w="2690" w:type="dxa"/>
          </w:tcPr>
          <w:p w14:paraId="1A80DD10" w14:textId="27EC62A4" w:rsidR="00D36010" w:rsidRPr="00D36010" w:rsidRDefault="001A479C" w:rsidP="00D36010">
            <w:pPr>
              <w:jc w:val="both"/>
              <w:rPr>
                <w:rFonts w:ascii="Century Gothic" w:hAnsi="Century Gothic"/>
                <w:b/>
              </w:rPr>
            </w:pPr>
            <w:r>
              <w:rPr>
                <w:rFonts w:ascii="Century Gothic" w:hAnsi="Century Gothic"/>
                <w:b/>
              </w:rPr>
              <w:t>English</w:t>
            </w:r>
          </w:p>
        </w:tc>
        <w:tc>
          <w:tcPr>
            <w:tcW w:w="2691" w:type="dxa"/>
          </w:tcPr>
          <w:p w14:paraId="5CAD70E6" w14:textId="7C9C99BB" w:rsidR="00D36010" w:rsidRPr="00D36010" w:rsidRDefault="001A479C" w:rsidP="00D36010">
            <w:pPr>
              <w:jc w:val="both"/>
              <w:rPr>
                <w:rFonts w:ascii="Century Gothic" w:hAnsi="Century Gothic"/>
                <w:b/>
              </w:rPr>
            </w:pPr>
            <w:r>
              <w:rPr>
                <w:rFonts w:ascii="Century Gothic" w:hAnsi="Century Gothic"/>
                <w:b/>
              </w:rPr>
              <w:t>Spanish</w:t>
            </w:r>
          </w:p>
        </w:tc>
        <w:tc>
          <w:tcPr>
            <w:tcW w:w="2691" w:type="dxa"/>
          </w:tcPr>
          <w:p w14:paraId="04D10957" w14:textId="19BD1894" w:rsidR="00D36010" w:rsidRPr="00D36010" w:rsidRDefault="001A479C" w:rsidP="00D36010">
            <w:pPr>
              <w:jc w:val="both"/>
              <w:rPr>
                <w:rFonts w:ascii="Century Gothic" w:hAnsi="Century Gothic"/>
                <w:b/>
              </w:rPr>
            </w:pPr>
            <w:r>
              <w:rPr>
                <w:rFonts w:ascii="Century Gothic" w:hAnsi="Century Gothic"/>
                <w:b/>
              </w:rPr>
              <w:t>Spanish</w:t>
            </w:r>
          </w:p>
        </w:tc>
        <w:tc>
          <w:tcPr>
            <w:tcW w:w="2691" w:type="dxa"/>
          </w:tcPr>
          <w:p w14:paraId="626003A7" w14:textId="66181747" w:rsidR="00D36010" w:rsidRPr="00D36010" w:rsidRDefault="001A479C" w:rsidP="00D36010">
            <w:pPr>
              <w:jc w:val="both"/>
              <w:rPr>
                <w:rFonts w:ascii="Century Gothic" w:hAnsi="Century Gothic"/>
                <w:b/>
              </w:rPr>
            </w:pPr>
            <w:r>
              <w:rPr>
                <w:rFonts w:ascii="Century Gothic" w:hAnsi="Century Gothic"/>
                <w:b/>
              </w:rPr>
              <w:t>Spanish</w:t>
            </w:r>
          </w:p>
        </w:tc>
      </w:tr>
      <w:tr w:rsidR="000F4BC7" w:rsidRPr="001A479C" w14:paraId="20C7796F" w14:textId="77777777" w:rsidTr="00D36010">
        <w:tc>
          <w:tcPr>
            <w:tcW w:w="2690" w:type="dxa"/>
          </w:tcPr>
          <w:p w14:paraId="2BAE8532" w14:textId="548A8A9D" w:rsidR="000F4BC7" w:rsidRPr="001A479C" w:rsidRDefault="000F4BC7" w:rsidP="000F4BC7">
            <w:pPr>
              <w:rPr>
                <w:rFonts w:ascii="Ink Free" w:hAnsi="Ink Free"/>
                <w:iCs/>
                <w:sz w:val="18"/>
              </w:rPr>
            </w:pPr>
            <w:r w:rsidRPr="001A479C">
              <w:rPr>
                <w:rFonts w:ascii="Ink Free" w:hAnsi="Ink Free"/>
                <w:iCs/>
                <w:sz w:val="18"/>
              </w:rPr>
              <w:t>I chat with my friends</w:t>
            </w:r>
          </w:p>
          <w:p w14:paraId="3E98763E" w14:textId="77777777" w:rsidR="000F4BC7" w:rsidRPr="001A479C" w:rsidRDefault="000F4BC7" w:rsidP="000F4BC7">
            <w:pPr>
              <w:rPr>
                <w:rFonts w:ascii="Ink Free" w:hAnsi="Ink Free"/>
                <w:sz w:val="18"/>
              </w:rPr>
            </w:pPr>
            <w:r w:rsidRPr="001A479C">
              <w:rPr>
                <w:rFonts w:ascii="Ink Free" w:hAnsi="Ink Free"/>
                <w:iCs/>
                <w:sz w:val="18"/>
              </w:rPr>
              <w:t>I share my favourite videos</w:t>
            </w:r>
          </w:p>
          <w:p w14:paraId="7B72CE64" w14:textId="77777777" w:rsidR="000F4BC7" w:rsidRPr="001A479C" w:rsidRDefault="000F4BC7" w:rsidP="000F4BC7">
            <w:pPr>
              <w:rPr>
                <w:rFonts w:ascii="Ink Free" w:hAnsi="Ink Free"/>
                <w:sz w:val="18"/>
              </w:rPr>
            </w:pPr>
            <w:r w:rsidRPr="001A479C">
              <w:rPr>
                <w:rFonts w:ascii="Ink Free" w:hAnsi="Ink Free"/>
                <w:iCs/>
                <w:sz w:val="18"/>
              </w:rPr>
              <w:t>I download ringtones or apps</w:t>
            </w:r>
          </w:p>
          <w:p w14:paraId="7DBC73D7" w14:textId="77777777" w:rsidR="000F4BC7" w:rsidRPr="001A479C" w:rsidRDefault="000F4BC7" w:rsidP="000F4BC7">
            <w:pPr>
              <w:rPr>
                <w:rFonts w:ascii="Ink Free" w:hAnsi="Ink Free"/>
                <w:sz w:val="18"/>
              </w:rPr>
            </w:pPr>
            <w:r w:rsidRPr="001A479C">
              <w:rPr>
                <w:rFonts w:ascii="Ink Free" w:hAnsi="Ink Free"/>
                <w:iCs/>
                <w:sz w:val="18"/>
              </w:rPr>
              <w:t>I talk on Skype</w:t>
            </w:r>
          </w:p>
          <w:p w14:paraId="41B4E9BB" w14:textId="2F52D742" w:rsidR="000F4BC7" w:rsidRPr="001A479C" w:rsidRDefault="000F4BC7" w:rsidP="000F4BC7">
            <w:pPr>
              <w:rPr>
                <w:rFonts w:ascii="Ink Free" w:hAnsi="Ink Free"/>
                <w:sz w:val="18"/>
              </w:rPr>
            </w:pPr>
            <w:r w:rsidRPr="001A479C">
              <w:rPr>
                <w:rFonts w:ascii="Ink Free" w:hAnsi="Ink Free"/>
                <w:iCs/>
                <w:sz w:val="18"/>
              </w:rPr>
              <w:t>I play</w:t>
            </w:r>
          </w:p>
          <w:p w14:paraId="052B1444" w14:textId="77777777" w:rsidR="000F4BC7" w:rsidRPr="001A479C" w:rsidRDefault="000F4BC7" w:rsidP="000F4BC7">
            <w:pPr>
              <w:rPr>
                <w:rFonts w:ascii="Ink Free" w:hAnsi="Ink Free"/>
                <w:sz w:val="18"/>
              </w:rPr>
            </w:pPr>
            <w:r w:rsidRPr="001A479C">
              <w:rPr>
                <w:rFonts w:ascii="Ink Free" w:hAnsi="Ink Free"/>
                <w:iCs/>
                <w:sz w:val="18"/>
              </w:rPr>
              <w:t>I read my texts</w:t>
            </w:r>
          </w:p>
          <w:p w14:paraId="60B51FA3" w14:textId="04377144" w:rsidR="000F4BC7" w:rsidRPr="001A479C" w:rsidRDefault="000F4BC7" w:rsidP="000F4BC7">
            <w:pPr>
              <w:rPr>
                <w:rFonts w:ascii="Ink Free" w:hAnsi="Ink Free"/>
                <w:sz w:val="18"/>
              </w:rPr>
            </w:pPr>
            <w:r w:rsidRPr="001A479C">
              <w:rPr>
                <w:rFonts w:ascii="Ink Free" w:hAnsi="Ink Free"/>
                <w:iCs/>
                <w:sz w:val="18"/>
              </w:rPr>
              <w:t>I send texts</w:t>
            </w:r>
          </w:p>
          <w:p w14:paraId="1F8B8D21" w14:textId="0344B72F" w:rsidR="000F4BC7" w:rsidRPr="001A479C" w:rsidRDefault="000F4BC7" w:rsidP="000F4BC7">
            <w:pPr>
              <w:rPr>
                <w:rFonts w:ascii="Ink Free" w:hAnsi="Ink Free"/>
                <w:sz w:val="18"/>
              </w:rPr>
            </w:pPr>
            <w:r w:rsidRPr="001A479C">
              <w:rPr>
                <w:rFonts w:ascii="Ink Free" w:hAnsi="Ink Free"/>
                <w:iCs/>
                <w:sz w:val="18"/>
              </w:rPr>
              <w:t>I take photos</w:t>
            </w:r>
          </w:p>
          <w:p w14:paraId="77316010" w14:textId="3EB797DA" w:rsidR="000F4BC7" w:rsidRPr="00887A35" w:rsidRDefault="000F4BC7" w:rsidP="000F4BC7">
            <w:pPr>
              <w:rPr>
                <w:rFonts w:ascii="Ink Free" w:hAnsi="Ink Free"/>
                <w:sz w:val="18"/>
              </w:rPr>
            </w:pPr>
            <w:r w:rsidRPr="001A479C">
              <w:rPr>
                <w:rFonts w:ascii="Ink Free" w:hAnsi="Ink Free"/>
                <w:iCs/>
                <w:sz w:val="18"/>
              </w:rPr>
              <w:t>I watch videos or films</w:t>
            </w:r>
          </w:p>
        </w:tc>
        <w:tc>
          <w:tcPr>
            <w:tcW w:w="2691" w:type="dxa"/>
          </w:tcPr>
          <w:p w14:paraId="03CA6BEE" w14:textId="77777777" w:rsidR="000F4BC7" w:rsidRPr="001A479C" w:rsidRDefault="000F4BC7" w:rsidP="000F4BC7">
            <w:pPr>
              <w:rPr>
                <w:rFonts w:ascii="Ink Free" w:hAnsi="Ink Free"/>
                <w:sz w:val="18"/>
                <w:lang w:val="es-ES"/>
              </w:rPr>
            </w:pPr>
            <w:r w:rsidRPr="001A479C">
              <w:rPr>
                <w:rFonts w:ascii="Ink Free" w:hAnsi="Ink Free"/>
                <w:bCs/>
                <w:sz w:val="18"/>
                <w:lang w:val="es-ES"/>
              </w:rPr>
              <w:t>Chateo con mis amigos</w:t>
            </w:r>
          </w:p>
          <w:p w14:paraId="17894F40" w14:textId="77777777" w:rsidR="000F4BC7" w:rsidRPr="00887A35" w:rsidRDefault="000F4BC7" w:rsidP="000F4BC7">
            <w:pPr>
              <w:rPr>
                <w:rFonts w:ascii="Ink Free" w:hAnsi="Ink Free"/>
                <w:bCs/>
                <w:sz w:val="18"/>
                <w:lang w:val="es-ES"/>
              </w:rPr>
            </w:pPr>
            <w:r w:rsidRPr="001A479C">
              <w:rPr>
                <w:rFonts w:ascii="Ink Free" w:hAnsi="Ink Free"/>
                <w:bCs/>
                <w:sz w:val="18"/>
                <w:lang w:val="es-ES"/>
              </w:rPr>
              <w:t>Comparto mis vídeos favoritos</w:t>
            </w:r>
            <w:r w:rsidRPr="00887A35">
              <w:rPr>
                <w:rFonts w:ascii="Ink Free" w:hAnsi="Ink Free"/>
                <w:bCs/>
                <w:sz w:val="18"/>
                <w:lang w:val="es-ES"/>
              </w:rPr>
              <w:t xml:space="preserve"> </w:t>
            </w:r>
          </w:p>
          <w:p w14:paraId="44066750" w14:textId="1FC30451" w:rsidR="000F4BC7" w:rsidRPr="001A479C" w:rsidRDefault="000F4BC7" w:rsidP="000F4BC7">
            <w:pPr>
              <w:rPr>
                <w:rFonts w:ascii="Ink Free" w:hAnsi="Ink Free"/>
                <w:sz w:val="18"/>
                <w:lang w:val="es-ES"/>
              </w:rPr>
            </w:pPr>
            <w:r w:rsidRPr="001A479C">
              <w:rPr>
                <w:rFonts w:ascii="Ink Free" w:hAnsi="Ink Free"/>
                <w:bCs/>
                <w:sz w:val="18"/>
                <w:lang w:val="es-ES"/>
              </w:rPr>
              <w:t>Descargo melodías o aplicaciones</w:t>
            </w:r>
          </w:p>
          <w:p w14:paraId="462B3364" w14:textId="77777777" w:rsidR="000F4BC7" w:rsidRPr="001A479C" w:rsidRDefault="000F4BC7" w:rsidP="000F4BC7">
            <w:pPr>
              <w:rPr>
                <w:rFonts w:ascii="Ink Free" w:hAnsi="Ink Free"/>
                <w:sz w:val="18"/>
                <w:lang w:val="es-ES"/>
              </w:rPr>
            </w:pPr>
            <w:r w:rsidRPr="001A479C">
              <w:rPr>
                <w:rFonts w:ascii="Ink Free" w:hAnsi="Ink Free"/>
                <w:bCs/>
                <w:sz w:val="18"/>
                <w:lang w:val="es-ES"/>
              </w:rPr>
              <w:t>Hablo por Skype</w:t>
            </w:r>
          </w:p>
          <w:p w14:paraId="3C15E72F" w14:textId="77777777" w:rsidR="000F4BC7" w:rsidRPr="00887A35" w:rsidRDefault="000F4BC7" w:rsidP="000F4BC7">
            <w:pPr>
              <w:rPr>
                <w:rFonts w:ascii="Ink Free" w:hAnsi="Ink Free"/>
                <w:bCs/>
                <w:sz w:val="18"/>
              </w:rPr>
            </w:pPr>
            <w:proofErr w:type="spellStart"/>
            <w:r w:rsidRPr="001A479C">
              <w:rPr>
                <w:rFonts w:ascii="Ink Free" w:hAnsi="Ink Free"/>
                <w:bCs/>
                <w:sz w:val="18"/>
              </w:rPr>
              <w:t>Juego</w:t>
            </w:r>
            <w:proofErr w:type="spellEnd"/>
            <w:r w:rsidRPr="00887A35">
              <w:rPr>
                <w:rFonts w:ascii="Ink Free" w:hAnsi="Ink Free"/>
                <w:bCs/>
                <w:sz w:val="18"/>
              </w:rPr>
              <w:t xml:space="preserve"> </w:t>
            </w:r>
          </w:p>
          <w:p w14:paraId="0B8D3740" w14:textId="1F708E75" w:rsidR="000F4BC7" w:rsidRPr="001A479C" w:rsidRDefault="000F4BC7" w:rsidP="000F4BC7">
            <w:pPr>
              <w:rPr>
                <w:rFonts w:ascii="Ink Free" w:hAnsi="Ink Free"/>
                <w:sz w:val="18"/>
                <w:lang w:val="es-ES"/>
              </w:rPr>
            </w:pPr>
            <w:r w:rsidRPr="001A479C">
              <w:rPr>
                <w:rFonts w:ascii="Ink Free" w:hAnsi="Ink Free"/>
                <w:bCs/>
                <w:sz w:val="18"/>
                <w:lang w:val="es-ES"/>
              </w:rPr>
              <w:t>Leo mis SMS</w:t>
            </w:r>
          </w:p>
          <w:p w14:paraId="039C4E77" w14:textId="77777777" w:rsidR="000F4BC7" w:rsidRPr="00887A35" w:rsidRDefault="000F4BC7" w:rsidP="000F4BC7">
            <w:pPr>
              <w:rPr>
                <w:rFonts w:ascii="Ink Free" w:hAnsi="Ink Free"/>
                <w:sz w:val="18"/>
                <w:lang w:val="es-ES"/>
              </w:rPr>
            </w:pPr>
            <w:r w:rsidRPr="001A479C">
              <w:rPr>
                <w:rFonts w:ascii="Ink Free" w:hAnsi="Ink Free"/>
                <w:bCs/>
                <w:sz w:val="18"/>
                <w:lang w:val="es-ES"/>
              </w:rPr>
              <w:t>Mando SMS</w:t>
            </w:r>
            <w:r w:rsidRPr="001A479C">
              <w:rPr>
                <w:rFonts w:ascii="Ink Free" w:hAnsi="Ink Free"/>
                <w:sz w:val="18"/>
                <w:lang w:val="es-ES"/>
              </w:rPr>
              <w:tab/>
            </w:r>
          </w:p>
          <w:p w14:paraId="18ACF820" w14:textId="77777777" w:rsidR="000F4BC7" w:rsidRPr="00887A35" w:rsidRDefault="000F4BC7" w:rsidP="000F4BC7">
            <w:pPr>
              <w:rPr>
                <w:rFonts w:ascii="Ink Free" w:hAnsi="Ink Free"/>
                <w:bCs/>
                <w:sz w:val="18"/>
                <w:lang w:val="es-ES"/>
              </w:rPr>
            </w:pPr>
            <w:r w:rsidRPr="001A479C">
              <w:rPr>
                <w:rFonts w:ascii="Ink Free" w:hAnsi="Ink Free"/>
                <w:bCs/>
                <w:sz w:val="18"/>
                <w:lang w:val="es-ES"/>
              </w:rPr>
              <w:t xml:space="preserve">Saco fotos         </w:t>
            </w:r>
          </w:p>
          <w:p w14:paraId="3C3F4245" w14:textId="6138A122" w:rsidR="000F4BC7" w:rsidRPr="00887A35" w:rsidRDefault="000F4BC7" w:rsidP="000F4BC7">
            <w:pPr>
              <w:rPr>
                <w:rFonts w:ascii="Ink Free" w:hAnsi="Ink Free"/>
                <w:sz w:val="18"/>
                <w:lang w:val="es-ES"/>
              </w:rPr>
            </w:pPr>
            <w:r w:rsidRPr="001A479C">
              <w:rPr>
                <w:rFonts w:ascii="Ink Free" w:hAnsi="Ink Free"/>
                <w:bCs/>
                <w:sz w:val="18"/>
                <w:lang w:val="es-ES"/>
              </w:rPr>
              <w:t>Veo vídeos o películas</w:t>
            </w:r>
          </w:p>
        </w:tc>
        <w:tc>
          <w:tcPr>
            <w:tcW w:w="2691" w:type="dxa"/>
          </w:tcPr>
          <w:p w14:paraId="2C2A589B" w14:textId="77777777" w:rsidR="000F4BC7" w:rsidRPr="001A479C" w:rsidRDefault="000F4BC7" w:rsidP="000F4BC7">
            <w:pPr>
              <w:rPr>
                <w:rFonts w:ascii="Ink Free" w:hAnsi="Ink Free"/>
                <w:sz w:val="18"/>
                <w:lang w:val="es-ES"/>
              </w:rPr>
            </w:pPr>
            <w:r w:rsidRPr="001A479C">
              <w:rPr>
                <w:rFonts w:ascii="Ink Free" w:hAnsi="Ink Free"/>
                <w:bCs/>
                <w:sz w:val="18"/>
                <w:lang w:val="es-ES"/>
              </w:rPr>
              <w:t>Chateo con mis amigos</w:t>
            </w:r>
          </w:p>
          <w:p w14:paraId="6F95EE66" w14:textId="77777777" w:rsidR="000F4BC7" w:rsidRPr="00887A35" w:rsidRDefault="000F4BC7" w:rsidP="000F4BC7">
            <w:pPr>
              <w:rPr>
                <w:rFonts w:ascii="Ink Free" w:hAnsi="Ink Free"/>
                <w:bCs/>
                <w:sz w:val="18"/>
                <w:lang w:val="es-ES"/>
              </w:rPr>
            </w:pPr>
            <w:r w:rsidRPr="001A479C">
              <w:rPr>
                <w:rFonts w:ascii="Ink Free" w:hAnsi="Ink Free"/>
                <w:bCs/>
                <w:sz w:val="18"/>
                <w:lang w:val="es-ES"/>
              </w:rPr>
              <w:t>Comparto mis vídeos favoritos</w:t>
            </w:r>
            <w:r w:rsidRPr="00887A35">
              <w:rPr>
                <w:rFonts w:ascii="Ink Free" w:hAnsi="Ink Free"/>
                <w:bCs/>
                <w:sz w:val="18"/>
                <w:lang w:val="es-ES"/>
              </w:rPr>
              <w:t xml:space="preserve"> </w:t>
            </w:r>
          </w:p>
          <w:p w14:paraId="65E7B2D1" w14:textId="77777777" w:rsidR="000F4BC7" w:rsidRPr="001A479C" w:rsidRDefault="000F4BC7" w:rsidP="000F4BC7">
            <w:pPr>
              <w:rPr>
                <w:rFonts w:ascii="Ink Free" w:hAnsi="Ink Free"/>
                <w:sz w:val="18"/>
                <w:lang w:val="es-ES"/>
              </w:rPr>
            </w:pPr>
            <w:r w:rsidRPr="001A479C">
              <w:rPr>
                <w:rFonts w:ascii="Ink Free" w:hAnsi="Ink Free"/>
                <w:bCs/>
                <w:sz w:val="18"/>
                <w:lang w:val="es-ES"/>
              </w:rPr>
              <w:t>Descargo melodías o aplicaciones</w:t>
            </w:r>
          </w:p>
          <w:p w14:paraId="04C3EE32" w14:textId="77777777" w:rsidR="000F4BC7" w:rsidRPr="001A479C" w:rsidRDefault="000F4BC7" w:rsidP="000F4BC7">
            <w:pPr>
              <w:rPr>
                <w:rFonts w:ascii="Ink Free" w:hAnsi="Ink Free"/>
                <w:sz w:val="18"/>
                <w:lang w:val="es-ES"/>
              </w:rPr>
            </w:pPr>
            <w:r w:rsidRPr="001A479C">
              <w:rPr>
                <w:rFonts w:ascii="Ink Free" w:hAnsi="Ink Free"/>
                <w:bCs/>
                <w:sz w:val="18"/>
                <w:lang w:val="es-ES"/>
              </w:rPr>
              <w:t>Hablo por Skype</w:t>
            </w:r>
          </w:p>
          <w:p w14:paraId="6B95A7B6" w14:textId="77777777" w:rsidR="000F4BC7" w:rsidRPr="00887A35" w:rsidRDefault="000F4BC7" w:rsidP="000F4BC7">
            <w:pPr>
              <w:rPr>
                <w:rFonts w:ascii="Ink Free" w:hAnsi="Ink Free"/>
                <w:bCs/>
                <w:sz w:val="18"/>
                <w:lang w:val="es-ES"/>
              </w:rPr>
            </w:pPr>
            <w:r w:rsidRPr="001A479C">
              <w:rPr>
                <w:rFonts w:ascii="Ink Free" w:hAnsi="Ink Free"/>
                <w:bCs/>
                <w:sz w:val="18"/>
                <w:lang w:val="es-ES"/>
              </w:rPr>
              <w:t>Juego</w:t>
            </w:r>
            <w:r w:rsidRPr="00887A35">
              <w:rPr>
                <w:rFonts w:ascii="Ink Free" w:hAnsi="Ink Free"/>
                <w:bCs/>
                <w:sz w:val="18"/>
                <w:lang w:val="es-ES"/>
              </w:rPr>
              <w:t xml:space="preserve"> </w:t>
            </w:r>
          </w:p>
          <w:p w14:paraId="674FF01E" w14:textId="77777777" w:rsidR="000F4BC7" w:rsidRPr="001A479C" w:rsidRDefault="000F4BC7" w:rsidP="000F4BC7">
            <w:pPr>
              <w:rPr>
                <w:rFonts w:ascii="Ink Free" w:hAnsi="Ink Free"/>
                <w:sz w:val="18"/>
                <w:lang w:val="es-ES"/>
              </w:rPr>
            </w:pPr>
            <w:r w:rsidRPr="001A479C">
              <w:rPr>
                <w:rFonts w:ascii="Ink Free" w:hAnsi="Ink Free"/>
                <w:bCs/>
                <w:sz w:val="18"/>
                <w:lang w:val="es-ES"/>
              </w:rPr>
              <w:t>Leo mis SMS</w:t>
            </w:r>
          </w:p>
          <w:p w14:paraId="00BBAA9C" w14:textId="77777777" w:rsidR="000F4BC7" w:rsidRPr="00887A35" w:rsidRDefault="000F4BC7" w:rsidP="000F4BC7">
            <w:pPr>
              <w:rPr>
                <w:rFonts w:ascii="Ink Free" w:hAnsi="Ink Free"/>
                <w:sz w:val="18"/>
                <w:lang w:val="es-ES"/>
              </w:rPr>
            </w:pPr>
            <w:r w:rsidRPr="001A479C">
              <w:rPr>
                <w:rFonts w:ascii="Ink Free" w:hAnsi="Ink Free"/>
                <w:bCs/>
                <w:sz w:val="18"/>
                <w:lang w:val="es-ES"/>
              </w:rPr>
              <w:t>Mando SMS</w:t>
            </w:r>
            <w:r w:rsidRPr="001A479C">
              <w:rPr>
                <w:rFonts w:ascii="Ink Free" w:hAnsi="Ink Free"/>
                <w:sz w:val="18"/>
                <w:lang w:val="es-ES"/>
              </w:rPr>
              <w:tab/>
            </w:r>
          </w:p>
          <w:p w14:paraId="3A8CD1E1" w14:textId="77777777" w:rsidR="000F4BC7" w:rsidRPr="00887A35" w:rsidRDefault="000F4BC7" w:rsidP="000F4BC7">
            <w:pPr>
              <w:rPr>
                <w:rFonts w:ascii="Ink Free" w:hAnsi="Ink Free"/>
                <w:bCs/>
                <w:sz w:val="18"/>
                <w:lang w:val="es-ES"/>
              </w:rPr>
            </w:pPr>
            <w:r w:rsidRPr="001A479C">
              <w:rPr>
                <w:rFonts w:ascii="Ink Free" w:hAnsi="Ink Free"/>
                <w:bCs/>
                <w:sz w:val="18"/>
                <w:lang w:val="es-ES"/>
              </w:rPr>
              <w:t xml:space="preserve">Saco fotos         </w:t>
            </w:r>
          </w:p>
          <w:p w14:paraId="61DE1FAA" w14:textId="475C68D9" w:rsidR="000F4BC7" w:rsidRPr="00887A35" w:rsidRDefault="000F4BC7" w:rsidP="000F4BC7">
            <w:pPr>
              <w:jc w:val="both"/>
              <w:rPr>
                <w:rFonts w:ascii="Century Gothic" w:hAnsi="Century Gothic"/>
                <w:sz w:val="18"/>
                <w:lang w:val="es-ES"/>
              </w:rPr>
            </w:pPr>
            <w:r w:rsidRPr="001A479C">
              <w:rPr>
                <w:rFonts w:ascii="Ink Free" w:hAnsi="Ink Free"/>
                <w:bCs/>
                <w:sz w:val="18"/>
                <w:lang w:val="es-ES"/>
              </w:rPr>
              <w:t>Veo vídeos o películas</w:t>
            </w:r>
          </w:p>
        </w:tc>
        <w:tc>
          <w:tcPr>
            <w:tcW w:w="2691" w:type="dxa"/>
          </w:tcPr>
          <w:p w14:paraId="69D2C0C2" w14:textId="77777777" w:rsidR="000F4BC7" w:rsidRPr="001A479C" w:rsidRDefault="000F4BC7" w:rsidP="000F4BC7">
            <w:pPr>
              <w:rPr>
                <w:rFonts w:ascii="Ink Free" w:hAnsi="Ink Free"/>
                <w:sz w:val="18"/>
                <w:lang w:val="es-ES"/>
              </w:rPr>
            </w:pPr>
            <w:r w:rsidRPr="001A479C">
              <w:rPr>
                <w:rFonts w:ascii="Ink Free" w:hAnsi="Ink Free"/>
                <w:bCs/>
                <w:sz w:val="18"/>
                <w:lang w:val="es-ES"/>
              </w:rPr>
              <w:t>Chateo con mis amigos</w:t>
            </w:r>
          </w:p>
          <w:p w14:paraId="5539B455" w14:textId="77777777" w:rsidR="000F4BC7" w:rsidRPr="00887A35" w:rsidRDefault="000F4BC7" w:rsidP="000F4BC7">
            <w:pPr>
              <w:rPr>
                <w:rFonts w:ascii="Ink Free" w:hAnsi="Ink Free"/>
                <w:bCs/>
                <w:sz w:val="18"/>
                <w:lang w:val="es-ES"/>
              </w:rPr>
            </w:pPr>
            <w:r w:rsidRPr="001A479C">
              <w:rPr>
                <w:rFonts w:ascii="Ink Free" w:hAnsi="Ink Free"/>
                <w:bCs/>
                <w:sz w:val="18"/>
                <w:lang w:val="es-ES"/>
              </w:rPr>
              <w:t>Comparto mis vídeos favoritos</w:t>
            </w:r>
            <w:r w:rsidRPr="00887A35">
              <w:rPr>
                <w:rFonts w:ascii="Ink Free" w:hAnsi="Ink Free"/>
                <w:bCs/>
                <w:sz w:val="18"/>
                <w:lang w:val="es-ES"/>
              </w:rPr>
              <w:t xml:space="preserve"> </w:t>
            </w:r>
          </w:p>
          <w:p w14:paraId="21C80343" w14:textId="77777777" w:rsidR="000F4BC7" w:rsidRPr="001A479C" w:rsidRDefault="000F4BC7" w:rsidP="000F4BC7">
            <w:pPr>
              <w:rPr>
                <w:rFonts w:ascii="Ink Free" w:hAnsi="Ink Free"/>
                <w:sz w:val="18"/>
                <w:lang w:val="es-ES"/>
              </w:rPr>
            </w:pPr>
            <w:r w:rsidRPr="001A479C">
              <w:rPr>
                <w:rFonts w:ascii="Ink Free" w:hAnsi="Ink Free"/>
                <w:bCs/>
                <w:sz w:val="18"/>
                <w:lang w:val="es-ES"/>
              </w:rPr>
              <w:t>Descargo melodías o aplicaciones</w:t>
            </w:r>
          </w:p>
          <w:p w14:paraId="1131E7C7" w14:textId="77777777" w:rsidR="000F4BC7" w:rsidRPr="001A479C" w:rsidRDefault="000F4BC7" w:rsidP="000F4BC7">
            <w:pPr>
              <w:rPr>
                <w:rFonts w:ascii="Ink Free" w:hAnsi="Ink Free"/>
                <w:sz w:val="18"/>
                <w:lang w:val="es-ES"/>
              </w:rPr>
            </w:pPr>
            <w:r w:rsidRPr="001A479C">
              <w:rPr>
                <w:rFonts w:ascii="Ink Free" w:hAnsi="Ink Free"/>
                <w:bCs/>
                <w:sz w:val="18"/>
                <w:lang w:val="es-ES"/>
              </w:rPr>
              <w:t>Hablo por Skype</w:t>
            </w:r>
          </w:p>
          <w:p w14:paraId="429566E1" w14:textId="77777777" w:rsidR="000F4BC7" w:rsidRPr="00887A35" w:rsidRDefault="000F4BC7" w:rsidP="000F4BC7">
            <w:pPr>
              <w:rPr>
                <w:rFonts w:ascii="Ink Free" w:hAnsi="Ink Free"/>
                <w:bCs/>
                <w:sz w:val="18"/>
                <w:lang w:val="es-ES"/>
              </w:rPr>
            </w:pPr>
            <w:r w:rsidRPr="001A479C">
              <w:rPr>
                <w:rFonts w:ascii="Ink Free" w:hAnsi="Ink Free"/>
                <w:bCs/>
                <w:sz w:val="18"/>
                <w:lang w:val="es-ES"/>
              </w:rPr>
              <w:t>Juego</w:t>
            </w:r>
            <w:r w:rsidRPr="00887A35">
              <w:rPr>
                <w:rFonts w:ascii="Ink Free" w:hAnsi="Ink Free"/>
                <w:bCs/>
                <w:sz w:val="18"/>
                <w:lang w:val="es-ES"/>
              </w:rPr>
              <w:t xml:space="preserve"> </w:t>
            </w:r>
          </w:p>
          <w:p w14:paraId="7898984E" w14:textId="77777777" w:rsidR="000F4BC7" w:rsidRPr="001A479C" w:rsidRDefault="000F4BC7" w:rsidP="000F4BC7">
            <w:pPr>
              <w:rPr>
                <w:rFonts w:ascii="Ink Free" w:hAnsi="Ink Free"/>
                <w:sz w:val="18"/>
                <w:lang w:val="es-ES"/>
              </w:rPr>
            </w:pPr>
            <w:r w:rsidRPr="001A479C">
              <w:rPr>
                <w:rFonts w:ascii="Ink Free" w:hAnsi="Ink Free"/>
                <w:bCs/>
                <w:sz w:val="18"/>
                <w:lang w:val="es-ES"/>
              </w:rPr>
              <w:t>Leo mis SMS</w:t>
            </w:r>
          </w:p>
          <w:p w14:paraId="1117EEFC" w14:textId="77777777" w:rsidR="000F4BC7" w:rsidRPr="00887A35" w:rsidRDefault="000F4BC7" w:rsidP="000F4BC7">
            <w:pPr>
              <w:rPr>
                <w:rFonts w:ascii="Ink Free" w:hAnsi="Ink Free"/>
                <w:sz w:val="18"/>
                <w:lang w:val="es-ES"/>
              </w:rPr>
            </w:pPr>
            <w:r w:rsidRPr="001A479C">
              <w:rPr>
                <w:rFonts w:ascii="Ink Free" w:hAnsi="Ink Free"/>
                <w:bCs/>
                <w:sz w:val="18"/>
                <w:lang w:val="es-ES"/>
              </w:rPr>
              <w:t>Mando SMS</w:t>
            </w:r>
            <w:r w:rsidRPr="001A479C">
              <w:rPr>
                <w:rFonts w:ascii="Ink Free" w:hAnsi="Ink Free"/>
                <w:sz w:val="18"/>
                <w:lang w:val="es-ES"/>
              </w:rPr>
              <w:tab/>
            </w:r>
          </w:p>
          <w:p w14:paraId="5E37FCC2" w14:textId="77777777" w:rsidR="000F4BC7" w:rsidRPr="00887A35" w:rsidRDefault="000F4BC7" w:rsidP="000F4BC7">
            <w:pPr>
              <w:rPr>
                <w:rFonts w:ascii="Ink Free" w:hAnsi="Ink Free"/>
                <w:bCs/>
                <w:sz w:val="18"/>
                <w:lang w:val="es-ES"/>
              </w:rPr>
            </w:pPr>
            <w:r w:rsidRPr="001A479C">
              <w:rPr>
                <w:rFonts w:ascii="Ink Free" w:hAnsi="Ink Free"/>
                <w:bCs/>
                <w:sz w:val="18"/>
                <w:lang w:val="es-ES"/>
              </w:rPr>
              <w:t xml:space="preserve">Saco fotos         </w:t>
            </w:r>
          </w:p>
          <w:p w14:paraId="2171AB5B" w14:textId="24E875B2" w:rsidR="000F4BC7" w:rsidRPr="00887A35" w:rsidRDefault="000F4BC7" w:rsidP="000F4BC7">
            <w:pPr>
              <w:jc w:val="both"/>
              <w:rPr>
                <w:rFonts w:ascii="Century Gothic" w:hAnsi="Century Gothic"/>
                <w:sz w:val="18"/>
                <w:lang w:val="es-ES"/>
              </w:rPr>
            </w:pPr>
            <w:r w:rsidRPr="001A479C">
              <w:rPr>
                <w:rFonts w:ascii="Ink Free" w:hAnsi="Ink Free"/>
                <w:bCs/>
                <w:sz w:val="18"/>
                <w:lang w:val="es-ES"/>
              </w:rPr>
              <w:t>Veo vídeos o películas</w:t>
            </w:r>
          </w:p>
        </w:tc>
      </w:tr>
    </w:tbl>
    <w:p w14:paraId="442DA767" w14:textId="3387EA55" w:rsidR="008F0F54" w:rsidRPr="00887A35" w:rsidRDefault="008F0F54" w:rsidP="002336CF">
      <w:pPr>
        <w:pStyle w:val="ListParagraph"/>
        <w:numPr>
          <w:ilvl w:val="0"/>
          <w:numId w:val="8"/>
        </w:numPr>
        <w:spacing w:after="0"/>
        <w:ind w:left="426"/>
        <w:jc w:val="both"/>
        <w:rPr>
          <w:rFonts w:ascii="Century Gothic" w:hAnsi="Century Gothic"/>
          <w:sz w:val="20"/>
        </w:rPr>
      </w:pPr>
      <w:r w:rsidRPr="00887A35">
        <w:rPr>
          <w:rFonts w:ascii="Century Gothic" w:hAnsi="Century Gothic"/>
          <w:sz w:val="20"/>
        </w:rPr>
        <w:t xml:space="preserve">Once you have done that, copy out the English once more.  </w:t>
      </w:r>
    </w:p>
    <w:p w14:paraId="267BE486" w14:textId="23309C85" w:rsidR="008F0F54" w:rsidRPr="00887A35" w:rsidRDefault="008F0F54" w:rsidP="002336CF">
      <w:pPr>
        <w:pStyle w:val="ListParagraph"/>
        <w:numPr>
          <w:ilvl w:val="0"/>
          <w:numId w:val="8"/>
        </w:numPr>
        <w:spacing w:after="0"/>
        <w:ind w:left="426"/>
        <w:jc w:val="both"/>
        <w:rPr>
          <w:rFonts w:ascii="Century Gothic" w:hAnsi="Century Gothic"/>
          <w:sz w:val="20"/>
        </w:rPr>
      </w:pPr>
      <w:r w:rsidRPr="00887A35">
        <w:rPr>
          <w:rFonts w:ascii="Century Gothic" w:hAnsi="Century Gothic"/>
          <w:sz w:val="20"/>
        </w:rPr>
        <w:t xml:space="preserve">Now, cover up all the Spanish so you cannot see it. Next to the English, FROM MEMORY you need to write the Spanish. </w:t>
      </w:r>
    </w:p>
    <w:p w14:paraId="79FAB4CE" w14:textId="36310595" w:rsidR="008F0F54" w:rsidRPr="00887A35" w:rsidRDefault="008F0F54" w:rsidP="002336CF">
      <w:pPr>
        <w:pStyle w:val="ListParagraph"/>
        <w:numPr>
          <w:ilvl w:val="0"/>
          <w:numId w:val="8"/>
        </w:numPr>
        <w:spacing w:after="0"/>
        <w:ind w:left="426"/>
        <w:jc w:val="both"/>
        <w:rPr>
          <w:rFonts w:ascii="Century Gothic" w:hAnsi="Century Gothic"/>
          <w:sz w:val="20"/>
        </w:rPr>
      </w:pPr>
      <w:r w:rsidRPr="00887A35">
        <w:rPr>
          <w:rFonts w:ascii="Century Gothic" w:hAnsi="Century Gothic"/>
          <w:sz w:val="20"/>
        </w:rPr>
        <w:t xml:space="preserve">Uncover the Spanish and mark your work with a red pen. </w:t>
      </w:r>
    </w:p>
    <w:p w14:paraId="21F731A8" w14:textId="2500E25C" w:rsidR="008F0F54" w:rsidRPr="00887A35" w:rsidRDefault="008F0F54" w:rsidP="002336CF">
      <w:pPr>
        <w:pStyle w:val="ListParagraph"/>
        <w:numPr>
          <w:ilvl w:val="0"/>
          <w:numId w:val="8"/>
        </w:numPr>
        <w:spacing w:after="0"/>
        <w:ind w:left="426"/>
        <w:jc w:val="both"/>
        <w:rPr>
          <w:rFonts w:ascii="Century Gothic" w:hAnsi="Century Gothic"/>
          <w:sz w:val="20"/>
        </w:rPr>
      </w:pPr>
      <w:r w:rsidRPr="00887A35">
        <w:rPr>
          <w:rFonts w:ascii="Century Gothic" w:hAnsi="Century Gothic"/>
          <w:sz w:val="20"/>
        </w:rPr>
        <w:t xml:space="preserve">If you achieve less than 70% (use a calculator to work this out), then you need to repeat the process again. </w:t>
      </w:r>
    </w:p>
    <w:p w14:paraId="2338C663" w14:textId="35180359" w:rsidR="008F0F54" w:rsidRPr="00887A35" w:rsidRDefault="008F0F54" w:rsidP="002336CF">
      <w:pPr>
        <w:pStyle w:val="ListParagraph"/>
        <w:numPr>
          <w:ilvl w:val="0"/>
          <w:numId w:val="8"/>
        </w:numPr>
        <w:spacing w:after="0"/>
        <w:ind w:left="426"/>
        <w:jc w:val="both"/>
        <w:rPr>
          <w:rFonts w:ascii="Century Gothic" w:hAnsi="Century Gothic"/>
          <w:sz w:val="20"/>
        </w:rPr>
      </w:pPr>
      <w:r w:rsidRPr="00887A35">
        <w:rPr>
          <w:rFonts w:ascii="Century Gothic" w:hAnsi="Century Gothic"/>
          <w:sz w:val="20"/>
        </w:rPr>
        <w:t xml:space="preserve">Do this with each section of vocabulary on the sheet. </w:t>
      </w:r>
    </w:p>
    <w:p w14:paraId="541F7AF6" w14:textId="7C6F442C" w:rsidR="008F0F54" w:rsidRPr="00887A35" w:rsidRDefault="008F0F54" w:rsidP="002336CF">
      <w:pPr>
        <w:pStyle w:val="ListParagraph"/>
        <w:numPr>
          <w:ilvl w:val="0"/>
          <w:numId w:val="8"/>
        </w:numPr>
        <w:spacing w:after="0"/>
        <w:ind w:left="426"/>
        <w:jc w:val="both"/>
        <w:rPr>
          <w:rFonts w:ascii="Century Gothic" w:hAnsi="Century Gothic"/>
          <w:sz w:val="20"/>
        </w:rPr>
      </w:pPr>
      <w:r w:rsidRPr="00887A35">
        <w:rPr>
          <w:rFonts w:ascii="Century Gothic" w:hAnsi="Century Gothic"/>
          <w:sz w:val="20"/>
        </w:rPr>
        <w:t xml:space="preserve">Now ask for a vocabulary test sheet from the teacher, complete this without your book or Knowledge Organiser. </w:t>
      </w:r>
    </w:p>
    <w:p w14:paraId="56BD15A5" w14:textId="1D390B4D" w:rsidR="008F0F54" w:rsidRDefault="008F0F54" w:rsidP="002336CF">
      <w:pPr>
        <w:pStyle w:val="ListParagraph"/>
        <w:numPr>
          <w:ilvl w:val="0"/>
          <w:numId w:val="8"/>
        </w:numPr>
        <w:spacing w:after="0"/>
        <w:ind w:left="426"/>
        <w:jc w:val="both"/>
        <w:rPr>
          <w:rFonts w:ascii="Century Gothic" w:hAnsi="Century Gothic"/>
          <w:sz w:val="20"/>
        </w:rPr>
      </w:pPr>
      <w:r w:rsidRPr="00887A35">
        <w:rPr>
          <w:rFonts w:ascii="Century Gothic" w:hAnsi="Century Gothic"/>
          <w:sz w:val="20"/>
        </w:rPr>
        <w:t>Use your book (or knowledge organiser) to mark your work. Give yourself a percentage and stick in your book.</w:t>
      </w:r>
    </w:p>
    <w:p w14:paraId="30733867" w14:textId="57874782" w:rsidR="000033CA" w:rsidRPr="00887A35" w:rsidRDefault="000033CA" w:rsidP="002336CF">
      <w:pPr>
        <w:pStyle w:val="ListParagraph"/>
        <w:numPr>
          <w:ilvl w:val="0"/>
          <w:numId w:val="8"/>
        </w:numPr>
        <w:spacing w:after="0"/>
        <w:ind w:left="426"/>
        <w:jc w:val="both"/>
        <w:rPr>
          <w:rFonts w:ascii="Century Gothic" w:hAnsi="Century Gothic"/>
          <w:sz w:val="20"/>
        </w:rPr>
      </w:pPr>
      <w:r w:rsidRPr="000033CA">
        <w:rPr>
          <w:rFonts w:ascii="Century Gothic" w:hAnsi="Century Gothic"/>
          <w:b/>
          <w:sz w:val="20"/>
        </w:rPr>
        <w:t>EXT</w:t>
      </w:r>
      <w:r>
        <w:rPr>
          <w:rFonts w:ascii="Century Gothic" w:hAnsi="Century Gothic"/>
          <w:sz w:val="20"/>
        </w:rPr>
        <w:t>: Do the same with the ‘Challenge’ section of the Knowledge Organiser.</w:t>
      </w:r>
    </w:p>
    <w:p w14:paraId="2BEB7A9E" w14:textId="2CA51E69" w:rsidR="00D36010" w:rsidRPr="000033CA" w:rsidRDefault="00D36010" w:rsidP="00887A35">
      <w:pPr>
        <w:spacing w:after="0"/>
        <w:jc w:val="both"/>
        <w:rPr>
          <w:rFonts w:ascii="Century Gothic" w:hAnsi="Century Gothic"/>
          <w:sz w:val="4"/>
        </w:rPr>
      </w:pPr>
    </w:p>
    <w:p w14:paraId="060B9E15" w14:textId="0E3C3E0E" w:rsidR="00C73B50" w:rsidRPr="00887A35" w:rsidRDefault="00C73B50" w:rsidP="00D36010">
      <w:pPr>
        <w:pStyle w:val="ListParagraph"/>
        <w:numPr>
          <w:ilvl w:val="0"/>
          <w:numId w:val="1"/>
        </w:numPr>
        <w:jc w:val="both"/>
        <w:rPr>
          <w:rFonts w:ascii="Century Gothic" w:hAnsi="Century Gothic"/>
          <w:b/>
          <w:u w:val="single"/>
        </w:rPr>
      </w:pPr>
      <w:r w:rsidRPr="00887A35">
        <w:rPr>
          <w:rFonts w:ascii="Century Gothic" w:hAnsi="Century Gothic"/>
          <w:b/>
          <w:u w:val="single"/>
        </w:rPr>
        <w:t>Exemplar sentences</w:t>
      </w:r>
    </w:p>
    <w:p w14:paraId="09E31B3D" w14:textId="5A58F865" w:rsidR="00887A35" w:rsidRPr="00887A35" w:rsidRDefault="00F16F3F" w:rsidP="002336CF">
      <w:pPr>
        <w:pStyle w:val="ListParagraph"/>
        <w:numPr>
          <w:ilvl w:val="0"/>
          <w:numId w:val="9"/>
        </w:numPr>
        <w:spacing w:after="0"/>
        <w:ind w:left="426"/>
        <w:jc w:val="both"/>
        <w:rPr>
          <w:rFonts w:ascii="Century Gothic" w:hAnsi="Century Gothic"/>
          <w:sz w:val="20"/>
        </w:rPr>
      </w:pPr>
      <w:r>
        <w:rPr>
          <w:rFonts w:ascii="Century Gothic" w:hAnsi="Century Gothic"/>
          <w:sz w:val="20"/>
        </w:rPr>
        <w:t>Pupils</w:t>
      </w:r>
      <w:r w:rsidR="007E7A57">
        <w:rPr>
          <w:rFonts w:ascii="Century Gothic" w:hAnsi="Century Gothic"/>
          <w:sz w:val="20"/>
        </w:rPr>
        <w:t xml:space="preserve"> c</w:t>
      </w:r>
      <w:r w:rsidR="00C73B50" w:rsidRPr="00887A35">
        <w:rPr>
          <w:rFonts w:ascii="Century Gothic" w:hAnsi="Century Gothic"/>
          <w:sz w:val="20"/>
        </w:rPr>
        <w:t>opy the first sentence into book</w:t>
      </w:r>
      <w:r w:rsidR="007E7A57">
        <w:rPr>
          <w:rFonts w:ascii="Century Gothic" w:hAnsi="Century Gothic"/>
          <w:sz w:val="20"/>
        </w:rPr>
        <w:t>s</w:t>
      </w:r>
      <w:r w:rsidR="00C73B50" w:rsidRPr="00887A35">
        <w:rPr>
          <w:rFonts w:ascii="Century Gothic" w:hAnsi="Century Gothic"/>
          <w:sz w:val="20"/>
        </w:rPr>
        <w:t xml:space="preserve">. Identify the following: adjectives, CONNECTIVES, intensifiers, opinions. </w:t>
      </w:r>
    </w:p>
    <w:p w14:paraId="26C69264" w14:textId="27390926" w:rsidR="00887A35" w:rsidRPr="00887A35" w:rsidRDefault="00F16F3F" w:rsidP="002336CF">
      <w:pPr>
        <w:pStyle w:val="ListParagraph"/>
        <w:numPr>
          <w:ilvl w:val="0"/>
          <w:numId w:val="9"/>
        </w:numPr>
        <w:spacing w:after="0"/>
        <w:ind w:left="426"/>
        <w:jc w:val="both"/>
        <w:rPr>
          <w:rFonts w:ascii="Century Gothic" w:hAnsi="Century Gothic"/>
          <w:sz w:val="20"/>
        </w:rPr>
      </w:pPr>
      <w:r>
        <w:rPr>
          <w:rFonts w:ascii="Century Gothic" w:hAnsi="Century Gothic"/>
          <w:sz w:val="20"/>
        </w:rPr>
        <w:t xml:space="preserve">Pupils need to use a key to identify the above, give them an example: </w:t>
      </w:r>
      <w:r w:rsidRPr="00F16F3F">
        <w:rPr>
          <w:rFonts w:ascii="Century Gothic" w:hAnsi="Century Gothic"/>
          <w:sz w:val="20"/>
          <w:u w:val="single"/>
        </w:rPr>
        <w:t>adjectives</w:t>
      </w:r>
      <w:r w:rsidRPr="00887A35">
        <w:rPr>
          <w:rFonts w:ascii="Century Gothic" w:hAnsi="Century Gothic"/>
          <w:sz w:val="20"/>
        </w:rPr>
        <w:t xml:space="preserve">, CONNECTIVES, </w:t>
      </w:r>
      <w:r w:rsidRPr="00F16F3F">
        <w:rPr>
          <w:rFonts w:ascii="Century Gothic" w:hAnsi="Century Gothic"/>
          <w:sz w:val="20"/>
          <w:u w:val="thick"/>
        </w:rPr>
        <w:t>intensifiers</w:t>
      </w:r>
      <w:r w:rsidRPr="00887A35">
        <w:rPr>
          <w:rFonts w:ascii="Century Gothic" w:hAnsi="Century Gothic"/>
          <w:sz w:val="20"/>
        </w:rPr>
        <w:t xml:space="preserve">, </w:t>
      </w:r>
      <w:r w:rsidRPr="00F16F3F">
        <w:rPr>
          <w:rFonts w:ascii="Century Gothic" w:hAnsi="Century Gothic"/>
          <w:b/>
          <w:sz w:val="20"/>
        </w:rPr>
        <w:t>opinions</w:t>
      </w:r>
      <w:r w:rsidRPr="00887A35">
        <w:rPr>
          <w:rFonts w:ascii="Century Gothic" w:hAnsi="Century Gothic"/>
          <w:sz w:val="20"/>
        </w:rPr>
        <w:t>.</w:t>
      </w:r>
    </w:p>
    <w:p w14:paraId="0DD7D81E" w14:textId="26F5569C" w:rsidR="00887A35" w:rsidRPr="00887A35" w:rsidRDefault="00F16F3F" w:rsidP="002336CF">
      <w:pPr>
        <w:pStyle w:val="ListParagraph"/>
        <w:numPr>
          <w:ilvl w:val="0"/>
          <w:numId w:val="9"/>
        </w:numPr>
        <w:spacing w:after="0"/>
        <w:ind w:left="426"/>
        <w:jc w:val="both"/>
        <w:rPr>
          <w:rFonts w:ascii="Century Gothic" w:hAnsi="Century Gothic"/>
          <w:sz w:val="20"/>
        </w:rPr>
      </w:pPr>
      <w:r>
        <w:rPr>
          <w:rFonts w:ascii="Century Gothic" w:hAnsi="Century Gothic"/>
          <w:sz w:val="20"/>
        </w:rPr>
        <w:t>Pupils</w:t>
      </w:r>
      <w:r w:rsidR="00C73B50" w:rsidRPr="00887A35">
        <w:rPr>
          <w:rFonts w:ascii="Century Gothic" w:hAnsi="Century Gothic"/>
          <w:sz w:val="20"/>
        </w:rPr>
        <w:t xml:space="preserve"> to translate the sentence without looking at the Knowledge Organiser. </w:t>
      </w:r>
      <w:r>
        <w:rPr>
          <w:rFonts w:ascii="Century Gothic" w:hAnsi="Century Gothic"/>
          <w:sz w:val="20"/>
        </w:rPr>
        <w:t>They need to use the knowledge organiser to check work with red pen.</w:t>
      </w:r>
    </w:p>
    <w:p w14:paraId="558C72D7" w14:textId="2528B389" w:rsidR="00D36010" w:rsidRPr="00887A35" w:rsidRDefault="00C73B50" w:rsidP="002336CF">
      <w:pPr>
        <w:pStyle w:val="ListParagraph"/>
        <w:numPr>
          <w:ilvl w:val="0"/>
          <w:numId w:val="9"/>
        </w:numPr>
        <w:spacing w:after="0"/>
        <w:ind w:left="426"/>
        <w:jc w:val="both"/>
        <w:rPr>
          <w:rFonts w:ascii="Century Gothic" w:hAnsi="Century Gothic"/>
          <w:sz w:val="20"/>
        </w:rPr>
      </w:pPr>
      <w:r w:rsidRPr="00887A35">
        <w:rPr>
          <w:rFonts w:ascii="Century Gothic" w:hAnsi="Century Gothic"/>
          <w:sz w:val="20"/>
        </w:rPr>
        <w:t>Do this for all sentences.</w:t>
      </w:r>
    </w:p>
    <w:p w14:paraId="257C54C1" w14:textId="2A8916A0" w:rsidR="00887A35" w:rsidRPr="002336CF" w:rsidRDefault="00887A35" w:rsidP="00887A35">
      <w:pPr>
        <w:spacing w:after="0"/>
        <w:jc w:val="both"/>
        <w:rPr>
          <w:rFonts w:ascii="Century Gothic" w:hAnsi="Century Gothic"/>
          <w:sz w:val="4"/>
        </w:rPr>
      </w:pPr>
    </w:p>
    <w:p w14:paraId="2755EA05" w14:textId="77777777" w:rsidR="00887A35" w:rsidRPr="00887A35" w:rsidRDefault="00887A35" w:rsidP="00887A35">
      <w:pPr>
        <w:pStyle w:val="ListParagraph"/>
        <w:numPr>
          <w:ilvl w:val="0"/>
          <w:numId w:val="1"/>
        </w:numPr>
        <w:spacing w:after="0"/>
        <w:jc w:val="both"/>
        <w:rPr>
          <w:rFonts w:ascii="Century Gothic" w:hAnsi="Century Gothic"/>
          <w:b/>
          <w:u w:val="single"/>
        </w:rPr>
      </w:pPr>
      <w:r w:rsidRPr="00887A35">
        <w:rPr>
          <w:rFonts w:ascii="Century Gothic" w:hAnsi="Century Gothic"/>
          <w:b/>
          <w:u w:val="single"/>
        </w:rPr>
        <w:t xml:space="preserve">What does a good paragraph look like? </w:t>
      </w:r>
    </w:p>
    <w:p w14:paraId="3D4004DC" w14:textId="68840D79" w:rsidR="00887A35" w:rsidRPr="00887A35" w:rsidRDefault="00F16F3F" w:rsidP="002336CF">
      <w:pPr>
        <w:pStyle w:val="ListParagraph"/>
        <w:numPr>
          <w:ilvl w:val="0"/>
          <w:numId w:val="10"/>
        </w:numPr>
        <w:spacing w:after="0"/>
        <w:ind w:left="426"/>
        <w:jc w:val="both"/>
        <w:rPr>
          <w:rFonts w:ascii="Century Gothic" w:hAnsi="Century Gothic"/>
          <w:sz w:val="20"/>
        </w:rPr>
      </w:pPr>
      <w:r>
        <w:rPr>
          <w:rFonts w:ascii="Century Gothic" w:hAnsi="Century Gothic"/>
          <w:sz w:val="20"/>
        </w:rPr>
        <w:t>Pupils to c</w:t>
      </w:r>
      <w:r w:rsidR="00887A35" w:rsidRPr="00887A35">
        <w:rPr>
          <w:rFonts w:ascii="Century Gothic" w:hAnsi="Century Gothic"/>
          <w:sz w:val="20"/>
        </w:rPr>
        <w:t>opy the ‘good’ paragraph into book</w:t>
      </w:r>
      <w:r>
        <w:rPr>
          <w:rFonts w:ascii="Century Gothic" w:hAnsi="Century Gothic"/>
          <w:sz w:val="20"/>
        </w:rPr>
        <w:t>s</w:t>
      </w:r>
      <w:r w:rsidR="00887A35" w:rsidRPr="00887A35">
        <w:rPr>
          <w:rFonts w:ascii="Century Gothic" w:hAnsi="Century Gothic"/>
          <w:sz w:val="20"/>
        </w:rPr>
        <w:t>.</w:t>
      </w:r>
    </w:p>
    <w:p w14:paraId="63FE417F" w14:textId="3CA6DA9E" w:rsidR="00887A35" w:rsidRPr="00F16F3F" w:rsidRDefault="00F16F3F" w:rsidP="00D30CBD">
      <w:pPr>
        <w:pStyle w:val="ListParagraph"/>
        <w:numPr>
          <w:ilvl w:val="0"/>
          <w:numId w:val="10"/>
        </w:numPr>
        <w:spacing w:after="0"/>
        <w:ind w:left="426"/>
        <w:jc w:val="both"/>
        <w:rPr>
          <w:rFonts w:ascii="Century Gothic" w:hAnsi="Century Gothic"/>
          <w:sz w:val="20"/>
        </w:rPr>
      </w:pPr>
      <w:r>
        <w:rPr>
          <w:rFonts w:ascii="Century Gothic" w:hAnsi="Century Gothic"/>
          <w:sz w:val="20"/>
        </w:rPr>
        <w:t>Pupils to i</w:t>
      </w:r>
      <w:r w:rsidR="00887A35" w:rsidRPr="00F16F3F">
        <w:rPr>
          <w:rFonts w:ascii="Century Gothic" w:hAnsi="Century Gothic"/>
          <w:sz w:val="20"/>
        </w:rPr>
        <w:t>dentify the following: adjectives, CONNECTIVES, intensifiers, opinions.</w:t>
      </w:r>
      <w:r w:rsidRPr="00F16F3F">
        <w:rPr>
          <w:rFonts w:ascii="Century Gothic" w:hAnsi="Century Gothic"/>
          <w:sz w:val="20"/>
        </w:rPr>
        <w:t xml:space="preserve"> </w:t>
      </w:r>
      <w:r w:rsidR="00887A35" w:rsidRPr="00F16F3F">
        <w:rPr>
          <w:rFonts w:ascii="Century Gothic" w:hAnsi="Century Gothic"/>
          <w:sz w:val="20"/>
        </w:rPr>
        <w:t>You can use the key you used previously.</w:t>
      </w:r>
    </w:p>
    <w:p w14:paraId="0DED4E7C" w14:textId="77777777" w:rsidR="002336CF" w:rsidRDefault="00887A35" w:rsidP="002336CF">
      <w:pPr>
        <w:pStyle w:val="ListParagraph"/>
        <w:numPr>
          <w:ilvl w:val="0"/>
          <w:numId w:val="10"/>
        </w:numPr>
        <w:spacing w:after="0"/>
        <w:ind w:left="426"/>
        <w:jc w:val="both"/>
        <w:rPr>
          <w:rFonts w:ascii="Century Gothic" w:hAnsi="Century Gothic"/>
          <w:sz w:val="20"/>
        </w:rPr>
      </w:pPr>
      <w:r w:rsidRPr="000033CA">
        <w:rPr>
          <w:rFonts w:ascii="Century Gothic" w:hAnsi="Century Gothic"/>
          <w:b/>
          <w:sz w:val="20"/>
        </w:rPr>
        <w:t>EXT</w:t>
      </w:r>
      <w:r w:rsidRPr="00887A35">
        <w:rPr>
          <w:rFonts w:ascii="Century Gothic" w:hAnsi="Century Gothic"/>
          <w:sz w:val="20"/>
        </w:rPr>
        <w:t>: Try to translate the paragraph.</w:t>
      </w:r>
    </w:p>
    <w:p w14:paraId="6835C573" w14:textId="2E805FF0" w:rsidR="00887A35" w:rsidRPr="00887A35" w:rsidRDefault="00887A35" w:rsidP="002336CF">
      <w:pPr>
        <w:pStyle w:val="ListParagraph"/>
        <w:numPr>
          <w:ilvl w:val="0"/>
          <w:numId w:val="10"/>
        </w:numPr>
        <w:spacing w:after="0"/>
        <w:ind w:left="426"/>
        <w:jc w:val="both"/>
        <w:rPr>
          <w:rFonts w:ascii="Century Gothic" w:hAnsi="Century Gothic"/>
          <w:sz w:val="20"/>
        </w:rPr>
      </w:pPr>
      <w:r w:rsidRPr="000033CA">
        <w:rPr>
          <w:rFonts w:ascii="Century Gothic" w:hAnsi="Century Gothic"/>
          <w:b/>
          <w:sz w:val="20"/>
        </w:rPr>
        <w:t>EXT</w:t>
      </w:r>
      <w:r w:rsidRPr="00887A35">
        <w:rPr>
          <w:rFonts w:ascii="Century Gothic" w:hAnsi="Century Gothic"/>
          <w:sz w:val="20"/>
        </w:rPr>
        <w:t>: Extend the paragraph with a sentence of your own.</w:t>
      </w:r>
    </w:p>
    <w:p w14:paraId="0F355D50" w14:textId="3FC685D9" w:rsidR="00887A35" w:rsidRPr="002336CF" w:rsidRDefault="00887A35" w:rsidP="00887A35">
      <w:pPr>
        <w:spacing w:after="0"/>
        <w:jc w:val="both"/>
        <w:rPr>
          <w:rFonts w:ascii="Century Gothic" w:hAnsi="Century Gothic"/>
          <w:sz w:val="4"/>
        </w:rPr>
      </w:pPr>
    </w:p>
    <w:p w14:paraId="0BDA6A35" w14:textId="77777777" w:rsidR="00887A35" w:rsidRPr="00887A35" w:rsidRDefault="00887A35" w:rsidP="00887A35">
      <w:pPr>
        <w:pStyle w:val="ListParagraph"/>
        <w:numPr>
          <w:ilvl w:val="0"/>
          <w:numId w:val="1"/>
        </w:numPr>
        <w:spacing w:after="0"/>
        <w:jc w:val="both"/>
        <w:rPr>
          <w:rFonts w:ascii="Century Gothic" w:hAnsi="Century Gothic"/>
          <w:b/>
          <w:u w:val="single"/>
        </w:rPr>
      </w:pPr>
      <w:r w:rsidRPr="00887A35">
        <w:rPr>
          <w:rFonts w:ascii="Century Gothic" w:hAnsi="Century Gothic"/>
          <w:b/>
          <w:u w:val="single"/>
        </w:rPr>
        <w:t xml:space="preserve">Translations </w:t>
      </w:r>
    </w:p>
    <w:p w14:paraId="25D542CE" w14:textId="77777777" w:rsidR="00887A35" w:rsidRPr="00887A35" w:rsidRDefault="00887A35" w:rsidP="002336CF">
      <w:pPr>
        <w:pStyle w:val="ListParagraph"/>
        <w:numPr>
          <w:ilvl w:val="0"/>
          <w:numId w:val="11"/>
        </w:numPr>
        <w:spacing w:after="0"/>
        <w:ind w:left="426"/>
        <w:jc w:val="both"/>
        <w:rPr>
          <w:rFonts w:ascii="Century Gothic" w:hAnsi="Century Gothic"/>
          <w:sz w:val="20"/>
        </w:rPr>
      </w:pPr>
      <w:r w:rsidRPr="00887A35">
        <w:rPr>
          <w:rFonts w:ascii="Century Gothic" w:hAnsi="Century Gothic"/>
          <w:sz w:val="20"/>
        </w:rPr>
        <w:t>Translate the sentences Spanish to English first.</w:t>
      </w:r>
    </w:p>
    <w:p w14:paraId="3871ECE9" w14:textId="77777777" w:rsidR="00887A35" w:rsidRPr="00887A35" w:rsidRDefault="00887A35" w:rsidP="002336CF">
      <w:pPr>
        <w:pStyle w:val="ListParagraph"/>
        <w:numPr>
          <w:ilvl w:val="0"/>
          <w:numId w:val="11"/>
        </w:numPr>
        <w:spacing w:after="0"/>
        <w:ind w:left="426"/>
        <w:jc w:val="both"/>
        <w:rPr>
          <w:rFonts w:ascii="Century Gothic" w:hAnsi="Century Gothic"/>
          <w:sz w:val="20"/>
        </w:rPr>
      </w:pPr>
      <w:r w:rsidRPr="00887A35">
        <w:rPr>
          <w:rFonts w:ascii="Century Gothic" w:hAnsi="Century Gothic"/>
          <w:sz w:val="20"/>
        </w:rPr>
        <w:t>Then translate the sentences from English to Spanish.</w:t>
      </w:r>
    </w:p>
    <w:p w14:paraId="066E0B46" w14:textId="16B8F026" w:rsidR="002336CF" w:rsidRDefault="00F16F3F" w:rsidP="002336CF">
      <w:pPr>
        <w:pStyle w:val="ListParagraph"/>
        <w:numPr>
          <w:ilvl w:val="0"/>
          <w:numId w:val="11"/>
        </w:numPr>
        <w:spacing w:after="0"/>
        <w:ind w:left="426"/>
        <w:jc w:val="both"/>
        <w:rPr>
          <w:rFonts w:ascii="Century Gothic" w:hAnsi="Century Gothic"/>
          <w:sz w:val="20"/>
        </w:rPr>
      </w:pPr>
      <w:r>
        <w:rPr>
          <w:rFonts w:ascii="Century Gothic" w:hAnsi="Century Gothic"/>
          <w:sz w:val="20"/>
        </w:rPr>
        <w:t>They</w:t>
      </w:r>
      <w:r w:rsidR="00887A35" w:rsidRPr="00887A35">
        <w:rPr>
          <w:rFonts w:ascii="Century Gothic" w:hAnsi="Century Gothic"/>
          <w:sz w:val="20"/>
        </w:rPr>
        <w:t xml:space="preserve"> may use a knowledge organiser</w:t>
      </w:r>
      <w:r>
        <w:rPr>
          <w:rFonts w:ascii="Century Gothic" w:hAnsi="Century Gothic"/>
          <w:sz w:val="20"/>
        </w:rPr>
        <w:t xml:space="preserve"> to support but CHALLENGE would be without.</w:t>
      </w:r>
    </w:p>
    <w:p w14:paraId="3E09AE19" w14:textId="7BCF1A38" w:rsidR="00887A35" w:rsidRDefault="00F16F3F" w:rsidP="002336CF">
      <w:pPr>
        <w:pStyle w:val="ListParagraph"/>
        <w:numPr>
          <w:ilvl w:val="0"/>
          <w:numId w:val="11"/>
        </w:numPr>
        <w:spacing w:after="0"/>
        <w:ind w:left="426"/>
        <w:jc w:val="both"/>
        <w:rPr>
          <w:rFonts w:ascii="Century Gothic" w:hAnsi="Century Gothic"/>
          <w:sz w:val="20"/>
        </w:rPr>
      </w:pPr>
      <w:r>
        <w:rPr>
          <w:rFonts w:ascii="Century Gothic" w:hAnsi="Century Gothic"/>
          <w:sz w:val="20"/>
        </w:rPr>
        <w:t>Pupils to mark work in red pen using Knowledge Organiser</w:t>
      </w:r>
      <w:r w:rsidR="00887A35" w:rsidRPr="00887A35">
        <w:rPr>
          <w:rFonts w:ascii="Century Gothic" w:hAnsi="Century Gothic"/>
          <w:sz w:val="20"/>
        </w:rPr>
        <w:t>.</w:t>
      </w:r>
    </w:p>
    <w:p w14:paraId="532DC7EF" w14:textId="28A96B35" w:rsidR="000033CA" w:rsidRDefault="000033CA" w:rsidP="002336CF">
      <w:pPr>
        <w:pStyle w:val="ListParagraph"/>
        <w:numPr>
          <w:ilvl w:val="0"/>
          <w:numId w:val="11"/>
        </w:numPr>
        <w:spacing w:after="0"/>
        <w:ind w:left="426"/>
        <w:jc w:val="both"/>
        <w:rPr>
          <w:rFonts w:ascii="Century Gothic" w:hAnsi="Century Gothic"/>
          <w:sz w:val="20"/>
        </w:rPr>
      </w:pPr>
      <w:r>
        <w:rPr>
          <w:rFonts w:ascii="Century Gothic" w:hAnsi="Century Gothic"/>
          <w:b/>
          <w:sz w:val="20"/>
        </w:rPr>
        <w:t>EXT:</w:t>
      </w:r>
      <w:r>
        <w:rPr>
          <w:rFonts w:ascii="Century Gothic" w:hAnsi="Century Gothic"/>
          <w:sz w:val="20"/>
        </w:rPr>
        <w:t xml:space="preserve"> </w:t>
      </w:r>
      <w:r w:rsidR="00CC7F79">
        <w:rPr>
          <w:rFonts w:ascii="Century Gothic" w:hAnsi="Century Gothic"/>
          <w:sz w:val="20"/>
        </w:rPr>
        <w:t>Extend and improve upon the sentences.</w:t>
      </w:r>
    </w:p>
    <w:p w14:paraId="0682A11B" w14:textId="07FA47A7" w:rsidR="00CC7F79" w:rsidRDefault="00CC7F79" w:rsidP="002336CF">
      <w:pPr>
        <w:pStyle w:val="ListParagraph"/>
        <w:numPr>
          <w:ilvl w:val="0"/>
          <w:numId w:val="11"/>
        </w:numPr>
        <w:spacing w:after="0"/>
        <w:ind w:left="426"/>
        <w:jc w:val="both"/>
        <w:rPr>
          <w:rFonts w:ascii="Century Gothic" w:hAnsi="Century Gothic"/>
          <w:sz w:val="20"/>
        </w:rPr>
      </w:pPr>
      <w:r>
        <w:rPr>
          <w:rFonts w:ascii="Century Gothic" w:hAnsi="Century Gothic"/>
          <w:b/>
          <w:sz w:val="20"/>
        </w:rPr>
        <w:t>EXT:</w:t>
      </w:r>
      <w:r>
        <w:rPr>
          <w:rFonts w:ascii="Century Gothic" w:hAnsi="Century Gothic"/>
          <w:sz w:val="20"/>
        </w:rPr>
        <w:t xml:space="preserve"> Manipulate the sentences by changing the adjectives and connectives to make your own sentences. </w:t>
      </w:r>
    </w:p>
    <w:p w14:paraId="1580AAAB" w14:textId="4EAE83D9" w:rsidR="00887A35" w:rsidRPr="002336CF" w:rsidRDefault="00887A35" w:rsidP="00887A35">
      <w:pPr>
        <w:spacing w:after="0"/>
        <w:jc w:val="both"/>
        <w:rPr>
          <w:rFonts w:ascii="Century Gothic" w:hAnsi="Century Gothic"/>
          <w:sz w:val="4"/>
        </w:rPr>
      </w:pPr>
    </w:p>
    <w:p w14:paraId="66C55C49" w14:textId="77777777" w:rsidR="00887A35" w:rsidRPr="00887A35" w:rsidRDefault="00887A35" w:rsidP="00887A35">
      <w:pPr>
        <w:pStyle w:val="ListParagraph"/>
        <w:numPr>
          <w:ilvl w:val="0"/>
          <w:numId w:val="1"/>
        </w:numPr>
        <w:spacing w:after="0"/>
        <w:jc w:val="both"/>
        <w:rPr>
          <w:rFonts w:ascii="Century Gothic" w:hAnsi="Century Gothic"/>
          <w:b/>
          <w:u w:val="single"/>
        </w:rPr>
      </w:pPr>
      <w:r w:rsidRPr="00887A35">
        <w:rPr>
          <w:rFonts w:ascii="Century Gothic" w:hAnsi="Century Gothic"/>
          <w:b/>
          <w:u w:val="single"/>
        </w:rPr>
        <w:t>Writing</w:t>
      </w:r>
    </w:p>
    <w:p w14:paraId="7B5934A4" w14:textId="5586CC9B" w:rsidR="00887A35" w:rsidRDefault="00F16F3F" w:rsidP="002336CF">
      <w:pPr>
        <w:pStyle w:val="ListParagraph"/>
        <w:numPr>
          <w:ilvl w:val="0"/>
          <w:numId w:val="12"/>
        </w:numPr>
        <w:spacing w:after="0"/>
        <w:ind w:left="426"/>
        <w:jc w:val="both"/>
        <w:rPr>
          <w:rFonts w:ascii="Century Gothic" w:hAnsi="Century Gothic"/>
          <w:sz w:val="20"/>
        </w:rPr>
      </w:pPr>
      <w:r>
        <w:rPr>
          <w:rFonts w:ascii="Century Gothic" w:hAnsi="Century Gothic"/>
          <w:sz w:val="20"/>
        </w:rPr>
        <w:t>Pupils</w:t>
      </w:r>
      <w:r w:rsidR="00887A35" w:rsidRPr="00887A35">
        <w:rPr>
          <w:rFonts w:ascii="Century Gothic" w:hAnsi="Century Gothic"/>
          <w:sz w:val="20"/>
        </w:rPr>
        <w:t xml:space="preserve"> should now be able to complete a writing of </w:t>
      </w:r>
      <w:r>
        <w:rPr>
          <w:rFonts w:ascii="Century Gothic" w:hAnsi="Century Gothic"/>
          <w:sz w:val="20"/>
        </w:rPr>
        <w:t>their</w:t>
      </w:r>
      <w:r w:rsidR="00887A35" w:rsidRPr="00887A35">
        <w:rPr>
          <w:rFonts w:ascii="Century Gothic" w:hAnsi="Century Gothic"/>
          <w:sz w:val="20"/>
        </w:rPr>
        <w:t xml:space="preserve"> own. </w:t>
      </w:r>
      <w:r>
        <w:rPr>
          <w:rFonts w:ascii="Century Gothic" w:hAnsi="Century Gothic"/>
          <w:sz w:val="20"/>
        </w:rPr>
        <w:t>They</w:t>
      </w:r>
      <w:r w:rsidR="00887A35" w:rsidRPr="00887A35">
        <w:rPr>
          <w:rFonts w:ascii="Century Gothic" w:hAnsi="Century Gothic"/>
          <w:sz w:val="20"/>
        </w:rPr>
        <w:t xml:space="preserve"> can use the knowledge organiser and </w:t>
      </w:r>
      <w:r>
        <w:rPr>
          <w:rFonts w:ascii="Century Gothic" w:hAnsi="Century Gothic"/>
          <w:sz w:val="20"/>
        </w:rPr>
        <w:t>their</w:t>
      </w:r>
      <w:r w:rsidR="00887A35" w:rsidRPr="00887A35">
        <w:rPr>
          <w:rFonts w:ascii="Century Gothic" w:hAnsi="Century Gothic"/>
          <w:sz w:val="20"/>
        </w:rPr>
        <w:t xml:space="preserve"> book</w:t>
      </w:r>
      <w:r>
        <w:rPr>
          <w:rFonts w:ascii="Century Gothic" w:hAnsi="Century Gothic"/>
          <w:sz w:val="20"/>
        </w:rPr>
        <w:t>s</w:t>
      </w:r>
      <w:r w:rsidR="00887A35" w:rsidRPr="00887A35">
        <w:rPr>
          <w:rFonts w:ascii="Century Gothic" w:hAnsi="Century Gothic"/>
          <w:sz w:val="20"/>
        </w:rPr>
        <w:t xml:space="preserve"> to help. </w:t>
      </w:r>
    </w:p>
    <w:p w14:paraId="1804FDC4" w14:textId="279B9422" w:rsidR="00887A35" w:rsidRDefault="00887A35" w:rsidP="002336CF">
      <w:pPr>
        <w:pStyle w:val="ListParagraph"/>
        <w:numPr>
          <w:ilvl w:val="0"/>
          <w:numId w:val="12"/>
        </w:numPr>
        <w:spacing w:after="0"/>
        <w:ind w:left="426"/>
        <w:jc w:val="both"/>
        <w:rPr>
          <w:rFonts w:ascii="Century Gothic" w:hAnsi="Century Gothic"/>
          <w:sz w:val="20"/>
        </w:rPr>
      </w:pPr>
      <w:r w:rsidRPr="000033CA">
        <w:rPr>
          <w:rFonts w:ascii="Century Gothic" w:hAnsi="Century Gothic"/>
          <w:b/>
          <w:sz w:val="20"/>
        </w:rPr>
        <w:t>EXT</w:t>
      </w:r>
      <w:r w:rsidRPr="00887A35">
        <w:rPr>
          <w:rFonts w:ascii="Century Gothic" w:hAnsi="Century Gothic"/>
          <w:sz w:val="20"/>
        </w:rPr>
        <w:t xml:space="preserve">: If </w:t>
      </w:r>
      <w:r w:rsidR="00F16F3F">
        <w:rPr>
          <w:rFonts w:ascii="Century Gothic" w:hAnsi="Century Gothic"/>
          <w:sz w:val="20"/>
        </w:rPr>
        <w:t>they</w:t>
      </w:r>
      <w:r w:rsidRPr="00887A35">
        <w:rPr>
          <w:rFonts w:ascii="Century Gothic" w:hAnsi="Century Gothic"/>
          <w:sz w:val="20"/>
        </w:rPr>
        <w:t xml:space="preserve"> want an extra </w:t>
      </w:r>
      <w:r w:rsidR="00CC7F79" w:rsidRPr="00887A35">
        <w:rPr>
          <w:rFonts w:ascii="Century Gothic" w:hAnsi="Century Gothic"/>
          <w:sz w:val="20"/>
        </w:rPr>
        <w:t>challenge,</w:t>
      </w:r>
      <w:r w:rsidRPr="00887A35">
        <w:rPr>
          <w:rFonts w:ascii="Century Gothic" w:hAnsi="Century Gothic"/>
          <w:sz w:val="20"/>
        </w:rPr>
        <w:t xml:space="preserve"> </w:t>
      </w:r>
      <w:r w:rsidR="00F16F3F">
        <w:rPr>
          <w:rFonts w:ascii="Century Gothic" w:hAnsi="Century Gothic"/>
          <w:sz w:val="20"/>
        </w:rPr>
        <w:t>they</w:t>
      </w:r>
      <w:r w:rsidRPr="00887A35">
        <w:rPr>
          <w:rFonts w:ascii="Century Gothic" w:hAnsi="Century Gothic"/>
          <w:sz w:val="20"/>
        </w:rPr>
        <w:t xml:space="preserve"> can try to do your writing without looking at </w:t>
      </w:r>
      <w:r w:rsidR="00F16F3F">
        <w:rPr>
          <w:rFonts w:ascii="Century Gothic" w:hAnsi="Century Gothic"/>
          <w:sz w:val="20"/>
        </w:rPr>
        <w:t>their</w:t>
      </w:r>
      <w:r w:rsidRPr="00887A35">
        <w:rPr>
          <w:rFonts w:ascii="Century Gothic" w:hAnsi="Century Gothic"/>
          <w:sz w:val="20"/>
        </w:rPr>
        <w:t xml:space="preserve"> book</w:t>
      </w:r>
      <w:r w:rsidR="00F16F3F">
        <w:rPr>
          <w:rFonts w:ascii="Century Gothic" w:hAnsi="Century Gothic"/>
          <w:sz w:val="20"/>
        </w:rPr>
        <w:t>s</w:t>
      </w:r>
      <w:r w:rsidRPr="00887A35">
        <w:rPr>
          <w:rFonts w:ascii="Century Gothic" w:hAnsi="Century Gothic"/>
          <w:sz w:val="20"/>
        </w:rPr>
        <w:t xml:space="preserve"> or the knowledge organiser.</w:t>
      </w:r>
    </w:p>
    <w:p w14:paraId="168E9440" w14:textId="4F2DB613" w:rsidR="00CC7F79" w:rsidRPr="00887A35" w:rsidRDefault="00CC7F79" w:rsidP="002336CF">
      <w:pPr>
        <w:pStyle w:val="ListParagraph"/>
        <w:numPr>
          <w:ilvl w:val="0"/>
          <w:numId w:val="12"/>
        </w:numPr>
        <w:spacing w:after="0"/>
        <w:ind w:left="426"/>
        <w:jc w:val="both"/>
        <w:rPr>
          <w:rFonts w:ascii="Century Gothic" w:hAnsi="Century Gothic"/>
          <w:sz w:val="20"/>
        </w:rPr>
      </w:pPr>
      <w:r>
        <w:rPr>
          <w:rFonts w:ascii="Century Gothic" w:hAnsi="Century Gothic"/>
          <w:b/>
          <w:sz w:val="20"/>
        </w:rPr>
        <w:t>EXT</w:t>
      </w:r>
      <w:r w:rsidRPr="00CC7F79">
        <w:rPr>
          <w:rFonts w:ascii="Century Gothic" w:hAnsi="Century Gothic"/>
          <w:sz w:val="20"/>
        </w:rPr>
        <w:t>:</w:t>
      </w:r>
      <w:r>
        <w:rPr>
          <w:rFonts w:ascii="Century Gothic" w:hAnsi="Century Gothic"/>
          <w:sz w:val="20"/>
        </w:rPr>
        <w:t xml:space="preserve"> Pupils to try and improve upon their paragraph with an additional tense (year 8 and 9 only).</w:t>
      </w:r>
      <w:bookmarkStart w:id="0" w:name="_GoBack"/>
      <w:bookmarkEnd w:id="0"/>
    </w:p>
    <w:sectPr w:rsidR="00CC7F79" w:rsidRPr="00887A35" w:rsidSect="000033CA">
      <w:pgSz w:w="11906" w:h="16838"/>
      <w:pgMar w:top="142" w:right="566"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4346"/>
    <w:multiLevelType w:val="hybridMultilevel"/>
    <w:tmpl w:val="27FC3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702FE"/>
    <w:multiLevelType w:val="hybridMultilevel"/>
    <w:tmpl w:val="7BD64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A23577"/>
    <w:multiLevelType w:val="hybridMultilevel"/>
    <w:tmpl w:val="9EF6EAE0"/>
    <w:lvl w:ilvl="0" w:tplc="F2F6730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104794"/>
    <w:multiLevelType w:val="hybridMultilevel"/>
    <w:tmpl w:val="78E209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E60108"/>
    <w:multiLevelType w:val="hybridMultilevel"/>
    <w:tmpl w:val="984C3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AB481A"/>
    <w:multiLevelType w:val="hybridMultilevel"/>
    <w:tmpl w:val="9E2C7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4D3CB0"/>
    <w:multiLevelType w:val="hybridMultilevel"/>
    <w:tmpl w:val="D9728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FE25A4"/>
    <w:multiLevelType w:val="hybridMultilevel"/>
    <w:tmpl w:val="58D43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540BE2"/>
    <w:multiLevelType w:val="hybridMultilevel"/>
    <w:tmpl w:val="2FB80266"/>
    <w:lvl w:ilvl="0" w:tplc="F2F6730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1F15BA"/>
    <w:multiLevelType w:val="hybridMultilevel"/>
    <w:tmpl w:val="561A8BC8"/>
    <w:lvl w:ilvl="0" w:tplc="F2F6730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8C6514"/>
    <w:multiLevelType w:val="hybridMultilevel"/>
    <w:tmpl w:val="E6481842"/>
    <w:lvl w:ilvl="0" w:tplc="F2F6730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216629"/>
    <w:multiLevelType w:val="hybridMultilevel"/>
    <w:tmpl w:val="FC027982"/>
    <w:lvl w:ilvl="0" w:tplc="F2F6730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9"/>
  </w:num>
  <w:num w:numId="5">
    <w:abstractNumId w:val="10"/>
  </w:num>
  <w:num w:numId="6">
    <w:abstractNumId w:val="8"/>
  </w:num>
  <w:num w:numId="7">
    <w:abstractNumId w:val="11"/>
  </w:num>
  <w:num w:numId="8">
    <w:abstractNumId w:val="7"/>
  </w:num>
  <w:num w:numId="9">
    <w:abstractNumId w:val="6"/>
  </w:num>
  <w:num w:numId="10">
    <w:abstractNumId w:val="0"/>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10"/>
    <w:rsid w:val="000033CA"/>
    <w:rsid w:val="000F4BC7"/>
    <w:rsid w:val="001A479C"/>
    <w:rsid w:val="002336CF"/>
    <w:rsid w:val="006F70F5"/>
    <w:rsid w:val="007E7A57"/>
    <w:rsid w:val="00887A35"/>
    <w:rsid w:val="008F0F54"/>
    <w:rsid w:val="00A418AB"/>
    <w:rsid w:val="00AB184C"/>
    <w:rsid w:val="00C73B50"/>
    <w:rsid w:val="00CC7F79"/>
    <w:rsid w:val="00D27919"/>
    <w:rsid w:val="00D36010"/>
    <w:rsid w:val="00F16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D894"/>
  <w15:chartTrackingRefBased/>
  <w15:docId w15:val="{A5C9D1F2-71B6-4B3D-BB47-EA0E3714B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010"/>
    <w:pPr>
      <w:ind w:left="720"/>
      <w:contextualSpacing/>
    </w:pPr>
  </w:style>
  <w:style w:type="table" w:styleId="TableGrid">
    <w:name w:val="Table Grid"/>
    <w:basedOn w:val="TableNormal"/>
    <w:uiPriority w:val="39"/>
    <w:rsid w:val="00D36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72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Woodbury</dc:creator>
  <cp:keywords/>
  <dc:description/>
  <cp:lastModifiedBy>Megan Woodbury</cp:lastModifiedBy>
  <cp:revision>1</cp:revision>
  <dcterms:created xsi:type="dcterms:W3CDTF">2019-02-11T19:47:00Z</dcterms:created>
  <dcterms:modified xsi:type="dcterms:W3CDTF">2019-02-12T17:11:00Z</dcterms:modified>
</cp:coreProperties>
</file>