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25</w:t>
      </w:r>
      <w:r>
        <w:rPr>
          <w:sz w:val="24"/>
          <w:u w:val="single"/>
        </w:rPr>
        <w:t>/01/2021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Alemania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México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bote = 50,000 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bote = 100,000 P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lancha = 10,000 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lancha = 25,000 P</w:t>
            </w:r>
          </w:p>
        </w:tc>
      </w:tr>
      <w:tr>
        <w:trPr/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Días por producto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bote = 20 días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bote = 40días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lancha = 4 días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lancha = 10 días</w:t>
            </w:r>
          </w:p>
        </w:tc>
      </w:tr>
      <w:tr>
        <w:trPr/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Coste de oportunidad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bote    = 20 días =10 = 5 = 5 lanchas</w:t>
              <w:br/>
              <w:t>1 lancha =  4 días =  2  = 1 = 1/5 botes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bote    = 40 días = 4 = 4 lanchas</w:t>
              <w:br/>
              <w:t xml:space="preserve">1 lancha = 10 días = 1 = ¼ botes </w:t>
            </w:r>
          </w:p>
        </w:tc>
      </w:tr>
      <w:tr>
        <w:trPr/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Precios en Euros y Pesos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50,000 E = 115,000P</w:t>
              <w:br/>
              <w:t>10,000 E =   23,000P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100,000 P = 43,478.26 E</w:t>
              <w:br/>
              <w:t xml:space="preserve">  25,000 P = 10,869.56 E</w:t>
            </w:r>
          </w:p>
        </w:tc>
      </w:tr>
      <w:tr>
        <w:trPr/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Precios baratos de cada articulo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bote    = 43,478.26 E</w:t>
            </w:r>
          </w:p>
          <w:p>
            <w:pPr>
              <w:pStyle w:val="TableContents"/>
              <w:rPr/>
            </w:pPr>
            <w:r>
              <w:rPr/>
              <w:t>1 lancha = 10,000.00 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Precios mundiales de cada articulo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 bote    = 54,347.83</w:t>
              <w:br/>
              <w:t>1 lancha = 12,500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Producción autartica en tiempo y dolarización 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1</w:t>
            </w:r>
            <w:r>
              <w:rPr/>
              <w:t xml:space="preserve">00 días </w:t>
            </w:r>
            <w:r>
              <w:rPr/>
              <w:t>= 5 botes      = 271,739.15</w:t>
              <w:br/>
              <w:t>100 días = 25 lanchas = 312,500.00</w:t>
              <w:br/>
              <w:t xml:space="preserve">                       total      = 584,239.15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100 días = 2.5 botes   = 135.869.58</w:t>
              <w:br/>
              <w:t>100 días = 10 lanchas = 125,000.00</w:t>
              <w:br/>
              <w:t xml:space="preserve">                        total     = 260,869.58</w:t>
            </w:r>
          </w:p>
        </w:tc>
      </w:tr>
      <w:tr>
        <w:trPr/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Producción con división del trabajo en tiempo y dolarizada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2</w:t>
            </w:r>
            <w:r>
              <w:rPr/>
              <w:t xml:space="preserve">00 días </w:t>
            </w:r>
            <w:r>
              <w:rPr/>
              <w:t>= 50 lanchas      = 625,000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200 días = 5 botes   = 271,739.15</w:t>
            </w:r>
          </w:p>
        </w:tc>
      </w:tr>
      <w:tr>
        <w:trPr/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Ganancia dolarizada con división del trabajo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40,760.85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10,869.57</w:t>
            </w:r>
          </w:p>
        </w:tc>
      </w:tr>
      <w:tr>
        <w:trPr/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Producción con reasignación en tiempo y dolarizada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5</w:t>
            </w:r>
            <w:r>
              <w:rPr/>
              <w:t xml:space="preserve">0 días </w:t>
            </w:r>
            <w:r>
              <w:rPr/>
              <w:t>= 2.5 botes      = 125,869.58</w:t>
              <w:br/>
              <w:t>50 días = 37.5 lanchas = 468,750.00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200 días = 5 botes = 271,739.15</w:t>
            </w:r>
          </w:p>
        </w:tc>
      </w:tr>
      <w:tr>
        <w:trPr/>
        <w:tc>
          <w:tcPr>
            <w:tcW w:w="936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Ganancia dolarizada con reasignación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20,380.43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10,869.57</w:t>
            </w:r>
          </w:p>
        </w:tc>
      </w:tr>
    </w:tbl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spacing w:lineRule="auto" w:line="235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¿Quién debe producir botes?</w:t>
        <w:br/>
        <w:t>Mexico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¿Quién debe producir lanchas?</w:t>
        <w:br/>
        <w:t>Alemania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¿Cuál es el precio de cada bote? (En $)</w:t>
        <w:br/>
        <w:t>54347.83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 xml:space="preserve">¿Cuál es el precio de cada lancha? (En $) </w:t>
        <w:br/>
        <w:t>12500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 xml:space="preserve">¿Cuáles son los costos de producción para México?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1 bote </w:t>
      </w:r>
      <w:r>
        <w:rPr>
          <w:sz w:val="24"/>
          <w:szCs w:val="24"/>
        </w:rPr>
        <w:t>100,000 P = 43,478.26 E</w:t>
        <w:br/>
      </w:r>
      <w:r>
        <w:rPr>
          <w:sz w:val="24"/>
          <w:szCs w:val="24"/>
        </w:rPr>
        <w:t>1 lancha</w:t>
      </w:r>
      <w:r>
        <w:rPr>
          <w:sz w:val="24"/>
          <w:szCs w:val="24"/>
        </w:rPr>
        <w:t xml:space="preserve">  25,000 P = 10,869.56 E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¿Cuáles son los costos de producción para Alemania?</w:t>
        <w:br/>
      </w:r>
      <w:r>
        <w:rPr>
          <w:sz w:val="24"/>
          <w:szCs w:val="24"/>
        </w:rPr>
        <w:t xml:space="preserve">1 bote </w:t>
      </w:r>
      <w:r>
        <w:rPr>
          <w:sz w:val="24"/>
          <w:szCs w:val="24"/>
        </w:rPr>
        <w:t>50,000 E = 115,000P</w:t>
        <w:br/>
      </w:r>
      <w:r>
        <w:rPr>
          <w:sz w:val="24"/>
          <w:szCs w:val="24"/>
        </w:rPr>
        <w:t xml:space="preserve">1 lancha </w:t>
      </w:r>
      <w:r>
        <w:rPr>
          <w:sz w:val="24"/>
          <w:szCs w:val="24"/>
        </w:rPr>
        <w:t>10,000 E =   23,000P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¿Por qué aplicamos la división del trabajo en esta situación?</w:t>
        <w:br/>
      </w:r>
      <w:r>
        <w:rPr>
          <w:sz w:val="24"/>
          <w:szCs w:val="24"/>
        </w:rPr>
        <w:t>Para aumentar la producción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 xml:space="preserve">¿Cuál es el objetivo de hacer una reasignación? </w:t>
        <w:br/>
      </w:r>
      <w:r>
        <w:rPr>
          <w:sz w:val="24"/>
          <w:szCs w:val="24"/>
        </w:rPr>
        <w:t>Para que no tengamos perdidas en la producción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¿Cuál es la ganancia para México y Alemania luego de aplicar la división del trabajo?</w:t>
        <w:br/>
      </w:r>
      <w:r>
        <w:rPr>
          <w:sz w:val="24"/>
          <w:szCs w:val="24"/>
        </w:rPr>
        <w:t>Alemania = 40,760.85 $</w:t>
        <w:br/>
        <w:t>Mexico     = 10,839.57 $</w:t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sz w:val="24"/>
          <w:szCs w:val="24"/>
        </w:rPr>
        <w:t>¿Cuál es la ganancia para México y Alemania luego de la reasignación?</w:t>
        <w:br/>
        <w:t xml:space="preserve"> </w:t>
      </w:r>
      <w:r>
        <w:rPr>
          <w:sz w:val="24"/>
          <w:szCs w:val="24"/>
        </w:rPr>
        <w:t>Alemania = 20,380.43 $</w:t>
        <w:br/>
        <w:t>Mexico     = 10,869.57 $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2</Pages>
  <Words>415</Words>
  <Characters>1769</Characters>
  <CharactersWithSpaces>2247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2021-05-10T21:43:36Z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