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781" w:type="dxa"/>
        <w:tblInd w:w="-612" w:type="dxa"/>
        <w:tblBorders>
          <w:top w:val="thinThickSmallGap" w:sz="24" w:space="0" w:color="auto"/>
          <w:left w:val="thinThickSmallGap" w:sz="24" w:space="0" w:color="auto"/>
          <w:bottom w:val="thinThickSmallGap" w:sz="24" w:space="0" w:color="auto"/>
          <w:right w:val="thinThickSmallGap" w:sz="24" w:space="0" w:color="auto"/>
          <w:insideH w:val="none" w:sz="0" w:space="0" w:color="auto"/>
          <w:insideV w:val="none" w:sz="0" w:space="0" w:color="auto"/>
        </w:tblBorders>
        <w:tblLook w:val="04A0" w:firstRow="1" w:lastRow="0" w:firstColumn="1" w:lastColumn="0" w:noHBand="0" w:noVBand="1"/>
      </w:tblPr>
      <w:tblGrid>
        <w:gridCol w:w="9781"/>
      </w:tblGrid>
      <w:tr w:rsidR="00ED275B" w14:paraId="37A39300" w14:textId="77777777" w:rsidTr="1018D468">
        <w:trPr>
          <w:trHeight w:val="14651"/>
        </w:trPr>
        <w:tc>
          <w:tcPr>
            <w:tcW w:w="9781" w:type="dxa"/>
          </w:tcPr>
          <w:p w14:paraId="194B3501" w14:textId="77777777" w:rsidR="00AF21A1" w:rsidRPr="000E781D" w:rsidRDefault="00AF21A1" w:rsidP="00073999">
            <w:pPr>
              <w:ind w:left="720" w:firstLine="0"/>
              <w:jc w:val="center"/>
              <w:rPr>
                <w:rFonts w:asciiTheme="majorHAnsi" w:hAnsiTheme="majorHAnsi" w:cstheme="majorHAnsi"/>
                <w:sz w:val="36"/>
                <w:szCs w:val="36"/>
                <w:lang w:val="de-DE"/>
              </w:rPr>
            </w:pPr>
            <w:r w:rsidRPr="000E781D">
              <w:rPr>
                <w:rFonts w:asciiTheme="majorHAnsi" w:hAnsiTheme="majorHAnsi" w:cstheme="majorHAnsi"/>
                <w:sz w:val="36"/>
                <w:szCs w:val="36"/>
                <w:lang w:val="de-DE"/>
              </w:rPr>
              <w:t>TRƯỜNG ĐẠI HỌC BÁCH KHOA HÀ NỘI</w:t>
            </w:r>
          </w:p>
          <w:p w14:paraId="753D1E35" w14:textId="05A8D840" w:rsidR="00AF21A1" w:rsidRPr="000E781D" w:rsidRDefault="00F96951" w:rsidP="00073999">
            <w:pPr>
              <w:ind w:left="720" w:firstLine="0"/>
              <w:jc w:val="center"/>
              <w:rPr>
                <w:rFonts w:asciiTheme="majorHAnsi" w:hAnsiTheme="majorHAnsi" w:cstheme="majorHAnsi"/>
                <w:b/>
                <w:sz w:val="36"/>
                <w:szCs w:val="36"/>
                <w:lang w:val="vi-VN"/>
              </w:rPr>
            </w:pPr>
            <w:r w:rsidRPr="000E781D">
              <w:rPr>
                <w:rFonts w:asciiTheme="majorHAnsi" w:hAnsiTheme="majorHAnsi" w:cstheme="majorHAnsi"/>
                <w:b/>
                <w:sz w:val="36"/>
                <w:szCs w:val="36"/>
              </w:rPr>
              <w:t>TRƯỜNG</w:t>
            </w:r>
            <w:r w:rsidR="00AF21A1" w:rsidRPr="000E781D">
              <w:rPr>
                <w:rFonts w:asciiTheme="majorHAnsi" w:hAnsiTheme="majorHAnsi" w:cstheme="majorHAnsi"/>
                <w:b/>
                <w:sz w:val="36"/>
                <w:szCs w:val="36"/>
              </w:rPr>
              <w:t xml:space="preserve"> ĐIỆN </w:t>
            </w:r>
            <w:r w:rsidRPr="000E781D">
              <w:rPr>
                <w:rFonts w:asciiTheme="majorHAnsi" w:hAnsiTheme="majorHAnsi" w:cstheme="majorHAnsi"/>
                <w:b/>
                <w:sz w:val="36"/>
                <w:szCs w:val="36"/>
                <w:lang w:val="vi-VN"/>
              </w:rPr>
              <w:t>– ĐIỆN TỬ</w:t>
            </w:r>
          </w:p>
          <w:p w14:paraId="44BCD5F5" w14:textId="77777777" w:rsidR="00AF21A1" w:rsidRPr="00AF21A1" w:rsidRDefault="00AF21A1" w:rsidP="00073999">
            <w:pPr>
              <w:ind w:left="720"/>
              <w:jc w:val="center"/>
              <w:rPr>
                <w:rFonts w:asciiTheme="majorHAnsi" w:hAnsiTheme="majorHAnsi" w:cstheme="majorHAnsi"/>
              </w:rPr>
            </w:pPr>
          </w:p>
          <w:p w14:paraId="1B68F7D7" w14:textId="77777777" w:rsidR="00AF21A1" w:rsidRPr="00AF21A1" w:rsidRDefault="00AF21A1" w:rsidP="00073999">
            <w:pPr>
              <w:ind w:left="720" w:firstLine="0"/>
              <w:jc w:val="center"/>
              <w:rPr>
                <w:rFonts w:asciiTheme="majorHAnsi" w:hAnsiTheme="majorHAnsi" w:cstheme="majorHAnsi"/>
              </w:rPr>
            </w:pPr>
            <w:r w:rsidRPr="00AF21A1">
              <w:rPr>
                <w:rFonts w:asciiTheme="majorHAnsi" w:hAnsiTheme="majorHAnsi" w:cstheme="majorHAnsi"/>
                <w:noProof/>
              </w:rPr>
              <w:drawing>
                <wp:inline distT="0" distB="0" distL="0" distR="0" wp14:anchorId="491DFD1E" wp14:editId="2D17E127">
                  <wp:extent cx="704850" cy="1041811"/>
                  <wp:effectExtent l="0" t="0" r="0" b="6350"/>
                  <wp:docPr id="1"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cstate="print"/>
                          <a:srcRect/>
                          <a:stretch>
                            <a:fillRect/>
                          </a:stretch>
                        </pic:blipFill>
                        <pic:spPr bwMode="auto">
                          <a:xfrm>
                            <a:off x="0" y="0"/>
                            <a:ext cx="709271" cy="1048346"/>
                          </a:xfrm>
                          <a:prstGeom prst="rect">
                            <a:avLst/>
                          </a:prstGeom>
                          <a:noFill/>
                          <a:ln w="9525">
                            <a:noFill/>
                            <a:miter lim="800000"/>
                            <a:headEnd/>
                            <a:tailEnd/>
                          </a:ln>
                        </pic:spPr>
                      </pic:pic>
                    </a:graphicData>
                  </a:graphic>
                </wp:inline>
              </w:drawing>
            </w:r>
          </w:p>
          <w:p w14:paraId="24F8B2CC" w14:textId="77777777" w:rsidR="00AF21A1" w:rsidRPr="00AF21A1" w:rsidRDefault="00AF21A1" w:rsidP="00073999">
            <w:pPr>
              <w:ind w:left="720"/>
              <w:jc w:val="center"/>
              <w:rPr>
                <w:rFonts w:asciiTheme="majorHAnsi" w:hAnsiTheme="majorHAnsi" w:cstheme="majorHAnsi"/>
              </w:rPr>
            </w:pPr>
          </w:p>
          <w:p w14:paraId="590BC50A" w14:textId="35E3D21C" w:rsidR="00AF21A1" w:rsidRPr="00AF21A1" w:rsidRDefault="00AF21A1" w:rsidP="00073999">
            <w:pPr>
              <w:ind w:left="720" w:firstLine="0"/>
              <w:rPr>
                <w:rFonts w:asciiTheme="majorHAnsi" w:hAnsiTheme="majorHAnsi" w:cstheme="majorHAnsi"/>
              </w:rPr>
            </w:pPr>
          </w:p>
          <w:p w14:paraId="5B76FC79" w14:textId="77777777" w:rsidR="000E781D" w:rsidRPr="000E781D" w:rsidRDefault="000E781D" w:rsidP="00073999">
            <w:pPr>
              <w:ind w:left="720" w:firstLine="0"/>
              <w:jc w:val="center"/>
              <w:rPr>
                <w:rFonts w:asciiTheme="majorHAnsi" w:hAnsiTheme="majorHAnsi" w:cstheme="majorHAnsi"/>
                <w:b/>
                <w:color w:val="000000" w:themeColor="text1"/>
                <w:sz w:val="50"/>
              </w:rPr>
            </w:pPr>
            <w:r w:rsidRPr="000E781D">
              <w:rPr>
                <w:rFonts w:asciiTheme="majorHAnsi" w:hAnsiTheme="majorHAnsi" w:cstheme="majorHAnsi"/>
                <w:b/>
                <w:color w:val="000000" w:themeColor="text1"/>
                <w:sz w:val="50"/>
              </w:rPr>
              <w:t>BÁO CÁO BÀI TẬP LỚN</w:t>
            </w:r>
          </w:p>
          <w:p w14:paraId="7EC095A7" w14:textId="77777777" w:rsidR="000E781D" w:rsidRPr="000E781D" w:rsidRDefault="000E781D" w:rsidP="00073999">
            <w:pPr>
              <w:ind w:left="720"/>
              <w:jc w:val="center"/>
              <w:rPr>
                <w:rFonts w:asciiTheme="majorHAnsi" w:hAnsiTheme="majorHAnsi" w:cstheme="majorHAnsi"/>
                <w:b/>
                <w:color w:val="000000" w:themeColor="text1"/>
                <w:sz w:val="50"/>
              </w:rPr>
            </w:pPr>
          </w:p>
          <w:p w14:paraId="3D3A36DB" w14:textId="41E8C307" w:rsidR="000E781D" w:rsidRPr="000E781D" w:rsidRDefault="003F1809" w:rsidP="00073999">
            <w:pPr>
              <w:ind w:left="720" w:firstLine="0"/>
              <w:jc w:val="center"/>
              <w:rPr>
                <w:rFonts w:asciiTheme="majorHAnsi" w:hAnsiTheme="majorHAnsi" w:cstheme="majorHAnsi"/>
                <w:b/>
                <w:color w:val="000000" w:themeColor="text1"/>
                <w:sz w:val="40"/>
                <w:szCs w:val="40"/>
              </w:rPr>
            </w:pPr>
            <w:r w:rsidRPr="000E781D">
              <w:rPr>
                <w:rFonts w:asciiTheme="majorHAnsi" w:hAnsiTheme="majorHAnsi" w:cstheme="majorHAnsi"/>
                <w:b/>
                <w:color w:val="000000" w:themeColor="text1"/>
                <w:sz w:val="40"/>
                <w:szCs w:val="40"/>
              </w:rPr>
              <w:t>MÔN HỌC: XỬ LÝ ẢNH</w:t>
            </w:r>
            <w:r>
              <w:rPr>
                <w:rFonts w:asciiTheme="majorHAnsi" w:hAnsiTheme="majorHAnsi" w:cstheme="majorHAnsi"/>
                <w:b/>
                <w:color w:val="000000" w:themeColor="text1"/>
                <w:sz w:val="40"/>
                <w:szCs w:val="40"/>
              </w:rPr>
              <w:t xml:space="preserve"> SỐ</w:t>
            </w:r>
          </w:p>
          <w:p w14:paraId="195417F8" w14:textId="77777777" w:rsidR="000E781D" w:rsidRPr="000E781D" w:rsidRDefault="000E781D" w:rsidP="00073999">
            <w:pPr>
              <w:ind w:left="720"/>
              <w:rPr>
                <w:rFonts w:asciiTheme="majorHAnsi" w:hAnsiTheme="majorHAnsi" w:cstheme="majorHAnsi"/>
                <w:sz w:val="40"/>
                <w:szCs w:val="40"/>
              </w:rPr>
            </w:pPr>
          </w:p>
          <w:p w14:paraId="4A284D8D" w14:textId="24884212" w:rsidR="000E781D" w:rsidRPr="000E781D" w:rsidRDefault="000E781D" w:rsidP="00073999">
            <w:pPr>
              <w:ind w:left="720" w:firstLine="0"/>
              <w:jc w:val="center"/>
              <w:rPr>
                <w:rFonts w:asciiTheme="majorHAnsi" w:hAnsiTheme="majorHAnsi" w:cstheme="majorHAnsi"/>
                <w:color w:val="000000"/>
                <w:sz w:val="40"/>
                <w:szCs w:val="40"/>
              </w:rPr>
            </w:pPr>
            <w:r w:rsidRPr="000E781D">
              <w:rPr>
                <w:rFonts w:asciiTheme="majorHAnsi" w:hAnsiTheme="majorHAnsi" w:cstheme="majorHAnsi"/>
                <w:b/>
                <w:bCs/>
                <w:sz w:val="40"/>
                <w:szCs w:val="40"/>
                <w:u w:val="single"/>
              </w:rPr>
              <w:t>Đề tài</w:t>
            </w:r>
            <w:r w:rsidR="00EA66CB">
              <w:rPr>
                <w:rFonts w:asciiTheme="majorHAnsi" w:hAnsiTheme="majorHAnsi" w:cstheme="majorHAnsi"/>
                <w:b/>
                <w:bCs/>
                <w:sz w:val="40"/>
                <w:szCs w:val="40"/>
                <w:u w:val="single"/>
              </w:rPr>
              <w:t xml:space="preserve"> 5</w:t>
            </w:r>
            <w:r w:rsidRPr="000E781D">
              <w:rPr>
                <w:rFonts w:asciiTheme="majorHAnsi" w:hAnsiTheme="majorHAnsi" w:cstheme="majorHAnsi"/>
                <w:b/>
                <w:bCs/>
                <w:sz w:val="40"/>
                <w:szCs w:val="40"/>
                <w:u w:val="single"/>
              </w:rPr>
              <w:t>:</w:t>
            </w:r>
            <w:r w:rsidRPr="000E781D">
              <w:rPr>
                <w:rFonts w:asciiTheme="majorHAnsi" w:hAnsiTheme="majorHAnsi" w:cstheme="majorHAnsi"/>
                <w:sz w:val="32"/>
              </w:rPr>
              <w:t xml:space="preserve"> </w:t>
            </w:r>
            <w:r w:rsidRPr="000E781D">
              <w:rPr>
                <w:rFonts w:asciiTheme="majorHAnsi" w:hAnsiTheme="majorHAnsi" w:cstheme="majorHAnsi"/>
                <w:color w:val="000000"/>
                <w:sz w:val="40"/>
                <w:szCs w:val="40"/>
              </w:rPr>
              <w:t>Tìm hiểu và xây dựng các bộ lọc xử lý ảnh</w:t>
            </w:r>
          </w:p>
          <w:p w14:paraId="0733E681" w14:textId="77777777" w:rsidR="000E781D" w:rsidRPr="000E781D" w:rsidRDefault="000E781D" w:rsidP="00073999">
            <w:pPr>
              <w:ind w:left="720" w:firstLine="0"/>
              <w:rPr>
                <w:rFonts w:asciiTheme="majorHAnsi" w:hAnsiTheme="majorHAnsi" w:cstheme="majorHAnsi"/>
                <w:sz w:val="40"/>
                <w:szCs w:val="40"/>
              </w:rPr>
            </w:pPr>
          </w:p>
          <w:p w14:paraId="02A124D3" w14:textId="1F01ABDE" w:rsidR="00EA66CB" w:rsidRDefault="000E781D" w:rsidP="00073999">
            <w:pPr>
              <w:tabs>
                <w:tab w:val="left" w:pos="5417"/>
              </w:tabs>
              <w:spacing w:before="40" w:after="40" w:line="360" w:lineRule="auto"/>
              <w:ind w:left="720" w:firstLine="0"/>
              <w:jc w:val="center"/>
              <w:rPr>
                <w:rFonts w:asciiTheme="majorHAnsi" w:hAnsiTheme="majorHAnsi" w:cstheme="majorHAnsi"/>
                <w:color w:val="000000" w:themeColor="text1"/>
                <w:sz w:val="28"/>
                <w:szCs w:val="28"/>
              </w:rPr>
            </w:pPr>
            <w:r w:rsidRPr="000E781D">
              <w:rPr>
                <w:rFonts w:asciiTheme="majorHAnsi" w:hAnsiTheme="majorHAnsi" w:cstheme="majorHAnsi"/>
                <w:b/>
                <w:bCs/>
                <w:color w:val="000000" w:themeColor="text1"/>
                <w:sz w:val="28"/>
                <w:szCs w:val="28"/>
              </w:rPr>
              <w:t>Giảng viên hướng dẫn</w:t>
            </w:r>
            <w:r w:rsidRPr="000E781D">
              <w:rPr>
                <w:rFonts w:asciiTheme="majorHAnsi" w:hAnsiTheme="majorHAnsi" w:cstheme="majorHAnsi"/>
                <w:b/>
                <w:bCs/>
                <w:color w:val="000000" w:themeColor="text1"/>
                <w:sz w:val="28"/>
                <w:szCs w:val="28"/>
                <w:lang w:val="vi-VN"/>
              </w:rPr>
              <w:t>:</w:t>
            </w:r>
            <w:r w:rsidR="00EA66CB">
              <w:rPr>
                <w:rFonts w:asciiTheme="majorHAnsi" w:hAnsiTheme="majorHAnsi" w:cstheme="majorHAnsi"/>
                <w:color w:val="000000" w:themeColor="text1"/>
                <w:sz w:val="28"/>
                <w:szCs w:val="28"/>
                <w:lang w:val="vi-VN"/>
              </w:rPr>
              <w:t xml:space="preserve"> </w:t>
            </w:r>
            <w:r w:rsidRPr="000E781D">
              <w:rPr>
                <w:rFonts w:asciiTheme="majorHAnsi" w:hAnsiTheme="majorHAnsi" w:cstheme="majorHAnsi"/>
                <w:color w:val="000000" w:themeColor="text1"/>
                <w:sz w:val="28"/>
                <w:szCs w:val="28"/>
              </w:rPr>
              <w:t>TS.</w:t>
            </w:r>
            <w:r w:rsidR="003F1809">
              <w:rPr>
                <w:rFonts w:asciiTheme="majorHAnsi" w:hAnsiTheme="majorHAnsi" w:cstheme="majorHAnsi"/>
                <w:color w:val="000000" w:themeColor="text1"/>
                <w:sz w:val="28"/>
                <w:szCs w:val="28"/>
              </w:rPr>
              <w:t xml:space="preserve"> </w:t>
            </w:r>
            <w:r w:rsidRPr="000E781D">
              <w:rPr>
                <w:rFonts w:asciiTheme="majorHAnsi" w:hAnsiTheme="majorHAnsi" w:cstheme="majorHAnsi"/>
                <w:color w:val="000000" w:themeColor="text1"/>
                <w:sz w:val="28"/>
                <w:szCs w:val="28"/>
              </w:rPr>
              <w:t>Lê Thị Lan</w:t>
            </w:r>
          </w:p>
          <w:p w14:paraId="48F61F3A" w14:textId="091841CE" w:rsidR="000E781D" w:rsidRPr="00EA66CB" w:rsidRDefault="000E781D" w:rsidP="00073999">
            <w:pPr>
              <w:tabs>
                <w:tab w:val="left" w:pos="5417"/>
              </w:tabs>
              <w:spacing w:before="40" w:after="40" w:line="360" w:lineRule="auto"/>
              <w:ind w:left="1176" w:firstLine="0"/>
              <w:rPr>
                <w:rFonts w:asciiTheme="majorHAnsi" w:hAnsiTheme="majorHAnsi" w:cstheme="majorHAnsi"/>
                <w:color w:val="000000" w:themeColor="text1"/>
                <w:sz w:val="28"/>
                <w:szCs w:val="28"/>
              </w:rPr>
            </w:pPr>
            <w:r w:rsidRPr="000E781D">
              <w:rPr>
                <w:rFonts w:asciiTheme="majorHAnsi" w:hAnsiTheme="majorHAnsi" w:cstheme="majorHAnsi"/>
                <w:b/>
                <w:bCs/>
                <w:color w:val="000000" w:themeColor="text1"/>
                <w:sz w:val="28"/>
                <w:szCs w:val="28"/>
              </w:rPr>
              <w:t>Sinh viên thực hiện:</w:t>
            </w:r>
            <w:r w:rsidRPr="000E781D">
              <w:rPr>
                <w:rFonts w:asciiTheme="majorHAnsi" w:hAnsiTheme="majorHAnsi" w:cstheme="majorHAnsi"/>
                <w:b/>
                <w:bCs/>
                <w:color w:val="000000" w:themeColor="text1"/>
                <w:sz w:val="28"/>
                <w:szCs w:val="28"/>
                <w:lang w:val="vi-VN"/>
              </w:rPr>
              <w:tab/>
            </w:r>
          </w:p>
          <w:tbl>
            <w:tblPr>
              <w:tblStyle w:val="TableGrid"/>
              <w:tblW w:w="0" w:type="auto"/>
              <w:tblInd w:w="1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1440"/>
              <w:gridCol w:w="2070"/>
            </w:tblGrid>
            <w:tr w:rsidR="003F1809" w14:paraId="2EF9223A" w14:textId="77777777" w:rsidTr="00073999">
              <w:tc>
                <w:tcPr>
                  <w:tcW w:w="3420" w:type="dxa"/>
                </w:tcPr>
                <w:p w14:paraId="410B81DF" w14:textId="3128AFA1" w:rsidR="003F1809" w:rsidRP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Họ và tên</w:t>
                  </w:r>
                </w:p>
              </w:tc>
              <w:tc>
                <w:tcPr>
                  <w:tcW w:w="1440" w:type="dxa"/>
                </w:tcPr>
                <w:p w14:paraId="71822692" w14:textId="6FB64A7F" w:rsidR="003F1809" w:rsidRP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 xml:space="preserve">MSSV </w:t>
                  </w:r>
                </w:p>
              </w:tc>
              <w:tc>
                <w:tcPr>
                  <w:tcW w:w="2070" w:type="dxa"/>
                </w:tcPr>
                <w:p w14:paraId="290E91B9" w14:textId="26FD95AC" w:rsidR="003F1809" w:rsidRP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Lớp</w:t>
                  </w:r>
                </w:p>
              </w:tc>
            </w:tr>
            <w:tr w:rsidR="003F1809" w14:paraId="1C0797A3" w14:textId="77777777" w:rsidTr="00073999">
              <w:tc>
                <w:tcPr>
                  <w:tcW w:w="3420" w:type="dxa"/>
                </w:tcPr>
                <w:p w14:paraId="26A2D181" w14:textId="245A368B" w:rsidR="003F1809" w:rsidRP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Hồ Sỹ Thạch</w:t>
                  </w:r>
                </w:p>
              </w:tc>
              <w:tc>
                <w:tcPr>
                  <w:tcW w:w="1440" w:type="dxa"/>
                </w:tcPr>
                <w:p w14:paraId="4F4C11D0" w14:textId="4564135F" w:rsidR="003F1809" w:rsidRP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2018</w:t>
                  </w:r>
                  <w:r w:rsidR="009F3CF0">
                    <w:rPr>
                      <w:rFonts w:asciiTheme="majorHAnsi" w:hAnsiTheme="majorHAnsi" w:cstheme="majorHAnsi"/>
                      <w:sz w:val="28"/>
                      <w:szCs w:val="28"/>
                    </w:rPr>
                    <w:t>2769</w:t>
                  </w:r>
                </w:p>
              </w:tc>
              <w:tc>
                <w:tcPr>
                  <w:tcW w:w="2070" w:type="dxa"/>
                </w:tcPr>
                <w:p w14:paraId="34542B22" w14:textId="1830FD57" w:rsidR="003F1809" w:rsidRP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ET1 – 04 – K63</w:t>
                  </w:r>
                </w:p>
              </w:tc>
            </w:tr>
            <w:tr w:rsidR="003F1809" w14:paraId="48DA7589" w14:textId="77777777" w:rsidTr="00073999">
              <w:tc>
                <w:tcPr>
                  <w:tcW w:w="3420" w:type="dxa"/>
                </w:tcPr>
                <w:p w14:paraId="2D2560C9" w14:textId="01E95C7D" w:rsid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Trần Thị Hường</w:t>
                  </w:r>
                </w:p>
              </w:tc>
              <w:tc>
                <w:tcPr>
                  <w:tcW w:w="1440" w:type="dxa"/>
                </w:tcPr>
                <w:p w14:paraId="0DFEC2FC" w14:textId="041BABA6" w:rsid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2018</w:t>
                  </w:r>
                  <w:r w:rsidR="009F3CF0">
                    <w:rPr>
                      <w:rFonts w:asciiTheme="majorHAnsi" w:hAnsiTheme="majorHAnsi" w:cstheme="majorHAnsi"/>
                      <w:sz w:val="28"/>
                      <w:szCs w:val="28"/>
                    </w:rPr>
                    <w:t>2570</w:t>
                  </w:r>
                  <w:bookmarkStart w:id="0" w:name="_GoBack"/>
                  <w:bookmarkEnd w:id="0"/>
                </w:p>
              </w:tc>
              <w:tc>
                <w:tcPr>
                  <w:tcW w:w="2070" w:type="dxa"/>
                </w:tcPr>
                <w:p w14:paraId="018AE75C" w14:textId="11776E9F" w:rsid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ET1 – 04 – K63</w:t>
                  </w:r>
                </w:p>
              </w:tc>
            </w:tr>
            <w:tr w:rsidR="003F1809" w14:paraId="252D99F7" w14:textId="77777777" w:rsidTr="00073999">
              <w:tc>
                <w:tcPr>
                  <w:tcW w:w="3420" w:type="dxa"/>
                </w:tcPr>
                <w:p w14:paraId="189F11E7" w14:textId="06ED7882" w:rsid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Nguyễn Quang Thu Phương</w:t>
                  </w:r>
                </w:p>
              </w:tc>
              <w:tc>
                <w:tcPr>
                  <w:tcW w:w="1440" w:type="dxa"/>
                </w:tcPr>
                <w:p w14:paraId="297E8CEE" w14:textId="52AA2580" w:rsid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20182725</w:t>
                  </w:r>
                </w:p>
              </w:tc>
              <w:tc>
                <w:tcPr>
                  <w:tcW w:w="2070" w:type="dxa"/>
                </w:tcPr>
                <w:p w14:paraId="76F16145" w14:textId="6FBDDB19" w:rsid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ET1 – 03 – K63</w:t>
                  </w:r>
                </w:p>
              </w:tc>
            </w:tr>
            <w:tr w:rsidR="003F1809" w14:paraId="6AAD983F" w14:textId="77777777" w:rsidTr="00073999">
              <w:tc>
                <w:tcPr>
                  <w:tcW w:w="3420" w:type="dxa"/>
                </w:tcPr>
                <w:p w14:paraId="6F5E5E46" w14:textId="03FB05B5" w:rsid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Trần Đức Trung</w:t>
                  </w:r>
                </w:p>
              </w:tc>
              <w:tc>
                <w:tcPr>
                  <w:tcW w:w="1440" w:type="dxa"/>
                </w:tcPr>
                <w:p w14:paraId="12539925" w14:textId="1FC1A1DA" w:rsid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20182838</w:t>
                  </w:r>
                </w:p>
              </w:tc>
              <w:tc>
                <w:tcPr>
                  <w:tcW w:w="2070" w:type="dxa"/>
                </w:tcPr>
                <w:p w14:paraId="2C26E1B5" w14:textId="5A993BED" w:rsidR="003F1809" w:rsidRDefault="003F1809" w:rsidP="003F1809">
                  <w:pPr>
                    <w:ind w:firstLine="0"/>
                    <w:jc w:val="left"/>
                    <w:rPr>
                      <w:rFonts w:asciiTheme="majorHAnsi" w:hAnsiTheme="majorHAnsi" w:cstheme="majorHAnsi"/>
                      <w:sz w:val="28"/>
                      <w:szCs w:val="28"/>
                    </w:rPr>
                  </w:pPr>
                  <w:r>
                    <w:rPr>
                      <w:rFonts w:asciiTheme="majorHAnsi" w:hAnsiTheme="majorHAnsi" w:cstheme="majorHAnsi"/>
                      <w:sz w:val="28"/>
                      <w:szCs w:val="28"/>
                    </w:rPr>
                    <w:t>ET1 – 07 – K63</w:t>
                  </w:r>
                </w:p>
              </w:tc>
            </w:tr>
          </w:tbl>
          <w:p w14:paraId="2652E3E4" w14:textId="5C97C540" w:rsidR="00AF21A1" w:rsidRPr="00AF21A1" w:rsidRDefault="00AF21A1" w:rsidP="00073999">
            <w:pPr>
              <w:ind w:left="720" w:firstLine="0"/>
              <w:jc w:val="center"/>
              <w:rPr>
                <w:rFonts w:asciiTheme="majorHAnsi" w:hAnsiTheme="majorHAnsi" w:cstheme="majorHAnsi"/>
                <w:sz w:val="28"/>
                <w:szCs w:val="28"/>
                <w:lang w:val="vi-VN"/>
              </w:rPr>
            </w:pPr>
          </w:p>
          <w:p w14:paraId="76552FA1" w14:textId="64DEE07E" w:rsidR="00AF21A1" w:rsidRPr="00AF21A1" w:rsidRDefault="00AF21A1" w:rsidP="00073999">
            <w:pPr>
              <w:ind w:left="720"/>
              <w:jc w:val="center"/>
              <w:rPr>
                <w:rFonts w:asciiTheme="majorHAnsi" w:hAnsiTheme="majorHAnsi" w:cstheme="majorHAnsi"/>
                <w:sz w:val="28"/>
                <w:szCs w:val="28"/>
                <w:lang w:val="de-DE"/>
              </w:rPr>
            </w:pPr>
          </w:p>
          <w:p w14:paraId="555735FC" w14:textId="2547CD77" w:rsidR="00AF21A1" w:rsidRPr="00AF21A1" w:rsidRDefault="00AF21A1" w:rsidP="00073999">
            <w:pPr>
              <w:ind w:left="720"/>
              <w:jc w:val="center"/>
              <w:rPr>
                <w:rFonts w:asciiTheme="majorHAnsi" w:hAnsiTheme="majorHAnsi" w:cstheme="majorHAnsi"/>
                <w:sz w:val="28"/>
                <w:szCs w:val="28"/>
                <w:lang w:val="de-DE"/>
              </w:rPr>
            </w:pPr>
          </w:p>
          <w:p w14:paraId="1A0C0FA9" w14:textId="77777777" w:rsidR="003F1809" w:rsidRDefault="003F1809" w:rsidP="00073999">
            <w:pPr>
              <w:pStyle w:val="ListBullet"/>
              <w:numPr>
                <w:ilvl w:val="0"/>
                <w:numId w:val="0"/>
              </w:numPr>
              <w:ind w:left="720"/>
              <w:jc w:val="center"/>
              <w:rPr>
                <w:rFonts w:asciiTheme="majorHAnsi" w:hAnsiTheme="majorHAnsi" w:cstheme="majorHAnsi"/>
                <w:sz w:val="28"/>
                <w:szCs w:val="28"/>
                <w:lang w:val="de-DE"/>
              </w:rPr>
            </w:pPr>
          </w:p>
          <w:p w14:paraId="29C0626D" w14:textId="77777777" w:rsidR="003F1809" w:rsidRDefault="003F1809" w:rsidP="00073999">
            <w:pPr>
              <w:pStyle w:val="ListBullet"/>
              <w:numPr>
                <w:ilvl w:val="0"/>
                <w:numId w:val="0"/>
              </w:numPr>
              <w:ind w:left="720"/>
              <w:jc w:val="center"/>
              <w:rPr>
                <w:rFonts w:asciiTheme="majorHAnsi" w:hAnsiTheme="majorHAnsi" w:cstheme="majorHAnsi"/>
                <w:sz w:val="28"/>
                <w:szCs w:val="28"/>
                <w:lang w:val="de-DE"/>
              </w:rPr>
            </w:pPr>
          </w:p>
          <w:p w14:paraId="3424CCE2" w14:textId="77777777" w:rsidR="003F1809" w:rsidRDefault="003F1809" w:rsidP="00073999">
            <w:pPr>
              <w:pStyle w:val="ListBullet"/>
              <w:numPr>
                <w:ilvl w:val="0"/>
                <w:numId w:val="0"/>
              </w:numPr>
              <w:ind w:left="720"/>
              <w:jc w:val="center"/>
              <w:rPr>
                <w:rFonts w:asciiTheme="majorHAnsi" w:hAnsiTheme="majorHAnsi" w:cstheme="majorHAnsi"/>
                <w:sz w:val="28"/>
                <w:szCs w:val="28"/>
                <w:lang w:val="de-DE"/>
              </w:rPr>
            </w:pPr>
          </w:p>
          <w:p w14:paraId="119BC022" w14:textId="77777777" w:rsidR="003F1809" w:rsidRDefault="003F1809" w:rsidP="00073999">
            <w:pPr>
              <w:pStyle w:val="ListBullet"/>
              <w:numPr>
                <w:ilvl w:val="0"/>
                <w:numId w:val="0"/>
              </w:numPr>
              <w:ind w:left="720"/>
              <w:rPr>
                <w:rFonts w:asciiTheme="majorHAnsi" w:hAnsiTheme="majorHAnsi" w:cstheme="majorHAnsi"/>
                <w:sz w:val="28"/>
                <w:szCs w:val="28"/>
                <w:lang w:val="de-DE"/>
              </w:rPr>
            </w:pPr>
          </w:p>
          <w:p w14:paraId="47197B7F" w14:textId="139039AF" w:rsidR="000E781D" w:rsidRPr="003F1809" w:rsidRDefault="00AF21A1" w:rsidP="00073999">
            <w:pPr>
              <w:pStyle w:val="ListBullet"/>
              <w:numPr>
                <w:ilvl w:val="0"/>
                <w:numId w:val="0"/>
              </w:numPr>
              <w:ind w:left="720"/>
              <w:jc w:val="center"/>
              <w:rPr>
                <w:rFonts w:asciiTheme="majorHAnsi" w:hAnsiTheme="majorHAnsi" w:cstheme="majorHAnsi"/>
                <w:sz w:val="28"/>
                <w:szCs w:val="28"/>
                <w:lang w:val="vi-VN"/>
              </w:rPr>
            </w:pPr>
            <w:r w:rsidRPr="00AF21A1">
              <w:rPr>
                <w:rFonts w:asciiTheme="majorHAnsi" w:hAnsiTheme="majorHAnsi" w:cstheme="majorHAnsi"/>
                <w:sz w:val="28"/>
                <w:szCs w:val="28"/>
                <w:lang w:val="de-DE"/>
              </w:rPr>
              <w:t xml:space="preserve">Hà Nội, </w:t>
            </w:r>
            <w:r w:rsidR="003F1809">
              <w:rPr>
                <w:rFonts w:asciiTheme="majorHAnsi" w:hAnsiTheme="majorHAnsi" w:cstheme="majorHAnsi"/>
                <w:sz w:val="28"/>
                <w:szCs w:val="28"/>
                <w:lang w:val="vi-VN"/>
              </w:rPr>
              <w:t>07</w:t>
            </w:r>
            <w:r w:rsidRPr="00AF21A1">
              <w:rPr>
                <w:rFonts w:asciiTheme="majorHAnsi" w:hAnsiTheme="majorHAnsi" w:cstheme="majorHAnsi"/>
                <w:sz w:val="28"/>
                <w:szCs w:val="28"/>
                <w:lang w:val="de-DE"/>
              </w:rPr>
              <w:t>-20</w:t>
            </w:r>
            <w:r w:rsidRPr="00AF21A1">
              <w:rPr>
                <w:rFonts w:asciiTheme="majorHAnsi" w:hAnsiTheme="majorHAnsi" w:cstheme="majorHAnsi"/>
                <w:sz w:val="28"/>
                <w:szCs w:val="28"/>
                <w:lang w:val="vi-VN"/>
              </w:rPr>
              <w:t>22</w:t>
            </w:r>
          </w:p>
        </w:tc>
      </w:tr>
    </w:tbl>
    <w:sdt>
      <w:sdtPr>
        <w:rPr>
          <w:rFonts w:ascii="Times New Roman" w:eastAsiaTheme="minorHAnsi" w:hAnsi="Times New Roman" w:cs="Angsana New"/>
          <w:color w:val="auto"/>
          <w:kern w:val="2"/>
          <w:sz w:val="26"/>
          <w:szCs w:val="20"/>
        </w:rPr>
        <w:id w:val="1674923339"/>
        <w:docPartObj>
          <w:docPartGallery w:val="Table of Contents"/>
          <w:docPartUnique/>
        </w:docPartObj>
      </w:sdtPr>
      <w:sdtEndPr>
        <w:rPr>
          <w:b/>
          <w:bCs/>
          <w:noProof/>
        </w:rPr>
      </w:sdtEndPr>
      <w:sdtContent>
        <w:p w14:paraId="13C8EADE" w14:textId="5F99DDBC" w:rsidR="00035ED2" w:rsidRPr="00035ED2" w:rsidRDefault="00035ED2" w:rsidP="00073999">
          <w:pPr>
            <w:pStyle w:val="TOCHeading"/>
            <w:jc w:val="center"/>
            <w:rPr>
              <w:b/>
              <w:bCs/>
              <w:color w:val="000000" w:themeColor="text1"/>
              <w:lang w:val="vi-VN"/>
            </w:rPr>
          </w:pPr>
          <w:r w:rsidRPr="00035ED2">
            <w:rPr>
              <w:b/>
              <w:bCs/>
              <w:color w:val="000000" w:themeColor="text1"/>
            </w:rPr>
            <w:t>MỤC</w:t>
          </w:r>
          <w:r w:rsidRPr="00035ED2">
            <w:rPr>
              <w:b/>
              <w:bCs/>
              <w:color w:val="000000" w:themeColor="text1"/>
              <w:lang w:val="vi-VN"/>
            </w:rPr>
            <w:t xml:space="preserve"> LỤC</w:t>
          </w:r>
        </w:p>
        <w:p w14:paraId="1E08BC81" w14:textId="21FA35B6" w:rsidR="0032522E" w:rsidRPr="0032522E" w:rsidRDefault="00035ED2">
          <w:pPr>
            <w:pStyle w:val="TOC1"/>
            <w:tabs>
              <w:tab w:val="right" w:leader="dot" w:pos="9061"/>
            </w:tabs>
            <w:rPr>
              <w:rFonts w:ascii="Times New Roman" w:eastAsiaTheme="minorEastAsia" w:hAnsi="Times New Roman" w:cs="Times New Roman"/>
              <w:b w:val="0"/>
              <w:bCs w:val="0"/>
              <w:i w:val="0"/>
              <w:iCs w:val="0"/>
              <w:noProof/>
              <w:kern w:val="0"/>
              <w:sz w:val="26"/>
              <w:szCs w:val="26"/>
            </w:rPr>
          </w:pPr>
          <w:r w:rsidRPr="0032522E">
            <w:rPr>
              <w:rFonts w:ascii="Times New Roman" w:hAnsi="Times New Roman" w:cs="Times New Roman"/>
              <w:b w:val="0"/>
              <w:bCs w:val="0"/>
              <w:i w:val="0"/>
              <w:sz w:val="26"/>
              <w:szCs w:val="26"/>
            </w:rPr>
            <w:fldChar w:fldCharType="begin"/>
          </w:r>
          <w:r w:rsidRPr="0032522E">
            <w:rPr>
              <w:rFonts w:ascii="Times New Roman" w:hAnsi="Times New Roman" w:cs="Times New Roman"/>
              <w:i w:val="0"/>
              <w:sz w:val="26"/>
              <w:szCs w:val="26"/>
            </w:rPr>
            <w:instrText xml:space="preserve"> TOC \o "1-3" \h \z \u </w:instrText>
          </w:r>
          <w:r w:rsidRPr="0032522E">
            <w:rPr>
              <w:rFonts w:ascii="Times New Roman" w:hAnsi="Times New Roman" w:cs="Times New Roman"/>
              <w:b w:val="0"/>
              <w:bCs w:val="0"/>
              <w:i w:val="0"/>
              <w:sz w:val="26"/>
              <w:szCs w:val="26"/>
            </w:rPr>
            <w:fldChar w:fldCharType="separate"/>
          </w:r>
          <w:hyperlink w:anchor="_Toc109384650" w:history="1">
            <w:r w:rsidR="0032522E" w:rsidRPr="0032522E">
              <w:rPr>
                <w:rStyle w:val="Hyperlink"/>
                <w:rFonts w:ascii="Times New Roman" w:hAnsi="Times New Roman" w:cs="Times New Roman"/>
                <w:i w:val="0"/>
                <w:noProof/>
                <w:sz w:val="26"/>
                <w:szCs w:val="26"/>
              </w:rPr>
              <w:t>DANH SÁCH HÌNH VẼ</w:t>
            </w:r>
            <w:r w:rsidR="0032522E" w:rsidRPr="0032522E">
              <w:rPr>
                <w:rFonts w:ascii="Times New Roman" w:hAnsi="Times New Roman" w:cs="Times New Roman"/>
                <w:i w:val="0"/>
                <w:noProof/>
                <w:webHidden/>
                <w:sz w:val="26"/>
                <w:szCs w:val="26"/>
              </w:rPr>
              <w:tab/>
            </w:r>
            <w:r w:rsidR="0032522E" w:rsidRPr="0032522E">
              <w:rPr>
                <w:rFonts w:ascii="Times New Roman" w:hAnsi="Times New Roman" w:cs="Times New Roman"/>
                <w:i w:val="0"/>
                <w:noProof/>
                <w:webHidden/>
                <w:sz w:val="26"/>
                <w:szCs w:val="26"/>
              </w:rPr>
              <w:fldChar w:fldCharType="begin"/>
            </w:r>
            <w:r w:rsidR="0032522E" w:rsidRPr="0032522E">
              <w:rPr>
                <w:rFonts w:ascii="Times New Roman" w:hAnsi="Times New Roman" w:cs="Times New Roman"/>
                <w:i w:val="0"/>
                <w:noProof/>
                <w:webHidden/>
                <w:sz w:val="26"/>
                <w:szCs w:val="26"/>
              </w:rPr>
              <w:instrText xml:space="preserve"> PAGEREF _Toc109384650 \h </w:instrText>
            </w:r>
            <w:r w:rsidR="0032522E" w:rsidRPr="0032522E">
              <w:rPr>
                <w:rFonts w:ascii="Times New Roman" w:hAnsi="Times New Roman" w:cs="Times New Roman"/>
                <w:i w:val="0"/>
                <w:noProof/>
                <w:webHidden/>
                <w:sz w:val="26"/>
                <w:szCs w:val="26"/>
              </w:rPr>
            </w:r>
            <w:r w:rsidR="0032522E" w:rsidRPr="0032522E">
              <w:rPr>
                <w:rFonts w:ascii="Times New Roman" w:hAnsi="Times New Roman" w:cs="Times New Roman"/>
                <w:i w:val="0"/>
                <w:noProof/>
                <w:webHidden/>
                <w:sz w:val="26"/>
                <w:szCs w:val="26"/>
              </w:rPr>
              <w:fldChar w:fldCharType="separate"/>
            </w:r>
            <w:r w:rsidR="0032522E" w:rsidRPr="0032522E">
              <w:rPr>
                <w:rFonts w:ascii="Times New Roman" w:hAnsi="Times New Roman" w:cs="Times New Roman"/>
                <w:i w:val="0"/>
                <w:noProof/>
                <w:webHidden/>
                <w:sz w:val="26"/>
                <w:szCs w:val="26"/>
              </w:rPr>
              <w:t>1</w:t>
            </w:r>
            <w:r w:rsidR="0032522E" w:rsidRPr="0032522E">
              <w:rPr>
                <w:rFonts w:ascii="Times New Roman" w:hAnsi="Times New Roman" w:cs="Times New Roman"/>
                <w:i w:val="0"/>
                <w:noProof/>
                <w:webHidden/>
                <w:sz w:val="26"/>
                <w:szCs w:val="26"/>
              </w:rPr>
              <w:fldChar w:fldCharType="end"/>
            </w:r>
          </w:hyperlink>
        </w:p>
        <w:p w14:paraId="50346B44" w14:textId="22FF82DF" w:rsidR="0032522E" w:rsidRPr="0032522E" w:rsidRDefault="00D70BC1">
          <w:pPr>
            <w:pStyle w:val="TOC1"/>
            <w:tabs>
              <w:tab w:val="right" w:leader="dot" w:pos="9061"/>
            </w:tabs>
            <w:rPr>
              <w:rFonts w:ascii="Times New Roman" w:eastAsiaTheme="minorEastAsia" w:hAnsi="Times New Roman" w:cs="Times New Roman"/>
              <w:b w:val="0"/>
              <w:bCs w:val="0"/>
              <w:i w:val="0"/>
              <w:iCs w:val="0"/>
              <w:noProof/>
              <w:kern w:val="0"/>
              <w:sz w:val="26"/>
              <w:szCs w:val="26"/>
            </w:rPr>
          </w:pPr>
          <w:hyperlink w:anchor="_Toc109384651" w:history="1">
            <w:r w:rsidR="0032522E" w:rsidRPr="0032522E">
              <w:rPr>
                <w:rStyle w:val="Hyperlink"/>
                <w:rFonts w:ascii="Times New Roman" w:hAnsi="Times New Roman" w:cs="Times New Roman"/>
                <w:i w:val="0"/>
                <w:noProof/>
                <w:sz w:val="26"/>
                <w:szCs w:val="26"/>
              </w:rPr>
              <w:t>CHƯƠNG 1. KHÁI QUÁT VỀ XỬ LÝ ẢNH VÀ LỌC ẢNH</w:t>
            </w:r>
            <w:r w:rsidR="0032522E" w:rsidRPr="0032522E">
              <w:rPr>
                <w:rFonts w:ascii="Times New Roman" w:hAnsi="Times New Roman" w:cs="Times New Roman"/>
                <w:i w:val="0"/>
                <w:noProof/>
                <w:webHidden/>
                <w:sz w:val="26"/>
                <w:szCs w:val="26"/>
              </w:rPr>
              <w:tab/>
            </w:r>
            <w:r w:rsidR="0032522E" w:rsidRPr="0032522E">
              <w:rPr>
                <w:rFonts w:ascii="Times New Roman" w:hAnsi="Times New Roman" w:cs="Times New Roman"/>
                <w:i w:val="0"/>
                <w:noProof/>
                <w:webHidden/>
                <w:sz w:val="26"/>
                <w:szCs w:val="26"/>
              </w:rPr>
              <w:fldChar w:fldCharType="begin"/>
            </w:r>
            <w:r w:rsidR="0032522E" w:rsidRPr="0032522E">
              <w:rPr>
                <w:rFonts w:ascii="Times New Roman" w:hAnsi="Times New Roman" w:cs="Times New Roman"/>
                <w:i w:val="0"/>
                <w:noProof/>
                <w:webHidden/>
                <w:sz w:val="26"/>
                <w:szCs w:val="26"/>
              </w:rPr>
              <w:instrText xml:space="preserve"> PAGEREF _Toc109384651 \h </w:instrText>
            </w:r>
            <w:r w:rsidR="0032522E" w:rsidRPr="0032522E">
              <w:rPr>
                <w:rFonts w:ascii="Times New Roman" w:hAnsi="Times New Roman" w:cs="Times New Roman"/>
                <w:i w:val="0"/>
                <w:noProof/>
                <w:webHidden/>
                <w:sz w:val="26"/>
                <w:szCs w:val="26"/>
              </w:rPr>
            </w:r>
            <w:r w:rsidR="0032522E" w:rsidRPr="0032522E">
              <w:rPr>
                <w:rFonts w:ascii="Times New Roman" w:hAnsi="Times New Roman" w:cs="Times New Roman"/>
                <w:i w:val="0"/>
                <w:noProof/>
                <w:webHidden/>
                <w:sz w:val="26"/>
                <w:szCs w:val="26"/>
              </w:rPr>
              <w:fldChar w:fldCharType="separate"/>
            </w:r>
            <w:r w:rsidR="0032522E" w:rsidRPr="0032522E">
              <w:rPr>
                <w:rFonts w:ascii="Times New Roman" w:hAnsi="Times New Roman" w:cs="Times New Roman"/>
                <w:i w:val="0"/>
                <w:noProof/>
                <w:webHidden/>
                <w:sz w:val="26"/>
                <w:szCs w:val="26"/>
              </w:rPr>
              <w:t>2</w:t>
            </w:r>
            <w:r w:rsidR="0032522E" w:rsidRPr="0032522E">
              <w:rPr>
                <w:rFonts w:ascii="Times New Roman" w:hAnsi="Times New Roman" w:cs="Times New Roman"/>
                <w:i w:val="0"/>
                <w:noProof/>
                <w:webHidden/>
                <w:sz w:val="26"/>
                <w:szCs w:val="26"/>
              </w:rPr>
              <w:fldChar w:fldCharType="end"/>
            </w:r>
          </w:hyperlink>
        </w:p>
        <w:p w14:paraId="0603F7B5" w14:textId="2B0BC907" w:rsidR="0032522E" w:rsidRPr="0032522E" w:rsidRDefault="00D70BC1">
          <w:pPr>
            <w:pStyle w:val="TOC2"/>
            <w:tabs>
              <w:tab w:val="right" w:leader="dot" w:pos="9061"/>
            </w:tabs>
            <w:rPr>
              <w:rFonts w:ascii="Times New Roman" w:eastAsiaTheme="minorEastAsia" w:hAnsi="Times New Roman" w:cs="Times New Roman"/>
              <w:b w:val="0"/>
              <w:bCs w:val="0"/>
              <w:noProof/>
              <w:kern w:val="0"/>
              <w:sz w:val="26"/>
              <w:szCs w:val="26"/>
            </w:rPr>
          </w:pPr>
          <w:hyperlink w:anchor="_Toc109384652" w:history="1">
            <w:r w:rsidR="0032522E" w:rsidRPr="0032522E">
              <w:rPr>
                <w:rStyle w:val="Hyperlink"/>
                <w:rFonts w:ascii="Times New Roman" w:hAnsi="Times New Roman" w:cs="Times New Roman"/>
                <w:noProof/>
                <w:sz w:val="26"/>
                <w:szCs w:val="26"/>
              </w:rPr>
              <w:t>1.1 Khái quát về xử lý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_Toc109384652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2</w:t>
            </w:r>
            <w:r w:rsidR="0032522E" w:rsidRPr="0032522E">
              <w:rPr>
                <w:rFonts w:ascii="Times New Roman" w:hAnsi="Times New Roman" w:cs="Times New Roman"/>
                <w:noProof/>
                <w:webHidden/>
                <w:sz w:val="26"/>
                <w:szCs w:val="26"/>
              </w:rPr>
              <w:fldChar w:fldCharType="end"/>
            </w:r>
          </w:hyperlink>
        </w:p>
        <w:p w14:paraId="614292B9" w14:textId="2FC6EF79"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53" w:history="1">
            <w:r w:rsidR="0032522E" w:rsidRPr="0032522E">
              <w:rPr>
                <w:rStyle w:val="Hyperlink"/>
                <w:rFonts w:ascii="Times New Roman" w:hAnsi="Times New Roman" w:cs="Times New Roman"/>
                <w:noProof/>
                <w:sz w:val="26"/>
                <w:szCs w:val="26"/>
              </w:rPr>
              <w:t>1.1.1 Xử lý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_Toc109384653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2</w:t>
            </w:r>
            <w:r w:rsidR="0032522E" w:rsidRPr="0032522E">
              <w:rPr>
                <w:rFonts w:ascii="Times New Roman" w:hAnsi="Times New Roman" w:cs="Times New Roman"/>
                <w:noProof/>
                <w:webHidden/>
                <w:sz w:val="26"/>
                <w:szCs w:val="26"/>
              </w:rPr>
              <w:fldChar w:fldCharType="end"/>
            </w:r>
          </w:hyperlink>
        </w:p>
        <w:p w14:paraId="5203B758" w14:textId="15242187"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54" w:history="1">
            <w:r w:rsidR="0032522E" w:rsidRPr="0032522E">
              <w:rPr>
                <w:rStyle w:val="Hyperlink"/>
                <w:rFonts w:ascii="Times New Roman" w:hAnsi="Times New Roman" w:cs="Times New Roman"/>
                <w:noProof/>
                <w:sz w:val="26"/>
                <w:szCs w:val="26"/>
              </w:rPr>
              <w:t>1.1.2 Các bước cơ bản trong xử lý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_Toc109384654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3</w:t>
            </w:r>
            <w:r w:rsidR="0032522E" w:rsidRPr="0032522E">
              <w:rPr>
                <w:rFonts w:ascii="Times New Roman" w:hAnsi="Times New Roman" w:cs="Times New Roman"/>
                <w:noProof/>
                <w:webHidden/>
                <w:sz w:val="26"/>
                <w:szCs w:val="26"/>
              </w:rPr>
              <w:fldChar w:fldCharType="end"/>
            </w:r>
          </w:hyperlink>
        </w:p>
        <w:p w14:paraId="739D99A3" w14:textId="58497003"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55" w:history="1">
            <w:r w:rsidR="0032522E" w:rsidRPr="0032522E">
              <w:rPr>
                <w:rStyle w:val="Hyperlink"/>
                <w:rFonts w:ascii="Times New Roman" w:hAnsi="Times New Roman" w:cs="Times New Roman"/>
                <w:noProof/>
                <w:sz w:val="26"/>
                <w:szCs w:val="26"/>
              </w:rPr>
              <w:t>1.1.3 Một số vấn đề cơ bản trong xử lý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_Toc109384655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3</w:t>
            </w:r>
            <w:r w:rsidR="0032522E" w:rsidRPr="0032522E">
              <w:rPr>
                <w:rFonts w:ascii="Times New Roman" w:hAnsi="Times New Roman" w:cs="Times New Roman"/>
                <w:noProof/>
                <w:webHidden/>
                <w:sz w:val="26"/>
                <w:szCs w:val="26"/>
              </w:rPr>
              <w:fldChar w:fldCharType="end"/>
            </w:r>
          </w:hyperlink>
        </w:p>
        <w:p w14:paraId="001BE6EC" w14:textId="4BF17DCD" w:rsidR="0032522E" w:rsidRPr="0032522E" w:rsidRDefault="00D70BC1">
          <w:pPr>
            <w:pStyle w:val="TOC2"/>
            <w:tabs>
              <w:tab w:val="right" w:leader="dot" w:pos="9061"/>
            </w:tabs>
            <w:rPr>
              <w:rFonts w:ascii="Times New Roman" w:eastAsiaTheme="minorEastAsia" w:hAnsi="Times New Roman" w:cs="Times New Roman"/>
              <w:b w:val="0"/>
              <w:bCs w:val="0"/>
              <w:noProof/>
              <w:kern w:val="0"/>
              <w:sz w:val="26"/>
              <w:szCs w:val="26"/>
            </w:rPr>
          </w:pPr>
          <w:hyperlink w:anchor="_Toc109384656" w:history="1">
            <w:r w:rsidR="0032522E" w:rsidRPr="0032522E">
              <w:rPr>
                <w:rStyle w:val="Hyperlink"/>
                <w:rFonts w:ascii="Times New Roman" w:hAnsi="Times New Roman" w:cs="Times New Roman"/>
                <w:noProof/>
                <w:sz w:val="26"/>
                <w:szCs w:val="26"/>
              </w:rPr>
              <w:t>1.2 Lọc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_Toc109384656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4</w:t>
            </w:r>
            <w:r w:rsidR="0032522E" w:rsidRPr="0032522E">
              <w:rPr>
                <w:rFonts w:ascii="Times New Roman" w:hAnsi="Times New Roman" w:cs="Times New Roman"/>
                <w:noProof/>
                <w:webHidden/>
                <w:sz w:val="26"/>
                <w:szCs w:val="26"/>
              </w:rPr>
              <w:fldChar w:fldCharType="end"/>
            </w:r>
          </w:hyperlink>
        </w:p>
        <w:p w14:paraId="4976A401" w14:textId="207C66F4"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57" w:history="1">
            <w:r w:rsidR="0032522E" w:rsidRPr="0032522E">
              <w:rPr>
                <w:rStyle w:val="Hyperlink"/>
                <w:rFonts w:ascii="Times New Roman" w:hAnsi="Times New Roman" w:cs="Times New Roman"/>
                <w:noProof/>
                <w:sz w:val="26"/>
                <w:szCs w:val="26"/>
              </w:rPr>
              <w:t>1.2.1 Khái niệm</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_Toc109384657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4</w:t>
            </w:r>
            <w:r w:rsidR="0032522E" w:rsidRPr="0032522E">
              <w:rPr>
                <w:rFonts w:ascii="Times New Roman" w:hAnsi="Times New Roman" w:cs="Times New Roman"/>
                <w:noProof/>
                <w:webHidden/>
                <w:sz w:val="26"/>
                <w:szCs w:val="26"/>
              </w:rPr>
              <w:fldChar w:fldCharType="end"/>
            </w:r>
          </w:hyperlink>
        </w:p>
        <w:p w14:paraId="677EA403" w14:textId="29A33659"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58" w:history="1">
            <w:r w:rsidR="0032522E" w:rsidRPr="0032522E">
              <w:rPr>
                <w:rStyle w:val="Hyperlink"/>
                <w:rFonts w:ascii="Times New Roman" w:hAnsi="Times New Roman" w:cs="Times New Roman"/>
                <w:noProof/>
                <w:sz w:val="26"/>
                <w:szCs w:val="26"/>
              </w:rPr>
              <w:t>1.2.2 Nguyên tắc chung của lọc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_Toc109384658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4</w:t>
            </w:r>
            <w:r w:rsidR="0032522E" w:rsidRPr="0032522E">
              <w:rPr>
                <w:rFonts w:ascii="Times New Roman" w:hAnsi="Times New Roman" w:cs="Times New Roman"/>
                <w:noProof/>
                <w:webHidden/>
                <w:sz w:val="26"/>
                <w:szCs w:val="26"/>
              </w:rPr>
              <w:fldChar w:fldCharType="end"/>
            </w:r>
          </w:hyperlink>
        </w:p>
        <w:p w14:paraId="0066F3AA" w14:textId="2BF53EF3"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59" w:history="1">
            <w:r w:rsidR="0032522E" w:rsidRPr="0032522E">
              <w:rPr>
                <w:rStyle w:val="Hyperlink"/>
                <w:rFonts w:ascii="Times New Roman" w:hAnsi="Times New Roman" w:cs="Times New Roman"/>
                <w:noProof/>
                <w:sz w:val="26"/>
                <w:szCs w:val="26"/>
              </w:rPr>
              <w:t>1.2.3 Các phép lọc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_Toc109384659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5</w:t>
            </w:r>
            <w:r w:rsidR="0032522E" w:rsidRPr="0032522E">
              <w:rPr>
                <w:rFonts w:ascii="Times New Roman" w:hAnsi="Times New Roman" w:cs="Times New Roman"/>
                <w:noProof/>
                <w:webHidden/>
                <w:sz w:val="26"/>
                <w:szCs w:val="26"/>
              </w:rPr>
              <w:fldChar w:fldCharType="end"/>
            </w:r>
          </w:hyperlink>
        </w:p>
        <w:p w14:paraId="089E7BCE" w14:textId="7CCD2D8F" w:rsidR="0032522E" w:rsidRPr="0032522E" w:rsidRDefault="00D70BC1">
          <w:pPr>
            <w:pStyle w:val="TOC1"/>
            <w:tabs>
              <w:tab w:val="right" w:leader="dot" w:pos="9061"/>
            </w:tabs>
            <w:rPr>
              <w:rFonts w:ascii="Times New Roman" w:eastAsiaTheme="minorEastAsia" w:hAnsi="Times New Roman" w:cs="Times New Roman"/>
              <w:b w:val="0"/>
              <w:bCs w:val="0"/>
              <w:i w:val="0"/>
              <w:iCs w:val="0"/>
              <w:noProof/>
              <w:kern w:val="0"/>
              <w:sz w:val="26"/>
              <w:szCs w:val="26"/>
            </w:rPr>
          </w:pPr>
          <w:hyperlink w:anchor="_Toc109384660" w:history="1">
            <w:r w:rsidR="0032522E" w:rsidRPr="0032522E">
              <w:rPr>
                <w:rStyle w:val="Hyperlink"/>
                <w:rFonts w:ascii="Times New Roman" w:hAnsi="Times New Roman" w:cs="Times New Roman"/>
                <w:i w:val="0"/>
                <w:noProof/>
                <w:sz w:val="26"/>
                <w:szCs w:val="26"/>
              </w:rPr>
              <w:t>CHƯƠNG 2. TÌM HIỂU MỘT SỐ BỘ LỌC VÀ ỨNG DỤNG</w:t>
            </w:r>
            <w:r w:rsidR="0032522E" w:rsidRPr="0032522E">
              <w:rPr>
                <w:rFonts w:ascii="Times New Roman" w:hAnsi="Times New Roman" w:cs="Times New Roman"/>
                <w:i w:val="0"/>
                <w:noProof/>
                <w:webHidden/>
                <w:sz w:val="26"/>
                <w:szCs w:val="26"/>
              </w:rPr>
              <w:tab/>
            </w:r>
            <w:r w:rsidR="0032522E" w:rsidRPr="0032522E">
              <w:rPr>
                <w:rFonts w:ascii="Times New Roman" w:hAnsi="Times New Roman" w:cs="Times New Roman"/>
                <w:i w:val="0"/>
                <w:noProof/>
                <w:webHidden/>
                <w:sz w:val="26"/>
                <w:szCs w:val="26"/>
              </w:rPr>
              <w:fldChar w:fldCharType="begin"/>
            </w:r>
            <w:r w:rsidR="0032522E" w:rsidRPr="0032522E">
              <w:rPr>
                <w:rFonts w:ascii="Times New Roman" w:hAnsi="Times New Roman" w:cs="Times New Roman"/>
                <w:i w:val="0"/>
                <w:noProof/>
                <w:webHidden/>
                <w:sz w:val="26"/>
                <w:szCs w:val="26"/>
              </w:rPr>
              <w:instrText xml:space="preserve"> PAGEREF _Toc109384660 \h </w:instrText>
            </w:r>
            <w:r w:rsidR="0032522E" w:rsidRPr="0032522E">
              <w:rPr>
                <w:rFonts w:ascii="Times New Roman" w:hAnsi="Times New Roman" w:cs="Times New Roman"/>
                <w:i w:val="0"/>
                <w:noProof/>
                <w:webHidden/>
                <w:sz w:val="26"/>
                <w:szCs w:val="26"/>
              </w:rPr>
            </w:r>
            <w:r w:rsidR="0032522E" w:rsidRPr="0032522E">
              <w:rPr>
                <w:rFonts w:ascii="Times New Roman" w:hAnsi="Times New Roman" w:cs="Times New Roman"/>
                <w:i w:val="0"/>
                <w:noProof/>
                <w:webHidden/>
                <w:sz w:val="26"/>
                <w:szCs w:val="26"/>
              </w:rPr>
              <w:fldChar w:fldCharType="separate"/>
            </w:r>
            <w:r w:rsidR="0032522E" w:rsidRPr="0032522E">
              <w:rPr>
                <w:rFonts w:ascii="Times New Roman" w:hAnsi="Times New Roman" w:cs="Times New Roman"/>
                <w:i w:val="0"/>
                <w:noProof/>
                <w:webHidden/>
                <w:sz w:val="26"/>
                <w:szCs w:val="26"/>
              </w:rPr>
              <w:t>7</w:t>
            </w:r>
            <w:r w:rsidR="0032522E" w:rsidRPr="0032522E">
              <w:rPr>
                <w:rFonts w:ascii="Times New Roman" w:hAnsi="Times New Roman" w:cs="Times New Roman"/>
                <w:i w:val="0"/>
                <w:noProof/>
                <w:webHidden/>
                <w:sz w:val="26"/>
                <w:szCs w:val="26"/>
              </w:rPr>
              <w:fldChar w:fldCharType="end"/>
            </w:r>
          </w:hyperlink>
        </w:p>
        <w:p w14:paraId="43004669" w14:textId="63D8D5CC" w:rsidR="0032522E" w:rsidRPr="0032522E" w:rsidRDefault="00D70BC1">
          <w:pPr>
            <w:pStyle w:val="TOC2"/>
            <w:tabs>
              <w:tab w:val="right" w:leader="dot" w:pos="9061"/>
            </w:tabs>
            <w:rPr>
              <w:rFonts w:ascii="Times New Roman" w:eastAsiaTheme="minorEastAsia" w:hAnsi="Times New Roman" w:cs="Times New Roman"/>
              <w:b w:val="0"/>
              <w:bCs w:val="0"/>
              <w:noProof/>
              <w:kern w:val="0"/>
              <w:sz w:val="26"/>
              <w:szCs w:val="26"/>
            </w:rPr>
          </w:pPr>
          <w:hyperlink w:anchor="_Toc109384661" w:history="1">
            <w:r w:rsidR="0032522E" w:rsidRPr="0032522E">
              <w:rPr>
                <w:rStyle w:val="Hyperlink"/>
                <w:rFonts w:ascii="Times New Roman" w:hAnsi="Times New Roman" w:cs="Times New Roman"/>
                <w:noProof/>
                <w:sz w:val="26"/>
                <w:szCs w:val="26"/>
              </w:rPr>
              <w:t>2.1 Bộ lọc làm mịn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_Toc109384661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7</w:t>
            </w:r>
            <w:r w:rsidR="0032522E" w:rsidRPr="0032522E">
              <w:rPr>
                <w:rFonts w:ascii="Times New Roman" w:hAnsi="Times New Roman" w:cs="Times New Roman"/>
                <w:noProof/>
                <w:webHidden/>
                <w:sz w:val="26"/>
                <w:szCs w:val="26"/>
              </w:rPr>
              <w:fldChar w:fldCharType="end"/>
            </w:r>
          </w:hyperlink>
        </w:p>
        <w:p w14:paraId="7C99F150" w14:textId="75435320"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62" w:history="1">
            <w:r w:rsidR="0032522E" w:rsidRPr="0032522E">
              <w:rPr>
                <w:rStyle w:val="Hyperlink"/>
                <w:rFonts w:ascii="Times New Roman" w:hAnsi="Times New Roman" w:cs="Times New Roman"/>
                <w:noProof/>
                <w:sz w:val="26"/>
                <w:szCs w:val="26"/>
              </w:rPr>
              <w:t>2.1.1 Bộ lọc trung bình (Mean Filter)</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_Toc109384662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7</w:t>
            </w:r>
            <w:r w:rsidR="0032522E" w:rsidRPr="0032522E">
              <w:rPr>
                <w:rFonts w:ascii="Times New Roman" w:hAnsi="Times New Roman" w:cs="Times New Roman"/>
                <w:noProof/>
                <w:webHidden/>
                <w:sz w:val="26"/>
                <w:szCs w:val="26"/>
              </w:rPr>
              <w:fldChar w:fldCharType="end"/>
            </w:r>
          </w:hyperlink>
        </w:p>
        <w:p w14:paraId="38CB9069" w14:textId="3CAC069F"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63" w:history="1">
            <w:r w:rsidR="0032522E" w:rsidRPr="0032522E">
              <w:rPr>
                <w:rStyle w:val="Hyperlink"/>
                <w:rFonts w:ascii="Times New Roman" w:hAnsi="Times New Roman" w:cs="Times New Roman"/>
                <w:noProof/>
                <w:sz w:val="26"/>
                <w:szCs w:val="26"/>
              </w:rPr>
              <w:t>2.1.2 Bộ lọc Gaussian</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_Toc109384663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7</w:t>
            </w:r>
            <w:r w:rsidR="0032522E" w:rsidRPr="0032522E">
              <w:rPr>
                <w:rFonts w:ascii="Times New Roman" w:hAnsi="Times New Roman" w:cs="Times New Roman"/>
                <w:noProof/>
                <w:webHidden/>
                <w:sz w:val="26"/>
                <w:szCs w:val="26"/>
              </w:rPr>
              <w:fldChar w:fldCharType="end"/>
            </w:r>
          </w:hyperlink>
        </w:p>
        <w:p w14:paraId="746FD9D8" w14:textId="2198B154"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64" w:history="1">
            <w:r w:rsidR="0032522E" w:rsidRPr="0032522E">
              <w:rPr>
                <w:rStyle w:val="Hyperlink"/>
                <w:rFonts w:ascii="Times New Roman" w:hAnsi="Times New Roman" w:cs="Times New Roman"/>
                <w:noProof/>
                <w:sz w:val="26"/>
                <w:szCs w:val="26"/>
              </w:rPr>
              <w:t>2.1.3 Bộ lọc Unsharp mask</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_Toc109384664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8</w:t>
            </w:r>
            <w:r w:rsidR="0032522E" w:rsidRPr="0032522E">
              <w:rPr>
                <w:rFonts w:ascii="Times New Roman" w:hAnsi="Times New Roman" w:cs="Times New Roman"/>
                <w:noProof/>
                <w:webHidden/>
                <w:sz w:val="26"/>
                <w:szCs w:val="26"/>
              </w:rPr>
              <w:fldChar w:fldCharType="end"/>
            </w:r>
          </w:hyperlink>
        </w:p>
        <w:p w14:paraId="02051B2C" w14:textId="4E343D5B"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65" w:history="1">
            <w:r w:rsidR="0032522E" w:rsidRPr="0032522E">
              <w:rPr>
                <w:rStyle w:val="Hyperlink"/>
                <w:rFonts w:ascii="Times New Roman" w:hAnsi="Times New Roman" w:cs="Times New Roman"/>
                <w:noProof/>
                <w:sz w:val="26"/>
                <w:szCs w:val="26"/>
              </w:rPr>
              <w:t>2.1.4 Bộ lọc trung vị (Median Filter)</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_Toc109384665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8</w:t>
            </w:r>
            <w:r w:rsidR="0032522E" w:rsidRPr="0032522E">
              <w:rPr>
                <w:rFonts w:ascii="Times New Roman" w:hAnsi="Times New Roman" w:cs="Times New Roman"/>
                <w:noProof/>
                <w:webHidden/>
                <w:sz w:val="26"/>
                <w:szCs w:val="26"/>
              </w:rPr>
              <w:fldChar w:fldCharType="end"/>
            </w:r>
          </w:hyperlink>
        </w:p>
        <w:p w14:paraId="18F02973" w14:textId="4A814E72" w:rsidR="0032522E" w:rsidRPr="0032522E" w:rsidRDefault="00D70BC1">
          <w:pPr>
            <w:pStyle w:val="TOC2"/>
            <w:tabs>
              <w:tab w:val="right" w:leader="dot" w:pos="9061"/>
            </w:tabs>
            <w:rPr>
              <w:rFonts w:ascii="Times New Roman" w:eastAsiaTheme="minorEastAsia" w:hAnsi="Times New Roman" w:cs="Times New Roman"/>
              <w:b w:val="0"/>
              <w:bCs w:val="0"/>
              <w:noProof/>
              <w:kern w:val="0"/>
              <w:sz w:val="26"/>
              <w:szCs w:val="26"/>
            </w:rPr>
          </w:pPr>
          <w:hyperlink w:anchor="_Toc109384666" w:history="1">
            <w:r w:rsidR="0032522E" w:rsidRPr="0032522E">
              <w:rPr>
                <w:rStyle w:val="Hyperlink"/>
                <w:rFonts w:ascii="Times New Roman" w:hAnsi="Times New Roman" w:cs="Times New Roman"/>
                <w:noProof/>
                <w:sz w:val="26"/>
                <w:szCs w:val="26"/>
              </w:rPr>
              <w:t>2.2 Bộ lọc tìm biên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_Toc109384666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9</w:t>
            </w:r>
            <w:r w:rsidR="0032522E" w:rsidRPr="0032522E">
              <w:rPr>
                <w:rFonts w:ascii="Times New Roman" w:hAnsi="Times New Roman" w:cs="Times New Roman"/>
                <w:noProof/>
                <w:webHidden/>
                <w:sz w:val="26"/>
                <w:szCs w:val="26"/>
              </w:rPr>
              <w:fldChar w:fldCharType="end"/>
            </w:r>
          </w:hyperlink>
        </w:p>
        <w:p w14:paraId="5072D8AD" w14:textId="68F900C0"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67" w:history="1">
            <w:r w:rsidR="0032522E" w:rsidRPr="0032522E">
              <w:rPr>
                <w:rStyle w:val="Hyperlink"/>
                <w:rFonts w:ascii="Times New Roman" w:hAnsi="Times New Roman" w:cs="Times New Roman"/>
                <w:noProof/>
                <w:sz w:val="26"/>
                <w:szCs w:val="26"/>
              </w:rPr>
              <w:t>2.2.1 Bộ lọc Sobel</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_Toc109384667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9</w:t>
            </w:r>
            <w:r w:rsidR="0032522E" w:rsidRPr="0032522E">
              <w:rPr>
                <w:rFonts w:ascii="Times New Roman" w:hAnsi="Times New Roman" w:cs="Times New Roman"/>
                <w:noProof/>
                <w:webHidden/>
                <w:sz w:val="26"/>
                <w:szCs w:val="26"/>
              </w:rPr>
              <w:fldChar w:fldCharType="end"/>
            </w:r>
          </w:hyperlink>
        </w:p>
        <w:p w14:paraId="60EF42A8" w14:textId="4BC60538"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68" w:history="1">
            <w:r w:rsidR="0032522E" w:rsidRPr="0032522E">
              <w:rPr>
                <w:rStyle w:val="Hyperlink"/>
                <w:rFonts w:ascii="Times New Roman" w:hAnsi="Times New Roman" w:cs="Times New Roman"/>
                <w:noProof/>
                <w:sz w:val="26"/>
                <w:szCs w:val="26"/>
              </w:rPr>
              <w:t>2.2.2 Bộ lọc Laplacian</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_Toc109384668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10</w:t>
            </w:r>
            <w:r w:rsidR="0032522E" w:rsidRPr="0032522E">
              <w:rPr>
                <w:rFonts w:ascii="Times New Roman" w:hAnsi="Times New Roman" w:cs="Times New Roman"/>
                <w:noProof/>
                <w:webHidden/>
                <w:sz w:val="26"/>
                <w:szCs w:val="26"/>
              </w:rPr>
              <w:fldChar w:fldCharType="end"/>
            </w:r>
          </w:hyperlink>
        </w:p>
        <w:p w14:paraId="55DD10C1" w14:textId="54476A4B" w:rsidR="0032522E" w:rsidRPr="0032522E" w:rsidRDefault="00D70BC1">
          <w:pPr>
            <w:pStyle w:val="TOC2"/>
            <w:tabs>
              <w:tab w:val="right" w:leader="dot" w:pos="9061"/>
            </w:tabs>
            <w:rPr>
              <w:rFonts w:ascii="Times New Roman" w:eastAsiaTheme="minorEastAsia" w:hAnsi="Times New Roman" w:cs="Times New Roman"/>
              <w:b w:val="0"/>
              <w:bCs w:val="0"/>
              <w:noProof/>
              <w:kern w:val="0"/>
              <w:sz w:val="26"/>
              <w:szCs w:val="26"/>
            </w:rPr>
          </w:pPr>
          <w:hyperlink w:anchor="_Toc109384669" w:history="1">
            <w:r w:rsidR="0032522E" w:rsidRPr="0032522E">
              <w:rPr>
                <w:rStyle w:val="Hyperlink"/>
                <w:rFonts w:ascii="Times New Roman" w:hAnsi="Times New Roman" w:cs="Times New Roman"/>
                <w:noProof/>
                <w:sz w:val="26"/>
                <w:szCs w:val="26"/>
              </w:rPr>
              <w:t>2.3 Một số bộ lọc khác</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_Toc109384669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10</w:t>
            </w:r>
            <w:r w:rsidR="0032522E" w:rsidRPr="0032522E">
              <w:rPr>
                <w:rFonts w:ascii="Times New Roman" w:hAnsi="Times New Roman" w:cs="Times New Roman"/>
                <w:noProof/>
                <w:webHidden/>
                <w:sz w:val="26"/>
                <w:szCs w:val="26"/>
              </w:rPr>
              <w:fldChar w:fldCharType="end"/>
            </w:r>
          </w:hyperlink>
        </w:p>
        <w:p w14:paraId="1CD8A145" w14:textId="6F307DE2"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70" w:history="1">
            <w:r w:rsidR="0032522E" w:rsidRPr="0032522E">
              <w:rPr>
                <w:rStyle w:val="Hyperlink"/>
                <w:rFonts w:ascii="Times New Roman" w:hAnsi="Times New Roman" w:cs="Times New Roman"/>
                <w:noProof/>
                <w:sz w:val="26"/>
                <w:szCs w:val="26"/>
              </w:rPr>
              <w:t>2.3.1</w:t>
            </w:r>
            <w:r w:rsidR="0032522E" w:rsidRPr="0032522E">
              <w:rPr>
                <w:rStyle w:val="Hyperlink"/>
                <w:rFonts w:ascii="Times New Roman" w:eastAsia="Yu Gothic Light" w:hAnsi="Times New Roman" w:cs="Times New Roman"/>
                <w:iCs/>
                <w:noProof/>
                <w:sz w:val="26"/>
                <w:szCs w:val="26"/>
              </w:rPr>
              <w:t xml:space="preserve"> Bộ lọc ứng dụng Fourier transform</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_Toc109384670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10</w:t>
            </w:r>
            <w:r w:rsidR="0032522E" w:rsidRPr="0032522E">
              <w:rPr>
                <w:rFonts w:ascii="Times New Roman" w:hAnsi="Times New Roman" w:cs="Times New Roman"/>
                <w:noProof/>
                <w:webHidden/>
                <w:sz w:val="26"/>
                <w:szCs w:val="26"/>
              </w:rPr>
              <w:fldChar w:fldCharType="end"/>
            </w:r>
          </w:hyperlink>
        </w:p>
        <w:p w14:paraId="3DAF8FC9" w14:textId="6E8F199C" w:rsidR="0032522E" w:rsidRPr="0032522E" w:rsidRDefault="00D70BC1">
          <w:pPr>
            <w:pStyle w:val="TOC1"/>
            <w:tabs>
              <w:tab w:val="right" w:leader="dot" w:pos="9061"/>
            </w:tabs>
            <w:rPr>
              <w:rFonts w:ascii="Times New Roman" w:eastAsiaTheme="minorEastAsia" w:hAnsi="Times New Roman" w:cs="Times New Roman"/>
              <w:b w:val="0"/>
              <w:bCs w:val="0"/>
              <w:i w:val="0"/>
              <w:iCs w:val="0"/>
              <w:noProof/>
              <w:kern w:val="0"/>
              <w:sz w:val="26"/>
              <w:szCs w:val="26"/>
            </w:rPr>
          </w:pPr>
          <w:hyperlink w:anchor="_Toc109384671" w:history="1">
            <w:r w:rsidR="0032522E" w:rsidRPr="0032522E">
              <w:rPr>
                <w:rStyle w:val="Hyperlink"/>
                <w:rFonts w:ascii="Times New Roman" w:hAnsi="Times New Roman" w:cs="Times New Roman"/>
                <w:i w:val="0"/>
                <w:noProof/>
                <w:sz w:val="26"/>
                <w:szCs w:val="26"/>
              </w:rPr>
              <w:t>CHƯƠNG 3. KẾT QUẢ THỰC NGHIỆM</w:t>
            </w:r>
            <w:r w:rsidR="0032522E" w:rsidRPr="0032522E">
              <w:rPr>
                <w:rFonts w:ascii="Times New Roman" w:hAnsi="Times New Roman" w:cs="Times New Roman"/>
                <w:i w:val="0"/>
                <w:noProof/>
                <w:webHidden/>
                <w:sz w:val="26"/>
                <w:szCs w:val="26"/>
              </w:rPr>
              <w:tab/>
            </w:r>
            <w:r w:rsidR="0032522E" w:rsidRPr="0032522E">
              <w:rPr>
                <w:rFonts w:ascii="Times New Roman" w:hAnsi="Times New Roman" w:cs="Times New Roman"/>
                <w:i w:val="0"/>
                <w:noProof/>
                <w:webHidden/>
                <w:sz w:val="26"/>
                <w:szCs w:val="26"/>
              </w:rPr>
              <w:fldChar w:fldCharType="begin"/>
            </w:r>
            <w:r w:rsidR="0032522E" w:rsidRPr="0032522E">
              <w:rPr>
                <w:rFonts w:ascii="Times New Roman" w:hAnsi="Times New Roman" w:cs="Times New Roman"/>
                <w:i w:val="0"/>
                <w:noProof/>
                <w:webHidden/>
                <w:sz w:val="26"/>
                <w:szCs w:val="26"/>
              </w:rPr>
              <w:instrText xml:space="preserve"> PAGEREF _Toc109384671 \h </w:instrText>
            </w:r>
            <w:r w:rsidR="0032522E" w:rsidRPr="0032522E">
              <w:rPr>
                <w:rFonts w:ascii="Times New Roman" w:hAnsi="Times New Roman" w:cs="Times New Roman"/>
                <w:i w:val="0"/>
                <w:noProof/>
                <w:webHidden/>
                <w:sz w:val="26"/>
                <w:szCs w:val="26"/>
              </w:rPr>
            </w:r>
            <w:r w:rsidR="0032522E" w:rsidRPr="0032522E">
              <w:rPr>
                <w:rFonts w:ascii="Times New Roman" w:hAnsi="Times New Roman" w:cs="Times New Roman"/>
                <w:i w:val="0"/>
                <w:noProof/>
                <w:webHidden/>
                <w:sz w:val="26"/>
                <w:szCs w:val="26"/>
              </w:rPr>
              <w:fldChar w:fldCharType="separate"/>
            </w:r>
            <w:r w:rsidR="0032522E" w:rsidRPr="0032522E">
              <w:rPr>
                <w:rFonts w:ascii="Times New Roman" w:hAnsi="Times New Roman" w:cs="Times New Roman"/>
                <w:i w:val="0"/>
                <w:noProof/>
                <w:webHidden/>
                <w:sz w:val="26"/>
                <w:szCs w:val="26"/>
              </w:rPr>
              <w:t>12</w:t>
            </w:r>
            <w:r w:rsidR="0032522E" w:rsidRPr="0032522E">
              <w:rPr>
                <w:rFonts w:ascii="Times New Roman" w:hAnsi="Times New Roman" w:cs="Times New Roman"/>
                <w:i w:val="0"/>
                <w:noProof/>
                <w:webHidden/>
                <w:sz w:val="26"/>
                <w:szCs w:val="26"/>
              </w:rPr>
              <w:fldChar w:fldCharType="end"/>
            </w:r>
          </w:hyperlink>
        </w:p>
        <w:p w14:paraId="132BE2F2" w14:textId="1B6A761B" w:rsidR="0032522E" w:rsidRPr="0032522E" w:rsidRDefault="00D70BC1">
          <w:pPr>
            <w:pStyle w:val="TOC2"/>
            <w:tabs>
              <w:tab w:val="right" w:leader="dot" w:pos="9061"/>
            </w:tabs>
            <w:rPr>
              <w:rFonts w:ascii="Times New Roman" w:eastAsiaTheme="minorEastAsia" w:hAnsi="Times New Roman" w:cs="Times New Roman"/>
              <w:b w:val="0"/>
              <w:bCs w:val="0"/>
              <w:noProof/>
              <w:kern w:val="0"/>
              <w:sz w:val="26"/>
              <w:szCs w:val="26"/>
            </w:rPr>
          </w:pPr>
          <w:hyperlink w:anchor="_Toc109384672" w:history="1">
            <w:r w:rsidR="0032522E" w:rsidRPr="0032522E">
              <w:rPr>
                <w:rStyle w:val="Hyperlink"/>
                <w:rFonts w:ascii="Times New Roman" w:hAnsi="Times New Roman" w:cs="Times New Roman"/>
                <w:noProof/>
                <w:sz w:val="26"/>
                <w:szCs w:val="26"/>
              </w:rPr>
              <w:t>3.1 Lập trình một số bộ lọc làm mịn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_Toc109384672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12</w:t>
            </w:r>
            <w:r w:rsidR="0032522E" w:rsidRPr="0032522E">
              <w:rPr>
                <w:rFonts w:ascii="Times New Roman" w:hAnsi="Times New Roman" w:cs="Times New Roman"/>
                <w:noProof/>
                <w:webHidden/>
                <w:sz w:val="26"/>
                <w:szCs w:val="26"/>
              </w:rPr>
              <w:fldChar w:fldCharType="end"/>
            </w:r>
          </w:hyperlink>
        </w:p>
        <w:p w14:paraId="15AE17FD" w14:textId="7FAF6D45"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73" w:history="1">
            <w:r w:rsidR="0032522E" w:rsidRPr="0032522E">
              <w:rPr>
                <w:rStyle w:val="Hyperlink"/>
                <w:rFonts w:ascii="Times New Roman" w:hAnsi="Times New Roman" w:cs="Times New Roman"/>
                <w:noProof/>
                <w:sz w:val="26"/>
                <w:szCs w:val="26"/>
              </w:rPr>
              <w:t>3.1.1 Bộ lọc trung bình (Mean Filter)</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_Toc109384673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12</w:t>
            </w:r>
            <w:r w:rsidR="0032522E" w:rsidRPr="0032522E">
              <w:rPr>
                <w:rFonts w:ascii="Times New Roman" w:hAnsi="Times New Roman" w:cs="Times New Roman"/>
                <w:noProof/>
                <w:webHidden/>
                <w:sz w:val="26"/>
                <w:szCs w:val="26"/>
              </w:rPr>
              <w:fldChar w:fldCharType="end"/>
            </w:r>
          </w:hyperlink>
        </w:p>
        <w:p w14:paraId="52DAEF9E" w14:textId="7EA29CDC"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74" w:history="1">
            <w:r w:rsidR="0032522E" w:rsidRPr="0032522E">
              <w:rPr>
                <w:rStyle w:val="Hyperlink"/>
                <w:rFonts w:ascii="Times New Roman" w:hAnsi="Times New Roman" w:cs="Times New Roman"/>
                <w:noProof/>
                <w:sz w:val="26"/>
                <w:szCs w:val="26"/>
              </w:rPr>
              <w:t>3.1.2 Bộ lọc Gaussian</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_Toc109384674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13</w:t>
            </w:r>
            <w:r w:rsidR="0032522E" w:rsidRPr="0032522E">
              <w:rPr>
                <w:rFonts w:ascii="Times New Roman" w:hAnsi="Times New Roman" w:cs="Times New Roman"/>
                <w:noProof/>
                <w:webHidden/>
                <w:sz w:val="26"/>
                <w:szCs w:val="26"/>
              </w:rPr>
              <w:fldChar w:fldCharType="end"/>
            </w:r>
          </w:hyperlink>
        </w:p>
        <w:p w14:paraId="34276EC5" w14:textId="386A1F22"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75" w:history="1">
            <w:r w:rsidR="0032522E" w:rsidRPr="0032522E">
              <w:rPr>
                <w:rStyle w:val="Hyperlink"/>
                <w:rFonts w:ascii="Times New Roman" w:hAnsi="Times New Roman" w:cs="Times New Roman"/>
                <w:noProof/>
                <w:sz w:val="26"/>
                <w:szCs w:val="26"/>
              </w:rPr>
              <w:t>3.1.3 Bộ lọc Unsharp mask</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_Toc109384675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14</w:t>
            </w:r>
            <w:r w:rsidR="0032522E" w:rsidRPr="0032522E">
              <w:rPr>
                <w:rFonts w:ascii="Times New Roman" w:hAnsi="Times New Roman" w:cs="Times New Roman"/>
                <w:noProof/>
                <w:webHidden/>
                <w:sz w:val="26"/>
                <w:szCs w:val="26"/>
              </w:rPr>
              <w:fldChar w:fldCharType="end"/>
            </w:r>
          </w:hyperlink>
        </w:p>
        <w:p w14:paraId="67D14465" w14:textId="362ECB34"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76" w:history="1">
            <w:r w:rsidR="0032522E" w:rsidRPr="0032522E">
              <w:rPr>
                <w:rStyle w:val="Hyperlink"/>
                <w:rFonts w:ascii="Times New Roman" w:hAnsi="Times New Roman" w:cs="Times New Roman"/>
                <w:noProof/>
                <w:sz w:val="26"/>
                <w:szCs w:val="26"/>
              </w:rPr>
              <w:t>3.1.4 Bộ lọc trung vị (Median Filter)</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_Toc109384676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14</w:t>
            </w:r>
            <w:r w:rsidR="0032522E" w:rsidRPr="0032522E">
              <w:rPr>
                <w:rFonts w:ascii="Times New Roman" w:hAnsi="Times New Roman" w:cs="Times New Roman"/>
                <w:noProof/>
                <w:webHidden/>
                <w:sz w:val="26"/>
                <w:szCs w:val="26"/>
              </w:rPr>
              <w:fldChar w:fldCharType="end"/>
            </w:r>
          </w:hyperlink>
        </w:p>
        <w:p w14:paraId="6239C5CF" w14:textId="44212B78" w:rsidR="0032522E" w:rsidRPr="0032522E" w:rsidRDefault="00D70BC1">
          <w:pPr>
            <w:pStyle w:val="TOC2"/>
            <w:tabs>
              <w:tab w:val="right" w:leader="dot" w:pos="9061"/>
            </w:tabs>
            <w:rPr>
              <w:rFonts w:ascii="Times New Roman" w:eastAsiaTheme="minorEastAsia" w:hAnsi="Times New Roman" w:cs="Times New Roman"/>
              <w:b w:val="0"/>
              <w:bCs w:val="0"/>
              <w:noProof/>
              <w:kern w:val="0"/>
              <w:sz w:val="26"/>
              <w:szCs w:val="26"/>
            </w:rPr>
          </w:pPr>
          <w:hyperlink w:anchor="_Toc109384677" w:history="1">
            <w:r w:rsidR="0032522E" w:rsidRPr="0032522E">
              <w:rPr>
                <w:rStyle w:val="Hyperlink"/>
                <w:rFonts w:ascii="Times New Roman" w:hAnsi="Times New Roman" w:cs="Times New Roman"/>
                <w:noProof/>
                <w:sz w:val="26"/>
                <w:szCs w:val="26"/>
              </w:rPr>
              <w:t>3.2 Lập trình một số bộ lọc tìm biên ảnh</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_Toc109384677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15</w:t>
            </w:r>
            <w:r w:rsidR="0032522E" w:rsidRPr="0032522E">
              <w:rPr>
                <w:rFonts w:ascii="Times New Roman" w:hAnsi="Times New Roman" w:cs="Times New Roman"/>
                <w:noProof/>
                <w:webHidden/>
                <w:sz w:val="26"/>
                <w:szCs w:val="26"/>
              </w:rPr>
              <w:fldChar w:fldCharType="end"/>
            </w:r>
          </w:hyperlink>
        </w:p>
        <w:p w14:paraId="5D667E59" w14:textId="52321795"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78" w:history="1">
            <w:r w:rsidR="0032522E" w:rsidRPr="0032522E">
              <w:rPr>
                <w:rStyle w:val="Hyperlink"/>
                <w:rFonts w:ascii="Times New Roman" w:hAnsi="Times New Roman" w:cs="Times New Roman"/>
                <w:noProof/>
                <w:sz w:val="26"/>
                <w:szCs w:val="26"/>
              </w:rPr>
              <w:t>3.2.1 Bộ lọc Sobel</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_Toc109384678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15</w:t>
            </w:r>
            <w:r w:rsidR="0032522E" w:rsidRPr="0032522E">
              <w:rPr>
                <w:rFonts w:ascii="Times New Roman" w:hAnsi="Times New Roman" w:cs="Times New Roman"/>
                <w:noProof/>
                <w:webHidden/>
                <w:sz w:val="26"/>
                <w:szCs w:val="26"/>
              </w:rPr>
              <w:fldChar w:fldCharType="end"/>
            </w:r>
          </w:hyperlink>
        </w:p>
        <w:p w14:paraId="400A089B" w14:textId="6F9216C5"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79" w:history="1">
            <w:r w:rsidR="0032522E" w:rsidRPr="0032522E">
              <w:rPr>
                <w:rStyle w:val="Hyperlink"/>
                <w:rFonts w:ascii="Times New Roman" w:hAnsi="Times New Roman" w:cs="Times New Roman"/>
                <w:noProof/>
                <w:sz w:val="26"/>
                <w:szCs w:val="26"/>
              </w:rPr>
              <w:t>3.2.2 Bộ lọc Laplacian</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_Toc109384679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16</w:t>
            </w:r>
            <w:r w:rsidR="0032522E" w:rsidRPr="0032522E">
              <w:rPr>
                <w:rFonts w:ascii="Times New Roman" w:hAnsi="Times New Roman" w:cs="Times New Roman"/>
                <w:noProof/>
                <w:webHidden/>
                <w:sz w:val="26"/>
                <w:szCs w:val="26"/>
              </w:rPr>
              <w:fldChar w:fldCharType="end"/>
            </w:r>
          </w:hyperlink>
        </w:p>
        <w:p w14:paraId="5BF8E7D7" w14:textId="70BDEBA2" w:rsidR="0032522E" w:rsidRPr="0032522E" w:rsidRDefault="00D70BC1">
          <w:pPr>
            <w:pStyle w:val="TOC1"/>
            <w:tabs>
              <w:tab w:val="right" w:leader="dot" w:pos="9061"/>
            </w:tabs>
            <w:rPr>
              <w:rFonts w:ascii="Times New Roman" w:eastAsiaTheme="minorEastAsia" w:hAnsi="Times New Roman" w:cs="Times New Roman"/>
              <w:b w:val="0"/>
              <w:bCs w:val="0"/>
              <w:i w:val="0"/>
              <w:iCs w:val="0"/>
              <w:noProof/>
              <w:kern w:val="0"/>
              <w:sz w:val="26"/>
              <w:szCs w:val="26"/>
            </w:rPr>
          </w:pPr>
          <w:hyperlink w:anchor="_Toc109384680" w:history="1">
            <w:r w:rsidR="0032522E" w:rsidRPr="0032522E">
              <w:rPr>
                <w:rStyle w:val="Hyperlink"/>
                <w:rFonts w:ascii="Times New Roman" w:hAnsi="Times New Roman" w:cs="Times New Roman"/>
                <w:i w:val="0"/>
                <w:noProof/>
                <w:sz w:val="26"/>
                <w:szCs w:val="26"/>
              </w:rPr>
              <w:t>CHƯƠNG 4. XÂY DỰNG ỨNG DỤNG ÁP DỤNG CÁC BỘ LỌC</w:t>
            </w:r>
            <w:r w:rsidR="0032522E" w:rsidRPr="0032522E">
              <w:rPr>
                <w:rFonts w:ascii="Times New Roman" w:hAnsi="Times New Roman" w:cs="Times New Roman"/>
                <w:i w:val="0"/>
                <w:noProof/>
                <w:webHidden/>
                <w:sz w:val="26"/>
                <w:szCs w:val="26"/>
              </w:rPr>
              <w:tab/>
            </w:r>
            <w:r w:rsidR="0032522E" w:rsidRPr="0032522E">
              <w:rPr>
                <w:rFonts w:ascii="Times New Roman" w:hAnsi="Times New Roman" w:cs="Times New Roman"/>
                <w:i w:val="0"/>
                <w:noProof/>
                <w:webHidden/>
                <w:sz w:val="26"/>
                <w:szCs w:val="26"/>
              </w:rPr>
              <w:fldChar w:fldCharType="begin"/>
            </w:r>
            <w:r w:rsidR="0032522E" w:rsidRPr="0032522E">
              <w:rPr>
                <w:rFonts w:ascii="Times New Roman" w:hAnsi="Times New Roman" w:cs="Times New Roman"/>
                <w:i w:val="0"/>
                <w:noProof/>
                <w:webHidden/>
                <w:sz w:val="26"/>
                <w:szCs w:val="26"/>
              </w:rPr>
              <w:instrText xml:space="preserve"> PAGEREF _Toc109384680 \h </w:instrText>
            </w:r>
            <w:r w:rsidR="0032522E" w:rsidRPr="0032522E">
              <w:rPr>
                <w:rFonts w:ascii="Times New Roman" w:hAnsi="Times New Roman" w:cs="Times New Roman"/>
                <w:i w:val="0"/>
                <w:noProof/>
                <w:webHidden/>
                <w:sz w:val="26"/>
                <w:szCs w:val="26"/>
              </w:rPr>
            </w:r>
            <w:r w:rsidR="0032522E" w:rsidRPr="0032522E">
              <w:rPr>
                <w:rFonts w:ascii="Times New Roman" w:hAnsi="Times New Roman" w:cs="Times New Roman"/>
                <w:i w:val="0"/>
                <w:noProof/>
                <w:webHidden/>
                <w:sz w:val="26"/>
                <w:szCs w:val="26"/>
              </w:rPr>
              <w:fldChar w:fldCharType="separate"/>
            </w:r>
            <w:r w:rsidR="0032522E" w:rsidRPr="0032522E">
              <w:rPr>
                <w:rFonts w:ascii="Times New Roman" w:hAnsi="Times New Roman" w:cs="Times New Roman"/>
                <w:i w:val="0"/>
                <w:noProof/>
                <w:webHidden/>
                <w:sz w:val="26"/>
                <w:szCs w:val="26"/>
              </w:rPr>
              <w:t>17</w:t>
            </w:r>
            <w:r w:rsidR="0032522E" w:rsidRPr="0032522E">
              <w:rPr>
                <w:rFonts w:ascii="Times New Roman" w:hAnsi="Times New Roman" w:cs="Times New Roman"/>
                <w:i w:val="0"/>
                <w:noProof/>
                <w:webHidden/>
                <w:sz w:val="26"/>
                <w:szCs w:val="26"/>
              </w:rPr>
              <w:fldChar w:fldCharType="end"/>
            </w:r>
          </w:hyperlink>
        </w:p>
        <w:p w14:paraId="76E31285" w14:textId="78B8A179" w:rsidR="0032522E" w:rsidRPr="0032522E" w:rsidRDefault="00D70BC1">
          <w:pPr>
            <w:pStyle w:val="TOC2"/>
            <w:tabs>
              <w:tab w:val="right" w:leader="dot" w:pos="9061"/>
            </w:tabs>
            <w:rPr>
              <w:rFonts w:ascii="Times New Roman" w:eastAsiaTheme="minorEastAsia" w:hAnsi="Times New Roman" w:cs="Times New Roman"/>
              <w:b w:val="0"/>
              <w:bCs w:val="0"/>
              <w:noProof/>
              <w:kern w:val="0"/>
              <w:sz w:val="26"/>
              <w:szCs w:val="26"/>
            </w:rPr>
          </w:pPr>
          <w:hyperlink w:anchor="_Toc109384681" w:history="1">
            <w:r w:rsidR="0032522E" w:rsidRPr="0032522E">
              <w:rPr>
                <w:rStyle w:val="Hyperlink"/>
                <w:rFonts w:ascii="Times New Roman" w:hAnsi="Times New Roman" w:cs="Times New Roman"/>
                <w:noProof/>
                <w:sz w:val="26"/>
                <w:szCs w:val="26"/>
              </w:rPr>
              <w:t>4.1 Chuẩn bị</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_Toc109384681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17</w:t>
            </w:r>
            <w:r w:rsidR="0032522E" w:rsidRPr="0032522E">
              <w:rPr>
                <w:rFonts w:ascii="Times New Roman" w:hAnsi="Times New Roman" w:cs="Times New Roman"/>
                <w:noProof/>
                <w:webHidden/>
                <w:sz w:val="26"/>
                <w:szCs w:val="26"/>
              </w:rPr>
              <w:fldChar w:fldCharType="end"/>
            </w:r>
          </w:hyperlink>
        </w:p>
        <w:p w14:paraId="004A7C58" w14:textId="52A0C41A"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82" w:history="1">
            <w:r w:rsidR="0032522E" w:rsidRPr="0032522E">
              <w:rPr>
                <w:rStyle w:val="Hyperlink"/>
                <w:rFonts w:ascii="Times New Roman" w:hAnsi="Times New Roman" w:cs="Times New Roman"/>
                <w:noProof/>
                <w:sz w:val="26"/>
                <w:szCs w:val="26"/>
              </w:rPr>
              <w:t>4.1.1 Tổng quan về lập trình giao diện với Python</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_Toc109384682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17</w:t>
            </w:r>
            <w:r w:rsidR="0032522E" w:rsidRPr="0032522E">
              <w:rPr>
                <w:rFonts w:ascii="Times New Roman" w:hAnsi="Times New Roman" w:cs="Times New Roman"/>
                <w:noProof/>
                <w:webHidden/>
                <w:sz w:val="26"/>
                <w:szCs w:val="26"/>
              </w:rPr>
              <w:fldChar w:fldCharType="end"/>
            </w:r>
          </w:hyperlink>
        </w:p>
        <w:p w14:paraId="4490F18B" w14:textId="1A4E145C" w:rsidR="0032522E" w:rsidRPr="0032522E" w:rsidRDefault="00D70BC1">
          <w:pPr>
            <w:pStyle w:val="TOC3"/>
            <w:tabs>
              <w:tab w:val="right" w:leader="dot" w:pos="9061"/>
            </w:tabs>
            <w:rPr>
              <w:rFonts w:ascii="Times New Roman" w:eastAsiaTheme="minorEastAsia" w:hAnsi="Times New Roman" w:cs="Times New Roman"/>
              <w:noProof/>
              <w:kern w:val="0"/>
              <w:sz w:val="26"/>
              <w:szCs w:val="26"/>
            </w:rPr>
          </w:pPr>
          <w:hyperlink w:anchor="_Toc109384683" w:history="1">
            <w:r w:rsidR="0032522E" w:rsidRPr="0032522E">
              <w:rPr>
                <w:rStyle w:val="Hyperlink"/>
                <w:rFonts w:ascii="Times New Roman" w:hAnsi="Times New Roman" w:cs="Times New Roman"/>
                <w:noProof/>
                <w:sz w:val="26"/>
                <w:szCs w:val="26"/>
              </w:rPr>
              <w:t>4.1.2 Tổng quan về thư viện Tkinter</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_Toc109384683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17</w:t>
            </w:r>
            <w:r w:rsidR="0032522E" w:rsidRPr="0032522E">
              <w:rPr>
                <w:rFonts w:ascii="Times New Roman" w:hAnsi="Times New Roman" w:cs="Times New Roman"/>
                <w:noProof/>
                <w:webHidden/>
                <w:sz w:val="26"/>
                <w:szCs w:val="26"/>
              </w:rPr>
              <w:fldChar w:fldCharType="end"/>
            </w:r>
          </w:hyperlink>
        </w:p>
        <w:p w14:paraId="078F3678" w14:textId="09E5AA38" w:rsidR="0032522E" w:rsidRPr="0032522E" w:rsidRDefault="00D70BC1">
          <w:pPr>
            <w:pStyle w:val="TOC2"/>
            <w:tabs>
              <w:tab w:val="right" w:leader="dot" w:pos="9061"/>
            </w:tabs>
            <w:rPr>
              <w:rFonts w:ascii="Times New Roman" w:eastAsiaTheme="minorEastAsia" w:hAnsi="Times New Roman" w:cs="Times New Roman"/>
              <w:b w:val="0"/>
              <w:bCs w:val="0"/>
              <w:noProof/>
              <w:kern w:val="0"/>
              <w:sz w:val="26"/>
              <w:szCs w:val="26"/>
            </w:rPr>
          </w:pPr>
          <w:hyperlink w:anchor="_Toc109384684" w:history="1">
            <w:r w:rsidR="0032522E" w:rsidRPr="0032522E">
              <w:rPr>
                <w:rStyle w:val="Hyperlink"/>
                <w:rFonts w:ascii="Times New Roman" w:hAnsi="Times New Roman" w:cs="Times New Roman"/>
                <w:noProof/>
                <w:sz w:val="26"/>
                <w:szCs w:val="26"/>
              </w:rPr>
              <w:t>4.2 Phát triển ứng dụng</w:t>
            </w:r>
            <w:r w:rsidR="0032522E" w:rsidRPr="0032522E">
              <w:rPr>
                <w:rFonts w:ascii="Times New Roman" w:hAnsi="Times New Roman" w:cs="Times New Roman"/>
                <w:noProof/>
                <w:webHidden/>
                <w:sz w:val="26"/>
                <w:szCs w:val="26"/>
              </w:rPr>
              <w:tab/>
            </w:r>
            <w:r w:rsidR="0032522E" w:rsidRPr="0032522E">
              <w:rPr>
                <w:rFonts w:ascii="Times New Roman" w:hAnsi="Times New Roman" w:cs="Times New Roman"/>
                <w:noProof/>
                <w:webHidden/>
                <w:sz w:val="26"/>
                <w:szCs w:val="26"/>
              </w:rPr>
              <w:fldChar w:fldCharType="begin"/>
            </w:r>
            <w:r w:rsidR="0032522E" w:rsidRPr="0032522E">
              <w:rPr>
                <w:rFonts w:ascii="Times New Roman" w:hAnsi="Times New Roman" w:cs="Times New Roman"/>
                <w:noProof/>
                <w:webHidden/>
                <w:sz w:val="26"/>
                <w:szCs w:val="26"/>
              </w:rPr>
              <w:instrText xml:space="preserve"> PAGEREF _Toc109384684 \h </w:instrText>
            </w:r>
            <w:r w:rsidR="0032522E" w:rsidRPr="0032522E">
              <w:rPr>
                <w:rFonts w:ascii="Times New Roman" w:hAnsi="Times New Roman" w:cs="Times New Roman"/>
                <w:noProof/>
                <w:webHidden/>
                <w:sz w:val="26"/>
                <w:szCs w:val="26"/>
              </w:rPr>
            </w:r>
            <w:r w:rsidR="0032522E" w:rsidRPr="0032522E">
              <w:rPr>
                <w:rFonts w:ascii="Times New Roman" w:hAnsi="Times New Roman" w:cs="Times New Roman"/>
                <w:noProof/>
                <w:webHidden/>
                <w:sz w:val="26"/>
                <w:szCs w:val="26"/>
              </w:rPr>
              <w:fldChar w:fldCharType="separate"/>
            </w:r>
            <w:r w:rsidR="0032522E" w:rsidRPr="0032522E">
              <w:rPr>
                <w:rFonts w:ascii="Times New Roman" w:hAnsi="Times New Roman" w:cs="Times New Roman"/>
                <w:noProof/>
                <w:webHidden/>
                <w:sz w:val="26"/>
                <w:szCs w:val="26"/>
              </w:rPr>
              <w:t>18</w:t>
            </w:r>
            <w:r w:rsidR="0032522E" w:rsidRPr="0032522E">
              <w:rPr>
                <w:rFonts w:ascii="Times New Roman" w:hAnsi="Times New Roman" w:cs="Times New Roman"/>
                <w:noProof/>
                <w:webHidden/>
                <w:sz w:val="26"/>
                <w:szCs w:val="26"/>
              </w:rPr>
              <w:fldChar w:fldCharType="end"/>
            </w:r>
          </w:hyperlink>
        </w:p>
        <w:p w14:paraId="1C295AB5" w14:textId="60C0F2E6" w:rsidR="0032522E" w:rsidRPr="0032522E" w:rsidRDefault="00D70BC1">
          <w:pPr>
            <w:pStyle w:val="TOC1"/>
            <w:tabs>
              <w:tab w:val="right" w:leader="dot" w:pos="9061"/>
            </w:tabs>
            <w:rPr>
              <w:rFonts w:ascii="Times New Roman" w:eastAsiaTheme="minorEastAsia" w:hAnsi="Times New Roman" w:cs="Times New Roman"/>
              <w:b w:val="0"/>
              <w:bCs w:val="0"/>
              <w:i w:val="0"/>
              <w:iCs w:val="0"/>
              <w:noProof/>
              <w:kern w:val="0"/>
              <w:sz w:val="26"/>
              <w:szCs w:val="26"/>
            </w:rPr>
          </w:pPr>
          <w:hyperlink w:anchor="_Toc109384685" w:history="1">
            <w:r w:rsidR="0032522E" w:rsidRPr="0032522E">
              <w:rPr>
                <w:rStyle w:val="Hyperlink"/>
                <w:rFonts w:ascii="Times New Roman" w:hAnsi="Times New Roman" w:cs="Times New Roman"/>
                <w:i w:val="0"/>
                <w:noProof/>
                <w:sz w:val="26"/>
                <w:szCs w:val="26"/>
              </w:rPr>
              <w:t>CHƯƠNG 5. KẾT LUẬN</w:t>
            </w:r>
            <w:r w:rsidR="0032522E" w:rsidRPr="0032522E">
              <w:rPr>
                <w:rFonts w:ascii="Times New Roman" w:hAnsi="Times New Roman" w:cs="Times New Roman"/>
                <w:i w:val="0"/>
                <w:noProof/>
                <w:webHidden/>
                <w:sz w:val="26"/>
                <w:szCs w:val="26"/>
              </w:rPr>
              <w:tab/>
            </w:r>
            <w:r w:rsidR="0032522E" w:rsidRPr="0032522E">
              <w:rPr>
                <w:rFonts w:ascii="Times New Roman" w:hAnsi="Times New Roman" w:cs="Times New Roman"/>
                <w:i w:val="0"/>
                <w:noProof/>
                <w:webHidden/>
                <w:sz w:val="26"/>
                <w:szCs w:val="26"/>
              </w:rPr>
              <w:fldChar w:fldCharType="begin"/>
            </w:r>
            <w:r w:rsidR="0032522E" w:rsidRPr="0032522E">
              <w:rPr>
                <w:rFonts w:ascii="Times New Roman" w:hAnsi="Times New Roman" w:cs="Times New Roman"/>
                <w:i w:val="0"/>
                <w:noProof/>
                <w:webHidden/>
                <w:sz w:val="26"/>
                <w:szCs w:val="26"/>
              </w:rPr>
              <w:instrText xml:space="preserve"> PAGEREF _Toc109384685 \h </w:instrText>
            </w:r>
            <w:r w:rsidR="0032522E" w:rsidRPr="0032522E">
              <w:rPr>
                <w:rFonts w:ascii="Times New Roman" w:hAnsi="Times New Roman" w:cs="Times New Roman"/>
                <w:i w:val="0"/>
                <w:noProof/>
                <w:webHidden/>
                <w:sz w:val="26"/>
                <w:szCs w:val="26"/>
              </w:rPr>
            </w:r>
            <w:r w:rsidR="0032522E" w:rsidRPr="0032522E">
              <w:rPr>
                <w:rFonts w:ascii="Times New Roman" w:hAnsi="Times New Roman" w:cs="Times New Roman"/>
                <w:i w:val="0"/>
                <w:noProof/>
                <w:webHidden/>
                <w:sz w:val="26"/>
                <w:szCs w:val="26"/>
              </w:rPr>
              <w:fldChar w:fldCharType="separate"/>
            </w:r>
            <w:r w:rsidR="0032522E" w:rsidRPr="0032522E">
              <w:rPr>
                <w:rFonts w:ascii="Times New Roman" w:hAnsi="Times New Roman" w:cs="Times New Roman"/>
                <w:i w:val="0"/>
                <w:noProof/>
                <w:webHidden/>
                <w:sz w:val="26"/>
                <w:szCs w:val="26"/>
              </w:rPr>
              <w:t>19</w:t>
            </w:r>
            <w:r w:rsidR="0032522E" w:rsidRPr="0032522E">
              <w:rPr>
                <w:rFonts w:ascii="Times New Roman" w:hAnsi="Times New Roman" w:cs="Times New Roman"/>
                <w:i w:val="0"/>
                <w:noProof/>
                <w:webHidden/>
                <w:sz w:val="26"/>
                <w:szCs w:val="26"/>
              </w:rPr>
              <w:fldChar w:fldCharType="end"/>
            </w:r>
          </w:hyperlink>
        </w:p>
        <w:p w14:paraId="7989A5AC" w14:textId="711D6B2A" w:rsidR="0032522E" w:rsidRPr="0032522E" w:rsidRDefault="00D70BC1">
          <w:pPr>
            <w:pStyle w:val="TOC1"/>
            <w:tabs>
              <w:tab w:val="right" w:leader="dot" w:pos="9061"/>
            </w:tabs>
            <w:rPr>
              <w:rFonts w:ascii="Times New Roman" w:eastAsiaTheme="minorEastAsia" w:hAnsi="Times New Roman" w:cs="Times New Roman"/>
              <w:b w:val="0"/>
              <w:bCs w:val="0"/>
              <w:i w:val="0"/>
              <w:iCs w:val="0"/>
              <w:noProof/>
              <w:kern w:val="0"/>
              <w:sz w:val="26"/>
              <w:szCs w:val="26"/>
            </w:rPr>
          </w:pPr>
          <w:hyperlink w:anchor="_Toc109384686" w:history="1">
            <w:r w:rsidR="0032522E" w:rsidRPr="0032522E">
              <w:rPr>
                <w:rStyle w:val="Hyperlink"/>
                <w:rFonts w:ascii="Times New Roman" w:hAnsi="Times New Roman" w:cs="Times New Roman"/>
                <w:i w:val="0"/>
                <w:noProof/>
                <w:sz w:val="26"/>
                <w:szCs w:val="26"/>
              </w:rPr>
              <w:t>TÀI LIỆU THAM KHẢO</w:t>
            </w:r>
            <w:r w:rsidR="0032522E" w:rsidRPr="0032522E">
              <w:rPr>
                <w:rFonts w:ascii="Times New Roman" w:hAnsi="Times New Roman" w:cs="Times New Roman"/>
                <w:i w:val="0"/>
                <w:noProof/>
                <w:webHidden/>
                <w:sz w:val="26"/>
                <w:szCs w:val="26"/>
              </w:rPr>
              <w:tab/>
            </w:r>
            <w:r w:rsidR="0032522E" w:rsidRPr="0032522E">
              <w:rPr>
                <w:rFonts w:ascii="Times New Roman" w:hAnsi="Times New Roman" w:cs="Times New Roman"/>
                <w:i w:val="0"/>
                <w:noProof/>
                <w:webHidden/>
                <w:sz w:val="26"/>
                <w:szCs w:val="26"/>
              </w:rPr>
              <w:fldChar w:fldCharType="begin"/>
            </w:r>
            <w:r w:rsidR="0032522E" w:rsidRPr="0032522E">
              <w:rPr>
                <w:rFonts w:ascii="Times New Roman" w:hAnsi="Times New Roman" w:cs="Times New Roman"/>
                <w:i w:val="0"/>
                <w:noProof/>
                <w:webHidden/>
                <w:sz w:val="26"/>
                <w:szCs w:val="26"/>
              </w:rPr>
              <w:instrText xml:space="preserve"> PAGEREF _Toc109384686 \h </w:instrText>
            </w:r>
            <w:r w:rsidR="0032522E" w:rsidRPr="0032522E">
              <w:rPr>
                <w:rFonts w:ascii="Times New Roman" w:hAnsi="Times New Roman" w:cs="Times New Roman"/>
                <w:i w:val="0"/>
                <w:noProof/>
                <w:webHidden/>
                <w:sz w:val="26"/>
                <w:szCs w:val="26"/>
              </w:rPr>
            </w:r>
            <w:r w:rsidR="0032522E" w:rsidRPr="0032522E">
              <w:rPr>
                <w:rFonts w:ascii="Times New Roman" w:hAnsi="Times New Roman" w:cs="Times New Roman"/>
                <w:i w:val="0"/>
                <w:noProof/>
                <w:webHidden/>
                <w:sz w:val="26"/>
                <w:szCs w:val="26"/>
              </w:rPr>
              <w:fldChar w:fldCharType="separate"/>
            </w:r>
            <w:r w:rsidR="0032522E" w:rsidRPr="0032522E">
              <w:rPr>
                <w:rFonts w:ascii="Times New Roman" w:hAnsi="Times New Roman" w:cs="Times New Roman"/>
                <w:i w:val="0"/>
                <w:noProof/>
                <w:webHidden/>
                <w:sz w:val="26"/>
                <w:szCs w:val="26"/>
              </w:rPr>
              <w:t>20</w:t>
            </w:r>
            <w:r w:rsidR="0032522E" w:rsidRPr="0032522E">
              <w:rPr>
                <w:rFonts w:ascii="Times New Roman" w:hAnsi="Times New Roman" w:cs="Times New Roman"/>
                <w:i w:val="0"/>
                <w:noProof/>
                <w:webHidden/>
                <w:sz w:val="26"/>
                <w:szCs w:val="26"/>
              </w:rPr>
              <w:fldChar w:fldCharType="end"/>
            </w:r>
          </w:hyperlink>
        </w:p>
        <w:p w14:paraId="2ED7B20D" w14:textId="7D5FC50F" w:rsidR="003B27E3" w:rsidRPr="003F1809" w:rsidRDefault="00035ED2" w:rsidP="00073999">
          <w:pPr>
            <w:rPr>
              <w:b/>
              <w:bCs/>
              <w:noProof/>
            </w:rPr>
          </w:pPr>
          <w:r w:rsidRPr="0032522E">
            <w:rPr>
              <w:rFonts w:cs="Times New Roman"/>
              <w:b/>
              <w:bCs/>
              <w:noProof/>
              <w:szCs w:val="26"/>
            </w:rPr>
            <w:fldChar w:fldCharType="end"/>
          </w:r>
        </w:p>
      </w:sdtContent>
    </w:sdt>
    <w:p w14:paraId="32FD1DF3" w14:textId="77777777" w:rsidR="003F1809" w:rsidRDefault="003F1809">
      <w:pPr>
        <w:rPr>
          <w:rFonts w:eastAsiaTheme="majorEastAsia" w:cstheme="majorBidi"/>
          <w:b/>
          <w:bCs/>
          <w:kern w:val="0"/>
          <w:sz w:val="32"/>
          <w:szCs w:val="28"/>
          <w:lang w:val="vi-VN"/>
        </w:rPr>
      </w:pPr>
      <w:r>
        <w:br w:type="page"/>
      </w:r>
    </w:p>
    <w:p w14:paraId="12C56AEB" w14:textId="77777777" w:rsidR="0032522E" w:rsidRDefault="0032522E" w:rsidP="001B73F2">
      <w:pPr>
        <w:pStyle w:val="Heading1"/>
        <w:numPr>
          <w:ilvl w:val="0"/>
          <w:numId w:val="0"/>
        </w:numPr>
        <w:ind w:left="1701" w:hanging="1701"/>
        <w:sectPr w:rsidR="0032522E" w:rsidSect="008806DB">
          <w:pgSz w:w="11906" w:h="16838" w:code="9"/>
          <w:pgMar w:top="1134" w:right="1134" w:bottom="1418" w:left="1701" w:header="850" w:footer="576" w:gutter="0"/>
          <w:pgNumType w:start="1"/>
          <w:cols w:space="720"/>
          <w:docGrid w:linePitch="360"/>
        </w:sectPr>
      </w:pPr>
    </w:p>
    <w:p w14:paraId="5724AF62" w14:textId="77777777" w:rsidR="0032522E" w:rsidRDefault="001B73F2" w:rsidP="001B73F2">
      <w:pPr>
        <w:pStyle w:val="Heading1"/>
        <w:numPr>
          <w:ilvl w:val="0"/>
          <w:numId w:val="0"/>
        </w:numPr>
        <w:ind w:left="1701" w:hanging="1701"/>
        <w:rPr>
          <w:noProof/>
        </w:rPr>
      </w:pPr>
      <w:bookmarkStart w:id="1" w:name="_Toc109384650"/>
      <w:r w:rsidRPr="003F1809">
        <w:lastRenderedPageBreak/>
        <w:t>DANH SÁCH HÌNH VẼ</w:t>
      </w:r>
      <w:bookmarkEnd w:id="1"/>
      <w:r w:rsidR="009446D9">
        <w:rPr>
          <w:highlight w:val="yellow"/>
        </w:rPr>
        <w:fldChar w:fldCharType="begin"/>
      </w:r>
      <w:r w:rsidR="009446D9">
        <w:rPr>
          <w:highlight w:val="yellow"/>
        </w:rPr>
        <w:instrText xml:space="preserve"> TOC \h \z \c "Hình" </w:instrText>
      </w:r>
      <w:r w:rsidR="009446D9">
        <w:rPr>
          <w:highlight w:val="yellow"/>
        </w:rPr>
        <w:fldChar w:fldCharType="separate"/>
      </w:r>
    </w:p>
    <w:p w14:paraId="3569249C" w14:textId="6ED5FBBD" w:rsidR="0032522E" w:rsidRDefault="0032522E">
      <w:pPr>
        <w:pStyle w:val="TableofFigures"/>
        <w:tabs>
          <w:tab w:val="right" w:leader="dot" w:pos="9061"/>
        </w:tabs>
        <w:rPr>
          <w:rFonts w:asciiTheme="minorHAnsi" w:eastAsiaTheme="minorEastAsia" w:hAnsiTheme="minorHAnsi" w:cstheme="minorBidi"/>
          <w:noProof/>
          <w:kern w:val="0"/>
          <w:sz w:val="22"/>
          <w:szCs w:val="22"/>
        </w:rPr>
      </w:pPr>
      <w:hyperlink w:anchor="_Toc109384691" w:history="1">
        <w:r w:rsidRPr="00A008A8">
          <w:rPr>
            <w:rStyle w:val="Hyperlink"/>
            <w:noProof/>
          </w:rPr>
          <w:t>Hình 1.1 Quá trình xử lý ảnh</w:t>
        </w:r>
        <w:r>
          <w:rPr>
            <w:noProof/>
            <w:webHidden/>
          </w:rPr>
          <w:tab/>
        </w:r>
        <w:r>
          <w:rPr>
            <w:noProof/>
            <w:webHidden/>
          </w:rPr>
          <w:fldChar w:fldCharType="begin"/>
        </w:r>
        <w:r>
          <w:rPr>
            <w:noProof/>
            <w:webHidden/>
          </w:rPr>
          <w:instrText xml:space="preserve"> PAGEREF _Toc109384691 \h </w:instrText>
        </w:r>
        <w:r>
          <w:rPr>
            <w:noProof/>
            <w:webHidden/>
          </w:rPr>
        </w:r>
        <w:r>
          <w:rPr>
            <w:noProof/>
            <w:webHidden/>
          </w:rPr>
          <w:fldChar w:fldCharType="separate"/>
        </w:r>
        <w:r>
          <w:rPr>
            <w:noProof/>
            <w:webHidden/>
          </w:rPr>
          <w:t>2</w:t>
        </w:r>
        <w:r>
          <w:rPr>
            <w:noProof/>
            <w:webHidden/>
          </w:rPr>
          <w:fldChar w:fldCharType="end"/>
        </w:r>
      </w:hyperlink>
    </w:p>
    <w:p w14:paraId="1DAE3EA1" w14:textId="3C8F9B5E"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692" w:history="1">
        <w:r w:rsidR="0032522E" w:rsidRPr="00A008A8">
          <w:rPr>
            <w:rStyle w:val="Hyperlink"/>
            <w:noProof/>
          </w:rPr>
          <w:t>Hình 1.2 Các bước cơ bản trong xử lý ảnh</w:t>
        </w:r>
        <w:r w:rsidR="0032522E">
          <w:rPr>
            <w:noProof/>
            <w:webHidden/>
          </w:rPr>
          <w:tab/>
        </w:r>
        <w:r w:rsidR="0032522E">
          <w:rPr>
            <w:noProof/>
            <w:webHidden/>
          </w:rPr>
          <w:fldChar w:fldCharType="begin"/>
        </w:r>
        <w:r w:rsidR="0032522E">
          <w:rPr>
            <w:noProof/>
            <w:webHidden/>
          </w:rPr>
          <w:instrText xml:space="preserve"> PAGEREF _Toc109384692 \h </w:instrText>
        </w:r>
        <w:r w:rsidR="0032522E">
          <w:rPr>
            <w:noProof/>
            <w:webHidden/>
          </w:rPr>
        </w:r>
        <w:r w:rsidR="0032522E">
          <w:rPr>
            <w:noProof/>
            <w:webHidden/>
          </w:rPr>
          <w:fldChar w:fldCharType="separate"/>
        </w:r>
        <w:r w:rsidR="0032522E">
          <w:rPr>
            <w:noProof/>
            <w:webHidden/>
          </w:rPr>
          <w:t>3</w:t>
        </w:r>
        <w:r w:rsidR="0032522E">
          <w:rPr>
            <w:noProof/>
            <w:webHidden/>
          </w:rPr>
          <w:fldChar w:fldCharType="end"/>
        </w:r>
      </w:hyperlink>
    </w:p>
    <w:p w14:paraId="40A564AE" w14:textId="4C4A61AA"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693" w:history="1">
        <w:r w:rsidR="0032522E" w:rsidRPr="00A008A8">
          <w:rPr>
            <w:rStyle w:val="Hyperlink"/>
            <w:noProof/>
          </w:rPr>
          <w:t>Hình 1.3 Minh hoạ nhân ma trận ảnh</w:t>
        </w:r>
        <w:r w:rsidR="0032522E">
          <w:rPr>
            <w:noProof/>
            <w:webHidden/>
          </w:rPr>
          <w:tab/>
        </w:r>
        <w:r w:rsidR="0032522E">
          <w:rPr>
            <w:noProof/>
            <w:webHidden/>
          </w:rPr>
          <w:fldChar w:fldCharType="begin"/>
        </w:r>
        <w:r w:rsidR="0032522E">
          <w:rPr>
            <w:noProof/>
            <w:webHidden/>
          </w:rPr>
          <w:instrText xml:space="preserve"> PAGEREF _Toc109384693 \h </w:instrText>
        </w:r>
        <w:r w:rsidR="0032522E">
          <w:rPr>
            <w:noProof/>
            <w:webHidden/>
          </w:rPr>
        </w:r>
        <w:r w:rsidR="0032522E">
          <w:rPr>
            <w:noProof/>
            <w:webHidden/>
          </w:rPr>
          <w:fldChar w:fldCharType="separate"/>
        </w:r>
        <w:r w:rsidR="0032522E">
          <w:rPr>
            <w:noProof/>
            <w:webHidden/>
          </w:rPr>
          <w:t>5</w:t>
        </w:r>
        <w:r w:rsidR="0032522E">
          <w:rPr>
            <w:noProof/>
            <w:webHidden/>
          </w:rPr>
          <w:fldChar w:fldCharType="end"/>
        </w:r>
      </w:hyperlink>
    </w:p>
    <w:p w14:paraId="241437E9" w14:textId="68872FE7"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694" w:history="1">
        <w:r w:rsidR="0032522E" w:rsidRPr="00A008A8">
          <w:rPr>
            <w:rStyle w:val="Hyperlink"/>
            <w:noProof/>
          </w:rPr>
          <w:t>Hình 1.4 Ví dụ phép tích chập</w:t>
        </w:r>
        <w:r w:rsidR="0032522E">
          <w:rPr>
            <w:noProof/>
            <w:webHidden/>
          </w:rPr>
          <w:tab/>
        </w:r>
        <w:r w:rsidR="0032522E">
          <w:rPr>
            <w:noProof/>
            <w:webHidden/>
          </w:rPr>
          <w:fldChar w:fldCharType="begin"/>
        </w:r>
        <w:r w:rsidR="0032522E">
          <w:rPr>
            <w:noProof/>
            <w:webHidden/>
          </w:rPr>
          <w:instrText xml:space="preserve"> PAGEREF _Toc109384694 \h </w:instrText>
        </w:r>
        <w:r w:rsidR="0032522E">
          <w:rPr>
            <w:noProof/>
            <w:webHidden/>
          </w:rPr>
        </w:r>
        <w:r w:rsidR="0032522E">
          <w:rPr>
            <w:noProof/>
            <w:webHidden/>
          </w:rPr>
          <w:fldChar w:fldCharType="separate"/>
        </w:r>
        <w:r w:rsidR="0032522E">
          <w:rPr>
            <w:noProof/>
            <w:webHidden/>
          </w:rPr>
          <w:t>6</w:t>
        </w:r>
        <w:r w:rsidR="0032522E">
          <w:rPr>
            <w:noProof/>
            <w:webHidden/>
          </w:rPr>
          <w:fldChar w:fldCharType="end"/>
        </w:r>
      </w:hyperlink>
    </w:p>
    <w:p w14:paraId="36B1B12C" w14:textId="4ADD4424"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695" w:history="1">
        <w:r w:rsidR="0032522E" w:rsidRPr="00A008A8">
          <w:rPr>
            <w:rStyle w:val="Hyperlink"/>
            <w:noProof/>
          </w:rPr>
          <w:t>Hình 2.1 Ví dụ kernel của bộ lọc trung bình</w:t>
        </w:r>
        <w:r w:rsidR="0032522E">
          <w:rPr>
            <w:noProof/>
            <w:webHidden/>
          </w:rPr>
          <w:tab/>
        </w:r>
        <w:r w:rsidR="0032522E">
          <w:rPr>
            <w:noProof/>
            <w:webHidden/>
          </w:rPr>
          <w:fldChar w:fldCharType="begin"/>
        </w:r>
        <w:r w:rsidR="0032522E">
          <w:rPr>
            <w:noProof/>
            <w:webHidden/>
          </w:rPr>
          <w:instrText xml:space="preserve"> PAGEREF _Toc109384695 \h </w:instrText>
        </w:r>
        <w:r w:rsidR="0032522E">
          <w:rPr>
            <w:noProof/>
            <w:webHidden/>
          </w:rPr>
        </w:r>
        <w:r w:rsidR="0032522E">
          <w:rPr>
            <w:noProof/>
            <w:webHidden/>
          </w:rPr>
          <w:fldChar w:fldCharType="separate"/>
        </w:r>
        <w:r w:rsidR="0032522E">
          <w:rPr>
            <w:noProof/>
            <w:webHidden/>
          </w:rPr>
          <w:t>7</w:t>
        </w:r>
        <w:r w:rsidR="0032522E">
          <w:rPr>
            <w:noProof/>
            <w:webHidden/>
          </w:rPr>
          <w:fldChar w:fldCharType="end"/>
        </w:r>
      </w:hyperlink>
    </w:p>
    <w:p w14:paraId="59E6C26B" w14:textId="2906A548"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r:id="rId12" w:anchor="_Toc109384696" w:history="1">
        <w:r w:rsidR="0032522E" w:rsidRPr="00A008A8">
          <w:rPr>
            <w:rStyle w:val="Hyperlink"/>
            <w:noProof/>
          </w:rPr>
          <w:t>Hình 2.2 Ví dụ kernel của bộ lọc Gausian</w:t>
        </w:r>
        <w:r w:rsidR="0032522E">
          <w:rPr>
            <w:noProof/>
            <w:webHidden/>
          </w:rPr>
          <w:tab/>
        </w:r>
        <w:r w:rsidR="0032522E">
          <w:rPr>
            <w:noProof/>
            <w:webHidden/>
          </w:rPr>
          <w:fldChar w:fldCharType="begin"/>
        </w:r>
        <w:r w:rsidR="0032522E">
          <w:rPr>
            <w:noProof/>
            <w:webHidden/>
          </w:rPr>
          <w:instrText xml:space="preserve"> PAGEREF _Toc109384696 \h </w:instrText>
        </w:r>
        <w:r w:rsidR="0032522E">
          <w:rPr>
            <w:noProof/>
            <w:webHidden/>
          </w:rPr>
        </w:r>
        <w:r w:rsidR="0032522E">
          <w:rPr>
            <w:noProof/>
            <w:webHidden/>
          </w:rPr>
          <w:fldChar w:fldCharType="separate"/>
        </w:r>
        <w:r w:rsidR="0032522E">
          <w:rPr>
            <w:noProof/>
            <w:webHidden/>
          </w:rPr>
          <w:t>8</w:t>
        </w:r>
        <w:r w:rsidR="0032522E">
          <w:rPr>
            <w:noProof/>
            <w:webHidden/>
          </w:rPr>
          <w:fldChar w:fldCharType="end"/>
        </w:r>
      </w:hyperlink>
    </w:p>
    <w:p w14:paraId="04BD701F" w14:textId="314E5CDB"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697" w:history="1">
        <w:r w:rsidR="0032522E" w:rsidRPr="00A008A8">
          <w:rPr>
            <w:rStyle w:val="Hyperlink"/>
            <w:noProof/>
          </w:rPr>
          <w:t>Hình 3.1 Kết quả khi đưa ảnh qua bộ lọc trung bình</w:t>
        </w:r>
        <w:r w:rsidR="0032522E">
          <w:rPr>
            <w:noProof/>
            <w:webHidden/>
          </w:rPr>
          <w:tab/>
        </w:r>
        <w:r w:rsidR="0032522E">
          <w:rPr>
            <w:noProof/>
            <w:webHidden/>
          </w:rPr>
          <w:fldChar w:fldCharType="begin"/>
        </w:r>
        <w:r w:rsidR="0032522E">
          <w:rPr>
            <w:noProof/>
            <w:webHidden/>
          </w:rPr>
          <w:instrText xml:space="preserve"> PAGEREF _Toc109384697 \h </w:instrText>
        </w:r>
        <w:r w:rsidR="0032522E">
          <w:rPr>
            <w:noProof/>
            <w:webHidden/>
          </w:rPr>
        </w:r>
        <w:r w:rsidR="0032522E">
          <w:rPr>
            <w:noProof/>
            <w:webHidden/>
          </w:rPr>
          <w:fldChar w:fldCharType="separate"/>
        </w:r>
        <w:r w:rsidR="0032522E">
          <w:rPr>
            <w:noProof/>
            <w:webHidden/>
          </w:rPr>
          <w:t>12</w:t>
        </w:r>
        <w:r w:rsidR="0032522E">
          <w:rPr>
            <w:noProof/>
            <w:webHidden/>
          </w:rPr>
          <w:fldChar w:fldCharType="end"/>
        </w:r>
      </w:hyperlink>
    </w:p>
    <w:p w14:paraId="7283024A" w14:textId="6B0E4F21"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698" w:history="1">
        <w:r w:rsidR="0032522E" w:rsidRPr="00A008A8">
          <w:rPr>
            <w:rStyle w:val="Hyperlink"/>
            <w:noProof/>
          </w:rPr>
          <w:t>Hình 3.2 Kết quả của hàm Gaussian so với ảnh gốc và của thư viện open cv</w:t>
        </w:r>
        <w:r w:rsidR="0032522E">
          <w:rPr>
            <w:noProof/>
            <w:webHidden/>
          </w:rPr>
          <w:tab/>
        </w:r>
        <w:r w:rsidR="0032522E">
          <w:rPr>
            <w:noProof/>
            <w:webHidden/>
          </w:rPr>
          <w:fldChar w:fldCharType="begin"/>
        </w:r>
        <w:r w:rsidR="0032522E">
          <w:rPr>
            <w:noProof/>
            <w:webHidden/>
          </w:rPr>
          <w:instrText xml:space="preserve"> PAGEREF _Toc109384698 \h </w:instrText>
        </w:r>
        <w:r w:rsidR="0032522E">
          <w:rPr>
            <w:noProof/>
            <w:webHidden/>
          </w:rPr>
        </w:r>
        <w:r w:rsidR="0032522E">
          <w:rPr>
            <w:noProof/>
            <w:webHidden/>
          </w:rPr>
          <w:fldChar w:fldCharType="separate"/>
        </w:r>
        <w:r w:rsidR="0032522E">
          <w:rPr>
            <w:noProof/>
            <w:webHidden/>
          </w:rPr>
          <w:t>13</w:t>
        </w:r>
        <w:r w:rsidR="0032522E">
          <w:rPr>
            <w:noProof/>
            <w:webHidden/>
          </w:rPr>
          <w:fldChar w:fldCharType="end"/>
        </w:r>
      </w:hyperlink>
    </w:p>
    <w:p w14:paraId="26FBD775" w14:textId="69FC8AA9"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r:id="rId13" w:anchor="_Toc109384699" w:history="1">
        <w:r w:rsidR="0032522E" w:rsidRPr="00A008A8">
          <w:rPr>
            <w:rStyle w:val="Hyperlink"/>
            <w:noProof/>
          </w:rPr>
          <w:t>Hình 3.3 Kết quả bộ lọc Unsharp mask với K=2(ảnh 2), K=1(ảnh 3) so với ảnh gốc</w:t>
        </w:r>
        <w:r w:rsidR="0032522E">
          <w:rPr>
            <w:noProof/>
            <w:webHidden/>
          </w:rPr>
          <w:tab/>
        </w:r>
        <w:r w:rsidR="0032522E">
          <w:rPr>
            <w:noProof/>
            <w:webHidden/>
          </w:rPr>
          <w:fldChar w:fldCharType="begin"/>
        </w:r>
        <w:r w:rsidR="0032522E">
          <w:rPr>
            <w:noProof/>
            <w:webHidden/>
          </w:rPr>
          <w:instrText xml:space="preserve"> PAGEREF _Toc109384699 \h </w:instrText>
        </w:r>
        <w:r w:rsidR="0032522E">
          <w:rPr>
            <w:noProof/>
            <w:webHidden/>
          </w:rPr>
        </w:r>
        <w:r w:rsidR="0032522E">
          <w:rPr>
            <w:noProof/>
            <w:webHidden/>
          </w:rPr>
          <w:fldChar w:fldCharType="separate"/>
        </w:r>
        <w:r w:rsidR="0032522E">
          <w:rPr>
            <w:noProof/>
            <w:webHidden/>
          </w:rPr>
          <w:t>14</w:t>
        </w:r>
        <w:r w:rsidR="0032522E">
          <w:rPr>
            <w:noProof/>
            <w:webHidden/>
          </w:rPr>
          <w:fldChar w:fldCharType="end"/>
        </w:r>
      </w:hyperlink>
    </w:p>
    <w:p w14:paraId="26855FAC" w14:textId="74DE1CAD"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700" w:history="1">
        <w:r w:rsidR="0032522E" w:rsidRPr="00A008A8">
          <w:rPr>
            <w:rStyle w:val="Hyperlink"/>
            <w:noProof/>
          </w:rPr>
          <w:t>Hình 3.4 Kết quả lọc trung vị so với thư viện medianBlur và code tự viết</w:t>
        </w:r>
        <w:r w:rsidR="0032522E">
          <w:rPr>
            <w:noProof/>
            <w:webHidden/>
          </w:rPr>
          <w:tab/>
        </w:r>
        <w:r w:rsidR="0032522E">
          <w:rPr>
            <w:noProof/>
            <w:webHidden/>
          </w:rPr>
          <w:fldChar w:fldCharType="begin"/>
        </w:r>
        <w:r w:rsidR="0032522E">
          <w:rPr>
            <w:noProof/>
            <w:webHidden/>
          </w:rPr>
          <w:instrText xml:space="preserve"> PAGEREF _Toc109384700 \h </w:instrText>
        </w:r>
        <w:r w:rsidR="0032522E">
          <w:rPr>
            <w:noProof/>
            <w:webHidden/>
          </w:rPr>
        </w:r>
        <w:r w:rsidR="0032522E">
          <w:rPr>
            <w:noProof/>
            <w:webHidden/>
          </w:rPr>
          <w:fldChar w:fldCharType="separate"/>
        </w:r>
        <w:r w:rsidR="0032522E">
          <w:rPr>
            <w:noProof/>
            <w:webHidden/>
          </w:rPr>
          <w:t>14</w:t>
        </w:r>
        <w:r w:rsidR="0032522E">
          <w:rPr>
            <w:noProof/>
            <w:webHidden/>
          </w:rPr>
          <w:fldChar w:fldCharType="end"/>
        </w:r>
      </w:hyperlink>
    </w:p>
    <w:p w14:paraId="65B41DDA" w14:textId="601F8EA5"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701" w:history="1">
        <w:r w:rsidR="0032522E" w:rsidRPr="00A008A8">
          <w:rPr>
            <w:rStyle w:val="Hyperlink"/>
            <w:noProof/>
          </w:rPr>
          <w:t>Hình 3.5 Kết quả hàm Sobel so với ảnh gốc của thư viện sobel và code tự viết theo phương thẳng đứng</w:t>
        </w:r>
        <w:r w:rsidR="0032522E">
          <w:rPr>
            <w:noProof/>
            <w:webHidden/>
          </w:rPr>
          <w:tab/>
        </w:r>
        <w:r w:rsidR="0032522E">
          <w:rPr>
            <w:noProof/>
            <w:webHidden/>
          </w:rPr>
          <w:fldChar w:fldCharType="begin"/>
        </w:r>
        <w:r w:rsidR="0032522E">
          <w:rPr>
            <w:noProof/>
            <w:webHidden/>
          </w:rPr>
          <w:instrText xml:space="preserve"> PAGEREF _Toc109384701 \h </w:instrText>
        </w:r>
        <w:r w:rsidR="0032522E">
          <w:rPr>
            <w:noProof/>
            <w:webHidden/>
          </w:rPr>
        </w:r>
        <w:r w:rsidR="0032522E">
          <w:rPr>
            <w:noProof/>
            <w:webHidden/>
          </w:rPr>
          <w:fldChar w:fldCharType="separate"/>
        </w:r>
        <w:r w:rsidR="0032522E">
          <w:rPr>
            <w:noProof/>
            <w:webHidden/>
          </w:rPr>
          <w:t>15</w:t>
        </w:r>
        <w:r w:rsidR="0032522E">
          <w:rPr>
            <w:noProof/>
            <w:webHidden/>
          </w:rPr>
          <w:fldChar w:fldCharType="end"/>
        </w:r>
      </w:hyperlink>
    </w:p>
    <w:p w14:paraId="49EA2244" w14:textId="45393080"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702" w:history="1">
        <w:r w:rsidR="0032522E" w:rsidRPr="00A008A8">
          <w:rPr>
            <w:rStyle w:val="Hyperlink"/>
            <w:noProof/>
          </w:rPr>
          <w:t>Hình 3.6 Kết quả hàm Sobel của thư viện sobel và code tự viết theo phương ngang</w:t>
        </w:r>
        <w:r w:rsidR="0032522E">
          <w:rPr>
            <w:noProof/>
            <w:webHidden/>
          </w:rPr>
          <w:tab/>
        </w:r>
        <w:r w:rsidR="0032522E">
          <w:rPr>
            <w:noProof/>
            <w:webHidden/>
          </w:rPr>
          <w:fldChar w:fldCharType="begin"/>
        </w:r>
        <w:r w:rsidR="0032522E">
          <w:rPr>
            <w:noProof/>
            <w:webHidden/>
          </w:rPr>
          <w:instrText xml:space="preserve"> PAGEREF _Toc109384702 \h </w:instrText>
        </w:r>
        <w:r w:rsidR="0032522E">
          <w:rPr>
            <w:noProof/>
            <w:webHidden/>
          </w:rPr>
        </w:r>
        <w:r w:rsidR="0032522E">
          <w:rPr>
            <w:noProof/>
            <w:webHidden/>
          </w:rPr>
          <w:fldChar w:fldCharType="separate"/>
        </w:r>
        <w:r w:rsidR="0032522E">
          <w:rPr>
            <w:noProof/>
            <w:webHidden/>
          </w:rPr>
          <w:t>15</w:t>
        </w:r>
        <w:r w:rsidR="0032522E">
          <w:rPr>
            <w:noProof/>
            <w:webHidden/>
          </w:rPr>
          <w:fldChar w:fldCharType="end"/>
        </w:r>
      </w:hyperlink>
    </w:p>
    <w:p w14:paraId="36315E06" w14:textId="5C396170"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703" w:history="1">
        <w:r w:rsidR="0032522E" w:rsidRPr="00A008A8">
          <w:rPr>
            <w:rStyle w:val="Hyperlink"/>
            <w:noProof/>
          </w:rPr>
          <w:t>Hình 3.7 Kết quả hàm Sobel của thư viện sobel và code tự viết theo cả 2 hướng</w:t>
        </w:r>
        <w:r w:rsidR="0032522E">
          <w:rPr>
            <w:noProof/>
            <w:webHidden/>
          </w:rPr>
          <w:tab/>
        </w:r>
        <w:r w:rsidR="0032522E">
          <w:rPr>
            <w:noProof/>
            <w:webHidden/>
          </w:rPr>
          <w:fldChar w:fldCharType="begin"/>
        </w:r>
        <w:r w:rsidR="0032522E">
          <w:rPr>
            <w:noProof/>
            <w:webHidden/>
          </w:rPr>
          <w:instrText xml:space="preserve"> PAGEREF _Toc109384703 \h </w:instrText>
        </w:r>
        <w:r w:rsidR="0032522E">
          <w:rPr>
            <w:noProof/>
            <w:webHidden/>
          </w:rPr>
        </w:r>
        <w:r w:rsidR="0032522E">
          <w:rPr>
            <w:noProof/>
            <w:webHidden/>
          </w:rPr>
          <w:fldChar w:fldCharType="separate"/>
        </w:r>
        <w:r w:rsidR="0032522E">
          <w:rPr>
            <w:noProof/>
            <w:webHidden/>
          </w:rPr>
          <w:t>15</w:t>
        </w:r>
        <w:r w:rsidR="0032522E">
          <w:rPr>
            <w:noProof/>
            <w:webHidden/>
          </w:rPr>
          <w:fldChar w:fldCharType="end"/>
        </w:r>
      </w:hyperlink>
    </w:p>
    <w:p w14:paraId="1EF0E56C" w14:textId="37041CB7"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704" w:history="1">
        <w:r w:rsidR="0032522E" w:rsidRPr="00A008A8">
          <w:rPr>
            <w:rStyle w:val="Hyperlink"/>
            <w:noProof/>
          </w:rPr>
          <w:t>Hình 3.8 Kết quả hàm Laplacian của thư viện laplacian và code tự viết</w:t>
        </w:r>
        <w:r w:rsidR="0032522E">
          <w:rPr>
            <w:noProof/>
            <w:webHidden/>
          </w:rPr>
          <w:tab/>
        </w:r>
        <w:r w:rsidR="0032522E">
          <w:rPr>
            <w:noProof/>
            <w:webHidden/>
          </w:rPr>
          <w:fldChar w:fldCharType="begin"/>
        </w:r>
        <w:r w:rsidR="0032522E">
          <w:rPr>
            <w:noProof/>
            <w:webHidden/>
          </w:rPr>
          <w:instrText xml:space="preserve"> PAGEREF _Toc109384704 \h </w:instrText>
        </w:r>
        <w:r w:rsidR="0032522E">
          <w:rPr>
            <w:noProof/>
            <w:webHidden/>
          </w:rPr>
        </w:r>
        <w:r w:rsidR="0032522E">
          <w:rPr>
            <w:noProof/>
            <w:webHidden/>
          </w:rPr>
          <w:fldChar w:fldCharType="separate"/>
        </w:r>
        <w:r w:rsidR="0032522E">
          <w:rPr>
            <w:noProof/>
            <w:webHidden/>
          </w:rPr>
          <w:t>16</w:t>
        </w:r>
        <w:r w:rsidR="0032522E">
          <w:rPr>
            <w:noProof/>
            <w:webHidden/>
          </w:rPr>
          <w:fldChar w:fldCharType="end"/>
        </w:r>
      </w:hyperlink>
    </w:p>
    <w:p w14:paraId="1A9E2087" w14:textId="7EDC0399"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705" w:history="1">
        <w:r w:rsidR="0032522E" w:rsidRPr="00A008A8">
          <w:rPr>
            <w:rStyle w:val="Hyperlink"/>
            <w:noProof/>
          </w:rPr>
          <w:t>Hình 4.1: Thư viện Tkinter</w:t>
        </w:r>
        <w:r w:rsidR="0032522E">
          <w:rPr>
            <w:noProof/>
            <w:webHidden/>
          </w:rPr>
          <w:tab/>
        </w:r>
        <w:r w:rsidR="0032522E">
          <w:rPr>
            <w:noProof/>
            <w:webHidden/>
          </w:rPr>
          <w:fldChar w:fldCharType="begin"/>
        </w:r>
        <w:r w:rsidR="0032522E">
          <w:rPr>
            <w:noProof/>
            <w:webHidden/>
          </w:rPr>
          <w:instrText xml:space="preserve"> PAGEREF _Toc109384705 \h </w:instrText>
        </w:r>
        <w:r w:rsidR="0032522E">
          <w:rPr>
            <w:noProof/>
            <w:webHidden/>
          </w:rPr>
        </w:r>
        <w:r w:rsidR="0032522E">
          <w:rPr>
            <w:noProof/>
            <w:webHidden/>
          </w:rPr>
          <w:fldChar w:fldCharType="separate"/>
        </w:r>
        <w:r w:rsidR="0032522E">
          <w:rPr>
            <w:noProof/>
            <w:webHidden/>
          </w:rPr>
          <w:t>17</w:t>
        </w:r>
        <w:r w:rsidR="0032522E">
          <w:rPr>
            <w:noProof/>
            <w:webHidden/>
          </w:rPr>
          <w:fldChar w:fldCharType="end"/>
        </w:r>
      </w:hyperlink>
    </w:p>
    <w:p w14:paraId="3F5288AD" w14:textId="066CCFB1" w:rsidR="0032522E" w:rsidRDefault="00D70BC1">
      <w:pPr>
        <w:pStyle w:val="TableofFigures"/>
        <w:tabs>
          <w:tab w:val="right" w:leader="dot" w:pos="9061"/>
        </w:tabs>
        <w:rPr>
          <w:rFonts w:asciiTheme="minorHAnsi" w:eastAsiaTheme="minorEastAsia" w:hAnsiTheme="minorHAnsi" w:cstheme="minorBidi"/>
          <w:noProof/>
          <w:kern w:val="0"/>
          <w:sz w:val="22"/>
          <w:szCs w:val="22"/>
        </w:rPr>
      </w:pPr>
      <w:hyperlink w:anchor="_Toc109384706" w:history="1">
        <w:r w:rsidR="0032522E" w:rsidRPr="00A008A8">
          <w:rPr>
            <w:rStyle w:val="Hyperlink"/>
            <w:noProof/>
          </w:rPr>
          <w:t>Hình 4.2 Giao diện của ứng dụng bộ lọc ảnh</w:t>
        </w:r>
        <w:r w:rsidR="0032522E">
          <w:rPr>
            <w:noProof/>
            <w:webHidden/>
          </w:rPr>
          <w:tab/>
        </w:r>
        <w:r w:rsidR="0032522E">
          <w:rPr>
            <w:noProof/>
            <w:webHidden/>
          </w:rPr>
          <w:fldChar w:fldCharType="begin"/>
        </w:r>
        <w:r w:rsidR="0032522E">
          <w:rPr>
            <w:noProof/>
            <w:webHidden/>
          </w:rPr>
          <w:instrText xml:space="preserve"> PAGEREF _Toc109384706 \h </w:instrText>
        </w:r>
        <w:r w:rsidR="0032522E">
          <w:rPr>
            <w:noProof/>
            <w:webHidden/>
          </w:rPr>
        </w:r>
        <w:r w:rsidR="0032522E">
          <w:rPr>
            <w:noProof/>
            <w:webHidden/>
          </w:rPr>
          <w:fldChar w:fldCharType="separate"/>
        </w:r>
        <w:r w:rsidR="0032522E">
          <w:rPr>
            <w:noProof/>
            <w:webHidden/>
          </w:rPr>
          <w:t>18</w:t>
        </w:r>
        <w:r w:rsidR="0032522E">
          <w:rPr>
            <w:noProof/>
            <w:webHidden/>
          </w:rPr>
          <w:fldChar w:fldCharType="end"/>
        </w:r>
      </w:hyperlink>
    </w:p>
    <w:p w14:paraId="3F8E0F67" w14:textId="2CB339BE" w:rsidR="00D034AB" w:rsidRPr="009446D9" w:rsidRDefault="009446D9" w:rsidP="009446D9">
      <w:pPr>
        <w:rPr>
          <w:rFonts w:eastAsiaTheme="majorEastAsia" w:cstheme="majorBidi"/>
          <w:kern w:val="0"/>
          <w:sz w:val="32"/>
          <w:szCs w:val="28"/>
          <w:highlight w:val="yellow"/>
          <w:lang w:val="vi-VN"/>
        </w:rPr>
      </w:pPr>
      <w:r>
        <w:rPr>
          <w:highlight w:val="yellow"/>
        </w:rPr>
        <w:fldChar w:fldCharType="end"/>
      </w:r>
    </w:p>
    <w:p w14:paraId="18F0132A" w14:textId="43AB3143" w:rsidR="00EF4636" w:rsidRPr="00A318AA" w:rsidRDefault="00466BBB" w:rsidP="00A318AA">
      <w:pPr>
        <w:ind w:firstLine="0"/>
        <w:rPr>
          <w:highlight w:val="yellow"/>
        </w:rPr>
      </w:pPr>
      <w:r>
        <w:rPr>
          <w:highlight w:val="yellow"/>
        </w:rPr>
        <w:br w:type="page"/>
      </w:r>
    </w:p>
    <w:p w14:paraId="5AFE8511" w14:textId="77777777" w:rsidR="00EF4636" w:rsidRPr="00EF4636" w:rsidRDefault="00EF4636" w:rsidP="00EF4636">
      <w:pPr>
        <w:rPr>
          <w:highlight w:val="yellow"/>
          <w:lang w:val="vi-VN"/>
        </w:rPr>
      </w:pPr>
    </w:p>
    <w:p w14:paraId="2355E6A5" w14:textId="40FD8328" w:rsidR="003B6957" w:rsidRPr="0074299C" w:rsidRDefault="00094BD6" w:rsidP="007A3CAD">
      <w:pPr>
        <w:pStyle w:val="Heading1"/>
        <w:numPr>
          <w:ilvl w:val="0"/>
          <w:numId w:val="3"/>
        </w:numPr>
        <w:ind w:left="1701" w:hanging="283"/>
      </w:pPr>
      <w:bookmarkStart w:id="2" w:name="_Toc109384651"/>
      <w:r>
        <w:rPr>
          <w:lang w:val="en-US"/>
        </w:rPr>
        <w:t>KHÁI QUÁT VỀ XỬ LÝ ẢNH VÀ LỌC ẢNH</w:t>
      </w:r>
      <w:bookmarkEnd w:id="2"/>
    </w:p>
    <w:p w14:paraId="1DC198F2" w14:textId="7542BB2A" w:rsidR="00650570" w:rsidRDefault="00094BD6" w:rsidP="00650570">
      <w:pPr>
        <w:pStyle w:val="Heading2"/>
        <w:rPr>
          <w:lang w:val="en-US"/>
        </w:rPr>
      </w:pPr>
      <w:bookmarkStart w:id="3" w:name="_Toc109384652"/>
      <w:r>
        <w:rPr>
          <w:lang w:val="en-US"/>
        </w:rPr>
        <w:t>Khái quát về xử lý ảnh</w:t>
      </w:r>
      <w:bookmarkEnd w:id="3"/>
    </w:p>
    <w:p w14:paraId="3FBDA7F7" w14:textId="408B56CE" w:rsidR="006616FC" w:rsidRDefault="006616FC" w:rsidP="006616FC">
      <w:pPr>
        <w:pStyle w:val="Heading3"/>
        <w:rPr>
          <w:lang w:val="en-US"/>
        </w:rPr>
      </w:pPr>
      <w:bookmarkStart w:id="4" w:name="_Toc109384653"/>
      <w:r>
        <w:rPr>
          <w:lang w:val="en-US"/>
        </w:rPr>
        <w:t>Xử lý ảnh</w:t>
      </w:r>
      <w:bookmarkEnd w:id="4"/>
    </w:p>
    <w:p w14:paraId="680B2F28" w14:textId="47BE2D82" w:rsidR="00756A79" w:rsidRDefault="006616FC" w:rsidP="00756A79">
      <w:r w:rsidRPr="006616FC">
        <w:t>Con ng</w:t>
      </w:r>
      <w:r w:rsidR="00756A79">
        <w:t>ư</w:t>
      </w:r>
      <w:r w:rsidRPr="006616FC">
        <w:t>ời thu nhận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w:t>
      </w:r>
      <w:r w:rsidR="00756A79">
        <w:t>ư</w:t>
      </w:r>
      <w:r w:rsidRPr="006616FC">
        <w:t>ơng tác ng</w:t>
      </w:r>
      <w:r w:rsidR="00756A79">
        <w:t>ư</w:t>
      </w:r>
      <w:r w:rsidRPr="006616FC">
        <w:t xml:space="preserve">ời máy. </w:t>
      </w:r>
    </w:p>
    <w:p w14:paraId="54A11772" w14:textId="65E4A55F" w:rsidR="006616FC" w:rsidRDefault="006616FC" w:rsidP="00756A79">
      <w:r w:rsidRPr="006616FC">
        <w:t>Quá trình xử lý nhận dạng ảnh là một quá trình thao tác nhằm biến đổi một ảnh đầu vào để cho ra một kết quả mong muốn. Kết quả đầu ra của một quá trình xử lý ảnh có thể là một ảnh “tốt” hơn, hoặc một kết luận.</w:t>
      </w:r>
    </w:p>
    <w:p w14:paraId="0FA922DA" w14:textId="14CF7D3B" w:rsidR="00756A79" w:rsidRDefault="003740C3" w:rsidP="00756A79">
      <w:r>
        <w:rPr>
          <w:noProof/>
        </w:rPr>
        <mc:AlternateContent>
          <mc:Choice Requires="wps">
            <w:drawing>
              <wp:anchor distT="0" distB="0" distL="114300" distR="114300" simplePos="0" relativeHeight="251650560" behindDoc="0" locked="0" layoutInCell="1" allowOverlap="1" wp14:anchorId="1D6EF52B" wp14:editId="59269123">
                <wp:simplePos x="0" y="0"/>
                <wp:positionH relativeFrom="column">
                  <wp:posOffset>3955415</wp:posOffset>
                </wp:positionH>
                <wp:positionV relativeFrom="paragraph">
                  <wp:posOffset>5080</wp:posOffset>
                </wp:positionV>
                <wp:extent cx="1270000" cy="476250"/>
                <wp:effectExtent l="0" t="0" r="25400" b="19050"/>
                <wp:wrapNone/>
                <wp:docPr id="5" name="Rectangle: Rounded Corners 5"/>
                <wp:cNvGraphicFramePr/>
                <a:graphic xmlns:a="http://schemas.openxmlformats.org/drawingml/2006/main">
                  <a:graphicData uri="http://schemas.microsoft.com/office/word/2010/wordprocessingShape">
                    <wps:wsp>
                      <wps:cNvSpPr/>
                      <wps:spPr>
                        <a:xfrm>
                          <a:off x="0" y="0"/>
                          <a:ext cx="1270000" cy="4762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54FFFC5" w14:textId="408DC028" w:rsidR="00D76AAB" w:rsidRDefault="00D76AAB" w:rsidP="003F751E">
                            <w:pPr>
                              <w:ind w:firstLine="0"/>
                              <w:jc w:val="center"/>
                            </w:pPr>
                            <w:r>
                              <w:t>Ảnh “ tốt hơn”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6EF52B" id="Rectangle: Rounded Corners 5" o:spid="_x0000_s1026" style="position:absolute;left:0;text-align:left;margin-left:311.45pt;margin-top:.4pt;width:100pt;height:37.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" fillcolor="#70ad47 [3209]" strokecolor="#375623 [1609]" strokeweight="1pt">
                <v:stroke joinstyle="miter"/>
                <v:textbox>
                  <w:txbxContent>
                    <w:p w14:paraId="154FFFC5" w14:textId="408DC028" w:rsidR="00D76AAB" w:rsidRDefault="00D76AAB" w:rsidP="003F751E">
                      <w:pPr>
                        <w:ind w:firstLine="0"/>
                        <w:jc w:val="center"/>
                      </w:pPr>
                      <w:r>
                        <w:t xml:space="preserve">Ảnh </w:t>
                      </w:r>
                      <w:proofErr w:type="gramStart"/>
                      <w:r>
                        <w:t>“ tốt</w:t>
                      </w:r>
                      <w:proofErr w:type="gramEnd"/>
                      <w:r>
                        <w:t xml:space="preserve"> hơn”</w:t>
                      </w:r>
                    </w:p>
                  </w:txbxContent>
                </v:textbox>
              </v:roundrect>
            </w:pict>
          </mc:Fallback>
        </mc:AlternateContent>
      </w:r>
      <w:r>
        <w:rPr>
          <w:noProof/>
        </w:rPr>
        <mc:AlternateContent>
          <mc:Choice Requires="wps">
            <w:drawing>
              <wp:anchor distT="0" distB="0" distL="114300" distR="114300" simplePos="0" relativeHeight="251653632" behindDoc="0" locked="0" layoutInCell="1" allowOverlap="1" wp14:anchorId="176F9DC3" wp14:editId="2C433E2D">
                <wp:simplePos x="0" y="0"/>
                <wp:positionH relativeFrom="column">
                  <wp:posOffset>3085465</wp:posOffset>
                </wp:positionH>
                <wp:positionV relativeFrom="paragraph">
                  <wp:posOffset>195580</wp:posOffset>
                </wp:positionV>
                <wp:extent cx="825500" cy="330200"/>
                <wp:effectExtent l="0" t="38100" r="50800" b="31750"/>
                <wp:wrapNone/>
                <wp:docPr id="10" name="Straight Arrow Connector 10"/>
                <wp:cNvGraphicFramePr/>
                <a:graphic xmlns:a="http://schemas.openxmlformats.org/drawingml/2006/main">
                  <a:graphicData uri="http://schemas.microsoft.com/office/word/2010/wordprocessingShape">
                    <wps:wsp>
                      <wps:cNvCnPr/>
                      <wps:spPr>
                        <a:xfrm flipV="1">
                          <a:off x="0" y="0"/>
                          <a:ext cx="825500" cy="3302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FA7698F" id="_x0000_t32" coordsize="21600,21600" o:spt="32" o:oned="t" path="m,l21600,21600e" filled="f">
                <v:path arrowok="t" fillok="f" o:connecttype="none"/>
                <o:lock v:ext="edit" shapetype="t"/>
              </v:shapetype>
              <v:shape id="Straight Arrow Connector 10" o:spid="_x0000_s1026" type="#_x0000_t32" style="position:absolute;margin-left:242.95pt;margin-top:15.4pt;width:65pt;height:26pt;flip: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" strokecolor="#70ad47 [3209]" strokeweight="1.5pt">
                <v:stroke endarrow="block" joinstyle="miter"/>
              </v:shape>
            </w:pict>
          </mc:Fallback>
        </mc:AlternateContent>
      </w:r>
    </w:p>
    <w:p w14:paraId="67468BCD" w14:textId="0EF125FC" w:rsidR="00756A79" w:rsidRDefault="003740C3" w:rsidP="00756A79">
      <w:r>
        <w:rPr>
          <w:noProof/>
        </w:rPr>
        <mc:AlternateContent>
          <mc:Choice Requires="wps">
            <w:drawing>
              <wp:anchor distT="0" distB="0" distL="114300" distR="114300" simplePos="0" relativeHeight="251649536" behindDoc="0" locked="0" layoutInCell="1" allowOverlap="1" wp14:anchorId="3A6EEE60" wp14:editId="582285A6">
                <wp:simplePos x="0" y="0"/>
                <wp:positionH relativeFrom="column">
                  <wp:posOffset>2164715</wp:posOffset>
                </wp:positionH>
                <wp:positionV relativeFrom="paragraph">
                  <wp:posOffset>31115</wp:posOffset>
                </wp:positionV>
                <wp:extent cx="1206500" cy="476250"/>
                <wp:effectExtent l="0" t="0" r="12700" b="19050"/>
                <wp:wrapNone/>
                <wp:docPr id="4" name="Rectangle: Rounded Corners 4"/>
                <wp:cNvGraphicFramePr/>
                <a:graphic xmlns:a="http://schemas.openxmlformats.org/drawingml/2006/main">
                  <a:graphicData uri="http://schemas.microsoft.com/office/word/2010/wordprocessingShape">
                    <wps:wsp>
                      <wps:cNvSpPr/>
                      <wps:spPr>
                        <a:xfrm>
                          <a:off x="0" y="0"/>
                          <a:ext cx="1206500" cy="4762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0C8A82E" w14:textId="0CC3858C" w:rsidR="00D76AAB" w:rsidRDefault="00D76AAB" w:rsidP="003F751E">
                            <w:pPr>
                              <w:ind w:left="-709"/>
                              <w:jc w:val="center"/>
                            </w:pPr>
                            <w:r>
                              <w:t>XỬ LÝ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6EEE60" id="Rectangle: Rounded Corners 4" o:spid="_x0000_s1027" style="position:absolute;left:0;text-align:left;margin-left:170.45pt;margin-top:2.45pt;width:95pt;height:37.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" fillcolor="#70ad47 [3209]" strokecolor="#375623 [1609]" strokeweight="1pt">
                <v:stroke joinstyle="miter"/>
                <v:textbox>
                  <w:txbxContent>
                    <w:p w14:paraId="70C8A82E" w14:textId="0CC3858C" w:rsidR="00D76AAB" w:rsidRDefault="00D76AAB" w:rsidP="003F751E">
                      <w:pPr>
                        <w:ind w:left="-709"/>
                        <w:jc w:val="center"/>
                      </w:pPr>
                      <w:r>
                        <w:t>XỬ LÝ ẢNH</w:t>
                      </w:r>
                    </w:p>
                  </w:txbxContent>
                </v:textbox>
              </v:roundrect>
            </w:pict>
          </mc:Fallback>
        </mc:AlternateContent>
      </w:r>
      <w:r>
        <w:rPr>
          <w:noProof/>
        </w:rPr>
        <mc:AlternateContent>
          <mc:Choice Requires="wps">
            <w:drawing>
              <wp:anchor distT="0" distB="0" distL="114300" distR="114300" simplePos="0" relativeHeight="251652608" behindDoc="0" locked="0" layoutInCell="1" allowOverlap="1" wp14:anchorId="4ACD3071" wp14:editId="0B8A3E4B">
                <wp:simplePos x="0" y="0"/>
                <wp:positionH relativeFrom="column">
                  <wp:posOffset>1364615</wp:posOffset>
                </wp:positionH>
                <wp:positionV relativeFrom="paragraph">
                  <wp:posOffset>247015</wp:posOffset>
                </wp:positionV>
                <wp:extent cx="781050" cy="12700"/>
                <wp:effectExtent l="0" t="76200" r="19050" b="82550"/>
                <wp:wrapNone/>
                <wp:docPr id="9" name="Straight Arrow Connector 9"/>
                <wp:cNvGraphicFramePr/>
                <a:graphic xmlns:a="http://schemas.openxmlformats.org/drawingml/2006/main">
                  <a:graphicData uri="http://schemas.microsoft.com/office/word/2010/wordprocessingShape">
                    <wps:wsp>
                      <wps:cNvCnPr/>
                      <wps:spPr>
                        <a:xfrm flipV="1">
                          <a:off x="0" y="0"/>
                          <a:ext cx="781050" cy="127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46EDF2" id="Straight Arrow Connector 9" o:spid="_x0000_s1026" type="#_x0000_t32" style="position:absolute;margin-left:107.45pt;margin-top:19.45pt;width:61.5pt;height:1pt;flip:y;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" strokecolor="#70ad47 [3209]" strokeweight="1.5pt">
                <v:stroke endarrow="block" joinstyle="miter"/>
              </v:shape>
            </w:pict>
          </mc:Fallback>
        </mc:AlternateContent>
      </w:r>
      <w:r w:rsidR="00756A79">
        <w:rPr>
          <w:noProof/>
        </w:rPr>
        <mc:AlternateContent>
          <mc:Choice Requires="wps">
            <w:drawing>
              <wp:anchor distT="0" distB="0" distL="114300" distR="114300" simplePos="0" relativeHeight="251648512" behindDoc="0" locked="0" layoutInCell="1" allowOverlap="1" wp14:anchorId="30678200" wp14:editId="06DB2ABF">
                <wp:simplePos x="0" y="0"/>
                <wp:positionH relativeFrom="column">
                  <wp:posOffset>475615</wp:posOffset>
                </wp:positionH>
                <wp:positionV relativeFrom="paragraph">
                  <wp:posOffset>12065</wp:posOffset>
                </wp:positionV>
                <wp:extent cx="869950" cy="476250"/>
                <wp:effectExtent l="0" t="0" r="25400" b="19050"/>
                <wp:wrapNone/>
                <wp:docPr id="3" name="Rectangle: Rounded Corners 3"/>
                <wp:cNvGraphicFramePr/>
                <a:graphic xmlns:a="http://schemas.openxmlformats.org/drawingml/2006/main">
                  <a:graphicData uri="http://schemas.microsoft.com/office/word/2010/wordprocessingShape">
                    <wps:wsp>
                      <wps:cNvSpPr/>
                      <wps:spPr>
                        <a:xfrm>
                          <a:off x="0" y="0"/>
                          <a:ext cx="869950" cy="4762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3B4D0" w14:textId="3E929E6B" w:rsidR="00D76AAB" w:rsidRDefault="00D76AAB" w:rsidP="003F751E">
                            <w:pPr>
                              <w:ind w:firstLine="0"/>
                              <w:jc w:val="center"/>
                            </w:pPr>
                            <w:r>
                              <w:t>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678200" id="Rectangle: Rounded Corners 3" o:spid="_x0000_s1028" style="position:absolute;left:0;text-align:left;margin-left:37.45pt;margin-top:.95pt;width:68.5pt;height:37.5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" fillcolor="#70ad47 [3209]" strokecolor="#375623 [1609]" strokeweight="1pt">
                <v:stroke joinstyle="miter"/>
                <v:textbox>
                  <w:txbxContent>
                    <w:p w14:paraId="1163B4D0" w14:textId="3E929E6B" w:rsidR="00D76AAB" w:rsidRDefault="00D76AAB" w:rsidP="003F751E">
                      <w:pPr>
                        <w:ind w:firstLine="0"/>
                        <w:jc w:val="center"/>
                      </w:pPr>
                      <w:r>
                        <w:t>Ảnh</w:t>
                      </w:r>
                    </w:p>
                  </w:txbxContent>
                </v:textbox>
              </v:roundrect>
            </w:pict>
          </mc:Fallback>
        </mc:AlternateContent>
      </w:r>
    </w:p>
    <w:p w14:paraId="6045198E" w14:textId="544AFCDA" w:rsidR="00756A79" w:rsidRDefault="003740C3" w:rsidP="00756A79">
      <w:r>
        <w:rPr>
          <w:noProof/>
        </w:rPr>
        <mc:AlternateContent>
          <mc:Choice Requires="wps">
            <w:drawing>
              <wp:anchor distT="0" distB="0" distL="114300" distR="114300" simplePos="0" relativeHeight="251654656" behindDoc="0" locked="0" layoutInCell="1" allowOverlap="1" wp14:anchorId="153D1891" wp14:editId="2CF87028">
                <wp:simplePos x="0" y="0"/>
                <wp:positionH relativeFrom="column">
                  <wp:posOffset>3371215</wp:posOffset>
                </wp:positionH>
                <wp:positionV relativeFrom="paragraph">
                  <wp:posOffset>139700</wp:posOffset>
                </wp:positionV>
                <wp:extent cx="571500" cy="444500"/>
                <wp:effectExtent l="0" t="0" r="76200" b="50800"/>
                <wp:wrapNone/>
                <wp:docPr id="11" name="Straight Arrow Connector 11"/>
                <wp:cNvGraphicFramePr/>
                <a:graphic xmlns:a="http://schemas.openxmlformats.org/drawingml/2006/main">
                  <a:graphicData uri="http://schemas.microsoft.com/office/word/2010/wordprocessingShape">
                    <wps:wsp>
                      <wps:cNvCnPr/>
                      <wps:spPr>
                        <a:xfrm>
                          <a:off x="0" y="0"/>
                          <a:ext cx="571500" cy="4445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5C095B" id="Straight Arrow Connector 11" o:spid="_x0000_s1026" type="#_x0000_t32" style="position:absolute;margin-left:265.45pt;margin-top:11pt;width:4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" strokecolor="#70ad47 [3209]" strokeweight="1.5pt">
                <v:stroke endarrow="block" joinstyle="miter"/>
              </v:shape>
            </w:pict>
          </mc:Fallback>
        </mc:AlternateContent>
      </w:r>
    </w:p>
    <w:p w14:paraId="29B36AD4" w14:textId="343094A8" w:rsidR="00756A79" w:rsidRDefault="003740C3" w:rsidP="00756A79">
      <w:r>
        <w:rPr>
          <w:noProof/>
        </w:rPr>
        <mc:AlternateContent>
          <mc:Choice Requires="wps">
            <w:drawing>
              <wp:anchor distT="0" distB="0" distL="114300" distR="114300" simplePos="0" relativeHeight="251651584" behindDoc="0" locked="0" layoutInCell="1" allowOverlap="1" wp14:anchorId="59F83DFC" wp14:editId="3216EE5D">
                <wp:simplePos x="0" y="0"/>
                <wp:positionH relativeFrom="column">
                  <wp:posOffset>4037965</wp:posOffset>
                </wp:positionH>
                <wp:positionV relativeFrom="paragraph">
                  <wp:posOffset>70485</wp:posOffset>
                </wp:positionV>
                <wp:extent cx="869950" cy="457200"/>
                <wp:effectExtent l="0" t="0" r="25400" b="19050"/>
                <wp:wrapNone/>
                <wp:docPr id="6" name="Rectangle: Rounded Corners 6"/>
                <wp:cNvGraphicFramePr/>
                <a:graphic xmlns:a="http://schemas.openxmlformats.org/drawingml/2006/main">
                  <a:graphicData uri="http://schemas.microsoft.com/office/word/2010/wordprocessingShape">
                    <wps:wsp>
                      <wps:cNvSpPr/>
                      <wps:spPr>
                        <a:xfrm>
                          <a:off x="0" y="0"/>
                          <a:ext cx="869950" cy="4572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BEAAD02" w14:textId="4C7C15C5" w:rsidR="00D76AAB" w:rsidRDefault="00D76AAB" w:rsidP="003F751E">
                            <w:pPr>
                              <w:ind w:firstLine="0"/>
                              <w:jc w:val="center"/>
                            </w:pPr>
                            <w:r>
                              <w:t xml:space="preserve">Kết luận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F83DFC" id="Rectangle: Rounded Corners 6" o:spid="_x0000_s1029" style="position:absolute;left:0;text-align:left;margin-left:317.95pt;margin-top:5.55pt;width:68.5pt;height:36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" fillcolor="#70ad47 [3209]" strokecolor="#375623 [1609]" strokeweight="1pt">
                <v:stroke joinstyle="miter"/>
                <v:textbox>
                  <w:txbxContent>
                    <w:p w14:paraId="5BEAAD02" w14:textId="4C7C15C5" w:rsidR="00D76AAB" w:rsidRDefault="00D76AAB" w:rsidP="003F751E">
                      <w:pPr>
                        <w:ind w:firstLine="0"/>
                        <w:jc w:val="center"/>
                      </w:pPr>
                      <w:r>
                        <w:t xml:space="preserve">Kết luận </w:t>
                      </w:r>
                    </w:p>
                  </w:txbxContent>
                </v:textbox>
              </v:roundrect>
            </w:pict>
          </mc:Fallback>
        </mc:AlternateContent>
      </w:r>
    </w:p>
    <w:p w14:paraId="50ED0C5C" w14:textId="77777777" w:rsidR="00FE3BAF" w:rsidRDefault="00FE3BAF" w:rsidP="00FE3BAF">
      <w:pPr>
        <w:keepNext/>
        <w:ind w:firstLine="0"/>
      </w:pPr>
    </w:p>
    <w:p w14:paraId="3E3973A8" w14:textId="78CC6446" w:rsidR="003740C3" w:rsidRDefault="003740C3" w:rsidP="00FE3BAF">
      <w:pPr>
        <w:pStyle w:val="Caption"/>
      </w:pPr>
      <w:bookmarkStart w:id="5" w:name="_Toc92817021"/>
      <w:bookmarkStart w:id="6" w:name="_Toc109384691"/>
      <w:r>
        <w:t xml:space="preserve">Hình </w:t>
      </w:r>
      <w:r w:rsidR="00337AFA">
        <w:fldChar w:fldCharType="begin"/>
      </w:r>
      <w:r w:rsidR="00337AFA">
        <w:instrText xml:space="preserve"> STYLEREF 1 \s </w:instrText>
      </w:r>
      <w:r w:rsidR="00337AFA">
        <w:fldChar w:fldCharType="separate"/>
      </w:r>
      <w:r w:rsidR="00337AFA">
        <w:rPr>
          <w:noProof/>
        </w:rPr>
        <w:t>1</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1</w:t>
      </w:r>
      <w:r w:rsidR="00337AFA">
        <w:fldChar w:fldCharType="end"/>
      </w:r>
      <w:r w:rsidR="00FE3BAF">
        <w:t xml:space="preserve"> Quá trình xử lý ảnh</w:t>
      </w:r>
      <w:bookmarkEnd w:id="5"/>
      <w:bookmarkEnd w:id="6"/>
    </w:p>
    <w:p w14:paraId="5310BC20" w14:textId="373B0938" w:rsidR="00FE3BAF" w:rsidRDefault="00FE3BAF" w:rsidP="00FE3BAF">
      <w:r>
        <w:t>Do đó m</w:t>
      </w:r>
      <w:r w:rsidRPr="00FE3BAF">
        <w:t>ục tiêu của xử lý ảnh có thể chia ra làm 3 h</w:t>
      </w:r>
      <w:r>
        <w:t>ư</w:t>
      </w:r>
      <w:r w:rsidRPr="00FE3BAF">
        <w:t>ớng nh</w:t>
      </w:r>
      <w:r>
        <w:t>ư</w:t>
      </w:r>
      <w:r w:rsidRPr="00FE3BAF">
        <w:t xml:space="preserve"> sau: </w:t>
      </w:r>
    </w:p>
    <w:p w14:paraId="667F2DB1" w14:textId="10BD485F" w:rsidR="00FE3BAF" w:rsidRDefault="00FE3BAF" w:rsidP="00FE3BAF">
      <w:r w:rsidRPr="00FE3BAF">
        <w:t>-  Xử lý ảnh ban đầu để cho ra một ảnh mới tốt hơn theo một mong muốn của ng</w:t>
      </w:r>
      <w:r>
        <w:t>ư</w:t>
      </w:r>
      <w:r w:rsidRPr="00FE3BAF">
        <w:t xml:space="preserve">ời dung (ví dụ: ảnh nhiễu cần phải lọc nhiễu). </w:t>
      </w:r>
    </w:p>
    <w:p w14:paraId="467BF4A8" w14:textId="77777777" w:rsidR="00FE3BAF" w:rsidRDefault="00FE3BAF" w:rsidP="00FE3BAF">
      <w:r w:rsidRPr="00FE3BAF">
        <w:t>-  Phân tích ảnh để thu nhận một thông tin nào đó giúp cho giúp cho việc phân loại và nhận biết ảnh.</w:t>
      </w:r>
    </w:p>
    <w:p w14:paraId="6B771667" w14:textId="7CA9C195" w:rsidR="00FE3BAF" w:rsidRDefault="00FE3BAF" w:rsidP="00FE3BAF">
      <w:r w:rsidRPr="00FE3BAF">
        <w:t xml:space="preserve"> -  Từ ảnh đầu vào mà có những nhận xét, kết luận ở mức cao hơn, sâu hơn. (ví dụ: ảnh một tai nạn giao thông phác họa hiện tr</w:t>
      </w:r>
      <w:r>
        <w:t>ư</w:t>
      </w:r>
      <w:r w:rsidRPr="00FE3BAF">
        <w:t>ờ</w:t>
      </w:r>
      <w:r w:rsidR="003F1809">
        <w:t>ng</w:t>
      </w:r>
      <w:r w:rsidRPr="00FE3BAF">
        <w:t>).</w:t>
      </w:r>
    </w:p>
    <w:p w14:paraId="5F304B20" w14:textId="6142CE8F" w:rsidR="00FE3BAF" w:rsidRDefault="00FE3BAF" w:rsidP="00FE3BAF">
      <w:pPr>
        <w:pStyle w:val="Heading3"/>
        <w:rPr>
          <w:lang w:val="en-US"/>
        </w:rPr>
      </w:pPr>
      <w:bookmarkStart w:id="7" w:name="_Toc109384654"/>
      <w:r>
        <w:rPr>
          <w:lang w:val="en-US"/>
        </w:rPr>
        <w:lastRenderedPageBreak/>
        <w:t>Các bước cơ bản trong xử lý ảnh</w:t>
      </w:r>
      <w:bookmarkEnd w:id="7"/>
    </w:p>
    <w:p w14:paraId="50347EC9" w14:textId="77777777" w:rsidR="00FE3BAF" w:rsidRDefault="00FE3BAF" w:rsidP="00FE3BAF">
      <w:pPr>
        <w:keepNext/>
      </w:pPr>
      <w:r>
        <w:rPr>
          <w:noProof/>
        </w:rPr>
        <w:drawing>
          <wp:inline distT="0" distB="0" distL="0" distR="0" wp14:anchorId="7BFA59F5" wp14:editId="62161C12">
            <wp:extent cx="5760085" cy="3275330"/>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5760085" cy="3275330"/>
                    </a:xfrm>
                    <a:prstGeom prst="rect">
                      <a:avLst/>
                    </a:prstGeom>
                  </pic:spPr>
                </pic:pic>
              </a:graphicData>
            </a:graphic>
          </wp:inline>
        </w:drawing>
      </w:r>
    </w:p>
    <w:p w14:paraId="357D41CB" w14:textId="5BB25693" w:rsidR="00FE3BAF" w:rsidRDefault="00FE3BAF" w:rsidP="00FE3BAF">
      <w:pPr>
        <w:pStyle w:val="Caption"/>
      </w:pPr>
      <w:bookmarkStart w:id="8" w:name="_Toc92817022"/>
      <w:bookmarkStart w:id="9" w:name="_Toc109384692"/>
      <w:r>
        <w:t xml:space="preserve">Hình </w:t>
      </w:r>
      <w:r w:rsidR="00337AFA">
        <w:fldChar w:fldCharType="begin"/>
      </w:r>
      <w:r w:rsidR="00337AFA">
        <w:instrText xml:space="preserve"> STYLEREF 1 \s </w:instrText>
      </w:r>
      <w:r w:rsidR="00337AFA">
        <w:fldChar w:fldCharType="separate"/>
      </w:r>
      <w:r w:rsidR="00337AFA">
        <w:rPr>
          <w:noProof/>
        </w:rPr>
        <w:t>1</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2</w:t>
      </w:r>
      <w:r w:rsidR="00337AFA">
        <w:fldChar w:fldCharType="end"/>
      </w:r>
      <w:r>
        <w:t xml:space="preserve"> Các bước cơ bản trong xử lý ảnh</w:t>
      </w:r>
      <w:bookmarkEnd w:id="8"/>
      <w:bookmarkEnd w:id="9"/>
    </w:p>
    <w:p w14:paraId="10E84EF5" w14:textId="77777777" w:rsidR="00D97265" w:rsidRDefault="00D97265" w:rsidP="00A61C81">
      <w:r>
        <w:t>Bư</w:t>
      </w:r>
      <w:r w:rsidRPr="00D97265">
        <w:t>ớc đầu tiên trong quá trình xử lý ảnh là thu nhận ảnh. Để thực hiện điều này ta cần có các thiết bị nhu nhận ảnh bao gồm camera, scanner các thiết bị thu nhận này có thể cho ảnh đen trắng. Bước tiếp theo là Tiền xử lý,</w:t>
      </w:r>
      <w:r>
        <w:t xml:space="preserve"> </w:t>
      </w:r>
      <w:r w:rsidRPr="00D97265">
        <w:t>ảnh sẽ đ</w:t>
      </w:r>
      <w:r>
        <w:t>ư</w:t>
      </w:r>
      <w:r w:rsidRPr="00D97265">
        <w:t>ợc cải thiện về độ t</w:t>
      </w:r>
      <w:r>
        <w:t>ư</w:t>
      </w:r>
      <w:r w:rsidRPr="00D97265">
        <w:t>ơng phản, khử nhiễu, khôi phục ảnh, nắn chỉnh hình học… Với mục đích làm cho chất l</w:t>
      </w:r>
      <w:r>
        <w:t>ư</w:t>
      </w:r>
      <w:r w:rsidRPr="00D97265">
        <w:t>ợng ảnh trở nên tốt hơn nữa, chuẩn bị cho các b</w:t>
      </w:r>
      <w:r>
        <w:t>ư</w:t>
      </w:r>
      <w:r w:rsidRPr="00D97265">
        <w:t>ớc xử lý phức tạp kế tiếp sau đó.</w:t>
      </w:r>
    </w:p>
    <w:p w14:paraId="22669334" w14:textId="0880EFB2" w:rsidR="00A61C81" w:rsidRDefault="00D97265" w:rsidP="00A61C81">
      <w:r w:rsidRPr="00D97265">
        <w:t xml:space="preserve">Phân </w:t>
      </w:r>
      <w:r w:rsidR="00A61C81">
        <w:t>đoạn</w:t>
      </w:r>
      <w:r w:rsidRPr="00D97265">
        <w:t xml:space="preserve"> ảnh là tách một ảnh đầu vào thành các vùng thành phần để biểu diễn phân tích, nhận dạng ảnh. Đầu ra ảnh sau phân đoạn chứa các điểm ảnh của các vùng ảnh (ảnh đã phân đoạn) cộng với mã liên kết với các vùng lân cận. </w:t>
      </w:r>
    </w:p>
    <w:p w14:paraId="63D283DA" w14:textId="683E0648" w:rsidR="00A61C81" w:rsidRDefault="00D97265" w:rsidP="00A61C81">
      <w:r w:rsidRPr="00D97265">
        <w:t xml:space="preserve"> Ảnh sau khi số hóa sẽ đ</w:t>
      </w:r>
      <w:r>
        <w:t>ư</w:t>
      </w:r>
      <w:r w:rsidRPr="00D97265">
        <w:t>ợc l</w:t>
      </w:r>
      <w:r>
        <w:t>ư</w:t>
      </w:r>
      <w:r w:rsidRPr="00D97265">
        <w:t>u vào bộ nhớ, hoặc chuyển sang các khâu tiếp theo để phân tích. Nếu l</w:t>
      </w:r>
      <w:r>
        <w:t>ư</w:t>
      </w:r>
      <w:r w:rsidRPr="00D97265">
        <w:t>u trữ ảnh trực tiếp từ các ảnh thô, đòi hỏi dung l</w:t>
      </w:r>
      <w:r>
        <w:t>ư</w:t>
      </w:r>
      <w:r w:rsidRPr="00D97265">
        <w:t>ợng bộ nhớ cực lớn và không hiệu quả theo quan điểm ứng dụng và công nghệ. Thông th</w:t>
      </w:r>
      <w:r>
        <w:t>ư</w:t>
      </w:r>
      <w:r w:rsidRPr="00D97265">
        <w:t>ờng, các ảnh thô đó biểu diễn</w:t>
      </w:r>
      <w:r w:rsidR="00A61C81">
        <w:t xml:space="preserve"> </w:t>
      </w:r>
      <w:r w:rsidRPr="00D97265">
        <w:t>lại theo các đặc điểm của ảnh nh</w:t>
      </w:r>
      <w:r>
        <w:t>ư</w:t>
      </w:r>
      <w:r w:rsidRPr="00D97265">
        <w:t>: biên ảnh, vùng ảnh.</w:t>
      </w:r>
      <w:r w:rsidR="00A61C81">
        <w:t xml:space="preserve"> </w:t>
      </w:r>
    </w:p>
    <w:p w14:paraId="5FCC143C" w14:textId="2EE749A7" w:rsidR="00D97265" w:rsidRDefault="00D97265" w:rsidP="00A61C81">
      <w:r w:rsidRPr="00D97265">
        <w:t>Nhận dạng ảnh là quá trình xác định ảnh. Quá trình này th</w:t>
      </w:r>
      <w:r>
        <w:t>ư</w:t>
      </w:r>
      <w:r w:rsidRPr="00D97265">
        <w:t>ờng thu đ</w:t>
      </w:r>
      <w:r>
        <w:t>ư</w:t>
      </w:r>
      <w:r w:rsidRPr="00D97265">
        <w:t>ợc bằng cách so sánh với mẫu chuẩn đã đ</w:t>
      </w:r>
      <w:r>
        <w:t>ư</w:t>
      </w:r>
      <w:r w:rsidRPr="00D97265">
        <w:t>ợc lọc (hoặc l</w:t>
      </w:r>
      <w:r>
        <w:t>ư</w:t>
      </w:r>
      <w:r w:rsidRPr="00D97265">
        <w:t>u) từ tr</w:t>
      </w:r>
      <w:r>
        <w:t>ư</w:t>
      </w:r>
      <w:r w:rsidRPr="00D97265">
        <w:t>ớc. Nội suy là phán đoán theo ý nghĩa trên cơ sở nhận dạng.</w:t>
      </w:r>
    </w:p>
    <w:p w14:paraId="7A0155FE" w14:textId="0D517BD4" w:rsidR="00A61C81" w:rsidRDefault="00A61C81" w:rsidP="00A61C81">
      <w:pPr>
        <w:pStyle w:val="Heading3"/>
        <w:rPr>
          <w:lang w:val="en-US"/>
        </w:rPr>
      </w:pPr>
      <w:bookmarkStart w:id="10" w:name="_Toc109384655"/>
      <w:r>
        <w:rPr>
          <w:lang w:val="en-US"/>
        </w:rPr>
        <w:t>Một số vấn đề cơ bản trong xử lý ảnh</w:t>
      </w:r>
      <w:bookmarkEnd w:id="10"/>
    </w:p>
    <w:p w14:paraId="03C2C8C1" w14:textId="7A8E84C0" w:rsidR="00A61C81" w:rsidRDefault="00484353" w:rsidP="00484353">
      <w:pPr>
        <w:pStyle w:val="Heading4"/>
        <w:rPr>
          <w:lang w:val="en-US"/>
        </w:rPr>
      </w:pPr>
      <w:r>
        <w:rPr>
          <w:lang w:val="en-US"/>
        </w:rPr>
        <w:t>Điểm ảnh</w:t>
      </w:r>
    </w:p>
    <w:p w14:paraId="4887A246" w14:textId="4EBA31ED" w:rsidR="00484353" w:rsidRDefault="00484353" w:rsidP="00484353">
      <w:r w:rsidRPr="00484353">
        <w:t>Điểm ảnh (Pixel) là một phần tử của ảnh số tại tọa độ (x, y) với độ xám hoặc màu nhất định. Kích th</w:t>
      </w:r>
      <w:r>
        <w:t>ư</w:t>
      </w:r>
      <w:r w:rsidRPr="00484353">
        <w:t>ớc và khoảng cách giữa các điểm ảnh đ</w:t>
      </w:r>
      <w:r>
        <w:t>ư</w:t>
      </w:r>
      <w:r w:rsidRPr="00484353">
        <w:t xml:space="preserve">ợc chọn thích hợp sao cho </w:t>
      </w:r>
      <w:r w:rsidRPr="00484353">
        <w:lastRenderedPageBreak/>
        <w:t>mắt ng</w:t>
      </w:r>
      <w:r>
        <w:t>ư</w:t>
      </w:r>
      <w:r w:rsidRPr="00484353">
        <w:t>ời cảm nhận về sự liên tục về không gian và mức xám (hoặc màu) của ảnh số gần nh</w:t>
      </w:r>
      <w:r>
        <w:t>ư</w:t>
      </w:r>
      <w:r w:rsidRPr="00484353">
        <w:t xml:space="preserve"> thật. Mỗi phần tử trong ma trận đ</w:t>
      </w:r>
      <w:r>
        <w:t>ư</w:t>
      </w:r>
      <w:r w:rsidRPr="00484353">
        <w:t>ợc gọi là một phần tử ảnh.</w:t>
      </w:r>
    </w:p>
    <w:p w14:paraId="581A3F77" w14:textId="3B973AB9" w:rsidR="00484353" w:rsidRDefault="00484353" w:rsidP="00484353">
      <w:pPr>
        <w:pStyle w:val="Heading4"/>
        <w:rPr>
          <w:lang w:val="en-US"/>
        </w:rPr>
      </w:pPr>
      <w:r>
        <w:rPr>
          <w:lang w:val="en-US"/>
        </w:rPr>
        <w:t>Độ phân giải ảnh</w:t>
      </w:r>
    </w:p>
    <w:p w14:paraId="4766EB81" w14:textId="715561DE" w:rsidR="00484353" w:rsidRDefault="00484353" w:rsidP="00484353">
      <w:r>
        <w:t>Độ phân giải (Resolution) của ảnh là mật độ điểm ảnh được ấn định trên một ảnh số được hiển thị.</w:t>
      </w:r>
    </w:p>
    <w:p w14:paraId="787DFA05" w14:textId="77777777" w:rsidR="00484353" w:rsidRDefault="00484353" w:rsidP="00484353">
      <w:r>
        <w:t xml:space="preserve">Có ba cách để biểu thị độ phân giải của ảnh:  </w:t>
      </w:r>
    </w:p>
    <w:p w14:paraId="18392755" w14:textId="61CD4818" w:rsidR="00484353" w:rsidRDefault="00484353" w:rsidP="007A3CAD">
      <w:pPr>
        <w:pStyle w:val="ListParagraph"/>
        <w:numPr>
          <w:ilvl w:val="0"/>
          <w:numId w:val="7"/>
        </w:numPr>
      </w:pPr>
      <w:r>
        <w:t xml:space="preserve">Biểu thị bằng số lượng điểm ảnh theo chiều dọc và theo chiều ngang của ảnh (ví dụ: 1024×768)   </w:t>
      </w:r>
    </w:p>
    <w:p w14:paraId="0BF5C8F7" w14:textId="77777777" w:rsidR="00484353" w:rsidRDefault="00484353" w:rsidP="007A3CAD">
      <w:pPr>
        <w:pStyle w:val="ListParagraph"/>
        <w:numPr>
          <w:ilvl w:val="0"/>
          <w:numId w:val="7"/>
        </w:numPr>
      </w:pPr>
      <w:r>
        <w:t xml:space="preserve">Biểu thị bằng tổng số điểm ảnh trên một tấm ảnh (ví dụ: 960.000 pixel)   </w:t>
      </w:r>
    </w:p>
    <w:p w14:paraId="33B49F21" w14:textId="739871E3" w:rsidR="00484353" w:rsidRDefault="00484353" w:rsidP="007A3CAD">
      <w:pPr>
        <w:pStyle w:val="ListParagraph"/>
        <w:numPr>
          <w:ilvl w:val="0"/>
          <w:numId w:val="7"/>
        </w:numPr>
      </w:pPr>
      <w:r>
        <w:t>Biểu thị bằng số lượng điểm ảnh có trên 1 inch (ppi) hoặc số chấm(dot) có trên 1 inch (dpi)</w:t>
      </w:r>
    </w:p>
    <w:p w14:paraId="3A561590" w14:textId="3A6E0696" w:rsidR="00484353" w:rsidRDefault="00484353" w:rsidP="00484353">
      <w:pPr>
        <w:pStyle w:val="Heading4"/>
        <w:rPr>
          <w:lang w:val="en-US"/>
        </w:rPr>
      </w:pPr>
      <w:r>
        <w:rPr>
          <w:lang w:val="en-US"/>
        </w:rPr>
        <w:t>Mức xám của ảnh</w:t>
      </w:r>
    </w:p>
    <w:p w14:paraId="0DA9C832" w14:textId="5BAAF2DA" w:rsidR="00484353" w:rsidRDefault="00484353" w:rsidP="00484353">
      <w:r>
        <w:t>Mức xám của điểm ảnh là cường độ sáng của nó được gán bằng giá trị số tại điểm đó.</w:t>
      </w:r>
    </w:p>
    <w:p w14:paraId="29FF7AD7" w14:textId="231ADA5F" w:rsidR="00484353" w:rsidRDefault="00484353" w:rsidP="00484353">
      <w:r>
        <w:t>Các thang giá trị mức xám thông thường: 16, 32, 64, 128, 256 (mức 256 là mức phổ dụng). Mức xám dùng 1 byte biểu diễn: 28= 256 mức (tức là từ 0 đến 255).</w:t>
      </w:r>
    </w:p>
    <w:p w14:paraId="4F91AD92" w14:textId="77777777" w:rsidR="003F751E" w:rsidRDefault="003F751E" w:rsidP="00484353">
      <w:r w:rsidRPr="003F751E">
        <w:t xml:space="preserve">-  </w:t>
      </w:r>
      <w:r w:rsidRPr="003F751E">
        <w:rPr>
          <w:b/>
          <w:bCs/>
        </w:rPr>
        <w:t>Ảnh đen trắng</w:t>
      </w:r>
      <w:r w:rsidRPr="003F751E">
        <w:t xml:space="preserve">: là ảnh có hai màu đen, trắng (không chứa màu khác) với mức xám ở các điểm ảnh có thể khác nhau. </w:t>
      </w:r>
    </w:p>
    <w:p w14:paraId="398FF8BF" w14:textId="77777777" w:rsidR="003F751E" w:rsidRDefault="003F751E" w:rsidP="00484353">
      <w:r w:rsidRPr="003F751E">
        <w:t xml:space="preserve">-  </w:t>
      </w:r>
      <w:r w:rsidRPr="003F751E">
        <w:rPr>
          <w:b/>
          <w:bCs/>
        </w:rPr>
        <w:t>Ảnh nhị phân</w:t>
      </w:r>
      <w:r w:rsidRPr="003F751E">
        <w:t xml:space="preserve">: Ảnh chỉ có 2 mức đen, trắng phân biệt tức dùng 1 bit mô tả 21 mức khác nhau. Nói cách khác mỗi điểm ảnh của ảnh nhị phân chỉ có thể là 0 hoặc 1. </w:t>
      </w:r>
    </w:p>
    <w:p w14:paraId="58383DDC" w14:textId="556377FC" w:rsidR="003F751E" w:rsidRPr="00484353" w:rsidRDefault="003F751E" w:rsidP="00484353">
      <w:r w:rsidRPr="003F751E">
        <w:t xml:space="preserve">-  </w:t>
      </w:r>
      <w:r w:rsidRPr="003F751E">
        <w:rPr>
          <w:b/>
          <w:bCs/>
        </w:rPr>
        <w:t>Ảnh màu</w:t>
      </w:r>
      <w:r w:rsidRPr="003F751E">
        <w:t>: Trong hệ màu RGB (Red, Green, Blue) để tạo nên thế giớ</w:t>
      </w:r>
      <w:r w:rsidR="003F1809">
        <w:t xml:space="preserve">i màu, </w:t>
      </w:r>
      <w:r w:rsidRPr="003F751E">
        <w:t>ng</w:t>
      </w:r>
      <w:r>
        <w:t>ư</w:t>
      </w:r>
      <w:r w:rsidRPr="003F751E">
        <w:t>ờ</w:t>
      </w:r>
      <w:r w:rsidR="003F1809">
        <w:t xml:space="preserve">i ta </w:t>
      </w:r>
      <w:r w:rsidRPr="003F751E">
        <w:t>th</w:t>
      </w:r>
      <w:r>
        <w:t>ư</w:t>
      </w:r>
      <w:r w:rsidRPr="003F751E">
        <w:t>ờ</w:t>
      </w:r>
      <w:r w:rsidR="003F1809">
        <w:t xml:space="preserve">ng dùng 3 byte </w:t>
      </w:r>
      <w:r w:rsidRPr="003F751E">
        <w:t>để</w:t>
      </w:r>
      <w:r w:rsidR="003F1809">
        <w:t xml:space="preserve"> mô </w:t>
      </w:r>
      <w:r w:rsidRPr="003F751E">
        <w:t>tả mứ</w:t>
      </w:r>
      <w:r w:rsidR="003F1809">
        <w:t>c màu, khi đó các giá</w:t>
      </w:r>
      <w:r w:rsidRPr="003F751E">
        <w:t xml:space="preserve"> trị màu: 28*3=224≈16,7 triệu màu.</w:t>
      </w:r>
    </w:p>
    <w:p w14:paraId="00412DF7" w14:textId="3809B193" w:rsidR="00D21EC9" w:rsidRDefault="003F751E" w:rsidP="00576F53">
      <w:pPr>
        <w:pStyle w:val="Heading2"/>
        <w:rPr>
          <w:lang w:val="en-US"/>
        </w:rPr>
      </w:pPr>
      <w:bookmarkStart w:id="11" w:name="_Toc109384656"/>
      <w:r>
        <w:rPr>
          <w:lang w:val="en-US"/>
        </w:rPr>
        <w:t>Lọc ảnh</w:t>
      </w:r>
      <w:bookmarkEnd w:id="11"/>
    </w:p>
    <w:p w14:paraId="1B22341C" w14:textId="49F19664" w:rsidR="003F751E" w:rsidRDefault="003F751E" w:rsidP="003F751E">
      <w:pPr>
        <w:pStyle w:val="Heading3"/>
        <w:rPr>
          <w:lang w:val="en-US"/>
        </w:rPr>
      </w:pPr>
      <w:bookmarkStart w:id="12" w:name="_Toc109384657"/>
      <w:r>
        <w:rPr>
          <w:lang w:val="en-US"/>
        </w:rPr>
        <w:t>Khái niệm</w:t>
      </w:r>
      <w:bookmarkEnd w:id="12"/>
    </w:p>
    <w:p w14:paraId="35FBC05F" w14:textId="77777777" w:rsidR="000008C7" w:rsidRDefault="000008C7" w:rsidP="000008C7">
      <w:r>
        <w:t xml:space="preserve">Một hệ thống dùng để làm biến dạng sự phân bố tần số của các thành phần tín hiệu theo các chỉ tiêu gọi đã cho được gọi là bộ lọc số. </w:t>
      </w:r>
    </w:p>
    <w:p w14:paraId="2C689E98" w14:textId="2876E337" w:rsidR="003F751E" w:rsidRDefault="000008C7" w:rsidP="000008C7">
      <w:r>
        <w:t>Lọc số ảnh (Filter) có ý nghĩa quan trọng trong việc tạo ra các hiệu ứng trong ảnh, 1 số hiệu ứng nhờ sử dụng các bộ lọc làm mờ (Blur), làm trơn (Smooth),</w:t>
      </w:r>
      <w:r w:rsidR="003F1809">
        <w:t xml:space="preserve"> </w:t>
      </w:r>
      <w:r>
        <w:t>...</w:t>
      </w:r>
    </w:p>
    <w:p w14:paraId="78BBCB12" w14:textId="4F020250" w:rsidR="000008C7" w:rsidRDefault="000008C7" w:rsidP="000008C7">
      <w:pPr>
        <w:pStyle w:val="Heading3"/>
        <w:rPr>
          <w:lang w:val="en-US"/>
        </w:rPr>
      </w:pPr>
      <w:bookmarkStart w:id="13" w:name="_Toc109384658"/>
      <w:r>
        <w:rPr>
          <w:lang w:val="en-US"/>
        </w:rPr>
        <w:t>Nguyên tắc chung của lọc ảnh</w:t>
      </w:r>
      <w:bookmarkEnd w:id="13"/>
    </w:p>
    <w:p w14:paraId="6AD56A5F" w14:textId="62D4AEEF" w:rsidR="000008C7" w:rsidRDefault="000008C7" w:rsidP="000008C7">
      <w:r>
        <w:t xml:space="preserve">Nguyên tắc chung của các phương pháp lọc là cho ma trận ảnh nhân với một ma trận lọc (Kernel). Việc nhân ảnh với ma trận lọc giống như việc trượt ma trận lọc theo </w:t>
      </w:r>
      <w:r>
        <w:lastRenderedPageBreak/>
        <w:t>hàng trên ảnh và nhân với từng vùng của ảnh, cộng các kết quả lại tạo thành kết quả của điểm ảnh trung tâm.</w:t>
      </w:r>
    </w:p>
    <w:p w14:paraId="20228C34" w14:textId="77777777" w:rsidR="000008C7" w:rsidRDefault="000008C7" w:rsidP="000008C7">
      <w:pPr>
        <w:keepNext/>
      </w:pPr>
      <w:r>
        <w:rPr>
          <w:noProof/>
        </w:rPr>
        <w:drawing>
          <wp:inline distT="0" distB="0" distL="0" distR="0" wp14:anchorId="2428624E" wp14:editId="0E23B793">
            <wp:extent cx="4997026" cy="2349500"/>
            <wp:effectExtent l="0" t="0" r="0" b="0"/>
            <wp:docPr id="14" name="Picture 14"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oji, crossword puzzle, building&#10;&#10;Description automatically generated"/>
                    <pic:cNvPicPr/>
                  </pic:nvPicPr>
                  <pic:blipFill>
                    <a:blip r:embed="rId15"/>
                    <a:stretch>
                      <a:fillRect/>
                    </a:stretch>
                  </pic:blipFill>
                  <pic:spPr>
                    <a:xfrm>
                      <a:off x="0" y="0"/>
                      <a:ext cx="4997631" cy="2349784"/>
                    </a:xfrm>
                    <a:prstGeom prst="rect">
                      <a:avLst/>
                    </a:prstGeom>
                  </pic:spPr>
                </pic:pic>
              </a:graphicData>
            </a:graphic>
          </wp:inline>
        </w:drawing>
      </w:r>
    </w:p>
    <w:p w14:paraId="1447F186" w14:textId="07734200" w:rsidR="000008C7" w:rsidRDefault="000008C7" w:rsidP="000008C7">
      <w:pPr>
        <w:pStyle w:val="Caption"/>
      </w:pPr>
      <w:bookmarkStart w:id="14" w:name="_Toc92817023"/>
      <w:bookmarkStart w:id="15" w:name="_Toc109384693"/>
      <w:r>
        <w:t xml:space="preserve">Hình </w:t>
      </w:r>
      <w:r w:rsidR="00337AFA">
        <w:fldChar w:fldCharType="begin"/>
      </w:r>
      <w:r w:rsidR="00337AFA">
        <w:instrText xml:space="preserve"> STYLEREF 1 \s </w:instrText>
      </w:r>
      <w:r w:rsidR="00337AFA">
        <w:fldChar w:fldCharType="separate"/>
      </w:r>
      <w:r w:rsidR="00337AFA">
        <w:rPr>
          <w:noProof/>
        </w:rPr>
        <w:t>1</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3</w:t>
      </w:r>
      <w:r w:rsidR="00337AFA">
        <w:fldChar w:fldCharType="end"/>
      </w:r>
      <w:r>
        <w:t xml:space="preserve"> Minh hoạ nhân ma trận ảnh</w:t>
      </w:r>
      <w:bookmarkEnd w:id="14"/>
      <w:bookmarkEnd w:id="15"/>
    </w:p>
    <w:p w14:paraId="7FCAA3A3" w14:textId="03C91828" w:rsidR="000008C7" w:rsidRDefault="000008C7" w:rsidP="000008C7">
      <w:r>
        <w:t>Hình 1.3</w:t>
      </w:r>
      <w:r w:rsidR="007C14A9">
        <w:t>,</w:t>
      </w:r>
      <w:r>
        <w:t xml:space="preserve"> </w:t>
      </w:r>
      <w:r w:rsidR="007C14A9">
        <w:t>m</w:t>
      </w:r>
      <w:r w:rsidR="007C14A9" w:rsidRPr="007C14A9">
        <w:t>a trận đầu vào I được nhân với ma trận lọc (phần xám ở hình trái) để tạo thành ma trận đầu ra O.</w:t>
      </w:r>
    </w:p>
    <w:p w14:paraId="54B0698E" w14:textId="53192E51" w:rsidR="00BE74F7" w:rsidRDefault="00BE74F7" w:rsidP="00BE74F7">
      <w:pPr>
        <w:pStyle w:val="Heading3"/>
        <w:rPr>
          <w:lang w:val="en-US"/>
        </w:rPr>
      </w:pPr>
      <w:bookmarkStart w:id="16" w:name="_Toc109384659"/>
      <w:r>
        <w:rPr>
          <w:lang w:val="en-US"/>
        </w:rPr>
        <w:t>Các phép lọc ảnh</w:t>
      </w:r>
      <w:bookmarkEnd w:id="16"/>
    </w:p>
    <w:p w14:paraId="6C580A1D" w14:textId="3DD2FB32" w:rsidR="00BE74F7" w:rsidRDefault="00BE74F7" w:rsidP="00BE74F7">
      <w:pPr>
        <w:pStyle w:val="Heading4"/>
        <w:rPr>
          <w:lang w:val="en-US"/>
        </w:rPr>
      </w:pPr>
      <w:r>
        <w:rPr>
          <w:lang w:val="en-US"/>
        </w:rPr>
        <w:t>Phép tích chập(convolusion)</w:t>
      </w:r>
    </w:p>
    <w:p w14:paraId="5A2DC608" w14:textId="5710A5A7" w:rsidR="00427EB5" w:rsidRDefault="00427EB5" w:rsidP="00F323AC">
      <w:r>
        <w:t>Đối với phép lọc ảnh, phép tích chập giữa ma trận lọc (kernel) và ảnh cho ra kết quả ảnh đã được xóa nhiễu. Ta có công thức tích chập giữa hàm ảnh f(x, y) và bộ lọc k(x, y) (kích thước mxn) như sau:</w:t>
      </w:r>
    </w:p>
    <w:p w14:paraId="446BAA7B" w14:textId="2FE8F051" w:rsidR="00427EB5" w:rsidRDefault="00427EB5" w:rsidP="00427EB5">
      <w:pPr>
        <w:ind w:firstLine="0"/>
        <w:rPr>
          <w:rFonts w:eastAsiaTheme="minorEastAsia"/>
        </w:rPr>
      </w:pPr>
      <w:r>
        <w:t xml:space="preserve">             k(x,y) </w:t>
      </w:r>
      <w:r w:rsidR="005463FC">
        <w:rPr>
          <w:rFonts w:ascii="Cambria Math" w:hAnsi="Cambria Math" w:cs="Cambria Math"/>
        </w:rPr>
        <w:t>*</w:t>
      </w:r>
      <w:r>
        <w:t xml:space="preserve"> f(x,y) = </w:t>
      </w:r>
      <m:oMath>
        <m:nary>
          <m:naryPr>
            <m:chr m:val="∑"/>
            <m:limLoc m:val="undOvr"/>
            <m:ctrlPr>
              <w:rPr>
                <w:rFonts w:ascii="Cambria Math" w:hAnsi="Cambria Math"/>
                <w:i/>
              </w:rPr>
            </m:ctrlPr>
          </m:naryPr>
          <m:sub>
            <m:r>
              <w:rPr>
                <w:rFonts w:ascii="Cambria Math" w:hAnsi="Cambria Math"/>
              </w:rPr>
              <m:t>u=-m/2</m:t>
            </m:r>
          </m:sub>
          <m:sup>
            <m:r>
              <w:rPr>
                <w:rFonts w:ascii="Cambria Math" w:hAnsi="Cambria Math"/>
              </w:rPr>
              <m:t>m/2</m:t>
            </m:r>
          </m:sup>
          <m:e>
            <m:nary>
              <m:naryPr>
                <m:chr m:val="∑"/>
                <m:limLoc m:val="undOvr"/>
                <m:ctrlPr>
                  <w:rPr>
                    <w:rFonts w:ascii="Cambria Math" w:hAnsi="Cambria Math"/>
                    <w:i/>
                  </w:rPr>
                </m:ctrlPr>
              </m:naryPr>
              <m:sub>
                <m:r>
                  <w:rPr>
                    <w:rFonts w:ascii="Cambria Math" w:hAnsi="Cambria Math"/>
                  </w:rPr>
                  <m:t>v=-n/2</m:t>
                </m:r>
              </m:sub>
              <m:sup>
                <m:r>
                  <w:rPr>
                    <w:rFonts w:ascii="Cambria Math" w:hAnsi="Cambria Math"/>
                  </w:rPr>
                  <m:t>n/2</m:t>
                </m:r>
              </m:sup>
              <m:e>
                <m:r>
                  <w:rPr>
                    <w:rFonts w:ascii="Cambria Math" w:hAnsi="Cambria Math"/>
                  </w:rPr>
                  <m:t>k</m:t>
                </m:r>
                <m:d>
                  <m:dPr>
                    <m:ctrlPr>
                      <w:rPr>
                        <w:rFonts w:ascii="Cambria Math" w:hAnsi="Cambria Math"/>
                        <w:i/>
                      </w:rPr>
                    </m:ctrlPr>
                  </m:dPr>
                  <m:e>
                    <m:r>
                      <w:rPr>
                        <w:rFonts w:ascii="Cambria Math" w:hAnsi="Cambria Math"/>
                      </w:rPr>
                      <m:t>u,v</m:t>
                    </m:r>
                  </m:e>
                </m:d>
                <m:r>
                  <w:rPr>
                    <w:rFonts w:ascii="Cambria Math" w:hAnsi="Cambria Math"/>
                  </w:rPr>
                  <m:t>f(x-u,y-v)</m:t>
                </m:r>
              </m:e>
            </m:nary>
          </m:e>
        </m:nary>
      </m:oMath>
      <w:r w:rsidR="00F323AC">
        <w:rPr>
          <w:rFonts w:eastAsiaTheme="minorEastAsia"/>
        </w:rPr>
        <w:t xml:space="preserve">                   (1.1)</w:t>
      </w:r>
    </w:p>
    <w:p w14:paraId="3FC50B48" w14:textId="564B07D5" w:rsidR="00F323AC" w:rsidRDefault="00F323AC" w:rsidP="00F323AC">
      <w:r w:rsidRPr="00F323AC">
        <w:t xml:space="preserve">Phép tích chập được hình dung thực hiện bằng việc dịch chuyển ma trận kernel lần lượt qua tất cả các điểm ảnh trong ảnh, bắt đầu từ góc bên trái trên của ảnh. Và đặt </w:t>
      </w:r>
      <w:r w:rsidR="00912B58">
        <w:t>đ</w:t>
      </w:r>
      <w:r w:rsidR="00912B58" w:rsidRPr="00912B58">
        <w:t>iểm neo của kernel</w:t>
      </w:r>
      <w:r w:rsidR="00A12DC6">
        <w:t xml:space="preserve"> </w:t>
      </w:r>
      <w:r w:rsidRPr="00F323AC">
        <w:t>tương ứng tại điểm ảnh đang xét. Ở mỗi lần dịch chuyển, thực hiện tính toán kết quả mới cho điểm ảnh đang xét bằng công thức tích chập.</w:t>
      </w:r>
    </w:p>
    <w:p w14:paraId="6F95D755" w14:textId="34AFCD63" w:rsidR="00A12DC6" w:rsidRPr="00A12DC6" w:rsidRDefault="00A12DC6" w:rsidP="00A12DC6">
      <w:r w:rsidRPr="00A12DC6">
        <w:t>Ta định nghĩa kernel là một ma trận vuông kích thước k*k trong đó k là số lẻ. k có thể bằng 1, 3, 5, 7, 9,</w:t>
      </w:r>
      <w:r w:rsidR="00513857">
        <w:t xml:space="preserve"> </w:t>
      </w:r>
      <w:r w:rsidRPr="00A12DC6">
        <w:t>… Ví dụ kernel kích thước 3*3</w:t>
      </w:r>
    </w:p>
    <w:p w14:paraId="177852B2" w14:textId="270CA4B1" w:rsidR="00A12DC6" w:rsidRDefault="00A12DC6" w:rsidP="00A12DC6">
      <w:pPr>
        <w:jc w:val="center"/>
      </w:pPr>
      <w:r>
        <w:rPr>
          <w:noProof/>
        </w:rPr>
        <w:drawing>
          <wp:inline distT="0" distB="0" distL="0" distR="0" wp14:anchorId="60F4F131" wp14:editId="522D185E">
            <wp:extent cx="1625600" cy="794466"/>
            <wp:effectExtent l="0" t="0" r="0" b="5715"/>
            <wp:docPr id="17" name="Picture 1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10;&#10;Description automatically generated"/>
                    <pic:cNvPicPr/>
                  </pic:nvPicPr>
                  <pic:blipFill>
                    <a:blip r:embed="rId16"/>
                    <a:stretch>
                      <a:fillRect/>
                    </a:stretch>
                  </pic:blipFill>
                  <pic:spPr>
                    <a:xfrm>
                      <a:off x="0" y="0"/>
                      <a:ext cx="1638271" cy="800659"/>
                    </a:xfrm>
                    <a:prstGeom prst="rect">
                      <a:avLst/>
                    </a:prstGeom>
                  </pic:spPr>
                </pic:pic>
              </a:graphicData>
            </a:graphic>
          </wp:inline>
        </w:drawing>
      </w:r>
    </w:p>
    <w:p w14:paraId="2FA0AD33" w14:textId="3876FBBF" w:rsidR="00A12DC6" w:rsidRDefault="00A12DC6" w:rsidP="00A12DC6">
      <w:pPr>
        <w:jc w:val="left"/>
      </w:pPr>
      <w:r>
        <w:t>Kí hiệu phép tích chập (</w:t>
      </w:r>
      <w:r w:rsidR="003563B1">
        <w:rPr>
          <w:rFonts w:ascii="Cambria Math" w:hAnsi="Cambria Math" w:cs="Cambria Math"/>
        </w:rPr>
        <w:t>*</w:t>
      </w:r>
      <w:r>
        <w:t>), k</w:t>
      </w:r>
      <w:r>
        <w:rPr>
          <w:rFonts w:cs="Times New Roman"/>
        </w:rPr>
        <w:t>í</w:t>
      </w:r>
      <w:r>
        <w:t xml:space="preserve"> hiệu Y =X</w:t>
      </w:r>
      <w:r w:rsidR="003563B1">
        <w:rPr>
          <w:rFonts w:ascii="Cambria Math" w:hAnsi="Cambria Math" w:cs="Cambria Math"/>
        </w:rPr>
        <w:t>*</w:t>
      </w:r>
      <w:r>
        <w:t>W</w:t>
      </w:r>
    </w:p>
    <w:p w14:paraId="2B16EC46" w14:textId="757A807D" w:rsidR="00A12DC6" w:rsidRDefault="00A12DC6" w:rsidP="00A12DC6">
      <w:pPr>
        <w:ind w:firstLine="0"/>
        <w:jc w:val="left"/>
      </w:pPr>
      <w:r>
        <w:t xml:space="preserve">           Với mỗi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trong ma trận X lấy ra một ma trận có kích thước bằng kích thước của kernel W có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làm trung tâm (đây là vì sao kích thước của kernel </w:t>
      </w:r>
      <w:r>
        <w:lastRenderedPageBreak/>
        <w:t>thường lẻ) gọi là ma trận A. Sau đó tính tổng các phần tử của phép tính của ma trận A và ma trận W, rồi viết vào ma trận kết quả Y.</w:t>
      </w:r>
    </w:p>
    <w:p w14:paraId="74C4B5A9" w14:textId="77777777" w:rsidR="000D4718" w:rsidRDefault="00A12DC6" w:rsidP="000D4718">
      <w:pPr>
        <w:keepNext/>
        <w:ind w:firstLine="0"/>
        <w:jc w:val="center"/>
      </w:pPr>
      <w:r>
        <w:rPr>
          <w:noProof/>
        </w:rPr>
        <w:drawing>
          <wp:inline distT="0" distB="0" distL="0" distR="0" wp14:anchorId="27D2996D" wp14:editId="773D3D8B">
            <wp:extent cx="4597400" cy="2221916"/>
            <wp:effectExtent l="0" t="0" r="0" b="6985"/>
            <wp:docPr id="18" name="Picture 18"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hite&#10;&#10;Description automatically generated"/>
                    <pic:cNvPicPr/>
                  </pic:nvPicPr>
                  <pic:blipFill>
                    <a:blip r:embed="rId17"/>
                    <a:stretch>
                      <a:fillRect/>
                    </a:stretch>
                  </pic:blipFill>
                  <pic:spPr>
                    <a:xfrm>
                      <a:off x="0" y="0"/>
                      <a:ext cx="4609351" cy="2227692"/>
                    </a:xfrm>
                    <a:prstGeom prst="rect">
                      <a:avLst/>
                    </a:prstGeom>
                  </pic:spPr>
                </pic:pic>
              </a:graphicData>
            </a:graphic>
          </wp:inline>
        </w:drawing>
      </w:r>
    </w:p>
    <w:p w14:paraId="77A02308" w14:textId="2A94C1E3" w:rsidR="00A12DC6" w:rsidRDefault="000D4718" w:rsidP="000D4718">
      <w:pPr>
        <w:pStyle w:val="Caption"/>
      </w:pPr>
      <w:bookmarkStart w:id="17" w:name="_Toc109384694"/>
      <w:r>
        <w:t xml:space="preserve">Hình </w:t>
      </w:r>
      <w:r w:rsidR="00337AFA">
        <w:fldChar w:fldCharType="begin"/>
      </w:r>
      <w:r w:rsidR="00337AFA">
        <w:instrText xml:space="preserve"> STYLEREF 1 \s </w:instrText>
      </w:r>
      <w:r w:rsidR="00337AFA">
        <w:fldChar w:fldCharType="separate"/>
      </w:r>
      <w:r w:rsidR="00337AFA">
        <w:rPr>
          <w:noProof/>
        </w:rPr>
        <w:t>1</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4</w:t>
      </w:r>
      <w:r w:rsidR="00337AFA">
        <w:fldChar w:fldCharType="end"/>
      </w:r>
      <w:r>
        <w:t xml:space="preserve"> Ví dụ phép tích chập</w:t>
      </w:r>
      <w:bookmarkEnd w:id="17"/>
    </w:p>
    <w:p w14:paraId="0641BB49" w14:textId="756712E7" w:rsidR="00150E00" w:rsidRDefault="000D4718" w:rsidP="00F51D26">
      <w:pPr>
        <w:jc w:val="left"/>
        <w:rPr>
          <w:rFonts w:eastAsiaTheme="minorEastAsia"/>
        </w:rPr>
      </w:pPr>
      <w:r>
        <w:t>Với các</w:t>
      </w:r>
      <w:r w:rsidR="00150E00">
        <w:t xml:space="preserve"> phần tử ở viền ngoài như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rPr>
          <w:rFonts w:eastAsiaTheme="minorEastAsia"/>
        </w:rPr>
        <w:t>, t</w:t>
      </w:r>
      <w:r w:rsidRPr="000D4718">
        <w:rPr>
          <w:rFonts w:eastAsiaTheme="minorEastAsia"/>
        </w:rPr>
        <w:t>hêm giá trị 0 ở viền ngoài ma trận X</w:t>
      </w:r>
      <w:r>
        <w:rPr>
          <w:rFonts w:eastAsiaTheme="minorEastAsia"/>
        </w:rPr>
        <w:t xml:space="preserve"> </w:t>
      </w:r>
      <w:r w:rsidRPr="000D4718">
        <w:rPr>
          <w:rFonts w:eastAsiaTheme="minorEastAsia"/>
        </w:rPr>
        <w:t>và ma trận Y thu được sẽ bằng kích thước ma trận X ban đầu.</w:t>
      </w:r>
    </w:p>
    <w:p w14:paraId="45BD5796" w14:textId="57672103" w:rsidR="00F51D26" w:rsidRDefault="00F51D26" w:rsidP="003563B1">
      <w:pPr>
        <w:jc w:val="left"/>
      </w:pPr>
      <w:r w:rsidRPr="00F51D26">
        <w:t>Mục đích của phép tính convolution trên ảnh là làm mở, làm nét ảnh; xác định các đường;</w:t>
      </w:r>
      <w:r w:rsidR="00513857">
        <w:t xml:space="preserve"> </w:t>
      </w:r>
      <w:r w:rsidRPr="00F51D26">
        <w:t>… Mỗi kernel khác nhau thì sẽ phép tính convolution sẽ có ý nghĩa khác nhau.</w:t>
      </w:r>
    </w:p>
    <w:p w14:paraId="42463D3D" w14:textId="310DC076" w:rsidR="003563B1" w:rsidRDefault="003563B1" w:rsidP="003563B1">
      <w:pPr>
        <w:pStyle w:val="Heading4"/>
        <w:rPr>
          <w:lang w:val="en-US"/>
        </w:rPr>
      </w:pPr>
      <w:r>
        <w:rPr>
          <w:lang w:val="en-US"/>
        </w:rPr>
        <w:t>Phép tương quan chéo(cross-correlation)</w:t>
      </w:r>
    </w:p>
    <w:p w14:paraId="779D30F4" w14:textId="1B2D1146" w:rsidR="003563B1" w:rsidRDefault="00985FC7" w:rsidP="00985FC7">
      <w:pPr>
        <w:jc w:val="left"/>
      </w:pPr>
      <w:r>
        <w:t>Kí hiệu phép t</w:t>
      </w:r>
      <w:r w:rsidR="005463FC">
        <w:t>ương quan chéo</w:t>
      </w:r>
      <w:r>
        <w:t xml:space="preserve"> (</w:t>
      </w:r>
      <w:r w:rsidRPr="00985FC7">
        <w:rPr>
          <w:rFonts w:ascii="Cambria Math" w:hAnsi="Cambria Math" w:cs="Cambria Math"/>
        </w:rPr>
        <w:t>⊗</w:t>
      </w:r>
      <w:r>
        <w:t xml:space="preserve">), </w:t>
      </w:r>
      <w:r w:rsidR="003563B1">
        <w:t xml:space="preserve">G = </w:t>
      </w:r>
      <w:r>
        <w:t>F</w:t>
      </w:r>
      <w:r w:rsidRPr="00985FC7">
        <w:t xml:space="preserve"> </w:t>
      </w:r>
      <w:r w:rsidRPr="00985FC7">
        <w:rPr>
          <w:rFonts w:ascii="Cambria Math" w:hAnsi="Cambria Math" w:cs="Cambria Math"/>
        </w:rPr>
        <w:t>⊗</w:t>
      </w:r>
      <w:r>
        <w:rPr>
          <w:rFonts w:ascii="Cambria Math" w:hAnsi="Cambria Math" w:cs="Cambria Math"/>
        </w:rPr>
        <w:t xml:space="preserve"> K. </w:t>
      </w:r>
      <w:r>
        <w:t>Ta có công thức tính tương quan chéo:</w:t>
      </w:r>
    </w:p>
    <w:p w14:paraId="0E200B2B" w14:textId="276EC42C" w:rsidR="00985FC7" w:rsidRPr="005463FC" w:rsidRDefault="005463FC" w:rsidP="00985FC7">
      <w:pPr>
        <w:jc w:val="left"/>
        <w:rPr>
          <w:rFonts w:eastAsiaTheme="minorEastAsia"/>
          <w:iCs/>
          <w:lang w:val="en-GB"/>
        </w:rPr>
      </w:pPr>
      <m:oMathPara>
        <m:oMath>
          <m:r>
            <m:rPr>
              <m:sty m:val="bi"/>
            </m:rPr>
            <w:rPr>
              <w:rFonts w:ascii="Cambria Math" w:hAnsi="Cambria Math"/>
              <w:lang w:val="en-GB"/>
            </w:rPr>
            <m:t xml:space="preserve"> </m:t>
          </m:r>
          <m:r>
            <w:rPr>
              <w:rFonts w:ascii="Cambria Math" w:hAnsi="Cambria Math"/>
              <w:lang w:val="en-GB"/>
            </w:rPr>
            <m:t>G</m:t>
          </m:r>
          <m:d>
            <m:dPr>
              <m:begChr m:val="["/>
              <m:endChr m:val="]"/>
              <m:ctrlPr>
                <w:rPr>
                  <w:rFonts w:ascii="Cambria Math" w:hAnsi="Cambria Math"/>
                  <w:i/>
                  <w:iCs/>
                  <w:lang w:val="en-GB"/>
                </w:rPr>
              </m:ctrlPr>
            </m:dPr>
            <m:e>
              <m:r>
                <w:rPr>
                  <w:rFonts w:ascii="Cambria Math" w:hAnsi="Cambria Math"/>
                  <w:lang w:val="en-GB"/>
                </w:rPr>
                <m:t>x</m:t>
              </m:r>
              <m:r>
                <m:rPr>
                  <m:sty m:val="p"/>
                </m:rPr>
                <w:rPr>
                  <w:rFonts w:ascii="Cambria Math" w:hAnsi="Cambria Math"/>
                  <w:lang w:val="en-GB"/>
                </w:rPr>
                <m:t>,</m:t>
              </m:r>
              <m:r>
                <w:rPr>
                  <w:rFonts w:ascii="Cambria Math" w:hAnsi="Cambria Math"/>
                  <w:lang w:val="en-GB"/>
                </w:rPr>
                <m:t>y</m:t>
              </m:r>
            </m:e>
          </m:d>
          <m:r>
            <m:rPr>
              <m:sty m:val="p"/>
            </m:rPr>
            <w:rPr>
              <w:rFonts w:ascii="Cambria Math" w:hAnsi="Cambria Math"/>
              <w:lang w:val="en-GB"/>
            </w:rPr>
            <m:t>=</m:t>
          </m:r>
          <m:nary>
            <m:naryPr>
              <m:chr m:val="∑"/>
              <m:limLoc m:val="undOvr"/>
              <m:ctrlPr>
                <w:rPr>
                  <w:rFonts w:ascii="Cambria Math" w:hAnsi="Cambria Math"/>
                  <w:i/>
                  <w:iCs/>
                  <w:lang w:val="en-GB"/>
                </w:rPr>
              </m:ctrlPr>
            </m:naryPr>
            <m:sub>
              <m:r>
                <w:rPr>
                  <w:rFonts w:ascii="Cambria Math" w:hAnsi="Cambria Math"/>
                  <w:lang w:val="en-GB"/>
                </w:rPr>
                <m:t>u</m:t>
              </m:r>
              <m:r>
                <m:rPr>
                  <m:sty m:val="p"/>
                </m:rPr>
                <w:rPr>
                  <w:rFonts w:ascii="Cambria Math" w:hAnsi="Cambria Math"/>
                  <w:lang w:val="en-GB"/>
                </w:rPr>
                <m:t>=-</m:t>
              </m:r>
              <m:r>
                <w:rPr>
                  <w:rFonts w:ascii="Cambria Math" w:hAnsi="Cambria Math"/>
                  <w:lang w:val="en-GB"/>
                </w:rPr>
                <m:t>h</m:t>
              </m:r>
            </m:sub>
            <m:sup>
              <m:r>
                <w:rPr>
                  <w:rFonts w:ascii="Cambria Math" w:hAnsi="Cambria Math"/>
                  <w:lang w:val="en-GB"/>
                </w:rPr>
                <m:t>h</m:t>
              </m:r>
            </m:sup>
            <m:e>
              <m:nary>
                <m:naryPr>
                  <m:chr m:val="∑"/>
                  <m:limLoc m:val="undOvr"/>
                  <m:ctrlPr>
                    <w:rPr>
                      <w:rFonts w:ascii="Cambria Math" w:hAnsi="Cambria Math"/>
                      <w:i/>
                      <w:iCs/>
                      <w:lang w:val="en-GB"/>
                    </w:rPr>
                  </m:ctrlPr>
                </m:naryPr>
                <m:sub>
                  <m:r>
                    <w:rPr>
                      <w:rFonts w:ascii="Cambria Math" w:hAnsi="Cambria Math"/>
                      <w:lang w:val="en-GB"/>
                    </w:rPr>
                    <m:t>v</m:t>
                  </m:r>
                  <m:r>
                    <m:rPr>
                      <m:sty m:val="p"/>
                    </m:rPr>
                    <w:rPr>
                      <w:rFonts w:ascii="Cambria Math" w:hAnsi="Cambria Math"/>
                      <w:lang w:val="en-GB"/>
                    </w:rPr>
                    <m:t>=-</m:t>
                  </m:r>
                  <m:r>
                    <w:rPr>
                      <w:rFonts w:ascii="Cambria Math" w:hAnsi="Cambria Math"/>
                      <w:lang w:val="en-GB"/>
                    </w:rPr>
                    <m:t>h</m:t>
                  </m:r>
                </m:sub>
                <m:sup>
                  <m:r>
                    <w:rPr>
                      <w:rFonts w:ascii="Cambria Math" w:hAnsi="Cambria Math"/>
                      <w:lang w:val="en-GB"/>
                    </w:rPr>
                    <m:t>h</m:t>
                  </m:r>
                </m:sup>
                <m:e>
                  <m:r>
                    <w:rPr>
                      <w:rFonts w:ascii="Cambria Math" w:hAnsi="Cambria Math"/>
                      <w:lang w:val="en-GB"/>
                    </w:rPr>
                    <m:t>F</m:t>
                  </m:r>
                  <m:d>
                    <m:dPr>
                      <m:begChr m:val="["/>
                      <m:endChr m:val="]"/>
                      <m:ctrlPr>
                        <w:rPr>
                          <w:rFonts w:ascii="Cambria Math" w:hAnsi="Cambria Math"/>
                          <w:i/>
                          <w:iCs/>
                          <w:lang w:val="en-GB"/>
                        </w:rPr>
                      </m:ctrlPr>
                    </m:dPr>
                    <m:e>
                      <m:r>
                        <w:rPr>
                          <w:rFonts w:ascii="Cambria Math" w:hAnsi="Cambria Math"/>
                          <w:lang w:val="en-GB"/>
                        </w:rPr>
                        <m:t>x</m:t>
                      </m:r>
                      <m:r>
                        <m:rPr>
                          <m:sty m:val="p"/>
                        </m:rPr>
                        <w:rPr>
                          <w:rFonts w:ascii="Cambria Math" w:hAnsi="Cambria Math"/>
                          <w:lang w:val="en-GB"/>
                        </w:rPr>
                        <m:t>+</m:t>
                      </m:r>
                      <m:r>
                        <w:rPr>
                          <w:rFonts w:ascii="Cambria Math" w:hAnsi="Cambria Math"/>
                          <w:lang w:val="en-GB"/>
                        </w:rPr>
                        <m:t>u</m:t>
                      </m:r>
                      <m:r>
                        <m:rPr>
                          <m:sty m:val="p"/>
                        </m:rPr>
                        <w:rPr>
                          <w:rFonts w:ascii="Cambria Math" w:hAnsi="Cambria Math"/>
                          <w:lang w:val="en-GB"/>
                        </w:rPr>
                        <m:t>,</m:t>
                      </m:r>
                      <m:r>
                        <w:rPr>
                          <w:rFonts w:ascii="Cambria Math" w:hAnsi="Cambria Math"/>
                          <w:lang w:val="en-GB"/>
                        </w:rPr>
                        <m:t>y</m:t>
                      </m:r>
                      <m:r>
                        <m:rPr>
                          <m:sty m:val="p"/>
                        </m:rPr>
                        <w:rPr>
                          <w:rFonts w:ascii="Cambria Math" w:hAnsi="Cambria Math"/>
                          <w:lang w:val="en-GB"/>
                        </w:rPr>
                        <m:t>+</m:t>
                      </m:r>
                      <m:r>
                        <w:rPr>
                          <w:rFonts w:ascii="Cambria Math" w:hAnsi="Cambria Math"/>
                          <w:lang w:val="en-GB"/>
                        </w:rPr>
                        <m:t>v</m:t>
                      </m:r>
                    </m:e>
                  </m:d>
                  <m:r>
                    <m:rPr>
                      <m:sty m:val="p"/>
                    </m:rPr>
                    <w:rPr>
                      <w:rFonts w:ascii="Cambria Math" w:hAnsi="Cambria Math"/>
                      <w:lang w:val="en-GB"/>
                    </w:rPr>
                    <m:t>.</m:t>
                  </m:r>
                  <m:r>
                    <w:rPr>
                      <w:rFonts w:ascii="Cambria Math" w:hAnsi="Cambria Math"/>
                      <w:lang w:val="en-GB"/>
                    </w:rPr>
                    <m:t>K</m:t>
                  </m:r>
                  <m:d>
                    <m:dPr>
                      <m:begChr m:val="["/>
                      <m:endChr m:val="]"/>
                      <m:ctrlPr>
                        <w:rPr>
                          <w:rFonts w:ascii="Cambria Math" w:hAnsi="Cambria Math"/>
                          <w:i/>
                          <w:iCs/>
                          <w:lang w:val="en-GB"/>
                        </w:rPr>
                      </m:ctrlPr>
                    </m:dPr>
                    <m:e>
                      <m:r>
                        <w:rPr>
                          <w:rFonts w:ascii="Cambria Math" w:hAnsi="Cambria Math"/>
                          <w:lang w:val="en-GB"/>
                        </w:rPr>
                        <m:t>u</m:t>
                      </m:r>
                      <m:r>
                        <m:rPr>
                          <m:sty m:val="p"/>
                        </m:rPr>
                        <w:rPr>
                          <w:rFonts w:ascii="Cambria Math" w:hAnsi="Cambria Math"/>
                          <w:lang w:val="en-GB"/>
                        </w:rPr>
                        <m:t>,</m:t>
                      </m:r>
                      <m:r>
                        <w:rPr>
                          <w:rFonts w:ascii="Cambria Math" w:hAnsi="Cambria Math"/>
                          <w:lang w:val="en-GB"/>
                        </w:rPr>
                        <m:t>v</m:t>
                      </m:r>
                    </m:e>
                  </m:d>
                </m:e>
              </m:nary>
            </m:e>
          </m:nary>
          <m:r>
            <w:rPr>
              <w:rFonts w:ascii="Cambria Math" w:hAnsi="Cambria Math"/>
              <w:lang w:val="en-GB"/>
            </w:rPr>
            <m:t xml:space="preserve">                                                 (1.2)</m:t>
          </m:r>
        </m:oMath>
      </m:oMathPara>
    </w:p>
    <w:p w14:paraId="24180DB5" w14:textId="5A66357F" w:rsidR="00985FC7" w:rsidRPr="003563B1" w:rsidRDefault="005463FC" w:rsidP="005463FC">
      <w:pPr>
        <w:jc w:val="left"/>
      </w:pPr>
      <w:r>
        <w:t>Cả Convolution và cross-correlation đều là bộ lọc tuyến tính. Sự khác biệt duy nhất mà chúng ta thấy được qua công thức trên là: convolution lật ngược kernel.</w:t>
      </w:r>
    </w:p>
    <w:p w14:paraId="3B75573C" w14:textId="77777777" w:rsidR="004D011A" w:rsidRPr="001C116E" w:rsidRDefault="004D011A" w:rsidP="001C116E">
      <w:pPr>
        <w:ind w:firstLine="360"/>
      </w:pPr>
    </w:p>
    <w:p w14:paraId="0DFB9025" w14:textId="5F5DF63D" w:rsidR="00D21EC9" w:rsidRPr="00D21EC9" w:rsidRDefault="00D21EC9" w:rsidP="00BD2DB3">
      <w:pPr>
        <w:spacing w:before="0" w:after="160" w:line="259" w:lineRule="auto"/>
        <w:jc w:val="left"/>
        <w:rPr>
          <w:lang w:val="vi-VN"/>
        </w:rPr>
      </w:pPr>
      <w:r>
        <w:rPr>
          <w:lang w:val="vi-VN"/>
        </w:rPr>
        <w:br w:type="page"/>
      </w:r>
    </w:p>
    <w:p w14:paraId="684A67E4" w14:textId="4B2067AA" w:rsidR="00CD7278" w:rsidRDefault="00AB4AD3" w:rsidP="005E611F">
      <w:pPr>
        <w:pStyle w:val="Heading1"/>
        <w:rPr>
          <w:lang w:val="en-US"/>
        </w:rPr>
      </w:pPr>
      <w:bookmarkStart w:id="18" w:name="_Toc109384660"/>
      <w:r>
        <w:rPr>
          <w:lang w:val="en-US"/>
        </w:rPr>
        <w:lastRenderedPageBreak/>
        <w:t>TÌM HIỂU MỘT SỐ BỘ LỌC VÀ ỨNG DỤNG</w:t>
      </w:r>
      <w:bookmarkEnd w:id="18"/>
    </w:p>
    <w:p w14:paraId="551BD875" w14:textId="371B696C" w:rsidR="007613F3" w:rsidRDefault="00986CB2" w:rsidP="00986CB2">
      <w:pPr>
        <w:pStyle w:val="Heading2"/>
      </w:pPr>
      <w:r>
        <w:rPr>
          <w:lang w:val="en-US"/>
        </w:rPr>
        <w:t xml:space="preserve"> </w:t>
      </w:r>
      <w:bookmarkStart w:id="19" w:name="_Toc109384661"/>
      <w:r w:rsidR="00AB4AD3">
        <w:rPr>
          <w:lang w:val="en-US"/>
        </w:rPr>
        <w:t>Bộ lọc làm mịn ảnh</w:t>
      </w:r>
      <w:bookmarkEnd w:id="19"/>
    </w:p>
    <w:p w14:paraId="49824D1E" w14:textId="690B9135" w:rsidR="003D7A75" w:rsidRDefault="00F00818" w:rsidP="003D7A75">
      <w:pPr>
        <w:pStyle w:val="Heading3"/>
        <w:rPr>
          <w:lang w:val="en-US"/>
        </w:rPr>
      </w:pPr>
      <w:bookmarkStart w:id="20" w:name="_Toc109384662"/>
      <w:r>
        <w:rPr>
          <w:lang w:val="en-US"/>
        </w:rPr>
        <w:t>Bộ lọc trung bình (Me</w:t>
      </w:r>
      <w:r w:rsidR="009352E2">
        <w:rPr>
          <w:lang w:val="en-US"/>
        </w:rPr>
        <w:t>an Filter</w:t>
      </w:r>
      <w:r>
        <w:rPr>
          <w:lang w:val="en-US"/>
        </w:rPr>
        <w:t>)</w:t>
      </w:r>
      <w:bookmarkEnd w:id="20"/>
    </w:p>
    <w:p w14:paraId="5899FD01" w14:textId="553EDA52" w:rsidR="009352E2" w:rsidRDefault="008C7975" w:rsidP="009352E2">
      <w:r w:rsidRPr="008C7975">
        <w:t>Lọc trung bình là một phương pháp đơn giản, trực quan và dễ thực hiện để làm mịn hình ảnh, tức là giảm mức độ thay đổi cường độ giữa một pixel và pixel tiếp theo. Nó thường được sử dụng để giảm nhiễu trong hình ảnh.</w:t>
      </w:r>
    </w:p>
    <w:p w14:paraId="3CE2B928" w14:textId="6B2C1D42" w:rsidR="00585737" w:rsidRDefault="00C83AFE" w:rsidP="009352E2">
      <w:r w:rsidRPr="00C83AFE">
        <w:t>Ý tưởng của lọc trung bình chỉ đơn giản là thay thế mỗi giá trị pixel trong một hình ảnh bằng giá trị trung bình (</w:t>
      </w:r>
      <w:r w:rsidR="003F1809">
        <w:t>‘</w:t>
      </w:r>
      <w:r w:rsidRPr="00C83AFE">
        <w:t>trung bình</w:t>
      </w:r>
      <w:r w:rsidR="00D6205A">
        <w:t>’</w:t>
      </w:r>
      <w:r w:rsidRPr="00C83AFE">
        <w:t>) của các hàng xóm của nó, bao gồm cả chính nó. Điều này có tác dụng loại bỏ các giá trị pixel không đại diện cho môi trường xung quanh chúng. Lọc trung bình thường được coi là bộ lọc tích chậ</w:t>
      </w:r>
      <w:r w:rsidR="003F1809">
        <w:t>p</w:t>
      </w:r>
      <w:r w:rsidRPr="00C83AFE">
        <w:t>. Giống như các phép chập khác, nó dựa trên một hạ</w:t>
      </w:r>
      <w:r w:rsidR="003F1809">
        <w:t>t nhân</w:t>
      </w:r>
      <w:r w:rsidRPr="00C83AFE">
        <w:t>, đại diện cho hình dạng và kích thước của vùng lân cận được lấy mẫu khi tính giá trị trung bình. Thường sử dụng nhân hình vuông 3 × 3, mặc dù các nhân lớ</w:t>
      </w:r>
      <w:r w:rsidR="003F1809">
        <w:t>n hơn (</w:t>
      </w:r>
      <w:r w:rsidRPr="00C83AFE">
        <w:t>ví dụ hình vuông 5 × 5) có thể được sử dụng để làm mịn nghiêm trọng hơn. (Lưu ý rằng một nhân nhỏ có thể được áp dụng nhiều lần để tạo ra một hiệu ứng tương tự nhưng không giống như một lần truyền đơn với một nhân lớn</w:t>
      </w:r>
      <w:r w:rsidR="00F57BAE">
        <w:t>.</w:t>
      </w:r>
    </w:p>
    <w:p w14:paraId="2A72EDCD" w14:textId="77777777" w:rsidR="00073999" w:rsidRDefault="00073999" w:rsidP="00073999">
      <w:pPr>
        <w:keepNext/>
        <w:ind w:firstLine="0"/>
        <w:jc w:val="center"/>
      </w:pPr>
      <w:r>
        <w:rPr>
          <w:noProof/>
        </w:rPr>
        <w:drawing>
          <wp:inline distT="0" distB="0" distL="0" distR="0" wp14:anchorId="62A6AE96" wp14:editId="0EC961DE">
            <wp:extent cx="16573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94157293_1219319868608357_6909684998698778941_n.png"/>
                    <pic:cNvPicPr/>
                  </pic:nvPicPr>
                  <pic:blipFill>
                    <a:blip r:embed="rId18">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inline>
        </w:drawing>
      </w:r>
    </w:p>
    <w:p w14:paraId="166B5641" w14:textId="04ADBE4D" w:rsidR="00073999" w:rsidRDefault="00073999" w:rsidP="00073999">
      <w:pPr>
        <w:pStyle w:val="Caption"/>
        <w:ind w:firstLine="0"/>
      </w:pPr>
      <w:bookmarkStart w:id="21" w:name="_Toc109384695"/>
      <w:r>
        <w:t xml:space="preserve">Hình </w:t>
      </w:r>
      <w:r w:rsidR="00337AFA">
        <w:fldChar w:fldCharType="begin"/>
      </w:r>
      <w:r w:rsidR="00337AFA">
        <w:instrText xml:space="preserve"> STYLEREF 1 \s </w:instrText>
      </w:r>
      <w:r w:rsidR="00337AFA">
        <w:fldChar w:fldCharType="separate"/>
      </w:r>
      <w:r w:rsidR="00337AFA">
        <w:rPr>
          <w:noProof/>
        </w:rPr>
        <w:t>2</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1</w:t>
      </w:r>
      <w:r w:rsidR="00337AFA">
        <w:fldChar w:fldCharType="end"/>
      </w:r>
      <w:r>
        <w:t xml:space="preserve"> Ví dụ kernel của bộ lọc trung bình</w:t>
      </w:r>
      <w:bookmarkEnd w:id="21"/>
    </w:p>
    <w:p w14:paraId="15F274D3" w14:textId="7AEF85D7" w:rsidR="00335A55" w:rsidRDefault="00335A55" w:rsidP="00335A55">
      <w:pPr>
        <w:pStyle w:val="Heading3"/>
        <w:rPr>
          <w:lang w:val="en-US"/>
        </w:rPr>
      </w:pPr>
      <w:bookmarkStart w:id="22" w:name="_Toc109384663"/>
      <w:r>
        <w:rPr>
          <w:lang w:val="en-US"/>
        </w:rPr>
        <w:t>Bộ lọc Gaussian</w:t>
      </w:r>
      <w:bookmarkEnd w:id="22"/>
    </w:p>
    <w:p w14:paraId="57D9B1FE" w14:textId="1AEA8E63" w:rsidR="00282BBF" w:rsidRDefault="00095C3B" w:rsidP="00081C84">
      <w:r>
        <w:t>B</w:t>
      </w:r>
      <w:r w:rsidRPr="00095C3B">
        <w:t>ộ lọc Gaussian là bộ lọc có đáp ứng xung là một hàm Gauss (hoặc một giá trị gần đúng với nó, vì một đáp ứng Gaussian thực sự sẽ có đáp ứng xung vô hạn). Bộ lọc Gaussian có các đặc tính là không có đầu vào hàm bước quá mức trong khi giảm thiểu thời gian tăng và giả</w:t>
      </w:r>
      <w:r w:rsidR="00513857">
        <w:t>m</w:t>
      </w:r>
      <w:r w:rsidRPr="00095C3B">
        <w:t>. Hành vi này được kết nối chặt chẽ với thực tế là bộ lọc Gaussian có độ trễ nhóm nhỏ nhất có thể. Nó được coi là bộ lọc miền thời gian lý tưở</w:t>
      </w:r>
      <w:r w:rsidR="00513857">
        <w:t>ng</w:t>
      </w:r>
      <w:r w:rsidRPr="00095C3B">
        <w:t>, cũng như sinc là bộ lọc miền tần số lý tưởng.</w:t>
      </w:r>
      <w:r w:rsidR="00C45827">
        <w:t xml:space="preserve"> </w:t>
      </w:r>
      <w:r w:rsidRPr="00095C3B">
        <w:t>Những đặc tính này rất quan trọng trong các lĩnh vực như máy hiện sóng và hệ thống viễn thông kỹ thuật số</w:t>
      </w:r>
      <w:r w:rsidR="00513857">
        <w:t>.</w:t>
      </w:r>
    </w:p>
    <w:p w14:paraId="5F66ECEF" w14:textId="04701E0B" w:rsidR="00730BC2" w:rsidRPr="009352E2" w:rsidRDefault="00730BC2" w:rsidP="00957D19">
      <w:pPr>
        <w:ind w:firstLine="0"/>
      </w:pPr>
      <w:r w:rsidRPr="00730BC2">
        <w:rPr>
          <w:noProof/>
        </w:rPr>
        <w:lastRenderedPageBreak/>
        <w:drawing>
          <wp:anchor distT="0" distB="0" distL="114300" distR="114300" simplePos="0" relativeHeight="251666944" behindDoc="0" locked="0" layoutInCell="1" allowOverlap="1" wp14:anchorId="32D11F61" wp14:editId="26C696E9">
            <wp:simplePos x="0" y="0"/>
            <wp:positionH relativeFrom="column">
              <wp:posOffset>1980565</wp:posOffset>
            </wp:positionH>
            <wp:positionV relativeFrom="paragraph">
              <wp:posOffset>2245360</wp:posOffset>
            </wp:positionV>
            <wp:extent cx="2006600" cy="599440"/>
            <wp:effectExtent l="0" t="0" r="0" b="0"/>
            <wp:wrapTopAndBottom/>
            <wp:docPr id="8" name="Picture 7" descr="A picture containing logo&#10;&#10;Description automatically generated">
              <a:extLst xmlns:a="http://schemas.openxmlformats.org/drawingml/2006/main">
                <a:ext uri="{FF2B5EF4-FFF2-40B4-BE49-F238E27FC236}">
                  <a16:creationId xmlns:a16="http://schemas.microsoft.com/office/drawing/2014/main" id="{FC5F97CE-4AAA-4415-8273-C13E77C1E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logo&#10;&#10;Description automatically generated">
                      <a:extLst>
                        <a:ext uri="{FF2B5EF4-FFF2-40B4-BE49-F238E27FC236}">
                          <a16:creationId xmlns:a16="http://schemas.microsoft.com/office/drawing/2014/main" id="{FC5F97CE-4AAA-4415-8273-C13E77C1E06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06600" cy="599440"/>
                    </a:xfrm>
                    <a:prstGeom prst="rect">
                      <a:avLst/>
                    </a:prstGeom>
                  </pic:spPr>
                </pic:pic>
              </a:graphicData>
            </a:graphic>
            <wp14:sizeRelH relativeFrom="margin">
              <wp14:pctWidth>0</wp14:pctWidth>
            </wp14:sizeRelH>
            <wp14:sizeRelV relativeFrom="margin">
              <wp14:pctHeight>0</wp14:pctHeight>
            </wp14:sizeRelV>
          </wp:anchor>
        </w:drawing>
      </w:r>
      <w:r w:rsidR="00957D19">
        <w:rPr>
          <w:noProof/>
        </w:rPr>
        <mc:AlternateContent>
          <mc:Choice Requires="wps">
            <w:drawing>
              <wp:anchor distT="0" distB="0" distL="114300" distR="114300" simplePos="0" relativeHeight="251665920" behindDoc="0" locked="0" layoutInCell="1" allowOverlap="1" wp14:anchorId="4F3BD975" wp14:editId="63129991">
                <wp:simplePos x="0" y="0"/>
                <wp:positionH relativeFrom="column">
                  <wp:posOffset>888365</wp:posOffset>
                </wp:positionH>
                <wp:positionV relativeFrom="paragraph">
                  <wp:posOffset>1661160</wp:posOffset>
                </wp:positionV>
                <wp:extent cx="3594100" cy="635"/>
                <wp:effectExtent l="0" t="0" r="6350" b="0"/>
                <wp:wrapTopAndBottom/>
                <wp:docPr id="7" name="Text Box 7"/>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0F866C8F" w14:textId="7407ED63" w:rsidR="00D76AAB" w:rsidRPr="00A666A2" w:rsidRDefault="00D76AAB" w:rsidP="00957D19">
                            <w:pPr>
                              <w:pStyle w:val="Caption"/>
                              <w:rPr>
                                <w:noProof/>
                                <w:sz w:val="26"/>
                                <w:szCs w:val="20"/>
                              </w:rPr>
                            </w:pPr>
                            <w:bookmarkStart w:id="23" w:name="_Toc109384696"/>
                            <w:r>
                              <w:t xml:space="preserve">Hình </w:t>
                            </w:r>
                            <w:r w:rsidR="00337AFA">
                              <w:fldChar w:fldCharType="begin"/>
                            </w:r>
                            <w:r w:rsidR="00337AFA">
                              <w:instrText xml:space="preserve"> STYLEREF 1 \s </w:instrText>
                            </w:r>
                            <w:r w:rsidR="00337AFA">
                              <w:fldChar w:fldCharType="separate"/>
                            </w:r>
                            <w:r w:rsidR="00337AFA">
                              <w:rPr>
                                <w:noProof/>
                              </w:rPr>
                              <w:t>2</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2</w:t>
                            </w:r>
                            <w:r w:rsidR="00337AFA">
                              <w:fldChar w:fldCharType="end"/>
                            </w:r>
                            <w:r>
                              <w:t xml:space="preserve"> Ví dụ kernel của bộ lọc Gausian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3BD975" id="_x0000_t202" coordsize="21600,21600" o:spt="202" path="m,l,21600r21600,l21600,xe">
                <v:stroke joinstyle="miter"/>
                <v:path gradientshapeok="t" o:connecttype="rect"/>
              </v:shapetype>
              <v:shape id="Text Box 7" o:spid="_x0000_s1030" type="#_x0000_t202" style="position:absolute;left:0;text-align:left;margin-left:69.95pt;margin-top:130.8pt;width:283pt;height:.0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" stroked="f">
                <v:textbox style="mso-fit-shape-to-text:t" inset="0,0,0,0">
                  <w:txbxContent>
                    <w:p w14:paraId="0F866C8F" w14:textId="7407ED63" w:rsidR="00D76AAB" w:rsidRPr="00A666A2" w:rsidRDefault="00D76AAB" w:rsidP="00957D19">
                      <w:pPr>
                        <w:pStyle w:val="Caption"/>
                        <w:rPr>
                          <w:noProof/>
                          <w:sz w:val="26"/>
                          <w:szCs w:val="20"/>
                        </w:rPr>
                      </w:pPr>
                      <w:bookmarkStart w:id="24" w:name="_Toc109384696"/>
                      <w:r>
                        <w:t xml:space="preserve">Hình </w:t>
                      </w:r>
                      <w:r w:rsidR="00337AFA">
                        <w:fldChar w:fldCharType="begin"/>
                      </w:r>
                      <w:r w:rsidR="00337AFA">
                        <w:instrText xml:space="preserve"> STYLEREF 1 \s </w:instrText>
                      </w:r>
                      <w:r w:rsidR="00337AFA">
                        <w:fldChar w:fldCharType="separate"/>
                      </w:r>
                      <w:r w:rsidR="00337AFA">
                        <w:rPr>
                          <w:noProof/>
                        </w:rPr>
                        <w:t>2</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2</w:t>
                      </w:r>
                      <w:r w:rsidR="00337AFA">
                        <w:fldChar w:fldCharType="end"/>
                      </w:r>
                      <w:r>
                        <w:t xml:space="preserve"> Ví dụ kernel của bộ lọc Gausian</w:t>
                      </w:r>
                      <w:bookmarkEnd w:id="24"/>
                    </w:p>
                  </w:txbxContent>
                </v:textbox>
                <w10:wrap type="topAndBottom"/>
              </v:shape>
            </w:pict>
          </mc:Fallback>
        </mc:AlternateContent>
      </w:r>
      <w:r w:rsidR="00957D19" w:rsidRPr="00282BBF">
        <w:rPr>
          <w:noProof/>
        </w:rPr>
        <w:drawing>
          <wp:anchor distT="0" distB="0" distL="114300" distR="114300" simplePos="0" relativeHeight="251664896" behindDoc="0" locked="0" layoutInCell="1" allowOverlap="1" wp14:anchorId="4445E0CF" wp14:editId="10BB8F5B">
            <wp:simplePos x="0" y="0"/>
            <wp:positionH relativeFrom="page">
              <wp:align>center</wp:align>
            </wp:positionH>
            <wp:positionV relativeFrom="paragraph">
              <wp:posOffset>170815</wp:posOffset>
            </wp:positionV>
            <wp:extent cx="1758950" cy="1473200"/>
            <wp:effectExtent l="0" t="0" r="0" b="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58950" cy="1473200"/>
                    </a:xfrm>
                    <a:prstGeom prst="rect">
                      <a:avLst/>
                    </a:prstGeom>
                  </pic:spPr>
                </pic:pic>
              </a:graphicData>
            </a:graphic>
            <wp14:sizeRelH relativeFrom="margin">
              <wp14:pctWidth>0</wp14:pctWidth>
            </wp14:sizeRelH>
            <wp14:sizeRelV relativeFrom="margin">
              <wp14:pctHeight>0</wp14:pctHeight>
            </wp14:sizeRelV>
          </wp:anchor>
        </w:drawing>
      </w:r>
      <w:r w:rsidR="005D0D8E">
        <w:t>+, Công thức để tạo ra bộ lọ</w:t>
      </w:r>
      <w:r w:rsidR="00073999">
        <w:t>c Gauss</w:t>
      </w:r>
      <w:r w:rsidR="005D0D8E">
        <w:t xml:space="preserve">: </w:t>
      </w:r>
    </w:p>
    <w:p w14:paraId="6336AADB" w14:textId="6BAFB52E" w:rsidR="003F69E8" w:rsidRDefault="003F69E8" w:rsidP="003F69E8">
      <w:pPr>
        <w:pStyle w:val="Heading3"/>
        <w:rPr>
          <w:lang w:val="en-US"/>
        </w:rPr>
      </w:pPr>
      <w:bookmarkStart w:id="24" w:name="_Toc109384664"/>
      <w:r>
        <w:rPr>
          <w:lang w:val="en-US"/>
        </w:rPr>
        <w:t xml:space="preserve">Bộ lọc </w:t>
      </w:r>
      <w:r w:rsidR="00423148" w:rsidRPr="00423148">
        <w:rPr>
          <w:lang w:val="en-US"/>
        </w:rPr>
        <w:t>Unsharp mask</w:t>
      </w:r>
      <w:bookmarkEnd w:id="24"/>
    </w:p>
    <w:p w14:paraId="4F0E91D7" w14:textId="3AF54871" w:rsidR="00C96478" w:rsidRPr="00C96478" w:rsidRDefault="00C96478" w:rsidP="00C96478">
      <w:r>
        <w:t xml:space="preserve">Bộ lọc </w:t>
      </w:r>
      <w:r w:rsidR="00423148" w:rsidRPr="00423148">
        <w:t>Unsharp mask</w:t>
      </w:r>
      <w:r>
        <w:t xml:space="preserve"> </w:t>
      </w:r>
      <w:r w:rsidRPr="00C96478">
        <w:t>là một kỹ thuật làm sắc nét hình ả</w:t>
      </w:r>
      <w:r w:rsidR="00073999">
        <w:t>nh</w:t>
      </w:r>
      <w:r w:rsidRPr="00C96478">
        <w:t>, lần đầu tiên được thực hiện trong chụp ảnh phòng tố</w:t>
      </w:r>
      <w:r w:rsidR="00ED677E">
        <w:t>i</w:t>
      </w:r>
      <w:r w:rsidRPr="00C96478">
        <w:t>, nhưng hiện nay thường được sử dụng trong phần mềm xử lý ảnh kỹ thuật số. Tên của nó bắt nguồn từ thực tế là kỹ thuật sử dụng hình ảnh âm bản bị mờ, hoặc "không rõ nét", để tạo ra một mặt nạ của hình ảnh gốc. Mặt nạ unsharp sau đó được kết hợp với hình ảnh dương bản gốc, tạo ra hình ảnh ít mờ hơn so với hình ảnh gốc. Hình ảnh thu được, mặc dù rõ ràng hơn, có thể thể hiện chủ thể của hình ảnh kém chính xác hơn.</w:t>
      </w:r>
    </w:p>
    <w:p w14:paraId="312061C6" w14:textId="21318532" w:rsidR="001751C5" w:rsidRDefault="001751C5" w:rsidP="00C96478">
      <w:r w:rsidRPr="001751C5">
        <w:t>Một quy trình đã được sử dụng trong nhiều năm bởi ngành in và xuất bản để làm sắc nét hình ảnh bao gồm việc trừ một phiên bản unsharp (được làm mịn) của hình ảnh từ hình ảnh gốc. Quy trình này, được gọi là Masking Unsharp, bao gồm các bước sau:</w:t>
      </w:r>
      <w:r>
        <w:t xml:space="preserve"> </w:t>
      </w:r>
    </w:p>
    <w:p w14:paraId="2DB95820" w14:textId="1A4889C4" w:rsidR="003B0E2F" w:rsidRDefault="003B0E2F" w:rsidP="00C96478">
      <w:r w:rsidRPr="003B0E2F">
        <w:t xml:space="preserve">1. Làm mờ hình ảnh gốc. </w:t>
      </w:r>
    </w:p>
    <w:p w14:paraId="14562464" w14:textId="70933197" w:rsidR="003B0E2F" w:rsidRDefault="003B0E2F" w:rsidP="00C96478">
      <w:r w:rsidRPr="003B0E2F">
        <w:t xml:space="preserve">2. Trừ hình ảnh mờ khỏi bản gốc (chênh lệch kết quả được gọi là mặt nạ.) </w:t>
      </w:r>
    </w:p>
    <w:p w14:paraId="3DFE5416" w14:textId="0D1C5E31" w:rsidR="001751C5" w:rsidRDefault="003B0E2F" w:rsidP="00C96478">
      <w:r w:rsidRPr="003B0E2F">
        <w:t>3. Thêm mặt nạ vào bản gốc.</w:t>
      </w:r>
    </w:p>
    <w:p w14:paraId="36F23EB0" w14:textId="73DC6FE1" w:rsidR="00170CFE" w:rsidRDefault="00170CFE" w:rsidP="00C96478">
      <w:r>
        <w:t>Công thức cộng ả</w:t>
      </w:r>
      <w:r w:rsidR="00073999">
        <w:t>nh</w:t>
      </w:r>
      <w:r>
        <w:t xml:space="preserve">: </w:t>
      </w:r>
    </w:p>
    <w:p w14:paraId="2BACE80F" w14:textId="37753BB2" w:rsidR="00C56BF8" w:rsidRDefault="00C56BF8" w:rsidP="00C56BF8">
      <w:pPr>
        <w:jc w:val="center"/>
      </w:pPr>
      <w:r>
        <w:t xml:space="preserve"> </w:t>
      </w:r>
      <m:oMath>
        <m:sSub>
          <m:sSubPr>
            <m:ctrlPr>
              <w:rPr>
                <w:rFonts w:ascii="Cambria Math" w:hAnsi="Cambria Math"/>
                <w:i/>
              </w:rPr>
            </m:ctrlPr>
          </m:sSubPr>
          <m:e>
            <m:r>
              <w:rPr>
                <w:rFonts w:ascii="Cambria Math" w:hAnsi="Cambria Math"/>
              </w:rPr>
              <m:t>g</m:t>
            </m:r>
          </m:e>
          <m:sub>
            <m:r>
              <w:rPr>
                <w:rFonts w:ascii="Cambria Math" w:hAnsi="Cambria Math"/>
              </w:rPr>
              <m:t>mask</m:t>
            </m:r>
          </m:sub>
        </m:sSub>
        <m:d>
          <m:dPr>
            <m:ctrlPr>
              <w:rPr>
                <w:rFonts w:ascii="Cambria Math" w:hAnsi="Cambria Math"/>
                <w:i/>
              </w:rPr>
            </m:ctrlPr>
          </m:dPr>
          <m:e>
            <m:r>
              <w:rPr>
                <w:rFonts w:ascii="Cambria Math" w:hAnsi="Cambria Math"/>
              </w:rPr>
              <m:t>x,y</m:t>
            </m:r>
          </m:e>
        </m:d>
        <m:r>
          <w:rPr>
            <w:rFonts w:ascii="Cambria Math" w:hAnsi="Cambria Math"/>
          </w:rPr>
          <m:t>=</m:t>
        </m:r>
      </m:oMath>
      <w:r w:rsidR="004765D6">
        <w:rPr>
          <w:rFonts w:eastAsiaTheme="minorEastAsia"/>
        </w:rPr>
        <w:t xml:space="preserve"> </w:t>
      </w:r>
      <w:r w:rsidR="00E92E98">
        <w:rPr>
          <w:rFonts w:eastAsiaTheme="minorEastAsia"/>
        </w:rPr>
        <w:t>f</w:t>
      </w:r>
      <w:r w:rsidR="004765D6">
        <w:rPr>
          <w:rFonts w:eastAsiaTheme="minorEastAsia"/>
        </w:rPr>
        <w:t xml:space="preserve">(x,y) </w:t>
      </w:r>
      <w:r w:rsidR="00D64CF0">
        <w:rPr>
          <w:rFonts w:eastAsiaTheme="minorEastAsia"/>
        </w:rPr>
        <w:t>-</w:t>
      </w:r>
      <m:oMath>
        <m:acc>
          <m:accPr>
            <m:chr m:val="̅"/>
            <m:ctrlPr>
              <w:rPr>
                <w:rFonts w:ascii="Cambria Math" w:eastAsiaTheme="minorEastAsia" w:hAnsi="Cambria Math"/>
                <w:i/>
              </w:rPr>
            </m:ctrlPr>
          </m:accPr>
          <m:e>
            <m:r>
              <w:rPr>
                <w:rFonts w:ascii="Cambria Math" w:eastAsiaTheme="minorEastAsia" w:hAnsi="Cambria Math"/>
              </w:rPr>
              <m:t xml:space="preserve"> f</m:t>
            </m:r>
          </m:e>
        </m:acc>
        <m:r>
          <w:rPr>
            <w:rFonts w:ascii="Cambria Math" w:eastAsiaTheme="minorEastAsia" w:hAnsi="Cambria Math"/>
          </w:rPr>
          <m:t>(x,y)</m:t>
        </m:r>
      </m:oMath>
    </w:p>
    <w:p w14:paraId="2B22812D" w14:textId="204A1F77" w:rsidR="0058470B" w:rsidRPr="00C96478" w:rsidRDefault="00D05807" w:rsidP="00D05807">
      <w:pPr>
        <w:jc w:val="center"/>
      </w:pPr>
      <w:r>
        <w:t>g</w:t>
      </w:r>
      <w:r w:rsidR="0058470B">
        <w:t xml:space="preserve">(x, y) = f(x, y) + k * </w:t>
      </w:r>
      <m:oMath>
        <m:sSub>
          <m:sSubPr>
            <m:ctrlPr>
              <w:rPr>
                <w:rFonts w:ascii="Cambria Math" w:hAnsi="Cambria Math"/>
                <w:i/>
              </w:rPr>
            </m:ctrlPr>
          </m:sSubPr>
          <m:e>
            <m:r>
              <w:rPr>
                <w:rFonts w:ascii="Cambria Math" w:hAnsi="Cambria Math"/>
              </w:rPr>
              <m:t>g</m:t>
            </m:r>
          </m:e>
          <m:sub>
            <m:r>
              <w:rPr>
                <w:rFonts w:ascii="Cambria Math" w:hAnsi="Cambria Math"/>
              </w:rPr>
              <m:t>mask</m:t>
            </m:r>
          </m:sub>
        </m:sSub>
      </m:oMath>
      <w:r>
        <w:rPr>
          <w:rFonts w:eastAsiaTheme="minorEastAsia"/>
        </w:rPr>
        <w:t>(x, y)</w:t>
      </w:r>
    </w:p>
    <w:p w14:paraId="036FA3A4" w14:textId="7D7BDBAF" w:rsidR="00727092" w:rsidRDefault="00727092" w:rsidP="00727092">
      <w:pPr>
        <w:pStyle w:val="Heading3"/>
        <w:rPr>
          <w:lang w:val="en-US"/>
        </w:rPr>
      </w:pPr>
      <w:bookmarkStart w:id="25" w:name="_Toc109384665"/>
      <w:r>
        <w:rPr>
          <w:lang w:val="en-US"/>
        </w:rPr>
        <w:t>Bộ lọc tru</w:t>
      </w:r>
      <w:r w:rsidR="004E5774">
        <w:rPr>
          <w:lang w:val="en-US"/>
        </w:rPr>
        <w:t>ng vị</w:t>
      </w:r>
      <w:r w:rsidR="00470803">
        <w:rPr>
          <w:lang w:val="en-US"/>
        </w:rPr>
        <w:t xml:space="preserve"> </w:t>
      </w:r>
      <w:r w:rsidR="00FA26F7">
        <w:rPr>
          <w:lang w:val="en-US"/>
        </w:rPr>
        <w:t>(Median</w:t>
      </w:r>
      <w:r w:rsidR="00470803">
        <w:rPr>
          <w:lang w:val="en-US"/>
        </w:rPr>
        <w:t xml:space="preserve"> Filter)</w:t>
      </w:r>
      <w:bookmarkEnd w:id="25"/>
    </w:p>
    <w:p w14:paraId="4126F68A" w14:textId="4AAD0B55" w:rsidR="004E5774" w:rsidRDefault="004E5774" w:rsidP="004E5774">
      <w:r>
        <w:t>Lọc trung vị là một kĩ thuật lọc phi tuyến, nó khá hiệu quả đối với hai loại nhiễu: nhiễu đốm</w:t>
      </w:r>
      <w:r w:rsidR="00ED677E">
        <w:t xml:space="preserve"> </w:t>
      </w:r>
      <w:r>
        <w:t>(speckle noise) và nhiễu muối tiêu</w:t>
      </w:r>
      <w:r w:rsidR="00ED677E">
        <w:t xml:space="preserve"> </w:t>
      </w:r>
      <w:r>
        <w:t>(salt-pepper noise). Chức năng cơ bản của nó là thiết lập giá trị của các điểm với các mức xám khác nhau thành giá trị có vẻ như gần giống với các điểm lân cận.</w:t>
      </w:r>
    </w:p>
    <w:p w14:paraId="0ECCD737" w14:textId="77777777" w:rsidR="004E5774" w:rsidRDefault="004E5774" w:rsidP="004E5774">
      <w:r w:rsidRPr="000410DC">
        <w:t xml:space="preserve">Ý tưởng chính của thuật toán lọc Trung vị như sau: </w:t>
      </w:r>
    </w:p>
    <w:p w14:paraId="63690C9B" w14:textId="77777777" w:rsidR="004E5774" w:rsidRDefault="004E5774" w:rsidP="004E5774">
      <w:r>
        <w:lastRenderedPageBreak/>
        <w:t>B1: Sử dụng một ma trận lọc (ma trận 3x3) quét qua lần lượt từng điểm ảnh của ảnh đầu vào.</w:t>
      </w:r>
    </w:p>
    <w:p w14:paraId="501575EB" w14:textId="77777777" w:rsidR="004E5774" w:rsidRDefault="004E5774" w:rsidP="004E5774">
      <w:r>
        <w:t>B2: Tại vị trí mỗi điểm ảnh lấy giá trị của các điểm ảnh tương ứng trong vùng 3x3 của ảnh gốc “lấp” vào ma trận lọc.</w:t>
      </w:r>
    </w:p>
    <w:p w14:paraId="62598984" w14:textId="4CC1B330" w:rsidR="004E5774" w:rsidRDefault="004E5774" w:rsidP="004E5774">
      <w:r>
        <w:t>B3: Sau đó sắp xếp các điểm ảnh trong ma trận này theo thứ tự</w:t>
      </w:r>
      <w:r w:rsidR="00073999">
        <w:t xml:space="preserve"> (</w:t>
      </w:r>
      <w:r>
        <w:t>tăng dần hoặc giảm dần tuỳ ý).</w:t>
      </w:r>
    </w:p>
    <w:p w14:paraId="2A6B6A38" w14:textId="7E6A3D61" w:rsidR="004E5774" w:rsidRPr="004E5774" w:rsidRDefault="004E5774" w:rsidP="004E5774">
      <w:r>
        <w:t>B4: Cuối cùng, gán điểm ảnh nằm chính giữ</w:t>
      </w:r>
      <w:r w:rsidR="00073999">
        <w:t>a (</w:t>
      </w:r>
      <w:r>
        <w:t>trung vị) của dãy giá trị điểm ảnh đã được sắp xếp ở trên cho giá trị điểm ảnh đang xét của ảnh đầu ra.</w:t>
      </w:r>
    </w:p>
    <w:p w14:paraId="14D0F33C" w14:textId="3EFE2F03" w:rsidR="007613F3" w:rsidRDefault="003B7F5B" w:rsidP="00986CB2">
      <w:pPr>
        <w:pStyle w:val="Heading2"/>
        <w:rPr>
          <w:lang w:val="en-US"/>
        </w:rPr>
      </w:pPr>
      <w:bookmarkStart w:id="26" w:name="_Toc109384666"/>
      <w:r>
        <w:rPr>
          <w:lang w:val="en-US"/>
        </w:rPr>
        <w:t>Bộ lọc tìm biên ảnh</w:t>
      </w:r>
      <w:bookmarkEnd w:id="26"/>
    </w:p>
    <w:p w14:paraId="40A26F36" w14:textId="3920D9E4" w:rsidR="00C910ED" w:rsidRPr="00C910ED" w:rsidRDefault="00C910ED" w:rsidP="00FF6810">
      <w:r w:rsidRPr="00C910ED">
        <w:t>Ngoài việc làm mịn ảnh, một số bộ lọc còn có tác dụng tìm biên của ảnh.</w:t>
      </w:r>
      <w:r w:rsidR="004805B7">
        <w:t xml:space="preserve"> Đường biên là một loại đặc trưng cục bộ tiêu biểu trong phân tích, nhận dạng ảnh. </w:t>
      </w:r>
      <w:r w:rsidR="00FF6810">
        <w:t xml:space="preserve"> </w:t>
      </w:r>
      <w:r w:rsidR="004805B7">
        <w:t xml:space="preserve">Đường biên giúp phân đoạn các vùng trong ảnh (xám, màu). </w:t>
      </w:r>
      <w:r w:rsidR="00FF6810">
        <w:t xml:space="preserve"> Do đó s</w:t>
      </w:r>
      <w:r w:rsidR="004805B7">
        <w:t xml:space="preserve">ử dụng các vùng ảnh để tìm đường biên.  </w:t>
      </w:r>
    </w:p>
    <w:p w14:paraId="6D6A6CBB" w14:textId="2A036A7A" w:rsidR="003B7F5B" w:rsidRDefault="00627E23" w:rsidP="00C53F1A">
      <w:pPr>
        <w:pStyle w:val="Heading3"/>
        <w:rPr>
          <w:lang w:val="en-US"/>
        </w:rPr>
      </w:pPr>
      <w:bookmarkStart w:id="27" w:name="_Toc109384667"/>
      <w:r>
        <w:rPr>
          <w:lang w:val="en-US"/>
        </w:rPr>
        <w:t xml:space="preserve">Bộ lọc </w:t>
      </w:r>
      <w:r w:rsidR="004221B4">
        <w:rPr>
          <w:lang w:val="en-US"/>
        </w:rPr>
        <w:t>Sobel</w:t>
      </w:r>
      <w:bookmarkEnd w:id="27"/>
    </w:p>
    <w:p w14:paraId="7087D76B" w14:textId="1FF03E65" w:rsidR="00344CD9" w:rsidRDefault="00344CD9" w:rsidP="00344CD9">
      <w:r>
        <w:t xml:space="preserve">Bộ lọc Sobel </w:t>
      </w:r>
      <w:r w:rsidR="007148D1">
        <w:t xml:space="preserve">là bộ lọc tuyến tính </w:t>
      </w:r>
      <w:r w:rsidRPr="00344CD9">
        <w:t xml:space="preserve">được sử dụng trong các thuật toán phát hiện cạnh </w:t>
      </w:r>
      <w:r w:rsidR="001F492E">
        <w:t>để</w:t>
      </w:r>
      <w:r w:rsidRPr="00344CD9">
        <w:t xml:space="preserve"> tạo ra một hình ảnh nhấn mạnh các cạnh.</w:t>
      </w:r>
      <w:r w:rsidR="001C4C33">
        <w:t xml:space="preserve"> </w:t>
      </w:r>
      <w:r w:rsidR="001C4C33" w:rsidRPr="001C4C33">
        <w:t xml:space="preserve">Sobel </w:t>
      </w:r>
      <w:r w:rsidR="009C6FB2" w:rsidRPr="009C6FB2">
        <w:t>ước tính độ lớn và hướng của gradient tại mỗi pixel trong hình ảnh thang độ xám. Các điểm ảnh có độ lớn cao tạo thành một cạnh.</w:t>
      </w:r>
      <w:r w:rsidR="00292D44">
        <w:t xml:space="preserve"> Bộ lọc Sobel</w:t>
      </w:r>
      <w:r w:rsidR="00292D44" w:rsidRPr="00292D44">
        <w:t xml:space="preserve"> </w:t>
      </w:r>
      <w:r w:rsidR="0017561C" w:rsidRPr="0017561C">
        <w:t xml:space="preserve">dựa trên việc biến đổi hình ảnh bằng một bộ lọc nhỏ, có thể phân tách và có giá trị nguyên theo hướng ngang và </w:t>
      </w:r>
      <w:r w:rsidR="0017561C">
        <w:t>dọc.</w:t>
      </w:r>
    </w:p>
    <w:p w14:paraId="34A7B93A" w14:textId="77777777" w:rsidR="00A62739" w:rsidRDefault="00955175" w:rsidP="00A62739">
      <w:r>
        <w:t xml:space="preserve">Bộ lọc Sobel </w:t>
      </w:r>
      <w:r w:rsidRPr="00955175">
        <w:t xml:space="preserve">sử dụng hai </w:t>
      </w:r>
      <w:r>
        <w:t>ma trận kernel</w:t>
      </w:r>
      <w:r w:rsidRPr="00955175">
        <w:t xml:space="preserve"> 3 × 3 </w:t>
      </w:r>
      <w:r w:rsidR="00120C0D">
        <w:t>t</w:t>
      </w:r>
      <w:r w:rsidR="00ED0028">
        <w:t>ích</w:t>
      </w:r>
      <w:r w:rsidR="00120C0D">
        <w:t xml:space="preserve"> chập</w:t>
      </w:r>
      <w:r w:rsidRPr="00955175">
        <w:t xml:space="preserve"> với hình ảnh gốc để tính toán </w:t>
      </w:r>
      <w:r w:rsidR="007002F6" w:rsidRPr="007002F6">
        <w:t>giá trị gần đúng của các đạo hàm - một cho các thay đổi theo chiều ngang và một cho các thay đổi theo chiều dọc. Nếu chúng ta xác định A là hình ảnh nguồn và Gx</w:t>
      </w:r>
      <w:r w:rsidR="00A62739">
        <w:t xml:space="preserve">, </w:t>
      </w:r>
      <w:r w:rsidR="007002F6" w:rsidRPr="007002F6">
        <w:t>Gy</w:t>
      </w:r>
      <w:r w:rsidR="00A62739">
        <w:t xml:space="preserve"> </w:t>
      </w:r>
      <w:r w:rsidR="007002F6" w:rsidRPr="007002F6">
        <w:t>là hai hình ảnh mà tại mỗi điểm chứa các xấp xỉ đạo hàm ngang và dọc tương ứng, các phép tính như sau:</w:t>
      </w:r>
    </w:p>
    <w:p w14:paraId="16D6AA94" w14:textId="53BEB44E" w:rsidR="00A84E11" w:rsidRDefault="00D70BC1" w:rsidP="00A62739">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B83CAF">
        <w:rPr>
          <w:rFonts w:eastAsiaTheme="minorEastAsia"/>
        </w:rPr>
        <w:t xml:space="preserve"> </w:t>
      </w:r>
      <w:r w:rsidR="00887F5E">
        <w:rPr>
          <w:rFonts w:eastAsiaTheme="minorEastAsia"/>
        </w:rPr>
        <w:t xml:space="preserve">= </w:t>
      </w:r>
      <w:r w:rsidR="00D608CC">
        <w:rPr>
          <w:rFonts w:eastAsiaTheme="minorEastAsia"/>
        </w:rPr>
        <w:t>A</w:t>
      </w:r>
      <w:r w:rsidR="0091692F">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0</m:t>
                  </m:r>
                </m:e>
                <m:e>
                  <m:r>
                    <w:rPr>
                      <w:rFonts w:ascii="Cambria Math" w:eastAsiaTheme="minorEastAsia" w:hAnsi="Cambria Math"/>
                    </w:rPr>
                    <m:t>-2</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
          </m:e>
        </m:d>
      </m:oMath>
      <w:r w:rsidR="00EA7428">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oMath>
      <w:r w:rsidR="00EA7428">
        <w:rPr>
          <w:rFonts w:eastAsiaTheme="minorEastAsia"/>
        </w:rPr>
        <w:t xml:space="preserve"> = </w:t>
      </w:r>
      <w:r w:rsidR="00A46433">
        <w:rPr>
          <w:rFonts w:eastAsiaTheme="minorEastAsia"/>
        </w:rPr>
        <w:t xml:space="preserve">A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-1</m:t>
                  </m:r>
                </m:e>
              </m:mr>
            </m:m>
          </m:e>
        </m:d>
      </m:oMath>
    </w:p>
    <w:p w14:paraId="368595F6" w14:textId="58060EE9" w:rsidR="660C6D76" w:rsidRDefault="660C6D76" w:rsidP="660C6D76">
      <w:pPr>
        <w:ind w:firstLine="0"/>
        <w:rPr>
          <w:rFonts w:eastAsia="Calibri"/>
        </w:rPr>
      </w:pPr>
    </w:p>
    <w:p w14:paraId="388422D5" w14:textId="40B91760" w:rsidR="000D1F82" w:rsidRDefault="000D1F82" w:rsidP="660C6D76">
      <w:pPr>
        <w:ind w:firstLine="0"/>
        <w:rPr>
          <w:rFonts w:eastAsia="Calibri"/>
        </w:rPr>
      </w:pPr>
      <w:r w:rsidRPr="000D1F82">
        <w:rPr>
          <w:rFonts w:eastAsia="Calibri"/>
        </w:rPr>
        <w:t>Tại mỗi điểm trong hình ảnh, các xấp xỉ gradient thu được có thể được kết hợp để cung cấp độ lớn gradient</w:t>
      </w:r>
      <w:r>
        <w:rPr>
          <w:rFonts w:eastAsia="Calibri"/>
        </w:rPr>
        <w:t>:</w:t>
      </w:r>
    </w:p>
    <w:p w14:paraId="7FB2E999" w14:textId="35114127" w:rsidR="000D1F82" w:rsidRPr="00F4396F" w:rsidRDefault="002B3D4E" w:rsidP="660C6D76">
      <w:pPr>
        <w:ind w:firstLine="0"/>
        <w:rPr>
          <w:rFonts w:eastAsia="Calibri"/>
          <w:iCs/>
          <w:lang w:val="en-GB"/>
        </w:rPr>
      </w:pPr>
      <m:oMathPara>
        <m:oMath>
          <m:r>
            <w:rPr>
              <w:rFonts w:ascii="Cambria Math" w:eastAsia="Calibri" w:hAnsi="Cambria Math"/>
              <w:lang w:val="en-GB"/>
            </w:rPr>
            <m:t>G=</m:t>
          </m:r>
          <m:rad>
            <m:radPr>
              <m:degHide m:val="1"/>
              <m:ctrlPr>
                <w:rPr>
                  <w:rFonts w:ascii="Cambria Math" w:eastAsia="Calibri" w:hAnsi="Cambria Math"/>
                  <w:i/>
                  <w:iCs/>
                  <w:lang w:val="en-GB"/>
                </w:rPr>
              </m:ctrlPr>
            </m:radPr>
            <m:deg/>
            <m:e>
              <m:sSubSup>
                <m:sSubSupPr>
                  <m:ctrlPr>
                    <w:rPr>
                      <w:rFonts w:ascii="Cambria Math" w:eastAsia="Calibri" w:hAnsi="Cambria Math"/>
                      <w:i/>
                      <w:iCs/>
                      <w:lang w:val="en-GB"/>
                    </w:rPr>
                  </m:ctrlPr>
                </m:sSubSupPr>
                <m:e>
                  <m:r>
                    <w:rPr>
                      <w:rFonts w:ascii="Cambria Math" w:eastAsia="Calibri" w:hAnsi="Cambria Math"/>
                      <w:lang w:val="en-GB"/>
                    </w:rPr>
                    <m:t>G</m:t>
                  </m:r>
                </m:e>
                <m:sub>
                  <m:r>
                    <w:rPr>
                      <w:rFonts w:ascii="Cambria Math" w:eastAsia="Calibri" w:hAnsi="Cambria Math"/>
                      <w:lang w:val="en-GB"/>
                    </w:rPr>
                    <m:t>x</m:t>
                  </m:r>
                </m:sub>
                <m:sup>
                  <m:r>
                    <w:rPr>
                      <w:rFonts w:ascii="Cambria Math" w:eastAsia="Calibri" w:hAnsi="Cambria Math"/>
                      <w:lang w:val="en-GB"/>
                    </w:rPr>
                    <m:t>2</m:t>
                  </m:r>
                </m:sup>
              </m:sSubSup>
              <m:r>
                <w:rPr>
                  <w:rFonts w:ascii="Cambria Math" w:eastAsia="Calibri" w:hAnsi="Cambria Math"/>
                  <w:lang w:val="en-GB"/>
                </w:rPr>
                <m:t>+</m:t>
              </m:r>
              <m:sSubSup>
                <m:sSubSupPr>
                  <m:ctrlPr>
                    <w:rPr>
                      <w:rFonts w:ascii="Cambria Math" w:eastAsia="Calibri" w:hAnsi="Cambria Math"/>
                      <w:i/>
                      <w:iCs/>
                      <w:lang w:val="en-GB"/>
                    </w:rPr>
                  </m:ctrlPr>
                </m:sSubSupPr>
                <m:e>
                  <m:r>
                    <w:rPr>
                      <w:rFonts w:ascii="Cambria Math" w:eastAsia="Calibri" w:hAnsi="Cambria Math"/>
                      <w:lang w:val="en-GB"/>
                    </w:rPr>
                    <m:t>G</m:t>
                  </m:r>
                </m:e>
                <m:sub>
                  <m:r>
                    <w:rPr>
                      <w:rFonts w:ascii="Cambria Math" w:eastAsia="Calibri" w:hAnsi="Cambria Math"/>
                      <w:lang w:val="en-GB"/>
                    </w:rPr>
                    <m:t>y</m:t>
                  </m:r>
                </m:sub>
                <m:sup>
                  <m:r>
                    <w:rPr>
                      <w:rFonts w:ascii="Cambria Math" w:eastAsia="Calibri" w:hAnsi="Cambria Math"/>
                      <w:lang w:val="en-GB"/>
                    </w:rPr>
                    <m:t>2</m:t>
                  </m:r>
                </m:sup>
              </m:sSubSup>
            </m:e>
          </m:rad>
        </m:oMath>
      </m:oMathPara>
    </w:p>
    <w:p w14:paraId="5D7D39BB" w14:textId="7789B2AC" w:rsidR="00F4396F" w:rsidRPr="00F4396F" w:rsidRDefault="00F4396F" w:rsidP="00F4396F">
      <w:pPr>
        <w:ind w:firstLine="0"/>
        <w:rPr>
          <w:rFonts w:eastAsia="Calibri"/>
        </w:rPr>
      </w:pPr>
      <w:r w:rsidRPr="00F4396F">
        <w:rPr>
          <w:rFonts w:eastAsia="Calibri"/>
        </w:rPr>
        <w:t>Thuật toán Sobel có thể được tóm tắt trong bốn bước:</w:t>
      </w:r>
    </w:p>
    <w:p w14:paraId="281C9287" w14:textId="77777777" w:rsidR="00F4396F" w:rsidRPr="00F4396F" w:rsidRDefault="00F4396F" w:rsidP="00F4396F">
      <w:pPr>
        <w:pStyle w:val="ListParagraph"/>
        <w:numPr>
          <w:ilvl w:val="0"/>
          <w:numId w:val="8"/>
        </w:numPr>
        <w:rPr>
          <w:rFonts w:eastAsia="Calibri"/>
        </w:rPr>
      </w:pPr>
      <w:r w:rsidRPr="00F4396F">
        <w:rPr>
          <w:rFonts w:eastAsia="Calibri"/>
        </w:rPr>
        <w:t>Chuyển hình ảnh thành thang độ xám</w:t>
      </w:r>
    </w:p>
    <w:p w14:paraId="6B2E057B" w14:textId="77777777" w:rsidR="00F4396F" w:rsidRPr="00F4396F" w:rsidRDefault="00F4396F" w:rsidP="00F4396F">
      <w:pPr>
        <w:pStyle w:val="ListParagraph"/>
        <w:numPr>
          <w:ilvl w:val="0"/>
          <w:numId w:val="8"/>
        </w:numPr>
        <w:rPr>
          <w:rFonts w:eastAsia="Calibri"/>
        </w:rPr>
      </w:pPr>
      <w:r w:rsidRPr="00F4396F">
        <w:rPr>
          <w:rFonts w:eastAsia="Calibri"/>
        </w:rPr>
        <w:t>Chuyển đổi hình ảnh màu xám với bộ lọc Sobel-x</w:t>
      </w:r>
    </w:p>
    <w:p w14:paraId="5F95219D" w14:textId="77777777" w:rsidR="00F4396F" w:rsidRPr="00F4396F" w:rsidRDefault="00F4396F" w:rsidP="00F4396F">
      <w:pPr>
        <w:pStyle w:val="ListParagraph"/>
        <w:numPr>
          <w:ilvl w:val="0"/>
          <w:numId w:val="8"/>
        </w:numPr>
        <w:rPr>
          <w:rFonts w:eastAsia="Calibri"/>
        </w:rPr>
      </w:pPr>
      <w:r w:rsidRPr="00F4396F">
        <w:rPr>
          <w:rFonts w:eastAsia="Calibri"/>
        </w:rPr>
        <w:lastRenderedPageBreak/>
        <w:t>Chuyển đổi hình ảnh màu xám với bộ lọc Sobel-y</w:t>
      </w:r>
    </w:p>
    <w:p w14:paraId="0B518A99" w14:textId="0320D5E8" w:rsidR="00F4396F" w:rsidRDefault="00F4396F" w:rsidP="00F4396F">
      <w:pPr>
        <w:pStyle w:val="ListParagraph"/>
        <w:numPr>
          <w:ilvl w:val="0"/>
          <w:numId w:val="8"/>
        </w:numPr>
        <w:rPr>
          <w:rFonts w:eastAsia="Calibri"/>
        </w:rPr>
      </w:pPr>
      <w:r w:rsidRPr="00F4396F">
        <w:rPr>
          <w:rFonts w:eastAsia="Calibri"/>
        </w:rPr>
        <w:t>Tính toán độ lớn của gradient</w:t>
      </w:r>
    </w:p>
    <w:p w14:paraId="3B57B1EB" w14:textId="2070C5CD" w:rsidR="0072200E" w:rsidRDefault="0072200E" w:rsidP="0072200E">
      <w:pPr>
        <w:pStyle w:val="Heading3"/>
        <w:rPr>
          <w:lang w:val="en-US"/>
        </w:rPr>
      </w:pPr>
      <w:bookmarkStart w:id="28" w:name="_Toc109384668"/>
      <w:r>
        <w:rPr>
          <w:lang w:val="en-US"/>
        </w:rPr>
        <w:t xml:space="preserve">Bộ lọc </w:t>
      </w:r>
      <w:r w:rsidR="006873FF">
        <w:rPr>
          <w:lang w:val="en-US"/>
        </w:rPr>
        <w:t>Laplacian</w:t>
      </w:r>
      <w:bookmarkEnd w:id="28"/>
    </w:p>
    <w:p w14:paraId="65DFF10C" w14:textId="2C35006A" w:rsidR="002A422A" w:rsidRDefault="0052436C" w:rsidP="007B3489">
      <w:r w:rsidRPr="008F637B">
        <w:rPr>
          <w:noProof/>
        </w:rPr>
        <mc:AlternateContent>
          <mc:Choice Requires="wps">
            <w:drawing>
              <wp:anchor distT="0" distB="0" distL="114300" distR="114300" simplePos="0" relativeHeight="251659776" behindDoc="0" locked="0" layoutInCell="1" allowOverlap="1" wp14:anchorId="6DB37552" wp14:editId="589C83DA">
                <wp:simplePos x="0" y="0"/>
                <wp:positionH relativeFrom="page">
                  <wp:align>center</wp:align>
                </wp:positionH>
                <wp:positionV relativeFrom="paragraph">
                  <wp:posOffset>1591310</wp:posOffset>
                </wp:positionV>
                <wp:extent cx="12254230" cy="892810"/>
                <wp:effectExtent l="0" t="0" r="0" b="0"/>
                <wp:wrapNone/>
                <wp:docPr id="373884772" name="TextBox 14"/>
                <wp:cNvGraphicFramePr/>
                <a:graphic xmlns:a="http://schemas.openxmlformats.org/drawingml/2006/main">
                  <a:graphicData uri="http://schemas.microsoft.com/office/word/2010/wordprocessingShape">
                    <wps:wsp>
                      <wps:cNvSpPr txBox="1"/>
                      <wps:spPr>
                        <a:xfrm>
                          <a:off x="0" y="0"/>
                          <a:ext cx="12254230" cy="892810"/>
                        </a:xfrm>
                        <a:prstGeom prst="rect">
                          <a:avLst/>
                        </a:prstGeom>
                        <a:noFill/>
                      </wps:spPr>
                      <wps:txbx>
                        <w:txbxContent>
                          <w:p w14:paraId="35D44A59" w14:textId="77777777" w:rsidR="00D76AAB" w:rsidRPr="004A28B9" w:rsidRDefault="00D76AAB" w:rsidP="004A28B9">
                            <w:pPr>
                              <w:ind w:firstLine="284"/>
                              <w:rPr>
                                <w:rFonts w:ascii="Cambria Math" w:eastAsia="SimSun" w:hAnsi="Cambria Math" w:cstheme="minorBidi"/>
                                <w:i/>
                                <w:color w:val="000000" w:themeColor="text1"/>
                                <w:kern w:val="24"/>
                                <w:sz w:val="24"/>
                                <w:szCs w:val="24"/>
                                <w:lang w:val="en-GB"/>
                              </w:rPr>
                            </w:pPr>
                            <m:oMathPara>
                              <m:oMathParaPr>
                                <m:jc m:val="center"/>
                              </m:oMathParaPr>
                              <m:oMath>
                                <m:r>
                                  <w:rPr>
                                    <w:rFonts w:ascii="Cambria Math" w:eastAsia="SimSun" w:hAnsi="Cambria Math" w:cstheme="minorBidi"/>
                                    <w:color w:val="000000" w:themeColor="text1"/>
                                    <w:kern w:val="24"/>
                                    <w:sz w:val="24"/>
                                    <w:szCs w:val="24"/>
                                    <w:lang w:val="en-GB"/>
                                  </w:rPr>
                                  <m:t>∆f</m:t>
                                </m:r>
                                <m:d>
                                  <m:dPr>
                                    <m:ctrlPr>
                                      <w:rPr>
                                        <w:rFonts w:ascii="Cambria Math" w:eastAsia="SimSun" w:hAnsi="Cambria Math" w:cstheme="minorBidi"/>
                                        <w:i/>
                                        <w:color w:val="000000" w:themeColor="text1"/>
                                        <w:kern w:val="24"/>
                                        <w:sz w:val="24"/>
                                        <w:szCs w:val="24"/>
                                        <w:lang w:val="en-GB"/>
                                      </w:rPr>
                                    </m:ctrlPr>
                                  </m:dPr>
                                  <m:e>
                                    <m:r>
                                      <w:rPr>
                                        <w:rFonts w:ascii="Cambria Math" w:eastAsia="SimSun" w:hAnsi="Cambria Math" w:cstheme="minorBidi"/>
                                        <w:color w:val="000000" w:themeColor="text1"/>
                                        <w:kern w:val="24"/>
                                        <w:sz w:val="24"/>
                                        <w:szCs w:val="24"/>
                                        <w:lang w:val="en-GB"/>
                                      </w:rPr>
                                      <m:t>x,y</m:t>
                                    </m:r>
                                  </m:e>
                                </m:d>
                                <m:r>
                                  <w:rPr>
                                    <w:rFonts w:ascii="Cambria Math" w:eastAsia="SimSun" w:hAnsi="Cambria Math" w:cstheme="minorBidi"/>
                                    <w:color w:val="000000" w:themeColor="text1"/>
                                    <w:kern w:val="24"/>
                                    <w:sz w:val="24"/>
                                    <w:szCs w:val="24"/>
                                    <w:lang w:val="en-GB"/>
                                  </w:rPr>
                                  <m:t>=</m:t>
                                </m:r>
                                <m:f>
                                  <m:fPr>
                                    <m:ctrlPr>
                                      <w:rPr>
                                        <w:rFonts w:ascii="Cambria Math" w:eastAsia="SimSun" w:hAnsi="Cambria Math" w:cstheme="minorBidi"/>
                                        <w:i/>
                                        <w:color w:val="000000" w:themeColor="text1"/>
                                        <w:kern w:val="24"/>
                                        <w:sz w:val="24"/>
                                        <w:szCs w:val="24"/>
                                        <w:lang w:val="en-GB"/>
                                      </w:rPr>
                                    </m:ctrlPr>
                                  </m:fPr>
                                  <m:num>
                                    <m:sSup>
                                      <m:sSupPr>
                                        <m:ctrlPr>
                                          <w:rPr>
                                            <w:rFonts w:ascii="Cambria Math" w:eastAsia="SimSun" w:hAnsi="Cambria Math" w:cstheme="minorBidi"/>
                                            <w:i/>
                                            <w:color w:val="000000" w:themeColor="text1"/>
                                            <w:kern w:val="24"/>
                                            <w:sz w:val="24"/>
                                            <w:szCs w:val="24"/>
                                            <w:lang w:val="en-GB"/>
                                          </w:rPr>
                                        </m:ctrlPr>
                                      </m:sSupPr>
                                      <m:e>
                                        <m:r>
                                          <w:rPr>
                                            <w:rFonts w:ascii="Cambria Math" w:eastAsia="SimSun" w:hAnsi="Cambria Math" w:cstheme="minorBidi"/>
                                            <w:color w:val="000000" w:themeColor="text1"/>
                                            <w:kern w:val="24"/>
                                            <w:sz w:val="24"/>
                                            <w:szCs w:val="24"/>
                                          </w:rPr>
                                          <m:t>∂</m:t>
                                        </m:r>
                                      </m:e>
                                      <m:sup>
                                        <m:r>
                                          <w:rPr>
                                            <w:rFonts w:ascii="Cambria Math" w:eastAsia="SimSun" w:hAnsi="Cambria Math" w:cstheme="minorBidi"/>
                                            <w:color w:val="000000" w:themeColor="text1"/>
                                            <w:kern w:val="24"/>
                                            <w:sz w:val="24"/>
                                            <w:szCs w:val="24"/>
                                          </w:rPr>
                                          <m:t>2</m:t>
                                        </m:r>
                                      </m:sup>
                                    </m:sSup>
                                    <m:r>
                                      <w:rPr>
                                        <w:rFonts w:ascii="Cambria Math" w:eastAsia="SimSun" w:hAnsi="Cambria Math" w:cstheme="minorBidi"/>
                                        <w:color w:val="000000" w:themeColor="text1"/>
                                        <w:kern w:val="24"/>
                                        <w:sz w:val="24"/>
                                        <w:szCs w:val="24"/>
                                      </w:rPr>
                                      <m:t>f</m:t>
                                    </m:r>
                                  </m:num>
                                  <m:den>
                                    <m:r>
                                      <w:rPr>
                                        <w:rFonts w:ascii="Cambria Math" w:eastAsia="SimSun" w:hAnsi="Cambria Math" w:cstheme="minorBidi"/>
                                        <w:color w:val="000000" w:themeColor="text1"/>
                                        <w:kern w:val="24"/>
                                        <w:sz w:val="24"/>
                                        <w:szCs w:val="24"/>
                                      </w:rPr>
                                      <m:t>∂</m:t>
                                    </m:r>
                                    <m:sSup>
                                      <m:sSupPr>
                                        <m:ctrlPr>
                                          <w:rPr>
                                            <w:rFonts w:ascii="Cambria Math" w:eastAsia="SimSun" w:hAnsi="Cambria Math" w:cstheme="minorBidi"/>
                                            <w:i/>
                                            <w:color w:val="000000" w:themeColor="text1"/>
                                            <w:kern w:val="24"/>
                                            <w:sz w:val="24"/>
                                            <w:szCs w:val="24"/>
                                            <w:lang w:val="en-GB"/>
                                          </w:rPr>
                                        </m:ctrlPr>
                                      </m:sSupPr>
                                      <m:e>
                                        <m:r>
                                          <w:rPr>
                                            <w:rFonts w:ascii="Cambria Math" w:eastAsia="SimSun" w:hAnsi="Cambria Math" w:cstheme="minorBidi"/>
                                            <w:color w:val="000000" w:themeColor="text1"/>
                                            <w:kern w:val="24"/>
                                            <w:sz w:val="24"/>
                                            <w:szCs w:val="24"/>
                                          </w:rPr>
                                          <m:t>x</m:t>
                                        </m:r>
                                      </m:e>
                                      <m:sup>
                                        <m:r>
                                          <w:rPr>
                                            <w:rFonts w:ascii="Cambria Math" w:eastAsia="SimSun" w:hAnsi="Cambria Math" w:cstheme="minorBidi"/>
                                            <w:color w:val="000000" w:themeColor="text1"/>
                                            <w:kern w:val="24"/>
                                            <w:sz w:val="24"/>
                                            <w:szCs w:val="24"/>
                                          </w:rPr>
                                          <m:t>2</m:t>
                                        </m:r>
                                      </m:sup>
                                    </m:sSup>
                                  </m:den>
                                </m:f>
                                <m:r>
                                  <w:rPr>
                                    <w:rFonts w:ascii="Cambria Math" w:eastAsia="SimSun" w:hAnsi="Cambria Math" w:cstheme="minorBidi"/>
                                    <w:color w:val="000000" w:themeColor="text1"/>
                                    <w:kern w:val="24"/>
                                    <w:sz w:val="24"/>
                                    <w:szCs w:val="24"/>
                                    <w:lang w:val="en-GB"/>
                                  </w:rPr>
                                  <m:t>+</m:t>
                                </m:r>
                                <m:f>
                                  <m:fPr>
                                    <m:ctrlPr>
                                      <w:rPr>
                                        <w:rFonts w:ascii="Cambria Math" w:eastAsia="SimSun" w:hAnsi="Cambria Math" w:cstheme="minorBidi"/>
                                        <w:i/>
                                        <w:color w:val="000000" w:themeColor="text1"/>
                                        <w:kern w:val="24"/>
                                        <w:sz w:val="24"/>
                                        <w:szCs w:val="24"/>
                                        <w:lang w:val="en-GB"/>
                                      </w:rPr>
                                    </m:ctrlPr>
                                  </m:fPr>
                                  <m:num>
                                    <m:sSup>
                                      <m:sSupPr>
                                        <m:ctrlPr>
                                          <w:rPr>
                                            <w:rFonts w:ascii="Cambria Math" w:eastAsia="SimSun" w:hAnsi="Cambria Math" w:cstheme="minorBidi"/>
                                            <w:i/>
                                            <w:color w:val="000000" w:themeColor="text1"/>
                                            <w:kern w:val="24"/>
                                            <w:sz w:val="24"/>
                                            <w:szCs w:val="24"/>
                                            <w:lang w:val="en-GB"/>
                                          </w:rPr>
                                        </m:ctrlPr>
                                      </m:sSupPr>
                                      <m:e>
                                        <m:r>
                                          <w:rPr>
                                            <w:rFonts w:ascii="Cambria Math" w:eastAsia="SimSun" w:hAnsi="Cambria Math" w:cstheme="minorBidi"/>
                                            <w:color w:val="000000" w:themeColor="text1"/>
                                            <w:kern w:val="24"/>
                                            <w:sz w:val="24"/>
                                            <w:szCs w:val="24"/>
                                          </w:rPr>
                                          <m:t>∂</m:t>
                                        </m:r>
                                      </m:e>
                                      <m:sup>
                                        <m:r>
                                          <w:rPr>
                                            <w:rFonts w:ascii="Cambria Math" w:eastAsia="SimSun" w:hAnsi="Cambria Math" w:cstheme="minorBidi"/>
                                            <w:color w:val="000000" w:themeColor="text1"/>
                                            <w:kern w:val="24"/>
                                            <w:sz w:val="24"/>
                                            <w:szCs w:val="24"/>
                                          </w:rPr>
                                          <m:t>2</m:t>
                                        </m:r>
                                      </m:sup>
                                    </m:sSup>
                                    <m:r>
                                      <w:rPr>
                                        <w:rFonts w:ascii="Cambria Math" w:eastAsia="SimSun" w:hAnsi="Cambria Math" w:cstheme="minorBidi"/>
                                        <w:color w:val="000000" w:themeColor="text1"/>
                                        <w:kern w:val="24"/>
                                        <w:sz w:val="24"/>
                                        <w:szCs w:val="24"/>
                                      </w:rPr>
                                      <m:t>f</m:t>
                                    </m:r>
                                  </m:num>
                                  <m:den>
                                    <m:r>
                                      <w:rPr>
                                        <w:rFonts w:ascii="Cambria Math" w:eastAsia="SimSun" w:hAnsi="Cambria Math" w:cstheme="minorBidi"/>
                                        <w:color w:val="000000" w:themeColor="text1"/>
                                        <w:kern w:val="24"/>
                                        <w:sz w:val="24"/>
                                        <w:szCs w:val="24"/>
                                      </w:rPr>
                                      <m:t>∂</m:t>
                                    </m:r>
                                    <m:sSup>
                                      <m:sSupPr>
                                        <m:ctrlPr>
                                          <w:rPr>
                                            <w:rFonts w:ascii="Cambria Math" w:eastAsia="SimSun" w:hAnsi="Cambria Math" w:cstheme="minorBidi"/>
                                            <w:i/>
                                            <w:color w:val="000000" w:themeColor="text1"/>
                                            <w:kern w:val="24"/>
                                            <w:sz w:val="24"/>
                                            <w:szCs w:val="24"/>
                                            <w:lang w:val="en-GB"/>
                                          </w:rPr>
                                        </m:ctrlPr>
                                      </m:sSupPr>
                                      <m:e>
                                        <m:r>
                                          <w:rPr>
                                            <w:rFonts w:ascii="Cambria Math" w:eastAsia="SimSun" w:hAnsi="Cambria Math" w:cstheme="minorBidi"/>
                                            <w:color w:val="000000" w:themeColor="text1"/>
                                            <w:kern w:val="24"/>
                                            <w:sz w:val="24"/>
                                            <w:szCs w:val="24"/>
                                          </w:rPr>
                                          <m:t>y</m:t>
                                        </m:r>
                                      </m:e>
                                      <m:sup>
                                        <m:r>
                                          <w:rPr>
                                            <w:rFonts w:ascii="Cambria Math" w:eastAsia="SimSun" w:hAnsi="Cambria Math" w:cstheme="minorBidi"/>
                                            <w:color w:val="000000" w:themeColor="text1"/>
                                            <w:kern w:val="24"/>
                                            <w:sz w:val="24"/>
                                            <w:szCs w:val="24"/>
                                          </w:rPr>
                                          <m:t>2</m:t>
                                        </m:r>
                                      </m:sup>
                                    </m:sSup>
                                  </m:den>
                                </m:f>
                              </m:oMath>
                            </m:oMathPara>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6DB37552" id="TextBox 14" o:spid="_x0000_s1031" type="#_x0000_t202" style="position:absolute;left:0;text-align:left;margin-left:0;margin-top:125.3pt;width:964.9pt;height:70.3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" filled="f" stroked="f">
                <v:textbox style="mso-fit-shape-to-text:t">
                  <w:txbxContent>
                    <w:p w14:paraId="35D44A59" w14:textId="77777777" w:rsidR="00D76AAB" w:rsidRPr="004A28B9" w:rsidRDefault="00D76AAB" w:rsidP="004A28B9">
                      <w:pPr>
                        <w:ind w:firstLine="284"/>
                        <w:rPr>
                          <w:rFonts w:ascii="Cambria Math" w:eastAsia="SimSun" w:hAnsi="Cambria Math" w:cstheme="minorBidi"/>
                          <w:i/>
                          <w:color w:val="000000" w:themeColor="text1"/>
                          <w:kern w:val="24"/>
                          <w:sz w:val="24"/>
                          <w:szCs w:val="24"/>
                          <w:lang w:val="en-GB"/>
                        </w:rPr>
                      </w:pPr>
                      <m:oMathPara>
                        <m:oMathParaPr>
                          <m:jc m:val="center"/>
                        </m:oMathParaPr>
                        <m:oMath>
                          <m:r>
                            <w:rPr>
                              <w:rFonts w:ascii="Cambria Math" w:eastAsia="SimSun" w:hAnsi="Cambria Math" w:cstheme="minorBidi"/>
                              <w:color w:val="000000" w:themeColor="text1"/>
                              <w:kern w:val="24"/>
                              <w:sz w:val="24"/>
                              <w:szCs w:val="24"/>
                              <w:lang w:val="en-GB"/>
                            </w:rPr>
                            <m:t>∆f</m:t>
                          </m:r>
                          <m:d>
                            <m:dPr>
                              <m:ctrlPr>
                                <w:rPr>
                                  <w:rFonts w:ascii="Cambria Math" w:eastAsia="SimSun" w:hAnsi="Cambria Math" w:cstheme="minorBidi"/>
                                  <w:i/>
                                  <w:color w:val="000000" w:themeColor="text1"/>
                                  <w:kern w:val="24"/>
                                  <w:sz w:val="24"/>
                                  <w:szCs w:val="24"/>
                                  <w:lang w:val="en-GB"/>
                                </w:rPr>
                              </m:ctrlPr>
                            </m:dPr>
                            <m:e>
                              <m:r>
                                <w:rPr>
                                  <w:rFonts w:ascii="Cambria Math" w:eastAsia="SimSun" w:hAnsi="Cambria Math" w:cstheme="minorBidi"/>
                                  <w:color w:val="000000" w:themeColor="text1"/>
                                  <w:kern w:val="24"/>
                                  <w:sz w:val="24"/>
                                  <w:szCs w:val="24"/>
                                  <w:lang w:val="en-GB"/>
                                </w:rPr>
                                <m:t>x,y</m:t>
                              </m:r>
                            </m:e>
                          </m:d>
                          <m:r>
                            <w:rPr>
                              <w:rFonts w:ascii="Cambria Math" w:eastAsia="SimSun" w:hAnsi="Cambria Math" w:cstheme="minorBidi"/>
                              <w:color w:val="000000" w:themeColor="text1"/>
                              <w:kern w:val="24"/>
                              <w:sz w:val="24"/>
                              <w:szCs w:val="24"/>
                              <w:lang w:val="en-GB"/>
                            </w:rPr>
                            <m:t>=</m:t>
                          </m:r>
                          <m:f>
                            <m:fPr>
                              <m:ctrlPr>
                                <w:rPr>
                                  <w:rFonts w:ascii="Cambria Math" w:eastAsia="SimSun" w:hAnsi="Cambria Math" w:cstheme="minorBidi"/>
                                  <w:i/>
                                  <w:color w:val="000000" w:themeColor="text1"/>
                                  <w:kern w:val="24"/>
                                  <w:sz w:val="24"/>
                                  <w:szCs w:val="24"/>
                                  <w:lang w:val="en-GB"/>
                                </w:rPr>
                              </m:ctrlPr>
                            </m:fPr>
                            <m:num>
                              <m:sSup>
                                <m:sSupPr>
                                  <m:ctrlPr>
                                    <w:rPr>
                                      <w:rFonts w:ascii="Cambria Math" w:eastAsia="SimSun" w:hAnsi="Cambria Math" w:cstheme="minorBidi"/>
                                      <w:i/>
                                      <w:color w:val="000000" w:themeColor="text1"/>
                                      <w:kern w:val="24"/>
                                      <w:sz w:val="24"/>
                                      <w:szCs w:val="24"/>
                                      <w:lang w:val="en-GB"/>
                                    </w:rPr>
                                  </m:ctrlPr>
                                </m:sSupPr>
                                <m:e>
                                  <m:r>
                                    <w:rPr>
                                      <w:rFonts w:ascii="Cambria Math" w:eastAsia="SimSun" w:hAnsi="Cambria Math" w:cstheme="minorBidi"/>
                                      <w:color w:val="000000" w:themeColor="text1"/>
                                      <w:kern w:val="24"/>
                                      <w:sz w:val="24"/>
                                      <w:szCs w:val="24"/>
                                    </w:rPr>
                                    <m:t>∂</m:t>
                                  </m:r>
                                </m:e>
                                <m:sup>
                                  <m:r>
                                    <w:rPr>
                                      <w:rFonts w:ascii="Cambria Math" w:eastAsia="SimSun" w:hAnsi="Cambria Math" w:cstheme="minorBidi"/>
                                      <w:color w:val="000000" w:themeColor="text1"/>
                                      <w:kern w:val="24"/>
                                      <w:sz w:val="24"/>
                                      <w:szCs w:val="24"/>
                                    </w:rPr>
                                    <m:t>2</m:t>
                                  </m:r>
                                </m:sup>
                              </m:sSup>
                              <m:r>
                                <w:rPr>
                                  <w:rFonts w:ascii="Cambria Math" w:eastAsia="SimSun" w:hAnsi="Cambria Math" w:cstheme="minorBidi"/>
                                  <w:color w:val="000000" w:themeColor="text1"/>
                                  <w:kern w:val="24"/>
                                  <w:sz w:val="24"/>
                                  <w:szCs w:val="24"/>
                                </w:rPr>
                                <m:t>f</m:t>
                              </m:r>
                            </m:num>
                            <m:den>
                              <m:r>
                                <w:rPr>
                                  <w:rFonts w:ascii="Cambria Math" w:eastAsia="SimSun" w:hAnsi="Cambria Math" w:cstheme="minorBidi"/>
                                  <w:color w:val="000000" w:themeColor="text1"/>
                                  <w:kern w:val="24"/>
                                  <w:sz w:val="24"/>
                                  <w:szCs w:val="24"/>
                                </w:rPr>
                                <m:t>∂</m:t>
                              </m:r>
                              <m:sSup>
                                <m:sSupPr>
                                  <m:ctrlPr>
                                    <w:rPr>
                                      <w:rFonts w:ascii="Cambria Math" w:eastAsia="SimSun" w:hAnsi="Cambria Math" w:cstheme="minorBidi"/>
                                      <w:i/>
                                      <w:color w:val="000000" w:themeColor="text1"/>
                                      <w:kern w:val="24"/>
                                      <w:sz w:val="24"/>
                                      <w:szCs w:val="24"/>
                                      <w:lang w:val="en-GB"/>
                                    </w:rPr>
                                  </m:ctrlPr>
                                </m:sSupPr>
                                <m:e>
                                  <m:r>
                                    <w:rPr>
                                      <w:rFonts w:ascii="Cambria Math" w:eastAsia="SimSun" w:hAnsi="Cambria Math" w:cstheme="minorBidi"/>
                                      <w:color w:val="000000" w:themeColor="text1"/>
                                      <w:kern w:val="24"/>
                                      <w:sz w:val="24"/>
                                      <w:szCs w:val="24"/>
                                    </w:rPr>
                                    <m:t>x</m:t>
                                  </m:r>
                                </m:e>
                                <m:sup>
                                  <m:r>
                                    <w:rPr>
                                      <w:rFonts w:ascii="Cambria Math" w:eastAsia="SimSun" w:hAnsi="Cambria Math" w:cstheme="minorBidi"/>
                                      <w:color w:val="000000" w:themeColor="text1"/>
                                      <w:kern w:val="24"/>
                                      <w:sz w:val="24"/>
                                      <w:szCs w:val="24"/>
                                    </w:rPr>
                                    <m:t>2</m:t>
                                  </m:r>
                                </m:sup>
                              </m:sSup>
                            </m:den>
                          </m:f>
                          <m:r>
                            <w:rPr>
                              <w:rFonts w:ascii="Cambria Math" w:eastAsia="SimSun" w:hAnsi="Cambria Math" w:cstheme="minorBidi"/>
                              <w:color w:val="000000" w:themeColor="text1"/>
                              <w:kern w:val="24"/>
                              <w:sz w:val="24"/>
                              <w:szCs w:val="24"/>
                              <w:lang w:val="en-GB"/>
                            </w:rPr>
                            <m:t>+</m:t>
                          </m:r>
                          <m:f>
                            <m:fPr>
                              <m:ctrlPr>
                                <w:rPr>
                                  <w:rFonts w:ascii="Cambria Math" w:eastAsia="SimSun" w:hAnsi="Cambria Math" w:cstheme="minorBidi"/>
                                  <w:i/>
                                  <w:color w:val="000000" w:themeColor="text1"/>
                                  <w:kern w:val="24"/>
                                  <w:sz w:val="24"/>
                                  <w:szCs w:val="24"/>
                                  <w:lang w:val="en-GB"/>
                                </w:rPr>
                              </m:ctrlPr>
                            </m:fPr>
                            <m:num>
                              <m:sSup>
                                <m:sSupPr>
                                  <m:ctrlPr>
                                    <w:rPr>
                                      <w:rFonts w:ascii="Cambria Math" w:eastAsia="SimSun" w:hAnsi="Cambria Math" w:cstheme="minorBidi"/>
                                      <w:i/>
                                      <w:color w:val="000000" w:themeColor="text1"/>
                                      <w:kern w:val="24"/>
                                      <w:sz w:val="24"/>
                                      <w:szCs w:val="24"/>
                                      <w:lang w:val="en-GB"/>
                                    </w:rPr>
                                  </m:ctrlPr>
                                </m:sSupPr>
                                <m:e>
                                  <m:r>
                                    <w:rPr>
                                      <w:rFonts w:ascii="Cambria Math" w:eastAsia="SimSun" w:hAnsi="Cambria Math" w:cstheme="minorBidi"/>
                                      <w:color w:val="000000" w:themeColor="text1"/>
                                      <w:kern w:val="24"/>
                                      <w:sz w:val="24"/>
                                      <w:szCs w:val="24"/>
                                    </w:rPr>
                                    <m:t>∂</m:t>
                                  </m:r>
                                </m:e>
                                <m:sup>
                                  <m:r>
                                    <w:rPr>
                                      <w:rFonts w:ascii="Cambria Math" w:eastAsia="SimSun" w:hAnsi="Cambria Math" w:cstheme="minorBidi"/>
                                      <w:color w:val="000000" w:themeColor="text1"/>
                                      <w:kern w:val="24"/>
                                      <w:sz w:val="24"/>
                                      <w:szCs w:val="24"/>
                                    </w:rPr>
                                    <m:t>2</m:t>
                                  </m:r>
                                </m:sup>
                              </m:sSup>
                              <m:r>
                                <w:rPr>
                                  <w:rFonts w:ascii="Cambria Math" w:eastAsia="SimSun" w:hAnsi="Cambria Math" w:cstheme="minorBidi"/>
                                  <w:color w:val="000000" w:themeColor="text1"/>
                                  <w:kern w:val="24"/>
                                  <w:sz w:val="24"/>
                                  <w:szCs w:val="24"/>
                                </w:rPr>
                                <m:t>f</m:t>
                              </m:r>
                            </m:num>
                            <m:den>
                              <m:r>
                                <w:rPr>
                                  <w:rFonts w:ascii="Cambria Math" w:eastAsia="SimSun" w:hAnsi="Cambria Math" w:cstheme="minorBidi"/>
                                  <w:color w:val="000000" w:themeColor="text1"/>
                                  <w:kern w:val="24"/>
                                  <w:sz w:val="24"/>
                                  <w:szCs w:val="24"/>
                                </w:rPr>
                                <m:t>∂</m:t>
                              </m:r>
                              <m:sSup>
                                <m:sSupPr>
                                  <m:ctrlPr>
                                    <w:rPr>
                                      <w:rFonts w:ascii="Cambria Math" w:eastAsia="SimSun" w:hAnsi="Cambria Math" w:cstheme="minorBidi"/>
                                      <w:i/>
                                      <w:color w:val="000000" w:themeColor="text1"/>
                                      <w:kern w:val="24"/>
                                      <w:sz w:val="24"/>
                                      <w:szCs w:val="24"/>
                                      <w:lang w:val="en-GB"/>
                                    </w:rPr>
                                  </m:ctrlPr>
                                </m:sSupPr>
                                <m:e>
                                  <m:r>
                                    <w:rPr>
                                      <w:rFonts w:ascii="Cambria Math" w:eastAsia="SimSun" w:hAnsi="Cambria Math" w:cstheme="minorBidi"/>
                                      <w:color w:val="000000" w:themeColor="text1"/>
                                      <w:kern w:val="24"/>
                                      <w:sz w:val="24"/>
                                      <w:szCs w:val="24"/>
                                    </w:rPr>
                                    <m:t>y</m:t>
                                  </m:r>
                                </m:e>
                                <m:sup>
                                  <m:r>
                                    <w:rPr>
                                      <w:rFonts w:ascii="Cambria Math" w:eastAsia="SimSun" w:hAnsi="Cambria Math" w:cstheme="minorBidi"/>
                                      <w:color w:val="000000" w:themeColor="text1"/>
                                      <w:kern w:val="24"/>
                                      <w:sz w:val="24"/>
                                      <w:szCs w:val="24"/>
                                    </w:rPr>
                                    <m:t>2</m:t>
                                  </m:r>
                                </m:sup>
                              </m:sSup>
                            </m:den>
                          </m:f>
                        </m:oMath>
                      </m:oMathPara>
                    </w:p>
                  </w:txbxContent>
                </v:textbox>
                <w10:wrap anchorx="page"/>
              </v:shape>
            </w:pict>
          </mc:Fallback>
        </mc:AlternateContent>
      </w:r>
      <w:r w:rsidR="007B3489">
        <w:t>Để khắc phục hạn chế và nhược điểm của phương pháp Gradient, trong đó sử dụng đạo hàm riêng bậc nhất người ta nghĩ đến việc sử dụng đạo hàm riêng bậc hai hay toán tử Laplace. Phương pháp dò biên theo toán tử Laplace hiệu quảhơn phương pháp toán tử Gradient trong trường hợp mức xám biến đổi chậm, miền chuyển đổi mức xám có độ trải rộng.</w:t>
      </w:r>
      <w:r w:rsidR="007B3489" w:rsidRPr="00093AFC">
        <w:t xml:space="preserve"> </w:t>
      </w:r>
      <w:r w:rsidR="00093AFC" w:rsidRPr="00093AFC">
        <w:t>Laplacian của một hình ảnh làm nổi bật các khu vực thay đổi nhanh chóng về cường độ và do đó có thể được sử dụng để phát hiện cạnh.</w:t>
      </w:r>
      <w:r w:rsidR="00217D25">
        <w:t xml:space="preserve"> </w:t>
      </w:r>
      <w:r w:rsidR="00217D25" w:rsidRPr="00217D25">
        <w:t xml:space="preserve">Toán tử Laplace trong không gian hai chiều được viết như </w:t>
      </w:r>
      <w:r w:rsidR="00292230">
        <w:t>sau</w:t>
      </w:r>
      <w:r w:rsidR="00217D25">
        <w:t>:</w:t>
      </w:r>
    </w:p>
    <w:p w14:paraId="4468FCC0" w14:textId="29D27306" w:rsidR="00217D25" w:rsidRPr="002A422A" w:rsidRDefault="00217D25" w:rsidP="002A422A"/>
    <w:p w14:paraId="139DA545" w14:textId="77777777" w:rsidR="00D60A69" w:rsidRPr="00D60A69" w:rsidRDefault="00D60A69" w:rsidP="00D60A69"/>
    <w:p w14:paraId="04669976" w14:textId="286BD0AB" w:rsidR="00320235" w:rsidRDefault="001173E1" w:rsidP="00B728E6">
      <w:r>
        <w:t xml:space="preserve">Toán tử Laplace dùng một số kiểu ma trận lọc khác nhau nhằm tính gần đúng đạo hàm riêng bậc hai. </w:t>
      </w:r>
      <w:r w:rsidR="008E707F">
        <w:t>M</w:t>
      </w:r>
      <w:r w:rsidR="008E707F" w:rsidRPr="008E707F">
        <w:t>a trận lọc sẽ được sử dụng là:</w:t>
      </w:r>
    </w:p>
    <w:p w14:paraId="44F6F85A" w14:textId="2D32FE2E" w:rsidR="008E707F" w:rsidRPr="00D553AC" w:rsidRDefault="00515417" w:rsidP="00320235">
      <w:pPr>
        <w:rPr>
          <w:rFonts w:eastAsiaTheme="minorEastAsia"/>
          <w:iCs/>
          <w:lang w:val="en-GB"/>
        </w:rPr>
      </w:pPr>
      <m:oMathPara>
        <m:oMath>
          <m:r>
            <w:rPr>
              <w:rFonts w:ascii="Cambria Math" w:hAnsi="Cambria Math"/>
              <w:lang w:val="en-GB"/>
            </w:rPr>
            <m:t>Kernel</m:t>
          </m:r>
          <m:r>
            <m:rPr>
              <m:sty m:val="p"/>
            </m:rPr>
            <w:rPr>
              <w:rFonts w:ascii="Cambria Math" w:hAnsi="Cambria Math"/>
              <w:lang w:val="en-GB"/>
            </w:rPr>
            <m:t>=</m:t>
          </m:r>
          <m:d>
            <m:dPr>
              <m:begChr m:val="["/>
              <m:endChr m:val="]"/>
              <m:ctrlPr>
                <w:rPr>
                  <w:rFonts w:ascii="Cambria Math" w:hAnsi="Cambria Math"/>
                  <w:i/>
                  <w:iCs/>
                  <w:lang w:val="en-GB"/>
                </w:rPr>
              </m:ctrlPr>
            </m:dPr>
            <m:e>
              <m:m>
                <m:mPr>
                  <m:plcHide m:val="1"/>
                  <m:mcs>
                    <m:mc>
                      <m:mcPr>
                        <m:count m:val="3"/>
                        <m:mcJc m:val="center"/>
                      </m:mcPr>
                    </m:mc>
                  </m:mcs>
                  <m:ctrlPr>
                    <w:rPr>
                      <w:rFonts w:ascii="Cambria Math" w:hAnsi="Cambria Math"/>
                      <w:i/>
                      <w:iCs/>
                      <w:lang w:val="en-GB"/>
                    </w:rPr>
                  </m:ctrlPr>
                </m:mPr>
                <m:mr>
                  <m:e>
                    <m:r>
                      <m:rPr>
                        <m:sty m:val="p"/>
                      </m:rPr>
                      <w:rPr>
                        <w:rFonts w:ascii="Cambria Math" w:hAnsi="Cambria Math"/>
                        <w:lang w:val="en-GB"/>
                      </w:rPr>
                      <m:t>0</m:t>
                    </m:r>
                  </m:e>
                  <m:e>
                    <m:r>
                      <m:rPr>
                        <m:sty m:val="p"/>
                      </m:rPr>
                      <w:rPr>
                        <w:rFonts w:ascii="Cambria Math" w:hAnsi="Cambria Math"/>
                        <w:lang w:val="en-GB"/>
                      </w:rPr>
                      <m:t>1</m:t>
                    </m:r>
                  </m:e>
                  <m:e>
                    <m:r>
                      <m:rPr>
                        <m:sty m:val="p"/>
                      </m:rPr>
                      <w:rPr>
                        <w:rFonts w:ascii="Cambria Math" w:hAnsi="Cambria Math"/>
                        <w:lang w:val="en-GB"/>
                      </w:rPr>
                      <m:t>0</m:t>
                    </m:r>
                  </m:e>
                </m:mr>
                <m:mr>
                  <m:e>
                    <m:r>
                      <m:rPr>
                        <m:sty m:val="p"/>
                      </m:rPr>
                      <w:rPr>
                        <w:rFonts w:ascii="Cambria Math" w:hAnsi="Cambria Math"/>
                        <w:lang w:val="en-GB"/>
                      </w:rPr>
                      <m:t>1</m:t>
                    </m:r>
                  </m:e>
                  <m:e>
                    <m:r>
                      <m:rPr>
                        <m:sty m:val="p"/>
                      </m:rPr>
                      <w:rPr>
                        <w:rFonts w:ascii="Cambria Math" w:hAnsi="Cambria Math"/>
                        <w:lang w:val="en-GB"/>
                      </w:rPr>
                      <m:t>-4</m:t>
                    </m:r>
                  </m:e>
                  <m:e>
                    <m:r>
                      <m:rPr>
                        <m:sty m:val="p"/>
                      </m:rPr>
                      <w:rPr>
                        <w:rFonts w:ascii="Cambria Math" w:hAnsi="Cambria Math"/>
                        <w:lang w:val="en-GB"/>
                      </w:rPr>
                      <m:t>1</m:t>
                    </m:r>
                  </m:e>
                </m:mr>
                <m:mr>
                  <m:e>
                    <m:r>
                      <m:rPr>
                        <m:sty m:val="p"/>
                      </m:rPr>
                      <w:rPr>
                        <w:rFonts w:ascii="Cambria Math" w:hAnsi="Cambria Math"/>
                        <w:lang w:val="en-GB"/>
                      </w:rPr>
                      <m:t>0</m:t>
                    </m:r>
                  </m:e>
                  <m:e>
                    <m:r>
                      <m:rPr>
                        <m:sty m:val="p"/>
                      </m:rPr>
                      <w:rPr>
                        <w:rFonts w:ascii="Cambria Math" w:hAnsi="Cambria Math"/>
                        <w:lang w:val="en-GB"/>
                      </w:rPr>
                      <m:t>1</m:t>
                    </m:r>
                  </m:e>
                  <m:e>
                    <m:r>
                      <m:rPr>
                        <m:sty m:val="p"/>
                      </m:rPr>
                      <w:rPr>
                        <w:rFonts w:ascii="Cambria Math" w:hAnsi="Cambria Math"/>
                        <w:lang w:val="en-GB"/>
                      </w:rPr>
                      <m:t>0</m:t>
                    </m:r>
                  </m:e>
                </m:mr>
              </m:m>
            </m:e>
          </m:d>
        </m:oMath>
      </m:oMathPara>
    </w:p>
    <w:p w14:paraId="535A8E5E" w14:textId="17302999" w:rsidR="00D553AC" w:rsidRDefault="00D553AC" w:rsidP="00E874FF">
      <w:r>
        <w:t xml:space="preserve">Để thấy rõ việc xấp xỉ đạo hàm riêng bậc 2 trong không gian 2 chiều với </w:t>
      </w:r>
      <w:r w:rsidR="00F44B56">
        <w:t xml:space="preserve">ma trận lọc </w:t>
      </w:r>
      <w:r w:rsidR="003E6C78">
        <w:t>Kernel</w:t>
      </w:r>
      <w:r>
        <w:t xml:space="preserve"> làm ví dụ, ta có thể tính gần đúng như sau:</w:t>
      </w:r>
    </w:p>
    <w:p w14:paraId="256B93A5" w14:textId="6F64D110" w:rsidR="00663DF6" w:rsidRPr="00F45A68" w:rsidRDefault="00F45A68" w:rsidP="00D553AC">
      <w:pPr>
        <w:ind w:firstLine="0"/>
        <w:rPr>
          <w:rFonts w:eastAsiaTheme="minorEastAsia"/>
          <w:iCs/>
          <w:sz w:val="24"/>
          <w:szCs w:val="24"/>
          <w:lang w:val="en-GB"/>
        </w:rPr>
      </w:pPr>
      <m:oMathPara>
        <m:oMath>
          <m:r>
            <w:rPr>
              <w:rFonts w:ascii="Cambria Math" w:hAnsi="Cambria Math"/>
              <w:sz w:val="24"/>
              <w:szCs w:val="24"/>
              <w:lang w:val="en-GB"/>
            </w:rPr>
            <m:t>∆f</m:t>
          </m:r>
          <m:d>
            <m:dPr>
              <m:ctrlPr>
                <w:rPr>
                  <w:rFonts w:ascii="Cambria Math" w:hAnsi="Cambria Math"/>
                  <w:i/>
                  <w:iCs/>
                  <w:sz w:val="24"/>
                  <w:szCs w:val="24"/>
                  <w:lang w:val="en-GB"/>
                </w:rPr>
              </m:ctrlPr>
            </m:dPr>
            <m:e>
              <m:r>
                <w:rPr>
                  <w:rFonts w:ascii="Cambria Math" w:hAnsi="Cambria Math"/>
                  <w:sz w:val="24"/>
                  <w:szCs w:val="24"/>
                  <w:lang w:val="en-GB"/>
                </w:rPr>
                <m:t>x,y</m:t>
              </m:r>
            </m:e>
          </m:d>
          <m:r>
            <w:rPr>
              <w:rFonts w:ascii="Cambria Math" w:hAnsi="Cambria Math"/>
              <w:sz w:val="24"/>
              <w:szCs w:val="24"/>
              <w:lang w:val="en-GB"/>
            </w:rPr>
            <m:t>=</m:t>
          </m:r>
          <m:f>
            <m:fPr>
              <m:ctrlPr>
                <w:rPr>
                  <w:rFonts w:ascii="Cambria Math" w:hAnsi="Cambria Math"/>
                  <w:i/>
                  <w:iCs/>
                  <w:sz w:val="24"/>
                  <w:szCs w:val="24"/>
                  <w:lang w:val="en-GB"/>
                </w:rPr>
              </m:ctrlPr>
            </m:fPr>
            <m:num>
              <m:sSup>
                <m:sSupPr>
                  <m:ctrlPr>
                    <w:rPr>
                      <w:rFonts w:ascii="Cambria Math" w:hAnsi="Cambria Math"/>
                      <w:i/>
                      <w:iCs/>
                      <w:sz w:val="24"/>
                      <w:szCs w:val="24"/>
                      <w:lang w:val="en-GB"/>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f</m:t>
              </m:r>
            </m:num>
            <m:den>
              <m:r>
                <w:rPr>
                  <w:rFonts w:ascii="Cambria Math" w:hAnsi="Cambria Math"/>
                  <w:sz w:val="24"/>
                  <w:szCs w:val="24"/>
                </w:rPr>
                <m:t>∂</m:t>
              </m:r>
              <m:sSup>
                <m:sSupPr>
                  <m:ctrlPr>
                    <w:rPr>
                      <w:rFonts w:ascii="Cambria Math" w:hAnsi="Cambria Math"/>
                      <w:i/>
                      <w:iCs/>
                      <w:sz w:val="24"/>
                      <w:szCs w:val="24"/>
                      <w:lang w:val="en-GB"/>
                    </w:rPr>
                  </m:ctrlPr>
                </m:sSupPr>
                <m:e>
                  <m:r>
                    <w:rPr>
                      <w:rFonts w:ascii="Cambria Math" w:hAnsi="Cambria Math"/>
                      <w:sz w:val="24"/>
                      <w:szCs w:val="24"/>
                    </w:rPr>
                    <m:t>x</m:t>
                  </m:r>
                </m:e>
                <m:sup>
                  <m:r>
                    <w:rPr>
                      <w:rFonts w:ascii="Cambria Math" w:hAnsi="Cambria Math"/>
                      <w:sz w:val="24"/>
                      <w:szCs w:val="24"/>
                    </w:rPr>
                    <m:t>2</m:t>
                  </m:r>
                </m:sup>
              </m:sSup>
            </m:den>
          </m:f>
          <m:r>
            <w:rPr>
              <w:rFonts w:ascii="Cambria Math" w:hAnsi="Cambria Math"/>
              <w:sz w:val="24"/>
              <w:szCs w:val="24"/>
              <w:lang w:val="en-GB"/>
            </w:rPr>
            <m:t>+</m:t>
          </m:r>
          <m:f>
            <m:fPr>
              <m:ctrlPr>
                <w:rPr>
                  <w:rFonts w:ascii="Cambria Math" w:hAnsi="Cambria Math"/>
                  <w:i/>
                  <w:iCs/>
                  <w:sz w:val="24"/>
                  <w:szCs w:val="24"/>
                  <w:lang w:val="en-GB"/>
                </w:rPr>
              </m:ctrlPr>
            </m:fPr>
            <m:num>
              <m:sSup>
                <m:sSupPr>
                  <m:ctrlPr>
                    <w:rPr>
                      <w:rFonts w:ascii="Cambria Math" w:hAnsi="Cambria Math"/>
                      <w:i/>
                      <w:iCs/>
                      <w:sz w:val="24"/>
                      <w:szCs w:val="24"/>
                      <w:lang w:val="en-GB"/>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f</m:t>
              </m:r>
            </m:num>
            <m:den>
              <m:r>
                <w:rPr>
                  <w:rFonts w:ascii="Cambria Math" w:hAnsi="Cambria Math"/>
                  <w:sz w:val="24"/>
                  <w:szCs w:val="24"/>
                </w:rPr>
                <m:t>∂</m:t>
              </m:r>
              <m:sSup>
                <m:sSupPr>
                  <m:ctrlPr>
                    <w:rPr>
                      <w:rFonts w:ascii="Cambria Math" w:hAnsi="Cambria Math"/>
                      <w:i/>
                      <w:iCs/>
                      <w:sz w:val="24"/>
                      <w:szCs w:val="24"/>
                      <w:lang w:val="en-GB"/>
                    </w:rPr>
                  </m:ctrlPr>
                </m:sSupPr>
                <m:e>
                  <m:r>
                    <w:rPr>
                      <w:rFonts w:ascii="Cambria Math" w:hAnsi="Cambria Math"/>
                      <w:sz w:val="24"/>
                      <w:szCs w:val="24"/>
                    </w:rPr>
                    <m:t>y</m:t>
                  </m:r>
                </m:e>
                <m:sup>
                  <m:r>
                    <w:rPr>
                      <w:rFonts w:ascii="Cambria Math" w:hAnsi="Cambria Math"/>
                      <w:sz w:val="24"/>
                      <w:szCs w:val="24"/>
                    </w:rPr>
                    <m:t>2</m:t>
                  </m:r>
                </m:sup>
              </m:sSup>
            </m:den>
          </m:f>
          <m:r>
            <w:rPr>
              <w:rFonts w:ascii="Cambria Math" w:hAnsi="Cambria Math"/>
              <w:sz w:val="24"/>
              <w:szCs w:val="24"/>
              <w:lang w:val="en-GB"/>
            </w:rPr>
            <m:t>=f</m:t>
          </m:r>
          <m:d>
            <m:dPr>
              <m:ctrlPr>
                <w:rPr>
                  <w:rFonts w:ascii="Cambria Math" w:hAnsi="Cambria Math"/>
                  <w:i/>
                  <w:iCs/>
                  <w:sz w:val="24"/>
                  <w:szCs w:val="24"/>
                  <w:lang w:val="en-GB"/>
                </w:rPr>
              </m:ctrlPr>
            </m:dPr>
            <m:e>
              <m:r>
                <w:rPr>
                  <w:rFonts w:ascii="Cambria Math" w:hAnsi="Cambria Math"/>
                  <w:sz w:val="24"/>
                  <w:szCs w:val="24"/>
                  <w:lang w:val="en-GB"/>
                </w:rPr>
                <m:t>x+1,y</m:t>
              </m:r>
            </m:e>
          </m:d>
          <m:r>
            <w:rPr>
              <w:rFonts w:ascii="Cambria Math" w:hAnsi="Cambria Math"/>
              <w:sz w:val="24"/>
              <w:szCs w:val="24"/>
              <w:lang w:val="en-GB"/>
            </w:rPr>
            <m:t>+f</m:t>
          </m:r>
          <m:d>
            <m:dPr>
              <m:ctrlPr>
                <w:rPr>
                  <w:rFonts w:ascii="Cambria Math" w:hAnsi="Cambria Math"/>
                  <w:i/>
                  <w:iCs/>
                  <w:sz w:val="24"/>
                  <w:szCs w:val="24"/>
                  <w:lang w:val="en-GB"/>
                </w:rPr>
              </m:ctrlPr>
            </m:dPr>
            <m:e>
              <m:r>
                <w:rPr>
                  <w:rFonts w:ascii="Cambria Math" w:hAnsi="Cambria Math"/>
                  <w:sz w:val="24"/>
                  <w:szCs w:val="24"/>
                  <w:lang w:val="en-GB"/>
                </w:rPr>
                <m:t>x-1,y</m:t>
              </m:r>
            </m:e>
          </m:d>
          <m:r>
            <w:rPr>
              <w:rFonts w:ascii="Cambria Math" w:hAnsi="Cambria Math"/>
              <w:sz w:val="24"/>
              <w:szCs w:val="24"/>
              <w:lang w:val="en-GB"/>
            </w:rPr>
            <m:t>+f</m:t>
          </m:r>
          <m:d>
            <m:dPr>
              <m:ctrlPr>
                <w:rPr>
                  <w:rFonts w:ascii="Cambria Math" w:hAnsi="Cambria Math"/>
                  <w:i/>
                  <w:iCs/>
                  <w:sz w:val="24"/>
                  <w:szCs w:val="24"/>
                  <w:lang w:val="en-GB"/>
                </w:rPr>
              </m:ctrlPr>
            </m:dPr>
            <m:e>
              <m:r>
                <w:rPr>
                  <w:rFonts w:ascii="Cambria Math" w:hAnsi="Cambria Math"/>
                  <w:sz w:val="24"/>
                  <w:szCs w:val="24"/>
                  <w:lang w:val="en-GB"/>
                </w:rPr>
                <m:t>x,y+1</m:t>
              </m:r>
            </m:e>
          </m:d>
          <m:r>
            <w:rPr>
              <w:rFonts w:ascii="Cambria Math" w:hAnsi="Cambria Math"/>
              <w:sz w:val="24"/>
              <w:szCs w:val="24"/>
              <w:lang w:val="en-GB"/>
            </w:rPr>
            <m:t>+f</m:t>
          </m:r>
          <m:d>
            <m:dPr>
              <m:ctrlPr>
                <w:rPr>
                  <w:rFonts w:ascii="Cambria Math" w:hAnsi="Cambria Math"/>
                  <w:i/>
                  <w:iCs/>
                  <w:sz w:val="24"/>
                  <w:szCs w:val="24"/>
                  <w:lang w:val="en-GB"/>
                </w:rPr>
              </m:ctrlPr>
            </m:dPr>
            <m:e>
              <m:r>
                <w:rPr>
                  <w:rFonts w:ascii="Cambria Math" w:hAnsi="Cambria Math"/>
                  <w:sz w:val="24"/>
                  <w:szCs w:val="24"/>
                  <w:lang w:val="en-GB"/>
                </w:rPr>
                <m:t>x,y-1</m:t>
              </m:r>
            </m:e>
          </m:d>
          <m:r>
            <w:rPr>
              <w:rFonts w:ascii="Cambria Math" w:hAnsi="Cambria Math"/>
              <w:sz w:val="24"/>
              <w:szCs w:val="24"/>
              <w:lang w:val="en-GB"/>
            </w:rPr>
            <m:t>-4f</m:t>
          </m:r>
          <m:d>
            <m:dPr>
              <m:ctrlPr>
                <w:rPr>
                  <w:rFonts w:ascii="Cambria Math" w:hAnsi="Cambria Math"/>
                  <w:i/>
                  <w:iCs/>
                  <w:sz w:val="24"/>
                  <w:szCs w:val="24"/>
                  <w:lang w:val="en-GB"/>
                </w:rPr>
              </m:ctrlPr>
            </m:dPr>
            <m:e>
              <m:r>
                <w:rPr>
                  <w:rFonts w:ascii="Cambria Math" w:hAnsi="Cambria Math"/>
                  <w:sz w:val="24"/>
                  <w:szCs w:val="24"/>
                  <w:lang w:val="en-GB"/>
                </w:rPr>
                <m:t>x,y</m:t>
              </m:r>
            </m:e>
          </m:d>
        </m:oMath>
      </m:oMathPara>
    </w:p>
    <w:p w14:paraId="0937E069" w14:textId="41B33700" w:rsidR="00F45A68" w:rsidRPr="009629CB" w:rsidRDefault="009629CB" w:rsidP="00E874FF">
      <w:pPr>
        <w:rPr>
          <w:rFonts w:eastAsiaTheme="minorEastAsia"/>
          <w:szCs w:val="26"/>
        </w:rPr>
      </w:pPr>
      <w:r w:rsidRPr="009629CB">
        <w:rPr>
          <w:rFonts w:eastAsiaTheme="minorEastAsia"/>
          <w:szCs w:val="26"/>
        </w:rPr>
        <w:t>Nhược điểm của kỹ thuật này rất nhạy với nhiễu, do vậy đường biên thu được</w:t>
      </w:r>
      <w:r>
        <w:rPr>
          <w:rFonts w:eastAsiaTheme="minorEastAsia"/>
          <w:szCs w:val="26"/>
        </w:rPr>
        <w:t xml:space="preserve"> </w:t>
      </w:r>
      <w:r w:rsidRPr="009629CB">
        <w:rPr>
          <w:rFonts w:eastAsiaTheme="minorEastAsia"/>
          <w:szCs w:val="26"/>
        </w:rPr>
        <w:t>thường kém ổn định. Để khắc phục nhược điểm này người ta mở rộng toán tử</w:t>
      </w:r>
      <w:r w:rsidR="00B1017D">
        <w:rPr>
          <w:rFonts w:eastAsiaTheme="minorEastAsia"/>
          <w:szCs w:val="26"/>
        </w:rPr>
        <w:t xml:space="preserve"> </w:t>
      </w:r>
      <w:r w:rsidRPr="009629CB">
        <w:rPr>
          <w:rFonts w:eastAsiaTheme="minorEastAsia"/>
          <w:szCs w:val="26"/>
        </w:rPr>
        <w:t>Laplace – dùng hàm Gauss (Laplace of Gauss) để giảm nhiễu cho ảnh (làm trơn</w:t>
      </w:r>
      <w:r w:rsidR="00B1017D">
        <w:rPr>
          <w:rFonts w:eastAsiaTheme="minorEastAsia"/>
          <w:szCs w:val="26"/>
        </w:rPr>
        <w:t xml:space="preserve"> </w:t>
      </w:r>
      <w:r w:rsidRPr="009629CB">
        <w:rPr>
          <w:rFonts w:eastAsiaTheme="minorEastAsia"/>
          <w:szCs w:val="26"/>
        </w:rPr>
        <w:t>ảnh).</w:t>
      </w:r>
    </w:p>
    <w:p w14:paraId="0A99D43E" w14:textId="5AECB2FE" w:rsidR="00C45926" w:rsidRDefault="4CDC17CB" w:rsidP="0637EBBD">
      <w:pPr>
        <w:pStyle w:val="Heading2"/>
      </w:pPr>
      <w:bookmarkStart w:id="29" w:name="_Toc109384669"/>
      <w:r>
        <w:t xml:space="preserve">Một số bộ lọc </w:t>
      </w:r>
      <w:r w:rsidR="5A6966D7">
        <w:t>khác</w:t>
      </w:r>
      <w:bookmarkEnd w:id="29"/>
    </w:p>
    <w:p w14:paraId="2A973A3E" w14:textId="6B87375D" w:rsidR="5A6966D7" w:rsidRDefault="102AB55E" w:rsidP="102AB55E">
      <w:pPr>
        <w:pStyle w:val="Heading3"/>
      </w:pPr>
      <w:bookmarkStart w:id="30" w:name="_Toc109384670"/>
      <w:r w:rsidRPr="102AB55E">
        <w:rPr>
          <w:rFonts w:eastAsia="Yu Gothic Light" w:cs="Times New Roman"/>
          <w:iCs/>
        </w:rPr>
        <w:t xml:space="preserve">Bộ lọc ứng dụng </w:t>
      </w:r>
      <w:r w:rsidR="7F76CE90" w:rsidRPr="7F76CE90">
        <w:rPr>
          <w:rFonts w:eastAsia="Yu Gothic Light" w:cs="Times New Roman"/>
          <w:iCs/>
        </w:rPr>
        <w:t>Fourier transform</w:t>
      </w:r>
      <w:bookmarkEnd w:id="30"/>
    </w:p>
    <w:p w14:paraId="244006FA" w14:textId="74658249" w:rsidR="43C7A766" w:rsidRDefault="43C7A766" w:rsidP="0307A00E">
      <w:pPr>
        <w:rPr>
          <w:rFonts w:eastAsia="Calibri"/>
        </w:rPr>
      </w:pPr>
      <w:r w:rsidRPr="0307A00E">
        <w:rPr>
          <w:rFonts w:eastAsia="Calibri"/>
        </w:rPr>
        <w:t>Ta đã biết, trong ảnh xám, vùng ảnh mà giá trị giữa các Pixel thay đổi đột ngột là vùng ảnh tần số cao, ví dụ như biên hoặc nhiễu. Ngược lại, vùng ảnh mà giá trị các Pixel thay đổi rất ít là vùng ảnh có tần số thấp, ví dụ như vùng nền (Background).</w:t>
      </w:r>
    </w:p>
    <w:p w14:paraId="6BAA256C" w14:textId="15BF5FDC" w:rsidR="43C7A766" w:rsidRDefault="43C7A766" w:rsidP="0307A00E">
      <w:pPr>
        <w:rPr>
          <w:rFonts w:eastAsia="Calibri"/>
        </w:rPr>
      </w:pPr>
      <w:r w:rsidRPr="0307A00E">
        <w:rPr>
          <w:rFonts w:eastAsia="Calibri"/>
        </w:rPr>
        <w:t>Giả sử, ta có ma trận kết quả biến đổi DFT của 1 ảnh xám, hệ số DC được dịch vào giữa. Do các thành phần tần số thấp ở gần tâm ma trận, ta có thể thực hiện các bộ lọc tần số thấp bằng cách loại bỏ các hệ số ở cách xa tâm.</w:t>
      </w:r>
    </w:p>
    <w:p w14:paraId="38691583" w14:textId="5D2F457E" w:rsidR="6630DC5D" w:rsidRDefault="0B0A9297" w:rsidP="6630DC5D">
      <w:pPr>
        <w:rPr>
          <w:rFonts w:eastAsia="Calibri"/>
        </w:rPr>
      </w:pPr>
      <w:r w:rsidRPr="0B0A9297">
        <w:rPr>
          <w:rFonts w:eastAsia="Calibri"/>
        </w:rPr>
        <w:t>Ngược lại với lọc thông thấp. Lọc thông cao sẽ loại bỏ các hệ số ở gần tâm và giữa lại các hệ số cách xa tâm. Với kích thước hình tròn càng lớn thì biên của đối tượng trong ảnh càng hiện rõ. Tuy nhiên, bộ lọc này không lọc được nhiễu.</w:t>
      </w:r>
    </w:p>
    <w:p w14:paraId="6BA52DCB" w14:textId="68C3D982" w:rsidR="00ED10F7" w:rsidRDefault="00ED10F7" w:rsidP="00ED10F7">
      <w:pPr>
        <w:rPr>
          <w:rFonts w:eastAsia="Calibri"/>
        </w:rPr>
      </w:pPr>
      <w:r>
        <w:rPr>
          <w:rFonts w:eastAsia="Calibri"/>
        </w:rPr>
        <w:lastRenderedPageBreak/>
        <w:t>Ta có công thức biến đổi Fourier:</w:t>
      </w:r>
    </w:p>
    <w:p w14:paraId="7C7D23AB" w14:textId="3627FEE0" w:rsidR="00ED10F7" w:rsidRDefault="00ED10F7" w:rsidP="00ED10F7">
      <w:pPr>
        <w:ind w:left="1440"/>
        <w:rPr>
          <w:rFonts w:eastAsia="Calibri"/>
        </w:rPr>
      </w:pPr>
      <w:r>
        <w:rPr>
          <w:rFonts w:eastAsia="Calibri"/>
        </w:rPr>
        <w:t xml:space="preserve">F(u,v) = </w:t>
      </w:r>
      <m:oMath>
        <m:nary>
          <m:naryPr>
            <m:chr m:val="∑"/>
            <m:limLoc m:val="undOvr"/>
            <m:ctrlPr>
              <w:rPr>
                <w:rFonts w:ascii="Cambria Math" w:eastAsia="Calibri" w:hAnsi="Cambria Math"/>
                <w:i/>
              </w:rPr>
            </m:ctrlPr>
          </m:naryPr>
          <m:sub>
            <m:r>
              <w:rPr>
                <w:rFonts w:ascii="Cambria Math" w:eastAsia="Calibri" w:hAnsi="Cambria Math"/>
              </w:rPr>
              <m:t>x=0</m:t>
            </m:r>
          </m:sub>
          <m:sup>
            <m:r>
              <w:rPr>
                <w:rFonts w:ascii="Cambria Math" w:eastAsia="Calibri" w:hAnsi="Cambria Math"/>
              </w:rPr>
              <m:t>M-1</m:t>
            </m:r>
          </m:sup>
          <m:e>
            <m:nary>
              <m:naryPr>
                <m:chr m:val="∑"/>
                <m:limLoc m:val="undOvr"/>
                <m:ctrlPr>
                  <w:rPr>
                    <w:rFonts w:ascii="Cambria Math" w:eastAsia="Calibri" w:hAnsi="Cambria Math"/>
                    <w:i/>
                  </w:rPr>
                </m:ctrlPr>
              </m:naryPr>
              <m:sub>
                <m:r>
                  <w:rPr>
                    <w:rFonts w:ascii="Cambria Math" w:eastAsia="Calibri" w:hAnsi="Cambria Math"/>
                  </w:rPr>
                  <m:t>y=0</m:t>
                </m:r>
              </m:sub>
              <m:sup>
                <m:r>
                  <w:rPr>
                    <w:rFonts w:ascii="Cambria Math" w:eastAsia="Calibri" w:hAnsi="Cambria Math"/>
                  </w:rPr>
                  <m:t>N-1</m:t>
                </m:r>
              </m:sup>
              <m:e>
                <m:r>
                  <w:rPr>
                    <w:rFonts w:ascii="Cambria Math" w:eastAsia="Calibri" w:hAnsi="Cambria Math"/>
                  </w:rPr>
                  <m:t>f(x,y)</m:t>
                </m:r>
                <m:sSup>
                  <m:sSupPr>
                    <m:ctrlPr>
                      <w:rPr>
                        <w:rFonts w:ascii="Cambria Math" w:eastAsia="Calibri" w:hAnsi="Cambria Math"/>
                        <w:i/>
                      </w:rPr>
                    </m:ctrlPr>
                  </m:sSupPr>
                  <m:e>
                    <m:r>
                      <w:rPr>
                        <w:rFonts w:ascii="Cambria Math" w:eastAsia="Calibri" w:hAnsi="Cambria Math"/>
                      </w:rPr>
                      <m:t>e</m:t>
                    </m:r>
                  </m:e>
                  <m:sup>
                    <m:r>
                      <w:rPr>
                        <w:rFonts w:ascii="Cambria Math" w:eastAsia="Calibri" w:hAnsi="Cambria Math"/>
                      </w:rPr>
                      <m:t>-j2π(</m:t>
                    </m:r>
                    <m:f>
                      <m:fPr>
                        <m:ctrlPr>
                          <w:rPr>
                            <w:rFonts w:ascii="Cambria Math" w:eastAsia="Calibri" w:hAnsi="Cambria Math"/>
                            <w:i/>
                          </w:rPr>
                        </m:ctrlPr>
                      </m:fPr>
                      <m:num>
                        <m:r>
                          <w:rPr>
                            <w:rFonts w:ascii="Cambria Math" w:eastAsia="Calibri" w:hAnsi="Cambria Math"/>
                          </w:rPr>
                          <m:t>ux</m:t>
                        </m:r>
                      </m:num>
                      <m:den>
                        <m:r>
                          <w:rPr>
                            <w:rFonts w:ascii="Cambria Math" w:eastAsia="Calibri" w:hAnsi="Cambria Math"/>
                          </w:rPr>
                          <m:t>M</m:t>
                        </m:r>
                      </m:den>
                    </m:f>
                    <m:r>
                      <w:rPr>
                        <w:rFonts w:ascii="Cambria Math" w:eastAsia="Calibri" w:hAnsi="Cambria Math"/>
                      </w:rPr>
                      <m:t>+</m:t>
                    </m:r>
                    <m:f>
                      <m:fPr>
                        <m:ctrlPr>
                          <w:rPr>
                            <w:rFonts w:ascii="Cambria Math" w:eastAsia="Calibri" w:hAnsi="Cambria Math"/>
                            <w:i/>
                          </w:rPr>
                        </m:ctrlPr>
                      </m:fPr>
                      <m:num>
                        <m:r>
                          <w:rPr>
                            <w:rFonts w:ascii="Cambria Math" w:eastAsia="Calibri" w:hAnsi="Cambria Math"/>
                          </w:rPr>
                          <m:t>vy</m:t>
                        </m:r>
                      </m:num>
                      <m:den>
                        <m:r>
                          <w:rPr>
                            <w:rFonts w:ascii="Cambria Math" w:eastAsia="Calibri" w:hAnsi="Cambria Math"/>
                          </w:rPr>
                          <m:t>N</m:t>
                        </m:r>
                      </m:den>
                    </m:f>
                    <m:r>
                      <w:rPr>
                        <w:rFonts w:ascii="Cambria Math" w:eastAsia="Calibri" w:hAnsi="Cambria Math"/>
                      </w:rPr>
                      <m:t>)</m:t>
                    </m:r>
                  </m:sup>
                </m:sSup>
              </m:e>
            </m:nary>
          </m:e>
        </m:nary>
      </m:oMath>
    </w:p>
    <w:p w14:paraId="3769AFB7" w14:textId="766892F2" w:rsidR="00ED10F7" w:rsidRDefault="00ED10F7" w:rsidP="00ED10F7">
      <w:pPr>
        <w:rPr>
          <w:rFonts w:eastAsia="Calibri"/>
        </w:rPr>
      </w:pPr>
      <w:r>
        <w:rPr>
          <w:rFonts w:eastAsia="Calibri"/>
        </w:rPr>
        <w:t>Ảnh Fourier có thể được chuyển đổi lại thành miền không gian</w:t>
      </w:r>
      <w:r w:rsidR="00CB1B28">
        <w:rPr>
          <w:rFonts w:eastAsia="Calibri"/>
        </w:rPr>
        <w:t>:</w:t>
      </w:r>
    </w:p>
    <w:p w14:paraId="07BCF355" w14:textId="1934593B" w:rsidR="00CB1B28" w:rsidRDefault="00CB1B28" w:rsidP="00CB1B28">
      <w:pPr>
        <w:ind w:left="1440"/>
        <w:rPr>
          <w:rFonts w:eastAsia="Calibri"/>
        </w:rPr>
      </w:pPr>
      <w:r>
        <w:rPr>
          <w:rFonts w:eastAsia="Calibri"/>
        </w:rPr>
        <w:t>f(u,v) =</w:t>
      </w:r>
      <m:oMath>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MN</m:t>
            </m:r>
          </m:den>
        </m:f>
      </m:oMath>
      <w:r>
        <w:rPr>
          <w:rFonts w:eastAsia="Calibri"/>
        </w:rPr>
        <w:t xml:space="preserve"> </w:t>
      </w:r>
      <m:oMath>
        <m:nary>
          <m:naryPr>
            <m:chr m:val="∑"/>
            <m:limLoc m:val="undOvr"/>
            <m:ctrlPr>
              <w:rPr>
                <w:rFonts w:ascii="Cambria Math" w:eastAsia="Calibri" w:hAnsi="Cambria Math"/>
                <w:i/>
              </w:rPr>
            </m:ctrlPr>
          </m:naryPr>
          <m:sub>
            <m:r>
              <w:rPr>
                <w:rFonts w:ascii="Cambria Math" w:eastAsia="Calibri" w:hAnsi="Cambria Math"/>
              </w:rPr>
              <m:t>u=0</m:t>
            </m:r>
          </m:sub>
          <m:sup>
            <m:r>
              <w:rPr>
                <w:rFonts w:ascii="Cambria Math" w:eastAsia="Calibri" w:hAnsi="Cambria Math"/>
              </w:rPr>
              <m:t>M-1</m:t>
            </m:r>
          </m:sup>
          <m:e>
            <m:nary>
              <m:naryPr>
                <m:chr m:val="∑"/>
                <m:limLoc m:val="undOvr"/>
                <m:ctrlPr>
                  <w:rPr>
                    <w:rFonts w:ascii="Cambria Math" w:eastAsia="Calibri" w:hAnsi="Cambria Math"/>
                    <w:i/>
                  </w:rPr>
                </m:ctrlPr>
              </m:naryPr>
              <m:sub>
                <m:r>
                  <w:rPr>
                    <w:rFonts w:ascii="Cambria Math" w:eastAsia="Calibri" w:hAnsi="Cambria Math"/>
                  </w:rPr>
                  <m:t>v=0</m:t>
                </m:r>
              </m:sub>
              <m:sup>
                <m:r>
                  <w:rPr>
                    <w:rFonts w:ascii="Cambria Math" w:eastAsia="Calibri" w:hAnsi="Cambria Math"/>
                  </w:rPr>
                  <m:t>N-1</m:t>
                </m:r>
              </m:sup>
              <m:e>
                <m:r>
                  <w:rPr>
                    <w:rFonts w:ascii="Cambria Math" w:eastAsia="Calibri" w:hAnsi="Cambria Math"/>
                  </w:rPr>
                  <m:t>F(u,v)</m:t>
                </m:r>
                <m:sSup>
                  <m:sSupPr>
                    <m:ctrlPr>
                      <w:rPr>
                        <w:rFonts w:ascii="Cambria Math" w:eastAsia="Calibri" w:hAnsi="Cambria Math"/>
                        <w:i/>
                      </w:rPr>
                    </m:ctrlPr>
                  </m:sSupPr>
                  <m:e>
                    <m:r>
                      <w:rPr>
                        <w:rFonts w:ascii="Cambria Math" w:eastAsia="Calibri" w:hAnsi="Cambria Math"/>
                      </w:rPr>
                      <m:t>e</m:t>
                    </m:r>
                  </m:e>
                  <m:sup>
                    <m:r>
                      <w:rPr>
                        <w:rFonts w:ascii="Cambria Math" w:eastAsia="Calibri" w:hAnsi="Cambria Math"/>
                      </w:rPr>
                      <m:t>j2π(</m:t>
                    </m:r>
                    <m:f>
                      <m:fPr>
                        <m:ctrlPr>
                          <w:rPr>
                            <w:rFonts w:ascii="Cambria Math" w:eastAsia="Calibri" w:hAnsi="Cambria Math"/>
                            <w:i/>
                          </w:rPr>
                        </m:ctrlPr>
                      </m:fPr>
                      <m:num>
                        <m:r>
                          <w:rPr>
                            <w:rFonts w:ascii="Cambria Math" w:eastAsia="Calibri" w:hAnsi="Cambria Math"/>
                          </w:rPr>
                          <m:t>ux</m:t>
                        </m:r>
                      </m:num>
                      <m:den>
                        <m:r>
                          <w:rPr>
                            <w:rFonts w:ascii="Cambria Math" w:eastAsia="Calibri" w:hAnsi="Cambria Math"/>
                          </w:rPr>
                          <m:t>M</m:t>
                        </m:r>
                      </m:den>
                    </m:f>
                    <m:r>
                      <w:rPr>
                        <w:rFonts w:ascii="Cambria Math" w:eastAsia="Calibri" w:hAnsi="Cambria Math"/>
                      </w:rPr>
                      <m:t>+</m:t>
                    </m:r>
                    <m:f>
                      <m:fPr>
                        <m:ctrlPr>
                          <w:rPr>
                            <w:rFonts w:ascii="Cambria Math" w:eastAsia="Calibri" w:hAnsi="Cambria Math"/>
                            <w:i/>
                          </w:rPr>
                        </m:ctrlPr>
                      </m:fPr>
                      <m:num>
                        <m:r>
                          <w:rPr>
                            <w:rFonts w:ascii="Cambria Math" w:eastAsia="Calibri" w:hAnsi="Cambria Math"/>
                          </w:rPr>
                          <m:t>vy</m:t>
                        </m:r>
                      </m:num>
                      <m:den>
                        <m:r>
                          <w:rPr>
                            <w:rFonts w:ascii="Cambria Math" w:eastAsia="Calibri" w:hAnsi="Cambria Math"/>
                          </w:rPr>
                          <m:t>N</m:t>
                        </m:r>
                      </m:den>
                    </m:f>
                    <m:r>
                      <w:rPr>
                        <w:rFonts w:ascii="Cambria Math" w:eastAsia="Calibri" w:hAnsi="Cambria Math"/>
                      </w:rPr>
                      <m:t>)</m:t>
                    </m:r>
                  </m:sup>
                </m:sSup>
              </m:e>
            </m:nary>
          </m:e>
        </m:nary>
      </m:oMath>
    </w:p>
    <w:p w14:paraId="24DA4E45" w14:textId="2C27F1DE" w:rsidR="00CB1B28" w:rsidRDefault="00CB1B28" w:rsidP="00ED10F7">
      <w:pPr>
        <w:rPr>
          <w:rFonts w:eastAsia="Calibri"/>
        </w:rPr>
      </w:pPr>
    </w:p>
    <w:p w14:paraId="63FC0913" w14:textId="1C2D0FB4" w:rsidR="311D84B7" w:rsidRDefault="311D84B7" w:rsidP="311D84B7">
      <w:pPr>
        <w:rPr>
          <w:rFonts w:eastAsia="Calibri"/>
        </w:rPr>
      </w:pPr>
    </w:p>
    <w:p w14:paraId="1A3601CA" w14:textId="10979E3D" w:rsidR="00084B29" w:rsidRDefault="00ED677E" w:rsidP="00ED677E">
      <w:pPr>
        <w:rPr>
          <w:rFonts w:eastAsia="Calibri"/>
        </w:rPr>
      </w:pPr>
      <w:r>
        <w:rPr>
          <w:rFonts w:eastAsia="Calibri"/>
        </w:rPr>
        <w:br w:type="page"/>
      </w:r>
    </w:p>
    <w:p w14:paraId="27118319" w14:textId="1C5F625E" w:rsidR="00A83C4A" w:rsidRPr="00A83C4A" w:rsidRDefault="009E3E5B" w:rsidP="00A83C4A">
      <w:pPr>
        <w:pStyle w:val="Heading1"/>
        <w:rPr>
          <w:lang w:val="en-US"/>
        </w:rPr>
      </w:pPr>
      <w:bookmarkStart w:id="31" w:name="_Toc109384671"/>
      <w:r>
        <w:rPr>
          <w:lang w:val="en-US"/>
        </w:rPr>
        <w:lastRenderedPageBreak/>
        <w:t>KẾT QUẢ THỰC NGHIỆM</w:t>
      </w:r>
      <w:bookmarkEnd w:id="31"/>
    </w:p>
    <w:p w14:paraId="692BA977" w14:textId="74E8C7BE" w:rsidR="00912D5B" w:rsidRPr="00795223" w:rsidRDefault="00597AF0" w:rsidP="00795223">
      <w:pPr>
        <w:pStyle w:val="Heading2"/>
        <w:rPr>
          <w:lang w:val="en-US"/>
        </w:rPr>
      </w:pPr>
      <w:bookmarkStart w:id="32" w:name="_Toc109384672"/>
      <w:r w:rsidRPr="00597AF0">
        <w:rPr>
          <w:lang w:val="en-US"/>
        </w:rPr>
        <w:t xml:space="preserve">Lập trình một số bộ lọc </w:t>
      </w:r>
      <w:r w:rsidR="002F0DE7">
        <w:rPr>
          <w:lang w:val="en-US"/>
        </w:rPr>
        <w:t>làm mịn ảnh</w:t>
      </w:r>
      <w:bookmarkEnd w:id="32"/>
    </w:p>
    <w:p w14:paraId="18423D10" w14:textId="43F77276" w:rsidR="00E22936" w:rsidRDefault="00E22936" w:rsidP="00E22936">
      <w:pPr>
        <w:pStyle w:val="Heading3"/>
        <w:rPr>
          <w:lang w:val="en-US"/>
        </w:rPr>
      </w:pPr>
      <w:bookmarkStart w:id="33" w:name="_Toc109384673"/>
      <w:r>
        <w:rPr>
          <w:lang w:val="en-US"/>
        </w:rPr>
        <w:t>Bộ lọc trung bình</w:t>
      </w:r>
      <w:r w:rsidR="0016524C">
        <w:rPr>
          <w:lang w:val="en-US"/>
        </w:rPr>
        <w:t xml:space="preserve"> (Mean Filter)</w:t>
      </w:r>
      <w:bookmarkEnd w:id="33"/>
    </w:p>
    <w:p w14:paraId="14120CDD" w14:textId="79C2FAB8" w:rsidR="00775C55" w:rsidRDefault="00937241" w:rsidP="00DD595A">
      <w:r>
        <w:t xml:space="preserve">Kết quả bộ lọc trung bình ở ảnh 3 và ảnh 4 </w:t>
      </w:r>
      <w:r w:rsidR="00512B3B">
        <w:t xml:space="preserve">khá giống với kết quả của thư viện opencv blur, làm mờ </w:t>
      </w:r>
      <w:r w:rsidR="00AC75E7">
        <w:t>được nhiễu muối tiêu so với ảnh gốc, tuy nhiên ảnh không sắc nét bằng</w:t>
      </w:r>
      <w:r w:rsidR="00512B3B">
        <w:t xml:space="preserve"> ảnh gốc</w:t>
      </w:r>
      <w:r w:rsidR="00AB7C22">
        <w:t>.</w:t>
      </w:r>
    </w:p>
    <w:p w14:paraId="3AE06EFD" w14:textId="77777777" w:rsidR="00ED677E" w:rsidRDefault="00ED677E" w:rsidP="00ED677E">
      <w:pPr>
        <w:keepNext/>
        <w:ind w:firstLine="0"/>
        <w:jc w:val="center"/>
      </w:pPr>
      <w:r w:rsidRPr="00ED677E">
        <w:rPr>
          <w:noProof/>
        </w:rPr>
        <w:drawing>
          <wp:inline distT="0" distB="0" distL="0" distR="0" wp14:anchorId="0457D739" wp14:editId="5E85F913">
            <wp:extent cx="4636633" cy="461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955" cy="4629992"/>
                    </a:xfrm>
                    <a:prstGeom prst="rect">
                      <a:avLst/>
                    </a:prstGeom>
                  </pic:spPr>
                </pic:pic>
              </a:graphicData>
            </a:graphic>
          </wp:inline>
        </w:drawing>
      </w:r>
    </w:p>
    <w:p w14:paraId="48194DBE" w14:textId="37F6BC52" w:rsidR="00ED677E" w:rsidRPr="00775C55" w:rsidRDefault="00ED677E" w:rsidP="00ED677E">
      <w:pPr>
        <w:pStyle w:val="Caption"/>
      </w:pPr>
      <w:bookmarkStart w:id="34" w:name="_Toc109384697"/>
      <w:r>
        <w:t xml:space="preserve">Hình </w:t>
      </w:r>
      <w:r w:rsidR="00337AFA">
        <w:fldChar w:fldCharType="begin"/>
      </w:r>
      <w:r w:rsidR="00337AFA">
        <w:instrText xml:space="preserve"> STYLEREF 1 \s </w:instrText>
      </w:r>
      <w:r w:rsidR="00337AFA">
        <w:fldChar w:fldCharType="separate"/>
      </w:r>
      <w:r w:rsidR="00337AFA">
        <w:rPr>
          <w:noProof/>
        </w:rPr>
        <w:t>3</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1</w:t>
      </w:r>
      <w:r w:rsidR="00337AFA">
        <w:fldChar w:fldCharType="end"/>
      </w:r>
      <w:r>
        <w:t xml:space="preserve"> Kết quả khi đưa ảnh qua bộ lọc trung bình</w:t>
      </w:r>
      <w:bookmarkEnd w:id="34"/>
    </w:p>
    <w:p w14:paraId="4B308887" w14:textId="4B16D846" w:rsidR="00F241F1" w:rsidRDefault="00F241F1" w:rsidP="00F241F1">
      <w:pPr>
        <w:pStyle w:val="Heading3"/>
        <w:rPr>
          <w:lang w:val="en-US"/>
        </w:rPr>
      </w:pPr>
      <w:bookmarkStart w:id="35" w:name="_Toc109384674"/>
      <w:r>
        <w:rPr>
          <w:lang w:val="en-US"/>
        </w:rPr>
        <w:lastRenderedPageBreak/>
        <w:t>Bộ lọc Gaussian</w:t>
      </w:r>
      <w:bookmarkEnd w:id="35"/>
    </w:p>
    <w:p w14:paraId="1297DE91" w14:textId="036A1E51" w:rsidR="00AB7C22" w:rsidRDefault="00ED677E" w:rsidP="00ED677E">
      <w:pPr>
        <w:keepNext/>
        <w:ind w:firstLine="0"/>
        <w:jc w:val="center"/>
      </w:pPr>
      <w:r w:rsidRPr="00ED677E">
        <w:rPr>
          <w:noProof/>
        </w:rPr>
        <w:drawing>
          <wp:inline distT="0" distB="0" distL="0" distR="0" wp14:anchorId="1919C213" wp14:editId="7B1284BF">
            <wp:extent cx="5760085" cy="5676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676265"/>
                    </a:xfrm>
                    <a:prstGeom prst="rect">
                      <a:avLst/>
                    </a:prstGeom>
                  </pic:spPr>
                </pic:pic>
              </a:graphicData>
            </a:graphic>
          </wp:inline>
        </w:drawing>
      </w:r>
    </w:p>
    <w:p w14:paraId="1E1430D6" w14:textId="7339A950" w:rsidR="009409C4" w:rsidRDefault="00AB7C22" w:rsidP="00AB7C22">
      <w:pPr>
        <w:pStyle w:val="Caption"/>
        <w:jc w:val="both"/>
      </w:pPr>
      <w:bookmarkStart w:id="36" w:name="_Toc109384698"/>
      <w:r>
        <w:t xml:space="preserve">Hình </w:t>
      </w:r>
      <w:r w:rsidR="00337AFA">
        <w:fldChar w:fldCharType="begin"/>
      </w:r>
      <w:r w:rsidR="00337AFA">
        <w:instrText xml:space="preserve"> STYLEREF 1 \s </w:instrText>
      </w:r>
      <w:r w:rsidR="00337AFA">
        <w:fldChar w:fldCharType="separate"/>
      </w:r>
      <w:r w:rsidR="00337AFA">
        <w:rPr>
          <w:noProof/>
        </w:rPr>
        <w:t>3</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2</w:t>
      </w:r>
      <w:r w:rsidR="00337AFA">
        <w:fldChar w:fldCharType="end"/>
      </w:r>
      <w:r>
        <w:t xml:space="preserve"> </w:t>
      </w:r>
      <w:r w:rsidR="00F105CF" w:rsidRPr="00F105CF">
        <w:t>Kết quả của hàm Gaussian so với ảnh gốc và của thư viện open cv</w:t>
      </w:r>
      <w:bookmarkEnd w:id="36"/>
    </w:p>
    <w:p w14:paraId="5B54EBD3" w14:textId="12275ACE" w:rsidR="00086CAB" w:rsidRDefault="00086CAB" w:rsidP="009409C4">
      <w:r>
        <w:t xml:space="preserve">Kết quả bộ lọc trung bình ở ảnh 3 và ảnh 4 khá giống với kết quả của thư viện opencv </w:t>
      </w:r>
      <w:r w:rsidR="003F17EF">
        <w:t xml:space="preserve">Gaussian </w:t>
      </w:r>
      <w:r>
        <w:t xml:space="preserve">blur, làm mờ ảnh </w:t>
      </w:r>
      <w:r w:rsidR="00E50727">
        <w:t>muối tiêu</w:t>
      </w:r>
      <w:r>
        <w:t xml:space="preserve"> so với ảnh gốc</w:t>
      </w:r>
      <w:r w:rsidR="00E50727">
        <w:t xml:space="preserve">, </w:t>
      </w:r>
      <w:r w:rsidR="003D3EA5">
        <w:t>tuy nhiên ảnh không sắc nét bằng ảnh gốc</w:t>
      </w:r>
    </w:p>
    <w:bookmarkStart w:id="37" w:name="_Toc109384675"/>
    <w:p w14:paraId="58F9FD8F" w14:textId="25E1EB8E" w:rsidR="00A039AD" w:rsidRPr="008E502B" w:rsidRDefault="00464CDB" w:rsidP="008E502B">
      <w:pPr>
        <w:pStyle w:val="Heading3"/>
        <w:rPr>
          <w:lang w:val="en-US"/>
        </w:rPr>
      </w:pPr>
      <w:r>
        <w:rPr>
          <w:noProof/>
          <w:lang w:val="en-US"/>
        </w:rPr>
        <w:lastRenderedPageBreak/>
        <mc:AlternateContent>
          <mc:Choice Requires="wps">
            <w:drawing>
              <wp:anchor distT="0" distB="0" distL="114300" distR="114300" simplePos="0" relativeHeight="251663872" behindDoc="0" locked="0" layoutInCell="1" allowOverlap="1" wp14:anchorId="54080EEF" wp14:editId="396BC05C">
                <wp:simplePos x="0" y="0"/>
                <wp:positionH relativeFrom="column">
                  <wp:posOffset>88265</wp:posOffset>
                </wp:positionH>
                <wp:positionV relativeFrom="paragraph">
                  <wp:posOffset>2752725</wp:posOffset>
                </wp:positionV>
                <wp:extent cx="5614035" cy="635"/>
                <wp:effectExtent l="0" t="0" r="0" b="0"/>
                <wp:wrapTopAndBottom/>
                <wp:docPr id="373884784" name="Text Box 373884784"/>
                <wp:cNvGraphicFramePr/>
                <a:graphic xmlns:a="http://schemas.openxmlformats.org/drawingml/2006/main">
                  <a:graphicData uri="http://schemas.microsoft.com/office/word/2010/wordprocessingShape">
                    <wps:wsp>
                      <wps:cNvSpPr txBox="1"/>
                      <wps:spPr>
                        <a:xfrm>
                          <a:off x="0" y="0"/>
                          <a:ext cx="5614035" cy="635"/>
                        </a:xfrm>
                        <a:prstGeom prst="rect">
                          <a:avLst/>
                        </a:prstGeom>
                        <a:solidFill>
                          <a:prstClr val="white"/>
                        </a:solidFill>
                        <a:ln>
                          <a:noFill/>
                        </a:ln>
                      </wps:spPr>
                      <wps:txbx>
                        <w:txbxContent>
                          <w:p w14:paraId="5E18EBEF" w14:textId="53049677" w:rsidR="00D76AAB" w:rsidRPr="003D584D" w:rsidRDefault="00D76AAB" w:rsidP="00464CDB">
                            <w:pPr>
                              <w:pStyle w:val="Caption"/>
                              <w:rPr>
                                <w:i/>
                                <w:sz w:val="26"/>
                                <w:szCs w:val="22"/>
                                <w:lang w:val="vi-VN"/>
                              </w:rPr>
                            </w:pPr>
                            <w:bookmarkStart w:id="38" w:name="_Toc109384699"/>
                            <w:r>
                              <w:t xml:space="preserve">Hình </w:t>
                            </w:r>
                            <w:r w:rsidR="00337AFA">
                              <w:fldChar w:fldCharType="begin"/>
                            </w:r>
                            <w:r w:rsidR="00337AFA">
                              <w:instrText xml:space="preserve"> STYLEREF 1 \s </w:instrText>
                            </w:r>
                            <w:r w:rsidR="00337AFA">
                              <w:fldChar w:fldCharType="separate"/>
                            </w:r>
                            <w:r w:rsidR="00337AFA">
                              <w:rPr>
                                <w:noProof/>
                              </w:rPr>
                              <w:t>3</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3</w:t>
                            </w:r>
                            <w:r w:rsidR="00337AFA">
                              <w:fldChar w:fldCharType="end"/>
                            </w:r>
                            <w:r>
                              <w:t xml:space="preserve"> </w:t>
                            </w:r>
                            <w:r w:rsidRPr="008E502B">
                              <w:t>Kết quả bộ lọc Unsharp mask với K=2(ảnh 2), K=1(ảnh 3) so với ảnh gốc</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80EEF" id="Text Box 373884784" o:spid="_x0000_s1032" type="#_x0000_t202" style="position:absolute;left:0;text-align:left;margin-left:6.95pt;margin-top:216.75pt;width:442.0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" stroked="f">
                <v:textbox style="mso-fit-shape-to-text:t" inset="0,0,0,0">
                  <w:txbxContent>
                    <w:p w14:paraId="5E18EBEF" w14:textId="53049677" w:rsidR="00D76AAB" w:rsidRPr="003D584D" w:rsidRDefault="00D76AAB" w:rsidP="00464CDB">
                      <w:pPr>
                        <w:pStyle w:val="Caption"/>
                        <w:rPr>
                          <w:i/>
                          <w:sz w:val="26"/>
                          <w:szCs w:val="22"/>
                          <w:lang w:val="vi-VN"/>
                        </w:rPr>
                      </w:pPr>
                      <w:bookmarkStart w:id="40" w:name="_Toc109384699"/>
                      <w:r>
                        <w:t xml:space="preserve">Hình </w:t>
                      </w:r>
                      <w:r w:rsidR="00337AFA">
                        <w:fldChar w:fldCharType="begin"/>
                      </w:r>
                      <w:r w:rsidR="00337AFA">
                        <w:instrText xml:space="preserve"> STYLEREF 1 \s </w:instrText>
                      </w:r>
                      <w:r w:rsidR="00337AFA">
                        <w:fldChar w:fldCharType="separate"/>
                      </w:r>
                      <w:r w:rsidR="00337AFA">
                        <w:rPr>
                          <w:noProof/>
                        </w:rPr>
                        <w:t>3</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3</w:t>
                      </w:r>
                      <w:r w:rsidR="00337AFA">
                        <w:fldChar w:fldCharType="end"/>
                      </w:r>
                      <w:r>
                        <w:t xml:space="preserve"> </w:t>
                      </w:r>
                      <w:r w:rsidRPr="008E502B">
                        <w:t>Kết quả bộ lọc Unsharp mask với K=2(ảnh 2), K=1(ảnh 3) so với ảnh gốc</w:t>
                      </w:r>
                      <w:bookmarkEnd w:id="40"/>
                    </w:p>
                  </w:txbxContent>
                </v:textbox>
                <w10:wrap type="topAndBottom"/>
              </v:shape>
            </w:pict>
          </mc:Fallback>
        </mc:AlternateContent>
      </w:r>
      <w:r w:rsidR="0027419A" w:rsidRPr="0027419A">
        <w:rPr>
          <w:noProof/>
          <w:lang w:val="en-US"/>
        </w:rPr>
        <w:drawing>
          <wp:anchor distT="0" distB="0" distL="114300" distR="114300" simplePos="0" relativeHeight="251661824" behindDoc="0" locked="0" layoutInCell="1" allowOverlap="1" wp14:anchorId="54BE835E" wp14:editId="7FD2E84A">
            <wp:simplePos x="0" y="0"/>
            <wp:positionH relativeFrom="column">
              <wp:posOffset>88265</wp:posOffset>
            </wp:positionH>
            <wp:positionV relativeFrom="paragraph">
              <wp:posOffset>365125</wp:posOffset>
            </wp:positionV>
            <wp:extent cx="5614035" cy="2330450"/>
            <wp:effectExtent l="0" t="0" r="5715" b="0"/>
            <wp:wrapTopAndBottom/>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14035" cy="2330450"/>
                    </a:xfrm>
                    <a:prstGeom prst="rect">
                      <a:avLst/>
                    </a:prstGeom>
                  </pic:spPr>
                </pic:pic>
              </a:graphicData>
            </a:graphic>
            <wp14:sizeRelH relativeFrom="margin">
              <wp14:pctWidth>0</wp14:pctWidth>
            </wp14:sizeRelH>
            <wp14:sizeRelV relativeFrom="margin">
              <wp14:pctHeight>0</wp14:pctHeight>
            </wp14:sizeRelV>
          </wp:anchor>
        </w:drawing>
      </w:r>
      <w:r w:rsidR="00FD1A64">
        <w:rPr>
          <w:lang w:val="en-US"/>
        </w:rPr>
        <w:t>Bộ lọc Unsharp mask</w:t>
      </w:r>
      <w:bookmarkEnd w:id="37"/>
    </w:p>
    <w:p w14:paraId="2D26A001" w14:textId="6085ECD3" w:rsidR="00FD1A64" w:rsidRPr="00FD1A64" w:rsidRDefault="00C874A6" w:rsidP="00FD1A64">
      <w:r>
        <w:t>Kết quả với k=1 và k = 2 đều làm sắc nét ảnh hơn so với ảnh gốc, các đường nét nhìn được rõ hơn. Tuy nhiên k=2 thì làm tốt nhiệm vụ hơn với k = 1 và làm cho các điểm ảnh sắc nét hơn ảnh gốc khá nhiều.</w:t>
      </w:r>
    </w:p>
    <w:p w14:paraId="533B9626" w14:textId="6D6CF589" w:rsidR="00296AFE" w:rsidRPr="001B28A0" w:rsidRDefault="00C5758E" w:rsidP="001B28A0">
      <w:pPr>
        <w:pStyle w:val="Heading3"/>
        <w:rPr>
          <w:lang w:val="en-US"/>
        </w:rPr>
      </w:pPr>
      <w:bookmarkStart w:id="39" w:name="_Toc109384676"/>
      <w:r>
        <w:rPr>
          <w:lang w:val="en-US"/>
        </w:rPr>
        <w:t>Bộ lọc trung vị</w:t>
      </w:r>
      <w:r w:rsidR="00ED677E">
        <w:rPr>
          <w:lang w:val="en-US"/>
        </w:rPr>
        <w:t xml:space="preserve"> (</w:t>
      </w:r>
      <w:r w:rsidR="0065649A">
        <w:rPr>
          <w:lang w:val="en-US"/>
        </w:rPr>
        <w:t>Median Filter)</w:t>
      </w:r>
      <w:bookmarkEnd w:id="39"/>
    </w:p>
    <w:p w14:paraId="181586BF" w14:textId="1A0B3EFE" w:rsidR="00B552BA" w:rsidRDefault="001B28A0" w:rsidP="008E502B">
      <w:pPr>
        <w:rPr>
          <w:noProof/>
        </w:rPr>
      </w:pPr>
      <w:r>
        <w:rPr>
          <w:noProof/>
        </w:rPr>
        <w:t>Chúng ta sử dụng ả</w:t>
      </w:r>
      <w:r w:rsidR="000C259D">
        <w:rPr>
          <w:noProof/>
        </w:rPr>
        <w:t>nh đầu vào bị nhiễu muối tiêu</w:t>
      </w:r>
      <w:r w:rsidR="008E502B">
        <w:rPr>
          <w:noProof/>
        </w:rPr>
        <w:t>:</w:t>
      </w:r>
    </w:p>
    <w:p w14:paraId="7E1874F9" w14:textId="25BB35D8" w:rsidR="004C53BC" w:rsidRDefault="00ED677E" w:rsidP="00ED677E">
      <w:pPr>
        <w:keepNext/>
        <w:ind w:firstLine="0"/>
        <w:jc w:val="center"/>
      </w:pPr>
      <w:r w:rsidRPr="00ED677E">
        <w:rPr>
          <w:noProof/>
        </w:rPr>
        <w:drawing>
          <wp:inline distT="0" distB="0" distL="0" distR="0" wp14:anchorId="1A0D551F" wp14:editId="090CC9F9">
            <wp:extent cx="5760085" cy="191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913890"/>
                    </a:xfrm>
                    <a:prstGeom prst="rect">
                      <a:avLst/>
                    </a:prstGeom>
                  </pic:spPr>
                </pic:pic>
              </a:graphicData>
            </a:graphic>
          </wp:inline>
        </w:drawing>
      </w:r>
    </w:p>
    <w:p w14:paraId="68E0A0F7" w14:textId="7A3FDC26" w:rsidR="000C259D" w:rsidRDefault="004C53BC" w:rsidP="001679F9">
      <w:pPr>
        <w:pStyle w:val="Caption"/>
      </w:pPr>
      <w:bookmarkStart w:id="40" w:name="_Toc109384700"/>
      <w:r>
        <w:t xml:space="preserve">Hình </w:t>
      </w:r>
      <w:r w:rsidR="00337AFA">
        <w:fldChar w:fldCharType="begin"/>
      </w:r>
      <w:r w:rsidR="00337AFA">
        <w:instrText xml:space="preserve"> STYLEREF 1 \s </w:instrText>
      </w:r>
      <w:r w:rsidR="00337AFA">
        <w:fldChar w:fldCharType="separate"/>
      </w:r>
      <w:r w:rsidR="00337AFA">
        <w:rPr>
          <w:noProof/>
        </w:rPr>
        <w:t>3</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4</w:t>
      </w:r>
      <w:r w:rsidR="00337AFA">
        <w:fldChar w:fldCharType="end"/>
      </w:r>
      <w:r>
        <w:t xml:space="preserve"> </w:t>
      </w:r>
      <w:r w:rsidR="002D578D">
        <w:t xml:space="preserve">Kết quả </w:t>
      </w:r>
      <w:r w:rsidR="00AC7836">
        <w:t xml:space="preserve">lọc trung vị so với </w:t>
      </w:r>
      <w:r w:rsidR="00CA597B">
        <w:t xml:space="preserve">thư viện </w:t>
      </w:r>
      <w:r w:rsidR="00CA597B" w:rsidRPr="00CA597B">
        <w:t>medianBlur</w:t>
      </w:r>
      <w:r w:rsidR="00CA597B">
        <w:t xml:space="preserve"> và code tự viết</w:t>
      </w:r>
      <w:bookmarkEnd w:id="40"/>
    </w:p>
    <w:p w14:paraId="76F32F12" w14:textId="3494A64B" w:rsidR="00296AFE" w:rsidRDefault="00CF03DE" w:rsidP="00296AFE">
      <w:r w:rsidRPr="00CF03DE">
        <w:t>Có thể thấy rõ, với việc lọc trung vị, nhiễu muối tiêu đã được loại bỏ tốt hơn</w:t>
      </w:r>
      <w:r w:rsidR="001E1B35">
        <w:t xml:space="preserve"> </w:t>
      </w:r>
      <w:r w:rsidRPr="00CF03DE">
        <w:t>nhiều so với lọc trung bình hay lọc Gauss.</w:t>
      </w:r>
    </w:p>
    <w:p w14:paraId="4558E470" w14:textId="1AD213FB" w:rsidR="002F0DE7" w:rsidRDefault="002F0DE7" w:rsidP="002F0DE7">
      <w:pPr>
        <w:pStyle w:val="Heading2"/>
        <w:rPr>
          <w:lang w:val="en-US"/>
        </w:rPr>
      </w:pPr>
      <w:bookmarkStart w:id="41" w:name="_Toc109384677"/>
      <w:r>
        <w:rPr>
          <w:lang w:val="en-US"/>
        </w:rPr>
        <w:lastRenderedPageBreak/>
        <w:t>Lập trình một số bộ lọc tìm biên ảnh</w:t>
      </w:r>
      <w:bookmarkEnd w:id="41"/>
    </w:p>
    <w:p w14:paraId="468A90A2" w14:textId="09859B44" w:rsidR="006C2F00" w:rsidRDefault="006C2F00" w:rsidP="006C2F00">
      <w:pPr>
        <w:pStyle w:val="Heading3"/>
        <w:rPr>
          <w:lang w:val="en-US"/>
        </w:rPr>
      </w:pPr>
      <w:bookmarkStart w:id="42" w:name="_Toc109384678"/>
      <w:r>
        <w:rPr>
          <w:lang w:val="en-US"/>
        </w:rPr>
        <w:t>Bộ lọc Sobel</w:t>
      </w:r>
      <w:bookmarkEnd w:id="42"/>
    </w:p>
    <w:p w14:paraId="6648BDA7" w14:textId="77777777" w:rsidR="00186B34" w:rsidRDefault="00186B34" w:rsidP="00ED677E">
      <w:pPr>
        <w:keepNext/>
        <w:ind w:firstLine="0"/>
        <w:jc w:val="center"/>
      </w:pPr>
      <w:r>
        <w:rPr>
          <w:noProof/>
        </w:rPr>
        <w:drawing>
          <wp:inline distT="0" distB="0" distL="0" distR="0" wp14:anchorId="1EADE1A7" wp14:editId="6A1259C5">
            <wp:extent cx="5760085" cy="1904365"/>
            <wp:effectExtent l="0" t="0" r="0" b="635"/>
            <wp:docPr id="31" name="Picture 31"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llage of a person&#10;&#10;Description automatically generated with medium confidence"/>
                    <pic:cNvPicPr/>
                  </pic:nvPicPr>
                  <pic:blipFill>
                    <a:blip r:embed="rId25"/>
                    <a:stretch>
                      <a:fillRect/>
                    </a:stretch>
                  </pic:blipFill>
                  <pic:spPr>
                    <a:xfrm>
                      <a:off x="0" y="0"/>
                      <a:ext cx="5760085" cy="1904365"/>
                    </a:xfrm>
                    <a:prstGeom prst="rect">
                      <a:avLst/>
                    </a:prstGeom>
                  </pic:spPr>
                </pic:pic>
              </a:graphicData>
            </a:graphic>
          </wp:inline>
        </w:drawing>
      </w:r>
    </w:p>
    <w:p w14:paraId="06D3378D" w14:textId="7D1D0784" w:rsidR="00D2215D" w:rsidRPr="00D2215D" w:rsidRDefault="00186B34" w:rsidP="003466AC">
      <w:pPr>
        <w:pStyle w:val="Caption"/>
      </w:pPr>
      <w:bookmarkStart w:id="43" w:name="_Toc109384701"/>
      <w:r>
        <w:t xml:space="preserve">Hình </w:t>
      </w:r>
      <w:r w:rsidR="00337AFA">
        <w:fldChar w:fldCharType="begin"/>
      </w:r>
      <w:r w:rsidR="00337AFA">
        <w:instrText xml:space="preserve"> STYLEREF 1 \s </w:instrText>
      </w:r>
      <w:r w:rsidR="00337AFA">
        <w:fldChar w:fldCharType="separate"/>
      </w:r>
      <w:r w:rsidR="00337AFA">
        <w:rPr>
          <w:noProof/>
        </w:rPr>
        <w:t>3</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5</w:t>
      </w:r>
      <w:r w:rsidR="00337AFA">
        <w:fldChar w:fldCharType="end"/>
      </w:r>
      <w:r>
        <w:t xml:space="preserve"> Kết quả </w:t>
      </w:r>
      <w:r w:rsidR="005C2C69">
        <w:t xml:space="preserve">hàm Sobel </w:t>
      </w:r>
      <w:r w:rsidR="00A1765B">
        <w:t xml:space="preserve">so với ảnh gốc của thư viện </w:t>
      </w:r>
      <w:r w:rsidR="001D281B">
        <w:t>sobel và code tự viết theo phương thẳng đứng</w:t>
      </w:r>
      <w:bookmarkEnd w:id="43"/>
    </w:p>
    <w:p w14:paraId="5A35F009" w14:textId="77777777" w:rsidR="00170D50" w:rsidRDefault="00170D50" w:rsidP="00ED677E">
      <w:pPr>
        <w:keepNext/>
        <w:ind w:firstLine="0"/>
        <w:jc w:val="center"/>
      </w:pPr>
      <w:r>
        <w:rPr>
          <w:noProof/>
        </w:rPr>
        <w:drawing>
          <wp:inline distT="0" distB="0" distL="0" distR="0" wp14:anchorId="748C5906" wp14:editId="20DE2393">
            <wp:extent cx="4648200" cy="2232120"/>
            <wp:effectExtent l="0" t="0" r="0" b="0"/>
            <wp:docPr id="373884768" name="Picture 37388476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4768" name="Picture 373884768" descr="Text&#10;&#10;Description automatically generated with low confidence"/>
                    <pic:cNvPicPr/>
                  </pic:nvPicPr>
                  <pic:blipFill>
                    <a:blip r:embed="rId26"/>
                    <a:stretch>
                      <a:fillRect/>
                    </a:stretch>
                  </pic:blipFill>
                  <pic:spPr>
                    <a:xfrm>
                      <a:off x="0" y="0"/>
                      <a:ext cx="4664269" cy="2239836"/>
                    </a:xfrm>
                    <a:prstGeom prst="rect">
                      <a:avLst/>
                    </a:prstGeom>
                  </pic:spPr>
                </pic:pic>
              </a:graphicData>
            </a:graphic>
          </wp:inline>
        </w:drawing>
      </w:r>
    </w:p>
    <w:p w14:paraId="4D905D0E" w14:textId="284A3C43" w:rsidR="006C2F00" w:rsidRDefault="00170D50" w:rsidP="00170D50">
      <w:pPr>
        <w:pStyle w:val="Caption"/>
        <w:jc w:val="both"/>
      </w:pPr>
      <w:bookmarkStart w:id="44" w:name="_Toc109384702"/>
      <w:r>
        <w:t xml:space="preserve">Hình </w:t>
      </w:r>
      <w:r w:rsidR="00337AFA">
        <w:fldChar w:fldCharType="begin"/>
      </w:r>
      <w:r w:rsidR="00337AFA">
        <w:instrText xml:space="preserve"> STYLEREF 1 \s </w:instrText>
      </w:r>
      <w:r w:rsidR="00337AFA">
        <w:fldChar w:fldCharType="separate"/>
      </w:r>
      <w:r w:rsidR="00337AFA">
        <w:rPr>
          <w:noProof/>
        </w:rPr>
        <w:t>3</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6</w:t>
      </w:r>
      <w:r w:rsidR="00337AFA">
        <w:fldChar w:fldCharType="end"/>
      </w:r>
      <w:r>
        <w:t xml:space="preserve"> Kết quả hàm Sobel của thư viện sobel và code tự viết theo phương ngang</w:t>
      </w:r>
      <w:bookmarkEnd w:id="44"/>
    </w:p>
    <w:p w14:paraId="5C95699D" w14:textId="77777777" w:rsidR="00E85741" w:rsidRDefault="00E85741" w:rsidP="00ED677E">
      <w:pPr>
        <w:keepNext/>
        <w:ind w:firstLine="0"/>
        <w:jc w:val="center"/>
      </w:pPr>
      <w:r>
        <w:rPr>
          <w:noProof/>
        </w:rPr>
        <w:drawing>
          <wp:inline distT="0" distB="0" distL="0" distR="0" wp14:anchorId="0DB80D62" wp14:editId="6ECC0A33">
            <wp:extent cx="4692650" cy="2294851"/>
            <wp:effectExtent l="0" t="0" r="0" b="0"/>
            <wp:docPr id="373884769" name="Picture 3738847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4769" name="Picture 373884769" descr="A picture containing text&#10;&#10;Description automatically generated"/>
                    <pic:cNvPicPr/>
                  </pic:nvPicPr>
                  <pic:blipFill>
                    <a:blip r:embed="rId27"/>
                    <a:stretch>
                      <a:fillRect/>
                    </a:stretch>
                  </pic:blipFill>
                  <pic:spPr>
                    <a:xfrm>
                      <a:off x="0" y="0"/>
                      <a:ext cx="4707504" cy="2302115"/>
                    </a:xfrm>
                    <a:prstGeom prst="rect">
                      <a:avLst/>
                    </a:prstGeom>
                  </pic:spPr>
                </pic:pic>
              </a:graphicData>
            </a:graphic>
          </wp:inline>
        </w:drawing>
      </w:r>
    </w:p>
    <w:p w14:paraId="134B6B5A" w14:textId="03A5DBBC" w:rsidR="006A1526" w:rsidRDefault="00E85741" w:rsidP="00E85741">
      <w:pPr>
        <w:pStyle w:val="Caption"/>
        <w:jc w:val="both"/>
      </w:pPr>
      <w:bookmarkStart w:id="45" w:name="_Toc109384703"/>
      <w:r>
        <w:t xml:space="preserve">Hình </w:t>
      </w:r>
      <w:r w:rsidR="00337AFA">
        <w:fldChar w:fldCharType="begin"/>
      </w:r>
      <w:r w:rsidR="00337AFA">
        <w:instrText xml:space="preserve"> STYLEREF 1 \s </w:instrText>
      </w:r>
      <w:r w:rsidR="00337AFA">
        <w:fldChar w:fldCharType="separate"/>
      </w:r>
      <w:r w:rsidR="00337AFA">
        <w:rPr>
          <w:noProof/>
        </w:rPr>
        <w:t>3</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7</w:t>
      </w:r>
      <w:r w:rsidR="00337AFA">
        <w:fldChar w:fldCharType="end"/>
      </w:r>
      <w:r>
        <w:t xml:space="preserve"> Kết quả hàm Sobel của thư viện sobel và code tự viết theo cả 2 hướng</w:t>
      </w:r>
      <w:bookmarkEnd w:id="45"/>
    </w:p>
    <w:p w14:paraId="6C3BEF8B" w14:textId="2B3CFF70" w:rsidR="00F85ADA" w:rsidRPr="00F85ADA" w:rsidRDefault="00F85ADA" w:rsidP="00F85ADA">
      <w:r>
        <w:t>Bộ lọc Sobel chỉ xét với kernel = 1</w:t>
      </w:r>
      <w:r w:rsidR="000D1A59">
        <w:t xml:space="preserve">, </w:t>
      </w:r>
      <w:r w:rsidR="004D10C6">
        <w:t>đối với xét theo cả 2 hướng đường biên của ảnh rất rõ nét.</w:t>
      </w:r>
    </w:p>
    <w:p w14:paraId="1B5A098C" w14:textId="36CA1365" w:rsidR="00B3534A" w:rsidRDefault="00B3534A" w:rsidP="00B3534A">
      <w:pPr>
        <w:pStyle w:val="Heading3"/>
        <w:rPr>
          <w:lang w:val="en-US"/>
        </w:rPr>
      </w:pPr>
      <w:bookmarkStart w:id="46" w:name="_Toc109384679"/>
      <w:r>
        <w:rPr>
          <w:lang w:val="en-US"/>
        </w:rPr>
        <w:lastRenderedPageBreak/>
        <w:t>Bộ lọc L</w:t>
      </w:r>
      <w:r w:rsidR="005C4BE5">
        <w:rPr>
          <w:lang w:val="en-US"/>
        </w:rPr>
        <w:t>aplacian</w:t>
      </w:r>
      <w:bookmarkEnd w:id="46"/>
    </w:p>
    <w:p w14:paraId="08AFC71F" w14:textId="4A11A765" w:rsidR="005C4BE5" w:rsidRDefault="001A1C6D" w:rsidP="00ED677E">
      <w:pPr>
        <w:ind w:firstLine="0"/>
        <w:jc w:val="center"/>
      </w:pPr>
      <w:r>
        <w:rPr>
          <w:noProof/>
        </w:rPr>
        <w:drawing>
          <wp:inline distT="0" distB="0" distL="0" distR="0" wp14:anchorId="224F98C6" wp14:editId="70690619">
            <wp:extent cx="5760085" cy="1920240"/>
            <wp:effectExtent l="0" t="0" r="0" b="3810"/>
            <wp:docPr id="373884770" name="Picture 373884770" descr="A person look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4770" name="Picture 373884770" descr="A person looking at the camera&#10;&#10;Description automatically generated with low confidence"/>
                    <pic:cNvPicPr/>
                  </pic:nvPicPr>
                  <pic:blipFill>
                    <a:blip r:embed="rId28"/>
                    <a:stretch>
                      <a:fillRect/>
                    </a:stretch>
                  </pic:blipFill>
                  <pic:spPr>
                    <a:xfrm>
                      <a:off x="0" y="0"/>
                      <a:ext cx="5760085" cy="1920240"/>
                    </a:xfrm>
                    <a:prstGeom prst="rect">
                      <a:avLst/>
                    </a:prstGeom>
                  </pic:spPr>
                </pic:pic>
              </a:graphicData>
            </a:graphic>
          </wp:inline>
        </w:drawing>
      </w:r>
    </w:p>
    <w:p w14:paraId="24C25A85" w14:textId="77777777" w:rsidR="00F10B06" w:rsidRDefault="00F10B06" w:rsidP="00ED677E">
      <w:pPr>
        <w:keepNext/>
        <w:ind w:firstLine="0"/>
        <w:jc w:val="center"/>
      </w:pPr>
      <w:r>
        <w:rPr>
          <w:noProof/>
        </w:rPr>
        <w:drawing>
          <wp:inline distT="0" distB="0" distL="0" distR="0" wp14:anchorId="32688B85" wp14:editId="6E096A66">
            <wp:extent cx="5760085" cy="1927860"/>
            <wp:effectExtent l="0" t="0" r="0" b="0"/>
            <wp:docPr id="373884771" name="Picture 373884771" descr="A picture containing tex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4771" name="Picture 373884771" descr="A picture containing text, tree&#10;&#10;Description automatically generated"/>
                    <pic:cNvPicPr/>
                  </pic:nvPicPr>
                  <pic:blipFill>
                    <a:blip r:embed="rId29"/>
                    <a:stretch>
                      <a:fillRect/>
                    </a:stretch>
                  </pic:blipFill>
                  <pic:spPr>
                    <a:xfrm>
                      <a:off x="0" y="0"/>
                      <a:ext cx="5760085" cy="1927860"/>
                    </a:xfrm>
                    <a:prstGeom prst="rect">
                      <a:avLst/>
                    </a:prstGeom>
                  </pic:spPr>
                </pic:pic>
              </a:graphicData>
            </a:graphic>
          </wp:inline>
        </w:drawing>
      </w:r>
    </w:p>
    <w:p w14:paraId="052D8178" w14:textId="12CFFB8E" w:rsidR="00F10B06" w:rsidRDefault="00F10B06" w:rsidP="00ED677E">
      <w:pPr>
        <w:pStyle w:val="Caption"/>
        <w:ind w:firstLine="0"/>
      </w:pPr>
      <w:bookmarkStart w:id="47" w:name="_Toc109384704"/>
      <w:r>
        <w:t xml:space="preserve">Hình </w:t>
      </w:r>
      <w:r w:rsidR="00337AFA">
        <w:fldChar w:fldCharType="begin"/>
      </w:r>
      <w:r w:rsidR="00337AFA">
        <w:instrText xml:space="preserve"> STYLEREF 1 \s </w:instrText>
      </w:r>
      <w:r w:rsidR="00337AFA">
        <w:fldChar w:fldCharType="separate"/>
      </w:r>
      <w:r w:rsidR="00337AFA">
        <w:rPr>
          <w:noProof/>
        </w:rPr>
        <w:t>3</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8</w:t>
      </w:r>
      <w:r w:rsidR="00337AFA">
        <w:fldChar w:fldCharType="end"/>
      </w:r>
      <w:r>
        <w:t xml:space="preserve"> Kết quả hàm Laplacian </w:t>
      </w:r>
      <w:r w:rsidR="000A70EC">
        <w:t xml:space="preserve">của thư viện </w:t>
      </w:r>
      <w:r w:rsidR="002621D2">
        <w:t>laplacian</w:t>
      </w:r>
      <w:r w:rsidR="003F5DC3">
        <w:t xml:space="preserve"> và code tự viết</w:t>
      </w:r>
      <w:bookmarkEnd w:id="47"/>
    </w:p>
    <w:p w14:paraId="60E3D98B" w14:textId="21C0CCE2" w:rsidR="00E52865" w:rsidRDefault="00F326F3" w:rsidP="3C4F712F">
      <w:pPr>
        <w:ind w:firstLine="0"/>
        <w:rPr>
          <w:rFonts w:eastAsia="Calibri"/>
        </w:rPr>
      </w:pPr>
      <w:r>
        <w:rPr>
          <w:rFonts w:eastAsia="Calibri"/>
        </w:rPr>
        <w:t xml:space="preserve">Kết quả trên cho thấy </w:t>
      </w:r>
      <w:r w:rsidR="009E47C3">
        <w:rPr>
          <w:rFonts w:eastAsia="Calibri"/>
        </w:rPr>
        <w:t xml:space="preserve">qua sử dụng hàm laplacian </w:t>
      </w:r>
      <w:r w:rsidR="001A74B7">
        <w:rPr>
          <w:rFonts w:eastAsia="Calibri"/>
        </w:rPr>
        <w:t xml:space="preserve">cho ảnh </w:t>
      </w:r>
      <w:r w:rsidR="00A83D21">
        <w:rPr>
          <w:rFonts w:eastAsia="Calibri"/>
        </w:rPr>
        <w:t xml:space="preserve">tìm ra đường biên của ảnh, độ rõ nét </w:t>
      </w:r>
      <w:r w:rsidR="002A5FC6">
        <w:rPr>
          <w:rFonts w:eastAsia="Calibri"/>
        </w:rPr>
        <w:t xml:space="preserve">khác nhau đối với từng </w:t>
      </w:r>
      <w:r w:rsidR="00FD5C6D">
        <w:rPr>
          <w:rFonts w:eastAsia="Calibri"/>
        </w:rPr>
        <w:t xml:space="preserve">ma trận </w:t>
      </w:r>
      <w:r w:rsidR="002A5FC6">
        <w:rPr>
          <w:rFonts w:eastAsia="Calibri"/>
        </w:rPr>
        <w:t>kernel</w:t>
      </w:r>
      <w:r w:rsidR="0008664D">
        <w:rPr>
          <w:rFonts w:eastAsia="Calibri"/>
        </w:rPr>
        <w:t xml:space="preserve">, trong đó rõ nhất là </w:t>
      </w:r>
      <w:r w:rsidR="00BF2517">
        <w:rPr>
          <w:rFonts w:eastAsia="Calibri"/>
        </w:rPr>
        <w:t>kernel bằng K2:</w:t>
      </w:r>
    </w:p>
    <w:p w14:paraId="7023E1C6" w14:textId="2B7344D1" w:rsidR="00BF2517" w:rsidRPr="008F709D" w:rsidRDefault="002115CC" w:rsidP="3C4F712F">
      <w:pPr>
        <w:ind w:firstLine="0"/>
        <w:rPr>
          <w:rFonts w:eastAsia="Calibri"/>
        </w:rPr>
      </w:pPr>
      <m:oMathPara>
        <m:oMath>
          <m:r>
            <w:rPr>
              <w:rFonts w:ascii="Cambria Math" w:eastAsia="Calibri" w:hAnsi="Cambria Math"/>
              <w:lang w:val="en-GB"/>
            </w:rPr>
            <m:t>K2</m:t>
          </m:r>
          <m:r>
            <m:rPr>
              <m:sty m:val="p"/>
            </m:rPr>
            <w:rPr>
              <w:rFonts w:ascii="Cambria Math" w:eastAsia="Calibri" w:hAnsi="Cambria Math"/>
              <w:lang w:val="en-GB"/>
            </w:rPr>
            <m:t>=</m:t>
          </m:r>
          <m:d>
            <m:dPr>
              <m:begChr m:val="["/>
              <m:endChr m:val="]"/>
              <m:ctrlPr>
                <w:rPr>
                  <w:rFonts w:ascii="Cambria Math" w:eastAsia="Calibri" w:hAnsi="Cambria Math"/>
                  <w:i/>
                  <w:iCs/>
                  <w:lang w:val="en-GB"/>
                </w:rPr>
              </m:ctrlPr>
            </m:dPr>
            <m:e>
              <m:m>
                <m:mPr>
                  <m:plcHide m:val="1"/>
                  <m:mcs>
                    <m:mc>
                      <m:mcPr>
                        <m:count m:val="3"/>
                        <m:mcJc m:val="center"/>
                      </m:mcPr>
                    </m:mc>
                  </m:mcs>
                  <m:ctrlPr>
                    <w:rPr>
                      <w:rFonts w:ascii="Cambria Math" w:eastAsia="Calibri" w:hAnsi="Cambria Math"/>
                      <w:i/>
                      <w:iCs/>
                      <w:lang w:val="en-GB"/>
                    </w:rPr>
                  </m:ctrlPr>
                </m:mPr>
                <m:mr>
                  <m:e>
                    <m:r>
                      <w:rPr>
                        <w:rFonts w:ascii="Cambria Math" w:eastAsia="Calibri" w:hAnsi="Cambria Math"/>
                        <w:lang w:val="en-GB"/>
                      </w:rPr>
                      <m:t>-1</m:t>
                    </m:r>
                  </m:e>
                  <m:e>
                    <m:r>
                      <w:rPr>
                        <w:rFonts w:ascii="Cambria Math" w:eastAsia="Calibri" w:hAnsi="Cambria Math"/>
                        <w:lang w:val="en-GB"/>
                      </w:rPr>
                      <m:t>-</m:t>
                    </m:r>
                    <m:r>
                      <m:rPr>
                        <m:sty m:val="p"/>
                      </m:rPr>
                      <w:rPr>
                        <w:rFonts w:ascii="Cambria Math" w:eastAsia="Calibri" w:hAnsi="Cambria Math"/>
                        <w:lang w:val="en-GB"/>
                      </w:rPr>
                      <m:t>1</m:t>
                    </m:r>
                  </m:e>
                  <m:e>
                    <m:r>
                      <w:rPr>
                        <w:rFonts w:ascii="Cambria Math" w:eastAsia="Calibri" w:hAnsi="Cambria Math"/>
                        <w:lang w:val="en-GB"/>
                      </w:rPr>
                      <m:t>-</m:t>
                    </m:r>
                    <m:r>
                      <m:rPr>
                        <m:sty m:val="p"/>
                      </m:rPr>
                      <w:rPr>
                        <w:rFonts w:ascii="Cambria Math" w:eastAsia="Calibri" w:hAnsi="Cambria Math"/>
                        <w:lang w:val="en-GB"/>
                      </w:rPr>
                      <m:t>1</m:t>
                    </m:r>
                  </m:e>
                </m:mr>
                <m:mr>
                  <m:e>
                    <m:r>
                      <w:rPr>
                        <w:rFonts w:ascii="Cambria Math" w:eastAsia="Calibri" w:hAnsi="Cambria Math"/>
                        <w:lang w:val="en-GB"/>
                      </w:rPr>
                      <m:t>-</m:t>
                    </m:r>
                    <m:r>
                      <m:rPr>
                        <m:sty m:val="p"/>
                      </m:rPr>
                      <w:rPr>
                        <w:rFonts w:ascii="Cambria Math" w:eastAsia="Calibri" w:hAnsi="Cambria Math"/>
                        <w:lang w:val="en-GB"/>
                      </w:rPr>
                      <m:t>1</m:t>
                    </m:r>
                  </m:e>
                  <m:e>
                    <m:r>
                      <w:rPr>
                        <w:rFonts w:ascii="Cambria Math" w:eastAsia="Calibri" w:hAnsi="Cambria Math"/>
                        <w:lang w:val="en-GB"/>
                      </w:rPr>
                      <m:t>8</m:t>
                    </m:r>
                  </m:e>
                  <m:e>
                    <m:r>
                      <w:rPr>
                        <w:rFonts w:ascii="Cambria Math" w:eastAsia="Calibri" w:hAnsi="Cambria Math"/>
                        <w:lang w:val="en-GB"/>
                      </w:rPr>
                      <m:t>-</m:t>
                    </m:r>
                    <m:r>
                      <m:rPr>
                        <m:sty m:val="p"/>
                      </m:rPr>
                      <w:rPr>
                        <w:rFonts w:ascii="Cambria Math" w:eastAsia="Calibri" w:hAnsi="Cambria Math"/>
                        <w:lang w:val="en-GB"/>
                      </w:rPr>
                      <m:t>1</m:t>
                    </m:r>
                  </m:e>
                </m:mr>
                <m:mr>
                  <m:e>
                    <m:r>
                      <m:rPr>
                        <m:sty m:val="p"/>
                      </m:rPr>
                      <w:rPr>
                        <w:rFonts w:ascii="Cambria Math" w:eastAsia="Calibri" w:hAnsi="Cambria Math"/>
                        <w:lang w:val="en-GB"/>
                      </w:rPr>
                      <m:t>-1</m:t>
                    </m:r>
                  </m:e>
                  <m:e>
                    <m:r>
                      <w:rPr>
                        <w:rFonts w:ascii="Cambria Math" w:eastAsia="Calibri" w:hAnsi="Cambria Math"/>
                        <w:lang w:val="en-GB"/>
                      </w:rPr>
                      <m:t>-</m:t>
                    </m:r>
                    <m:r>
                      <m:rPr>
                        <m:sty m:val="p"/>
                      </m:rPr>
                      <w:rPr>
                        <w:rFonts w:ascii="Cambria Math" w:eastAsia="Calibri" w:hAnsi="Cambria Math"/>
                        <w:lang w:val="en-GB"/>
                      </w:rPr>
                      <m:t>1</m:t>
                    </m:r>
                  </m:e>
                  <m:e>
                    <m:r>
                      <w:rPr>
                        <w:rFonts w:ascii="Cambria Math" w:eastAsia="Calibri" w:hAnsi="Cambria Math"/>
                        <w:lang w:val="en-GB"/>
                      </w:rPr>
                      <m:t>-</m:t>
                    </m:r>
                    <m:r>
                      <m:rPr>
                        <m:sty m:val="p"/>
                      </m:rPr>
                      <w:rPr>
                        <w:rFonts w:ascii="Cambria Math" w:eastAsia="Calibri" w:hAnsi="Cambria Math"/>
                        <w:lang w:val="en-GB"/>
                      </w:rPr>
                      <m:t>1</m:t>
                    </m:r>
                  </m:e>
                </m:mr>
              </m:m>
            </m:e>
          </m:d>
        </m:oMath>
      </m:oMathPara>
    </w:p>
    <w:p w14:paraId="78DC8F31" w14:textId="406E5040" w:rsidR="00D44B7A" w:rsidRDefault="00D44B7A" w:rsidP="00CF0522">
      <w:pPr>
        <w:ind w:firstLine="360"/>
      </w:pPr>
    </w:p>
    <w:p w14:paraId="63096E0E" w14:textId="77777777" w:rsidR="00D44B7A" w:rsidRDefault="00D44B7A" w:rsidP="00CF0522">
      <w:pPr>
        <w:ind w:firstLine="360"/>
      </w:pPr>
    </w:p>
    <w:p w14:paraId="272AA122" w14:textId="29746DFE" w:rsidR="00C45926" w:rsidRDefault="00C45926" w:rsidP="00CF0522">
      <w:pPr>
        <w:ind w:firstLine="360"/>
      </w:pPr>
    </w:p>
    <w:p w14:paraId="72AC7E8A" w14:textId="7E0A503B" w:rsidR="00327AD7" w:rsidRDefault="00327AD7" w:rsidP="00CF0522">
      <w:pPr>
        <w:ind w:firstLine="360"/>
      </w:pPr>
      <w:r>
        <w:br w:type="page"/>
      </w:r>
    </w:p>
    <w:p w14:paraId="6CB4F0C6" w14:textId="02885AC6" w:rsidR="00C45926" w:rsidRDefault="00655D52" w:rsidP="00B10D7E">
      <w:pPr>
        <w:pStyle w:val="Heading1"/>
        <w:rPr>
          <w:lang w:val="en-US"/>
        </w:rPr>
      </w:pPr>
      <w:bookmarkStart w:id="48" w:name="_Toc109384680"/>
      <w:r>
        <w:rPr>
          <w:lang w:val="en-US"/>
        </w:rPr>
        <w:lastRenderedPageBreak/>
        <w:t>XÂY DỰNG ỨNG DỤNG ÁP DỤNG CÁC BỘ LỌC</w:t>
      </w:r>
      <w:bookmarkEnd w:id="48"/>
    </w:p>
    <w:p w14:paraId="0D49D382" w14:textId="579AE361" w:rsidR="00655D52" w:rsidRDefault="005E57FE" w:rsidP="00655D52">
      <w:pPr>
        <w:pStyle w:val="Heading2"/>
        <w:rPr>
          <w:lang w:val="en-US"/>
        </w:rPr>
      </w:pPr>
      <w:bookmarkStart w:id="49" w:name="_Toc109384681"/>
      <w:r>
        <w:rPr>
          <w:lang w:val="en-US"/>
        </w:rPr>
        <w:t>Chuẩn bị</w:t>
      </w:r>
      <w:bookmarkEnd w:id="49"/>
    </w:p>
    <w:p w14:paraId="2039C12E" w14:textId="495E9F48" w:rsidR="00EE536A" w:rsidRDefault="00EE536A" w:rsidP="00EE536A">
      <w:pPr>
        <w:pStyle w:val="Heading3"/>
        <w:rPr>
          <w:lang w:val="en-US"/>
        </w:rPr>
      </w:pPr>
      <w:bookmarkStart w:id="50" w:name="_Toc109384682"/>
      <w:r>
        <w:rPr>
          <w:lang w:val="en-US"/>
        </w:rPr>
        <w:t xml:space="preserve">Tổng quan về </w:t>
      </w:r>
      <w:r w:rsidR="00337AFA">
        <w:rPr>
          <w:lang w:val="en-US"/>
        </w:rPr>
        <w:t>lập trình giao diện với Python</w:t>
      </w:r>
      <w:bookmarkEnd w:id="50"/>
    </w:p>
    <w:p w14:paraId="42613DBD" w14:textId="0334119C" w:rsidR="00337AFA" w:rsidRDefault="00337AFA" w:rsidP="00337AFA">
      <w:r>
        <w:t>Thế giới thay đổi, thứ từng quan trọng của ngày hôm qua thì hôm nay chưa chắc đã cần tới. Thời đại tất cả mọi thứ đều chuyển lên web, thì web/app mobile trở thành giao diện để tương tác với người dùng, chứ không phải các phần mềm có giao diện chạy trên máy tính như trước kia. Giờ đây người ta: nghe nhạc trên web, xem film trên web, chơi game trên web, soạn thảo văn bản trên web… khó còn ứng dụng nào không đưa lên web nữa. Vậy nên về mặt “sự nghiệp”, có vẻ như bạn nên đầu tư vào kỹ năng làm web thay vì học để tạo một app trên desktop như cách đây chục năm.</w:t>
      </w:r>
    </w:p>
    <w:p w14:paraId="71E3905F" w14:textId="7F942F03" w:rsidR="00CF6047" w:rsidRDefault="00337AFA" w:rsidP="00337AFA">
      <w:r>
        <w:t>Dĩ nhiên, GUI không ngay lập tức biến mất, vẫn có nhu cầu sử dụng, vẫn có người dùng, vẫn có hàng tá thư viện đồ hoạ tồn tại từ lâu (và vẫn tiếp tục phát triển), vẫn có những game mà chỉ chơi được trên máy tính do yêu cầu về hiệu năng mà web không đáp ứng nổi (như Half-Life/ đế chế / đua xe …).</w:t>
      </w:r>
    </w:p>
    <w:p w14:paraId="72DC7FC6" w14:textId="6AF9DAEB" w:rsidR="00337AFA" w:rsidRDefault="00337AFA" w:rsidP="00337AFA">
      <w:r w:rsidRPr="00337AFA">
        <w:t>Python hỗ trợ không ít các thư viện làm GUI app, có thể kể tới: Qt, WxWidgets, Tkinter, Kivy (làm cả app mobile)</w:t>
      </w:r>
      <w:r>
        <w:t xml:space="preserve">, </w:t>
      </w:r>
      <w:r w:rsidRPr="00337AFA">
        <w:t>…</w:t>
      </w:r>
    </w:p>
    <w:p w14:paraId="0077CBF2" w14:textId="3784D1BD" w:rsidR="00337AFA" w:rsidRDefault="00337AFA" w:rsidP="00337AFA">
      <w:r>
        <w:t>Qt là nền tảng phát triển ứng dụng dùng trong công nghiệp, hỗ trợ mọi hệ điều hành phổ biến, và rất “xịn”. Nếu có nhu cầu làm ứng dụng desktop với Python, hãy đầu tư vào Qt để có một sản phẩm đẳng cấp, không kém bất kỳ nền tảng nào khác.</w:t>
      </w:r>
    </w:p>
    <w:p w14:paraId="0E50587F" w14:textId="0ED7BE09" w:rsidR="00337AFA" w:rsidRPr="00B35DE6" w:rsidRDefault="00337AFA" w:rsidP="00337AFA">
      <w:r>
        <w:t>Tk là hệ thống thư viện đồ hoạ đơn giản, dễ dùng, chạy trên cả 3 hệ điều hành phổ biến: Windows, Ubuntu, OSX/MacOS và điều quan trọng nhất: thư viện tkinter đi kèm mọi bộ cài Python, nên muốn dùng không cần phải cài đặt gì thêm.</w:t>
      </w:r>
    </w:p>
    <w:p w14:paraId="6F48DBF2" w14:textId="7D6F1C61" w:rsidR="00F368CC" w:rsidRDefault="0020275D" w:rsidP="00F368CC">
      <w:pPr>
        <w:pStyle w:val="Heading3"/>
        <w:rPr>
          <w:lang w:val="en-US"/>
        </w:rPr>
      </w:pPr>
      <w:r>
        <w:rPr>
          <w:lang w:val="en-US"/>
        </w:rPr>
        <w:t xml:space="preserve"> </w:t>
      </w:r>
      <w:bookmarkStart w:id="51" w:name="_Toc109384683"/>
      <w:r>
        <w:rPr>
          <w:lang w:val="en-US"/>
        </w:rPr>
        <w:t>Tổng quan về thư viện</w:t>
      </w:r>
      <w:r w:rsidR="00337AFA">
        <w:rPr>
          <w:lang w:val="en-US"/>
        </w:rPr>
        <w:t xml:space="preserve"> Tkinter</w:t>
      </w:r>
      <w:bookmarkEnd w:id="51"/>
    </w:p>
    <w:p w14:paraId="0CBB0804" w14:textId="77777777" w:rsidR="00337AFA" w:rsidRDefault="00337AFA" w:rsidP="00337AFA">
      <w:pPr>
        <w:keepNext/>
        <w:ind w:firstLine="0"/>
        <w:jc w:val="center"/>
      </w:pPr>
      <w:r>
        <w:rPr>
          <w:noProof/>
        </w:rPr>
        <w:drawing>
          <wp:inline distT="0" distB="0" distL="0" distR="0" wp14:anchorId="33C9B5BA" wp14:editId="470B4CB5">
            <wp:extent cx="3787140" cy="2130083"/>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xresdefaul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9938" cy="2137281"/>
                    </a:xfrm>
                    <a:prstGeom prst="rect">
                      <a:avLst/>
                    </a:prstGeom>
                  </pic:spPr>
                </pic:pic>
              </a:graphicData>
            </a:graphic>
          </wp:inline>
        </w:drawing>
      </w:r>
    </w:p>
    <w:p w14:paraId="2AA0C028" w14:textId="19B4F982" w:rsidR="00337AFA" w:rsidRDefault="00337AFA" w:rsidP="00337AFA">
      <w:pPr>
        <w:pStyle w:val="Caption"/>
      </w:pPr>
      <w:bookmarkStart w:id="52" w:name="_Toc10938470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t>: Thư viện Tkinter</w:t>
      </w:r>
      <w:bookmarkEnd w:id="52"/>
    </w:p>
    <w:p w14:paraId="7EB337CD" w14:textId="583B09AE" w:rsidR="00337AFA" w:rsidRDefault="00337AFA" w:rsidP="00337AFA">
      <w:r>
        <w:lastRenderedPageBreak/>
        <w:t>Tkinter là thư viện GUI tiêu chuẩn cho Python. Python khi kết hợp với Tkinter cung cấp một cách nhanh chóng và dễ dàng để tạo các ứng dụng GUI. Tkinter cung cấp giao diện hướng đối tượng mạnh mẽ cho bộ công cụ GUI Tk.</w:t>
      </w:r>
    </w:p>
    <w:p w14:paraId="4A53A067" w14:textId="538D39BE" w:rsidR="00337AFA" w:rsidRDefault="00337AFA" w:rsidP="00337AFA">
      <w:r>
        <w:t>Tạo một ứng dụng GUI bằng Tkinter là một nhiệm vụ dễ dàng. Tất cả bạn cần làm là thực hiện các bước sau:</w:t>
      </w:r>
    </w:p>
    <w:p w14:paraId="053D6849" w14:textId="22A6515C" w:rsidR="00337AFA" w:rsidRDefault="00337AFA" w:rsidP="00337AFA">
      <w:pPr>
        <w:pStyle w:val="ListParagraph"/>
        <w:numPr>
          <w:ilvl w:val="0"/>
          <w:numId w:val="16"/>
        </w:numPr>
        <w:ind w:hanging="90"/>
      </w:pPr>
      <w:r>
        <w:t>Nhập mô-đun Tkinter.</w:t>
      </w:r>
    </w:p>
    <w:p w14:paraId="1FD67C55" w14:textId="77777777" w:rsidR="00337AFA" w:rsidRDefault="00337AFA" w:rsidP="00337AFA">
      <w:pPr>
        <w:pStyle w:val="ListParagraph"/>
        <w:numPr>
          <w:ilvl w:val="0"/>
          <w:numId w:val="16"/>
        </w:numPr>
        <w:ind w:hanging="90"/>
      </w:pPr>
      <w:r>
        <w:t>Tạo cửa sổ chính của ứng dụng GUI.</w:t>
      </w:r>
    </w:p>
    <w:p w14:paraId="026C8B1F" w14:textId="77777777" w:rsidR="00337AFA" w:rsidRDefault="00337AFA" w:rsidP="00337AFA">
      <w:pPr>
        <w:pStyle w:val="ListParagraph"/>
        <w:numPr>
          <w:ilvl w:val="0"/>
          <w:numId w:val="16"/>
        </w:numPr>
        <w:ind w:hanging="90"/>
      </w:pPr>
      <w:r>
        <w:t>Thêm một hoặc nhiều tiện ích được đề cập ở trên vào ứng dụng GUI.</w:t>
      </w:r>
    </w:p>
    <w:p w14:paraId="4ED4A952" w14:textId="1921C742" w:rsidR="00337AFA" w:rsidRPr="00337AFA" w:rsidRDefault="00337AFA" w:rsidP="00337AFA">
      <w:pPr>
        <w:pStyle w:val="ListParagraph"/>
        <w:numPr>
          <w:ilvl w:val="0"/>
          <w:numId w:val="16"/>
        </w:numPr>
        <w:ind w:hanging="90"/>
      </w:pPr>
      <w:r>
        <w:t>Nhập vòng lặp sự kiện chính để thực hiện hành động đối với từng sự kiện được kích hoạt bởi người dùng.</w:t>
      </w:r>
    </w:p>
    <w:p w14:paraId="373C3358" w14:textId="7D484DF5" w:rsidR="00C921E9" w:rsidRDefault="00B16E77" w:rsidP="00EC4C63">
      <w:pPr>
        <w:pStyle w:val="Heading2"/>
        <w:rPr>
          <w:lang w:val="en-US"/>
        </w:rPr>
      </w:pPr>
      <w:bookmarkStart w:id="53" w:name="_Toc109384684"/>
      <w:r>
        <w:rPr>
          <w:lang w:val="en-US"/>
        </w:rPr>
        <w:t>Phát triển ứng dụng</w:t>
      </w:r>
      <w:bookmarkEnd w:id="53"/>
    </w:p>
    <w:p w14:paraId="172D279A" w14:textId="31B1777F" w:rsidR="006E243E" w:rsidRPr="006E243E" w:rsidRDefault="00AC65A0" w:rsidP="006E243E">
      <w:r>
        <w:t xml:space="preserve">Ứng dụng bộ lọc ảnh được xây dựng bằng công cụ </w:t>
      </w:r>
      <w:r w:rsidR="00A616EF">
        <w:t xml:space="preserve">Android studio với sự hỗ trợ của thư viện </w:t>
      </w:r>
      <w:r w:rsidR="00337AFA">
        <w:t xml:space="preserve">Tkinter </w:t>
      </w:r>
      <w:r w:rsidR="00AC5D73">
        <w:t xml:space="preserve">cung cấp </w:t>
      </w:r>
      <w:r w:rsidR="00337AFA">
        <w:t>các hàm tạo giao diện GUI</w:t>
      </w:r>
      <w:r w:rsidR="00102C33">
        <w:t>.</w:t>
      </w:r>
    </w:p>
    <w:p w14:paraId="7090CC6B" w14:textId="7D0F7722" w:rsidR="00941971" w:rsidRPr="006E243E" w:rsidRDefault="00941971" w:rsidP="006E243E">
      <w:r>
        <w:t xml:space="preserve">Xây dựng </w:t>
      </w:r>
      <w:r w:rsidR="00FA74DB">
        <w:t xml:space="preserve">các </w:t>
      </w:r>
      <w:r w:rsidR="00EC0448">
        <w:t xml:space="preserve">action </w:t>
      </w:r>
      <w:r w:rsidR="00A743EF">
        <w:t>cho các chức năng l</w:t>
      </w:r>
      <w:r w:rsidR="00A743EF" w:rsidRPr="00A743EF">
        <w:t>ấy ảnh từ thiết bị, hiên thị hình ảnh, các button chuyển đổi các bộ lọc, reset bộ lọc, lưu ảnh</w:t>
      </w:r>
      <w:r w:rsidR="00D975FE">
        <w:t xml:space="preserve"> và giao diện cho ứng dụ</w:t>
      </w:r>
      <w:r w:rsidR="00262629">
        <w:t>ng</w:t>
      </w:r>
    </w:p>
    <w:p w14:paraId="03219EDC" w14:textId="555A56C6" w:rsidR="00F93AC7" w:rsidRPr="004141FD" w:rsidRDefault="002225F3" w:rsidP="004141FD">
      <w:r>
        <w:t>Ứng dụng bộ lọc ảnh chỉ gồm duy nhất một giao diện</w:t>
      </w:r>
      <w:r w:rsidR="00F93AC7">
        <w:t xml:space="preserve"> đầy đủ các chức năng chính:</w:t>
      </w:r>
      <w:r w:rsidR="00E96909">
        <w:t xml:space="preserve"> </w:t>
      </w:r>
      <w:r w:rsidR="000069CE">
        <w:t xml:space="preserve">Lấy ảnh từ </w:t>
      </w:r>
      <w:r w:rsidR="00E96909">
        <w:t xml:space="preserve">thiết bị, </w:t>
      </w:r>
      <w:r w:rsidR="002B6FF1">
        <w:t xml:space="preserve">hiên thị hình ảnh, </w:t>
      </w:r>
      <w:r w:rsidR="00137F6C">
        <w:t>các button chuyển đổi các bộ lọc</w:t>
      </w:r>
      <w:r w:rsidR="00F113D2">
        <w:t>, lưu ảnh</w:t>
      </w:r>
    </w:p>
    <w:p w14:paraId="72F84A25" w14:textId="793FE4B8" w:rsidR="008B282F" w:rsidRDefault="00262629" w:rsidP="00262629">
      <w:pPr>
        <w:keepNext/>
        <w:ind w:firstLine="0"/>
        <w:jc w:val="center"/>
      </w:pPr>
      <w:r>
        <w:rPr>
          <w:noProof/>
        </w:rPr>
        <w:drawing>
          <wp:inline distT="0" distB="0" distL="0" distR="0" wp14:anchorId="23364DDF" wp14:editId="7556348F">
            <wp:extent cx="5147060" cy="377203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5147060" cy="3772033"/>
                    </a:xfrm>
                    <a:prstGeom prst="rect">
                      <a:avLst/>
                    </a:prstGeom>
                  </pic:spPr>
                </pic:pic>
              </a:graphicData>
            </a:graphic>
          </wp:inline>
        </w:drawing>
      </w:r>
    </w:p>
    <w:p w14:paraId="1A91E8B8" w14:textId="1934BE94" w:rsidR="009266FB" w:rsidRPr="004141FD" w:rsidRDefault="008B282F" w:rsidP="00262629">
      <w:pPr>
        <w:pStyle w:val="Caption"/>
        <w:ind w:firstLine="0"/>
      </w:pPr>
      <w:bookmarkStart w:id="54" w:name="_Toc109384706"/>
      <w:r>
        <w:t xml:space="preserve">Hình </w:t>
      </w:r>
      <w:r w:rsidR="00337AFA">
        <w:fldChar w:fldCharType="begin"/>
      </w:r>
      <w:r w:rsidR="00337AFA">
        <w:instrText xml:space="preserve"> STYLEREF 1 \s </w:instrText>
      </w:r>
      <w:r w:rsidR="00337AFA">
        <w:fldChar w:fldCharType="separate"/>
      </w:r>
      <w:r w:rsidR="00337AFA">
        <w:rPr>
          <w:noProof/>
        </w:rPr>
        <w:t>4</w:t>
      </w:r>
      <w:r w:rsidR="00337AFA">
        <w:fldChar w:fldCharType="end"/>
      </w:r>
      <w:r w:rsidR="00337AFA">
        <w:t>.</w:t>
      </w:r>
      <w:r w:rsidR="00337AFA">
        <w:fldChar w:fldCharType="begin"/>
      </w:r>
      <w:r w:rsidR="00337AFA">
        <w:instrText xml:space="preserve"> SEQ Hình \* ARABIC \s 1 </w:instrText>
      </w:r>
      <w:r w:rsidR="00337AFA">
        <w:fldChar w:fldCharType="separate"/>
      </w:r>
      <w:r w:rsidR="00337AFA">
        <w:rPr>
          <w:noProof/>
        </w:rPr>
        <w:t>2</w:t>
      </w:r>
      <w:r w:rsidR="00337AFA">
        <w:fldChar w:fldCharType="end"/>
      </w:r>
      <w:r>
        <w:t xml:space="preserve"> Giao diện của ứng dụng bộ lọc ảnh</w:t>
      </w:r>
      <w:bookmarkEnd w:id="54"/>
    </w:p>
    <w:p w14:paraId="579D8B3A" w14:textId="77777777" w:rsidR="00337AFA" w:rsidRDefault="00337AFA">
      <w:pPr>
        <w:rPr>
          <w:rFonts w:eastAsiaTheme="majorEastAsia" w:cstheme="majorBidi"/>
          <w:b/>
          <w:bCs/>
          <w:kern w:val="0"/>
          <w:sz w:val="32"/>
          <w:szCs w:val="28"/>
          <w:lang w:val="vi-VN"/>
        </w:rPr>
      </w:pPr>
      <w:r>
        <w:br w:type="page"/>
      </w:r>
    </w:p>
    <w:p w14:paraId="0106AB3F" w14:textId="6A624929" w:rsidR="00C45926" w:rsidRDefault="00E52865" w:rsidP="00D44B7A">
      <w:pPr>
        <w:pStyle w:val="Heading1"/>
      </w:pPr>
      <w:bookmarkStart w:id="55" w:name="_Toc109384685"/>
      <w:r>
        <w:lastRenderedPageBreak/>
        <w:t>KẾT LUẬN</w:t>
      </w:r>
      <w:bookmarkEnd w:id="55"/>
      <w:r w:rsidR="00205534">
        <w:t xml:space="preserve"> </w:t>
      </w:r>
    </w:p>
    <w:p w14:paraId="312362A2" w14:textId="673388CF" w:rsidR="00562C9B" w:rsidRPr="00562C9B" w:rsidRDefault="00562C9B" w:rsidP="00607AA0">
      <w:pPr>
        <w:rPr>
          <w:lang w:val="vi-VN"/>
        </w:rPr>
      </w:pPr>
      <w:r w:rsidRPr="00562C9B">
        <w:rPr>
          <w:lang w:val="vi-VN"/>
        </w:rPr>
        <w:t xml:space="preserve">Trong quá trình tìm hiểu tài liệu và thực hiện </w:t>
      </w:r>
      <w:r w:rsidR="00607AA0">
        <w:t>bài tập lớ</w:t>
      </w:r>
      <w:r w:rsidRPr="00562C9B">
        <w:rPr>
          <w:lang w:val="vi-VN"/>
        </w:rPr>
        <w:t>n dưới sự định hướng</w:t>
      </w:r>
      <w:r w:rsidR="00607AA0">
        <w:t xml:space="preserve"> </w:t>
      </w:r>
      <w:r w:rsidRPr="00562C9B">
        <w:rPr>
          <w:lang w:val="vi-VN"/>
        </w:rPr>
        <w:t xml:space="preserve">của </w:t>
      </w:r>
      <w:r w:rsidR="00607AA0">
        <w:t xml:space="preserve">cô </w:t>
      </w:r>
      <w:r w:rsidRPr="00562C9B">
        <w:rPr>
          <w:lang w:val="vi-VN"/>
        </w:rPr>
        <w:t xml:space="preserve">hướng dẫn </w:t>
      </w:r>
      <w:r w:rsidR="00607AA0">
        <w:t>chúng em</w:t>
      </w:r>
      <w:r w:rsidRPr="00562C9B">
        <w:rPr>
          <w:lang w:val="vi-VN"/>
        </w:rPr>
        <w:t xml:space="preserve"> đã đạt được một số kết quả như sau:</w:t>
      </w:r>
    </w:p>
    <w:p w14:paraId="08DE3FC9" w14:textId="160F7F3F" w:rsidR="00642D21" w:rsidRPr="00374177" w:rsidRDefault="00562C9B" w:rsidP="00EA66CB">
      <w:pPr>
        <w:pStyle w:val="ListParagraph"/>
        <w:numPr>
          <w:ilvl w:val="0"/>
          <w:numId w:val="13"/>
        </w:numPr>
      </w:pPr>
      <w:r w:rsidRPr="00607AA0">
        <w:t>Tìm hiểu được một cách tổng quan các vấn đề về</w:t>
      </w:r>
      <w:r w:rsidR="00262629">
        <w:t xml:space="preserve"> bộ lọc</w:t>
      </w:r>
      <w:r w:rsidR="00642D21">
        <w:rPr>
          <w:lang w:val="en-US"/>
        </w:rPr>
        <w:t xml:space="preserve">. </w:t>
      </w:r>
      <w:r w:rsidR="00642D21" w:rsidRPr="00642D21">
        <w:rPr>
          <w:lang w:val="en-US"/>
        </w:rPr>
        <w:t>Phép tương quan và tích chập đều được sử dụng trong bộ lọc tuyến tính. Thông thường, chúng cho kết quả khác nhau. Tuy nhiên với những kernel đặc biệt, chúng lại cho kết quả tương đồng, nên với các bộ lọc sử dụng kernel đó thì ảnh đầu ra với hai phép toán này hoàn toàn giống nhau.</w:t>
      </w:r>
    </w:p>
    <w:p w14:paraId="7C24700C" w14:textId="6CC1CB1D" w:rsidR="00374177" w:rsidRDefault="00374177" w:rsidP="00EA66CB">
      <w:pPr>
        <w:pStyle w:val="ListParagraph"/>
        <w:numPr>
          <w:ilvl w:val="0"/>
          <w:numId w:val="13"/>
        </w:numPr>
      </w:pPr>
      <w:r w:rsidRPr="00374177">
        <w:t>Có rất nhiều bộ lọc ảnh với nhiều mục đích sử dụng khác nhau: làm mịn, làm mờ, lọc các loại nhiễu, làm nổi biên, sắc nét,…</w:t>
      </w:r>
    </w:p>
    <w:p w14:paraId="17C1E9F5" w14:textId="287792B3" w:rsidR="00374177" w:rsidRPr="00374177" w:rsidRDefault="00562C9B" w:rsidP="00374177">
      <w:pPr>
        <w:pStyle w:val="ListParagraph"/>
        <w:numPr>
          <w:ilvl w:val="0"/>
          <w:numId w:val="13"/>
        </w:numPr>
      </w:pPr>
      <w:r w:rsidRPr="00607AA0">
        <w:t xml:space="preserve"> Bằng cách hiểu bản chất của từng </w:t>
      </w:r>
      <w:r w:rsidR="00374177">
        <w:rPr>
          <w:lang w:val="en-US"/>
        </w:rPr>
        <w:t>bộ lọc</w:t>
      </w:r>
      <w:r w:rsidRPr="00607AA0">
        <w:t>, em chạy</w:t>
      </w:r>
      <w:r w:rsidR="00374177">
        <w:rPr>
          <w:lang w:val="en-US"/>
        </w:rPr>
        <w:t xml:space="preserve"> </w:t>
      </w:r>
      <w:r w:rsidRPr="00374177">
        <w:t xml:space="preserve">thử nghiệm đối với một số </w:t>
      </w:r>
      <w:r w:rsidR="00374177">
        <w:rPr>
          <w:lang w:val="en-US"/>
        </w:rPr>
        <w:t>bộ lọc</w:t>
      </w:r>
      <w:r w:rsidRPr="00374177">
        <w:t>.</w:t>
      </w:r>
    </w:p>
    <w:p w14:paraId="2C680996" w14:textId="77777777" w:rsidR="00B4257E" w:rsidRPr="00B4257E" w:rsidRDefault="00607AA0" w:rsidP="00B4257E">
      <w:pPr>
        <w:pStyle w:val="ListParagraph"/>
        <w:numPr>
          <w:ilvl w:val="0"/>
          <w:numId w:val="15"/>
        </w:numPr>
      </w:pPr>
      <w:r w:rsidRPr="00607AA0">
        <w:t xml:space="preserve">Xây dựng một ứng dụng </w:t>
      </w:r>
      <w:r w:rsidR="00B4257E">
        <w:rPr>
          <w:lang w:val="en-US"/>
        </w:rPr>
        <w:t xml:space="preserve">áp dụng các bộ lọc ảnh </w:t>
      </w:r>
      <w:r w:rsidRPr="00607AA0">
        <w:t xml:space="preserve">dựa theo các </w:t>
      </w:r>
      <w:r w:rsidR="00B4257E">
        <w:rPr>
          <w:lang w:val="en-US"/>
        </w:rPr>
        <w:t>bộ lọc đã trình bày.</w:t>
      </w:r>
    </w:p>
    <w:p w14:paraId="485ECF8D" w14:textId="0026980E" w:rsidR="00562C9B" w:rsidRPr="00B4257E" w:rsidRDefault="00562C9B" w:rsidP="00B4257E">
      <w:r w:rsidRPr="00B4257E">
        <w:t xml:space="preserve">Ngoài ra, trong quá trình tìm hiểu </w:t>
      </w:r>
      <w:r w:rsidR="00B4257E">
        <w:t xml:space="preserve">chúng </w:t>
      </w:r>
      <w:r w:rsidRPr="00B4257E">
        <w:t>em cũng tự tích lũy thêm cho mình các</w:t>
      </w:r>
      <w:r w:rsidR="00607AA0">
        <w:t xml:space="preserve"> </w:t>
      </w:r>
      <w:r w:rsidRPr="00B4257E">
        <w:t>kiến thức về toán học, về kỹ thuật lập trình,</w:t>
      </w:r>
      <w:r w:rsidR="00073999">
        <w:t xml:space="preserve"> </w:t>
      </w:r>
      <w:r w:rsidRPr="00B4257E">
        <w:t>… Tuy mới chỉ là bước đầu, nhưng</w:t>
      </w:r>
      <w:r w:rsidR="00607AA0">
        <w:t xml:space="preserve"> </w:t>
      </w:r>
      <w:r w:rsidRPr="00B4257E">
        <w:t xml:space="preserve">những kết quả này sẽ giúp ích cho </w:t>
      </w:r>
      <w:r w:rsidR="00CB6EEC">
        <w:t>chúng em</w:t>
      </w:r>
      <w:r w:rsidRPr="00B4257E">
        <w:t xml:space="preserve"> trong những tìm hiểu sau này để thu được</w:t>
      </w:r>
      <w:r w:rsidR="00607AA0">
        <w:t xml:space="preserve"> </w:t>
      </w:r>
      <w:r w:rsidRPr="00B4257E">
        <w:t>những kết quả tốt hơn</w:t>
      </w:r>
      <w:r w:rsidR="00CB6EEC">
        <w:t>. Chúng em xin chân thành cảm ơn cô Lê Thị Lan đã hướng dẫn chúng em hoàn thành bài tập lớn.</w:t>
      </w:r>
    </w:p>
    <w:p w14:paraId="784D243E" w14:textId="07C300C7" w:rsidR="00562C9B" w:rsidRPr="00562C9B" w:rsidRDefault="00562C9B" w:rsidP="00607AA0">
      <w:pPr>
        <w:ind w:firstLine="0"/>
        <w:rPr>
          <w:lang w:val="vi-VN"/>
        </w:rPr>
      </w:pPr>
    </w:p>
    <w:p w14:paraId="22A62DCF" w14:textId="09FE94B0" w:rsidR="00D82B1A" w:rsidRDefault="00D82B1A" w:rsidP="00D82B1A"/>
    <w:p w14:paraId="069AD0E6" w14:textId="7C4CBA6D" w:rsidR="00872116" w:rsidRDefault="00872116" w:rsidP="00D82B1A"/>
    <w:p w14:paraId="2698F49D" w14:textId="54ECFF2E" w:rsidR="00872116" w:rsidRDefault="00872116" w:rsidP="00D82B1A"/>
    <w:p w14:paraId="230660E1" w14:textId="46BF510F" w:rsidR="00872116" w:rsidRDefault="00872116" w:rsidP="00D82B1A"/>
    <w:p w14:paraId="34958491" w14:textId="670B7987" w:rsidR="00872116" w:rsidRDefault="00872116" w:rsidP="00D82B1A"/>
    <w:p w14:paraId="4D727EB1" w14:textId="438A7CFF" w:rsidR="008D0D8C" w:rsidRPr="00FC6CD4" w:rsidRDefault="00E03A97" w:rsidP="00262629">
      <w:r>
        <w:br w:type="page"/>
      </w:r>
    </w:p>
    <w:p w14:paraId="58FC1668" w14:textId="77777777" w:rsidR="004F001E" w:rsidRDefault="004F001E" w:rsidP="00277A7C">
      <w:pPr>
        <w:pStyle w:val="Heading1"/>
        <w:numPr>
          <w:ilvl w:val="0"/>
          <w:numId w:val="0"/>
        </w:numPr>
      </w:pPr>
      <w:bookmarkStart w:id="56" w:name="_Toc90627137"/>
      <w:bookmarkStart w:id="57" w:name="_Toc109384686"/>
      <w:r>
        <w:lastRenderedPageBreak/>
        <w:t>TÀI LIỆU THAM KHẢO</w:t>
      </w:r>
      <w:bookmarkEnd w:id="56"/>
      <w:bookmarkEnd w:id="57"/>
    </w:p>
    <w:p w14:paraId="59F47A95" w14:textId="77777777" w:rsidR="004F001E" w:rsidRPr="00AC24FC" w:rsidRDefault="004F001E" w:rsidP="007A3CAD">
      <w:pPr>
        <w:pStyle w:val="ListParagraph"/>
        <w:numPr>
          <w:ilvl w:val="0"/>
          <w:numId w:val="4"/>
        </w:numPr>
        <w:rPr>
          <w:lang w:val="de-DE"/>
        </w:rPr>
      </w:pPr>
      <w:r w:rsidRPr="00AC24FC">
        <w:rPr>
          <w:i/>
          <w:iCs/>
          <w:lang w:val="de-DE"/>
        </w:rPr>
        <w:t>https://github.com/ultralytics/yolov5</w:t>
      </w:r>
      <w:r w:rsidRPr="00AC24FC">
        <w:rPr>
          <w:lang w:val="de-DE"/>
        </w:rPr>
        <w:t xml:space="preserve">, </w:t>
      </w:r>
      <w:bookmarkStart w:id="58" w:name="_Hlk10978415"/>
      <w:r w:rsidRPr="00AC24FC">
        <w:rPr>
          <w:lang w:val="de-DE"/>
        </w:rPr>
        <w:t>last accessed at 14:57 on June 24, 20</w:t>
      </w:r>
      <w:bookmarkEnd w:id="58"/>
      <w:r w:rsidRPr="00AC24FC">
        <w:rPr>
          <w:lang w:val="de-DE"/>
        </w:rPr>
        <w:t>21.</w:t>
      </w:r>
    </w:p>
    <w:p w14:paraId="130F8810" w14:textId="77777777" w:rsidR="004F001E" w:rsidRDefault="004F001E" w:rsidP="007A3CAD">
      <w:pPr>
        <w:pStyle w:val="ListParagraph"/>
        <w:numPr>
          <w:ilvl w:val="0"/>
          <w:numId w:val="4"/>
        </w:numPr>
        <w:rPr>
          <w:lang w:val="de-DE"/>
        </w:rPr>
      </w:pPr>
      <w:r w:rsidRPr="00AC24FC">
        <w:rPr>
          <w:lang w:val="de-DE"/>
        </w:rPr>
        <w:t xml:space="preserve">Qing Chen, El-Sawah A., Joslin C., et al. (2005). </w:t>
      </w:r>
      <w:r w:rsidRPr="005D3E12">
        <w:rPr>
          <w:i/>
          <w:iCs/>
          <w:lang w:val="de-DE"/>
        </w:rPr>
        <w:t>A dynamic gesture interface for virtualenvironments based on hidden markov models</w:t>
      </w:r>
      <w:r w:rsidRPr="00AC24FC">
        <w:rPr>
          <w:lang w:val="de-DE"/>
        </w:rPr>
        <w:t>. IEEE, 109–114, 109–114</w:t>
      </w:r>
      <w:r>
        <w:rPr>
          <w:lang w:val="de-DE"/>
        </w:rPr>
        <w:t>.</w:t>
      </w:r>
    </w:p>
    <w:p w14:paraId="55E390CC" w14:textId="77777777" w:rsidR="004F001E" w:rsidRDefault="004F001E" w:rsidP="007A3CAD">
      <w:pPr>
        <w:pStyle w:val="ListParagraph"/>
        <w:numPr>
          <w:ilvl w:val="0"/>
          <w:numId w:val="4"/>
        </w:numPr>
        <w:rPr>
          <w:lang w:val="de-DE"/>
        </w:rPr>
      </w:pPr>
      <w:r w:rsidRPr="005D3E12">
        <w:rPr>
          <w:lang w:val="de-DE"/>
        </w:rPr>
        <w:t xml:space="preserve">Chen X. and Koskela M. (2013). </w:t>
      </w:r>
      <w:r w:rsidRPr="005D3E12">
        <w:rPr>
          <w:i/>
          <w:iCs/>
          <w:lang w:val="de-DE"/>
        </w:rPr>
        <w:t>Online RGB-D gesture recognition with extreme learning machines</w:t>
      </w:r>
      <w:r w:rsidRPr="005D3E12">
        <w:rPr>
          <w:lang w:val="de-DE"/>
        </w:rPr>
        <w:t>. ACM Press, 467–474, 467–474.</w:t>
      </w:r>
    </w:p>
    <w:p w14:paraId="1636CAC9" w14:textId="77777777" w:rsidR="004F001E" w:rsidRDefault="004F001E" w:rsidP="007A3CAD">
      <w:pPr>
        <w:pStyle w:val="ListParagraph"/>
        <w:numPr>
          <w:ilvl w:val="0"/>
          <w:numId w:val="4"/>
        </w:numPr>
        <w:rPr>
          <w:lang w:val="de-DE"/>
        </w:rPr>
      </w:pPr>
      <w:r w:rsidRPr="005D3E12">
        <w:rPr>
          <w:lang w:val="de-DE"/>
        </w:rPr>
        <w:t xml:space="preserve">Doan H.-G., Vu H., and Tran T.-H. (2017). </w:t>
      </w:r>
      <w:r w:rsidRPr="005D3E12">
        <w:rPr>
          <w:i/>
          <w:iCs/>
          <w:lang w:val="de-DE"/>
        </w:rPr>
        <w:t>Dynamic hand gesture recognition from cyclical hand pattern</w:t>
      </w:r>
      <w:r w:rsidRPr="005D3E12">
        <w:rPr>
          <w:lang w:val="de-DE"/>
        </w:rPr>
        <w:t>. IEEE, 97–100, 97–100.</w:t>
      </w:r>
    </w:p>
    <w:p w14:paraId="4F0E5158" w14:textId="77777777" w:rsidR="004F001E" w:rsidRDefault="004F001E" w:rsidP="007A3CAD">
      <w:pPr>
        <w:pStyle w:val="ListParagraph"/>
        <w:numPr>
          <w:ilvl w:val="0"/>
          <w:numId w:val="4"/>
        </w:numPr>
        <w:rPr>
          <w:lang w:val="de-DE"/>
        </w:rPr>
      </w:pPr>
      <w:r w:rsidRPr="005D3E12">
        <w:rPr>
          <w:lang w:val="de-DE"/>
        </w:rPr>
        <w:t xml:space="preserve">Burges C.J.C. (1998). </w:t>
      </w:r>
      <w:r w:rsidRPr="005D3E12">
        <w:rPr>
          <w:i/>
          <w:iCs/>
          <w:lang w:val="de-DE"/>
        </w:rPr>
        <w:t>A Tutorial on Support Vector Machines for Pattern Recognition. Data Min Knowl Discov</w:t>
      </w:r>
      <w:r w:rsidRPr="005D3E12">
        <w:rPr>
          <w:lang w:val="de-DE"/>
        </w:rPr>
        <w:t>, 2(2), 121–167.</w:t>
      </w:r>
    </w:p>
    <w:p w14:paraId="73536C04" w14:textId="77777777" w:rsidR="004F001E" w:rsidRPr="005D3E12" w:rsidRDefault="004F001E" w:rsidP="007A3CAD">
      <w:pPr>
        <w:pStyle w:val="ListParagraph"/>
        <w:numPr>
          <w:ilvl w:val="0"/>
          <w:numId w:val="4"/>
        </w:numPr>
        <w:rPr>
          <w:i/>
          <w:iCs/>
          <w:lang w:val="de-DE"/>
        </w:rPr>
      </w:pPr>
      <w:r w:rsidRPr="005D3E12">
        <w:rPr>
          <w:lang w:val="de-DE"/>
        </w:rPr>
        <w:t xml:space="preserve">Gkioxari G., Girshick R., and Malik J. (2015). </w:t>
      </w:r>
      <w:r w:rsidRPr="005D3E12">
        <w:rPr>
          <w:i/>
          <w:iCs/>
          <w:lang w:val="de-DE"/>
        </w:rPr>
        <w:t>Contextual Action Recognition with R*CNN</w:t>
      </w:r>
      <w:r w:rsidRPr="005D3E12">
        <w:rPr>
          <w:lang w:val="de-DE"/>
        </w:rPr>
        <w:t>. IEEE, 1080–1088, 1080–1088.</w:t>
      </w:r>
    </w:p>
    <w:p w14:paraId="6263C77E" w14:textId="77777777" w:rsidR="004F001E" w:rsidRDefault="004F001E" w:rsidP="007A3CAD">
      <w:pPr>
        <w:pStyle w:val="ListParagraph"/>
        <w:numPr>
          <w:ilvl w:val="0"/>
          <w:numId w:val="4"/>
        </w:numPr>
        <w:rPr>
          <w:lang w:val="de-DE"/>
        </w:rPr>
      </w:pPr>
      <w:r w:rsidRPr="005D3E12">
        <w:rPr>
          <w:lang w:val="de-DE"/>
        </w:rPr>
        <w:t>Cheron G., Laptev I., and Schmid C. (2015).</w:t>
      </w:r>
      <w:r w:rsidRPr="005D3E12">
        <w:rPr>
          <w:i/>
          <w:iCs/>
          <w:lang w:val="de-DE"/>
        </w:rPr>
        <w:t xml:space="preserve"> P-CNN: Pose-Based CNN Features for Action Recognition</w:t>
      </w:r>
      <w:r w:rsidRPr="005D3E12">
        <w:rPr>
          <w:lang w:val="de-DE"/>
        </w:rPr>
        <w:t>. IEEE, 3218–3226, 3218–3226.</w:t>
      </w:r>
    </w:p>
    <w:p w14:paraId="28E9184C" w14:textId="77777777" w:rsidR="004F001E" w:rsidRDefault="004F001E" w:rsidP="007A3CAD">
      <w:pPr>
        <w:pStyle w:val="ListParagraph"/>
        <w:numPr>
          <w:ilvl w:val="0"/>
          <w:numId w:val="4"/>
        </w:numPr>
        <w:rPr>
          <w:lang w:val="de-DE"/>
        </w:rPr>
      </w:pPr>
      <w:r w:rsidRPr="005D3E12">
        <w:rPr>
          <w:lang w:val="de-DE"/>
        </w:rPr>
        <w:t xml:space="preserve">Simonyan K. and Zisserman A. </w:t>
      </w:r>
      <w:r w:rsidRPr="005D3E12">
        <w:rPr>
          <w:i/>
          <w:iCs/>
          <w:lang w:val="de-DE"/>
        </w:rPr>
        <w:t>Two-Stream Convolutional Networks for Action Recognition in Videos.</w:t>
      </w:r>
      <w:r w:rsidRPr="005D3E12">
        <w:rPr>
          <w:lang w:val="de-DE"/>
        </w:rPr>
        <w:t xml:space="preserve"> 9</w:t>
      </w:r>
      <w:r>
        <w:rPr>
          <w:lang w:val="de-DE"/>
        </w:rPr>
        <w:t>.</w:t>
      </w:r>
    </w:p>
    <w:p w14:paraId="1155E830" w14:textId="77777777" w:rsidR="004F001E" w:rsidRDefault="004F001E" w:rsidP="007A3CAD">
      <w:pPr>
        <w:pStyle w:val="ListParagraph"/>
        <w:numPr>
          <w:ilvl w:val="0"/>
          <w:numId w:val="4"/>
        </w:numPr>
        <w:rPr>
          <w:lang w:val="de-DE"/>
        </w:rPr>
      </w:pPr>
      <w:r w:rsidRPr="0057120A">
        <w:rPr>
          <w:lang w:val="de-DE"/>
        </w:rPr>
        <w:t>Ji S., Xu W.,</w:t>
      </w:r>
      <w:r>
        <w:rPr>
          <w:lang w:val="de-DE"/>
        </w:rPr>
        <w:t xml:space="preserve"> </w:t>
      </w:r>
      <w:r w:rsidRPr="0057120A">
        <w:rPr>
          <w:lang w:val="de-DE"/>
        </w:rPr>
        <w:t>Yang M.,</w:t>
      </w:r>
      <w:r>
        <w:rPr>
          <w:lang w:val="de-DE"/>
        </w:rPr>
        <w:t xml:space="preserve"> </w:t>
      </w:r>
      <w:r w:rsidRPr="0057120A">
        <w:rPr>
          <w:lang w:val="de-DE"/>
        </w:rPr>
        <w:t>et al. (2013). 3D Convolutional Neural Networks for</w:t>
      </w:r>
      <w:r>
        <w:rPr>
          <w:lang w:val="de-DE"/>
        </w:rPr>
        <w:t xml:space="preserve"> </w:t>
      </w:r>
      <w:r w:rsidRPr="0057120A">
        <w:rPr>
          <w:lang w:val="de-DE"/>
        </w:rPr>
        <w:t>Human</w:t>
      </w:r>
      <w:r>
        <w:rPr>
          <w:lang w:val="de-DE"/>
        </w:rPr>
        <w:t xml:space="preserve"> </w:t>
      </w:r>
      <w:r w:rsidRPr="0057120A">
        <w:rPr>
          <w:lang w:val="de-DE"/>
        </w:rPr>
        <w:t xml:space="preserve">Action Recognition. </w:t>
      </w:r>
      <w:r w:rsidRPr="0057120A">
        <w:rPr>
          <w:i/>
          <w:iCs/>
          <w:lang w:val="de-DE"/>
        </w:rPr>
        <w:t>IEEE Trans Pattern Anal Mach Intell</w:t>
      </w:r>
      <w:r w:rsidRPr="0057120A">
        <w:rPr>
          <w:lang w:val="de-DE"/>
        </w:rPr>
        <w:t>, 35(1), 221–231.</w:t>
      </w:r>
    </w:p>
    <w:p w14:paraId="27B94557" w14:textId="77777777" w:rsidR="004F001E" w:rsidRDefault="004F001E" w:rsidP="004F001E">
      <w:pPr>
        <w:ind w:left="360"/>
        <w:rPr>
          <w:lang w:val="de-DE"/>
        </w:rPr>
      </w:pPr>
      <w:r>
        <w:rPr>
          <w:lang w:val="de-DE"/>
        </w:rPr>
        <w:t xml:space="preserve">[10] </w:t>
      </w:r>
      <w:r w:rsidRPr="0057120A">
        <w:rPr>
          <w:lang w:val="de-DE"/>
        </w:rPr>
        <w:t xml:space="preserve">Bishop C.M. (2006), </w:t>
      </w:r>
      <w:r w:rsidRPr="0057120A">
        <w:rPr>
          <w:i/>
          <w:iCs/>
          <w:lang w:val="de-DE"/>
        </w:rPr>
        <w:t>Pattern recognition and machine learning</w:t>
      </w:r>
      <w:r w:rsidRPr="0057120A">
        <w:rPr>
          <w:lang w:val="de-DE"/>
        </w:rPr>
        <w:t>, Springer, New York.</w:t>
      </w:r>
    </w:p>
    <w:p w14:paraId="09A5F486" w14:textId="77777777" w:rsidR="004F001E" w:rsidRPr="00B14FA1" w:rsidRDefault="004F001E" w:rsidP="004F001E">
      <w:pPr>
        <w:ind w:left="360"/>
        <w:rPr>
          <w:lang w:val="de-DE"/>
        </w:rPr>
      </w:pPr>
      <w:r>
        <w:rPr>
          <w:lang w:val="de-DE"/>
        </w:rPr>
        <w:t xml:space="preserve">[11] </w:t>
      </w:r>
      <w:r w:rsidRPr="00B14FA1">
        <w:rPr>
          <w:lang w:val="de-DE"/>
        </w:rPr>
        <w:t>Becker S. and Lecun Y. (1989). Improving the convergence of back-propagation</w:t>
      </w:r>
      <w:r>
        <w:rPr>
          <w:lang w:val="de-DE"/>
        </w:rPr>
        <w:t xml:space="preserve"> </w:t>
      </w:r>
      <w:r w:rsidRPr="00B14FA1">
        <w:rPr>
          <w:lang w:val="de-DE"/>
        </w:rPr>
        <w:t>learning with second-order methods. Proc 1988 Connect Models Summer Sch San</w:t>
      </w:r>
    </w:p>
    <w:p w14:paraId="3EA26AF5" w14:textId="56EA4A0A" w:rsidR="004F001E" w:rsidRDefault="004F001E" w:rsidP="004F001E">
      <w:pPr>
        <w:ind w:left="360"/>
        <w:rPr>
          <w:lang w:val="de-DE"/>
        </w:rPr>
      </w:pPr>
      <w:r w:rsidRPr="00B14FA1">
        <w:rPr>
          <w:lang w:val="de-DE"/>
        </w:rPr>
        <w:t>Mateo.</w:t>
      </w:r>
    </w:p>
    <w:p w14:paraId="75274DD4" w14:textId="33F4123F" w:rsidR="007A3A9A" w:rsidRDefault="007A3A9A" w:rsidP="004F001E">
      <w:pPr>
        <w:ind w:left="360"/>
        <w:rPr>
          <w:lang w:val="de-DE"/>
        </w:rPr>
      </w:pPr>
      <w:r>
        <w:rPr>
          <w:lang w:val="de-DE"/>
        </w:rPr>
        <w:t xml:space="preserve">[12] </w:t>
      </w:r>
      <w:r w:rsidRPr="007A3A9A">
        <w:rPr>
          <w:lang w:val="de-DE"/>
        </w:rPr>
        <w:t xml:space="preserve">Brox T., Bruhn A., Papenberg N., et al. (2004). High Accuracy Optical Flow Estimation Based on a Theory for Warping. </w:t>
      </w:r>
      <w:r w:rsidRPr="007A3A9A">
        <w:rPr>
          <w:i/>
          <w:iCs/>
          <w:lang w:val="de-DE"/>
        </w:rPr>
        <w:t>Computer Vision - ECCV 2004</w:t>
      </w:r>
      <w:r w:rsidRPr="007A3A9A">
        <w:rPr>
          <w:lang w:val="de-DE"/>
        </w:rPr>
        <w:t>. Springer Berlin Heidelberg, Berlin, Heidelberg, 25–36.</w:t>
      </w:r>
    </w:p>
    <w:p w14:paraId="77EE0E45" w14:textId="68B8DBAA" w:rsidR="004F001E" w:rsidRPr="00B14FA1" w:rsidRDefault="004F001E" w:rsidP="004F001E">
      <w:pPr>
        <w:rPr>
          <w:lang w:val="de-DE"/>
        </w:rPr>
      </w:pPr>
      <w:r>
        <w:rPr>
          <w:lang w:val="de-DE"/>
        </w:rPr>
        <w:t xml:space="preserve">      </w:t>
      </w:r>
      <w:r w:rsidRPr="00B14FA1">
        <w:rPr>
          <w:lang w:val="de-DE"/>
        </w:rPr>
        <w:t>[1</w:t>
      </w:r>
      <w:r w:rsidR="005728E2">
        <w:rPr>
          <w:lang w:val="de-DE"/>
        </w:rPr>
        <w:t>3</w:t>
      </w:r>
      <w:r w:rsidRPr="00B14FA1">
        <w:rPr>
          <w:lang w:val="de-DE"/>
        </w:rPr>
        <w:t xml:space="preserve">] </w:t>
      </w:r>
      <w:r w:rsidRPr="00B14FA1">
        <w:rPr>
          <w:i/>
          <w:iCs/>
          <w:lang w:val="de-DE"/>
        </w:rPr>
        <w:t xml:space="preserve">https://github.com/AlexeyAB/darknet, </w:t>
      </w:r>
      <w:r w:rsidRPr="00B14FA1">
        <w:rPr>
          <w:lang w:val="de-DE"/>
        </w:rPr>
        <w:t xml:space="preserve">last accessed at </w:t>
      </w:r>
      <w:r>
        <w:rPr>
          <w:lang w:val="de-DE"/>
        </w:rPr>
        <w:t>22</w:t>
      </w:r>
      <w:r w:rsidRPr="00B14FA1">
        <w:rPr>
          <w:lang w:val="de-DE"/>
        </w:rPr>
        <w:t>:</w:t>
      </w:r>
      <w:r>
        <w:rPr>
          <w:lang w:val="de-DE"/>
        </w:rPr>
        <w:t>35</w:t>
      </w:r>
      <w:r w:rsidRPr="00B14FA1">
        <w:rPr>
          <w:lang w:val="de-DE"/>
        </w:rPr>
        <w:t xml:space="preserve"> on June </w:t>
      </w:r>
      <w:r>
        <w:rPr>
          <w:lang w:val="de-DE"/>
        </w:rPr>
        <w:t>17</w:t>
      </w:r>
      <w:r w:rsidRPr="00B14FA1">
        <w:rPr>
          <w:lang w:val="de-DE"/>
        </w:rPr>
        <w:t>, 2021.</w:t>
      </w:r>
    </w:p>
    <w:p w14:paraId="02A66209" w14:textId="03332DDF" w:rsidR="004F001E" w:rsidRPr="006147C1" w:rsidRDefault="00414F74" w:rsidP="004F001E">
      <w:pPr>
        <w:ind w:left="360"/>
        <w:rPr>
          <w:lang w:val="de-DE"/>
        </w:rPr>
      </w:pPr>
      <w:r>
        <w:rPr>
          <w:lang w:val="de-DE"/>
        </w:rPr>
        <w:t>[14]</w:t>
      </w:r>
      <w:r w:rsidR="006147C1" w:rsidRPr="006147C1">
        <w:rPr>
          <w:i/>
          <w:iCs/>
          <w:lang w:val="de-DE"/>
        </w:rPr>
        <w:t>https://www.kaggle.com/phamdinhkhanh/convolutional-neural-network-p</w:t>
      </w:r>
      <w:r w:rsidR="006147C1">
        <w:rPr>
          <w:i/>
          <w:iCs/>
          <w:lang w:val="de-DE"/>
        </w:rPr>
        <w:t>1,</w:t>
      </w:r>
      <w:r w:rsidR="006147C1">
        <w:rPr>
          <w:lang w:val="de-DE"/>
        </w:rPr>
        <w:t xml:space="preserve"> </w:t>
      </w:r>
      <w:r w:rsidR="006147C1" w:rsidRPr="00B14FA1">
        <w:rPr>
          <w:lang w:val="de-DE"/>
        </w:rPr>
        <w:t xml:space="preserve">last accessed at </w:t>
      </w:r>
      <w:r w:rsidR="006147C1">
        <w:rPr>
          <w:lang w:val="de-DE"/>
        </w:rPr>
        <w:t>15</w:t>
      </w:r>
      <w:r w:rsidR="006147C1" w:rsidRPr="00B14FA1">
        <w:rPr>
          <w:lang w:val="de-DE"/>
        </w:rPr>
        <w:t>:</w:t>
      </w:r>
      <w:r w:rsidR="006147C1">
        <w:rPr>
          <w:lang w:val="de-DE"/>
        </w:rPr>
        <w:t>31</w:t>
      </w:r>
      <w:r w:rsidR="006147C1" w:rsidRPr="00B14FA1">
        <w:rPr>
          <w:lang w:val="de-DE"/>
        </w:rPr>
        <w:t xml:space="preserve"> on June </w:t>
      </w:r>
      <w:r w:rsidR="006147C1">
        <w:rPr>
          <w:lang w:val="de-DE"/>
        </w:rPr>
        <w:t>14</w:t>
      </w:r>
      <w:r w:rsidR="006147C1" w:rsidRPr="00B14FA1">
        <w:rPr>
          <w:lang w:val="de-DE"/>
        </w:rPr>
        <w:t>, 2021</w:t>
      </w:r>
      <w:r w:rsidR="006147C1">
        <w:rPr>
          <w:lang w:val="de-DE"/>
        </w:rPr>
        <w:t>.</w:t>
      </w:r>
    </w:p>
    <w:p w14:paraId="164CB0D0" w14:textId="6765DA83" w:rsidR="00E777B8" w:rsidRPr="006147C1" w:rsidRDefault="00E777B8" w:rsidP="00E777B8">
      <w:pPr>
        <w:ind w:left="360"/>
        <w:rPr>
          <w:lang w:val="de-DE"/>
        </w:rPr>
      </w:pPr>
      <w:r>
        <w:rPr>
          <w:lang w:val="de-DE"/>
        </w:rPr>
        <w:t xml:space="preserve">[15] </w:t>
      </w:r>
      <w:r w:rsidRPr="00E777B8">
        <w:rPr>
          <w:i/>
          <w:iCs/>
          <w:lang w:val="de-DE"/>
        </w:rPr>
        <w:t>https://blog.roboflow.com/yolov5-improvements-and-evaluation/</w:t>
      </w:r>
      <w:r>
        <w:rPr>
          <w:i/>
          <w:iCs/>
          <w:lang w:val="de-DE"/>
        </w:rPr>
        <w:t xml:space="preserve">, </w:t>
      </w:r>
      <w:r w:rsidRPr="00B14FA1">
        <w:rPr>
          <w:lang w:val="de-DE"/>
        </w:rPr>
        <w:t xml:space="preserve">last accessed at </w:t>
      </w:r>
      <w:r>
        <w:rPr>
          <w:lang w:val="de-DE"/>
        </w:rPr>
        <w:t>17</w:t>
      </w:r>
      <w:r w:rsidRPr="00B14FA1">
        <w:rPr>
          <w:lang w:val="de-DE"/>
        </w:rPr>
        <w:t>:</w:t>
      </w:r>
      <w:r>
        <w:rPr>
          <w:lang w:val="de-DE"/>
        </w:rPr>
        <w:t>31</w:t>
      </w:r>
      <w:r w:rsidRPr="00B14FA1">
        <w:rPr>
          <w:lang w:val="de-DE"/>
        </w:rPr>
        <w:t xml:space="preserve"> on June </w:t>
      </w:r>
      <w:r>
        <w:rPr>
          <w:lang w:val="de-DE"/>
        </w:rPr>
        <w:t>18</w:t>
      </w:r>
      <w:r w:rsidRPr="00B14FA1">
        <w:rPr>
          <w:lang w:val="de-DE"/>
        </w:rPr>
        <w:t>, 2021</w:t>
      </w:r>
      <w:r>
        <w:rPr>
          <w:lang w:val="de-DE"/>
        </w:rPr>
        <w:t>.</w:t>
      </w:r>
    </w:p>
    <w:sectPr w:rsidR="00E777B8" w:rsidRPr="006147C1" w:rsidSect="008806DB">
      <w:footerReference w:type="default" r:id="rId32"/>
      <w:pgSz w:w="11906" w:h="16838" w:code="9"/>
      <w:pgMar w:top="1134" w:right="1134" w:bottom="1418" w:left="1701" w:header="850"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3B3CE" w14:textId="77777777" w:rsidR="00D70BC1" w:rsidRDefault="00D70BC1" w:rsidP="00AD7606">
      <w:pPr>
        <w:spacing w:before="0" w:after="0" w:line="240" w:lineRule="auto"/>
      </w:pPr>
      <w:r>
        <w:separator/>
      </w:r>
    </w:p>
    <w:p w14:paraId="4B25D840" w14:textId="77777777" w:rsidR="00D70BC1" w:rsidRDefault="00D70BC1"/>
  </w:endnote>
  <w:endnote w:type="continuationSeparator" w:id="0">
    <w:p w14:paraId="624570D7" w14:textId="77777777" w:rsidR="00D70BC1" w:rsidRDefault="00D70BC1" w:rsidP="00AD7606">
      <w:pPr>
        <w:spacing w:before="0" w:after="0" w:line="240" w:lineRule="auto"/>
      </w:pPr>
      <w:r>
        <w:continuationSeparator/>
      </w:r>
    </w:p>
    <w:p w14:paraId="1D06E47D" w14:textId="77777777" w:rsidR="00D70BC1" w:rsidRDefault="00D70BC1"/>
  </w:endnote>
  <w:endnote w:type="continuationNotice" w:id="1">
    <w:p w14:paraId="1FAD2D7B" w14:textId="77777777" w:rsidR="00D70BC1" w:rsidRDefault="00D70BC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9649482"/>
      <w:docPartObj>
        <w:docPartGallery w:val="Page Numbers (Bottom of Page)"/>
        <w:docPartUnique/>
      </w:docPartObj>
    </w:sdtPr>
    <w:sdtEndPr>
      <w:rPr>
        <w:noProof/>
      </w:rPr>
    </w:sdtEndPr>
    <w:sdtContent>
      <w:p w14:paraId="537D7012" w14:textId="26867F65" w:rsidR="0032522E" w:rsidRDefault="0032522E">
        <w:pPr>
          <w:pStyle w:val="Footer"/>
          <w:jc w:val="center"/>
        </w:pPr>
        <w:r>
          <w:fldChar w:fldCharType="begin"/>
        </w:r>
        <w:r>
          <w:instrText xml:space="preserve"> PAGE   \* MERGEFORMAT </w:instrText>
        </w:r>
        <w:r>
          <w:fldChar w:fldCharType="separate"/>
        </w:r>
        <w:r w:rsidR="009F3CF0">
          <w:rPr>
            <w:noProof/>
          </w:rPr>
          <w:t>18</w:t>
        </w:r>
        <w:r>
          <w:rPr>
            <w:noProof/>
          </w:rPr>
          <w:fldChar w:fldCharType="end"/>
        </w:r>
      </w:p>
    </w:sdtContent>
  </w:sdt>
  <w:p w14:paraId="57ACD40D" w14:textId="77777777" w:rsidR="0032522E" w:rsidRDefault="003252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7DB61" w14:textId="77777777" w:rsidR="00D70BC1" w:rsidRDefault="00D70BC1" w:rsidP="00AD7606">
      <w:pPr>
        <w:spacing w:before="0" w:after="0" w:line="240" w:lineRule="auto"/>
      </w:pPr>
      <w:r>
        <w:separator/>
      </w:r>
    </w:p>
    <w:p w14:paraId="5BC7D9F3" w14:textId="77777777" w:rsidR="00D70BC1" w:rsidRDefault="00D70BC1"/>
  </w:footnote>
  <w:footnote w:type="continuationSeparator" w:id="0">
    <w:p w14:paraId="4FE531C8" w14:textId="77777777" w:rsidR="00D70BC1" w:rsidRDefault="00D70BC1" w:rsidP="00AD7606">
      <w:pPr>
        <w:spacing w:before="0" w:after="0" w:line="240" w:lineRule="auto"/>
      </w:pPr>
      <w:r>
        <w:continuationSeparator/>
      </w:r>
    </w:p>
    <w:p w14:paraId="26B3B4B4" w14:textId="77777777" w:rsidR="00D70BC1" w:rsidRDefault="00D70BC1"/>
  </w:footnote>
  <w:footnote w:type="continuationNotice" w:id="1">
    <w:p w14:paraId="383599A6" w14:textId="77777777" w:rsidR="00D70BC1" w:rsidRDefault="00D70BC1">
      <w:pPr>
        <w:spacing w:before="0"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C4CBEC4"/>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AB742FE"/>
    <w:multiLevelType w:val="multilevel"/>
    <w:tmpl w:val="A494694A"/>
    <w:styleLink w:val="CurrentList1"/>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8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F2239F9"/>
    <w:multiLevelType w:val="multilevel"/>
    <w:tmpl w:val="B1BADFD4"/>
    <w:lvl w:ilvl="0">
      <w:start w:val="1"/>
      <w:numFmt w:val="decimal"/>
      <w:pStyle w:val="Heading1"/>
      <w:suff w:val="space"/>
      <w:lvlText w:val="CHƯƠNG %1."/>
      <w:lvlJc w:val="left"/>
      <w:pPr>
        <w:ind w:left="5671"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387"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B971569"/>
    <w:multiLevelType w:val="hybridMultilevel"/>
    <w:tmpl w:val="E318BC7E"/>
    <w:lvl w:ilvl="0" w:tplc="0409000B">
      <w:start w:val="1"/>
      <w:numFmt w:val="bullet"/>
      <w:lvlText w:val=""/>
      <w:lvlJc w:val="left"/>
      <w:pPr>
        <w:ind w:left="720" w:hanging="360"/>
      </w:pPr>
      <w:rPr>
        <w:rFonts w:ascii="Wingdings" w:hAnsi="Wingdings" w:hint="default"/>
      </w:rPr>
    </w:lvl>
    <w:lvl w:ilvl="1" w:tplc="C4C0B18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073B0"/>
    <w:multiLevelType w:val="hybridMultilevel"/>
    <w:tmpl w:val="04023382"/>
    <w:lvl w:ilvl="0" w:tplc="AB46484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E77EC5"/>
    <w:multiLevelType w:val="hybridMultilevel"/>
    <w:tmpl w:val="32901594"/>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350C3A53"/>
    <w:multiLevelType w:val="hybridMultilevel"/>
    <w:tmpl w:val="6D8617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8C6DBA"/>
    <w:multiLevelType w:val="hybridMultilevel"/>
    <w:tmpl w:val="6AF80C7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D7259A3"/>
    <w:multiLevelType w:val="multilevel"/>
    <w:tmpl w:val="379E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5C7AFA"/>
    <w:multiLevelType w:val="hybridMultilevel"/>
    <w:tmpl w:val="2A5EC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425BFF"/>
    <w:multiLevelType w:val="hybridMultilevel"/>
    <w:tmpl w:val="A678FD2E"/>
    <w:lvl w:ilvl="0" w:tplc="FA7C29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2C6BE8"/>
    <w:multiLevelType w:val="hybridMultilevel"/>
    <w:tmpl w:val="266411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F6A7B4B"/>
    <w:multiLevelType w:val="multilevel"/>
    <w:tmpl w:val="60C0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5E3BC3"/>
    <w:multiLevelType w:val="hybridMultilevel"/>
    <w:tmpl w:val="31ACEB28"/>
    <w:lvl w:ilvl="0" w:tplc="0046E89E">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C4565E"/>
    <w:multiLevelType w:val="multilevel"/>
    <w:tmpl w:val="1E84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
  </w:num>
  <w:num w:numId="6">
    <w:abstractNumId w:val="10"/>
  </w:num>
  <w:num w:numId="7">
    <w:abstractNumId w:val="5"/>
  </w:num>
  <w:num w:numId="8">
    <w:abstractNumId w:val="3"/>
  </w:num>
  <w:num w:numId="9">
    <w:abstractNumId w:val="14"/>
  </w:num>
  <w:num w:numId="10">
    <w:abstractNumId w:val="8"/>
  </w:num>
  <w:num w:numId="11">
    <w:abstractNumId w:val="12"/>
  </w:num>
  <w:num w:numId="12">
    <w:abstractNumId w:val="9"/>
  </w:num>
  <w:num w:numId="13">
    <w:abstractNumId w:val="11"/>
  </w:num>
  <w:num w:numId="14">
    <w:abstractNumId w:val="7"/>
  </w:num>
  <w:num w:numId="15">
    <w:abstractNumId w:val="6"/>
  </w:num>
  <w:num w:numId="16">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EC9"/>
    <w:rsid w:val="000008C7"/>
    <w:rsid w:val="00000F2C"/>
    <w:rsid w:val="0000435D"/>
    <w:rsid w:val="00004847"/>
    <w:rsid w:val="00005960"/>
    <w:rsid w:val="00005C97"/>
    <w:rsid w:val="000069CE"/>
    <w:rsid w:val="00007152"/>
    <w:rsid w:val="000113E8"/>
    <w:rsid w:val="00012792"/>
    <w:rsid w:val="00013C4A"/>
    <w:rsid w:val="00013E71"/>
    <w:rsid w:val="00014C68"/>
    <w:rsid w:val="00017BFB"/>
    <w:rsid w:val="00022FF8"/>
    <w:rsid w:val="00023F37"/>
    <w:rsid w:val="00024290"/>
    <w:rsid w:val="000248AB"/>
    <w:rsid w:val="00026E0F"/>
    <w:rsid w:val="00026FF9"/>
    <w:rsid w:val="00027F70"/>
    <w:rsid w:val="00030CFD"/>
    <w:rsid w:val="00031388"/>
    <w:rsid w:val="00031581"/>
    <w:rsid w:val="00031952"/>
    <w:rsid w:val="00032DEE"/>
    <w:rsid w:val="00034D2D"/>
    <w:rsid w:val="00035EC1"/>
    <w:rsid w:val="00035ED2"/>
    <w:rsid w:val="00035F1F"/>
    <w:rsid w:val="0003651F"/>
    <w:rsid w:val="000368E9"/>
    <w:rsid w:val="0003772D"/>
    <w:rsid w:val="00040464"/>
    <w:rsid w:val="000410DC"/>
    <w:rsid w:val="000413DB"/>
    <w:rsid w:val="00041D5B"/>
    <w:rsid w:val="0004255E"/>
    <w:rsid w:val="00046579"/>
    <w:rsid w:val="00046A0B"/>
    <w:rsid w:val="0005079E"/>
    <w:rsid w:val="00050EF3"/>
    <w:rsid w:val="00051050"/>
    <w:rsid w:val="00051368"/>
    <w:rsid w:val="00052293"/>
    <w:rsid w:val="00053AE5"/>
    <w:rsid w:val="00056F31"/>
    <w:rsid w:val="0005765B"/>
    <w:rsid w:val="00057859"/>
    <w:rsid w:val="00057977"/>
    <w:rsid w:val="00060BDE"/>
    <w:rsid w:val="00061DB2"/>
    <w:rsid w:val="00063DFD"/>
    <w:rsid w:val="00064340"/>
    <w:rsid w:val="00071EFD"/>
    <w:rsid w:val="00072CDB"/>
    <w:rsid w:val="00073042"/>
    <w:rsid w:val="00073999"/>
    <w:rsid w:val="0007650D"/>
    <w:rsid w:val="00081C84"/>
    <w:rsid w:val="000838B3"/>
    <w:rsid w:val="0008436E"/>
    <w:rsid w:val="0008449E"/>
    <w:rsid w:val="00084B29"/>
    <w:rsid w:val="0008629E"/>
    <w:rsid w:val="0008664D"/>
    <w:rsid w:val="00086CAB"/>
    <w:rsid w:val="000902B8"/>
    <w:rsid w:val="00091182"/>
    <w:rsid w:val="000929F4"/>
    <w:rsid w:val="00093AFC"/>
    <w:rsid w:val="00094BD6"/>
    <w:rsid w:val="00095A78"/>
    <w:rsid w:val="00095C3B"/>
    <w:rsid w:val="000978B9"/>
    <w:rsid w:val="000A19FA"/>
    <w:rsid w:val="000A70EC"/>
    <w:rsid w:val="000B063F"/>
    <w:rsid w:val="000B2A96"/>
    <w:rsid w:val="000B30ED"/>
    <w:rsid w:val="000B69E9"/>
    <w:rsid w:val="000C1CE5"/>
    <w:rsid w:val="000C259D"/>
    <w:rsid w:val="000C6633"/>
    <w:rsid w:val="000C7F0F"/>
    <w:rsid w:val="000D0C83"/>
    <w:rsid w:val="000D1A59"/>
    <w:rsid w:val="000D1F82"/>
    <w:rsid w:val="000D27CA"/>
    <w:rsid w:val="000D2E4B"/>
    <w:rsid w:val="000D3C7D"/>
    <w:rsid w:val="000D4285"/>
    <w:rsid w:val="000D4718"/>
    <w:rsid w:val="000D6642"/>
    <w:rsid w:val="000D6E66"/>
    <w:rsid w:val="000D75C8"/>
    <w:rsid w:val="000E28C8"/>
    <w:rsid w:val="000E33AE"/>
    <w:rsid w:val="000E781D"/>
    <w:rsid w:val="000E7D0E"/>
    <w:rsid w:val="000F0298"/>
    <w:rsid w:val="000F37AA"/>
    <w:rsid w:val="000F4702"/>
    <w:rsid w:val="000F4DFD"/>
    <w:rsid w:val="000F4F9A"/>
    <w:rsid w:val="000F6CBF"/>
    <w:rsid w:val="000F6DC8"/>
    <w:rsid w:val="000F7BDC"/>
    <w:rsid w:val="00102C33"/>
    <w:rsid w:val="001034ED"/>
    <w:rsid w:val="001036E1"/>
    <w:rsid w:val="00103741"/>
    <w:rsid w:val="00104266"/>
    <w:rsid w:val="00104A28"/>
    <w:rsid w:val="001068F2"/>
    <w:rsid w:val="00106B1B"/>
    <w:rsid w:val="0011098F"/>
    <w:rsid w:val="0011209D"/>
    <w:rsid w:val="001123D6"/>
    <w:rsid w:val="001173E1"/>
    <w:rsid w:val="00120C0D"/>
    <w:rsid w:val="00120F85"/>
    <w:rsid w:val="00121064"/>
    <w:rsid w:val="00121843"/>
    <w:rsid w:val="00122D5D"/>
    <w:rsid w:val="00124888"/>
    <w:rsid w:val="0012670E"/>
    <w:rsid w:val="001276A8"/>
    <w:rsid w:val="00130856"/>
    <w:rsid w:val="001319EA"/>
    <w:rsid w:val="001324F4"/>
    <w:rsid w:val="0013340A"/>
    <w:rsid w:val="00133F92"/>
    <w:rsid w:val="00134C0D"/>
    <w:rsid w:val="00135B2D"/>
    <w:rsid w:val="0013710B"/>
    <w:rsid w:val="00137330"/>
    <w:rsid w:val="00137F6C"/>
    <w:rsid w:val="00140D2D"/>
    <w:rsid w:val="00141AFD"/>
    <w:rsid w:val="00142143"/>
    <w:rsid w:val="001432AE"/>
    <w:rsid w:val="00143B15"/>
    <w:rsid w:val="0014472F"/>
    <w:rsid w:val="00145C3B"/>
    <w:rsid w:val="00146F8E"/>
    <w:rsid w:val="00147594"/>
    <w:rsid w:val="00147C28"/>
    <w:rsid w:val="00150E00"/>
    <w:rsid w:val="00151C8F"/>
    <w:rsid w:val="00152148"/>
    <w:rsid w:val="001542AE"/>
    <w:rsid w:val="0015434C"/>
    <w:rsid w:val="00154732"/>
    <w:rsid w:val="00154908"/>
    <w:rsid w:val="00156E9A"/>
    <w:rsid w:val="00157180"/>
    <w:rsid w:val="00157519"/>
    <w:rsid w:val="00160498"/>
    <w:rsid w:val="00161AE8"/>
    <w:rsid w:val="00161ED1"/>
    <w:rsid w:val="0016325F"/>
    <w:rsid w:val="00164DFF"/>
    <w:rsid w:val="0016524C"/>
    <w:rsid w:val="001654FC"/>
    <w:rsid w:val="001657DD"/>
    <w:rsid w:val="00165C72"/>
    <w:rsid w:val="001679F9"/>
    <w:rsid w:val="00167CC0"/>
    <w:rsid w:val="00170CFE"/>
    <w:rsid w:val="00170D50"/>
    <w:rsid w:val="0017100C"/>
    <w:rsid w:val="0017101C"/>
    <w:rsid w:val="00171567"/>
    <w:rsid w:val="00173067"/>
    <w:rsid w:val="0017406C"/>
    <w:rsid w:val="00174650"/>
    <w:rsid w:val="001751C5"/>
    <w:rsid w:val="0017561C"/>
    <w:rsid w:val="00176099"/>
    <w:rsid w:val="00176F63"/>
    <w:rsid w:val="001779FB"/>
    <w:rsid w:val="0018172C"/>
    <w:rsid w:val="0018205F"/>
    <w:rsid w:val="00182D1F"/>
    <w:rsid w:val="0018312C"/>
    <w:rsid w:val="001833B2"/>
    <w:rsid w:val="001835BA"/>
    <w:rsid w:val="00184CD7"/>
    <w:rsid w:val="00185271"/>
    <w:rsid w:val="0018592A"/>
    <w:rsid w:val="00186B34"/>
    <w:rsid w:val="0018754F"/>
    <w:rsid w:val="00187D06"/>
    <w:rsid w:val="00191A4A"/>
    <w:rsid w:val="001950F4"/>
    <w:rsid w:val="001A0D74"/>
    <w:rsid w:val="001A1C6D"/>
    <w:rsid w:val="001A23D3"/>
    <w:rsid w:val="001A455E"/>
    <w:rsid w:val="001A4A2C"/>
    <w:rsid w:val="001A6B15"/>
    <w:rsid w:val="001A7277"/>
    <w:rsid w:val="001A74B7"/>
    <w:rsid w:val="001B28A0"/>
    <w:rsid w:val="001B37AB"/>
    <w:rsid w:val="001B4B72"/>
    <w:rsid w:val="001B6EE5"/>
    <w:rsid w:val="001B73F2"/>
    <w:rsid w:val="001C025D"/>
    <w:rsid w:val="001C0E9C"/>
    <w:rsid w:val="001C1057"/>
    <w:rsid w:val="001C116E"/>
    <w:rsid w:val="001C1C5C"/>
    <w:rsid w:val="001C24E3"/>
    <w:rsid w:val="001C35E7"/>
    <w:rsid w:val="001C39BC"/>
    <w:rsid w:val="001C4C33"/>
    <w:rsid w:val="001C5C82"/>
    <w:rsid w:val="001C5ECB"/>
    <w:rsid w:val="001C6D0F"/>
    <w:rsid w:val="001C736E"/>
    <w:rsid w:val="001C7812"/>
    <w:rsid w:val="001D281B"/>
    <w:rsid w:val="001D7C3F"/>
    <w:rsid w:val="001E0173"/>
    <w:rsid w:val="001E07AC"/>
    <w:rsid w:val="001E1B35"/>
    <w:rsid w:val="001E1DC9"/>
    <w:rsid w:val="001E45FA"/>
    <w:rsid w:val="001E654E"/>
    <w:rsid w:val="001E6700"/>
    <w:rsid w:val="001E70A1"/>
    <w:rsid w:val="001F492E"/>
    <w:rsid w:val="001F4ECB"/>
    <w:rsid w:val="001F6AC1"/>
    <w:rsid w:val="00200BA0"/>
    <w:rsid w:val="0020179B"/>
    <w:rsid w:val="002018A8"/>
    <w:rsid w:val="0020275D"/>
    <w:rsid w:val="00203848"/>
    <w:rsid w:val="00203EAA"/>
    <w:rsid w:val="00205534"/>
    <w:rsid w:val="00206290"/>
    <w:rsid w:val="002071B2"/>
    <w:rsid w:val="00210EAB"/>
    <w:rsid w:val="002115CC"/>
    <w:rsid w:val="00212B6E"/>
    <w:rsid w:val="00212B7D"/>
    <w:rsid w:val="00212C6F"/>
    <w:rsid w:val="00213D65"/>
    <w:rsid w:val="002142F3"/>
    <w:rsid w:val="00214476"/>
    <w:rsid w:val="00215661"/>
    <w:rsid w:val="002157BE"/>
    <w:rsid w:val="00215DD9"/>
    <w:rsid w:val="00216F4F"/>
    <w:rsid w:val="002170A7"/>
    <w:rsid w:val="00217D25"/>
    <w:rsid w:val="00220360"/>
    <w:rsid w:val="00220A5D"/>
    <w:rsid w:val="00220D59"/>
    <w:rsid w:val="002225C8"/>
    <w:rsid w:val="002225F3"/>
    <w:rsid w:val="00222E22"/>
    <w:rsid w:val="00225EAD"/>
    <w:rsid w:val="002269BB"/>
    <w:rsid w:val="00230284"/>
    <w:rsid w:val="002306FC"/>
    <w:rsid w:val="00230E0E"/>
    <w:rsid w:val="002314A1"/>
    <w:rsid w:val="002318BB"/>
    <w:rsid w:val="00232299"/>
    <w:rsid w:val="002346F0"/>
    <w:rsid w:val="00234C93"/>
    <w:rsid w:val="00235B5E"/>
    <w:rsid w:val="00236BB6"/>
    <w:rsid w:val="00237248"/>
    <w:rsid w:val="00240508"/>
    <w:rsid w:val="00240DAA"/>
    <w:rsid w:val="00242B90"/>
    <w:rsid w:val="002434A1"/>
    <w:rsid w:val="00243D91"/>
    <w:rsid w:val="00245E4F"/>
    <w:rsid w:val="00246044"/>
    <w:rsid w:val="0025198D"/>
    <w:rsid w:val="00254A55"/>
    <w:rsid w:val="00254BDE"/>
    <w:rsid w:val="002602DA"/>
    <w:rsid w:val="0026036D"/>
    <w:rsid w:val="00260F13"/>
    <w:rsid w:val="00260FD6"/>
    <w:rsid w:val="002610CA"/>
    <w:rsid w:val="0026178B"/>
    <w:rsid w:val="00261E74"/>
    <w:rsid w:val="002621D2"/>
    <w:rsid w:val="00262629"/>
    <w:rsid w:val="0026286E"/>
    <w:rsid w:val="00263C8E"/>
    <w:rsid w:val="002660D9"/>
    <w:rsid w:val="00266857"/>
    <w:rsid w:val="00267D38"/>
    <w:rsid w:val="00271A46"/>
    <w:rsid w:val="002722CB"/>
    <w:rsid w:val="00273184"/>
    <w:rsid w:val="002731D1"/>
    <w:rsid w:val="002733F8"/>
    <w:rsid w:val="0027377B"/>
    <w:rsid w:val="0027419A"/>
    <w:rsid w:val="00277A7C"/>
    <w:rsid w:val="002805FB"/>
    <w:rsid w:val="00282BBF"/>
    <w:rsid w:val="00283CB1"/>
    <w:rsid w:val="002868FC"/>
    <w:rsid w:val="00287AE7"/>
    <w:rsid w:val="0029080F"/>
    <w:rsid w:val="0029181B"/>
    <w:rsid w:val="00291BDD"/>
    <w:rsid w:val="00292230"/>
    <w:rsid w:val="00292D44"/>
    <w:rsid w:val="00293FD7"/>
    <w:rsid w:val="00294986"/>
    <w:rsid w:val="0029631B"/>
    <w:rsid w:val="00296AFE"/>
    <w:rsid w:val="002A007C"/>
    <w:rsid w:val="002A0DC5"/>
    <w:rsid w:val="002A27DE"/>
    <w:rsid w:val="002A2929"/>
    <w:rsid w:val="002A313E"/>
    <w:rsid w:val="002A3F01"/>
    <w:rsid w:val="002A422A"/>
    <w:rsid w:val="002A5FC6"/>
    <w:rsid w:val="002B0F31"/>
    <w:rsid w:val="002B27EE"/>
    <w:rsid w:val="002B3D4E"/>
    <w:rsid w:val="002B3E57"/>
    <w:rsid w:val="002B451E"/>
    <w:rsid w:val="002B65D5"/>
    <w:rsid w:val="002B6FF1"/>
    <w:rsid w:val="002B7FE3"/>
    <w:rsid w:val="002C0335"/>
    <w:rsid w:val="002C06D5"/>
    <w:rsid w:val="002C2562"/>
    <w:rsid w:val="002C4EEE"/>
    <w:rsid w:val="002C7220"/>
    <w:rsid w:val="002C7A46"/>
    <w:rsid w:val="002D04C4"/>
    <w:rsid w:val="002D26DD"/>
    <w:rsid w:val="002D2FEF"/>
    <w:rsid w:val="002D32EA"/>
    <w:rsid w:val="002D4721"/>
    <w:rsid w:val="002D4CC0"/>
    <w:rsid w:val="002D578D"/>
    <w:rsid w:val="002D5856"/>
    <w:rsid w:val="002E111B"/>
    <w:rsid w:val="002E2776"/>
    <w:rsid w:val="002E3B64"/>
    <w:rsid w:val="002E3CF0"/>
    <w:rsid w:val="002E48A9"/>
    <w:rsid w:val="002E6049"/>
    <w:rsid w:val="002E641F"/>
    <w:rsid w:val="002E7DBB"/>
    <w:rsid w:val="002F08B3"/>
    <w:rsid w:val="002F0DE7"/>
    <w:rsid w:val="002F10FA"/>
    <w:rsid w:val="002F1713"/>
    <w:rsid w:val="002F4CF6"/>
    <w:rsid w:val="002F62B7"/>
    <w:rsid w:val="002F62E9"/>
    <w:rsid w:val="002F6E8D"/>
    <w:rsid w:val="002F75FD"/>
    <w:rsid w:val="002F7B62"/>
    <w:rsid w:val="00301977"/>
    <w:rsid w:val="00302E64"/>
    <w:rsid w:val="00303F8A"/>
    <w:rsid w:val="00310F2E"/>
    <w:rsid w:val="00311E1B"/>
    <w:rsid w:val="00312B45"/>
    <w:rsid w:val="0031385F"/>
    <w:rsid w:val="00314853"/>
    <w:rsid w:val="00315E6D"/>
    <w:rsid w:val="00316931"/>
    <w:rsid w:val="00320235"/>
    <w:rsid w:val="00320702"/>
    <w:rsid w:val="00320A8A"/>
    <w:rsid w:val="003245B6"/>
    <w:rsid w:val="0032522E"/>
    <w:rsid w:val="0032649B"/>
    <w:rsid w:val="003271D9"/>
    <w:rsid w:val="00327AD7"/>
    <w:rsid w:val="0033228A"/>
    <w:rsid w:val="003333E8"/>
    <w:rsid w:val="00334D53"/>
    <w:rsid w:val="00335A55"/>
    <w:rsid w:val="00336DC8"/>
    <w:rsid w:val="00337AFA"/>
    <w:rsid w:val="00341A9A"/>
    <w:rsid w:val="003420A6"/>
    <w:rsid w:val="00342830"/>
    <w:rsid w:val="00343A44"/>
    <w:rsid w:val="00344BE2"/>
    <w:rsid w:val="00344CD9"/>
    <w:rsid w:val="00345E18"/>
    <w:rsid w:val="00345E3F"/>
    <w:rsid w:val="003466AC"/>
    <w:rsid w:val="0035072F"/>
    <w:rsid w:val="00354491"/>
    <w:rsid w:val="0035581A"/>
    <w:rsid w:val="003563B1"/>
    <w:rsid w:val="0035752E"/>
    <w:rsid w:val="00362226"/>
    <w:rsid w:val="00362879"/>
    <w:rsid w:val="00364B42"/>
    <w:rsid w:val="00365F57"/>
    <w:rsid w:val="00366FCF"/>
    <w:rsid w:val="00367015"/>
    <w:rsid w:val="003675D6"/>
    <w:rsid w:val="00370136"/>
    <w:rsid w:val="00370542"/>
    <w:rsid w:val="0037120F"/>
    <w:rsid w:val="00372919"/>
    <w:rsid w:val="0037309F"/>
    <w:rsid w:val="003740C3"/>
    <w:rsid w:val="00374177"/>
    <w:rsid w:val="003767FF"/>
    <w:rsid w:val="00377213"/>
    <w:rsid w:val="00381F5F"/>
    <w:rsid w:val="0038256E"/>
    <w:rsid w:val="00383503"/>
    <w:rsid w:val="00384320"/>
    <w:rsid w:val="003859B8"/>
    <w:rsid w:val="00385EA6"/>
    <w:rsid w:val="00386450"/>
    <w:rsid w:val="003868EB"/>
    <w:rsid w:val="00394336"/>
    <w:rsid w:val="00394B9F"/>
    <w:rsid w:val="00394BAE"/>
    <w:rsid w:val="00394FB1"/>
    <w:rsid w:val="003975C4"/>
    <w:rsid w:val="0039791D"/>
    <w:rsid w:val="003A0BD9"/>
    <w:rsid w:val="003A128D"/>
    <w:rsid w:val="003A207E"/>
    <w:rsid w:val="003A2B18"/>
    <w:rsid w:val="003A2F96"/>
    <w:rsid w:val="003A33EE"/>
    <w:rsid w:val="003A3DAD"/>
    <w:rsid w:val="003A3F62"/>
    <w:rsid w:val="003A5E82"/>
    <w:rsid w:val="003A6CB2"/>
    <w:rsid w:val="003A7076"/>
    <w:rsid w:val="003A7FC1"/>
    <w:rsid w:val="003B0E2F"/>
    <w:rsid w:val="003B126E"/>
    <w:rsid w:val="003B25AB"/>
    <w:rsid w:val="003B27E3"/>
    <w:rsid w:val="003B3960"/>
    <w:rsid w:val="003B3A4A"/>
    <w:rsid w:val="003B6957"/>
    <w:rsid w:val="003B7F5B"/>
    <w:rsid w:val="003C0BCE"/>
    <w:rsid w:val="003C18EB"/>
    <w:rsid w:val="003C3638"/>
    <w:rsid w:val="003C7BA2"/>
    <w:rsid w:val="003D3EA5"/>
    <w:rsid w:val="003D4657"/>
    <w:rsid w:val="003D4B97"/>
    <w:rsid w:val="003D4BED"/>
    <w:rsid w:val="003D6090"/>
    <w:rsid w:val="003D646A"/>
    <w:rsid w:val="003D66D4"/>
    <w:rsid w:val="003D7A75"/>
    <w:rsid w:val="003E1249"/>
    <w:rsid w:val="003E1AAD"/>
    <w:rsid w:val="003E3FFC"/>
    <w:rsid w:val="003E403B"/>
    <w:rsid w:val="003E4DD5"/>
    <w:rsid w:val="003E6C78"/>
    <w:rsid w:val="003E6CF4"/>
    <w:rsid w:val="003E6EA0"/>
    <w:rsid w:val="003F03E9"/>
    <w:rsid w:val="003F17EF"/>
    <w:rsid w:val="003F1809"/>
    <w:rsid w:val="003F3004"/>
    <w:rsid w:val="003F537C"/>
    <w:rsid w:val="003F5705"/>
    <w:rsid w:val="003F5DC3"/>
    <w:rsid w:val="003F69E8"/>
    <w:rsid w:val="003F751E"/>
    <w:rsid w:val="003F7A7A"/>
    <w:rsid w:val="004000BB"/>
    <w:rsid w:val="004003AF"/>
    <w:rsid w:val="00401202"/>
    <w:rsid w:val="00401CCF"/>
    <w:rsid w:val="00402F6F"/>
    <w:rsid w:val="00405777"/>
    <w:rsid w:val="0040639F"/>
    <w:rsid w:val="00412C18"/>
    <w:rsid w:val="00412CD3"/>
    <w:rsid w:val="004141FD"/>
    <w:rsid w:val="004147FA"/>
    <w:rsid w:val="00414AFC"/>
    <w:rsid w:val="00414F74"/>
    <w:rsid w:val="004158C4"/>
    <w:rsid w:val="00415B36"/>
    <w:rsid w:val="00416539"/>
    <w:rsid w:val="004179F2"/>
    <w:rsid w:val="0042009A"/>
    <w:rsid w:val="0042078A"/>
    <w:rsid w:val="00420803"/>
    <w:rsid w:val="0042155B"/>
    <w:rsid w:val="004215B1"/>
    <w:rsid w:val="004221B4"/>
    <w:rsid w:val="00423148"/>
    <w:rsid w:val="00423810"/>
    <w:rsid w:val="00427EB5"/>
    <w:rsid w:val="004366AD"/>
    <w:rsid w:val="00436C5B"/>
    <w:rsid w:val="00437015"/>
    <w:rsid w:val="0044034D"/>
    <w:rsid w:val="00441EA5"/>
    <w:rsid w:val="00442AE4"/>
    <w:rsid w:val="00443FA0"/>
    <w:rsid w:val="004443EA"/>
    <w:rsid w:val="00447C40"/>
    <w:rsid w:val="00452898"/>
    <w:rsid w:val="00453715"/>
    <w:rsid w:val="004537B4"/>
    <w:rsid w:val="00453F10"/>
    <w:rsid w:val="0045424B"/>
    <w:rsid w:val="00454855"/>
    <w:rsid w:val="0045652F"/>
    <w:rsid w:val="00457596"/>
    <w:rsid w:val="0046003B"/>
    <w:rsid w:val="00460DE8"/>
    <w:rsid w:val="0046130E"/>
    <w:rsid w:val="004634B3"/>
    <w:rsid w:val="00463CAC"/>
    <w:rsid w:val="00464A9A"/>
    <w:rsid w:val="00464CDB"/>
    <w:rsid w:val="004661AE"/>
    <w:rsid w:val="00466BBB"/>
    <w:rsid w:val="00466EEA"/>
    <w:rsid w:val="00467AF1"/>
    <w:rsid w:val="00470803"/>
    <w:rsid w:val="00473584"/>
    <w:rsid w:val="00473EA7"/>
    <w:rsid w:val="004765D6"/>
    <w:rsid w:val="00476C7E"/>
    <w:rsid w:val="004779AA"/>
    <w:rsid w:val="00480493"/>
    <w:rsid w:val="004805B7"/>
    <w:rsid w:val="00480CB1"/>
    <w:rsid w:val="0048373D"/>
    <w:rsid w:val="00484353"/>
    <w:rsid w:val="00484C08"/>
    <w:rsid w:val="00485F61"/>
    <w:rsid w:val="0049280E"/>
    <w:rsid w:val="004A0854"/>
    <w:rsid w:val="004A0B70"/>
    <w:rsid w:val="004A28B9"/>
    <w:rsid w:val="004A5C52"/>
    <w:rsid w:val="004A6361"/>
    <w:rsid w:val="004A6A16"/>
    <w:rsid w:val="004B0E80"/>
    <w:rsid w:val="004B1802"/>
    <w:rsid w:val="004B1940"/>
    <w:rsid w:val="004B3598"/>
    <w:rsid w:val="004B5163"/>
    <w:rsid w:val="004B6769"/>
    <w:rsid w:val="004B6826"/>
    <w:rsid w:val="004B777F"/>
    <w:rsid w:val="004C06BC"/>
    <w:rsid w:val="004C0721"/>
    <w:rsid w:val="004C1182"/>
    <w:rsid w:val="004C1901"/>
    <w:rsid w:val="004C2F5C"/>
    <w:rsid w:val="004C4298"/>
    <w:rsid w:val="004C46C1"/>
    <w:rsid w:val="004C4BF9"/>
    <w:rsid w:val="004C4CEB"/>
    <w:rsid w:val="004C53BC"/>
    <w:rsid w:val="004C5768"/>
    <w:rsid w:val="004D011A"/>
    <w:rsid w:val="004D0E83"/>
    <w:rsid w:val="004D10C6"/>
    <w:rsid w:val="004D1E10"/>
    <w:rsid w:val="004D21C3"/>
    <w:rsid w:val="004D2F3B"/>
    <w:rsid w:val="004D320C"/>
    <w:rsid w:val="004D489A"/>
    <w:rsid w:val="004D659A"/>
    <w:rsid w:val="004D71D2"/>
    <w:rsid w:val="004D75AA"/>
    <w:rsid w:val="004D7C07"/>
    <w:rsid w:val="004E5774"/>
    <w:rsid w:val="004E5D12"/>
    <w:rsid w:val="004E64B1"/>
    <w:rsid w:val="004E716A"/>
    <w:rsid w:val="004E7AF7"/>
    <w:rsid w:val="004F001E"/>
    <w:rsid w:val="004F1B1E"/>
    <w:rsid w:val="004F24E7"/>
    <w:rsid w:val="004F25B6"/>
    <w:rsid w:val="004F3B1A"/>
    <w:rsid w:val="004F4031"/>
    <w:rsid w:val="004F5BDA"/>
    <w:rsid w:val="00500421"/>
    <w:rsid w:val="005009FF"/>
    <w:rsid w:val="00501C8E"/>
    <w:rsid w:val="00506297"/>
    <w:rsid w:val="005124A4"/>
    <w:rsid w:val="00512B3B"/>
    <w:rsid w:val="00513857"/>
    <w:rsid w:val="00515417"/>
    <w:rsid w:val="00516EDB"/>
    <w:rsid w:val="00517E61"/>
    <w:rsid w:val="00521DE5"/>
    <w:rsid w:val="005223B4"/>
    <w:rsid w:val="00523E4B"/>
    <w:rsid w:val="0052436C"/>
    <w:rsid w:val="00526DFC"/>
    <w:rsid w:val="005274C3"/>
    <w:rsid w:val="0053136E"/>
    <w:rsid w:val="005322F5"/>
    <w:rsid w:val="00535A93"/>
    <w:rsid w:val="00536156"/>
    <w:rsid w:val="00536629"/>
    <w:rsid w:val="0054193A"/>
    <w:rsid w:val="00541A85"/>
    <w:rsid w:val="0054293C"/>
    <w:rsid w:val="00543A27"/>
    <w:rsid w:val="0054408A"/>
    <w:rsid w:val="00545401"/>
    <w:rsid w:val="005463FC"/>
    <w:rsid w:val="0054696A"/>
    <w:rsid w:val="00550CAE"/>
    <w:rsid w:val="005527E7"/>
    <w:rsid w:val="00553181"/>
    <w:rsid w:val="00553576"/>
    <w:rsid w:val="00555334"/>
    <w:rsid w:val="00555BD9"/>
    <w:rsid w:val="00562C9B"/>
    <w:rsid w:val="00563200"/>
    <w:rsid w:val="00563A37"/>
    <w:rsid w:val="0056457C"/>
    <w:rsid w:val="005648D1"/>
    <w:rsid w:val="00565E88"/>
    <w:rsid w:val="00570C58"/>
    <w:rsid w:val="0057120A"/>
    <w:rsid w:val="005728E2"/>
    <w:rsid w:val="005746EF"/>
    <w:rsid w:val="00575686"/>
    <w:rsid w:val="00576F53"/>
    <w:rsid w:val="00577118"/>
    <w:rsid w:val="00577418"/>
    <w:rsid w:val="005804AF"/>
    <w:rsid w:val="00581611"/>
    <w:rsid w:val="00583F53"/>
    <w:rsid w:val="00584287"/>
    <w:rsid w:val="0058470B"/>
    <w:rsid w:val="00585737"/>
    <w:rsid w:val="00585984"/>
    <w:rsid w:val="00586240"/>
    <w:rsid w:val="00586C0E"/>
    <w:rsid w:val="005949FA"/>
    <w:rsid w:val="00595221"/>
    <w:rsid w:val="005963E6"/>
    <w:rsid w:val="00597461"/>
    <w:rsid w:val="00597AF0"/>
    <w:rsid w:val="00597E0D"/>
    <w:rsid w:val="005A0631"/>
    <w:rsid w:val="005A0900"/>
    <w:rsid w:val="005A12DD"/>
    <w:rsid w:val="005A16E8"/>
    <w:rsid w:val="005A1FFD"/>
    <w:rsid w:val="005A585F"/>
    <w:rsid w:val="005A58BD"/>
    <w:rsid w:val="005A5D3B"/>
    <w:rsid w:val="005A5E5F"/>
    <w:rsid w:val="005A63BF"/>
    <w:rsid w:val="005A6852"/>
    <w:rsid w:val="005B0A29"/>
    <w:rsid w:val="005B0B3A"/>
    <w:rsid w:val="005B25DF"/>
    <w:rsid w:val="005B5E18"/>
    <w:rsid w:val="005C2C69"/>
    <w:rsid w:val="005C4BE5"/>
    <w:rsid w:val="005C79FE"/>
    <w:rsid w:val="005D0D8E"/>
    <w:rsid w:val="005D3BB9"/>
    <w:rsid w:val="005D3E12"/>
    <w:rsid w:val="005D4A35"/>
    <w:rsid w:val="005D6374"/>
    <w:rsid w:val="005D658D"/>
    <w:rsid w:val="005D7C1F"/>
    <w:rsid w:val="005E0082"/>
    <w:rsid w:val="005E1B28"/>
    <w:rsid w:val="005E3C0A"/>
    <w:rsid w:val="005E57FE"/>
    <w:rsid w:val="005E611F"/>
    <w:rsid w:val="005E6554"/>
    <w:rsid w:val="005E793C"/>
    <w:rsid w:val="005E7A95"/>
    <w:rsid w:val="005F1BE2"/>
    <w:rsid w:val="005F2F34"/>
    <w:rsid w:val="005F50E6"/>
    <w:rsid w:val="005F6815"/>
    <w:rsid w:val="00600176"/>
    <w:rsid w:val="0060045C"/>
    <w:rsid w:val="006016E9"/>
    <w:rsid w:val="006021B6"/>
    <w:rsid w:val="00602429"/>
    <w:rsid w:val="00602C31"/>
    <w:rsid w:val="00603DEE"/>
    <w:rsid w:val="00605018"/>
    <w:rsid w:val="00605EC6"/>
    <w:rsid w:val="00607AA0"/>
    <w:rsid w:val="006120D8"/>
    <w:rsid w:val="00613630"/>
    <w:rsid w:val="006145EB"/>
    <w:rsid w:val="006147C1"/>
    <w:rsid w:val="006153EC"/>
    <w:rsid w:val="00626B54"/>
    <w:rsid w:val="00627E23"/>
    <w:rsid w:val="00633E0C"/>
    <w:rsid w:val="006355DC"/>
    <w:rsid w:val="00635A9A"/>
    <w:rsid w:val="006368D0"/>
    <w:rsid w:val="00640E19"/>
    <w:rsid w:val="0064154A"/>
    <w:rsid w:val="006426DB"/>
    <w:rsid w:val="00642D21"/>
    <w:rsid w:val="00645402"/>
    <w:rsid w:val="0065011D"/>
    <w:rsid w:val="00650136"/>
    <w:rsid w:val="00650570"/>
    <w:rsid w:val="00650B5B"/>
    <w:rsid w:val="0065128D"/>
    <w:rsid w:val="006512A5"/>
    <w:rsid w:val="006523F1"/>
    <w:rsid w:val="006531C2"/>
    <w:rsid w:val="0065445F"/>
    <w:rsid w:val="006550B0"/>
    <w:rsid w:val="00655D52"/>
    <w:rsid w:val="0065649A"/>
    <w:rsid w:val="00656A8C"/>
    <w:rsid w:val="00656B18"/>
    <w:rsid w:val="00656C8F"/>
    <w:rsid w:val="006574B1"/>
    <w:rsid w:val="00660D58"/>
    <w:rsid w:val="00661151"/>
    <w:rsid w:val="006616FC"/>
    <w:rsid w:val="00661C02"/>
    <w:rsid w:val="0066350F"/>
    <w:rsid w:val="00663827"/>
    <w:rsid w:val="00663A2B"/>
    <w:rsid w:val="00663DF6"/>
    <w:rsid w:val="006664A2"/>
    <w:rsid w:val="006664E2"/>
    <w:rsid w:val="00667A6B"/>
    <w:rsid w:val="0067129B"/>
    <w:rsid w:val="006721E1"/>
    <w:rsid w:val="006752A9"/>
    <w:rsid w:val="006752B0"/>
    <w:rsid w:val="00676CA8"/>
    <w:rsid w:val="00680DF3"/>
    <w:rsid w:val="00681B15"/>
    <w:rsid w:val="00681DD5"/>
    <w:rsid w:val="006829C0"/>
    <w:rsid w:val="00682DBB"/>
    <w:rsid w:val="00682EB8"/>
    <w:rsid w:val="00683781"/>
    <w:rsid w:val="00683FB7"/>
    <w:rsid w:val="006870F7"/>
    <w:rsid w:val="006873FF"/>
    <w:rsid w:val="00687581"/>
    <w:rsid w:val="00693FCE"/>
    <w:rsid w:val="00694EEE"/>
    <w:rsid w:val="006950AB"/>
    <w:rsid w:val="0069542F"/>
    <w:rsid w:val="0069783D"/>
    <w:rsid w:val="00697B69"/>
    <w:rsid w:val="006A002C"/>
    <w:rsid w:val="006A019B"/>
    <w:rsid w:val="006A1526"/>
    <w:rsid w:val="006A2BFD"/>
    <w:rsid w:val="006A3C52"/>
    <w:rsid w:val="006A42F3"/>
    <w:rsid w:val="006B0F3A"/>
    <w:rsid w:val="006B269F"/>
    <w:rsid w:val="006B3789"/>
    <w:rsid w:val="006B5918"/>
    <w:rsid w:val="006B6E8F"/>
    <w:rsid w:val="006B7641"/>
    <w:rsid w:val="006C14E7"/>
    <w:rsid w:val="006C2EB9"/>
    <w:rsid w:val="006C2F00"/>
    <w:rsid w:val="006C337C"/>
    <w:rsid w:val="006C501F"/>
    <w:rsid w:val="006C5AFF"/>
    <w:rsid w:val="006C69F5"/>
    <w:rsid w:val="006D01A0"/>
    <w:rsid w:val="006D127C"/>
    <w:rsid w:val="006D1302"/>
    <w:rsid w:val="006D4B76"/>
    <w:rsid w:val="006E099C"/>
    <w:rsid w:val="006E22B9"/>
    <w:rsid w:val="006E243E"/>
    <w:rsid w:val="006E2B5A"/>
    <w:rsid w:val="006E2DD2"/>
    <w:rsid w:val="006E3561"/>
    <w:rsid w:val="006E3CBE"/>
    <w:rsid w:val="006E54C1"/>
    <w:rsid w:val="006E5F76"/>
    <w:rsid w:val="006E7A7E"/>
    <w:rsid w:val="006E7D03"/>
    <w:rsid w:val="006F090A"/>
    <w:rsid w:val="006F1567"/>
    <w:rsid w:val="006F1E6A"/>
    <w:rsid w:val="006F2249"/>
    <w:rsid w:val="006F2CC8"/>
    <w:rsid w:val="006F2E56"/>
    <w:rsid w:val="006F35CF"/>
    <w:rsid w:val="006F4BC3"/>
    <w:rsid w:val="007002F6"/>
    <w:rsid w:val="00700503"/>
    <w:rsid w:val="007025AF"/>
    <w:rsid w:val="00704417"/>
    <w:rsid w:val="007054F7"/>
    <w:rsid w:val="00705D60"/>
    <w:rsid w:val="00707DBA"/>
    <w:rsid w:val="007105AD"/>
    <w:rsid w:val="007108F6"/>
    <w:rsid w:val="0071258F"/>
    <w:rsid w:val="0071271C"/>
    <w:rsid w:val="0071299C"/>
    <w:rsid w:val="007131CB"/>
    <w:rsid w:val="007148D1"/>
    <w:rsid w:val="007155B5"/>
    <w:rsid w:val="00715BD5"/>
    <w:rsid w:val="00716319"/>
    <w:rsid w:val="007171E9"/>
    <w:rsid w:val="007201C9"/>
    <w:rsid w:val="0072200E"/>
    <w:rsid w:val="00722147"/>
    <w:rsid w:val="00724262"/>
    <w:rsid w:val="00724FBE"/>
    <w:rsid w:val="00727092"/>
    <w:rsid w:val="00730BC2"/>
    <w:rsid w:val="007319F6"/>
    <w:rsid w:val="00731CEE"/>
    <w:rsid w:val="00731F37"/>
    <w:rsid w:val="00732486"/>
    <w:rsid w:val="007350FA"/>
    <w:rsid w:val="00736845"/>
    <w:rsid w:val="00740291"/>
    <w:rsid w:val="0074046A"/>
    <w:rsid w:val="00741BF7"/>
    <w:rsid w:val="0074299C"/>
    <w:rsid w:val="00742A56"/>
    <w:rsid w:val="00745A6E"/>
    <w:rsid w:val="00746A87"/>
    <w:rsid w:val="00746E43"/>
    <w:rsid w:val="00754523"/>
    <w:rsid w:val="00756216"/>
    <w:rsid w:val="00756A79"/>
    <w:rsid w:val="00760532"/>
    <w:rsid w:val="00760A53"/>
    <w:rsid w:val="007613F3"/>
    <w:rsid w:val="007614F6"/>
    <w:rsid w:val="0076348F"/>
    <w:rsid w:val="00763BA2"/>
    <w:rsid w:val="00765651"/>
    <w:rsid w:val="00771475"/>
    <w:rsid w:val="00774117"/>
    <w:rsid w:val="00775598"/>
    <w:rsid w:val="00775C55"/>
    <w:rsid w:val="00775F57"/>
    <w:rsid w:val="007760B9"/>
    <w:rsid w:val="0078202B"/>
    <w:rsid w:val="007828AF"/>
    <w:rsid w:val="00782A00"/>
    <w:rsid w:val="00784BE4"/>
    <w:rsid w:val="00786E71"/>
    <w:rsid w:val="00787E28"/>
    <w:rsid w:val="007925C9"/>
    <w:rsid w:val="00793417"/>
    <w:rsid w:val="0079454F"/>
    <w:rsid w:val="00794EAD"/>
    <w:rsid w:val="00795223"/>
    <w:rsid w:val="00796B10"/>
    <w:rsid w:val="007A00D2"/>
    <w:rsid w:val="007A032D"/>
    <w:rsid w:val="007A3A9A"/>
    <w:rsid w:val="007A3CAD"/>
    <w:rsid w:val="007A4055"/>
    <w:rsid w:val="007A5726"/>
    <w:rsid w:val="007A626F"/>
    <w:rsid w:val="007A6906"/>
    <w:rsid w:val="007A6EFF"/>
    <w:rsid w:val="007B01DE"/>
    <w:rsid w:val="007B2DCC"/>
    <w:rsid w:val="007B3489"/>
    <w:rsid w:val="007B3C51"/>
    <w:rsid w:val="007B5088"/>
    <w:rsid w:val="007B5416"/>
    <w:rsid w:val="007B5725"/>
    <w:rsid w:val="007C0490"/>
    <w:rsid w:val="007C0515"/>
    <w:rsid w:val="007C0D48"/>
    <w:rsid w:val="007C0E91"/>
    <w:rsid w:val="007C14A9"/>
    <w:rsid w:val="007C28F0"/>
    <w:rsid w:val="007C2D97"/>
    <w:rsid w:val="007C719D"/>
    <w:rsid w:val="007C7557"/>
    <w:rsid w:val="007D13A7"/>
    <w:rsid w:val="007D1849"/>
    <w:rsid w:val="007D2CE1"/>
    <w:rsid w:val="007D2EAD"/>
    <w:rsid w:val="007D5535"/>
    <w:rsid w:val="007D5621"/>
    <w:rsid w:val="007E63FF"/>
    <w:rsid w:val="007E73C0"/>
    <w:rsid w:val="007E7DA0"/>
    <w:rsid w:val="007F15E4"/>
    <w:rsid w:val="007F3FFE"/>
    <w:rsid w:val="007F5BF0"/>
    <w:rsid w:val="007F5DC3"/>
    <w:rsid w:val="007F5FA0"/>
    <w:rsid w:val="007F7924"/>
    <w:rsid w:val="007F7EBB"/>
    <w:rsid w:val="00800B2C"/>
    <w:rsid w:val="008031EE"/>
    <w:rsid w:val="008034DD"/>
    <w:rsid w:val="00804C7B"/>
    <w:rsid w:val="0080636B"/>
    <w:rsid w:val="00806926"/>
    <w:rsid w:val="008121A1"/>
    <w:rsid w:val="00812F14"/>
    <w:rsid w:val="0081455D"/>
    <w:rsid w:val="00814FD9"/>
    <w:rsid w:val="008161A7"/>
    <w:rsid w:val="0081624B"/>
    <w:rsid w:val="00817068"/>
    <w:rsid w:val="0081738F"/>
    <w:rsid w:val="008178BB"/>
    <w:rsid w:val="00820917"/>
    <w:rsid w:val="00820AE2"/>
    <w:rsid w:val="00821614"/>
    <w:rsid w:val="00821DC3"/>
    <w:rsid w:val="00823391"/>
    <w:rsid w:val="008235DE"/>
    <w:rsid w:val="00823796"/>
    <w:rsid w:val="00825C50"/>
    <w:rsid w:val="008271F9"/>
    <w:rsid w:val="00827F2C"/>
    <w:rsid w:val="00831B17"/>
    <w:rsid w:val="008320FC"/>
    <w:rsid w:val="0083246D"/>
    <w:rsid w:val="00833559"/>
    <w:rsid w:val="00835DF5"/>
    <w:rsid w:val="00836583"/>
    <w:rsid w:val="008379BA"/>
    <w:rsid w:val="00837E54"/>
    <w:rsid w:val="008418D0"/>
    <w:rsid w:val="00841D0D"/>
    <w:rsid w:val="00842B8B"/>
    <w:rsid w:val="0084338F"/>
    <w:rsid w:val="008447A5"/>
    <w:rsid w:val="00844D35"/>
    <w:rsid w:val="00844FE4"/>
    <w:rsid w:val="00846E0D"/>
    <w:rsid w:val="00847BFD"/>
    <w:rsid w:val="00851E30"/>
    <w:rsid w:val="008537D4"/>
    <w:rsid w:val="008541F1"/>
    <w:rsid w:val="0085494E"/>
    <w:rsid w:val="0085550A"/>
    <w:rsid w:val="00856780"/>
    <w:rsid w:val="008567C8"/>
    <w:rsid w:val="008611BE"/>
    <w:rsid w:val="00861C16"/>
    <w:rsid w:val="00862A53"/>
    <w:rsid w:val="008643DD"/>
    <w:rsid w:val="008644AD"/>
    <w:rsid w:val="008662FB"/>
    <w:rsid w:val="00871131"/>
    <w:rsid w:val="00871255"/>
    <w:rsid w:val="00871283"/>
    <w:rsid w:val="008717D5"/>
    <w:rsid w:val="00872116"/>
    <w:rsid w:val="0087254D"/>
    <w:rsid w:val="00872878"/>
    <w:rsid w:val="00873063"/>
    <w:rsid w:val="00875EF2"/>
    <w:rsid w:val="008766B7"/>
    <w:rsid w:val="00877105"/>
    <w:rsid w:val="008806DB"/>
    <w:rsid w:val="00880DCE"/>
    <w:rsid w:val="008811AC"/>
    <w:rsid w:val="008817ED"/>
    <w:rsid w:val="00881856"/>
    <w:rsid w:val="00881DDC"/>
    <w:rsid w:val="00883370"/>
    <w:rsid w:val="0088375A"/>
    <w:rsid w:val="008849AC"/>
    <w:rsid w:val="00885489"/>
    <w:rsid w:val="00887030"/>
    <w:rsid w:val="00887F5E"/>
    <w:rsid w:val="00890681"/>
    <w:rsid w:val="00890DCB"/>
    <w:rsid w:val="008A03E8"/>
    <w:rsid w:val="008A0580"/>
    <w:rsid w:val="008A2243"/>
    <w:rsid w:val="008A2D00"/>
    <w:rsid w:val="008A4004"/>
    <w:rsid w:val="008A49B8"/>
    <w:rsid w:val="008A6F2D"/>
    <w:rsid w:val="008A7263"/>
    <w:rsid w:val="008B0A52"/>
    <w:rsid w:val="008B1D88"/>
    <w:rsid w:val="008B282F"/>
    <w:rsid w:val="008B325B"/>
    <w:rsid w:val="008B3341"/>
    <w:rsid w:val="008B3358"/>
    <w:rsid w:val="008B3BAD"/>
    <w:rsid w:val="008B3F15"/>
    <w:rsid w:val="008B4937"/>
    <w:rsid w:val="008C1329"/>
    <w:rsid w:val="008C1F30"/>
    <w:rsid w:val="008C4C73"/>
    <w:rsid w:val="008C5476"/>
    <w:rsid w:val="008C7975"/>
    <w:rsid w:val="008D0953"/>
    <w:rsid w:val="008D0D8C"/>
    <w:rsid w:val="008D3637"/>
    <w:rsid w:val="008D6AD2"/>
    <w:rsid w:val="008D6DB3"/>
    <w:rsid w:val="008D7D10"/>
    <w:rsid w:val="008E0643"/>
    <w:rsid w:val="008E0970"/>
    <w:rsid w:val="008E324B"/>
    <w:rsid w:val="008E502B"/>
    <w:rsid w:val="008E5454"/>
    <w:rsid w:val="008E54C3"/>
    <w:rsid w:val="008E69AC"/>
    <w:rsid w:val="008E6BD3"/>
    <w:rsid w:val="008E6C9C"/>
    <w:rsid w:val="008E707F"/>
    <w:rsid w:val="008F0456"/>
    <w:rsid w:val="008F09DE"/>
    <w:rsid w:val="008F2EEB"/>
    <w:rsid w:val="008F4B46"/>
    <w:rsid w:val="008F4FEA"/>
    <w:rsid w:val="008F5AC1"/>
    <w:rsid w:val="008F637B"/>
    <w:rsid w:val="008F6A41"/>
    <w:rsid w:val="008F709D"/>
    <w:rsid w:val="00901F35"/>
    <w:rsid w:val="00902F73"/>
    <w:rsid w:val="00905F67"/>
    <w:rsid w:val="00906282"/>
    <w:rsid w:val="00911A47"/>
    <w:rsid w:val="00912B58"/>
    <w:rsid w:val="00912D5B"/>
    <w:rsid w:val="0091368D"/>
    <w:rsid w:val="0091421C"/>
    <w:rsid w:val="009143E6"/>
    <w:rsid w:val="0091692F"/>
    <w:rsid w:val="009169B6"/>
    <w:rsid w:val="00922448"/>
    <w:rsid w:val="00923588"/>
    <w:rsid w:val="00923CF8"/>
    <w:rsid w:val="009243A6"/>
    <w:rsid w:val="009266FB"/>
    <w:rsid w:val="00932EB3"/>
    <w:rsid w:val="00934194"/>
    <w:rsid w:val="009352E2"/>
    <w:rsid w:val="00935793"/>
    <w:rsid w:val="00937241"/>
    <w:rsid w:val="009409C4"/>
    <w:rsid w:val="00941971"/>
    <w:rsid w:val="009429DC"/>
    <w:rsid w:val="00943C23"/>
    <w:rsid w:val="00943C5F"/>
    <w:rsid w:val="00944541"/>
    <w:rsid w:val="009446D9"/>
    <w:rsid w:val="00945EBC"/>
    <w:rsid w:val="0094707E"/>
    <w:rsid w:val="009475B1"/>
    <w:rsid w:val="00950FF0"/>
    <w:rsid w:val="00951514"/>
    <w:rsid w:val="0095244E"/>
    <w:rsid w:val="009529AE"/>
    <w:rsid w:val="00952F39"/>
    <w:rsid w:val="0095411C"/>
    <w:rsid w:val="00954B06"/>
    <w:rsid w:val="00955175"/>
    <w:rsid w:val="0095661C"/>
    <w:rsid w:val="00957D19"/>
    <w:rsid w:val="00960AAA"/>
    <w:rsid w:val="009615B5"/>
    <w:rsid w:val="009629CB"/>
    <w:rsid w:val="00963118"/>
    <w:rsid w:val="009648BC"/>
    <w:rsid w:val="00964E1C"/>
    <w:rsid w:val="00965467"/>
    <w:rsid w:val="0096580E"/>
    <w:rsid w:val="009678D1"/>
    <w:rsid w:val="00967C8C"/>
    <w:rsid w:val="00967DEF"/>
    <w:rsid w:val="00973CB9"/>
    <w:rsid w:val="00973E05"/>
    <w:rsid w:val="009803AF"/>
    <w:rsid w:val="00981172"/>
    <w:rsid w:val="00981F42"/>
    <w:rsid w:val="00982229"/>
    <w:rsid w:val="0098242A"/>
    <w:rsid w:val="00982C42"/>
    <w:rsid w:val="0098572B"/>
    <w:rsid w:val="009858D4"/>
    <w:rsid w:val="00985FC7"/>
    <w:rsid w:val="00986CB2"/>
    <w:rsid w:val="00987B8D"/>
    <w:rsid w:val="00987C75"/>
    <w:rsid w:val="00987CA5"/>
    <w:rsid w:val="00987D6F"/>
    <w:rsid w:val="009902DD"/>
    <w:rsid w:val="0099248D"/>
    <w:rsid w:val="009924FC"/>
    <w:rsid w:val="00993F03"/>
    <w:rsid w:val="00993FA4"/>
    <w:rsid w:val="0099563A"/>
    <w:rsid w:val="00997D4A"/>
    <w:rsid w:val="009A134E"/>
    <w:rsid w:val="009A1C05"/>
    <w:rsid w:val="009A2C1A"/>
    <w:rsid w:val="009A3BCA"/>
    <w:rsid w:val="009A427D"/>
    <w:rsid w:val="009A66CD"/>
    <w:rsid w:val="009A7129"/>
    <w:rsid w:val="009B1190"/>
    <w:rsid w:val="009B1989"/>
    <w:rsid w:val="009B55A6"/>
    <w:rsid w:val="009B56BD"/>
    <w:rsid w:val="009B6D4F"/>
    <w:rsid w:val="009B7256"/>
    <w:rsid w:val="009B77E7"/>
    <w:rsid w:val="009C0F3B"/>
    <w:rsid w:val="009C1264"/>
    <w:rsid w:val="009C2B89"/>
    <w:rsid w:val="009C4EE1"/>
    <w:rsid w:val="009C63CD"/>
    <w:rsid w:val="009C6FB2"/>
    <w:rsid w:val="009D049D"/>
    <w:rsid w:val="009D09B8"/>
    <w:rsid w:val="009D1BD2"/>
    <w:rsid w:val="009D2AA2"/>
    <w:rsid w:val="009D32CC"/>
    <w:rsid w:val="009D50A9"/>
    <w:rsid w:val="009D5F71"/>
    <w:rsid w:val="009D7D60"/>
    <w:rsid w:val="009E0468"/>
    <w:rsid w:val="009E0D4C"/>
    <w:rsid w:val="009E147E"/>
    <w:rsid w:val="009E2123"/>
    <w:rsid w:val="009E3E5B"/>
    <w:rsid w:val="009E47C3"/>
    <w:rsid w:val="009F3CF0"/>
    <w:rsid w:val="009F3E6F"/>
    <w:rsid w:val="009F461B"/>
    <w:rsid w:val="009F5FC9"/>
    <w:rsid w:val="00A014D7"/>
    <w:rsid w:val="00A01BE7"/>
    <w:rsid w:val="00A023B2"/>
    <w:rsid w:val="00A039AD"/>
    <w:rsid w:val="00A0587C"/>
    <w:rsid w:val="00A11538"/>
    <w:rsid w:val="00A12DC6"/>
    <w:rsid w:val="00A13333"/>
    <w:rsid w:val="00A13609"/>
    <w:rsid w:val="00A15E09"/>
    <w:rsid w:val="00A1618D"/>
    <w:rsid w:val="00A16FE4"/>
    <w:rsid w:val="00A1733F"/>
    <w:rsid w:val="00A1750B"/>
    <w:rsid w:val="00A1765B"/>
    <w:rsid w:val="00A20A7E"/>
    <w:rsid w:val="00A21661"/>
    <w:rsid w:val="00A24190"/>
    <w:rsid w:val="00A318AA"/>
    <w:rsid w:val="00A343DD"/>
    <w:rsid w:val="00A34B93"/>
    <w:rsid w:val="00A363E4"/>
    <w:rsid w:val="00A378BD"/>
    <w:rsid w:val="00A440C5"/>
    <w:rsid w:val="00A44EB8"/>
    <w:rsid w:val="00A4558A"/>
    <w:rsid w:val="00A46433"/>
    <w:rsid w:val="00A477A9"/>
    <w:rsid w:val="00A51D49"/>
    <w:rsid w:val="00A53080"/>
    <w:rsid w:val="00A57C20"/>
    <w:rsid w:val="00A60C63"/>
    <w:rsid w:val="00A616EF"/>
    <w:rsid w:val="00A61C81"/>
    <w:rsid w:val="00A61D5A"/>
    <w:rsid w:val="00A61EFB"/>
    <w:rsid w:val="00A622BF"/>
    <w:rsid w:val="00A62739"/>
    <w:rsid w:val="00A627DD"/>
    <w:rsid w:val="00A63414"/>
    <w:rsid w:val="00A637F9"/>
    <w:rsid w:val="00A6387C"/>
    <w:rsid w:val="00A65AA0"/>
    <w:rsid w:val="00A65C28"/>
    <w:rsid w:val="00A677A2"/>
    <w:rsid w:val="00A706DE"/>
    <w:rsid w:val="00A714A8"/>
    <w:rsid w:val="00A71A52"/>
    <w:rsid w:val="00A71B97"/>
    <w:rsid w:val="00A73E6D"/>
    <w:rsid w:val="00A743C9"/>
    <w:rsid w:val="00A743EF"/>
    <w:rsid w:val="00A74625"/>
    <w:rsid w:val="00A7464D"/>
    <w:rsid w:val="00A7467F"/>
    <w:rsid w:val="00A83C4A"/>
    <w:rsid w:val="00A83D21"/>
    <w:rsid w:val="00A84E11"/>
    <w:rsid w:val="00A84F6F"/>
    <w:rsid w:val="00A9068E"/>
    <w:rsid w:val="00A90E63"/>
    <w:rsid w:val="00A92D2C"/>
    <w:rsid w:val="00A94A60"/>
    <w:rsid w:val="00A94BA9"/>
    <w:rsid w:val="00A9796F"/>
    <w:rsid w:val="00AA2298"/>
    <w:rsid w:val="00AA2F9F"/>
    <w:rsid w:val="00AA41DA"/>
    <w:rsid w:val="00AA5550"/>
    <w:rsid w:val="00AA623F"/>
    <w:rsid w:val="00AA7116"/>
    <w:rsid w:val="00AB003D"/>
    <w:rsid w:val="00AB1B2C"/>
    <w:rsid w:val="00AB20B1"/>
    <w:rsid w:val="00AB35F7"/>
    <w:rsid w:val="00AB4AD3"/>
    <w:rsid w:val="00AB5355"/>
    <w:rsid w:val="00AB682B"/>
    <w:rsid w:val="00AB6C06"/>
    <w:rsid w:val="00AB6DA3"/>
    <w:rsid w:val="00AB75A3"/>
    <w:rsid w:val="00AB7C22"/>
    <w:rsid w:val="00AC24FC"/>
    <w:rsid w:val="00AC4352"/>
    <w:rsid w:val="00AC5D73"/>
    <w:rsid w:val="00AC65A0"/>
    <w:rsid w:val="00AC75E7"/>
    <w:rsid w:val="00AC7836"/>
    <w:rsid w:val="00AD1137"/>
    <w:rsid w:val="00AD2CC2"/>
    <w:rsid w:val="00AD4497"/>
    <w:rsid w:val="00AD5DCC"/>
    <w:rsid w:val="00AD7606"/>
    <w:rsid w:val="00AD77E9"/>
    <w:rsid w:val="00AD7D3D"/>
    <w:rsid w:val="00AE159A"/>
    <w:rsid w:val="00AE3952"/>
    <w:rsid w:val="00AE5981"/>
    <w:rsid w:val="00AF21A1"/>
    <w:rsid w:val="00AF307E"/>
    <w:rsid w:val="00AF34A1"/>
    <w:rsid w:val="00AF3A17"/>
    <w:rsid w:val="00AF468F"/>
    <w:rsid w:val="00AF6FB6"/>
    <w:rsid w:val="00B01F8A"/>
    <w:rsid w:val="00B029E4"/>
    <w:rsid w:val="00B02E08"/>
    <w:rsid w:val="00B0303F"/>
    <w:rsid w:val="00B04B98"/>
    <w:rsid w:val="00B05084"/>
    <w:rsid w:val="00B056BA"/>
    <w:rsid w:val="00B06DC5"/>
    <w:rsid w:val="00B06E34"/>
    <w:rsid w:val="00B1017D"/>
    <w:rsid w:val="00B10D7E"/>
    <w:rsid w:val="00B14FA1"/>
    <w:rsid w:val="00B15A05"/>
    <w:rsid w:val="00B16E77"/>
    <w:rsid w:val="00B1740F"/>
    <w:rsid w:val="00B17821"/>
    <w:rsid w:val="00B20E39"/>
    <w:rsid w:val="00B2141B"/>
    <w:rsid w:val="00B2247C"/>
    <w:rsid w:val="00B24E37"/>
    <w:rsid w:val="00B253D0"/>
    <w:rsid w:val="00B25880"/>
    <w:rsid w:val="00B27351"/>
    <w:rsid w:val="00B27BCA"/>
    <w:rsid w:val="00B30003"/>
    <w:rsid w:val="00B302C7"/>
    <w:rsid w:val="00B318CA"/>
    <w:rsid w:val="00B32848"/>
    <w:rsid w:val="00B344A7"/>
    <w:rsid w:val="00B35140"/>
    <w:rsid w:val="00B3534A"/>
    <w:rsid w:val="00B35DE6"/>
    <w:rsid w:val="00B3685C"/>
    <w:rsid w:val="00B376B3"/>
    <w:rsid w:val="00B4120F"/>
    <w:rsid w:val="00B42021"/>
    <w:rsid w:val="00B4257E"/>
    <w:rsid w:val="00B439A1"/>
    <w:rsid w:val="00B44109"/>
    <w:rsid w:val="00B4461A"/>
    <w:rsid w:val="00B50477"/>
    <w:rsid w:val="00B51FC3"/>
    <w:rsid w:val="00B552BA"/>
    <w:rsid w:val="00B56656"/>
    <w:rsid w:val="00B579DC"/>
    <w:rsid w:val="00B60062"/>
    <w:rsid w:val="00B61097"/>
    <w:rsid w:val="00B642F1"/>
    <w:rsid w:val="00B65A47"/>
    <w:rsid w:val="00B70035"/>
    <w:rsid w:val="00B705FE"/>
    <w:rsid w:val="00B71C30"/>
    <w:rsid w:val="00B71D98"/>
    <w:rsid w:val="00B728E6"/>
    <w:rsid w:val="00B7355E"/>
    <w:rsid w:val="00B75184"/>
    <w:rsid w:val="00B751EB"/>
    <w:rsid w:val="00B75D5D"/>
    <w:rsid w:val="00B8006C"/>
    <w:rsid w:val="00B808D7"/>
    <w:rsid w:val="00B81BF3"/>
    <w:rsid w:val="00B82954"/>
    <w:rsid w:val="00B8342E"/>
    <w:rsid w:val="00B83CAF"/>
    <w:rsid w:val="00B84C71"/>
    <w:rsid w:val="00B84D46"/>
    <w:rsid w:val="00B84EB9"/>
    <w:rsid w:val="00B8538E"/>
    <w:rsid w:val="00B85896"/>
    <w:rsid w:val="00B85E18"/>
    <w:rsid w:val="00B86A9A"/>
    <w:rsid w:val="00B916BA"/>
    <w:rsid w:val="00B91F60"/>
    <w:rsid w:val="00B95FB9"/>
    <w:rsid w:val="00B97C1F"/>
    <w:rsid w:val="00BA0306"/>
    <w:rsid w:val="00BA078E"/>
    <w:rsid w:val="00BA2C9D"/>
    <w:rsid w:val="00BA2F26"/>
    <w:rsid w:val="00BA38CC"/>
    <w:rsid w:val="00BA6E18"/>
    <w:rsid w:val="00BA7E68"/>
    <w:rsid w:val="00BB1936"/>
    <w:rsid w:val="00BB5E80"/>
    <w:rsid w:val="00BB74A0"/>
    <w:rsid w:val="00BB78CD"/>
    <w:rsid w:val="00BC0A6E"/>
    <w:rsid w:val="00BC26F5"/>
    <w:rsid w:val="00BC3C5A"/>
    <w:rsid w:val="00BC4035"/>
    <w:rsid w:val="00BC5D4C"/>
    <w:rsid w:val="00BC7516"/>
    <w:rsid w:val="00BD02DE"/>
    <w:rsid w:val="00BD2DB3"/>
    <w:rsid w:val="00BD6029"/>
    <w:rsid w:val="00BD7A93"/>
    <w:rsid w:val="00BE0E0A"/>
    <w:rsid w:val="00BE1924"/>
    <w:rsid w:val="00BE3BD9"/>
    <w:rsid w:val="00BE5818"/>
    <w:rsid w:val="00BE64FD"/>
    <w:rsid w:val="00BE74F7"/>
    <w:rsid w:val="00BE76B8"/>
    <w:rsid w:val="00BF1A43"/>
    <w:rsid w:val="00BF23D2"/>
    <w:rsid w:val="00BF250A"/>
    <w:rsid w:val="00BF2517"/>
    <w:rsid w:val="00BF3D82"/>
    <w:rsid w:val="00BF5A6B"/>
    <w:rsid w:val="00BF5B1A"/>
    <w:rsid w:val="00BF641F"/>
    <w:rsid w:val="00BF7ABA"/>
    <w:rsid w:val="00C0095A"/>
    <w:rsid w:val="00C035B0"/>
    <w:rsid w:val="00C039BC"/>
    <w:rsid w:val="00C0551A"/>
    <w:rsid w:val="00C05703"/>
    <w:rsid w:val="00C06860"/>
    <w:rsid w:val="00C10104"/>
    <w:rsid w:val="00C11ECE"/>
    <w:rsid w:val="00C15628"/>
    <w:rsid w:val="00C15782"/>
    <w:rsid w:val="00C16FC5"/>
    <w:rsid w:val="00C17E54"/>
    <w:rsid w:val="00C201AE"/>
    <w:rsid w:val="00C201B7"/>
    <w:rsid w:val="00C20DF7"/>
    <w:rsid w:val="00C21019"/>
    <w:rsid w:val="00C2344A"/>
    <w:rsid w:val="00C250B6"/>
    <w:rsid w:val="00C25996"/>
    <w:rsid w:val="00C25A0E"/>
    <w:rsid w:val="00C25DEA"/>
    <w:rsid w:val="00C25FED"/>
    <w:rsid w:val="00C26427"/>
    <w:rsid w:val="00C2691E"/>
    <w:rsid w:val="00C311C9"/>
    <w:rsid w:val="00C31221"/>
    <w:rsid w:val="00C320D4"/>
    <w:rsid w:val="00C32FF3"/>
    <w:rsid w:val="00C33A77"/>
    <w:rsid w:val="00C35416"/>
    <w:rsid w:val="00C356ED"/>
    <w:rsid w:val="00C3605B"/>
    <w:rsid w:val="00C369F2"/>
    <w:rsid w:val="00C371BA"/>
    <w:rsid w:val="00C40060"/>
    <w:rsid w:val="00C403BF"/>
    <w:rsid w:val="00C41209"/>
    <w:rsid w:val="00C423E7"/>
    <w:rsid w:val="00C42A06"/>
    <w:rsid w:val="00C42E8E"/>
    <w:rsid w:val="00C430BC"/>
    <w:rsid w:val="00C440A7"/>
    <w:rsid w:val="00C45827"/>
    <w:rsid w:val="00C45926"/>
    <w:rsid w:val="00C45A57"/>
    <w:rsid w:val="00C4637D"/>
    <w:rsid w:val="00C46936"/>
    <w:rsid w:val="00C476C7"/>
    <w:rsid w:val="00C53F1A"/>
    <w:rsid w:val="00C56BF8"/>
    <w:rsid w:val="00C5758E"/>
    <w:rsid w:val="00C57F7B"/>
    <w:rsid w:val="00C6057D"/>
    <w:rsid w:val="00C60E81"/>
    <w:rsid w:val="00C641C0"/>
    <w:rsid w:val="00C642A0"/>
    <w:rsid w:val="00C65E23"/>
    <w:rsid w:val="00C664C7"/>
    <w:rsid w:val="00C670D2"/>
    <w:rsid w:val="00C728E1"/>
    <w:rsid w:val="00C74858"/>
    <w:rsid w:val="00C770C0"/>
    <w:rsid w:val="00C77AAD"/>
    <w:rsid w:val="00C77B42"/>
    <w:rsid w:val="00C77F9C"/>
    <w:rsid w:val="00C804BD"/>
    <w:rsid w:val="00C80D95"/>
    <w:rsid w:val="00C81931"/>
    <w:rsid w:val="00C83AFE"/>
    <w:rsid w:val="00C84178"/>
    <w:rsid w:val="00C844D4"/>
    <w:rsid w:val="00C84F85"/>
    <w:rsid w:val="00C86DF9"/>
    <w:rsid w:val="00C86EB4"/>
    <w:rsid w:val="00C87129"/>
    <w:rsid w:val="00C874A6"/>
    <w:rsid w:val="00C90A08"/>
    <w:rsid w:val="00C910ED"/>
    <w:rsid w:val="00C91565"/>
    <w:rsid w:val="00C921E9"/>
    <w:rsid w:val="00C9230E"/>
    <w:rsid w:val="00C92814"/>
    <w:rsid w:val="00C93E6A"/>
    <w:rsid w:val="00C94B33"/>
    <w:rsid w:val="00C96478"/>
    <w:rsid w:val="00CA0592"/>
    <w:rsid w:val="00CA1371"/>
    <w:rsid w:val="00CA4EE3"/>
    <w:rsid w:val="00CA597B"/>
    <w:rsid w:val="00CA5DED"/>
    <w:rsid w:val="00CA6082"/>
    <w:rsid w:val="00CA73D1"/>
    <w:rsid w:val="00CB1B28"/>
    <w:rsid w:val="00CB225B"/>
    <w:rsid w:val="00CB49D3"/>
    <w:rsid w:val="00CB4FA3"/>
    <w:rsid w:val="00CB6EEC"/>
    <w:rsid w:val="00CB7D93"/>
    <w:rsid w:val="00CC09BA"/>
    <w:rsid w:val="00CC09C7"/>
    <w:rsid w:val="00CC1112"/>
    <w:rsid w:val="00CC2ADE"/>
    <w:rsid w:val="00CC3B60"/>
    <w:rsid w:val="00CC681A"/>
    <w:rsid w:val="00CC6A0C"/>
    <w:rsid w:val="00CC710B"/>
    <w:rsid w:val="00CD0031"/>
    <w:rsid w:val="00CD0629"/>
    <w:rsid w:val="00CD1D03"/>
    <w:rsid w:val="00CD2476"/>
    <w:rsid w:val="00CD2623"/>
    <w:rsid w:val="00CD2A42"/>
    <w:rsid w:val="00CD6164"/>
    <w:rsid w:val="00CD6FBE"/>
    <w:rsid w:val="00CD7278"/>
    <w:rsid w:val="00CD753E"/>
    <w:rsid w:val="00CE003F"/>
    <w:rsid w:val="00CE117F"/>
    <w:rsid w:val="00CE1A05"/>
    <w:rsid w:val="00CE32FE"/>
    <w:rsid w:val="00CE40FC"/>
    <w:rsid w:val="00CE4B33"/>
    <w:rsid w:val="00CE5C93"/>
    <w:rsid w:val="00CE795D"/>
    <w:rsid w:val="00CF03C9"/>
    <w:rsid w:val="00CF03DE"/>
    <w:rsid w:val="00CF0522"/>
    <w:rsid w:val="00CF0BDB"/>
    <w:rsid w:val="00CF2867"/>
    <w:rsid w:val="00CF2CAB"/>
    <w:rsid w:val="00CF56C0"/>
    <w:rsid w:val="00CF6047"/>
    <w:rsid w:val="00CF72C6"/>
    <w:rsid w:val="00D01F66"/>
    <w:rsid w:val="00D02CFB"/>
    <w:rsid w:val="00D034AB"/>
    <w:rsid w:val="00D046D2"/>
    <w:rsid w:val="00D05807"/>
    <w:rsid w:val="00D0656A"/>
    <w:rsid w:val="00D1064C"/>
    <w:rsid w:val="00D10AE8"/>
    <w:rsid w:val="00D1214E"/>
    <w:rsid w:val="00D13BF7"/>
    <w:rsid w:val="00D16353"/>
    <w:rsid w:val="00D164CC"/>
    <w:rsid w:val="00D174FC"/>
    <w:rsid w:val="00D2092B"/>
    <w:rsid w:val="00D21EC9"/>
    <w:rsid w:val="00D2215D"/>
    <w:rsid w:val="00D230CC"/>
    <w:rsid w:val="00D237EF"/>
    <w:rsid w:val="00D23B9C"/>
    <w:rsid w:val="00D27BCC"/>
    <w:rsid w:val="00D323B5"/>
    <w:rsid w:val="00D336B0"/>
    <w:rsid w:val="00D337CF"/>
    <w:rsid w:val="00D33E1D"/>
    <w:rsid w:val="00D37B3E"/>
    <w:rsid w:val="00D418B0"/>
    <w:rsid w:val="00D44B7A"/>
    <w:rsid w:val="00D45268"/>
    <w:rsid w:val="00D464A9"/>
    <w:rsid w:val="00D46580"/>
    <w:rsid w:val="00D46699"/>
    <w:rsid w:val="00D50796"/>
    <w:rsid w:val="00D5081A"/>
    <w:rsid w:val="00D50861"/>
    <w:rsid w:val="00D54749"/>
    <w:rsid w:val="00D54F7C"/>
    <w:rsid w:val="00D553AC"/>
    <w:rsid w:val="00D56B4B"/>
    <w:rsid w:val="00D570D0"/>
    <w:rsid w:val="00D574E4"/>
    <w:rsid w:val="00D608CC"/>
    <w:rsid w:val="00D60A69"/>
    <w:rsid w:val="00D60F89"/>
    <w:rsid w:val="00D6205A"/>
    <w:rsid w:val="00D64CF0"/>
    <w:rsid w:val="00D65BD0"/>
    <w:rsid w:val="00D664FE"/>
    <w:rsid w:val="00D679F6"/>
    <w:rsid w:val="00D70BC1"/>
    <w:rsid w:val="00D74A4C"/>
    <w:rsid w:val="00D753F6"/>
    <w:rsid w:val="00D76189"/>
    <w:rsid w:val="00D76AAB"/>
    <w:rsid w:val="00D82B1A"/>
    <w:rsid w:val="00D85300"/>
    <w:rsid w:val="00D857F1"/>
    <w:rsid w:val="00D92FBB"/>
    <w:rsid w:val="00D93B86"/>
    <w:rsid w:val="00D94C4D"/>
    <w:rsid w:val="00D95554"/>
    <w:rsid w:val="00D97120"/>
    <w:rsid w:val="00D97265"/>
    <w:rsid w:val="00D975FE"/>
    <w:rsid w:val="00DA0CBC"/>
    <w:rsid w:val="00DA237C"/>
    <w:rsid w:val="00DA4275"/>
    <w:rsid w:val="00DA5407"/>
    <w:rsid w:val="00DA5D52"/>
    <w:rsid w:val="00DB02F8"/>
    <w:rsid w:val="00DB09DD"/>
    <w:rsid w:val="00DB1E8D"/>
    <w:rsid w:val="00DB3776"/>
    <w:rsid w:val="00DB62F0"/>
    <w:rsid w:val="00DB7F9A"/>
    <w:rsid w:val="00DC0830"/>
    <w:rsid w:val="00DC46CD"/>
    <w:rsid w:val="00DD0D4C"/>
    <w:rsid w:val="00DD1FE8"/>
    <w:rsid w:val="00DD36E8"/>
    <w:rsid w:val="00DD42B8"/>
    <w:rsid w:val="00DD42FC"/>
    <w:rsid w:val="00DD432A"/>
    <w:rsid w:val="00DD4DB1"/>
    <w:rsid w:val="00DD595A"/>
    <w:rsid w:val="00DD7725"/>
    <w:rsid w:val="00DD7C08"/>
    <w:rsid w:val="00DD7D96"/>
    <w:rsid w:val="00DE157C"/>
    <w:rsid w:val="00DE3D19"/>
    <w:rsid w:val="00DE617A"/>
    <w:rsid w:val="00DE66BE"/>
    <w:rsid w:val="00DE7417"/>
    <w:rsid w:val="00DF0647"/>
    <w:rsid w:val="00DF091C"/>
    <w:rsid w:val="00DF13BC"/>
    <w:rsid w:val="00DF28A3"/>
    <w:rsid w:val="00DF57D1"/>
    <w:rsid w:val="00DF5B40"/>
    <w:rsid w:val="00DF7D8B"/>
    <w:rsid w:val="00E002FA"/>
    <w:rsid w:val="00E0063C"/>
    <w:rsid w:val="00E03A97"/>
    <w:rsid w:val="00E03D34"/>
    <w:rsid w:val="00E044BF"/>
    <w:rsid w:val="00E05D47"/>
    <w:rsid w:val="00E07143"/>
    <w:rsid w:val="00E10736"/>
    <w:rsid w:val="00E12D36"/>
    <w:rsid w:val="00E16ECA"/>
    <w:rsid w:val="00E16F6C"/>
    <w:rsid w:val="00E17BF9"/>
    <w:rsid w:val="00E2023C"/>
    <w:rsid w:val="00E2234A"/>
    <w:rsid w:val="00E22936"/>
    <w:rsid w:val="00E24A2D"/>
    <w:rsid w:val="00E257B8"/>
    <w:rsid w:val="00E34E8E"/>
    <w:rsid w:val="00E401C8"/>
    <w:rsid w:val="00E41265"/>
    <w:rsid w:val="00E42FAC"/>
    <w:rsid w:val="00E45637"/>
    <w:rsid w:val="00E46DFF"/>
    <w:rsid w:val="00E475E6"/>
    <w:rsid w:val="00E47F01"/>
    <w:rsid w:val="00E47FE2"/>
    <w:rsid w:val="00E50727"/>
    <w:rsid w:val="00E512D6"/>
    <w:rsid w:val="00E52865"/>
    <w:rsid w:val="00E52C9B"/>
    <w:rsid w:val="00E53C28"/>
    <w:rsid w:val="00E5446A"/>
    <w:rsid w:val="00E61419"/>
    <w:rsid w:val="00E61FBD"/>
    <w:rsid w:val="00E6206C"/>
    <w:rsid w:val="00E629BD"/>
    <w:rsid w:val="00E62D27"/>
    <w:rsid w:val="00E641BF"/>
    <w:rsid w:val="00E6526B"/>
    <w:rsid w:val="00E67791"/>
    <w:rsid w:val="00E70650"/>
    <w:rsid w:val="00E71198"/>
    <w:rsid w:val="00E72CE7"/>
    <w:rsid w:val="00E73889"/>
    <w:rsid w:val="00E73CB2"/>
    <w:rsid w:val="00E74242"/>
    <w:rsid w:val="00E777B8"/>
    <w:rsid w:val="00E77FEE"/>
    <w:rsid w:val="00E82CB6"/>
    <w:rsid w:val="00E83837"/>
    <w:rsid w:val="00E840BE"/>
    <w:rsid w:val="00E84C36"/>
    <w:rsid w:val="00E84EC0"/>
    <w:rsid w:val="00E84F86"/>
    <w:rsid w:val="00E85087"/>
    <w:rsid w:val="00E85741"/>
    <w:rsid w:val="00E870AA"/>
    <w:rsid w:val="00E874FF"/>
    <w:rsid w:val="00E87592"/>
    <w:rsid w:val="00E87D36"/>
    <w:rsid w:val="00E91E4D"/>
    <w:rsid w:val="00E922E3"/>
    <w:rsid w:val="00E92552"/>
    <w:rsid w:val="00E92E98"/>
    <w:rsid w:val="00E945DD"/>
    <w:rsid w:val="00E94A34"/>
    <w:rsid w:val="00E95511"/>
    <w:rsid w:val="00E9589F"/>
    <w:rsid w:val="00E96909"/>
    <w:rsid w:val="00E97431"/>
    <w:rsid w:val="00EA0CB9"/>
    <w:rsid w:val="00EA0D1B"/>
    <w:rsid w:val="00EA3059"/>
    <w:rsid w:val="00EA3082"/>
    <w:rsid w:val="00EA66CB"/>
    <w:rsid w:val="00EA7172"/>
    <w:rsid w:val="00EA7428"/>
    <w:rsid w:val="00EA7522"/>
    <w:rsid w:val="00EA7573"/>
    <w:rsid w:val="00EA7F91"/>
    <w:rsid w:val="00EB0626"/>
    <w:rsid w:val="00EB06E7"/>
    <w:rsid w:val="00EB21C7"/>
    <w:rsid w:val="00EB54FA"/>
    <w:rsid w:val="00EB7637"/>
    <w:rsid w:val="00EC0448"/>
    <w:rsid w:val="00EC1972"/>
    <w:rsid w:val="00EC1DC5"/>
    <w:rsid w:val="00EC287E"/>
    <w:rsid w:val="00EC4C63"/>
    <w:rsid w:val="00EC5030"/>
    <w:rsid w:val="00EC567E"/>
    <w:rsid w:val="00EC577A"/>
    <w:rsid w:val="00EC65D6"/>
    <w:rsid w:val="00EC7A2F"/>
    <w:rsid w:val="00ED0028"/>
    <w:rsid w:val="00ED10F7"/>
    <w:rsid w:val="00ED212A"/>
    <w:rsid w:val="00ED275B"/>
    <w:rsid w:val="00ED2AB9"/>
    <w:rsid w:val="00ED30C7"/>
    <w:rsid w:val="00ED4543"/>
    <w:rsid w:val="00ED468A"/>
    <w:rsid w:val="00ED677E"/>
    <w:rsid w:val="00ED7C5A"/>
    <w:rsid w:val="00EE006F"/>
    <w:rsid w:val="00EE138E"/>
    <w:rsid w:val="00EE2532"/>
    <w:rsid w:val="00EE536A"/>
    <w:rsid w:val="00EE62F0"/>
    <w:rsid w:val="00EE7330"/>
    <w:rsid w:val="00EF03BC"/>
    <w:rsid w:val="00EF1666"/>
    <w:rsid w:val="00EF1938"/>
    <w:rsid w:val="00EF1C68"/>
    <w:rsid w:val="00EF4636"/>
    <w:rsid w:val="00EF560C"/>
    <w:rsid w:val="00F00818"/>
    <w:rsid w:val="00F01856"/>
    <w:rsid w:val="00F02B83"/>
    <w:rsid w:val="00F049BA"/>
    <w:rsid w:val="00F05988"/>
    <w:rsid w:val="00F06EB3"/>
    <w:rsid w:val="00F0795B"/>
    <w:rsid w:val="00F105CF"/>
    <w:rsid w:val="00F10B06"/>
    <w:rsid w:val="00F113D2"/>
    <w:rsid w:val="00F13EB3"/>
    <w:rsid w:val="00F16ACA"/>
    <w:rsid w:val="00F16B36"/>
    <w:rsid w:val="00F16CA7"/>
    <w:rsid w:val="00F16FB0"/>
    <w:rsid w:val="00F20896"/>
    <w:rsid w:val="00F21298"/>
    <w:rsid w:val="00F227F1"/>
    <w:rsid w:val="00F231FA"/>
    <w:rsid w:val="00F241F1"/>
    <w:rsid w:val="00F25C0A"/>
    <w:rsid w:val="00F25D1E"/>
    <w:rsid w:val="00F264CD"/>
    <w:rsid w:val="00F30324"/>
    <w:rsid w:val="00F323AC"/>
    <w:rsid w:val="00F326F3"/>
    <w:rsid w:val="00F332E4"/>
    <w:rsid w:val="00F33D8F"/>
    <w:rsid w:val="00F35C17"/>
    <w:rsid w:val="00F368CC"/>
    <w:rsid w:val="00F37479"/>
    <w:rsid w:val="00F423B1"/>
    <w:rsid w:val="00F433F0"/>
    <w:rsid w:val="00F4396F"/>
    <w:rsid w:val="00F43DEB"/>
    <w:rsid w:val="00F44B56"/>
    <w:rsid w:val="00F45A68"/>
    <w:rsid w:val="00F45E0A"/>
    <w:rsid w:val="00F51D26"/>
    <w:rsid w:val="00F51E1C"/>
    <w:rsid w:val="00F51E63"/>
    <w:rsid w:val="00F52400"/>
    <w:rsid w:val="00F5510F"/>
    <w:rsid w:val="00F56B15"/>
    <w:rsid w:val="00F56B75"/>
    <w:rsid w:val="00F57BAE"/>
    <w:rsid w:val="00F57BDF"/>
    <w:rsid w:val="00F61206"/>
    <w:rsid w:val="00F63816"/>
    <w:rsid w:val="00F64925"/>
    <w:rsid w:val="00F65A16"/>
    <w:rsid w:val="00F72249"/>
    <w:rsid w:val="00F7249A"/>
    <w:rsid w:val="00F72FF3"/>
    <w:rsid w:val="00F749E9"/>
    <w:rsid w:val="00F81276"/>
    <w:rsid w:val="00F82134"/>
    <w:rsid w:val="00F82E26"/>
    <w:rsid w:val="00F830BA"/>
    <w:rsid w:val="00F85ADA"/>
    <w:rsid w:val="00F85EC7"/>
    <w:rsid w:val="00F863D6"/>
    <w:rsid w:val="00F91867"/>
    <w:rsid w:val="00F9247F"/>
    <w:rsid w:val="00F92A92"/>
    <w:rsid w:val="00F9391B"/>
    <w:rsid w:val="00F93AC7"/>
    <w:rsid w:val="00F93C0C"/>
    <w:rsid w:val="00F95D62"/>
    <w:rsid w:val="00F96063"/>
    <w:rsid w:val="00F96370"/>
    <w:rsid w:val="00F96951"/>
    <w:rsid w:val="00F9757C"/>
    <w:rsid w:val="00FA2546"/>
    <w:rsid w:val="00FA26F7"/>
    <w:rsid w:val="00FA49B4"/>
    <w:rsid w:val="00FA6CF6"/>
    <w:rsid w:val="00FA74DB"/>
    <w:rsid w:val="00FB21EE"/>
    <w:rsid w:val="00FB2A91"/>
    <w:rsid w:val="00FB4D2C"/>
    <w:rsid w:val="00FB650B"/>
    <w:rsid w:val="00FB699D"/>
    <w:rsid w:val="00FB76F0"/>
    <w:rsid w:val="00FC030A"/>
    <w:rsid w:val="00FC1A2F"/>
    <w:rsid w:val="00FC1F97"/>
    <w:rsid w:val="00FC2392"/>
    <w:rsid w:val="00FC347F"/>
    <w:rsid w:val="00FC3D9A"/>
    <w:rsid w:val="00FC3FD6"/>
    <w:rsid w:val="00FC4369"/>
    <w:rsid w:val="00FC6CD4"/>
    <w:rsid w:val="00FD1A64"/>
    <w:rsid w:val="00FD41AA"/>
    <w:rsid w:val="00FD4648"/>
    <w:rsid w:val="00FD5673"/>
    <w:rsid w:val="00FD5C6D"/>
    <w:rsid w:val="00FD6803"/>
    <w:rsid w:val="00FE0335"/>
    <w:rsid w:val="00FE04DC"/>
    <w:rsid w:val="00FE05C9"/>
    <w:rsid w:val="00FE3BAF"/>
    <w:rsid w:val="00FE3DF6"/>
    <w:rsid w:val="00FE6837"/>
    <w:rsid w:val="00FE7B1A"/>
    <w:rsid w:val="00FF0456"/>
    <w:rsid w:val="00FF08C5"/>
    <w:rsid w:val="00FF24BC"/>
    <w:rsid w:val="00FF27C3"/>
    <w:rsid w:val="00FF42AB"/>
    <w:rsid w:val="00FF6606"/>
    <w:rsid w:val="00FF6810"/>
    <w:rsid w:val="00FF6EEA"/>
    <w:rsid w:val="00FF7CD1"/>
    <w:rsid w:val="0226150C"/>
    <w:rsid w:val="0307A00E"/>
    <w:rsid w:val="05C62922"/>
    <w:rsid w:val="0637EBBD"/>
    <w:rsid w:val="0736F53A"/>
    <w:rsid w:val="094D3239"/>
    <w:rsid w:val="0AA283EA"/>
    <w:rsid w:val="0B0535C2"/>
    <w:rsid w:val="0B0A9297"/>
    <w:rsid w:val="0C2D8341"/>
    <w:rsid w:val="0D38A303"/>
    <w:rsid w:val="0DD76225"/>
    <w:rsid w:val="0E2643FE"/>
    <w:rsid w:val="1018D468"/>
    <w:rsid w:val="102AB55E"/>
    <w:rsid w:val="13E58A8E"/>
    <w:rsid w:val="1439BEF0"/>
    <w:rsid w:val="14958582"/>
    <w:rsid w:val="15A5CF48"/>
    <w:rsid w:val="16EBD28A"/>
    <w:rsid w:val="18899B29"/>
    <w:rsid w:val="1B0D3CAE"/>
    <w:rsid w:val="27B38A05"/>
    <w:rsid w:val="2B6A9643"/>
    <w:rsid w:val="2BF58566"/>
    <w:rsid w:val="2E3765D1"/>
    <w:rsid w:val="2E6E1646"/>
    <w:rsid w:val="311D84B7"/>
    <w:rsid w:val="318CF44D"/>
    <w:rsid w:val="35C178A3"/>
    <w:rsid w:val="378FBD39"/>
    <w:rsid w:val="38263363"/>
    <w:rsid w:val="38DBF5F4"/>
    <w:rsid w:val="3A82DF80"/>
    <w:rsid w:val="3BB66E63"/>
    <w:rsid w:val="3C4F712F"/>
    <w:rsid w:val="3DB84CF9"/>
    <w:rsid w:val="3F6F0883"/>
    <w:rsid w:val="3FED87E1"/>
    <w:rsid w:val="41660DB3"/>
    <w:rsid w:val="43B0F05A"/>
    <w:rsid w:val="43C7A766"/>
    <w:rsid w:val="440E55D3"/>
    <w:rsid w:val="45A1509F"/>
    <w:rsid w:val="48D8F161"/>
    <w:rsid w:val="4CDC17CB"/>
    <w:rsid w:val="4D4C3B3C"/>
    <w:rsid w:val="4E455B04"/>
    <w:rsid w:val="4E97697D"/>
    <w:rsid w:val="52C03C81"/>
    <w:rsid w:val="559424B4"/>
    <w:rsid w:val="5667693C"/>
    <w:rsid w:val="573EF110"/>
    <w:rsid w:val="5849BBE9"/>
    <w:rsid w:val="5A6966D7"/>
    <w:rsid w:val="5B3CAB5F"/>
    <w:rsid w:val="5EB64941"/>
    <w:rsid w:val="5EF941D1"/>
    <w:rsid w:val="604D8B8D"/>
    <w:rsid w:val="65B962DE"/>
    <w:rsid w:val="660C6D76"/>
    <w:rsid w:val="6630DC5D"/>
    <w:rsid w:val="66E63426"/>
    <w:rsid w:val="6844032A"/>
    <w:rsid w:val="69D97571"/>
    <w:rsid w:val="6A7705A3"/>
    <w:rsid w:val="6CBB1643"/>
    <w:rsid w:val="6DB597CC"/>
    <w:rsid w:val="6E245F9D"/>
    <w:rsid w:val="6ED9E416"/>
    <w:rsid w:val="70016226"/>
    <w:rsid w:val="759BB171"/>
    <w:rsid w:val="76BCC29B"/>
    <w:rsid w:val="7B42E6D8"/>
    <w:rsid w:val="7B808CDF"/>
    <w:rsid w:val="7C0CD27C"/>
    <w:rsid w:val="7F76CE90"/>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21C69"/>
  <w15:chartTrackingRefBased/>
  <w15:docId w15:val="{4FAE60E8-CAEB-423A-9664-647B3AADB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before="120" w:after="120" w:line="288"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EC9"/>
    <w:rPr>
      <w:rFonts w:cs="Angsana New"/>
      <w:kern w:val="2"/>
      <w:szCs w:val="20"/>
      <w:lang w:val="en-US"/>
    </w:rPr>
  </w:style>
  <w:style w:type="paragraph" w:styleId="Heading1">
    <w:name w:val="heading 1"/>
    <w:basedOn w:val="Normal"/>
    <w:next w:val="Normal"/>
    <w:link w:val="Heading1Char"/>
    <w:uiPriority w:val="9"/>
    <w:qFormat/>
    <w:rsid w:val="00D323B5"/>
    <w:pPr>
      <w:keepNext/>
      <w:keepLines/>
      <w:numPr>
        <w:numId w:val="1"/>
      </w:numPr>
      <w:spacing w:before="0" w:after="600"/>
      <w:ind w:left="0"/>
      <w:jc w:val="center"/>
      <w:outlineLvl w:val="0"/>
    </w:pPr>
    <w:rPr>
      <w:rFonts w:eastAsiaTheme="majorEastAsia" w:cstheme="majorBidi"/>
      <w:b/>
      <w:bCs/>
      <w:kern w:val="0"/>
      <w:sz w:val="32"/>
      <w:szCs w:val="28"/>
      <w:lang w:val="vi-VN"/>
    </w:rPr>
  </w:style>
  <w:style w:type="paragraph" w:styleId="Heading2">
    <w:name w:val="heading 2"/>
    <w:basedOn w:val="Normal"/>
    <w:next w:val="Normal"/>
    <w:link w:val="Heading2Char"/>
    <w:uiPriority w:val="9"/>
    <w:unhideWhenUsed/>
    <w:qFormat/>
    <w:rsid w:val="00D323B5"/>
    <w:pPr>
      <w:keepNext/>
      <w:keepLines/>
      <w:numPr>
        <w:ilvl w:val="1"/>
        <w:numId w:val="1"/>
      </w:numPr>
      <w:spacing w:before="200" w:after="0"/>
      <w:outlineLvl w:val="1"/>
    </w:pPr>
    <w:rPr>
      <w:rFonts w:eastAsiaTheme="majorEastAsia" w:cstheme="majorBidi"/>
      <w:b/>
      <w:bCs/>
      <w:kern w:val="0"/>
      <w:sz w:val="28"/>
      <w:szCs w:val="26"/>
      <w:lang w:val="vi-VN"/>
    </w:rPr>
  </w:style>
  <w:style w:type="paragraph" w:styleId="Heading3">
    <w:name w:val="heading 3"/>
    <w:basedOn w:val="Normal"/>
    <w:next w:val="Normal"/>
    <w:link w:val="Heading3Char"/>
    <w:uiPriority w:val="9"/>
    <w:unhideWhenUsed/>
    <w:qFormat/>
    <w:rsid w:val="00D323B5"/>
    <w:pPr>
      <w:keepNext/>
      <w:keepLines/>
      <w:numPr>
        <w:ilvl w:val="2"/>
        <w:numId w:val="1"/>
      </w:numPr>
      <w:spacing w:before="200" w:after="0"/>
      <w:ind w:left="180"/>
      <w:outlineLvl w:val="2"/>
    </w:pPr>
    <w:rPr>
      <w:rFonts w:eastAsiaTheme="majorEastAsia" w:cstheme="majorBidi"/>
      <w:b/>
      <w:bCs/>
      <w:i/>
      <w:kern w:val="0"/>
      <w:szCs w:val="22"/>
      <w:lang w:val="vi-VN"/>
    </w:rPr>
  </w:style>
  <w:style w:type="paragraph" w:styleId="Heading4">
    <w:name w:val="heading 4"/>
    <w:basedOn w:val="Normal"/>
    <w:next w:val="Normal"/>
    <w:link w:val="Heading4Char"/>
    <w:uiPriority w:val="9"/>
    <w:unhideWhenUsed/>
    <w:qFormat/>
    <w:rsid w:val="00D323B5"/>
    <w:pPr>
      <w:keepNext/>
      <w:keepLines/>
      <w:numPr>
        <w:ilvl w:val="3"/>
        <w:numId w:val="1"/>
      </w:numPr>
      <w:spacing w:before="200" w:after="0"/>
      <w:outlineLvl w:val="3"/>
    </w:pPr>
    <w:rPr>
      <w:rFonts w:eastAsiaTheme="majorEastAsia" w:cstheme="majorBidi"/>
      <w:bCs/>
      <w:i/>
      <w:iCs/>
      <w:kern w:val="0"/>
      <w:szCs w:val="22"/>
      <w:lang w:val="vi-VN"/>
    </w:rPr>
  </w:style>
  <w:style w:type="paragraph" w:styleId="Heading5">
    <w:name w:val="heading 5"/>
    <w:aliases w:val="caption"/>
    <w:basedOn w:val="Caption"/>
    <w:next w:val="Normal"/>
    <w:link w:val="Heading5Char"/>
    <w:uiPriority w:val="9"/>
    <w:unhideWhenUsed/>
    <w:qFormat/>
    <w:rsid w:val="009B1190"/>
    <w:pPr>
      <w:outlineLvl w:val="4"/>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3B5"/>
    <w:rPr>
      <w:rFonts w:eastAsiaTheme="majorEastAsia" w:cstheme="majorBidi"/>
      <w:b/>
      <w:bCs/>
      <w:sz w:val="32"/>
      <w:szCs w:val="28"/>
    </w:rPr>
  </w:style>
  <w:style w:type="character" w:customStyle="1" w:styleId="Heading2Char">
    <w:name w:val="Heading 2 Char"/>
    <w:basedOn w:val="DefaultParagraphFont"/>
    <w:link w:val="Heading2"/>
    <w:uiPriority w:val="9"/>
    <w:rsid w:val="005804AF"/>
    <w:rPr>
      <w:rFonts w:eastAsiaTheme="majorEastAsia" w:cstheme="majorBidi"/>
      <w:b/>
      <w:bCs/>
      <w:sz w:val="28"/>
      <w:szCs w:val="26"/>
    </w:rPr>
  </w:style>
  <w:style w:type="character" w:customStyle="1" w:styleId="Heading3Char">
    <w:name w:val="Heading 3 Char"/>
    <w:basedOn w:val="DefaultParagraphFont"/>
    <w:link w:val="Heading3"/>
    <w:uiPriority w:val="9"/>
    <w:rsid w:val="005804AF"/>
    <w:rPr>
      <w:rFonts w:eastAsiaTheme="majorEastAsia" w:cstheme="majorBidi"/>
      <w:b/>
      <w:bCs/>
      <w:i/>
    </w:rPr>
  </w:style>
  <w:style w:type="character" w:customStyle="1" w:styleId="Heading4Char">
    <w:name w:val="Heading 4 Char"/>
    <w:basedOn w:val="DefaultParagraphFont"/>
    <w:link w:val="Heading4"/>
    <w:uiPriority w:val="9"/>
    <w:rsid w:val="00CC2ADE"/>
    <w:rPr>
      <w:rFonts w:eastAsiaTheme="majorEastAsia" w:cstheme="majorBidi"/>
      <w:bCs/>
      <w:i/>
      <w:iCs/>
    </w:rPr>
  </w:style>
  <w:style w:type="paragraph" w:styleId="Caption">
    <w:name w:val="caption"/>
    <w:basedOn w:val="Normal"/>
    <w:next w:val="Normal"/>
    <w:uiPriority w:val="35"/>
    <w:unhideWhenUsed/>
    <w:qFormat/>
    <w:rsid w:val="0084338F"/>
    <w:pPr>
      <w:spacing w:line="240" w:lineRule="auto"/>
      <w:jc w:val="center"/>
    </w:pPr>
    <w:rPr>
      <w:b/>
      <w:bCs/>
      <w:sz w:val="24"/>
      <w:szCs w:val="18"/>
    </w:rPr>
  </w:style>
  <w:style w:type="paragraph" w:styleId="ListBullet">
    <w:name w:val="List Bullet"/>
    <w:basedOn w:val="Normal"/>
    <w:uiPriority w:val="99"/>
    <w:unhideWhenUsed/>
    <w:qFormat/>
    <w:rsid w:val="0084338F"/>
    <w:pPr>
      <w:numPr>
        <w:numId w:val="2"/>
      </w:numPr>
      <w:contextualSpacing/>
    </w:pPr>
  </w:style>
  <w:style w:type="paragraph" w:styleId="ListParagraph">
    <w:name w:val="List Paragraph"/>
    <w:basedOn w:val="Normal"/>
    <w:link w:val="ListParagraphChar"/>
    <w:uiPriority w:val="34"/>
    <w:qFormat/>
    <w:rsid w:val="00D21EC9"/>
    <w:pPr>
      <w:ind w:left="720"/>
      <w:contextualSpacing/>
    </w:pPr>
    <w:rPr>
      <w:rFonts w:cstheme="minorBidi"/>
      <w:kern w:val="0"/>
      <w:szCs w:val="22"/>
      <w:lang w:val="vi-VN"/>
    </w:rPr>
  </w:style>
  <w:style w:type="paragraph" w:styleId="Header">
    <w:name w:val="header"/>
    <w:basedOn w:val="Normal"/>
    <w:link w:val="HeaderChar"/>
    <w:uiPriority w:val="99"/>
    <w:unhideWhenUsed/>
    <w:rsid w:val="00AD760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D7606"/>
    <w:rPr>
      <w:rFonts w:cs="Angsana New"/>
      <w:kern w:val="2"/>
      <w:szCs w:val="20"/>
      <w:lang w:val="en-US"/>
    </w:rPr>
  </w:style>
  <w:style w:type="paragraph" w:styleId="Footer">
    <w:name w:val="footer"/>
    <w:basedOn w:val="Normal"/>
    <w:link w:val="FooterChar"/>
    <w:uiPriority w:val="99"/>
    <w:unhideWhenUsed/>
    <w:rsid w:val="00AD760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D7606"/>
    <w:rPr>
      <w:rFonts w:cs="Angsana New"/>
      <w:kern w:val="2"/>
      <w:szCs w:val="20"/>
      <w:lang w:val="en-US"/>
    </w:rPr>
  </w:style>
  <w:style w:type="paragraph" w:styleId="TOCHeading">
    <w:name w:val="TOC Heading"/>
    <w:basedOn w:val="Heading1"/>
    <w:next w:val="Normal"/>
    <w:uiPriority w:val="39"/>
    <w:unhideWhenUsed/>
    <w:qFormat/>
    <w:rsid w:val="0065445F"/>
    <w:pPr>
      <w:numPr>
        <w:numId w:val="0"/>
      </w:numPr>
      <w:spacing w:before="240" w:after="0" w:line="259" w:lineRule="auto"/>
      <w:jc w:val="left"/>
      <w:outlineLvl w:val="9"/>
    </w:pPr>
    <w:rPr>
      <w:rFonts w:asciiTheme="majorHAnsi" w:hAnsiTheme="majorHAnsi"/>
      <w:b w:val="0"/>
      <w:bCs w:val="0"/>
      <w:color w:val="2F5496" w:themeColor="accent1" w:themeShade="BF"/>
      <w:szCs w:val="32"/>
      <w:lang w:val="en-US"/>
    </w:rPr>
  </w:style>
  <w:style w:type="paragraph" w:styleId="TOC1">
    <w:name w:val="toc 1"/>
    <w:basedOn w:val="Normal"/>
    <w:next w:val="Normal"/>
    <w:autoRedefine/>
    <w:uiPriority w:val="39"/>
    <w:unhideWhenUsed/>
    <w:rsid w:val="0065445F"/>
    <w:pPr>
      <w:spacing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65445F"/>
    <w:pPr>
      <w:spacing w:after="0"/>
      <w:ind w:left="26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65445F"/>
    <w:pPr>
      <w:spacing w:before="0" w:after="0"/>
      <w:ind w:left="520"/>
      <w:jc w:val="left"/>
    </w:pPr>
    <w:rPr>
      <w:rFonts w:asciiTheme="minorHAnsi" w:hAnsiTheme="minorHAnsi" w:cstheme="minorHAnsi"/>
      <w:sz w:val="20"/>
    </w:rPr>
  </w:style>
  <w:style w:type="character" w:styleId="Hyperlink">
    <w:name w:val="Hyperlink"/>
    <w:basedOn w:val="DefaultParagraphFont"/>
    <w:uiPriority w:val="99"/>
    <w:unhideWhenUsed/>
    <w:rsid w:val="0065445F"/>
    <w:rPr>
      <w:color w:val="0563C1" w:themeColor="hyperlink"/>
      <w:u w:val="single"/>
    </w:rPr>
  </w:style>
  <w:style w:type="paragraph" w:styleId="TableofFigures">
    <w:name w:val="table of figures"/>
    <w:basedOn w:val="Normal"/>
    <w:next w:val="Normal"/>
    <w:uiPriority w:val="99"/>
    <w:unhideWhenUsed/>
    <w:rsid w:val="0008629E"/>
    <w:pPr>
      <w:spacing w:after="0"/>
    </w:pPr>
  </w:style>
  <w:style w:type="table" w:styleId="TableGrid">
    <w:name w:val="Table Grid"/>
    <w:basedOn w:val="TableNormal"/>
    <w:uiPriority w:val="39"/>
    <w:rsid w:val="007C2D97"/>
    <w:pPr>
      <w:spacing w:after="0" w:line="240" w:lineRule="auto"/>
    </w:pPr>
    <w:rPr>
      <w:rFonts w:ascii="Century" w:hAnsi="Century" w:cs="Angsana New"/>
      <w:kern w:val="2"/>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25DE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DEA"/>
    <w:rPr>
      <w:rFonts w:ascii="Segoe UI" w:hAnsi="Segoe UI" w:cs="Segoe UI"/>
      <w:kern w:val="2"/>
      <w:sz w:val="18"/>
      <w:szCs w:val="18"/>
      <w:lang w:val="en-US"/>
    </w:rPr>
  </w:style>
  <w:style w:type="character" w:customStyle="1" w:styleId="ListParagraphChar">
    <w:name w:val="List Paragraph Char"/>
    <w:basedOn w:val="DefaultParagraphFont"/>
    <w:link w:val="ListParagraph"/>
    <w:uiPriority w:val="34"/>
    <w:rsid w:val="006D4B76"/>
  </w:style>
  <w:style w:type="character" w:customStyle="1" w:styleId="Heading5Char">
    <w:name w:val="Heading 5 Char"/>
    <w:aliases w:val="caption Char"/>
    <w:basedOn w:val="DefaultParagraphFont"/>
    <w:link w:val="Heading5"/>
    <w:uiPriority w:val="9"/>
    <w:rsid w:val="009B1190"/>
    <w:rPr>
      <w:rFonts w:cs="Angsana New"/>
      <w:b/>
      <w:bCs/>
      <w:kern w:val="2"/>
      <w:sz w:val="24"/>
      <w:szCs w:val="18"/>
    </w:rPr>
  </w:style>
  <w:style w:type="character" w:customStyle="1" w:styleId="fontstyle01">
    <w:name w:val="fontstyle01"/>
    <w:basedOn w:val="DefaultParagraphFont"/>
    <w:rsid w:val="004B777F"/>
    <w:rPr>
      <w:rFonts w:ascii="Times New Roman" w:hAnsi="Times New Roman" w:cs="Times New Roman" w:hint="default"/>
      <w:b w:val="0"/>
      <w:bCs w:val="0"/>
      <w:i w:val="0"/>
      <w:iCs w:val="0"/>
      <w:color w:val="000000"/>
      <w:sz w:val="24"/>
      <w:szCs w:val="24"/>
    </w:rPr>
  </w:style>
  <w:style w:type="character" w:styleId="PlaceholderText">
    <w:name w:val="Placeholder Text"/>
    <w:basedOn w:val="DefaultParagraphFont"/>
    <w:uiPriority w:val="99"/>
    <w:semiHidden/>
    <w:rsid w:val="006F35CF"/>
    <w:rPr>
      <w:color w:val="808080"/>
    </w:rPr>
  </w:style>
  <w:style w:type="paragraph" w:styleId="NormalWeb">
    <w:name w:val="Normal (Web)"/>
    <w:basedOn w:val="Normal"/>
    <w:uiPriority w:val="99"/>
    <w:semiHidden/>
    <w:unhideWhenUsed/>
    <w:rsid w:val="00005960"/>
    <w:pPr>
      <w:spacing w:before="100" w:beforeAutospacing="1" w:after="100" w:afterAutospacing="1" w:line="240" w:lineRule="auto"/>
      <w:jc w:val="left"/>
    </w:pPr>
    <w:rPr>
      <w:rFonts w:eastAsia="Times New Roman" w:cs="Times New Roman"/>
      <w:kern w:val="0"/>
      <w:sz w:val="24"/>
      <w:szCs w:val="24"/>
    </w:rPr>
  </w:style>
  <w:style w:type="character" w:customStyle="1" w:styleId="hljs-attr">
    <w:name w:val="hljs-attr"/>
    <w:basedOn w:val="DefaultParagraphFont"/>
    <w:rsid w:val="002A007C"/>
  </w:style>
  <w:style w:type="character" w:customStyle="1" w:styleId="hljs-number">
    <w:name w:val="hljs-number"/>
    <w:basedOn w:val="DefaultParagraphFont"/>
    <w:rsid w:val="002A007C"/>
  </w:style>
  <w:style w:type="character" w:customStyle="1" w:styleId="hljs-bullet">
    <w:name w:val="hljs-bullet"/>
    <w:basedOn w:val="DefaultParagraphFont"/>
    <w:rsid w:val="002A007C"/>
  </w:style>
  <w:style w:type="character" w:customStyle="1" w:styleId="hljs-string">
    <w:name w:val="hljs-string"/>
    <w:basedOn w:val="DefaultParagraphFont"/>
    <w:rsid w:val="002A007C"/>
  </w:style>
  <w:style w:type="character" w:customStyle="1" w:styleId="hljs-literal">
    <w:name w:val="hljs-literal"/>
    <w:basedOn w:val="DefaultParagraphFont"/>
    <w:rsid w:val="002A007C"/>
  </w:style>
  <w:style w:type="character" w:customStyle="1" w:styleId="UnresolvedMention1">
    <w:name w:val="Unresolved Mention1"/>
    <w:basedOn w:val="DefaultParagraphFont"/>
    <w:uiPriority w:val="99"/>
    <w:semiHidden/>
    <w:unhideWhenUsed/>
    <w:rsid w:val="00B14FA1"/>
    <w:rPr>
      <w:color w:val="605E5C"/>
      <w:shd w:val="clear" w:color="auto" w:fill="E1DFDD"/>
    </w:rPr>
  </w:style>
  <w:style w:type="paragraph" w:styleId="TOC4">
    <w:name w:val="toc 4"/>
    <w:basedOn w:val="Normal"/>
    <w:next w:val="Normal"/>
    <w:autoRedefine/>
    <w:uiPriority w:val="39"/>
    <w:semiHidden/>
    <w:unhideWhenUsed/>
    <w:rsid w:val="007D2CE1"/>
    <w:pPr>
      <w:spacing w:before="0" w:after="0"/>
      <w:ind w:left="780"/>
      <w:jc w:val="left"/>
    </w:pPr>
    <w:rPr>
      <w:rFonts w:asciiTheme="minorHAnsi" w:hAnsiTheme="minorHAnsi" w:cstheme="minorHAnsi"/>
      <w:sz w:val="20"/>
    </w:rPr>
  </w:style>
  <w:style w:type="numbering" w:customStyle="1" w:styleId="CurrentList1">
    <w:name w:val="Current List1"/>
    <w:uiPriority w:val="99"/>
    <w:rsid w:val="00D323B5"/>
    <w:pPr>
      <w:numPr>
        <w:numId w:val="5"/>
      </w:numPr>
    </w:pPr>
  </w:style>
  <w:style w:type="paragraph" w:styleId="TOC5">
    <w:name w:val="toc 5"/>
    <w:basedOn w:val="Normal"/>
    <w:next w:val="Normal"/>
    <w:autoRedefine/>
    <w:uiPriority w:val="39"/>
    <w:semiHidden/>
    <w:unhideWhenUsed/>
    <w:rsid w:val="007D2CE1"/>
    <w:pPr>
      <w:spacing w:before="0" w:after="0"/>
      <w:ind w:left="104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7D2CE1"/>
    <w:pPr>
      <w:spacing w:before="0" w:after="0"/>
      <w:ind w:left="13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7D2CE1"/>
    <w:pPr>
      <w:spacing w:before="0" w:after="0"/>
      <w:ind w:left="156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7D2CE1"/>
    <w:pPr>
      <w:spacing w:before="0" w:after="0"/>
      <w:ind w:left="182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7D2CE1"/>
    <w:pPr>
      <w:spacing w:before="0" w:after="0"/>
      <w:ind w:left="2080"/>
      <w:jc w:val="left"/>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5693">
      <w:bodyDiv w:val="1"/>
      <w:marLeft w:val="0"/>
      <w:marRight w:val="0"/>
      <w:marTop w:val="0"/>
      <w:marBottom w:val="0"/>
      <w:divBdr>
        <w:top w:val="none" w:sz="0" w:space="0" w:color="auto"/>
        <w:left w:val="none" w:sz="0" w:space="0" w:color="auto"/>
        <w:bottom w:val="none" w:sz="0" w:space="0" w:color="auto"/>
        <w:right w:val="none" w:sz="0" w:space="0" w:color="auto"/>
      </w:divBdr>
      <w:divsChild>
        <w:div w:id="1927153191">
          <w:marLeft w:val="0"/>
          <w:marRight w:val="0"/>
          <w:marTop w:val="0"/>
          <w:marBottom w:val="0"/>
          <w:divBdr>
            <w:top w:val="none" w:sz="0" w:space="0" w:color="auto"/>
            <w:left w:val="none" w:sz="0" w:space="0" w:color="auto"/>
            <w:bottom w:val="none" w:sz="0" w:space="0" w:color="auto"/>
            <w:right w:val="none" w:sz="0" w:space="0" w:color="auto"/>
          </w:divBdr>
          <w:divsChild>
            <w:div w:id="5179345">
              <w:marLeft w:val="0"/>
              <w:marRight w:val="0"/>
              <w:marTop w:val="0"/>
              <w:marBottom w:val="0"/>
              <w:divBdr>
                <w:top w:val="none" w:sz="0" w:space="0" w:color="auto"/>
                <w:left w:val="none" w:sz="0" w:space="0" w:color="auto"/>
                <w:bottom w:val="none" w:sz="0" w:space="0" w:color="auto"/>
                <w:right w:val="none" w:sz="0" w:space="0" w:color="auto"/>
              </w:divBdr>
            </w:div>
            <w:div w:id="17751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61057">
      <w:bodyDiv w:val="1"/>
      <w:marLeft w:val="0"/>
      <w:marRight w:val="0"/>
      <w:marTop w:val="0"/>
      <w:marBottom w:val="0"/>
      <w:divBdr>
        <w:top w:val="none" w:sz="0" w:space="0" w:color="auto"/>
        <w:left w:val="none" w:sz="0" w:space="0" w:color="auto"/>
        <w:bottom w:val="none" w:sz="0" w:space="0" w:color="auto"/>
        <w:right w:val="none" w:sz="0" w:space="0" w:color="auto"/>
      </w:divBdr>
    </w:div>
    <w:div w:id="258683064">
      <w:bodyDiv w:val="1"/>
      <w:marLeft w:val="0"/>
      <w:marRight w:val="0"/>
      <w:marTop w:val="0"/>
      <w:marBottom w:val="0"/>
      <w:divBdr>
        <w:top w:val="none" w:sz="0" w:space="0" w:color="auto"/>
        <w:left w:val="none" w:sz="0" w:space="0" w:color="auto"/>
        <w:bottom w:val="none" w:sz="0" w:space="0" w:color="auto"/>
        <w:right w:val="none" w:sz="0" w:space="0" w:color="auto"/>
      </w:divBdr>
    </w:div>
    <w:div w:id="262229832">
      <w:bodyDiv w:val="1"/>
      <w:marLeft w:val="0"/>
      <w:marRight w:val="0"/>
      <w:marTop w:val="0"/>
      <w:marBottom w:val="0"/>
      <w:divBdr>
        <w:top w:val="none" w:sz="0" w:space="0" w:color="auto"/>
        <w:left w:val="none" w:sz="0" w:space="0" w:color="auto"/>
        <w:bottom w:val="none" w:sz="0" w:space="0" w:color="auto"/>
        <w:right w:val="none" w:sz="0" w:space="0" w:color="auto"/>
      </w:divBdr>
    </w:div>
    <w:div w:id="297346881">
      <w:bodyDiv w:val="1"/>
      <w:marLeft w:val="0"/>
      <w:marRight w:val="0"/>
      <w:marTop w:val="0"/>
      <w:marBottom w:val="0"/>
      <w:divBdr>
        <w:top w:val="none" w:sz="0" w:space="0" w:color="auto"/>
        <w:left w:val="none" w:sz="0" w:space="0" w:color="auto"/>
        <w:bottom w:val="none" w:sz="0" w:space="0" w:color="auto"/>
        <w:right w:val="none" w:sz="0" w:space="0" w:color="auto"/>
      </w:divBdr>
    </w:div>
    <w:div w:id="309213448">
      <w:bodyDiv w:val="1"/>
      <w:marLeft w:val="0"/>
      <w:marRight w:val="0"/>
      <w:marTop w:val="0"/>
      <w:marBottom w:val="0"/>
      <w:divBdr>
        <w:top w:val="none" w:sz="0" w:space="0" w:color="auto"/>
        <w:left w:val="none" w:sz="0" w:space="0" w:color="auto"/>
        <w:bottom w:val="none" w:sz="0" w:space="0" w:color="auto"/>
        <w:right w:val="none" w:sz="0" w:space="0" w:color="auto"/>
      </w:divBdr>
    </w:div>
    <w:div w:id="312411324">
      <w:bodyDiv w:val="1"/>
      <w:marLeft w:val="0"/>
      <w:marRight w:val="0"/>
      <w:marTop w:val="0"/>
      <w:marBottom w:val="0"/>
      <w:divBdr>
        <w:top w:val="none" w:sz="0" w:space="0" w:color="auto"/>
        <w:left w:val="none" w:sz="0" w:space="0" w:color="auto"/>
        <w:bottom w:val="none" w:sz="0" w:space="0" w:color="auto"/>
        <w:right w:val="none" w:sz="0" w:space="0" w:color="auto"/>
      </w:divBdr>
    </w:div>
    <w:div w:id="341052602">
      <w:bodyDiv w:val="1"/>
      <w:marLeft w:val="0"/>
      <w:marRight w:val="0"/>
      <w:marTop w:val="0"/>
      <w:marBottom w:val="0"/>
      <w:divBdr>
        <w:top w:val="none" w:sz="0" w:space="0" w:color="auto"/>
        <w:left w:val="none" w:sz="0" w:space="0" w:color="auto"/>
        <w:bottom w:val="none" w:sz="0" w:space="0" w:color="auto"/>
        <w:right w:val="none" w:sz="0" w:space="0" w:color="auto"/>
      </w:divBdr>
    </w:div>
    <w:div w:id="546599600">
      <w:bodyDiv w:val="1"/>
      <w:marLeft w:val="0"/>
      <w:marRight w:val="0"/>
      <w:marTop w:val="0"/>
      <w:marBottom w:val="0"/>
      <w:divBdr>
        <w:top w:val="none" w:sz="0" w:space="0" w:color="auto"/>
        <w:left w:val="none" w:sz="0" w:space="0" w:color="auto"/>
        <w:bottom w:val="none" w:sz="0" w:space="0" w:color="auto"/>
        <w:right w:val="none" w:sz="0" w:space="0" w:color="auto"/>
      </w:divBdr>
    </w:div>
    <w:div w:id="548109611">
      <w:bodyDiv w:val="1"/>
      <w:marLeft w:val="0"/>
      <w:marRight w:val="0"/>
      <w:marTop w:val="0"/>
      <w:marBottom w:val="0"/>
      <w:divBdr>
        <w:top w:val="none" w:sz="0" w:space="0" w:color="auto"/>
        <w:left w:val="none" w:sz="0" w:space="0" w:color="auto"/>
        <w:bottom w:val="none" w:sz="0" w:space="0" w:color="auto"/>
        <w:right w:val="none" w:sz="0" w:space="0" w:color="auto"/>
      </w:divBdr>
    </w:div>
    <w:div w:id="688603749">
      <w:bodyDiv w:val="1"/>
      <w:marLeft w:val="0"/>
      <w:marRight w:val="0"/>
      <w:marTop w:val="0"/>
      <w:marBottom w:val="0"/>
      <w:divBdr>
        <w:top w:val="none" w:sz="0" w:space="0" w:color="auto"/>
        <w:left w:val="none" w:sz="0" w:space="0" w:color="auto"/>
        <w:bottom w:val="none" w:sz="0" w:space="0" w:color="auto"/>
        <w:right w:val="none" w:sz="0" w:space="0" w:color="auto"/>
      </w:divBdr>
    </w:div>
    <w:div w:id="810827606">
      <w:bodyDiv w:val="1"/>
      <w:marLeft w:val="0"/>
      <w:marRight w:val="0"/>
      <w:marTop w:val="0"/>
      <w:marBottom w:val="0"/>
      <w:divBdr>
        <w:top w:val="none" w:sz="0" w:space="0" w:color="auto"/>
        <w:left w:val="none" w:sz="0" w:space="0" w:color="auto"/>
        <w:bottom w:val="none" w:sz="0" w:space="0" w:color="auto"/>
        <w:right w:val="none" w:sz="0" w:space="0" w:color="auto"/>
      </w:divBdr>
    </w:div>
    <w:div w:id="863787863">
      <w:bodyDiv w:val="1"/>
      <w:marLeft w:val="0"/>
      <w:marRight w:val="0"/>
      <w:marTop w:val="0"/>
      <w:marBottom w:val="0"/>
      <w:divBdr>
        <w:top w:val="none" w:sz="0" w:space="0" w:color="auto"/>
        <w:left w:val="none" w:sz="0" w:space="0" w:color="auto"/>
        <w:bottom w:val="none" w:sz="0" w:space="0" w:color="auto"/>
        <w:right w:val="none" w:sz="0" w:space="0" w:color="auto"/>
      </w:divBdr>
    </w:div>
    <w:div w:id="969746479">
      <w:bodyDiv w:val="1"/>
      <w:marLeft w:val="0"/>
      <w:marRight w:val="0"/>
      <w:marTop w:val="0"/>
      <w:marBottom w:val="0"/>
      <w:divBdr>
        <w:top w:val="none" w:sz="0" w:space="0" w:color="auto"/>
        <w:left w:val="none" w:sz="0" w:space="0" w:color="auto"/>
        <w:bottom w:val="none" w:sz="0" w:space="0" w:color="auto"/>
        <w:right w:val="none" w:sz="0" w:space="0" w:color="auto"/>
      </w:divBdr>
    </w:div>
    <w:div w:id="971322100">
      <w:bodyDiv w:val="1"/>
      <w:marLeft w:val="0"/>
      <w:marRight w:val="0"/>
      <w:marTop w:val="0"/>
      <w:marBottom w:val="0"/>
      <w:divBdr>
        <w:top w:val="none" w:sz="0" w:space="0" w:color="auto"/>
        <w:left w:val="none" w:sz="0" w:space="0" w:color="auto"/>
        <w:bottom w:val="none" w:sz="0" w:space="0" w:color="auto"/>
        <w:right w:val="none" w:sz="0" w:space="0" w:color="auto"/>
      </w:divBdr>
      <w:divsChild>
        <w:div w:id="1898004733">
          <w:marLeft w:val="0"/>
          <w:marRight w:val="0"/>
          <w:marTop w:val="0"/>
          <w:marBottom w:val="0"/>
          <w:divBdr>
            <w:top w:val="none" w:sz="0" w:space="0" w:color="auto"/>
            <w:left w:val="none" w:sz="0" w:space="0" w:color="auto"/>
            <w:bottom w:val="none" w:sz="0" w:space="0" w:color="auto"/>
            <w:right w:val="none" w:sz="0" w:space="0" w:color="auto"/>
          </w:divBdr>
          <w:divsChild>
            <w:div w:id="692850551">
              <w:marLeft w:val="0"/>
              <w:marRight w:val="0"/>
              <w:marTop w:val="0"/>
              <w:marBottom w:val="0"/>
              <w:divBdr>
                <w:top w:val="none" w:sz="0" w:space="0" w:color="auto"/>
                <w:left w:val="none" w:sz="0" w:space="0" w:color="auto"/>
                <w:bottom w:val="none" w:sz="0" w:space="0" w:color="auto"/>
                <w:right w:val="none" w:sz="0" w:space="0" w:color="auto"/>
              </w:divBdr>
            </w:div>
            <w:div w:id="903221393">
              <w:marLeft w:val="0"/>
              <w:marRight w:val="0"/>
              <w:marTop w:val="0"/>
              <w:marBottom w:val="0"/>
              <w:divBdr>
                <w:top w:val="none" w:sz="0" w:space="0" w:color="auto"/>
                <w:left w:val="none" w:sz="0" w:space="0" w:color="auto"/>
                <w:bottom w:val="none" w:sz="0" w:space="0" w:color="auto"/>
                <w:right w:val="none" w:sz="0" w:space="0" w:color="auto"/>
              </w:divBdr>
            </w:div>
            <w:div w:id="970983594">
              <w:marLeft w:val="0"/>
              <w:marRight w:val="0"/>
              <w:marTop w:val="0"/>
              <w:marBottom w:val="0"/>
              <w:divBdr>
                <w:top w:val="none" w:sz="0" w:space="0" w:color="auto"/>
                <w:left w:val="none" w:sz="0" w:space="0" w:color="auto"/>
                <w:bottom w:val="none" w:sz="0" w:space="0" w:color="auto"/>
                <w:right w:val="none" w:sz="0" w:space="0" w:color="auto"/>
              </w:divBdr>
            </w:div>
            <w:div w:id="976765204">
              <w:marLeft w:val="0"/>
              <w:marRight w:val="0"/>
              <w:marTop w:val="0"/>
              <w:marBottom w:val="0"/>
              <w:divBdr>
                <w:top w:val="none" w:sz="0" w:space="0" w:color="auto"/>
                <w:left w:val="none" w:sz="0" w:space="0" w:color="auto"/>
                <w:bottom w:val="none" w:sz="0" w:space="0" w:color="auto"/>
                <w:right w:val="none" w:sz="0" w:space="0" w:color="auto"/>
              </w:divBdr>
            </w:div>
            <w:div w:id="1155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4893">
      <w:bodyDiv w:val="1"/>
      <w:marLeft w:val="0"/>
      <w:marRight w:val="0"/>
      <w:marTop w:val="0"/>
      <w:marBottom w:val="0"/>
      <w:divBdr>
        <w:top w:val="none" w:sz="0" w:space="0" w:color="auto"/>
        <w:left w:val="none" w:sz="0" w:space="0" w:color="auto"/>
        <w:bottom w:val="none" w:sz="0" w:space="0" w:color="auto"/>
        <w:right w:val="none" w:sz="0" w:space="0" w:color="auto"/>
      </w:divBdr>
      <w:divsChild>
        <w:div w:id="252328025">
          <w:marLeft w:val="0"/>
          <w:marRight w:val="0"/>
          <w:marTop w:val="0"/>
          <w:marBottom w:val="0"/>
          <w:divBdr>
            <w:top w:val="none" w:sz="0" w:space="0" w:color="auto"/>
            <w:left w:val="none" w:sz="0" w:space="0" w:color="auto"/>
            <w:bottom w:val="none" w:sz="0" w:space="0" w:color="auto"/>
            <w:right w:val="none" w:sz="0" w:space="0" w:color="auto"/>
          </w:divBdr>
          <w:divsChild>
            <w:div w:id="1717393771">
              <w:marLeft w:val="0"/>
              <w:marRight w:val="0"/>
              <w:marTop w:val="0"/>
              <w:marBottom w:val="0"/>
              <w:divBdr>
                <w:top w:val="none" w:sz="0" w:space="0" w:color="auto"/>
                <w:left w:val="none" w:sz="0" w:space="0" w:color="auto"/>
                <w:bottom w:val="none" w:sz="0" w:space="0" w:color="auto"/>
                <w:right w:val="none" w:sz="0" w:space="0" w:color="auto"/>
              </w:divBdr>
            </w:div>
            <w:div w:id="19084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626">
      <w:bodyDiv w:val="1"/>
      <w:marLeft w:val="0"/>
      <w:marRight w:val="0"/>
      <w:marTop w:val="0"/>
      <w:marBottom w:val="0"/>
      <w:divBdr>
        <w:top w:val="none" w:sz="0" w:space="0" w:color="auto"/>
        <w:left w:val="none" w:sz="0" w:space="0" w:color="auto"/>
        <w:bottom w:val="none" w:sz="0" w:space="0" w:color="auto"/>
        <w:right w:val="none" w:sz="0" w:space="0" w:color="auto"/>
      </w:divBdr>
      <w:divsChild>
        <w:div w:id="1968580842">
          <w:marLeft w:val="0"/>
          <w:marRight w:val="0"/>
          <w:marTop w:val="0"/>
          <w:marBottom w:val="0"/>
          <w:divBdr>
            <w:top w:val="none" w:sz="0" w:space="0" w:color="auto"/>
            <w:left w:val="none" w:sz="0" w:space="0" w:color="auto"/>
            <w:bottom w:val="none" w:sz="0" w:space="0" w:color="auto"/>
            <w:right w:val="none" w:sz="0" w:space="0" w:color="auto"/>
          </w:divBdr>
          <w:divsChild>
            <w:div w:id="17148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4239">
      <w:bodyDiv w:val="1"/>
      <w:marLeft w:val="0"/>
      <w:marRight w:val="0"/>
      <w:marTop w:val="0"/>
      <w:marBottom w:val="0"/>
      <w:divBdr>
        <w:top w:val="none" w:sz="0" w:space="0" w:color="auto"/>
        <w:left w:val="none" w:sz="0" w:space="0" w:color="auto"/>
        <w:bottom w:val="none" w:sz="0" w:space="0" w:color="auto"/>
        <w:right w:val="none" w:sz="0" w:space="0" w:color="auto"/>
      </w:divBdr>
    </w:div>
    <w:div w:id="1122652130">
      <w:bodyDiv w:val="1"/>
      <w:marLeft w:val="0"/>
      <w:marRight w:val="0"/>
      <w:marTop w:val="0"/>
      <w:marBottom w:val="0"/>
      <w:divBdr>
        <w:top w:val="none" w:sz="0" w:space="0" w:color="auto"/>
        <w:left w:val="none" w:sz="0" w:space="0" w:color="auto"/>
        <w:bottom w:val="none" w:sz="0" w:space="0" w:color="auto"/>
        <w:right w:val="none" w:sz="0" w:space="0" w:color="auto"/>
      </w:divBdr>
    </w:div>
    <w:div w:id="1199124987">
      <w:bodyDiv w:val="1"/>
      <w:marLeft w:val="0"/>
      <w:marRight w:val="0"/>
      <w:marTop w:val="0"/>
      <w:marBottom w:val="0"/>
      <w:divBdr>
        <w:top w:val="none" w:sz="0" w:space="0" w:color="auto"/>
        <w:left w:val="none" w:sz="0" w:space="0" w:color="auto"/>
        <w:bottom w:val="none" w:sz="0" w:space="0" w:color="auto"/>
        <w:right w:val="none" w:sz="0" w:space="0" w:color="auto"/>
      </w:divBdr>
    </w:div>
    <w:div w:id="1285044199">
      <w:bodyDiv w:val="1"/>
      <w:marLeft w:val="0"/>
      <w:marRight w:val="0"/>
      <w:marTop w:val="0"/>
      <w:marBottom w:val="0"/>
      <w:divBdr>
        <w:top w:val="none" w:sz="0" w:space="0" w:color="auto"/>
        <w:left w:val="none" w:sz="0" w:space="0" w:color="auto"/>
        <w:bottom w:val="none" w:sz="0" w:space="0" w:color="auto"/>
        <w:right w:val="none" w:sz="0" w:space="0" w:color="auto"/>
      </w:divBdr>
    </w:div>
    <w:div w:id="1398476276">
      <w:bodyDiv w:val="1"/>
      <w:marLeft w:val="0"/>
      <w:marRight w:val="0"/>
      <w:marTop w:val="0"/>
      <w:marBottom w:val="0"/>
      <w:divBdr>
        <w:top w:val="none" w:sz="0" w:space="0" w:color="auto"/>
        <w:left w:val="none" w:sz="0" w:space="0" w:color="auto"/>
        <w:bottom w:val="none" w:sz="0" w:space="0" w:color="auto"/>
        <w:right w:val="none" w:sz="0" w:space="0" w:color="auto"/>
      </w:divBdr>
    </w:div>
    <w:div w:id="1507598773">
      <w:bodyDiv w:val="1"/>
      <w:marLeft w:val="0"/>
      <w:marRight w:val="0"/>
      <w:marTop w:val="0"/>
      <w:marBottom w:val="0"/>
      <w:divBdr>
        <w:top w:val="none" w:sz="0" w:space="0" w:color="auto"/>
        <w:left w:val="none" w:sz="0" w:space="0" w:color="auto"/>
        <w:bottom w:val="none" w:sz="0" w:space="0" w:color="auto"/>
        <w:right w:val="none" w:sz="0" w:space="0" w:color="auto"/>
      </w:divBdr>
      <w:divsChild>
        <w:div w:id="794636407">
          <w:marLeft w:val="0"/>
          <w:marRight w:val="0"/>
          <w:marTop w:val="0"/>
          <w:marBottom w:val="0"/>
          <w:divBdr>
            <w:top w:val="none" w:sz="0" w:space="0" w:color="auto"/>
            <w:left w:val="none" w:sz="0" w:space="0" w:color="auto"/>
            <w:bottom w:val="none" w:sz="0" w:space="0" w:color="auto"/>
            <w:right w:val="none" w:sz="0" w:space="0" w:color="auto"/>
          </w:divBdr>
          <w:divsChild>
            <w:div w:id="48774040">
              <w:marLeft w:val="0"/>
              <w:marRight w:val="0"/>
              <w:marTop w:val="0"/>
              <w:marBottom w:val="0"/>
              <w:divBdr>
                <w:top w:val="none" w:sz="0" w:space="0" w:color="auto"/>
                <w:left w:val="none" w:sz="0" w:space="0" w:color="auto"/>
                <w:bottom w:val="none" w:sz="0" w:space="0" w:color="auto"/>
                <w:right w:val="none" w:sz="0" w:space="0" w:color="auto"/>
              </w:divBdr>
            </w:div>
            <w:div w:id="166605541">
              <w:marLeft w:val="0"/>
              <w:marRight w:val="0"/>
              <w:marTop w:val="0"/>
              <w:marBottom w:val="0"/>
              <w:divBdr>
                <w:top w:val="none" w:sz="0" w:space="0" w:color="auto"/>
                <w:left w:val="none" w:sz="0" w:space="0" w:color="auto"/>
                <w:bottom w:val="none" w:sz="0" w:space="0" w:color="auto"/>
                <w:right w:val="none" w:sz="0" w:space="0" w:color="auto"/>
              </w:divBdr>
            </w:div>
            <w:div w:id="233324344">
              <w:marLeft w:val="0"/>
              <w:marRight w:val="0"/>
              <w:marTop w:val="0"/>
              <w:marBottom w:val="0"/>
              <w:divBdr>
                <w:top w:val="none" w:sz="0" w:space="0" w:color="auto"/>
                <w:left w:val="none" w:sz="0" w:space="0" w:color="auto"/>
                <w:bottom w:val="none" w:sz="0" w:space="0" w:color="auto"/>
                <w:right w:val="none" w:sz="0" w:space="0" w:color="auto"/>
              </w:divBdr>
            </w:div>
            <w:div w:id="321355592">
              <w:marLeft w:val="0"/>
              <w:marRight w:val="0"/>
              <w:marTop w:val="0"/>
              <w:marBottom w:val="0"/>
              <w:divBdr>
                <w:top w:val="none" w:sz="0" w:space="0" w:color="auto"/>
                <w:left w:val="none" w:sz="0" w:space="0" w:color="auto"/>
                <w:bottom w:val="none" w:sz="0" w:space="0" w:color="auto"/>
                <w:right w:val="none" w:sz="0" w:space="0" w:color="auto"/>
              </w:divBdr>
            </w:div>
            <w:div w:id="327635691">
              <w:marLeft w:val="0"/>
              <w:marRight w:val="0"/>
              <w:marTop w:val="0"/>
              <w:marBottom w:val="0"/>
              <w:divBdr>
                <w:top w:val="none" w:sz="0" w:space="0" w:color="auto"/>
                <w:left w:val="none" w:sz="0" w:space="0" w:color="auto"/>
                <w:bottom w:val="none" w:sz="0" w:space="0" w:color="auto"/>
                <w:right w:val="none" w:sz="0" w:space="0" w:color="auto"/>
              </w:divBdr>
            </w:div>
            <w:div w:id="405418006">
              <w:marLeft w:val="0"/>
              <w:marRight w:val="0"/>
              <w:marTop w:val="0"/>
              <w:marBottom w:val="0"/>
              <w:divBdr>
                <w:top w:val="none" w:sz="0" w:space="0" w:color="auto"/>
                <w:left w:val="none" w:sz="0" w:space="0" w:color="auto"/>
                <w:bottom w:val="none" w:sz="0" w:space="0" w:color="auto"/>
                <w:right w:val="none" w:sz="0" w:space="0" w:color="auto"/>
              </w:divBdr>
            </w:div>
            <w:div w:id="453645743">
              <w:marLeft w:val="0"/>
              <w:marRight w:val="0"/>
              <w:marTop w:val="0"/>
              <w:marBottom w:val="0"/>
              <w:divBdr>
                <w:top w:val="none" w:sz="0" w:space="0" w:color="auto"/>
                <w:left w:val="none" w:sz="0" w:space="0" w:color="auto"/>
                <w:bottom w:val="none" w:sz="0" w:space="0" w:color="auto"/>
                <w:right w:val="none" w:sz="0" w:space="0" w:color="auto"/>
              </w:divBdr>
            </w:div>
            <w:div w:id="538589884">
              <w:marLeft w:val="0"/>
              <w:marRight w:val="0"/>
              <w:marTop w:val="0"/>
              <w:marBottom w:val="0"/>
              <w:divBdr>
                <w:top w:val="none" w:sz="0" w:space="0" w:color="auto"/>
                <w:left w:val="none" w:sz="0" w:space="0" w:color="auto"/>
                <w:bottom w:val="none" w:sz="0" w:space="0" w:color="auto"/>
                <w:right w:val="none" w:sz="0" w:space="0" w:color="auto"/>
              </w:divBdr>
            </w:div>
            <w:div w:id="557058351">
              <w:marLeft w:val="0"/>
              <w:marRight w:val="0"/>
              <w:marTop w:val="0"/>
              <w:marBottom w:val="0"/>
              <w:divBdr>
                <w:top w:val="none" w:sz="0" w:space="0" w:color="auto"/>
                <w:left w:val="none" w:sz="0" w:space="0" w:color="auto"/>
                <w:bottom w:val="none" w:sz="0" w:space="0" w:color="auto"/>
                <w:right w:val="none" w:sz="0" w:space="0" w:color="auto"/>
              </w:divBdr>
            </w:div>
            <w:div w:id="563181802">
              <w:marLeft w:val="0"/>
              <w:marRight w:val="0"/>
              <w:marTop w:val="0"/>
              <w:marBottom w:val="0"/>
              <w:divBdr>
                <w:top w:val="none" w:sz="0" w:space="0" w:color="auto"/>
                <w:left w:val="none" w:sz="0" w:space="0" w:color="auto"/>
                <w:bottom w:val="none" w:sz="0" w:space="0" w:color="auto"/>
                <w:right w:val="none" w:sz="0" w:space="0" w:color="auto"/>
              </w:divBdr>
            </w:div>
            <w:div w:id="592013832">
              <w:marLeft w:val="0"/>
              <w:marRight w:val="0"/>
              <w:marTop w:val="0"/>
              <w:marBottom w:val="0"/>
              <w:divBdr>
                <w:top w:val="none" w:sz="0" w:space="0" w:color="auto"/>
                <w:left w:val="none" w:sz="0" w:space="0" w:color="auto"/>
                <w:bottom w:val="none" w:sz="0" w:space="0" w:color="auto"/>
                <w:right w:val="none" w:sz="0" w:space="0" w:color="auto"/>
              </w:divBdr>
            </w:div>
            <w:div w:id="670448157">
              <w:marLeft w:val="0"/>
              <w:marRight w:val="0"/>
              <w:marTop w:val="0"/>
              <w:marBottom w:val="0"/>
              <w:divBdr>
                <w:top w:val="none" w:sz="0" w:space="0" w:color="auto"/>
                <w:left w:val="none" w:sz="0" w:space="0" w:color="auto"/>
                <w:bottom w:val="none" w:sz="0" w:space="0" w:color="auto"/>
                <w:right w:val="none" w:sz="0" w:space="0" w:color="auto"/>
              </w:divBdr>
            </w:div>
            <w:div w:id="849567700">
              <w:marLeft w:val="0"/>
              <w:marRight w:val="0"/>
              <w:marTop w:val="0"/>
              <w:marBottom w:val="0"/>
              <w:divBdr>
                <w:top w:val="none" w:sz="0" w:space="0" w:color="auto"/>
                <w:left w:val="none" w:sz="0" w:space="0" w:color="auto"/>
                <w:bottom w:val="none" w:sz="0" w:space="0" w:color="auto"/>
                <w:right w:val="none" w:sz="0" w:space="0" w:color="auto"/>
              </w:divBdr>
            </w:div>
            <w:div w:id="1016423350">
              <w:marLeft w:val="0"/>
              <w:marRight w:val="0"/>
              <w:marTop w:val="0"/>
              <w:marBottom w:val="0"/>
              <w:divBdr>
                <w:top w:val="none" w:sz="0" w:space="0" w:color="auto"/>
                <w:left w:val="none" w:sz="0" w:space="0" w:color="auto"/>
                <w:bottom w:val="none" w:sz="0" w:space="0" w:color="auto"/>
                <w:right w:val="none" w:sz="0" w:space="0" w:color="auto"/>
              </w:divBdr>
            </w:div>
            <w:div w:id="1079786246">
              <w:marLeft w:val="0"/>
              <w:marRight w:val="0"/>
              <w:marTop w:val="0"/>
              <w:marBottom w:val="0"/>
              <w:divBdr>
                <w:top w:val="none" w:sz="0" w:space="0" w:color="auto"/>
                <w:left w:val="none" w:sz="0" w:space="0" w:color="auto"/>
                <w:bottom w:val="none" w:sz="0" w:space="0" w:color="auto"/>
                <w:right w:val="none" w:sz="0" w:space="0" w:color="auto"/>
              </w:divBdr>
            </w:div>
            <w:div w:id="1099644131">
              <w:marLeft w:val="0"/>
              <w:marRight w:val="0"/>
              <w:marTop w:val="0"/>
              <w:marBottom w:val="0"/>
              <w:divBdr>
                <w:top w:val="none" w:sz="0" w:space="0" w:color="auto"/>
                <w:left w:val="none" w:sz="0" w:space="0" w:color="auto"/>
                <w:bottom w:val="none" w:sz="0" w:space="0" w:color="auto"/>
                <w:right w:val="none" w:sz="0" w:space="0" w:color="auto"/>
              </w:divBdr>
            </w:div>
            <w:div w:id="1113018769">
              <w:marLeft w:val="0"/>
              <w:marRight w:val="0"/>
              <w:marTop w:val="0"/>
              <w:marBottom w:val="0"/>
              <w:divBdr>
                <w:top w:val="none" w:sz="0" w:space="0" w:color="auto"/>
                <w:left w:val="none" w:sz="0" w:space="0" w:color="auto"/>
                <w:bottom w:val="none" w:sz="0" w:space="0" w:color="auto"/>
                <w:right w:val="none" w:sz="0" w:space="0" w:color="auto"/>
              </w:divBdr>
            </w:div>
            <w:div w:id="1156606631">
              <w:marLeft w:val="0"/>
              <w:marRight w:val="0"/>
              <w:marTop w:val="0"/>
              <w:marBottom w:val="0"/>
              <w:divBdr>
                <w:top w:val="none" w:sz="0" w:space="0" w:color="auto"/>
                <w:left w:val="none" w:sz="0" w:space="0" w:color="auto"/>
                <w:bottom w:val="none" w:sz="0" w:space="0" w:color="auto"/>
                <w:right w:val="none" w:sz="0" w:space="0" w:color="auto"/>
              </w:divBdr>
            </w:div>
            <w:div w:id="1191651596">
              <w:marLeft w:val="0"/>
              <w:marRight w:val="0"/>
              <w:marTop w:val="0"/>
              <w:marBottom w:val="0"/>
              <w:divBdr>
                <w:top w:val="none" w:sz="0" w:space="0" w:color="auto"/>
                <w:left w:val="none" w:sz="0" w:space="0" w:color="auto"/>
                <w:bottom w:val="none" w:sz="0" w:space="0" w:color="auto"/>
                <w:right w:val="none" w:sz="0" w:space="0" w:color="auto"/>
              </w:divBdr>
            </w:div>
            <w:div w:id="1203637635">
              <w:marLeft w:val="0"/>
              <w:marRight w:val="0"/>
              <w:marTop w:val="0"/>
              <w:marBottom w:val="0"/>
              <w:divBdr>
                <w:top w:val="none" w:sz="0" w:space="0" w:color="auto"/>
                <w:left w:val="none" w:sz="0" w:space="0" w:color="auto"/>
                <w:bottom w:val="none" w:sz="0" w:space="0" w:color="auto"/>
                <w:right w:val="none" w:sz="0" w:space="0" w:color="auto"/>
              </w:divBdr>
            </w:div>
            <w:div w:id="1219197228">
              <w:marLeft w:val="0"/>
              <w:marRight w:val="0"/>
              <w:marTop w:val="0"/>
              <w:marBottom w:val="0"/>
              <w:divBdr>
                <w:top w:val="none" w:sz="0" w:space="0" w:color="auto"/>
                <w:left w:val="none" w:sz="0" w:space="0" w:color="auto"/>
                <w:bottom w:val="none" w:sz="0" w:space="0" w:color="auto"/>
                <w:right w:val="none" w:sz="0" w:space="0" w:color="auto"/>
              </w:divBdr>
            </w:div>
            <w:div w:id="1227961183">
              <w:marLeft w:val="0"/>
              <w:marRight w:val="0"/>
              <w:marTop w:val="0"/>
              <w:marBottom w:val="0"/>
              <w:divBdr>
                <w:top w:val="none" w:sz="0" w:space="0" w:color="auto"/>
                <w:left w:val="none" w:sz="0" w:space="0" w:color="auto"/>
                <w:bottom w:val="none" w:sz="0" w:space="0" w:color="auto"/>
                <w:right w:val="none" w:sz="0" w:space="0" w:color="auto"/>
              </w:divBdr>
            </w:div>
            <w:div w:id="1272321698">
              <w:marLeft w:val="0"/>
              <w:marRight w:val="0"/>
              <w:marTop w:val="0"/>
              <w:marBottom w:val="0"/>
              <w:divBdr>
                <w:top w:val="none" w:sz="0" w:space="0" w:color="auto"/>
                <w:left w:val="none" w:sz="0" w:space="0" w:color="auto"/>
                <w:bottom w:val="none" w:sz="0" w:space="0" w:color="auto"/>
                <w:right w:val="none" w:sz="0" w:space="0" w:color="auto"/>
              </w:divBdr>
            </w:div>
            <w:div w:id="1274675776">
              <w:marLeft w:val="0"/>
              <w:marRight w:val="0"/>
              <w:marTop w:val="0"/>
              <w:marBottom w:val="0"/>
              <w:divBdr>
                <w:top w:val="none" w:sz="0" w:space="0" w:color="auto"/>
                <w:left w:val="none" w:sz="0" w:space="0" w:color="auto"/>
                <w:bottom w:val="none" w:sz="0" w:space="0" w:color="auto"/>
                <w:right w:val="none" w:sz="0" w:space="0" w:color="auto"/>
              </w:divBdr>
            </w:div>
            <w:div w:id="1370060900">
              <w:marLeft w:val="0"/>
              <w:marRight w:val="0"/>
              <w:marTop w:val="0"/>
              <w:marBottom w:val="0"/>
              <w:divBdr>
                <w:top w:val="none" w:sz="0" w:space="0" w:color="auto"/>
                <w:left w:val="none" w:sz="0" w:space="0" w:color="auto"/>
                <w:bottom w:val="none" w:sz="0" w:space="0" w:color="auto"/>
                <w:right w:val="none" w:sz="0" w:space="0" w:color="auto"/>
              </w:divBdr>
            </w:div>
            <w:div w:id="1424186170">
              <w:marLeft w:val="0"/>
              <w:marRight w:val="0"/>
              <w:marTop w:val="0"/>
              <w:marBottom w:val="0"/>
              <w:divBdr>
                <w:top w:val="none" w:sz="0" w:space="0" w:color="auto"/>
                <w:left w:val="none" w:sz="0" w:space="0" w:color="auto"/>
                <w:bottom w:val="none" w:sz="0" w:space="0" w:color="auto"/>
                <w:right w:val="none" w:sz="0" w:space="0" w:color="auto"/>
              </w:divBdr>
            </w:div>
            <w:div w:id="1428043672">
              <w:marLeft w:val="0"/>
              <w:marRight w:val="0"/>
              <w:marTop w:val="0"/>
              <w:marBottom w:val="0"/>
              <w:divBdr>
                <w:top w:val="none" w:sz="0" w:space="0" w:color="auto"/>
                <w:left w:val="none" w:sz="0" w:space="0" w:color="auto"/>
                <w:bottom w:val="none" w:sz="0" w:space="0" w:color="auto"/>
                <w:right w:val="none" w:sz="0" w:space="0" w:color="auto"/>
              </w:divBdr>
            </w:div>
            <w:div w:id="1433208970">
              <w:marLeft w:val="0"/>
              <w:marRight w:val="0"/>
              <w:marTop w:val="0"/>
              <w:marBottom w:val="0"/>
              <w:divBdr>
                <w:top w:val="none" w:sz="0" w:space="0" w:color="auto"/>
                <w:left w:val="none" w:sz="0" w:space="0" w:color="auto"/>
                <w:bottom w:val="none" w:sz="0" w:space="0" w:color="auto"/>
                <w:right w:val="none" w:sz="0" w:space="0" w:color="auto"/>
              </w:divBdr>
            </w:div>
            <w:div w:id="1442724398">
              <w:marLeft w:val="0"/>
              <w:marRight w:val="0"/>
              <w:marTop w:val="0"/>
              <w:marBottom w:val="0"/>
              <w:divBdr>
                <w:top w:val="none" w:sz="0" w:space="0" w:color="auto"/>
                <w:left w:val="none" w:sz="0" w:space="0" w:color="auto"/>
                <w:bottom w:val="none" w:sz="0" w:space="0" w:color="auto"/>
                <w:right w:val="none" w:sz="0" w:space="0" w:color="auto"/>
              </w:divBdr>
            </w:div>
            <w:div w:id="1487865752">
              <w:marLeft w:val="0"/>
              <w:marRight w:val="0"/>
              <w:marTop w:val="0"/>
              <w:marBottom w:val="0"/>
              <w:divBdr>
                <w:top w:val="none" w:sz="0" w:space="0" w:color="auto"/>
                <w:left w:val="none" w:sz="0" w:space="0" w:color="auto"/>
                <w:bottom w:val="none" w:sz="0" w:space="0" w:color="auto"/>
                <w:right w:val="none" w:sz="0" w:space="0" w:color="auto"/>
              </w:divBdr>
            </w:div>
            <w:div w:id="1497841215">
              <w:marLeft w:val="0"/>
              <w:marRight w:val="0"/>
              <w:marTop w:val="0"/>
              <w:marBottom w:val="0"/>
              <w:divBdr>
                <w:top w:val="none" w:sz="0" w:space="0" w:color="auto"/>
                <w:left w:val="none" w:sz="0" w:space="0" w:color="auto"/>
                <w:bottom w:val="none" w:sz="0" w:space="0" w:color="auto"/>
                <w:right w:val="none" w:sz="0" w:space="0" w:color="auto"/>
              </w:divBdr>
            </w:div>
            <w:div w:id="1561597781">
              <w:marLeft w:val="0"/>
              <w:marRight w:val="0"/>
              <w:marTop w:val="0"/>
              <w:marBottom w:val="0"/>
              <w:divBdr>
                <w:top w:val="none" w:sz="0" w:space="0" w:color="auto"/>
                <w:left w:val="none" w:sz="0" w:space="0" w:color="auto"/>
                <w:bottom w:val="none" w:sz="0" w:space="0" w:color="auto"/>
                <w:right w:val="none" w:sz="0" w:space="0" w:color="auto"/>
              </w:divBdr>
            </w:div>
            <w:div w:id="1602645641">
              <w:marLeft w:val="0"/>
              <w:marRight w:val="0"/>
              <w:marTop w:val="0"/>
              <w:marBottom w:val="0"/>
              <w:divBdr>
                <w:top w:val="none" w:sz="0" w:space="0" w:color="auto"/>
                <w:left w:val="none" w:sz="0" w:space="0" w:color="auto"/>
                <w:bottom w:val="none" w:sz="0" w:space="0" w:color="auto"/>
                <w:right w:val="none" w:sz="0" w:space="0" w:color="auto"/>
              </w:divBdr>
            </w:div>
            <w:div w:id="1652562683">
              <w:marLeft w:val="0"/>
              <w:marRight w:val="0"/>
              <w:marTop w:val="0"/>
              <w:marBottom w:val="0"/>
              <w:divBdr>
                <w:top w:val="none" w:sz="0" w:space="0" w:color="auto"/>
                <w:left w:val="none" w:sz="0" w:space="0" w:color="auto"/>
                <w:bottom w:val="none" w:sz="0" w:space="0" w:color="auto"/>
                <w:right w:val="none" w:sz="0" w:space="0" w:color="auto"/>
              </w:divBdr>
            </w:div>
            <w:div w:id="1681545628">
              <w:marLeft w:val="0"/>
              <w:marRight w:val="0"/>
              <w:marTop w:val="0"/>
              <w:marBottom w:val="0"/>
              <w:divBdr>
                <w:top w:val="none" w:sz="0" w:space="0" w:color="auto"/>
                <w:left w:val="none" w:sz="0" w:space="0" w:color="auto"/>
                <w:bottom w:val="none" w:sz="0" w:space="0" w:color="auto"/>
                <w:right w:val="none" w:sz="0" w:space="0" w:color="auto"/>
              </w:divBdr>
            </w:div>
            <w:div w:id="1734887556">
              <w:marLeft w:val="0"/>
              <w:marRight w:val="0"/>
              <w:marTop w:val="0"/>
              <w:marBottom w:val="0"/>
              <w:divBdr>
                <w:top w:val="none" w:sz="0" w:space="0" w:color="auto"/>
                <w:left w:val="none" w:sz="0" w:space="0" w:color="auto"/>
                <w:bottom w:val="none" w:sz="0" w:space="0" w:color="auto"/>
                <w:right w:val="none" w:sz="0" w:space="0" w:color="auto"/>
              </w:divBdr>
            </w:div>
            <w:div w:id="1770734647">
              <w:marLeft w:val="0"/>
              <w:marRight w:val="0"/>
              <w:marTop w:val="0"/>
              <w:marBottom w:val="0"/>
              <w:divBdr>
                <w:top w:val="none" w:sz="0" w:space="0" w:color="auto"/>
                <w:left w:val="none" w:sz="0" w:space="0" w:color="auto"/>
                <w:bottom w:val="none" w:sz="0" w:space="0" w:color="auto"/>
                <w:right w:val="none" w:sz="0" w:space="0" w:color="auto"/>
              </w:divBdr>
            </w:div>
            <w:div w:id="1789666730">
              <w:marLeft w:val="0"/>
              <w:marRight w:val="0"/>
              <w:marTop w:val="0"/>
              <w:marBottom w:val="0"/>
              <w:divBdr>
                <w:top w:val="none" w:sz="0" w:space="0" w:color="auto"/>
                <w:left w:val="none" w:sz="0" w:space="0" w:color="auto"/>
                <w:bottom w:val="none" w:sz="0" w:space="0" w:color="auto"/>
                <w:right w:val="none" w:sz="0" w:space="0" w:color="auto"/>
              </w:divBdr>
            </w:div>
            <w:div w:id="1916888857">
              <w:marLeft w:val="0"/>
              <w:marRight w:val="0"/>
              <w:marTop w:val="0"/>
              <w:marBottom w:val="0"/>
              <w:divBdr>
                <w:top w:val="none" w:sz="0" w:space="0" w:color="auto"/>
                <w:left w:val="none" w:sz="0" w:space="0" w:color="auto"/>
                <w:bottom w:val="none" w:sz="0" w:space="0" w:color="auto"/>
                <w:right w:val="none" w:sz="0" w:space="0" w:color="auto"/>
              </w:divBdr>
            </w:div>
            <w:div w:id="1941571240">
              <w:marLeft w:val="0"/>
              <w:marRight w:val="0"/>
              <w:marTop w:val="0"/>
              <w:marBottom w:val="0"/>
              <w:divBdr>
                <w:top w:val="none" w:sz="0" w:space="0" w:color="auto"/>
                <w:left w:val="none" w:sz="0" w:space="0" w:color="auto"/>
                <w:bottom w:val="none" w:sz="0" w:space="0" w:color="auto"/>
                <w:right w:val="none" w:sz="0" w:space="0" w:color="auto"/>
              </w:divBdr>
            </w:div>
            <w:div w:id="208549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5028">
      <w:bodyDiv w:val="1"/>
      <w:marLeft w:val="0"/>
      <w:marRight w:val="0"/>
      <w:marTop w:val="0"/>
      <w:marBottom w:val="0"/>
      <w:divBdr>
        <w:top w:val="none" w:sz="0" w:space="0" w:color="auto"/>
        <w:left w:val="none" w:sz="0" w:space="0" w:color="auto"/>
        <w:bottom w:val="none" w:sz="0" w:space="0" w:color="auto"/>
        <w:right w:val="none" w:sz="0" w:space="0" w:color="auto"/>
      </w:divBdr>
      <w:divsChild>
        <w:div w:id="2039816444">
          <w:marLeft w:val="0"/>
          <w:marRight w:val="0"/>
          <w:marTop w:val="0"/>
          <w:marBottom w:val="0"/>
          <w:divBdr>
            <w:top w:val="none" w:sz="0" w:space="0" w:color="auto"/>
            <w:left w:val="none" w:sz="0" w:space="0" w:color="auto"/>
            <w:bottom w:val="none" w:sz="0" w:space="0" w:color="auto"/>
            <w:right w:val="none" w:sz="0" w:space="0" w:color="auto"/>
          </w:divBdr>
          <w:divsChild>
            <w:div w:id="103813893">
              <w:marLeft w:val="0"/>
              <w:marRight w:val="0"/>
              <w:marTop w:val="0"/>
              <w:marBottom w:val="0"/>
              <w:divBdr>
                <w:top w:val="none" w:sz="0" w:space="0" w:color="auto"/>
                <w:left w:val="none" w:sz="0" w:space="0" w:color="auto"/>
                <w:bottom w:val="none" w:sz="0" w:space="0" w:color="auto"/>
                <w:right w:val="none" w:sz="0" w:space="0" w:color="auto"/>
              </w:divBdr>
            </w:div>
            <w:div w:id="288821536">
              <w:marLeft w:val="0"/>
              <w:marRight w:val="0"/>
              <w:marTop w:val="0"/>
              <w:marBottom w:val="0"/>
              <w:divBdr>
                <w:top w:val="none" w:sz="0" w:space="0" w:color="auto"/>
                <w:left w:val="none" w:sz="0" w:space="0" w:color="auto"/>
                <w:bottom w:val="none" w:sz="0" w:space="0" w:color="auto"/>
                <w:right w:val="none" w:sz="0" w:space="0" w:color="auto"/>
              </w:divBdr>
            </w:div>
            <w:div w:id="793904685">
              <w:marLeft w:val="0"/>
              <w:marRight w:val="0"/>
              <w:marTop w:val="0"/>
              <w:marBottom w:val="0"/>
              <w:divBdr>
                <w:top w:val="none" w:sz="0" w:space="0" w:color="auto"/>
                <w:left w:val="none" w:sz="0" w:space="0" w:color="auto"/>
                <w:bottom w:val="none" w:sz="0" w:space="0" w:color="auto"/>
                <w:right w:val="none" w:sz="0" w:space="0" w:color="auto"/>
              </w:divBdr>
            </w:div>
            <w:div w:id="114859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0313">
      <w:bodyDiv w:val="1"/>
      <w:marLeft w:val="0"/>
      <w:marRight w:val="0"/>
      <w:marTop w:val="0"/>
      <w:marBottom w:val="0"/>
      <w:divBdr>
        <w:top w:val="none" w:sz="0" w:space="0" w:color="auto"/>
        <w:left w:val="none" w:sz="0" w:space="0" w:color="auto"/>
        <w:bottom w:val="none" w:sz="0" w:space="0" w:color="auto"/>
        <w:right w:val="none" w:sz="0" w:space="0" w:color="auto"/>
      </w:divBdr>
    </w:div>
    <w:div w:id="1746564905">
      <w:bodyDiv w:val="1"/>
      <w:marLeft w:val="0"/>
      <w:marRight w:val="0"/>
      <w:marTop w:val="0"/>
      <w:marBottom w:val="0"/>
      <w:divBdr>
        <w:top w:val="none" w:sz="0" w:space="0" w:color="auto"/>
        <w:left w:val="none" w:sz="0" w:space="0" w:color="auto"/>
        <w:bottom w:val="none" w:sz="0" w:space="0" w:color="auto"/>
        <w:right w:val="none" w:sz="0" w:space="0" w:color="auto"/>
      </w:divBdr>
    </w:div>
    <w:div w:id="1957909647">
      <w:bodyDiv w:val="1"/>
      <w:marLeft w:val="0"/>
      <w:marRight w:val="0"/>
      <w:marTop w:val="0"/>
      <w:marBottom w:val="0"/>
      <w:divBdr>
        <w:top w:val="none" w:sz="0" w:space="0" w:color="auto"/>
        <w:left w:val="none" w:sz="0" w:space="0" w:color="auto"/>
        <w:bottom w:val="none" w:sz="0" w:space="0" w:color="auto"/>
        <w:right w:val="none" w:sz="0" w:space="0" w:color="auto"/>
      </w:divBdr>
    </w:div>
    <w:div w:id="1990286402">
      <w:bodyDiv w:val="1"/>
      <w:marLeft w:val="0"/>
      <w:marRight w:val="0"/>
      <w:marTop w:val="0"/>
      <w:marBottom w:val="0"/>
      <w:divBdr>
        <w:top w:val="none" w:sz="0" w:space="0" w:color="auto"/>
        <w:left w:val="none" w:sz="0" w:space="0" w:color="auto"/>
        <w:bottom w:val="none" w:sz="0" w:space="0" w:color="auto"/>
        <w:right w:val="none" w:sz="0" w:space="0" w:color="auto"/>
      </w:divBdr>
    </w:div>
    <w:div w:id="214735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Dell\Downloads\Nhom20_TranThiBangGiang_NguyenDucLam_LyMinhQuan_VuTrongToi\Nhom20_TranThiBangGiang_NguyenDucLam_LyMinhQuan_VuTrongToi\report\Report.doc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file:///C:\Users\Dell\Downloads\Nhom20_TranThiBangGiang_NguyenDucLam_LyMinhQuan_VuTrongToi\Nhom20_TranThiBangGiang_NguyenDucLam_LyMinhQuan_VuTrongToi\report\Report.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10" ma:contentTypeDescription="Create a new document." ma:contentTypeScope="" ma:versionID="500ef5861897f48576c890443e312cf8">
  <xsd:schema xmlns:xsd="http://www.w3.org/2001/XMLSchema" xmlns:xs="http://www.w3.org/2001/XMLSchema" xmlns:p="http://schemas.microsoft.com/office/2006/metadata/properties" xmlns:ns2="7b943c93-b938-48de-825e-fb1653b6f1c7" xmlns:ns3="7d6b43c1-d31c-445d-bdf9-3473889ab938" targetNamespace="http://schemas.microsoft.com/office/2006/metadata/properties" ma:root="true" ma:fieldsID="6e3af37dd92ee6351f2e20097ae709a6" ns2:_="" ns3:_="">
    <xsd:import namespace="7b943c93-b938-48de-825e-fb1653b6f1c7"/>
    <xsd:import namespace="7d6b43c1-d31c-445d-bdf9-3473889ab93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43c93-b938-48de-825e-fb1653b6f1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4ABCE-0DD5-4099-B3CC-DE6C127B46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3AD4084-63E5-441C-B43A-2E8D0D61AE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943c93-b938-48de-825e-fb1653b6f1c7"/>
    <ds:schemaRef ds:uri="7d6b43c1-d31c-445d-bdf9-3473889ab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9B236D-3E27-413E-8F50-4F29182A48DD}">
  <ds:schemaRefs>
    <ds:schemaRef ds:uri="http://schemas.microsoft.com/sharepoint/v3/contenttype/forms"/>
  </ds:schemaRefs>
</ds:datastoreItem>
</file>

<file path=customXml/itemProps4.xml><?xml version="1.0" encoding="utf-8"?>
<ds:datastoreItem xmlns:ds="http://schemas.openxmlformats.org/officeDocument/2006/customXml" ds:itemID="{04E8EC10-6640-443C-A16F-625F1D074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23</Pages>
  <Words>4203</Words>
  <Characters>23958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28105</CharactersWithSpaces>
  <SharedDoc>false</SharedDoc>
  <HLinks>
    <vt:vector size="354" baseType="variant">
      <vt:variant>
        <vt:i4>1048634</vt:i4>
      </vt:variant>
      <vt:variant>
        <vt:i4>353</vt:i4>
      </vt:variant>
      <vt:variant>
        <vt:i4>0</vt:i4>
      </vt:variant>
      <vt:variant>
        <vt:i4>5</vt:i4>
      </vt:variant>
      <vt:variant>
        <vt:lpwstr/>
      </vt:variant>
      <vt:variant>
        <vt:lpwstr>_Toc95740640</vt:lpwstr>
      </vt:variant>
      <vt:variant>
        <vt:i4>1638461</vt:i4>
      </vt:variant>
      <vt:variant>
        <vt:i4>347</vt:i4>
      </vt:variant>
      <vt:variant>
        <vt:i4>0</vt:i4>
      </vt:variant>
      <vt:variant>
        <vt:i4>5</vt:i4>
      </vt:variant>
      <vt:variant>
        <vt:lpwstr/>
      </vt:variant>
      <vt:variant>
        <vt:lpwstr>_Toc95740639</vt:lpwstr>
      </vt:variant>
      <vt:variant>
        <vt:i4>1572925</vt:i4>
      </vt:variant>
      <vt:variant>
        <vt:i4>341</vt:i4>
      </vt:variant>
      <vt:variant>
        <vt:i4>0</vt:i4>
      </vt:variant>
      <vt:variant>
        <vt:i4>5</vt:i4>
      </vt:variant>
      <vt:variant>
        <vt:lpwstr/>
      </vt:variant>
      <vt:variant>
        <vt:lpwstr>_Toc95740638</vt:lpwstr>
      </vt:variant>
      <vt:variant>
        <vt:i4>1507389</vt:i4>
      </vt:variant>
      <vt:variant>
        <vt:i4>335</vt:i4>
      </vt:variant>
      <vt:variant>
        <vt:i4>0</vt:i4>
      </vt:variant>
      <vt:variant>
        <vt:i4>5</vt:i4>
      </vt:variant>
      <vt:variant>
        <vt:lpwstr/>
      </vt:variant>
      <vt:variant>
        <vt:lpwstr>_Toc95740637</vt:lpwstr>
      </vt:variant>
      <vt:variant>
        <vt:i4>1441853</vt:i4>
      </vt:variant>
      <vt:variant>
        <vt:i4>329</vt:i4>
      </vt:variant>
      <vt:variant>
        <vt:i4>0</vt:i4>
      </vt:variant>
      <vt:variant>
        <vt:i4>5</vt:i4>
      </vt:variant>
      <vt:variant>
        <vt:lpwstr/>
      </vt:variant>
      <vt:variant>
        <vt:lpwstr>_Toc95740636</vt:lpwstr>
      </vt:variant>
      <vt:variant>
        <vt:i4>1376317</vt:i4>
      </vt:variant>
      <vt:variant>
        <vt:i4>323</vt:i4>
      </vt:variant>
      <vt:variant>
        <vt:i4>0</vt:i4>
      </vt:variant>
      <vt:variant>
        <vt:i4>5</vt:i4>
      </vt:variant>
      <vt:variant>
        <vt:lpwstr/>
      </vt:variant>
      <vt:variant>
        <vt:lpwstr>_Toc95740635</vt:lpwstr>
      </vt:variant>
      <vt:variant>
        <vt:i4>1310781</vt:i4>
      </vt:variant>
      <vt:variant>
        <vt:i4>317</vt:i4>
      </vt:variant>
      <vt:variant>
        <vt:i4>0</vt:i4>
      </vt:variant>
      <vt:variant>
        <vt:i4>5</vt:i4>
      </vt:variant>
      <vt:variant>
        <vt:lpwstr/>
      </vt:variant>
      <vt:variant>
        <vt:lpwstr>_Toc95740634</vt:lpwstr>
      </vt:variant>
      <vt:variant>
        <vt:i4>1245245</vt:i4>
      </vt:variant>
      <vt:variant>
        <vt:i4>311</vt:i4>
      </vt:variant>
      <vt:variant>
        <vt:i4>0</vt:i4>
      </vt:variant>
      <vt:variant>
        <vt:i4>5</vt:i4>
      </vt:variant>
      <vt:variant>
        <vt:lpwstr/>
      </vt:variant>
      <vt:variant>
        <vt:lpwstr>_Toc95740633</vt:lpwstr>
      </vt:variant>
      <vt:variant>
        <vt:i4>1179709</vt:i4>
      </vt:variant>
      <vt:variant>
        <vt:i4>305</vt:i4>
      </vt:variant>
      <vt:variant>
        <vt:i4>0</vt:i4>
      </vt:variant>
      <vt:variant>
        <vt:i4>5</vt:i4>
      </vt:variant>
      <vt:variant>
        <vt:lpwstr/>
      </vt:variant>
      <vt:variant>
        <vt:lpwstr>_Toc95740632</vt:lpwstr>
      </vt:variant>
      <vt:variant>
        <vt:i4>1114173</vt:i4>
      </vt:variant>
      <vt:variant>
        <vt:i4>299</vt:i4>
      </vt:variant>
      <vt:variant>
        <vt:i4>0</vt:i4>
      </vt:variant>
      <vt:variant>
        <vt:i4>5</vt:i4>
      </vt:variant>
      <vt:variant>
        <vt:lpwstr/>
      </vt:variant>
      <vt:variant>
        <vt:lpwstr>_Toc95740631</vt:lpwstr>
      </vt:variant>
      <vt:variant>
        <vt:i4>1048637</vt:i4>
      </vt:variant>
      <vt:variant>
        <vt:i4>293</vt:i4>
      </vt:variant>
      <vt:variant>
        <vt:i4>0</vt:i4>
      </vt:variant>
      <vt:variant>
        <vt:i4>5</vt:i4>
      </vt:variant>
      <vt:variant>
        <vt:lpwstr/>
      </vt:variant>
      <vt:variant>
        <vt:lpwstr>_Toc95740630</vt:lpwstr>
      </vt:variant>
      <vt:variant>
        <vt:i4>5570595</vt:i4>
      </vt:variant>
      <vt:variant>
        <vt:i4>287</vt:i4>
      </vt:variant>
      <vt:variant>
        <vt:i4>0</vt:i4>
      </vt:variant>
      <vt:variant>
        <vt:i4>5</vt:i4>
      </vt:variant>
      <vt:variant>
        <vt:lpwstr>https://husteduvn-my.sharepoint.com/personal/giang_ttb182472_sis_hust_edu_vn/Documents/Report_Template.docx</vt:lpwstr>
      </vt:variant>
      <vt:variant>
        <vt:lpwstr>_Toc95740629</vt:lpwstr>
      </vt:variant>
      <vt:variant>
        <vt:i4>1572924</vt:i4>
      </vt:variant>
      <vt:variant>
        <vt:i4>281</vt:i4>
      </vt:variant>
      <vt:variant>
        <vt:i4>0</vt:i4>
      </vt:variant>
      <vt:variant>
        <vt:i4>5</vt:i4>
      </vt:variant>
      <vt:variant>
        <vt:lpwstr/>
      </vt:variant>
      <vt:variant>
        <vt:lpwstr>_Toc95740628</vt:lpwstr>
      </vt:variant>
      <vt:variant>
        <vt:i4>5963811</vt:i4>
      </vt:variant>
      <vt:variant>
        <vt:i4>275</vt:i4>
      </vt:variant>
      <vt:variant>
        <vt:i4>0</vt:i4>
      </vt:variant>
      <vt:variant>
        <vt:i4>5</vt:i4>
      </vt:variant>
      <vt:variant>
        <vt:lpwstr>https://husteduvn-my.sharepoint.com/personal/giang_ttb182472_sis_hust_edu_vn/Documents/Report_Template.docx</vt:lpwstr>
      </vt:variant>
      <vt:variant>
        <vt:lpwstr>_Toc95740627</vt:lpwstr>
      </vt:variant>
      <vt:variant>
        <vt:i4>5898275</vt:i4>
      </vt:variant>
      <vt:variant>
        <vt:i4>269</vt:i4>
      </vt:variant>
      <vt:variant>
        <vt:i4>0</vt:i4>
      </vt:variant>
      <vt:variant>
        <vt:i4>5</vt:i4>
      </vt:variant>
      <vt:variant>
        <vt:lpwstr>https://husteduvn-my.sharepoint.com/personal/giang_ttb182472_sis_hust_edu_vn/Documents/Report_Template.docx</vt:lpwstr>
      </vt:variant>
      <vt:variant>
        <vt:lpwstr>_Toc95740626</vt:lpwstr>
      </vt:variant>
      <vt:variant>
        <vt:i4>1376316</vt:i4>
      </vt:variant>
      <vt:variant>
        <vt:i4>263</vt:i4>
      </vt:variant>
      <vt:variant>
        <vt:i4>0</vt:i4>
      </vt:variant>
      <vt:variant>
        <vt:i4>5</vt:i4>
      </vt:variant>
      <vt:variant>
        <vt:lpwstr/>
      </vt:variant>
      <vt:variant>
        <vt:lpwstr>_Toc95740625</vt:lpwstr>
      </vt:variant>
      <vt:variant>
        <vt:i4>1310780</vt:i4>
      </vt:variant>
      <vt:variant>
        <vt:i4>257</vt:i4>
      </vt:variant>
      <vt:variant>
        <vt:i4>0</vt:i4>
      </vt:variant>
      <vt:variant>
        <vt:i4>5</vt:i4>
      </vt:variant>
      <vt:variant>
        <vt:lpwstr/>
      </vt:variant>
      <vt:variant>
        <vt:lpwstr>_Toc95740624</vt:lpwstr>
      </vt:variant>
      <vt:variant>
        <vt:i4>1245244</vt:i4>
      </vt:variant>
      <vt:variant>
        <vt:i4>251</vt:i4>
      </vt:variant>
      <vt:variant>
        <vt:i4>0</vt:i4>
      </vt:variant>
      <vt:variant>
        <vt:i4>5</vt:i4>
      </vt:variant>
      <vt:variant>
        <vt:lpwstr/>
      </vt:variant>
      <vt:variant>
        <vt:lpwstr>_Toc95740623</vt:lpwstr>
      </vt:variant>
      <vt:variant>
        <vt:i4>1179708</vt:i4>
      </vt:variant>
      <vt:variant>
        <vt:i4>245</vt:i4>
      </vt:variant>
      <vt:variant>
        <vt:i4>0</vt:i4>
      </vt:variant>
      <vt:variant>
        <vt:i4>5</vt:i4>
      </vt:variant>
      <vt:variant>
        <vt:lpwstr/>
      </vt:variant>
      <vt:variant>
        <vt:lpwstr>_Toc95740622</vt:lpwstr>
      </vt:variant>
      <vt:variant>
        <vt:i4>1900603</vt:i4>
      </vt:variant>
      <vt:variant>
        <vt:i4>236</vt:i4>
      </vt:variant>
      <vt:variant>
        <vt:i4>0</vt:i4>
      </vt:variant>
      <vt:variant>
        <vt:i4>5</vt:i4>
      </vt:variant>
      <vt:variant>
        <vt:lpwstr/>
      </vt:variant>
      <vt:variant>
        <vt:lpwstr>_Toc95723568</vt:lpwstr>
      </vt:variant>
      <vt:variant>
        <vt:i4>1179707</vt:i4>
      </vt:variant>
      <vt:variant>
        <vt:i4>230</vt:i4>
      </vt:variant>
      <vt:variant>
        <vt:i4>0</vt:i4>
      </vt:variant>
      <vt:variant>
        <vt:i4>5</vt:i4>
      </vt:variant>
      <vt:variant>
        <vt:lpwstr/>
      </vt:variant>
      <vt:variant>
        <vt:lpwstr>_Toc95723567</vt:lpwstr>
      </vt:variant>
      <vt:variant>
        <vt:i4>1245243</vt:i4>
      </vt:variant>
      <vt:variant>
        <vt:i4>224</vt:i4>
      </vt:variant>
      <vt:variant>
        <vt:i4>0</vt:i4>
      </vt:variant>
      <vt:variant>
        <vt:i4>5</vt:i4>
      </vt:variant>
      <vt:variant>
        <vt:lpwstr/>
      </vt:variant>
      <vt:variant>
        <vt:lpwstr>_Toc95723566</vt:lpwstr>
      </vt:variant>
      <vt:variant>
        <vt:i4>1048635</vt:i4>
      </vt:variant>
      <vt:variant>
        <vt:i4>218</vt:i4>
      </vt:variant>
      <vt:variant>
        <vt:i4>0</vt:i4>
      </vt:variant>
      <vt:variant>
        <vt:i4>5</vt:i4>
      </vt:variant>
      <vt:variant>
        <vt:lpwstr/>
      </vt:variant>
      <vt:variant>
        <vt:lpwstr>_Toc95723565</vt:lpwstr>
      </vt:variant>
      <vt:variant>
        <vt:i4>1114171</vt:i4>
      </vt:variant>
      <vt:variant>
        <vt:i4>212</vt:i4>
      </vt:variant>
      <vt:variant>
        <vt:i4>0</vt:i4>
      </vt:variant>
      <vt:variant>
        <vt:i4>5</vt:i4>
      </vt:variant>
      <vt:variant>
        <vt:lpwstr/>
      </vt:variant>
      <vt:variant>
        <vt:lpwstr>_Toc95723564</vt:lpwstr>
      </vt:variant>
      <vt:variant>
        <vt:i4>1441851</vt:i4>
      </vt:variant>
      <vt:variant>
        <vt:i4>206</vt:i4>
      </vt:variant>
      <vt:variant>
        <vt:i4>0</vt:i4>
      </vt:variant>
      <vt:variant>
        <vt:i4>5</vt:i4>
      </vt:variant>
      <vt:variant>
        <vt:lpwstr/>
      </vt:variant>
      <vt:variant>
        <vt:lpwstr>_Toc95723563</vt:lpwstr>
      </vt:variant>
      <vt:variant>
        <vt:i4>1507387</vt:i4>
      </vt:variant>
      <vt:variant>
        <vt:i4>200</vt:i4>
      </vt:variant>
      <vt:variant>
        <vt:i4>0</vt:i4>
      </vt:variant>
      <vt:variant>
        <vt:i4>5</vt:i4>
      </vt:variant>
      <vt:variant>
        <vt:lpwstr/>
      </vt:variant>
      <vt:variant>
        <vt:lpwstr>_Toc95723562</vt:lpwstr>
      </vt:variant>
      <vt:variant>
        <vt:i4>1310779</vt:i4>
      </vt:variant>
      <vt:variant>
        <vt:i4>194</vt:i4>
      </vt:variant>
      <vt:variant>
        <vt:i4>0</vt:i4>
      </vt:variant>
      <vt:variant>
        <vt:i4>5</vt:i4>
      </vt:variant>
      <vt:variant>
        <vt:lpwstr/>
      </vt:variant>
      <vt:variant>
        <vt:lpwstr>_Toc95723561</vt:lpwstr>
      </vt:variant>
      <vt:variant>
        <vt:i4>1376315</vt:i4>
      </vt:variant>
      <vt:variant>
        <vt:i4>188</vt:i4>
      </vt:variant>
      <vt:variant>
        <vt:i4>0</vt:i4>
      </vt:variant>
      <vt:variant>
        <vt:i4>5</vt:i4>
      </vt:variant>
      <vt:variant>
        <vt:lpwstr/>
      </vt:variant>
      <vt:variant>
        <vt:lpwstr>_Toc95723560</vt:lpwstr>
      </vt:variant>
      <vt:variant>
        <vt:i4>1835064</vt:i4>
      </vt:variant>
      <vt:variant>
        <vt:i4>182</vt:i4>
      </vt:variant>
      <vt:variant>
        <vt:i4>0</vt:i4>
      </vt:variant>
      <vt:variant>
        <vt:i4>5</vt:i4>
      </vt:variant>
      <vt:variant>
        <vt:lpwstr/>
      </vt:variant>
      <vt:variant>
        <vt:lpwstr>_Toc95723559</vt:lpwstr>
      </vt:variant>
      <vt:variant>
        <vt:i4>1900600</vt:i4>
      </vt:variant>
      <vt:variant>
        <vt:i4>176</vt:i4>
      </vt:variant>
      <vt:variant>
        <vt:i4>0</vt:i4>
      </vt:variant>
      <vt:variant>
        <vt:i4>5</vt:i4>
      </vt:variant>
      <vt:variant>
        <vt:lpwstr/>
      </vt:variant>
      <vt:variant>
        <vt:lpwstr>_Toc95723558</vt:lpwstr>
      </vt:variant>
      <vt:variant>
        <vt:i4>1179704</vt:i4>
      </vt:variant>
      <vt:variant>
        <vt:i4>170</vt:i4>
      </vt:variant>
      <vt:variant>
        <vt:i4>0</vt:i4>
      </vt:variant>
      <vt:variant>
        <vt:i4>5</vt:i4>
      </vt:variant>
      <vt:variant>
        <vt:lpwstr/>
      </vt:variant>
      <vt:variant>
        <vt:lpwstr>_Toc95723557</vt:lpwstr>
      </vt:variant>
      <vt:variant>
        <vt:i4>1245240</vt:i4>
      </vt:variant>
      <vt:variant>
        <vt:i4>164</vt:i4>
      </vt:variant>
      <vt:variant>
        <vt:i4>0</vt:i4>
      </vt:variant>
      <vt:variant>
        <vt:i4>5</vt:i4>
      </vt:variant>
      <vt:variant>
        <vt:lpwstr/>
      </vt:variant>
      <vt:variant>
        <vt:lpwstr>_Toc95723556</vt:lpwstr>
      </vt:variant>
      <vt:variant>
        <vt:i4>1048632</vt:i4>
      </vt:variant>
      <vt:variant>
        <vt:i4>158</vt:i4>
      </vt:variant>
      <vt:variant>
        <vt:i4>0</vt:i4>
      </vt:variant>
      <vt:variant>
        <vt:i4>5</vt:i4>
      </vt:variant>
      <vt:variant>
        <vt:lpwstr/>
      </vt:variant>
      <vt:variant>
        <vt:lpwstr>_Toc95723555</vt:lpwstr>
      </vt:variant>
      <vt:variant>
        <vt:i4>1114168</vt:i4>
      </vt:variant>
      <vt:variant>
        <vt:i4>152</vt:i4>
      </vt:variant>
      <vt:variant>
        <vt:i4>0</vt:i4>
      </vt:variant>
      <vt:variant>
        <vt:i4>5</vt:i4>
      </vt:variant>
      <vt:variant>
        <vt:lpwstr/>
      </vt:variant>
      <vt:variant>
        <vt:lpwstr>_Toc95723554</vt:lpwstr>
      </vt:variant>
      <vt:variant>
        <vt:i4>1441848</vt:i4>
      </vt:variant>
      <vt:variant>
        <vt:i4>146</vt:i4>
      </vt:variant>
      <vt:variant>
        <vt:i4>0</vt:i4>
      </vt:variant>
      <vt:variant>
        <vt:i4>5</vt:i4>
      </vt:variant>
      <vt:variant>
        <vt:lpwstr/>
      </vt:variant>
      <vt:variant>
        <vt:lpwstr>_Toc95723553</vt:lpwstr>
      </vt:variant>
      <vt:variant>
        <vt:i4>1507384</vt:i4>
      </vt:variant>
      <vt:variant>
        <vt:i4>140</vt:i4>
      </vt:variant>
      <vt:variant>
        <vt:i4>0</vt:i4>
      </vt:variant>
      <vt:variant>
        <vt:i4>5</vt:i4>
      </vt:variant>
      <vt:variant>
        <vt:lpwstr/>
      </vt:variant>
      <vt:variant>
        <vt:lpwstr>_Toc95723552</vt:lpwstr>
      </vt:variant>
      <vt:variant>
        <vt:i4>1310776</vt:i4>
      </vt:variant>
      <vt:variant>
        <vt:i4>134</vt:i4>
      </vt:variant>
      <vt:variant>
        <vt:i4>0</vt:i4>
      </vt:variant>
      <vt:variant>
        <vt:i4>5</vt:i4>
      </vt:variant>
      <vt:variant>
        <vt:lpwstr/>
      </vt:variant>
      <vt:variant>
        <vt:lpwstr>_Toc95723551</vt:lpwstr>
      </vt:variant>
      <vt:variant>
        <vt:i4>1376312</vt:i4>
      </vt:variant>
      <vt:variant>
        <vt:i4>128</vt:i4>
      </vt:variant>
      <vt:variant>
        <vt:i4>0</vt:i4>
      </vt:variant>
      <vt:variant>
        <vt:i4>5</vt:i4>
      </vt:variant>
      <vt:variant>
        <vt:lpwstr/>
      </vt:variant>
      <vt:variant>
        <vt:lpwstr>_Toc95723550</vt:lpwstr>
      </vt:variant>
      <vt:variant>
        <vt:i4>1835065</vt:i4>
      </vt:variant>
      <vt:variant>
        <vt:i4>122</vt:i4>
      </vt:variant>
      <vt:variant>
        <vt:i4>0</vt:i4>
      </vt:variant>
      <vt:variant>
        <vt:i4>5</vt:i4>
      </vt:variant>
      <vt:variant>
        <vt:lpwstr/>
      </vt:variant>
      <vt:variant>
        <vt:lpwstr>_Toc95723549</vt:lpwstr>
      </vt:variant>
      <vt:variant>
        <vt:i4>1900601</vt:i4>
      </vt:variant>
      <vt:variant>
        <vt:i4>116</vt:i4>
      </vt:variant>
      <vt:variant>
        <vt:i4>0</vt:i4>
      </vt:variant>
      <vt:variant>
        <vt:i4>5</vt:i4>
      </vt:variant>
      <vt:variant>
        <vt:lpwstr/>
      </vt:variant>
      <vt:variant>
        <vt:lpwstr>_Toc95723548</vt:lpwstr>
      </vt:variant>
      <vt:variant>
        <vt:i4>1179705</vt:i4>
      </vt:variant>
      <vt:variant>
        <vt:i4>110</vt:i4>
      </vt:variant>
      <vt:variant>
        <vt:i4>0</vt:i4>
      </vt:variant>
      <vt:variant>
        <vt:i4>5</vt:i4>
      </vt:variant>
      <vt:variant>
        <vt:lpwstr/>
      </vt:variant>
      <vt:variant>
        <vt:lpwstr>_Toc95723547</vt:lpwstr>
      </vt:variant>
      <vt:variant>
        <vt:i4>1245241</vt:i4>
      </vt:variant>
      <vt:variant>
        <vt:i4>104</vt:i4>
      </vt:variant>
      <vt:variant>
        <vt:i4>0</vt:i4>
      </vt:variant>
      <vt:variant>
        <vt:i4>5</vt:i4>
      </vt:variant>
      <vt:variant>
        <vt:lpwstr/>
      </vt:variant>
      <vt:variant>
        <vt:lpwstr>_Toc95723546</vt:lpwstr>
      </vt:variant>
      <vt:variant>
        <vt:i4>1048633</vt:i4>
      </vt:variant>
      <vt:variant>
        <vt:i4>98</vt:i4>
      </vt:variant>
      <vt:variant>
        <vt:i4>0</vt:i4>
      </vt:variant>
      <vt:variant>
        <vt:i4>5</vt:i4>
      </vt:variant>
      <vt:variant>
        <vt:lpwstr/>
      </vt:variant>
      <vt:variant>
        <vt:lpwstr>_Toc95723545</vt:lpwstr>
      </vt:variant>
      <vt:variant>
        <vt:i4>1114169</vt:i4>
      </vt:variant>
      <vt:variant>
        <vt:i4>92</vt:i4>
      </vt:variant>
      <vt:variant>
        <vt:i4>0</vt:i4>
      </vt:variant>
      <vt:variant>
        <vt:i4>5</vt:i4>
      </vt:variant>
      <vt:variant>
        <vt:lpwstr/>
      </vt:variant>
      <vt:variant>
        <vt:lpwstr>_Toc95723544</vt:lpwstr>
      </vt:variant>
      <vt:variant>
        <vt:i4>1441849</vt:i4>
      </vt:variant>
      <vt:variant>
        <vt:i4>86</vt:i4>
      </vt:variant>
      <vt:variant>
        <vt:i4>0</vt:i4>
      </vt:variant>
      <vt:variant>
        <vt:i4>5</vt:i4>
      </vt:variant>
      <vt:variant>
        <vt:lpwstr/>
      </vt:variant>
      <vt:variant>
        <vt:lpwstr>_Toc95723543</vt:lpwstr>
      </vt:variant>
      <vt:variant>
        <vt:i4>1507385</vt:i4>
      </vt:variant>
      <vt:variant>
        <vt:i4>80</vt:i4>
      </vt:variant>
      <vt:variant>
        <vt:i4>0</vt:i4>
      </vt:variant>
      <vt:variant>
        <vt:i4>5</vt:i4>
      </vt:variant>
      <vt:variant>
        <vt:lpwstr/>
      </vt:variant>
      <vt:variant>
        <vt:lpwstr>_Toc95723542</vt:lpwstr>
      </vt:variant>
      <vt:variant>
        <vt:i4>1310777</vt:i4>
      </vt:variant>
      <vt:variant>
        <vt:i4>74</vt:i4>
      </vt:variant>
      <vt:variant>
        <vt:i4>0</vt:i4>
      </vt:variant>
      <vt:variant>
        <vt:i4>5</vt:i4>
      </vt:variant>
      <vt:variant>
        <vt:lpwstr/>
      </vt:variant>
      <vt:variant>
        <vt:lpwstr>_Toc95723541</vt:lpwstr>
      </vt:variant>
      <vt:variant>
        <vt:i4>1376313</vt:i4>
      </vt:variant>
      <vt:variant>
        <vt:i4>68</vt:i4>
      </vt:variant>
      <vt:variant>
        <vt:i4>0</vt:i4>
      </vt:variant>
      <vt:variant>
        <vt:i4>5</vt:i4>
      </vt:variant>
      <vt:variant>
        <vt:lpwstr/>
      </vt:variant>
      <vt:variant>
        <vt:lpwstr>_Toc95723540</vt:lpwstr>
      </vt:variant>
      <vt:variant>
        <vt:i4>1835070</vt:i4>
      </vt:variant>
      <vt:variant>
        <vt:i4>62</vt:i4>
      </vt:variant>
      <vt:variant>
        <vt:i4>0</vt:i4>
      </vt:variant>
      <vt:variant>
        <vt:i4>5</vt:i4>
      </vt:variant>
      <vt:variant>
        <vt:lpwstr/>
      </vt:variant>
      <vt:variant>
        <vt:lpwstr>_Toc95723539</vt:lpwstr>
      </vt:variant>
      <vt:variant>
        <vt:i4>1900606</vt:i4>
      </vt:variant>
      <vt:variant>
        <vt:i4>56</vt:i4>
      </vt:variant>
      <vt:variant>
        <vt:i4>0</vt:i4>
      </vt:variant>
      <vt:variant>
        <vt:i4>5</vt:i4>
      </vt:variant>
      <vt:variant>
        <vt:lpwstr/>
      </vt:variant>
      <vt:variant>
        <vt:lpwstr>_Toc95723538</vt:lpwstr>
      </vt:variant>
      <vt:variant>
        <vt:i4>1179710</vt:i4>
      </vt:variant>
      <vt:variant>
        <vt:i4>50</vt:i4>
      </vt:variant>
      <vt:variant>
        <vt:i4>0</vt:i4>
      </vt:variant>
      <vt:variant>
        <vt:i4>5</vt:i4>
      </vt:variant>
      <vt:variant>
        <vt:lpwstr/>
      </vt:variant>
      <vt:variant>
        <vt:lpwstr>_Toc95723537</vt:lpwstr>
      </vt:variant>
      <vt:variant>
        <vt:i4>1245246</vt:i4>
      </vt:variant>
      <vt:variant>
        <vt:i4>44</vt:i4>
      </vt:variant>
      <vt:variant>
        <vt:i4>0</vt:i4>
      </vt:variant>
      <vt:variant>
        <vt:i4>5</vt:i4>
      </vt:variant>
      <vt:variant>
        <vt:lpwstr/>
      </vt:variant>
      <vt:variant>
        <vt:lpwstr>_Toc95723536</vt:lpwstr>
      </vt:variant>
      <vt:variant>
        <vt:i4>1048638</vt:i4>
      </vt:variant>
      <vt:variant>
        <vt:i4>38</vt:i4>
      </vt:variant>
      <vt:variant>
        <vt:i4>0</vt:i4>
      </vt:variant>
      <vt:variant>
        <vt:i4>5</vt:i4>
      </vt:variant>
      <vt:variant>
        <vt:lpwstr/>
      </vt:variant>
      <vt:variant>
        <vt:lpwstr>_Toc95723535</vt:lpwstr>
      </vt:variant>
      <vt:variant>
        <vt:i4>1114174</vt:i4>
      </vt:variant>
      <vt:variant>
        <vt:i4>32</vt:i4>
      </vt:variant>
      <vt:variant>
        <vt:i4>0</vt:i4>
      </vt:variant>
      <vt:variant>
        <vt:i4>5</vt:i4>
      </vt:variant>
      <vt:variant>
        <vt:lpwstr/>
      </vt:variant>
      <vt:variant>
        <vt:lpwstr>_Toc95723534</vt:lpwstr>
      </vt:variant>
      <vt:variant>
        <vt:i4>1441854</vt:i4>
      </vt:variant>
      <vt:variant>
        <vt:i4>26</vt:i4>
      </vt:variant>
      <vt:variant>
        <vt:i4>0</vt:i4>
      </vt:variant>
      <vt:variant>
        <vt:i4>5</vt:i4>
      </vt:variant>
      <vt:variant>
        <vt:lpwstr/>
      </vt:variant>
      <vt:variant>
        <vt:lpwstr>_Toc95723533</vt:lpwstr>
      </vt:variant>
      <vt:variant>
        <vt:i4>1507390</vt:i4>
      </vt:variant>
      <vt:variant>
        <vt:i4>20</vt:i4>
      </vt:variant>
      <vt:variant>
        <vt:i4>0</vt:i4>
      </vt:variant>
      <vt:variant>
        <vt:i4>5</vt:i4>
      </vt:variant>
      <vt:variant>
        <vt:lpwstr/>
      </vt:variant>
      <vt:variant>
        <vt:lpwstr>_Toc95723532</vt:lpwstr>
      </vt:variant>
      <vt:variant>
        <vt:i4>1310782</vt:i4>
      </vt:variant>
      <vt:variant>
        <vt:i4>14</vt:i4>
      </vt:variant>
      <vt:variant>
        <vt:i4>0</vt:i4>
      </vt:variant>
      <vt:variant>
        <vt:i4>5</vt:i4>
      </vt:variant>
      <vt:variant>
        <vt:lpwstr/>
      </vt:variant>
      <vt:variant>
        <vt:lpwstr>_Toc95723531</vt:lpwstr>
      </vt:variant>
      <vt:variant>
        <vt:i4>1376318</vt:i4>
      </vt:variant>
      <vt:variant>
        <vt:i4>8</vt:i4>
      </vt:variant>
      <vt:variant>
        <vt:i4>0</vt:i4>
      </vt:variant>
      <vt:variant>
        <vt:i4>5</vt:i4>
      </vt:variant>
      <vt:variant>
        <vt:lpwstr/>
      </vt:variant>
      <vt:variant>
        <vt:lpwstr>_Toc95723530</vt:lpwstr>
      </vt:variant>
      <vt:variant>
        <vt:i4>1835071</vt:i4>
      </vt:variant>
      <vt:variant>
        <vt:i4>2</vt:i4>
      </vt:variant>
      <vt:variant>
        <vt:i4>0</vt:i4>
      </vt:variant>
      <vt:variant>
        <vt:i4>5</vt:i4>
      </vt:variant>
      <vt:variant>
        <vt:lpwstr/>
      </vt:variant>
      <vt:variant>
        <vt:lpwstr>_Toc95723529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007</dc:creator>
  <cp:keywords/>
  <dc:description/>
  <cp:lastModifiedBy>Admin</cp:lastModifiedBy>
  <cp:revision>7</cp:revision>
  <dcterms:created xsi:type="dcterms:W3CDTF">2022-02-14T07:21:00Z</dcterms:created>
  <dcterms:modified xsi:type="dcterms:W3CDTF">2022-07-22T05:20:00Z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