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55327" w14:textId="77777777" w:rsidR="00E8416B" w:rsidRDefault="009F6D0D">
      <w:pPr>
        <w:spacing w:before="2000" w:after="120"/>
        <w:jc w:val="center"/>
      </w:pPr>
      <w:r>
        <w:rPr>
          <w:b/>
          <w:bCs/>
          <w:color w:val="1F3864"/>
          <w:sz w:val="44"/>
          <w:szCs w:val="44"/>
        </w:rPr>
        <w:t xml:space="preserve">IFTS </w:t>
      </w:r>
      <w:proofErr w:type="spellStart"/>
      <w:r>
        <w:rPr>
          <w:b/>
          <w:bCs/>
          <w:color w:val="1F3864"/>
          <w:sz w:val="44"/>
          <w:szCs w:val="44"/>
        </w:rPr>
        <w:t>N°</w:t>
      </w:r>
      <w:proofErr w:type="spellEnd"/>
      <w:r>
        <w:rPr>
          <w:b/>
          <w:bCs/>
          <w:color w:val="1F3864"/>
          <w:sz w:val="44"/>
          <w:szCs w:val="44"/>
        </w:rPr>
        <w:t xml:space="preserve"> 18</w:t>
      </w:r>
    </w:p>
    <w:p w14:paraId="7073DE8D" w14:textId="77777777" w:rsidR="00E8416B" w:rsidRDefault="009F6D0D">
      <w:pPr>
        <w:spacing w:after="600"/>
        <w:jc w:val="center"/>
      </w:pPr>
      <w:r>
        <w:rPr>
          <w:color w:val="2E75B6"/>
          <w:sz w:val="26"/>
          <w:szCs w:val="26"/>
        </w:rPr>
        <w:t>Instituto de Formación Técnica Superior</w:t>
      </w:r>
    </w:p>
    <w:p w14:paraId="282DA9D4" w14:textId="77777777" w:rsidR="00E8416B" w:rsidRDefault="00E8416B">
      <w:pPr>
        <w:pBdr>
          <w:bottom w:val="single" w:sz="6" w:space="1" w:color="2E75B6"/>
        </w:pBdr>
        <w:spacing w:after="100"/>
      </w:pPr>
    </w:p>
    <w:p w14:paraId="7AD9055A" w14:textId="77777777" w:rsidR="00E8416B" w:rsidRDefault="00E8416B">
      <w:pPr>
        <w:spacing w:after="400"/>
      </w:pPr>
    </w:p>
    <w:p w14:paraId="72AF37A4" w14:textId="77777777" w:rsidR="00E8416B" w:rsidRDefault="009F6D0D">
      <w:pPr>
        <w:spacing w:after="160"/>
        <w:jc w:val="center"/>
      </w:pPr>
      <w:r>
        <w:rPr>
          <w:b/>
          <w:bCs/>
          <w:color w:val="1F3864"/>
          <w:sz w:val="48"/>
          <w:szCs w:val="48"/>
        </w:rPr>
        <w:t>PROGRAMACIÓN SOBRE REDES</w:t>
      </w:r>
    </w:p>
    <w:p w14:paraId="46F688C9" w14:textId="77777777" w:rsidR="00E8416B" w:rsidRDefault="009F6D0D">
      <w:pPr>
        <w:spacing w:after="800"/>
        <w:jc w:val="center"/>
      </w:pPr>
      <w:r>
        <w:rPr>
          <w:i/>
          <w:iCs/>
          <w:color w:val="2E75B6"/>
          <w:sz w:val="30"/>
          <w:szCs w:val="30"/>
        </w:rPr>
        <w:t>Trabajo Práctico Teórico — 2026</w:t>
      </w:r>
    </w:p>
    <w:p w14:paraId="7AEA6ABF" w14:textId="77777777" w:rsidR="00E8416B" w:rsidRDefault="00E8416B">
      <w:pPr>
        <w:pBdr>
          <w:bottom w:val="single" w:sz="6" w:space="1" w:color="2E75B6"/>
        </w:pBdr>
        <w:spacing w:after="100"/>
      </w:pPr>
    </w:p>
    <w:p w14:paraId="0E0E1887" w14:textId="77777777" w:rsidR="00E8416B" w:rsidRDefault="00E8416B">
      <w:pPr>
        <w:spacing w:after="600"/>
      </w:pPr>
    </w:p>
    <w:p w14:paraId="4DCF9F53" w14:textId="77777777" w:rsidR="00E8416B" w:rsidRDefault="009F6D0D">
      <w:pPr>
        <w:spacing w:after="200"/>
        <w:jc w:val="center"/>
      </w:pPr>
      <w:r>
        <w:rPr>
          <w:b/>
          <w:bCs/>
          <w:color w:val="1F3864"/>
          <w:sz w:val="26"/>
          <w:szCs w:val="26"/>
        </w:rPr>
        <w:t xml:space="preserve">Docente:  </w:t>
      </w:r>
      <w:proofErr w:type="spellStart"/>
      <w:r>
        <w:rPr>
          <w:sz w:val="26"/>
          <w:szCs w:val="26"/>
        </w:rPr>
        <w:t>Rusatti</w:t>
      </w:r>
      <w:proofErr w:type="spellEnd"/>
      <w:r>
        <w:rPr>
          <w:sz w:val="26"/>
          <w:szCs w:val="26"/>
        </w:rPr>
        <w:t>, Lucas</w:t>
      </w:r>
    </w:p>
    <w:p w14:paraId="37A1C6CC" w14:textId="3CFD8353" w:rsidR="00E8416B" w:rsidRDefault="009F6D0D">
      <w:pPr>
        <w:spacing w:after="200"/>
        <w:jc w:val="center"/>
      </w:pPr>
      <w:r>
        <w:rPr>
          <w:b/>
          <w:bCs/>
          <w:color w:val="1F3864"/>
          <w:sz w:val="26"/>
          <w:szCs w:val="26"/>
        </w:rPr>
        <w:t xml:space="preserve">Fecha de entrega:  </w:t>
      </w:r>
      <w:r w:rsidR="00A90ADA">
        <w:rPr>
          <w:sz w:val="26"/>
          <w:szCs w:val="26"/>
        </w:rPr>
        <w:t>30</w:t>
      </w:r>
      <w:r>
        <w:rPr>
          <w:sz w:val="26"/>
          <w:szCs w:val="26"/>
        </w:rPr>
        <w:t xml:space="preserve"> de abril de 2026</w:t>
      </w:r>
    </w:p>
    <w:p w14:paraId="545450BB" w14:textId="77777777" w:rsidR="00E8416B" w:rsidRDefault="00E8416B">
      <w:pPr>
        <w:spacing w:after="500"/>
      </w:pPr>
    </w:p>
    <w:p w14:paraId="41AA00DB" w14:textId="77777777" w:rsidR="00E8416B" w:rsidRDefault="00E8416B">
      <w:pPr>
        <w:pBdr>
          <w:bottom w:val="single" w:sz="6" w:space="1" w:color="2E75B6"/>
        </w:pBdr>
        <w:spacing w:after="100"/>
      </w:pPr>
    </w:p>
    <w:p w14:paraId="31EFB31E" w14:textId="77777777" w:rsidR="00E8416B" w:rsidRDefault="00E8416B">
      <w:pPr>
        <w:spacing w:after="300"/>
      </w:pPr>
    </w:p>
    <w:p w14:paraId="53B74C68" w14:textId="77777777" w:rsidR="00E8416B" w:rsidRDefault="009F6D0D">
      <w:pPr>
        <w:spacing w:after="240"/>
        <w:jc w:val="center"/>
      </w:pPr>
      <w:r>
        <w:rPr>
          <w:b/>
          <w:bCs/>
          <w:color w:val="1F3864"/>
          <w:sz w:val="28"/>
          <w:szCs w:val="28"/>
        </w:rPr>
        <w:t>INTEGRANTES DEL GRUPO</w:t>
      </w:r>
    </w:p>
    <w:p w14:paraId="39FB08B3" w14:textId="77777777" w:rsidR="00E8416B" w:rsidRDefault="009F6D0D">
      <w:pPr>
        <w:spacing w:after="160"/>
        <w:jc w:val="center"/>
      </w:pPr>
      <w:r>
        <w:rPr>
          <w:sz w:val="26"/>
          <w:szCs w:val="26"/>
        </w:rPr>
        <w:t>AMEZAGA, Diego Nahuel</w:t>
      </w:r>
    </w:p>
    <w:p w14:paraId="6E89897A" w14:textId="77777777" w:rsidR="00E8416B" w:rsidRDefault="009F6D0D">
      <w:pPr>
        <w:spacing w:after="160"/>
        <w:jc w:val="center"/>
      </w:pPr>
      <w:r>
        <w:rPr>
          <w:sz w:val="26"/>
          <w:szCs w:val="26"/>
        </w:rPr>
        <w:t xml:space="preserve">OZUNA, </w:t>
      </w:r>
      <w:r>
        <w:rPr>
          <w:sz w:val="26"/>
          <w:szCs w:val="26"/>
        </w:rPr>
        <w:t>Cristian Javier</w:t>
      </w:r>
    </w:p>
    <w:p w14:paraId="2D6BEDFB" w14:textId="77777777" w:rsidR="00E8416B" w:rsidRDefault="009F6D0D">
      <w:pPr>
        <w:spacing w:after="160"/>
        <w:jc w:val="center"/>
      </w:pPr>
      <w:r>
        <w:rPr>
          <w:sz w:val="26"/>
          <w:szCs w:val="26"/>
        </w:rPr>
        <w:t>RODRIGUEZ, Leonel Fernando</w:t>
      </w:r>
    </w:p>
    <w:p w14:paraId="209575F3" w14:textId="77777777" w:rsidR="00E8416B" w:rsidRDefault="009F6D0D">
      <w:r>
        <w:br w:type="page"/>
      </w:r>
    </w:p>
    <w:p w14:paraId="20DAB4DC" w14:textId="77777777" w:rsidR="00E8416B" w:rsidRDefault="009F6D0D">
      <w:pPr>
        <w:spacing w:before="200" w:after="300"/>
      </w:pPr>
      <w:r>
        <w:rPr>
          <w:b/>
          <w:bCs/>
          <w:color w:val="1F3864"/>
          <w:sz w:val="36"/>
          <w:szCs w:val="36"/>
        </w:rPr>
        <w:lastRenderedPageBreak/>
        <w:t>ÍNDICE</w:t>
      </w:r>
    </w:p>
    <w:p w14:paraId="01591DA3" w14:textId="77777777" w:rsidR="00E8416B" w:rsidRDefault="00E8416B">
      <w:pPr>
        <w:pBdr>
          <w:bottom w:val="single" w:sz="6" w:space="1" w:color="2E75B6"/>
        </w:pBdr>
        <w:spacing w:after="100"/>
      </w:pPr>
      <w:bookmarkStart w:id="0" w:name="InicioDocumento"/>
      <w:bookmarkEnd w:id="0"/>
    </w:p>
    <w:p w14:paraId="52D2B527" w14:textId="77777777" w:rsidR="00E8416B" w:rsidRDefault="00E8416B">
      <w:pPr>
        <w:spacing w:after="160"/>
      </w:pPr>
    </w:p>
    <w:sdt>
      <w:sdtPr>
        <w:rPr>
          <w:rFonts w:ascii="Arial" w:eastAsia="Arial" w:hAnsi="Arial" w:cs="Arial"/>
          <w:color w:val="auto"/>
          <w:sz w:val="24"/>
          <w:szCs w:val="24"/>
          <w:lang w:val="es-ES"/>
        </w:rPr>
        <w:id w:val="-913010761"/>
        <w:docPartObj>
          <w:docPartGallery w:val="Table of Contents"/>
          <w:docPartUnique/>
        </w:docPartObj>
      </w:sdtPr>
      <w:sdtEndPr>
        <w:rPr>
          <w:b/>
          <w:bCs/>
        </w:rPr>
      </w:sdtEndPr>
      <w:sdtContent>
        <w:p w14:paraId="1DDDB400" w14:textId="7DA7229A" w:rsidR="006D74B7" w:rsidRDefault="006D74B7">
          <w:pPr>
            <w:pStyle w:val="TtuloTDC"/>
          </w:pPr>
          <w:r>
            <w:rPr>
              <w:lang w:val="es-ES"/>
            </w:rPr>
            <w:t>Contenido</w:t>
          </w:r>
        </w:p>
        <w:p w14:paraId="2747C0C1" w14:textId="08DDFF56" w:rsidR="006D74B7" w:rsidRDefault="006D74B7">
          <w:pPr>
            <w:pStyle w:val="TDC1"/>
            <w:tabs>
              <w:tab w:val="right" w:leader="dot" w:pos="9628"/>
            </w:tabs>
            <w:rPr>
              <w:noProof/>
            </w:rPr>
          </w:pPr>
          <w:r>
            <w:fldChar w:fldCharType="begin"/>
          </w:r>
          <w:r>
            <w:instrText xml:space="preserve"> TOC \o "1-3" \h \z \u </w:instrText>
          </w:r>
          <w:r>
            <w:fldChar w:fldCharType="separate"/>
          </w:r>
          <w:hyperlink w:anchor="_Toc227879394" w:history="1">
            <w:r w:rsidRPr="000030AB">
              <w:rPr>
                <w:rStyle w:val="Hipervnculo"/>
                <w:noProof/>
              </w:rPr>
              <w:t>1.  ¿Qué es una VLAN?</w:t>
            </w:r>
            <w:r>
              <w:rPr>
                <w:noProof/>
                <w:webHidden/>
              </w:rPr>
              <w:tab/>
            </w:r>
            <w:r>
              <w:rPr>
                <w:noProof/>
                <w:webHidden/>
              </w:rPr>
              <w:fldChar w:fldCharType="begin"/>
            </w:r>
            <w:r>
              <w:rPr>
                <w:noProof/>
                <w:webHidden/>
              </w:rPr>
              <w:instrText xml:space="preserve"> PAGEREF _Toc227879394 \h </w:instrText>
            </w:r>
            <w:r>
              <w:rPr>
                <w:noProof/>
                <w:webHidden/>
              </w:rPr>
            </w:r>
            <w:r>
              <w:rPr>
                <w:noProof/>
                <w:webHidden/>
              </w:rPr>
              <w:fldChar w:fldCharType="separate"/>
            </w:r>
            <w:r>
              <w:rPr>
                <w:noProof/>
                <w:webHidden/>
              </w:rPr>
              <w:t>3</w:t>
            </w:r>
            <w:r>
              <w:rPr>
                <w:noProof/>
                <w:webHidden/>
              </w:rPr>
              <w:fldChar w:fldCharType="end"/>
            </w:r>
          </w:hyperlink>
        </w:p>
        <w:p w14:paraId="06BA6CC8" w14:textId="4ACA9362" w:rsidR="006D74B7" w:rsidRDefault="009F6D0D">
          <w:pPr>
            <w:pStyle w:val="TDC1"/>
            <w:tabs>
              <w:tab w:val="right" w:leader="dot" w:pos="9628"/>
            </w:tabs>
            <w:rPr>
              <w:noProof/>
            </w:rPr>
          </w:pPr>
          <w:hyperlink w:anchor="_Toc227879395" w:history="1">
            <w:r w:rsidR="006D74B7" w:rsidRPr="000030AB">
              <w:rPr>
                <w:rStyle w:val="Hipervnculo"/>
                <w:noProof/>
              </w:rPr>
              <w:t>2.  ¿Qué es una VPN?</w:t>
            </w:r>
            <w:r w:rsidR="006D74B7">
              <w:rPr>
                <w:noProof/>
                <w:webHidden/>
              </w:rPr>
              <w:tab/>
            </w:r>
            <w:r w:rsidR="006D74B7">
              <w:rPr>
                <w:noProof/>
                <w:webHidden/>
              </w:rPr>
              <w:fldChar w:fldCharType="begin"/>
            </w:r>
            <w:r w:rsidR="006D74B7">
              <w:rPr>
                <w:noProof/>
                <w:webHidden/>
              </w:rPr>
              <w:instrText xml:space="preserve"> PAGEREF _Toc227879395 \h </w:instrText>
            </w:r>
            <w:r w:rsidR="006D74B7">
              <w:rPr>
                <w:noProof/>
                <w:webHidden/>
              </w:rPr>
            </w:r>
            <w:r w:rsidR="006D74B7">
              <w:rPr>
                <w:noProof/>
                <w:webHidden/>
              </w:rPr>
              <w:fldChar w:fldCharType="separate"/>
            </w:r>
            <w:r w:rsidR="006D74B7">
              <w:rPr>
                <w:noProof/>
                <w:webHidden/>
              </w:rPr>
              <w:t>3</w:t>
            </w:r>
            <w:r w:rsidR="006D74B7">
              <w:rPr>
                <w:noProof/>
                <w:webHidden/>
              </w:rPr>
              <w:fldChar w:fldCharType="end"/>
            </w:r>
          </w:hyperlink>
        </w:p>
        <w:p w14:paraId="38EBDEC4" w14:textId="038C66B4" w:rsidR="006D74B7" w:rsidRDefault="009F6D0D">
          <w:pPr>
            <w:pStyle w:val="TDC1"/>
            <w:tabs>
              <w:tab w:val="right" w:leader="dot" w:pos="9628"/>
            </w:tabs>
            <w:rPr>
              <w:noProof/>
            </w:rPr>
          </w:pPr>
          <w:hyperlink w:anchor="_Toc227879396" w:history="1">
            <w:r w:rsidR="006D74B7" w:rsidRPr="000030AB">
              <w:rPr>
                <w:rStyle w:val="Hipervnculo"/>
                <w:noProof/>
              </w:rPr>
              <w:t>3.  ¿Qué es una SAN?</w:t>
            </w:r>
            <w:r w:rsidR="006D74B7">
              <w:rPr>
                <w:noProof/>
                <w:webHidden/>
              </w:rPr>
              <w:tab/>
            </w:r>
            <w:r w:rsidR="006D74B7">
              <w:rPr>
                <w:noProof/>
                <w:webHidden/>
              </w:rPr>
              <w:fldChar w:fldCharType="begin"/>
            </w:r>
            <w:r w:rsidR="006D74B7">
              <w:rPr>
                <w:noProof/>
                <w:webHidden/>
              </w:rPr>
              <w:instrText xml:space="preserve"> PAGEREF _Toc227879396 \h </w:instrText>
            </w:r>
            <w:r w:rsidR="006D74B7">
              <w:rPr>
                <w:noProof/>
                <w:webHidden/>
              </w:rPr>
            </w:r>
            <w:r w:rsidR="006D74B7">
              <w:rPr>
                <w:noProof/>
                <w:webHidden/>
              </w:rPr>
              <w:fldChar w:fldCharType="separate"/>
            </w:r>
            <w:r w:rsidR="006D74B7">
              <w:rPr>
                <w:noProof/>
                <w:webHidden/>
              </w:rPr>
              <w:t>3</w:t>
            </w:r>
            <w:r w:rsidR="006D74B7">
              <w:rPr>
                <w:noProof/>
                <w:webHidden/>
              </w:rPr>
              <w:fldChar w:fldCharType="end"/>
            </w:r>
          </w:hyperlink>
        </w:p>
        <w:p w14:paraId="4BCDE230" w14:textId="1347D2B1" w:rsidR="006D74B7" w:rsidRDefault="009F6D0D">
          <w:pPr>
            <w:pStyle w:val="TDC1"/>
            <w:tabs>
              <w:tab w:val="right" w:leader="dot" w:pos="9628"/>
            </w:tabs>
            <w:rPr>
              <w:noProof/>
            </w:rPr>
          </w:pPr>
          <w:hyperlink w:anchor="_Toc227879397" w:history="1">
            <w:r w:rsidR="006D74B7" w:rsidRPr="000030AB">
              <w:rPr>
                <w:rStyle w:val="Hipervnculo"/>
                <w:noProof/>
              </w:rPr>
              <w:t>4.  Diferencias entre Hub, Repetidor, Router y Switch</w:t>
            </w:r>
            <w:r w:rsidR="006D74B7">
              <w:rPr>
                <w:noProof/>
                <w:webHidden/>
              </w:rPr>
              <w:tab/>
            </w:r>
            <w:r w:rsidR="006D74B7">
              <w:rPr>
                <w:noProof/>
                <w:webHidden/>
              </w:rPr>
              <w:fldChar w:fldCharType="begin"/>
            </w:r>
            <w:r w:rsidR="006D74B7">
              <w:rPr>
                <w:noProof/>
                <w:webHidden/>
              </w:rPr>
              <w:instrText xml:space="preserve"> PAGEREF _Toc227879397 \h </w:instrText>
            </w:r>
            <w:r w:rsidR="006D74B7">
              <w:rPr>
                <w:noProof/>
                <w:webHidden/>
              </w:rPr>
            </w:r>
            <w:r w:rsidR="006D74B7">
              <w:rPr>
                <w:noProof/>
                <w:webHidden/>
              </w:rPr>
              <w:fldChar w:fldCharType="separate"/>
            </w:r>
            <w:r w:rsidR="006D74B7">
              <w:rPr>
                <w:noProof/>
                <w:webHidden/>
              </w:rPr>
              <w:t>4</w:t>
            </w:r>
            <w:r w:rsidR="006D74B7">
              <w:rPr>
                <w:noProof/>
                <w:webHidden/>
              </w:rPr>
              <w:fldChar w:fldCharType="end"/>
            </w:r>
          </w:hyperlink>
        </w:p>
        <w:p w14:paraId="346B353D" w14:textId="43FE8792" w:rsidR="006D74B7" w:rsidRDefault="009F6D0D">
          <w:pPr>
            <w:pStyle w:val="TDC1"/>
            <w:tabs>
              <w:tab w:val="right" w:leader="dot" w:pos="9628"/>
            </w:tabs>
            <w:rPr>
              <w:noProof/>
            </w:rPr>
          </w:pPr>
          <w:hyperlink w:anchor="_Toc227879398" w:history="1">
            <w:r w:rsidR="006D74B7" w:rsidRPr="000030AB">
              <w:rPr>
                <w:rStyle w:val="Hipervnculo"/>
                <w:noProof/>
              </w:rPr>
              <w:t>5.  ¿Qué es un protocolo de comunicaciones?</w:t>
            </w:r>
            <w:r w:rsidR="006D74B7">
              <w:rPr>
                <w:noProof/>
                <w:webHidden/>
              </w:rPr>
              <w:tab/>
            </w:r>
            <w:r w:rsidR="006D74B7">
              <w:rPr>
                <w:noProof/>
                <w:webHidden/>
              </w:rPr>
              <w:fldChar w:fldCharType="begin"/>
            </w:r>
            <w:r w:rsidR="006D74B7">
              <w:rPr>
                <w:noProof/>
                <w:webHidden/>
              </w:rPr>
              <w:instrText xml:space="preserve"> PAGEREF _Toc227879398 \h </w:instrText>
            </w:r>
            <w:r w:rsidR="006D74B7">
              <w:rPr>
                <w:noProof/>
                <w:webHidden/>
              </w:rPr>
            </w:r>
            <w:r w:rsidR="006D74B7">
              <w:rPr>
                <w:noProof/>
                <w:webHidden/>
              </w:rPr>
              <w:fldChar w:fldCharType="separate"/>
            </w:r>
            <w:r w:rsidR="006D74B7">
              <w:rPr>
                <w:noProof/>
                <w:webHidden/>
              </w:rPr>
              <w:t>4</w:t>
            </w:r>
            <w:r w:rsidR="006D74B7">
              <w:rPr>
                <w:noProof/>
                <w:webHidden/>
              </w:rPr>
              <w:fldChar w:fldCharType="end"/>
            </w:r>
          </w:hyperlink>
        </w:p>
        <w:p w14:paraId="0FE62AEC" w14:textId="426EACC1" w:rsidR="006D74B7" w:rsidRDefault="009F6D0D">
          <w:pPr>
            <w:pStyle w:val="TDC1"/>
            <w:tabs>
              <w:tab w:val="right" w:leader="dot" w:pos="9628"/>
            </w:tabs>
            <w:rPr>
              <w:noProof/>
            </w:rPr>
          </w:pPr>
          <w:hyperlink w:anchor="_Toc227879399" w:history="1">
            <w:r w:rsidR="006D74B7" w:rsidRPr="000030AB">
              <w:rPr>
                <w:rStyle w:val="Hipervnculo"/>
                <w:noProof/>
              </w:rPr>
              <w:t>6.  TCP/IP y NetBios — diferencias</w:t>
            </w:r>
            <w:r w:rsidR="006D74B7">
              <w:rPr>
                <w:noProof/>
                <w:webHidden/>
              </w:rPr>
              <w:tab/>
            </w:r>
            <w:r w:rsidR="006D74B7">
              <w:rPr>
                <w:noProof/>
                <w:webHidden/>
              </w:rPr>
              <w:fldChar w:fldCharType="begin"/>
            </w:r>
            <w:r w:rsidR="006D74B7">
              <w:rPr>
                <w:noProof/>
                <w:webHidden/>
              </w:rPr>
              <w:instrText xml:space="preserve"> PAGEREF _Toc227879399 \h </w:instrText>
            </w:r>
            <w:r w:rsidR="006D74B7">
              <w:rPr>
                <w:noProof/>
                <w:webHidden/>
              </w:rPr>
            </w:r>
            <w:r w:rsidR="006D74B7">
              <w:rPr>
                <w:noProof/>
                <w:webHidden/>
              </w:rPr>
              <w:fldChar w:fldCharType="separate"/>
            </w:r>
            <w:r w:rsidR="006D74B7">
              <w:rPr>
                <w:noProof/>
                <w:webHidden/>
              </w:rPr>
              <w:t>4</w:t>
            </w:r>
            <w:r w:rsidR="006D74B7">
              <w:rPr>
                <w:noProof/>
                <w:webHidden/>
              </w:rPr>
              <w:fldChar w:fldCharType="end"/>
            </w:r>
          </w:hyperlink>
        </w:p>
        <w:p w14:paraId="0C095756" w14:textId="40FD9681" w:rsidR="006D74B7" w:rsidRDefault="009F6D0D">
          <w:pPr>
            <w:pStyle w:val="TDC1"/>
            <w:tabs>
              <w:tab w:val="right" w:leader="dot" w:pos="9628"/>
            </w:tabs>
            <w:rPr>
              <w:noProof/>
            </w:rPr>
          </w:pPr>
          <w:hyperlink w:anchor="_Toc227879400" w:history="1">
            <w:r w:rsidR="006D74B7" w:rsidRPr="000030AB">
              <w:rPr>
                <w:rStyle w:val="Hipervnculo"/>
                <w:noProof/>
              </w:rPr>
              <w:t>7.  Paquete de datos en TCP/IP y los 'flags'</w:t>
            </w:r>
            <w:r w:rsidR="006D74B7">
              <w:rPr>
                <w:noProof/>
                <w:webHidden/>
              </w:rPr>
              <w:tab/>
            </w:r>
            <w:r w:rsidR="006D74B7">
              <w:rPr>
                <w:noProof/>
                <w:webHidden/>
              </w:rPr>
              <w:fldChar w:fldCharType="begin"/>
            </w:r>
            <w:r w:rsidR="006D74B7">
              <w:rPr>
                <w:noProof/>
                <w:webHidden/>
              </w:rPr>
              <w:instrText xml:space="preserve"> PAGEREF _Toc227879400 \h </w:instrText>
            </w:r>
            <w:r w:rsidR="006D74B7">
              <w:rPr>
                <w:noProof/>
                <w:webHidden/>
              </w:rPr>
            </w:r>
            <w:r w:rsidR="006D74B7">
              <w:rPr>
                <w:noProof/>
                <w:webHidden/>
              </w:rPr>
              <w:fldChar w:fldCharType="separate"/>
            </w:r>
            <w:r w:rsidR="006D74B7">
              <w:rPr>
                <w:noProof/>
                <w:webHidden/>
              </w:rPr>
              <w:t>5</w:t>
            </w:r>
            <w:r w:rsidR="006D74B7">
              <w:rPr>
                <w:noProof/>
                <w:webHidden/>
              </w:rPr>
              <w:fldChar w:fldCharType="end"/>
            </w:r>
          </w:hyperlink>
        </w:p>
        <w:p w14:paraId="5D68292D" w14:textId="4AB8B665" w:rsidR="006D74B7" w:rsidRDefault="009F6D0D">
          <w:pPr>
            <w:pStyle w:val="TDC1"/>
            <w:tabs>
              <w:tab w:val="right" w:leader="dot" w:pos="9628"/>
            </w:tabs>
            <w:rPr>
              <w:noProof/>
            </w:rPr>
          </w:pPr>
          <w:hyperlink w:anchor="_Toc227879401" w:history="1">
            <w:r w:rsidR="006D74B7" w:rsidRPr="000030AB">
              <w:rPr>
                <w:rStyle w:val="Hipervnculo"/>
                <w:noProof/>
              </w:rPr>
              <w:t>8.  La red según su geografía — variantes</w:t>
            </w:r>
            <w:r w:rsidR="006D74B7">
              <w:rPr>
                <w:noProof/>
                <w:webHidden/>
              </w:rPr>
              <w:tab/>
            </w:r>
            <w:r w:rsidR="006D74B7">
              <w:rPr>
                <w:noProof/>
                <w:webHidden/>
              </w:rPr>
              <w:fldChar w:fldCharType="begin"/>
            </w:r>
            <w:r w:rsidR="006D74B7">
              <w:rPr>
                <w:noProof/>
                <w:webHidden/>
              </w:rPr>
              <w:instrText xml:space="preserve"> PAGEREF _Toc227879401 \h </w:instrText>
            </w:r>
            <w:r w:rsidR="006D74B7">
              <w:rPr>
                <w:noProof/>
                <w:webHidden/>
              </w:rPr>
            </w:r>
            <w:r w:rsidR="006D74B7">
              <w:rPr>
                <w:noProof/>
                <w:webHidden/>
              </w:rPr>
              <w:fldChar w:fldCharType="separate"/>
            </w:r>
            <w:r w:rsidR="006D74B7">
              <w:rPr>
                <w:noProof/>
                <w:webHidden/>
              </w:rPr>
              <w:t>5</w:t>
            </w:r>
            <w:r w:rsidR="006D74B7">
              <w:rPr>
                <w:noProof/>
                <w:webHidden/>
              </w:rPr>
              <w:fldChar w:fldCharType="end"/>
            </w:r>
          </w:hyperlink>
        </w:p>
        <w:p w14:paraId="00008043" w14:textId="6A93418A" w:rsidR="006D74B7" w:rsidRDefault="009F6D0D">
          <w:pPr>
            <w:pStyle w:val="TDC1"/>
            <w:tabs>
              <w:tab w:val="right" w:leader="dot" w:pos="9628"/>
            </w:tabs>
            <w:rPr>
              <w:noProof/>
            </w:rPr>
          </w:pPr>
          <w:hyperlink w:anchor="_Toc227879402" w:history="1">
            <w:r w:rsidR="006D74B7" w:rsidRPr="000030AB">
              <w:rPr>
                <w:rStyle w:val="Hipervnculo"/>
                <w:noProof/>
              </w:rPr>
              <w:t>9.  La red según su topología — variantes</w:t>
            </w:r>
            <w:r w:rsidR="006D74B7">
              <w:rPr>
                <w:noProof/>
                <w:webHidden/>
              </w:rPr>
              <w:tab/>
            </w:r>
            <w:r w:rsidR="006D74B7">
              <w:rPr>
                <w:noProof/>
                <w:webHidden/>
              </w:rPr>
              <w:fldChar w:fldCharType="begin"/>
            </w:r>
            <w:r w:rsidR="006D74B7">
              <w:rPr>
                <w:noProof/>
                <w:webHidden/>
              </w:rPr>
              <w:instrText xml:space="preserve"> PAGEREF _Toc227879402 \h </w:instrText>
            </w:r>
            <w:r w:rsidR="006D74B7">
              <w:rPr>
                <w:noProof/>
                <w:webHidden/>
              </w:rPr>
            </w:r>
            <w:r w:rsidR="006D74B7">
              <w:rPr>
                <w:noProof/>
                <w:webHidden/>
              </w:rPr>
              <w:fldChar w:fldCharType="separate"/>
            </w:r>
            <w:r w:rsidR="006D74B7">
              <w:rPr>
                <w:noProof/>
                <w:webHidden/>
              </w:rPr>
              <w:t>6</w:t>
            </w:r>
            <w:r w:rsidR="006D74B7">
              <w:rPr>
                <w:noProof/>
                <w:webHidden/>
              </w:rPr>
              <w:fldChar w:fldCharType="end"/>
            </w:r>
          </w:hyperlink>
        </w:p>
        <w:p w14:paraId="2E4546CF" w14:textId="0FE40794" w:rsidR="006D74B7" w:rsidRDefault="009F6D0D">
          <w:pPr>
            <w:pStyle w:val="TDC1"/>
            <w:tabs>
              <w:tab w:val="right" w:leader="dot" w:pos="9628"/>
            </w:tabs>
            <w:rPr>
              <w:noProof/>
            </w:rPr>
          </w:pPr>
          <w:hyperlink w:anchor="_Toc227879403" w:history="1">
            <w:r w:rsidR="006D74B7" w:rsidRPr="000030AB">
              <w:rPr>
                <w:rStyle w:val="Hipervnculo"/>
                <w:noProof/>
              </w:rPr>
              <w:t>10.  Servicio DHCP</w:t>
            </w:r>
            <w:r w:rsidR="006D74B7">
              <w:rPr>
                <w:noProof/>
                <w:webHidden/>
              </w:rPr>
              <w:tab/>
            </w:r>
            <w:r w:rsidR="006D74B7">
              <w:rPr>
                <w:noProof/>
                <w:webHidden/>
              </w:rPr>
              <w:fldChar w:fldCharType="begin"/>
            </w:r>
            <w:r w:rsidR="006D74B7">
              <w:rPr>
                <w:noProof/>
                <w:webHidden/>
              </w:rPr>
              <w:instrText xml:space="preserve"> PAGEREF _Toc227879403 \h </w:instrText>
            </w:r>
            <w:r w:rsidR="006D74B7">
              <w:rPr>
                <w:noProof/>
                <w:webHidden/>
              </w:rPr>
            </w:r>
            <w:r w:rsidR="006D74B7">
              <w:rPr>
                <w:noProof/>
                <w:webHidden/>
              </w:rPr>
              <w:fldChar w:fldCharType="separate"/>
            </w:r>
            <w:r w:rsidR="006D74B7">
              <w:rPr>
                <w:noProof/>
                <w:webHidden/>
              </w:rPr>
              <w:t>6</w:t>
            </w:r>
            <w:r w:rsidR="006D74B7">
              <w:rPr>
                <w:noProof/>
                <w:webHidden/>
              </w:rPr>
              <w:fldChar w:fldCharType="end"/>
            </w:r>
          </w:hyperlink>
        </w:p>
        <w:p w14:paraId="32BA3D15" w14:textId="4FF6B972" w:rsidR="006D74B7" w:rsidRDefault="009F6D0D">
          <w:pPr>
            <w:pStyle w:val="TDC1"/>
            <w:tabs>
              <w:tab w:val="right" w:leader="dot" w:pos="9628"/>
            </w:tabs>
            <w:rPr>
              <w:noProof/>
            </w:rPr>
          </w:pPr>
          <w:hyperlink w:anchor="_Toc227879404" w:history="1">
            <w:r w:rsidR="006D74B7" w:rsidRPr="000030AB">
              <w:rPr>
                <w:rStyle w:val="Hipervnculo"/>
                <w:noProof/>
              </w:rPr>
              <w:t>11.  Servicio DNS</w:t>
            </w:r>
            <w:r w:rsidR="006D74B7">
              <w:rPr>
                <w:noProof/>
                <w:webHidden/>
              </w:rPr>
              <w:tab/>
            </w:r>
            <w:r w:rsidR="006D74B7">
              <w:rPr>
                <w:noProof/>
                <w:webHidden/>
              </w:rPr>
              <w:fldChar w:fldCharType="begin"/>
            </w:r>
            <w:r w:rsidR="006D74B7">
              <w:rPr>
                <w:noProof/>
                <w:webHidden/>
              </w:rPr>
              <w:instrText xml:space="preserve"> PAGEREF _Toc227879404 \h </w:instrText>
            </w:r>
            <w:r w:rsidR="006D74B7">
              <w:rPr>
                <w:noProof/>
                <w:webHidden/>
              </w:rPr>
            </w:r>
            <w:r w:rsidR="006D74B7">
              <w:rPr>
                <w:noProof/>
                <w:webHidden/>
              </w:rPr>
              <w:fldChar w:fldCharType="separate"/>
            </w:r>
            <w:r w:rsidR="006D74B7">
              <w:rPr>
                <w:noProof/>
                <w:webHidden/>
              </w:rPr>
              <w:t>6</w:t>
            </w:r>
            <w:r w:rsidR="006D74B7">
              <w:rPr>
                <w:noProof/>
                <w:webHidden/>
              </w:rPr>
              <w:fldChar w:fldCharType="end"/>
            </w:r>
          </w:hyperlink>
        </w:p>
        <w:p w14:paraId="2DC613A4" w14:textId="2E8EF550" w:rsidR="006D74B7" w:rsidRDefault="009F6D0D">
          <w:pPr>
            <w:pStyle w:val="TDC1"/>
            <w:tabs>
              <w:tab w:val="right" w:leader="dot" w:pos="9628"/>
            </w:tabs>
            <w:rPr>
              <w:noProof/>
            </w:rPr>
          </w:pPr>
          <w:hyperlink w:anchor="_Toc227879405" w:history="1">
            <w:r w:rsidR="006D74B7" w:rsidRPr="000030AB">
              <w:rPr>
                <w:rStyle w:val="Hipervnculo"/>
                <w:noProof/>
              </w:rPr>
              <w:t>12.  Tecnologías Wireless y sus estándares</w:t>
            </w:r>
            <w:r w:rsidR="006D74B7">
              <w:rPr>
                <w:noProof/>
                <w:webHidden/>
              </w:rPr>
              <w:tab/>
            </w:r>
            <w:r w:rsidR="006D74B7">
              <w:rPr>
                <w:noProof/>
                <w:webHidden/>
              </w:rPr>
              <w:fldChar w:fldCharType="begin"/>
            </w:r>
            <w:r w:rsidR="006D74B7">
              <w:rPr>
                <w:noProof/>
                <w:webHidden/>
              </w:rPr>
              <w:instrText xml:space="preserve"> PAGEREF _Toc227879405 \h </w:instrText>
            </w:r>
            <w:r w:rsidR="006D74B7">
              <w:rPr>
                <w:noProof/>
                <w:webHidden/>
              </w:rPr>
            </w:r>
            <w:r w:rsidR="006D74B7">
              <w:rPr>
                <w:noProof/>
                <w:webHidden/>
              </w:rPr>
              <w:fldChar w:fldCharType="separate"/>
            </w:r>
            <w:r w:rsidR="006D74B7">
              <w:rPr>
                <w:noProof/>
                <w:webHidden/>
              </w:rPr>
              <w:t>7</w:t>
            </w:r>
            <w:r w:rsidR="006D74B7">
              <w:rPr>
                <w:noProof/>
                <w:webHidden/>
              </w:rPr>
              <w:fldChar w:fldCharType="end"/>
            </w:r>
          </w:hyperlink>
        </w:p>
        <w:p w14:paraId="22EC3938" w14:textId="09710D38" w:rsidR="006D74B7" w:rsidRDefault="009F6D0D">
          <w:pPr>
            <w:pStyle w:val="TDC1"/>
            <w:tabs>
              <w:tab w:val="right" w:leader="dot" w:pos="9628"/>
            </w:tabs>
            <w:rPr>
              <w:noProof/>
            </w:rPr>
          </w:pPr>
          <w:hyperlink w:anchor="_Toc227879406" w:history="1">
            <w:r w:rsidR="006D74B7" w:rsidRPr="000030AB">
              <w:rPr>
                <w:rStyle w:val="Hipervnculo"/>
                <w:noProof/>
              </w:rPr>
              <w:t>13.  ¿Qué es un Proxy?</w:t>
            </w:r>
            <w:r w:rsidR="006D74B7">
              <w:rPr>
                <w:noProof/>
                <w:webHidden/>
              </w:rPr>
              <w:tab/>
            </w:r>
            <w:r w:rsidR="006D74B7">
              <w:rPr>
                <w:noProof/>
                <w:webHidden/>
              </w:rPr>
              <w:fldChar w:fldCharType="begin"/>
            </w:r>
            <w:r w:rsidR="006D74B7">
              <w:rPr>
                <w:noProof/>
                <w:webHidden/>
              </w:rPr>
              <w:instrText xml:space="preserve"> PAGEREF _Toc227879406 \h </w:instrText>
            </w:r>
            <w:r w:rsidR="006D74B7">
              <w:rPr>
                <w:noProof/>
                <w:webHidden/>
              </w:rPr>
            </w:r>
            <w:r w:rsidR="006D74B7">
              <w:rPr>
                <w:noProof/>
                <w:webHidden/>
              </w:rPr>
              <w:fldChar w:fldCharType="separate"/>
            </w:r>
            <w:r w:rsidR="006D74B7">
              <w:rPr>
                <w:noProof/>
                <w:webHidden/>
              </w:rPr>
              <w:t>7</w:t>
            </w:r>
            <w:r w:rsidR="006D74B7">
              <w:rPr>
                <w:noProof/>
                <w:webHidden/>
              </w:rPr>
              <w:fldChar w:fldCharType="end"/>
            </w:r>
          </w:hyperlink>
        </w:p>
        <w:p w14:paraId="5B5BED7D" w14:textId="43A9DFEA" w:rsidR="006D74B7" w:rsidRDefault="009F6D0D">
          <w:pPr>
            <w:pStyle w:val="TDC1"/>
            <w:tabs>
              <w:tab w:val="right" w:leader="dot" w:pos="9628"/>
            </w:tabs>
            <w:rPr>
              <w:noProof/>
            </w:rPr>
          </w:pPr>
          <w:hyperlink w:anchor="_Toc227879407" w:history="1">
            <w:r w:rsidR="006D74B7" w:rsidRPr="000030AB">
              <w:rPr>
                <w:rStyle w:val="Hipervnculo"/>
                <w:noProof/>
              </w:rPr>
              <w:t>14.  Protocolo Spanning Tree</w:t>
            </w:r>
            <w:r w:rsidR="006D74B7">
              <w:rPr>
                <w:noProof/>
                <w:webHidden/>
              </w:rPr>
              <w:tab/>
            </w:r>
            <w:r w:rsidR="006D74B7">
              <w:rPr>
                <w:noProof/>
                <w:webHidden/>
              </w:rPr>
              <w:fldChar w:fldCharType="begin"/>
            </w:r>
            <w:r w:rsidR="006D74B7">
              <w:rPr>
                <w:noProof/>
                <w:webHidden/>
              </w:rPr>
              <w:instrText xml:space="preserve"> PAGEREF _Toc227879407 \h </w:instrText>
            </w:r>
            <w:r w:rsidR="006D74B7">
              <w:rPr>
                <w:noProof/>
                <w:webHidden/>
              </w:rPr>
            </w:r>
            <w:r w:rsidR="006D74B7">
              <w:rPr>
                <w:noProof/>
                <w:webHidden/>
              </w:rPr>
              <w:fldChar w:fldCharType="separate"/>
            </w:r>
            <w:r w:rsidR="006D74B7">
              <w:rPr>
                <w:noProof/>
                <w:webHidden/>
              </w:rPr>
              <w:t>7</w:t>
            </w:r>
            <w:r w:rsidR="006D74B7">
              <w:rPr>
                <w:noProof/>
                <w:webHidden/>
              </w:rPr>
              <w:fldChar w:fldCharType="end"/>
            </w:r>
          </w:hyperlink>
        </w:p>
        <w:p w14:paraId="70B2AD92" w14:textId="3BC63B71" w:rsidR="006D74B7" w:rsidRDefault="009F6D0D">
          <w:pPr>
            <w:pStyle w:val="TDC1"/>
            <w:tabs>
              <w:tab w:val="right" w:leader="dot" w:pos="9628"/>
            </w:tabs>
            <w:rPr>
              <w:noProof/>
            </w:rPr>
          </w:pPr>
          <w:hyperlink w:anchor="_Toc227879408" w:history="1">
            <w:r w:rsidR="006D74B7" w:rsidRPr="000030AB">
              <w:rPr>
                <w:rStyle w:val="Hipervnculo"/>
                <w:noProof/>
              </w:rPr>
              <w:t>15.  Protocolo de comunicaciones OSPF</w:t>
            </w:r>
            <w:r w:rsidR="006D74B7">
              <w:rPr>
                <w:noProof/>
                <w:webHidden/>
              </w:rPr>
              <w:tab/>
            </w:r>
            <w:r w:rsidR="006D74B7">
              <w:rPr>
                <w:noProof/>
                <w:webHidden/>
              </w:rPr>
              <w:fldChar w:fldCharType="begin"/>
            </w:r>
            <w:r w:rsidR="006D74B7">
              <w:rPr>
                <w:noProof/>
                <w:webHidden/>
              </w:rPr>
              <w:instrText xml:space="preserve"> PAGEREF _Toc227879408 \h </w:instrText>
            </w:r>
            <w:r w:rsidR="006D74B7">
              <w:rPr>
                <w:noProof/>
                <w:webHidden/>
              </w:rPr>
            </w:r>
            <w:r w:rsidR="006D74B7">
              <w:rPr>
                <w:noProof/>
                <w:webHidden/>
              </w:rPr>
              <w:fldChar w:fldCharType="separate"/>
            </w:r>
            <w:r w:rsidR="006D74B7">
              <w:rPr>
                <w:noProof/>
                <w:webHidden/>
              </w:rPr>
              <w:t>8</w:t>
            </w:r>
            <w:r w:rsidR="006D74B7">
              <w:rPr>
                <w:noProof/>
                <w:webHidden/>
              </w:rPr>
              <w:fldChar w:fldCharType="end"/>
            </w:r>
          </w:hyperlink>
        </w:p>
        <w:p w14:paraId="11B9C017" w14:textId="48E9C111" w:rsidR="006D74B7" w:rsidRDefault="009F6D0D">
          <w:pPr>
            <w:pStyle w:val="TDC1"/>
            <w:tabs>
              <w:tab w:val="right" w:leader="dot" w:pos="9628"/>
            </w:tabs>
            <w:rPr>
              <w:noProof/>
            </w:rPr>
          </w:pPr>
          <w:hyperlink w:anchor="_Toc227879409" w:history="1">
            <w:r w:rsidR="006D74B7" w:rsidRPr="000030AB">
              <w:rPr>
                <w:rStyle w:val="Hipervnculo"/>
                <w:noProof/>
              </w:rPr>
              <w:t>16.  Protocolo ARP</w:t>
            </w:r>
            <w:r w:rsidR="006D74B7">
              <w:rPr>
                <w:noProof/>
                <w:webHidden/>
              </w:rPr>
              <w:tab/>
            </w:r>
            <w:r w:rsidR="006D74B7">
              <w:rPr>
                <w:noProof/>
                <w:webHidden/>
              </w:rPr>
              <w:fldChar w:fldCharType="begin"/>
            </w:r>
            <w:r w:rsidR="006D74B7">
              <w:rPr>
                <w:noProof/>
                <w:webHidden/>
              </w:rPr>
              <w:instrText xml:space="preserve"> PAGEREF _Toc227879409 \h </w:instrText>
            </w:r>
            <w:r w:rsidR="006D74B7">
              <w:rPr>
                <w:noProof/>
                <w:webHidden/>
              </w:rPr>
            </w:r>
            <w:r w:rsidR="006D74B7">
              <w:rPr>
                <w:noProof/>
                <w:webHidden/>
              </w:rPr>
              <w:fldChar w:fldCharType="separate"/>
            </w:r>
            <w:r w:rsidR="006D74B7">
              <w:rPr>
                <w:noProof/>
                <w:webHidden/>
              </w:rPr>
              <w:t>8</w:t>
            </w:r>
            <w:r w:rsidR="006D74B7">
              <w:rPr>
                <w:noProof/>
                <w:webHidden/>
              </w:rPr>
              <w:fldChar w:fldCharType="end"/>
            </w:r>
          </w:hyperlink>
        </w:p>
        <w:p w14:paraId="1E0AE42F" w14:textId="28BFC439" w:rsidR="006D74B7" w:rsidRDefault="009F6D0D">
          <w:pPr>
            <w:pStyle w:val="TDC1"/>
            <w:tabs>
              <w:tab w:val="right" w:leader="dot" w:pos="9628"/>
            </w:tabs>
            <w:rPr>
              <w:noProof/>
            </w:rPr>
          </w:pPr>
          <w:hyperlink w:anchor="_Toc227879410" w:history="1">
            <w:r w:rsidR="006D74B7" w:rsidRPr="000030AB">
              <w:rPr>
                <w:rStyle w:val="Hipervnculo"/>
                <w:noProof/>
              </w:rPr>
              <w:t>17.  ¿Qué es un Firewall?</w:t>
            </w:r>
            <w:r w:rsidR="006D74B7">
              <w:rPr>
                <w:noProof/>
                <w:webHidden/>
              </w:rPr>
              <w:tab/>
            </w:r>
            <w:r w:rsidR="006D74B7">
              <w:rPr>
                <w:noProof/>
                <w:webHidden/>
              </w:rPr>
              <w:fldChar w:fldCharType="begin"/>
            </w:r>
            <w:r w:rsidR="006D74B7">
              <w:rPr>
                <w:noProof/>
                <w:webHidden/>
              </w:rPr>
              <w:instrText xml:space="preserve"> PAGEREF _Toc227879410 \h </w:instrText>
            </w:r>
            <w:r w:rsidR="006D74B7">
              <w:rPr>
                <w:noProof/>
                <w:webHidden/>
              </w:rPr>
            </w:r>
            <w:r w:rsidR="006D74B7">
              <w:rPr>
                <w:noProof/>
                <w:webHidden/>
              </w:rPr>
              <w:fldChar w:fldCharType="separate"/>
            </w:r>
            <w:r w:rsidR="006D74B7">
              <w:rPr>
                <w:noProof/>
                <w:webHidden/>
              </w:rPr>
              <w:t>9</w:t>
            </w:r>
            <w:r w:rsidR="006D74B7">
              <w:rPr>
                <w:noProof/>
                <w:webHidden/>
              </w:rPr>
              <w:fldChar w:fldCharType="end"/>
            </w:r>
          </w:hyperlink>
        </w:p>
        <w:p w14:paraId="22E0B0E6" w14:textId="7BA0C3C2" w:rsidR="006D74B7" w:rsidRDefault="009F6D0D">
          <w:pPr>
            <w:pStyle w:val="TDC1"/>
            <w:tabs>
              <w:tab w:val="right" w:leader="dot" w:pos="9628"/>
            </w:tabs>
            <w:rPr>
              <w:noProof/>
            </w:rPr>
          </w:pPr>
          <w:hyperlink w:anchor="_Toc227879411" w:history="1">
            <w:r w:rsidR="006D74B7" w:rsidRPr="000030AB">
              <w:rPr>
                <w:rStyle w:val="Hipervnculo"/>
                <w:noProof/>
              </w:rPr>
              <w:t>18.  ¿Qué es una DMZ?</w:t>
            </w:r>
            <w:r w:rsidR="006D74B7">
              <w:rPr>
                <w:noProof/>
                <w:webHidden/>
              </w:rPr>
              <w:tab/>
            </w:r>
            <w:r w:rsidR="006D74B7">
              <w:rPr>
                <w:noProof/>
                <w:webHidden/>
              </w:rPr>
              <w:fldChar w:fldCharType="begin"/>
            </w:r>
            <w:r w:rsidR="006D74B7">
              <w:rPr>
                <w:noProof/>
                <w:webHidden/>
              </w:rPr>
              <w:instrText xml:space="preserve"> PAGEREF _Toc227879411 \h </w:instrText>
            </w:r>
            <w:r w:rsidR="006D74B7">
              <w:rPr>
                <w:noProof/>
                <w:webHidden/>
              </w:rPr>
            </w:r>
            <w:r w:rsidR="006D74B7">
              <w:rPr>
                <w:noProof/>
                <w:webHidden/>
              </w:rPr>
              <w:fldChar w:fldCharType="separate"/>
            </w:r>
            <w:r w:rsidR="006D74B7">
              <w:rPr>
                <w:noProof/>
                <w:webHidden/>
              </w:rPr>
              <w:t>9</w:t>
            </w:r>
            <w:r w:rsidR="006D74B7">
              <w:rPr>
                <w:noProof/>
                <w:webHidden/>
              </w:rPr>
              <w:fldChar w:fldCharType="end"/>
            </w:r>
          </w:hyperlink>
        </w:p>
        <w:p w14:paraId="20EF2885" w14:textId="64AADA0C" w:rsidR="006D74B7" w:rsidRDefault="009F6D0D">
          <w:pPr>
            <w:pStyle w:val="TDC1"/>
            <w:tabs>
              <w:tab w:val="right" w:leader="dot" w:pos="9628"/>
            </w:tabs>
            <w:rPr>
              <w:noProof/>
            </w:rPr>
          </w:pPr>
          <w:hyperlink w:anchor="_Toc227879412" w:history="1">
            <w:r w:rsidR="006D74B7" w:rsidRPr="000030AB">
              <w:rPr>
                <w:rStyle w:val="Hipervnculo"/>
                <w:noProof/>
              </w:rPr>
              <w:t>19.  ¿Qué es un Gateway?</w:t>
            </w:r>
            <w:r w:rsidR="006D74B7">
              <w:rPr>
                <w:noProof/>
                <w:webHidden/>
              </w:rPr>
              <w:tab/>
            </w:r>
            <w:r w:rsidR="006D74B7">
              <w:rPr>
                <w:noProof/>
                <w:webHidden/>
              </w:rPr>
              <w:fldChar w:fldCharType="begin"/>
            </w:r>
            <w:r w:rsidR="006D74B7">
              <w:rPr>
                <w:noProof/>
                <w:webHidden/>
              </w:rPr>
              <w:instrText xml:space="preserve"> PAGEREF _Toc227879412 \h </w:instrText>
            </w:r>
            <w:r w:rsidR="006D74B7">
              <w:rPr>
                <w:noProof/>
                <w:webHidden/>
              </w:rPr>
            </w:r>
            <w:r w:rsidR="006D74B7">
              <w:rPr>
                <w:noProof/>
                <w:webHidden/>
              </w:rPr>
              <w:fldChar w:fldCharType="separate"/>
            </w:r>
            <w:r w:rsidR="006D74B7">
              <w:rPr>
                <w:noProof/>
                <w:webHidden/>
              </w:rPr>
              <w:t>9</w:t>
            </w:r>
            <w:r w:rsidR="006D74B7">
              <w:rPr>
                <w:noProof/>
                <w:webHidden/>
              </w:rPr>
              <w:fldChar w:fldCharType="end"/>
            </w:r>
          </w:hyperlink>
        </w:p>
        <w:p w14:paraId="11F23C4D" w14:textId="77D6271A" w:rsidR="006D74B7" w:rsidRDefault="009F6D0D">
          <w:pPr>
            <w:pStyle w:val="TDC1"/>
            <w:tabs>
              <w:tab w:val="right" w:leader="dot" w:pos="9628"/>
            </w:tabs>
            <w:rPr>
              <w:noProof/>
            </w:rPr>
          </w:pPr>
          <w:hyperlink w:anchor="_Toc227879413" w:history="1">
            <w:r w:rsidR="006D74B7" w:rsidRPr="000030AB">
              <w:rPr>
                <w:rStyle w:val="Hipervnculo"/>
                <w:noProof/>
              </w:rPr>
              <w:t>20.  ¿Qué significa NBL según Microsoft?</w:t>
            </w:r>
            <w:r w:rsidR="006D74B7">
              <w:rPr>
                <w:noProof/>
                <w:webHidden/>
              </w:rPr>
              <w:tab/>
            </w:r>
            <w:r w:rsidR="006D74B7">
              <w:rPr>
                <w:noProof/>
                <w:webHidden/>
              </w:rPr>
              <w:fldChar w:fldCharType="begin"/>
            </w:r>
            <w:r w:rsidR="006D74B7">
              <w:rPr>
                <w:noProof/>
                <w:webHidden/>
              </w:rPr>
              <w:instrText xml:space="preserve"> PAGEREF _Toc227879413 \h </w:instrText>
            </w:r>
            <w:r w:rsidR="006D74B7">
              <w:rPr>
                <w:noProof/>
                <w:webHidden/>
              </w:rPr>
            </w:r>
            <w:r w:rsidR="006D74B7">
              <w:rPr>
                <w:noProof/>
                <w:webHidden/>
              </w:rPr>
              <w:fldChar w:fldCharType="separate"/>
            </w:r>
            <w:r w:rsidR="006D74B7">
              <w:rPr>
                <w:noProof/>
                <w:webHidden/>
              </w:rPr>
              <w:t>10</w:t>
            </w:r>
            <w:r w:rsidR="006D74B7">
              <w:rPr>
                <w:noProof/>
                <w:webHidden/>
              </w:rPr>
              <w:fldChar w:fldCharType="end"/>
            </w:r>
          </w:hyperlink>
        </w:p>
        <w:p w14:paraId="1500227A" w14:textId="5D4F59F0" w:rsidR="006D74B7" w:rsidRDefault="009F6D0D">
          <w:pPr>
            <w:pStyle w:val="TDC1"/>
            <w:tabs>
              <w:tab w:val="right" w:leader="dot" w:pos="9628"/>
            </w:tabs>
            <w:rPr>
              <w:noProof/>
            </w:rPr>
          </w:pPr>
          <w:hyperlink w:anchor="_Toc227879414" w:history="1">
            <w:r w:rsidR="006D74B7" w:rsidRPr="000030AB">
              <w:rPr>
                <w:rStyle w:val="Hipervnculo"/>
                <w:noProof/>
              </w:rPr>
              <w:t>21.  Tipos de enlace: MPLS, LAN to LAN, Microonda, VSAT</w:t>
            </w:r>
            <w:r w:rsidR="006D74B7">
              <w:rPr>
                <w:noProof/>
                <w:webHidden/>
              </w:rPr>
              <w:tab/>
            </w:r>
            <w:r w:rsidR="006D74B7">
              <w:rPr>
                <w:noProof/>
                <w:webHidden/>
              </w:rPr>
              <w:fldChar w:fldCharType="begin"/>
            </w:r>
            <w:r w:rsidR="006D74B7">
              <w:rPr>
                <w:noProof/>
                <w:webHidden/>
              </w:rPr>
              <w:instrText xml:space="preserve"> PAGEREF _Toc227879414 \h </w:instrText>
            </w:r>
            <w:r w:rsidR="006D74B7">
              <w:rPr>
                <w:noProof/>
                <w:webHidden/>
              </w:rPr>
            </w:r>
            <w:r w:rsidR="006D74B7">
              <w:rPr>
                <w:noProof/>
                <w:webHidden/>
              </w:rPr>
              <w:fldChar w:fldCharType="separate"/>
            </w:r>
            <w:r w:rsidR="006D74B7">
              <w:rPr>
                <w:noProof/>
                <w:webHidden/>
              </w:rPr>
              <w:t>10</w:t>
            </w:r>
            <w:r w:rsidR="006D74B7">
              <w:rPr>
                <w:noProof/>
                <w:webHidden/>
              </w:rPr>
              <w:fldChar w:fldCharType="end"/>
            </w:r>
          </w:hyperlink>
        </w:p>
        <w:p w14:paraId="41376741" w14:textId="3C5EAE15" w:rsidR="006D74B7" w:rsidRDefault="009F6D0D">
          <w:pPr>
            <w:pStyle w:val="TDC2"/>
            <w:tabs>
              <w:tab w:val="right" w:leader="dot" w:pos="9628"/>
            </w:tabs>
            <w:rPr>
              <w:noProof/>
            </w:rPr>
          </w:pPr>
          <w:hyperlink w:anchor="_Toc227879415" w:history="1">
            <w:r w:rsidR="006D74B7" w:rsidRPr="000030AB">
              <w:rPr>
                <w:rStyle w:val="Hipervnculo"/>
                <w:noProof/>
              </w:rPr>
              <w:t>a. Explicación de cada tipo de enlace</w:t>
            </w:r>
            <w:r w:rsidR="006D74B7">
              <w:rPr>
                <w:noProof/>
                <w:webHidden/>
              </w:rPr>
              <w:tab/>
            </w:r>
            <w:r w:rsidR="006D74B7">
              <w:rPr>
                <w:noProof/>
                <w:webHidden/>
              </w:rPr>
              <w:fldChar w:fldCharType="begin"/>
            </w:r>
            <w:r w:rsidR="006D74B7">
              <w:rPr>
                <w:noProof/>
                <w:webHidden/>
              </w:rPr>
              <w:instrText xml:space="preserve"> PAGEREF _Toc227879415 \h </w:instrText>
            </w:r>
            <w:r w:rsidR="006D74B7">
              <w:rPr>
                <w:noProof/>
                <w:webHidden/>
              </w:rPr>
            </w:r>
            <w:r w:rsidR="006D74B7">
              <w:rPr>
                <w:noProof/>
                <w:webHidden/>
              </w:rPr>
              <w:fldChar w:fldCharType="separate"/>
            </w:r>
            <w:r w:rsidR="006D74B7">
              <w:rPr>
                <w:noProof/>
                <w:webHidden/>
              </w:rPr>
              <w:t>10</w:t>
            </w:r>
            <w:r w:rsidR="006D74B7">
              <w:rPr>
                <w:noProof/>
                <w:webHidden/>
              </w:rPr>
              <w:fldChar w:fldCharType="end"/>
            </w:r>
          </w:hyperlink>
        </w:p>
        <w:p w14:paraId="058106A7" w14:textId="2882CC57" w:rsidR="006D74B7" w:rsidRDefault="009F6D0D">
          <w:pPr>
            <w:pStyle w:val="TDC2"/>
            <w:tabs>
              <w:tab w:val="right" w:leader="dot" w:pos="9628"/>
            </w:tabs>
            <w:rPr>
              <w:noProof/>
            </w:rPr>
          </w:pPr>
          <w:hyperlink w:anchor="_Toc227879416" w:history="1">
            <w:r w:rsidR="006D74B7" w:rsidRPr="000030AB">
              <w:rPr>
                <w:rStyle w:val="Hipervnculo"/>
                <w:noProof/>
              </w:rPr>
              <w:t>b. Dos tipos de enlace adicionales</w:t>
            </w:r>
            <w:r w:rsidR="006D74B7">
              <w:rPr>
                <w:noProof/>
                <w:webHidden/>
              </w:rPr>
              <w:tab/>
            </w:r>
            <w:r w:rsidR="006D74B7">
              <w:rPr>
                <w:noProof/>
                <w:webHidden/>
              </w:rPr>
              <w:fldChar w:fldCharType="begin"/>
            </w:r>
            <w:r w:rsidR="006D74B7">
              <w:rPr>
                <w:noProof/>
                <w:webHidden/>
              </w:rPr>
              <w:instrText xml:space="preserve"> PAGEREF _Toc227879416 \h </w:instrText>
            </w:r>
            <w:r w:rsidR="006D74B7">
              <w:rPr>
                <w:noProof/>
                <w:webHidden/>
              </w:rPr>
            </w:r>
            <w:r w:rsidR="006D74B7">
              <w:rPr>
                <w:noProof/>
                <w:webHidden/>
              </w:rPr>
              <w:fldChar w:fldCharType="separate"/>
            </w:r>
            <w:r w:rsidR="006D74B7">
              <w:rPr>
                <w:noProof/>
                <w:webHidden/>
              </w:rPr>
              <w:t>10</w:t>
            </w:r>
            <w:r w:rsidR="006D74B7">
              <w:rPr>
                <w:noProof/>
                <w:webHidden/>
              </w:rPr>
              <w:fldChar w:fldCharType="end"/>
            </w:r>
          </w:hyperlink>
        </w:p>
        <w:p w14:paraId="41E8E692" w14:textId="407FB978" w:rsidR="006D74B7" w:rsidRDefault="009F6D0D">
          <w:pPr>
            <w:pStyle w:val="TDC2"/>
            <w:tabs>
              <w:tab w:val="right" w:leader="dot" w:pos="9628"/>
            </w:tabs>
            <w:rPr>
              <w:noProof/>
            </w:rPr>
          </w:pPr>
          <w:hyperlink w:anchor="_Toc227879417" w:history="1">
            <w:r w:rsidR="006D74B7" w:rsidRPr="000030AB">
              <w:rPr>
                <w:rStyle w:val="Hipervnculo"/>
                <w:noProof/>
              </w:rPr>
              <w:t>c. Ranking de enlaces (económico, performance, capacidad, restricciones, distancia, configuración)</w:t>
            </w:r>
            <w:r w:rsidR="006D74B7">
              <w:rPr>
                <w:noProof/>
                <w:webHidden/>
              </w:rPr>
              <w:tab/>
            </w:r>
            <w:r w:rsidR="006D74B7">
              <w:rPr>
                <w:noProof/>
                <w:webHidden/>
              </w:rPr>
              <w:fldChar w:fldCharType="begin"/>
            </w:r>
            <w:r w:rsidR="006D74B7">
              <w:rPr>
                <w:noProof/>
                <w:webHidden/>
              </w:rPr>
              <w:instrText xml:space="preserve"> PAGEREF _Toc227879417 \h </w:instrText>
            </w:r>
            <w:r w:rsidR="006D74B7">
              <w:rPr>
                <w:noProof/>
                <w:webHidden/>
              </w:rPr>
            </w:r>
            <w:r w:rsidR="006D74B7">
              <w:rPr>
                <w:noProof/>
                <w:webHidden/>
              </w:rPr>
              <w:fldChar w:fldCharType="separate"/>
            </w:r>
            <w:r w:rsidR="006D74B7">
              <w:rPr>
                <w:noProof/>
                <w:webHidden/>
              </w:rPr>
              <w:t>11</w:t>
            </w:r>
            <w:r w:rsidR="006D74B7">
              <w:rPr>
                <w:noProof/>
                <w:webHidden/>
              </w:rPr>
              <w:fldChar w:fldCharType="end"/>
            </w:r>
          </w:hyperlink>
        </w:p>
        <w:p w14:paraId="1EE247D5" w14:textId="16AC5E85" w:rsidR="006D74B7" w:rsidRDefault="009F6D0D">
          <w:pPr>
            <w:pStyle w:val="TDC3"/>
            <w:tabs>
              <w:tab w:val="right" w:leader="dot" w:pos="9628"/>
            </w:tabs>
            <w:rPr>
              <w:noProof/>
            </w:rPr>
          </w:pPr>
          <w:hyperlink w:anchor="_Toc227879418" w:history="1">
            <w:r w:rsidR="006D74B7" w:rsidRPr="000030AB">
              <w:rPr>
                <w:rStyle w:val="Hipervnculo"/>
                <w:noProof/>
              </w:rPr>
              <w:t>d.1. Escenario: Call centers con data center central</w:t>
            </w:r>
            <w:r w:rsidR="006D74B7">
              <w:rPr>
                <w:noProof/>
                <w:webHidden/>
              </w:rPr>
              <w:tab/>
            </w:r>
            <w:r w:rsidR="006D74B7">
              <w:rPr>
                <w:noProof/>
                <w:webHidden/>
              </w:rPr>
              <w:fldChar w:fldCharType="begin"/>
            </w:r>
            <w:r w:rsidR="006D74B7">
              <w:rPr>
                <w:noProof/>
                <w:webHidden/>
              </w:rPr>
              <w:instrText xml:space="preserve"> PAGEREF _Toc227879418 \h </w:instrText>
            </w:r>
            <w:r w:rsidR="006D74B7">
              <w:rPr>
                <w:noProof/>
                <w:webHidden/>
              </w:rPr>
            </w:r>
            <w:r w:rsidR="006D74B7">
              <w:rPr>
                <w:noProof/>
                <w:webHidden/>
              </w:rPr>
              <w:fldChar w:fldCharType="separate"/>
            </w:r>
            <w:r w:rsidR="006D74B7">
              <w:rPr>
                <w:noProof/>
                <w:webHidden/>
              </w:rPr>
              <w:t>11</w:t>
            </w:r>
            <w:r w:rsidR="006D74B7">
              <w:rPr>
                <w:noProof/>
                <w:webHidden/>
              </w:rPr>
              <w:fldChar w:fldCharType="end"/>
            </w:r>
          </w:hyperlink>
        </w:p>
        <w:p w14:paraId="69EA7338" w14:textId="1F20020E" w:rsidR="006D74B7" w:rsidRDefault="009F6D0D">
          <w:pPr>
            <w:pStyle w:val="TDC3"/>
            <w:tabs>
              <w:tab w:val="right" w:leader="dot" w:pos="9628"/>
            </w:tabs>
            <w:rPr>
              <w:noProof/>
            </w:rPr>
          </w:pPr>
          <w:hyperlink w:anchor="_Toc227879419" w:history="1">
            <w:r w:rsidR="006D74B7" w:rsidRPr="000030AB">
              <w:rPr>
                <w:rStyle w:val="Hipervnculo"/>
                <w:noProof/>
              </w:rPr>
              <w:t>d.2. Escenario: Pozos petroleros (15 min/día)</w:t>
            </w:r>
            <w:r w:rsidR="006D74B7">
              <w:rPr>
                <w:noProof/>
                <w:webHidden/>
              </w:rPr>
              <w:tab/>
            </w:r>
            <w:r w:rsidR="006D74B7">
              <w:rPr>
                <w:noProof/>
                <w:webHidden/>
              </w:rPr>
              <w:fldChar w:fldCharType="begin"/>
            </w:r>
            <w:r w:rsidR="006D74B7">
              <w:rPr>
                <w:noProof/>
                <w:webHidden/>
              </w:rPr>
              <w:instrText xml:space="preserve"> PAGEREF _Toc227879419 \h </w:instrText>
            </w:r>
            <w:r w:rsidR="006D74B7">
              <w:rPr>
                <w:noProof/>
                <w:webHidden/>
              </w:rPr>
            </w:r>
            <w:r w:rsidR="006D74B7">
              <w:rPr>
                <w:noProof/>
                <w:webHidden/>
              </w:rPr>
              <w:fldChar w:fldCharType="separate"/>
            </w:r>
            <w:r w:rsidR="006D74B7">
              <w:rPr>
                <w:noProof/>
                <w:webHidden/>
              </w:rPr>
              <w:t>11</w:t>
            </w:r>
            <w:r w:rsidR="006D74B7">
              <w:rPr>
                <w:noProof/>
                <w:webHidden/>
              </w:rPr>
              <w:fldChar w:fldCharType="end"/>
            </w:r>
          </w:hyperlink>
        </w:p>
        <w:p w14:paraId="62531810" w14:textId="065AA9F4" w:rsidR="006D74B7" w:rsidRDefault="009F6D0D">
          <w:pPr>
            <w:pStyle w:val="TDC3"/>
            <w:tabs>
              <w:tab w:val="right" w:leader="dot" w:pos="9628"/>
            </w:tabs>
            <w:rPr>
              <w:noProof/>
            </w:rPr>
          </w:pPr>
          <w:hyperlink w:anchor="_Toc227879420" w:history="1">
            <w:r w:rsidR="006D74B7" w:rsidRPr="000030AB">
              <w:rPr>
                <w:rStyle w:val="Hipervnculo"/>
                <w:noProof/>
              </w:rPr>
              <w:t>d.3. Escenario: Dos edificios enfrentados en la misma calle</w:t>
            </w:r>
            <w:r w:rsidR="006D74B7">
              <w:rPr>
                <w:noProof/>
                <w:webHidden/>
              </w:rPr>
              <w:tab/>
            </w:r>
            <w:r w:rsidR="006D74B7">
              <w:rPr>
                <w:noProof/>
                <w:webHidden/>
              </w:rPr>
              <w:fldChar w:fldCharType="begin"/>
            </w:r>
            <w:r w:rsidR="006D74B7">
              <w:rPr>
                <w:noProof/>
                <w:webHidden/>
              </w:rPr>
              <w:instrText xml:space="preserve"> PAGEREF _Toc227879420 \h </w:instrText>
            </w:r>
            <w:r w:rsidR="006D74B7">
              <w:rPr>
                <w:noProof/>
                <w:webHidden/>
              </w:rPr>
            </w:r>
            <w:r w:rsidR="006D74B7">
              <w:rPr>
                <w:noProof/>
                <w:webHidden/>
              </w:rPr>
              <w:fldChar w:fldCharType="separate"/>
            </w:r>
            <w:r w:rsidR="006D74B7">
              <w:rPr>
                <w:noProof/>
                <w:webHidden/>
              </w:rPr>
              <w:t>11</w:t>
            </w:r>
            <w:r w:rsidR="006D74B7">
              <w:rPr>
                <w:noProof/>
                <w:webHidden/>
              </w:rPr>
              <w:fldChar w:fldCharType="end"/>
            </w:r>
          </w:hyperlink>
        </w:p>
        <w:p w14:paraId="28CF0D28" w14:textId="55B16E09" w:rsidR="006D74B7" w:rsidRDefault="009F6D0D">
          <w:pPr>
            <w:pStyle w:val="TDC1"/>
            <w:tabs>
              <w:tab w:val="right" w:leader="dot" w:pos="9628"/>
            </w:tabs>
            <w:rPr>
              <w:noProof/>
            </w:rPr>
          </w:pPr>
          <w:hyperlink w:anchor="_Toc227879421" w:history="1">
            <w:r w:rsidR="006D74B7" w:rsidRPr="000030AB">
              <w:rPr>
                <w:rStyle w:val="Hipervnculo"/>
                <w:noProof/>
              </w:rPr>
              <w:t>22.  Tecnología LTE</w:t>
            </w:r>
            <w:r w:rsidR="006D74B7">
              <w:rPr>
                <w:noProof/>
                <w:webHidden/>
              </w:rPr>
              <w:tab/>
            </w:r>
            <w:r w:rsidR="006D74B7">
              <w:rPr>
                <w:noProof/>
                <w:webHidden/>
              </w:rPr>
              <w:fldChar w:fldCharType="begin"/>
            </w:r>
            <w:r w:rsidR="006D74B7">
              <w:rPr>
                <w:noProof/>
                <w:webHidden/>
              </w:rPr>
              <w:instrText xml:space="preserve"> PAGEREF _Toc227879421 \h </w:instrText>
            </w:r>
            <w:r w:rsidR="006D74B7">
              <w:rPr>
                <w:noProof/>
                <w:webHidden/>
              </w:rPr>
            </w:r>
            <w:r w:rsidR="006D74B7">
              <w:rPr>
                <w:noProof/>
                <w:webHidden/>
              </w:rPr>
              <w:fldChar w:fldCharType="separate"/>
            </w:r>
            <w:r w:rsidR="006D74B7">
              <w:rPr>
                <w:noProof/>
                <w:webHidden/>
              </w:rPr>
              <w:t>12</w:t>
            </w:r>
            <w:r w:rsidR="006D74B7">
              <w:rPr>
                <w:noProof/>
                <w:webHidden/>
              </w:rPr>
              <w:fldChar w:fldCharType="end"/>
            </w:r>
          </w:hyperlink>
        </w:p>
        <w:p w14:paraId="2A388E3A" w14:textId="575B9024" w:rsidR="006D74B7" w:rsidRDefault="009F6D0D">
          <w:pPr>
            <w:pStyle w:val="TDC1"/>
            <w:tabs>
              <w:tab w:val="right" w:leader="dot" w:pos="9628"/>
            </w:tabs>
            <w:rPr>
              <w:noProof/>
            </w:rPr>
          </w:pPr>
          <w:hyperlink w:anchor="_Toc227879422" w:history="1">
            <w:r w:rsidR="006D74B7" w:rsidRPr="000030AB">
              <w:rPr>
                <w:rStyle w:val="Hipervnculo"/>
                <w:noProof/>
              </w:rPr>
              <w:t>23.  Solución Microsoft Teams (u otra empresa)</w:t>
            </w:r>
            <w:r w:rsidR="006D74B7">
              <w:rPr>
                <w:noProof/>
                <w:webHidden/>
              </w:rPr>
              <w:tab/>
            </w:r>
            <w:r w:rsidR="006D74B7">
              <w:rPr>
                <w:noProof/>
                <w:webHidden/>
              </w:rPr>
              <w:fldChar w:fldCharType="begin"/>
            </w:r>
            <w:r w:rsidR="006D74B7">
              <w:rPr>
                <w:noProof/>
                <w:webHidden/>
              </w:rPr>
              <w:instrText xml:space="preserve"> PAGEREF _Toc227879422 \h </w:instrText>
            </w:r>
            <w:r w:rsidR="006D74B7">
              <w:rPr>
                <w:noProof/>
                <w:webHidden/>
              </w:rPr>
            </w:r>
            <w:r w:rsidR="006D74B7">
              <w:rPr>
                <w:noProof/>
                <w:webHidden/>
              </w:rPr>
              <w:fldChar w:fldCharType="separate"/>
            </w:r>
            <w:r w:rsidR="006D74B7">
              <w:rPr>
                <w:noProof/>
                <w:webHidden/>
              </w:rPr>
              <w:t>12</w:t>
            </w:r>
            <w:r w:rsidR="006D74B7">
              <w:rPr>
                <w:noProof/>
                <w:webHidden/>
              </w:rPr>
              <w:fldChar w:fldCharType="end"/>
            </w:r>
          </w:hyperlink>
        </w:p>
        <w:p w14:paraId="56B5009D" w14:textId="7B5A76D1" w:rsidR="006D74B7" w:rsidRDefault="009F6D0D">
          <w:pPr>
            <w:pStyle w:val="TDC1"/>
            <w:tabs>
              <w:tab w:val="right" w:leader="dot" w:pos="9628"/>
            </w:tabs>
            <w:rPr>
              <w:noProof/>
            </w:rPr>
          </w:pPr>
          <w:hyperlink w:anchor="_Toc227879423" w:history="1">
            <w:r w:rsidR="006D74B7" w:rsidRPr="000030AB">
              <w:rPr>
                <w:rStyle w:val="Hipervnculo"/>
                <w:noProof/>
              </w:rPr>
              <w:t>24.  Calidad de servicio en un enlace MPLS</w:t>
            </w:r>
            <w:r w:rsidR="006D74B7">
              <w:rPr>
                <w:noProof/>
                <w:webHidden/>
              </w:rPr>
              <w:tab/>
            </w:r>
            <w:r w:rsidR="006D74B7">
              <w:rPr>
                <w:noProof/>
                <w:webHidden/>
              </w:rPr>
              <w:fldChar w:fldCharType="begin"/>
            </w:r>
            <w:r w:rsidR="006D74B7">
              <w:rPr>
                <w:noProof/>
                <w:webHidden/>
              </w:rPr>
              <w:instrText xml:space="preserve"> PAGEREF _Toc227879423 \h </w:instrText>
            </w:r>
            <w:r w:rsidR="006D74B7">
              <w:rPr>
                <w:noProof/>
                <w:webHidden/>
              </w:rPr>
            </w:r>
            <w:r w:rsidR="006D74B7">
              <w:rPr>
                <w:noProof/>
                <w:webHidden/>
              </w:rPr>
              <w:fldChar w:fldCharType="separate"/>
            </w:r>
            <w:r w:rsidR="006D74B7">
              <w:rPr>
                <w:noProof/>
                <w:webHidden/>
              </w:rPr>
              <w:t>12</w:t>
            </w:r>
            <w:r w:rsidR="006D74B7">
              <w:rPr>
                <w:noProof/>
                <w:webHidden/>
              </w:rPr>
              <w:fldChar w:fldCharType="end"/>
            </w:r>
          </w:hyperlink>
        </w:p>
        <w:p w14:paraId="78E5740D" w14:textId="406A145D" w:rsidR="006D74B7" w:rsidRDefault="009F6D0D">
          <w:pPr>
            <w:pStyle w:val="TDC1"/>
            <w:tabs>
              <w:tab w:val="right" w:leader="dot" w:pos="9628"/>
            </w:tabs>
            <w:rPr>
              <w:noProof/>
            </w:rPr>
          </w:pPr>
          <w:hyperlink w:anchor="_Toc227879424" w:history="1">
            <w:r w:rsidR="006D74B7" w:rsidRPr="000030AB">
              <w:rPr>
                <w:rStyle w:val="Hipervnculo"/>
                <w:noProof/>
              </w:rPr>
              <w:t>25.  Diferencias entre Coaxial, UTP y Fibra</w:t>
            </w:r>
            <w:r w:rsidR="006D74B7">
              <w:rPr>
                <w:noProof/>
                <w:webHidden/>
              </w:rPr>
              <w:tab/>
            </w:r>
            <w:r w:rsidR="006D74B7">
              <w:rPr>
                <w:noProof/>
                <w:webHidden/>
              </w:rPr>
              <w:fldChar w:fldCharType="begin"/>
            </w:r>
            <w:r w:rsidR="006D74B7">
              <w:rPr>
                <w:noProof/>
                <w:webHidden/>
              </w:rPr>
              <w:instrText xml:space="preserve"> PAGEREF _Toc227879424 \h </w:instrText>
            </w:r>
            <w:r w:rsidR="006D74B7">
              <w:rPr>
                <w:noProof/>
                <w:webHidden/>
              </w:rPr>
            </w:r>
            <w:r w:rsidR="006D74B7">
              <w:rPr>
                <w:noProof/>
                <w:webHidden/>
              </w:rPr>
              <w:fldChar w:fldCharType="separate"/>
            </w:r>
            <w:r w:rsidR="006D74B7">
              <w:rPr>
                <w:noProof/>
                <w:webHidden/>
              </w:rPr>
              <w:t>13</w:t>
            </w:r>
            <w:r w:rsidR="006D74B7">
              <w:rPr>
                <w:noProof/>
                <w:webHidden/>
              </w:rPr>
              <w:fldChar w:fldCharType="end"/>
            </w:r>
          </w:hyperlink>
        </w:p>
        <w:p w14:paraId="15A221F1" w14:textId="4C092557" w:rsidR="006D74B7" w:rsidRDefault="009F6D0D">
          <w:pPr>
            <w:pStyle w:val="TDC1"/>
            <w:tabs>
              <w:tab w:val="right" w:leader="dot" w:pos="9628"/>
            </w:tabs>
            <w:rPr>
              <w:noProof/>
            </w:rPr>
          </w:pPr>
          <w:hyperlink w:anchor="_Toc227879425" w:history="1">
            <w:r w:rsidR="006D74B7" w:rsidRPr="000030AB">
              <w:rPr>
                <w:rStyle w:val="Hipervnculo"/>
                <w:noProof/>
              </w:rPr>
              <w:t>26.  CCENT, CCNA y CCNP según Cisco — Tracks</w:t>
            </w:r>
            <w:r w:rsidR="006D74B7">
              <w:rPr>
                <w:noProof/>
                <w:webHidden/>
              </w:rPr>
              <w:tab/>
            </w:r>
            <w:r w:rsidR="006D74B7">
              <w:rPr>
                <w:noProof/>
                <w:webHidden/>
              </w:rPr>
              <w:fldChar w:fldCharType="begin"/>
            </w:r>
            <w:r w:rsidR="006D74B7">
              <w:rPr>
                <w:noProof/>
                <w:webHidden/>
              </w:rPr>
              <w:instrText xml:space="preserve"> PAGEREF _Toc227879425 \h </w:instrText>
            </w:r>
            <w:r w:rsidR="006D74B7">
              <w:rPr>
                <w:noProof/>
                <w:webHidden/>
              </w:rPr>
            </w:r>
            <w:r w:rsidR="006D74B7">
              <w:rPr>
                <w:noProof/>
                <w:webHidden/>
              </w:rPr>
              <w:fldChar w:fldCharType="separate"/>
            </w:r>
            <w:r w:rsidR="006D74B7">
              <w:rPr>
                <w:noProof/>
                <w:webHidden/>
              </w:rPr>
              <w:t>13</w:t>
            </w:r>
            <w:r w:rsidR="006D74B7">
              <w:rPr>
                <w:noProof/>
                <w:webHidden/>
              </w:rPr>
              <w:fldChar w:fldCharType="end"/>
            </w:r>
          </w:hyperlink>
        </w:p>
        <w:p w14:paraId="07FCE0EA" w14:textId="36A28C8D" w:rsidR="006D74B7" w:rsidRDefault="009F6D0D">
          <w:pPr>
            <w:pStyle w:val="TDC1"/>
            <w:tabs>
              <w:tab w:val="right" w:leader="dot" w:pos="9628"/>
            </w:tabs>
            <w:rPr>
              <w:noProof/>
            </w:rPr>
          </w:pPr>
          <w:hyperlink w:anchor="_Toc227879426" w:history="1">
            <w:r w:rsidR="006D74B7" w:rsidRPr="000030AB">
              <w:rPr>
                <w:rStyle w:val="Hipervnculo"/>
                <w:noProof/>
              </w:rPr>
              <w:t>27.  Modelo OSI</w:t>
            </w:r>
            <w:r w:rsidR="006D74B7">
              <w:rPr>
                <w:noProof/>
                <w:webHidden/>
              </w:rPr>
              <w:tab/>
            </w:r>
            <w:r w:rsidR="006D74B7">
              <w:rPr>
                <w:noProof/>
                <w:webHidden/>
              </w:rPr>
              <w:fldChar w:fldCharType="begin"/>
            </w:r>
            <w:r w:rsidR="006D74B7">
              <w:rPr>
                <w:noProof/>
                <w:webHidden/>
              </w:rPr>
              <w:instrText xml:space="preserve"> PAGEREF _Toc227879426 \h </w:instrText>
            </w:r>
            <w:r w:rsidR="006D74B7">
              <w:rPr>
                <w:noProof/>
                <w:webHidden/>
              </w:rPr>
            </w:r>
            <w:r w:rsidR="006D74B7">
              <w:rPr>
                <w:noProof/>
                <w:webHidden/>
              </w:rPr>
              <w:fldChar w:fldCharType="separate"/>
            </w:r>
            <w:r w:rsidR="006D74B7">
              <w:rPr>
                <w:noProof/>
                <w:webHidden/>
              </w:rPr>
              <w:t>13</w:t>
            </w:r>
            <w:r w:rsidR="006D74B7">
              <w:rPr>
                <w:noProof/>
                <w:webHidden/>
              </w:rPr>
              <w:fldChar w:fldCharType="end"/>
            </w:r>
          </w:hyperlink>
        </w:p>
        <w:p w14:paraId="0B4D13A1" w14:textId="47A58C3F" w:rsidR="006D74B7" w:rsidRDefault="009F6D0D">
          <w:pPr>
            <w:pStyle w:val="TDC1"/>
            <w:tabs>
              <w:tab w:val="right" w:leader="dot" w:pos="9628"/>
            </w:tabs>
            <w:rPr>
              <w:noProof/>
            </w:rPr>
          </w:pPr>
          <w:hyperlink w:anchor="_Toc227879427" w:history="1">
            <w:r w:rsidR="006D74B7" w:rsidRPr="000030AB">
              <w:rPr>
                <w:rStyle w:val="Hipervnculo"/>
                <w:noProof/>
              </w:rPr>
              <w:t>28.  Estándar IEEE 802.3 — implementación, ventajas y desventajas</w:t>
            </w:r>
            <w:r w:rsidR="006D74B7">
              <w:rPr>
                <w:noProof/>
                <w:webHidden/>
              </w:rPr>
              <w:tab/>
            </w:r>
            <w:r w:rsidR="006D74B7">
              <w:rPr>
                <w:noProof/>
                <w:webHidden/>
              </w:rPr>
              <w:fldChar w:fldCharType="begin"/>
            </w:r>
            <w:r w:rsidR="006D74B7">
              <w:rPr>
                <w:noProof/>
                <w:webHidden/>
              </w:rPr>
              <w:instrText xml:space="preserve"> PAGEREF _Toc227879427 \h </w:instrText>
            </w:r>
            <w:r w:rsidR="006D74B7">
              <w:rPr>
                <w:noProof/>
                <w:webHidden/>
              </w:rPr>
            </w:r>
            <w:r w:rsidR="006D74B7">
              <w:rPr>
                <w:noProof/>
                <w:webHidden/>
              </w:rPr>
              <w:fldChar w:fldCharType="separate"/>
            </w:r>
            <w:r w:rsidR="006D74B7">
              <w:rPr>
                <w:noProof/>
                <w:webHidden/>
              </w:rPr>
              <w:t>14</w:t>
            </w:r>
            <w:r w:rsidR="006D74B7">
              <w:rPr>
                <w:noProof/>
                <w:webHidden/>
              </w:rPr>
              <w:fldChar w:fldCharType="end"/>
            </w:r>
          </w:hyperlink>
        </w:p>
        <w:p w14:paraId="26F6B7D2" w14:textId="3D8C94EC" w:rsidR="006D74B7" w:rsidRDefault="009F6D0D">
          <w:pPr>
            <w:pStyle w:val="TDC1"/>
            <w:tabs>
              <w:tab w:val="right" w:leader="dot" w:pos="9628"/>
            </w:tabs>
            <w:rPr>
              <w:noProof/>
            </w:rPr>
          </w:pPr>
          <w:hyperlink w:anchor="_Toc227879428" w:history="1">
            <w:r w:rsidR="006D74B7" w:rsidRPr="000030AB">
              <w:rPr>
                <w:rStyle w:val="Hipervnculo"/>
                <w:noProof/>
              </w:rPr>
              <w:t>29.  Estándar IEEE 802.4</w:t>
            </w:r>
            <w:r w:rsidR="006D74B7">
              <w:rPr>
                <w:noProof/>
                <w:webHidden/>
              </w:rPr>
              <w:tab/>
            </w:r>
            <w:r w:rsidR="006D74B7">
              <w:rPr>
                <w:noProof/>
                <w:webHidden/>
              </w:rPr>
              <w:fldChar w:fldCharType="begin"/>
            </w:r>
            <w:r w:rsidR="006D74B7">
              <w:rPr>
                <w:noProof/>
                <w:webHidden/>
              </w:rPr>
              <w:instrText xml:space="preserve"> PAGEREF _Toc227879428 \h </w:instrText>
            </w:r>
            <w:r w:rsidR="006D74B7">
              <w:rPr>
                <w:noProof/>
                <w:webHidden/>
              </w:rPr>
            </w:r>
            <w:r w:rsidR="006D74B7">
              <w:rPr>
                <w:noProof/>
                <w:webHidden/>
              </w:rPr>
              <w:fldChar w:fldCharType="separate"/>
            </w:r>
            <w:r w:rsidR="006D74B7">
              <w:rPr>
                <w:noProof/>
                <w:webHidden/>
              </w:rPr>
              <w:t>14</w:t>
            </w:r>
            <w:r w:rsidR="006D74B7">
              <w:rPr>
                <w:noProof/>
                <w:webHidden/>
              </w:rPr>
              <w:fldChar w:fldCharType="end"/>
            </w:r>
          </w:hyperlink>
        </w:p>
        <w:p w14:paraId="61F6ACD5" w14:textId="501C9352" w:rsidR="006D74B7" w:rsidRDefault="009F6D0D">
          <w:pPr>
            <w:pStyle w:val="TDC1"/>
            <w:tabs>
              <w:tab w:val="right" w:leader="dot" w:pos="9628"/>
            </w:tabs>
            <w:rPr>
              <w:noProof/>
            </w:rPr>
          </w:pPr>
          <w:hyperlink w:anchor="_Toc227879429" w:history="1">
            <w:r w:rsidR="006D74B7" w:rsidRPr="000030AB">
              <w:rPr>
                <w:rStyle w:val="Hipervnculo"/>
                <w:noProof/>
              </w:rPr>
              <w:t>30.  Protocolos para enviar y recibir correo</w:t>
            </w:r>
            <w:r w:rsidR="006D74B7">
              <w:rPr>
                <w:noProof/>
                <w:webHidden/>
              </w:rPr>
              <w:tab/>
            </w:r>
            <w:r w:rsidR="006D74B7">
              <w:rPr>
                <w:noProof/>
                <w:webHidden/>
              </w:rPr>
              <w:fldChar w:fldCharType="begin"/>
            </w:r>
            <w:r w:rsidR="006D74B7">
              <w:rPr>
                <w:noProof/>
                <w:webHidden/>
              </w:rPr>
              <w:instrText xml:space="preserve"> PAGEREF _Toc227879429 \h </w:instrText>
            </w:r>
            <w:r w:rsidR="006D74B7">
              <w:rPr>
                <w:noProof/>
                <w:webHidden/>
              </w:rPr>
            </w:r>
            <w:r w:rsidR="006D74B7">
              <w:rPr>
                <w:noProof/>
                <w:webHidden/>
              </w:rPr>
              <w:fldChar w:fldCharType="separate"/>
            </w:r>
            <w:r w:rsidR="006D74B7">
              <w:rPr>
                <w:noProof/>
                <w:webHidden/>
              </w:rPr>
              <w:t>15</w:t>
            </w:r>
            <w:r w:rsidR="006D74B7">
              <w:rPr>
                <w:noProof/>
                <w:webHidden/>
              </w:rPr>
              <w:fldChar w:fldCharType="end"/>
            </w:r>
          </w:hyperlink>
        </w:p>
        <w:p w14:paraId="4F515466" w14:textId="2753CA7A" w:rsidR="006D74B7" w:rsidRDefault="009F6D0D">
          <w:pPr>
            <w:pStyle w:val="TDC1"/>
            <w:tabs>
              <w:tab w:val="right" w:leader="dot" w:pos="9628"/>
            </w:tabs>
            <w:rPr>
              <w:noProof/>
            </w:rPr>
          </w:pPr>
          <w:hyperlink w:anchor="_Toc227879430" w:history="1">
            <w:r w:rsidR="006D74B7" w:rsidRPr="000030AB">
              <w:rPr>
                <w:rStyle w:val="Hipervnculo"/>
                <w:noProof/>
              </w:rPr>
              <w:t>31.  Protocolo para leer correo recibido</w:t>
            </w:r>
            <w:r w:rsidR="006D74B7">
              <w:rPr>
                <w:noProof/>
                <w:webHidden/>
              </w:rPr>
              <w:tab/>
            </w:r>
            <w:r w:rsidR="006D74B7">
              <w:rPr>
                <w:noProof/>
                <w:webHidden/>
              </w:rPr>
              <w:fldChar w:fldCharType="begin"/>
            </w:r>
            <w:r w:rsidR="006D74B7">
              <w:rPr>
                <w:noProof/>
                <w:webHidden/>
              </w:rPr>
              <w:instrText xml:space="preserve"> PAGEREF _Toc227879430 \h </w:instrText>
            </w:r>
            <w:r w:rsidR="006D74B7">
              <w:rPr>
                <w:noProof/>
                <w:webHidden/>
              </w:rPr>
            </w:r>
            <w:r w:rsidR="006D74B7">
              <w:rPr>
                <w:noProof/>
                <w:webHidden/>
              </w:rPr>
              <w:fldChar w:fldCharType="separate"/>
            </w:r>
            <w:r w:rsidR="006D74B7">
              <w:rPr>
                <w:noProof/>
                <w:webHidden/>
              </w:rPr>
              <w:t>15</w:t>
            </w:r>
            <w:r w:rsidR="006D74B7">
              <w:rPr>
                <w:noProof/>
                <w:webHidden/>
              </w:rPr>
              <w:fldChar w:fldCharType="end"/>
            </w:r>
          </w:hyperlink>
        </w:p>
        <w:p w14:paraId="7E1FB1E8" w14:textId="597C0960" w:rsidR="006D74B7" w:rsidRDefault="009F6D0D">
          <w:pPr>
            <w:pStyle w:val="TDC1"/>
            <w:tabs>
              <w:tab w:val="right" w:leader="dot" w:pos="9628"/>
            </w:tabs>
            <w:rPr>
              <w:noProof/>
            </w:rPr>
          </w:pPr>
          <w:hyperlink w:anchor="_Toc227879431" w:history="1">
            <w:r w:rsidR="006D74B7" w:rsidRPr="000030AB">
              <w:rPr>
                <w:rStyle w:val="Hipervnculo"/>
                <w:noProof/>
              </w:rPr>
              <w:t>32.  Diferencias entre IPv4 e IPv6</w:t>
            </w:r>
            <w:r w:rsidR="006D74B7">
              <w:rPr>
                <w:noProof/>
                <w:webHidden/>
              </w:rPr>
              <w:tab/>
            </w:r>
            <w:r w:rsidR="006D74B7">
              <w:rPr>
                <w:noProof/>
                <w:webHidden/>
              </w:rPr>
              <w:fldChar w:fldCharType="begin"/>
            </w:r>
            <w:r w:rsidR="006D74B7">
              <w:rPr>
                <w:noProof/>
                <w:webHidden/>
              </w:rPr>
              <w:instrText xml:space="preserve"> PAGEREF _Toc227879431 \h </w:instrText>
            </w:r>
            <w:r w:rsidR="006D74B7">
              <w:rPr>
                <w:noProof/>
                <w:webHidden/>
              </w:rPr>
            </w:r>
            <w:r w:rsidR="006D74B7">
              <w:rPr>
                <w:noProof/>
                <w:webHidden/>
              </w:rPr>
              <w:fldChar w:fldCharType="separate"/>
            </w:r>
            <w:r w:rsidR="006D74B7">
              <w:rPr>
                <w:noProof/>
                <w:webHidden/>
              </w:rPr>
              <w:t>15</w:t>
            </w:r>
            <w:r w:rsidR="006D74B7">
              <w:rPr>
                <w:noProof/>
                <w:webHidden/>
              </w:rPr>
              <w:fldChar w:fldCharType="end"/>
            </w:r>
          </w:hyperlink>
        </w:p>
        <w:p w14:paraId="20F8FDDB" w14:textId="4BBC0474" w:rsidR="006D74B7" w:rsidRDefault="009F6D0D">
          <w:pPr>
            <w:pStyle w:val="TDC1"/>
            <w:tabs>
              <w:tab w:val="right" w:leader="dot" w:pos="9628"/>
            </w:tabs>
            <w:rPr>
              <w:noProof/>
            </w:rPr>
          </w:pPr>
          <w:hyperlink w:anchor="_Toc227879432" w:history="1">
            <w:r w:rsidR="006D74B7" w:rsidRPr="000030AB">
              <w:rPr>
                <w:rStyle w:val="Hipervnculo"/>
                <w:noProof/>
              </w:rPr>
              <w:t>33.  Experiencia en redes (individual por integrante)</w:t>
            </w:r>
            <w:r w:rsidR="006D74B7">
              <w:rPr>
                <w:noProof/>
                <w:webHidden/>
              </w:rPr>
              <w:tab/>
            </w:r>
            <w:r w:rsidR="006D74B7">
              <w:rPr>
                <w:noProof/>
                <w:webHidden/>
              </w:rPr>
              <w:fldChar w:fldCharType="begin"/>
            </w:r>
            <w:r w:rsidR="006D74B7">
              <w:rPr>
                <w:noProof/>
                <w:webHidden/>
              </w:rPr>
              <w:instrText xml:space="preserve"> PAGEREF _Toc227879432 \h </w:instrText>
            </w:r>
            <w:r w:rsidR="006D74B7">
              <w:rPr>
                <w:noProof/>
                <w:webHidden/>
              </w:rPr>
            </w:r>
            <w:r w:rsidR="006D74B7">
              <w:rPr>
                <w:noProof/>
                <w:webHidden/>
              </w:rPr>
              <w:fldChar w:fldCharType="separate"/>
            </w:r>
            <w:r w:rsidR="006D74B7">
              <w:rPr>
                <w:noProof/>
                <w:webHidden/>
              </w:rPr>
              <w:t>16</w:t>
            </w:r>
            <w:r w:rsidR="006D74B7">
              <w:rPr>
                <w:noProof/>
                <w:webHidden/>
              </w:rPr>
              <w:fldChar w:fldCharType="end"/>
            </w:r>
          </w:hyperlink>
        </w:p>
        <w:p w14:paraId="0B2F75AE" w14:textId="41C5E9AC" w:rsidR="006D74B7" w:rsidRDefault="009F6D0D">
          <w:pPr>
            <w:pStyle w:val="TDC2"/>
            <w:tabs>
              <w:tab w:val="right" w:leader="dot" w:pos="9628"/>
            </w:tabs>
            <w:rPr>
              <w:noProof/>
            </w:rPr>
          </w:pPr>
          <w:hyperlink w:anchor="_Toc227879433" w:history="1">
            <w:r w:rsidR="006D74B7" w:rsidRPr="000030AB">
              <w:rPr>
                <w:rStyle w:val="Hipervnculo"/>
                <w:noProof/>
              </w:rPr>
              <w:t>AMEZAGA DIEGO NAHUEL</w:t>
            </w:r>
            <w:r w:rsidR="006D74B7">
              <w:rPr>
                <w:noProof/>
                <w:webHidden/>
              </w:rPr>
              <w:tab/>
            </w:r>
            <w:r w:rsidR="006D74B7">
              <w:rPr>
                <w:noProof/>
                <w:webHidden/>
              </w:rPr>
              <w:fldChar w:fldCharType="begin"/>
            </w:r>
            <w:r w:rsidR="006D74B7">
              <w:rPr>
                <w:noProof/>
                <w:webHidden/>
              </w:rPr>
              <w:instrText xml:space="preserve"> PAGEREF _Toc227879433 \h </w:instrText>
            </w:r>
            <w:r w:rsidR="006D74B7">
              <w:rPr>
                <w:noProof/>
                <w:webHidden/>
              </w:rPr>
            </w:r>
            <w:r w:rsidR="006D74B7">
              <w:rPr>
                <w:noProof/>
                <w:webHidden/>
              </w:rPr>
              <w:fldChar w:fldCharType="separate"/>
            </w:r>
            <w:r w:rsidR="006D74B7">
              <w:rPr>
                <w:noProof/>
                <w:webHidden/>
              </w:rPr>
              <w:t>16</w:t>
            </w:r>
            <w:r w:rsidR="006D74B7">
              <w:rPr>
                <w:noProof/>
                <w:webHidden/>
              </w:rPr>
              <w:fldChar w:fldCharType="end"/>
            </w:r>
          </w:hyperlink>
        </w:p>
        <w:p w14:paraId="36C253C0" w14:textId="7E28C594" w:rsidR="006D74B7" w:rsidRDefault="009F6D0D">
          <w:pPr>
            <w:pStyle w:val="TDC2"/>
            <w:tabs>
              <w:tab w:val="right" w:leader="dot" w:pos="9628"/>
            </w:tabs>
            <w:rPr>
              <w:noProof/>
            </w:rPr>
          </w:pPr>
          <w:hyperlink w:anchor="_Toc227879434" w:history="1">
            <w:r w:rsidR="006D74B7" w:rsidRPr="000030AB">
              <w:rPr>
                <w:rStyle w:val="Hipervnculo"/>
                <w:noProof/>
              </w:rPr>
              <w:t>OZUNA CRISTIAN JAVIER</w:t>
            </w:r>
            <w:r w:rsidR="006D74B7">
              <w:rPr>
                <w:noProof/>
                <w:webHidden/>
              </w:rPr>
              <w:tab/>
            </w:r>
            <w:r w:rsidR="006D74B7">
              <w:rPr>
                <w:noProof/>
                <w:webHidden/>
              </w:rPr>
              <w:fldChar w:fldCharType="begin"/>
            </w:r>
            <w:r w:rsidR="006D74B7">
              <w:rPr>
                <w:noProof/>
                <w:webHidden/>
              </w:rPr>
              <w:instrText xml:space="preserve"> PAGEREF _Toc227879434 \h </w:instrText>
            </w:r>
            <w:r w:rsidR="006D74B7">
              <w:rPr>
                <w:noProof/>
                <w:webHidden/>
              </w:rPr>
            </w:r>
            <w:r w:rsidR="006D74B7">
              <w:rPr>
                <w:noProof/>
                <w:webHidden/>
              </w:rPr>
              <w:fldChar w:fldCharType="separate"/>
            </w:r>
            <w:r w:rsidR="006D74B7">
              <w:rPr>
                <w:noProof/>
                <w:webHidden/>
              </w:rPr>
              <w:t>16</w:t>
            </w:r>
            <w:r w:rsidR="006D74B7">
              <w:rPr>
                <w:noProof/>
                <w:webHidden/>
              </w:rPr>
              <w:fldChar w:fldCharType="end"/>
            </w:r>
          </w:hyperlink>
        </w:p>
        <w:p w14:paraId="5813C7C9" w14:textId="793A7A38" w:rsidR="006D74B7" w:rsidRDefault="009F6D0D">
          <w:pPr>
            <w:pStyle w:val="TDC2"/>
            <w:tabs>
              <w:tab w:val="right" w:leader="dot" w:pos="9628"/>
            </w:tabs>
            <w:rPr>
              <w:noProof/>
            </w:rPr>
          </w:pPr>
          <w:hyperlink w:anchor="_Toc227879435" w:history="1">
            <w:r w:rsidR="006D74B7" w:rsidRPr="000030AB">
              <w:rPr>
                <w:rStyle w:val="Hipervnculo"/>
                <w:noProof/>
              </w:rPr>
              <w:t>RODRIGUEZ LEONEL FERNANDO</w:t>
            </w:r>
            <w:r w:rsidR="006D74B7">
              <w:rPr>
                <w:noProof/>
                <w:webHidden/>
              </w:rPr>
              <w:tab/>
            </w:r>
            <w:r w:rsidR="006D74B7">
              <w:rPr>
                <w:noProof/>
                <w:webHidden/>
              </w:rPr>
              <w:fldChar w:fldCharType="begin"/>
            </w:r>
            <w:r w:rsidR="006D74B7">
              <w:rPr>
                <w:noProof/>
                <w:webHidden/>
              </w:rPr>
              <w:instrText xml:space="preserve"> PAGEREF _Toc227879435 \h </w:instrText>
            </w:r>
            <w:r w:rsidR="006D74B7">
              <w:rPr>
                <w:noProof/>
                <w:webHidden/>
              </w:rPr>
            </w:r>
            <w:r w:rsidR="006D74B7">
              <w:rPr>
                <w:noProof/>
                <w:webHidden/>
              </w:rPr>
              <w:fldChar w:fldCharType="separate"/>
            </w:r>
            <w:r w:rsidR="006D74B7">
              <w:rPr>
                <w:noProof/>
                <w:webHidden/>
              </w:rPr>
              <w:t>16</w:t>
            </w:r>
            <w:r w:rsidR="006D74B7">
              <w:rPr>
                <w:noProof/>
                <w:webHidden/>
              </w:rPr>
              <w:fldChar w:fldCharType="end"/>
            </w:r>
          </w:hyperlink>
        </w:p>
        <w:p w14:paraId="5D4F1779" w14:textId="536FA8AF" w:rsidR="006D74B7" w:rsidRDefault="006D74B7">
          <w:r>
            <w:rPr>
              <w:b/>
              <w:bCs/>
              <w:lang w:val="es-ES"/>
            </w:rPr>
            <w:fldChar w:fldCharType="end"/>
          </w:r>
        </w:p>
      </w:sdtContent>
    </w:sdt>
    <w:p w14:paraId="299BA1F1" w14:textId="77777777" w:rsidR="00E8416B" w:rsidRDefault="009F6D0D">
      <w:r>
        <w:br w:type="page"/>
      </w:r>
    </w:p>
    <w:p w14:paraId="52A064BB" w14:textId="77777777" w:rsidR="00E8416B" w:rsidRDefault="009F6D0D" w:rsidP="006D74B7">
      <w:pPr>
        <w:pStyle w:val="Ttulo1"/>
      </w:pPr>
      <w:bookmarkStart w:id="1" w:name="_Toc227879394"/>
      <w:proofErr w:type="gramStart"/>
      <w:r>
        <w:rPr>
          <w:color w:val="2E75B6"/>
        </w:rPr>
        <w:lastRenderedPageBreak/>
        <w:t xml:space="preserve">1.  </w:t>
      </w:r>
      <w:r>
        <w:t>¿</w:t>
      </w:r>
      <w:proofErr w:type="gramEnd"/>
      <w:r>
        <w:t>Qué es una VLAN?</w:t>
      </w:r>
      <w:bookmarkEnd w:id="1"/>
    </w:p>
    <w:p w14:paraId="6E452D07" w14:textId="77777777" w:rsidR="00E8416B" w:rsidRDefault="00E8416B">
      <w:pPr>
        <w:pBdr>
          <w:bottom w:val="single" w:sz="6" w:space="1" w:color="2E75B6"/>
        </w:pBdr>
        <w:spacing w:after="100"/>
      </w:pPr>
    </w:p>
    <w:p w14:paraId="548BB992" w14:textId="77777777" w:rsidR="00276012" w:rsidRPr="00CD0771" w:rsidRDefault="00276012" w:rsidP="00276012">
      <w:r w:rsidRPr="00CD0771">
        <w:t>Una VLAN es una red lógica que agrupa dispositivos conectados físicamente a una misma red local, pero que se segmentan para formar redes independientes. Esta segmentación, por cierto, permite mejorar la seguridad, gestionar el tráfico de forma mucho más eficiente y simplificar la administración de la red.</w:t>
      </w:r>
    </w:p>
    <w:p w14:paraId="0F5AFB32" w14:textId="77777777" w:rsidR="00276012" w:rsidRPr="00CD0771" w:rsidRDefault="00276012" w:rsidP="00276012">
      <w:r w:rsidRPr="00CD0771">
        <w:t>Al utilizar VLAN, es posible aislar diferentes departamentos o tipos de tráfico. De esta forma se evitaría que se interfieran entre sí y mejorando el rendimiento general de la red</w:t>
      </w:r>
    </w:p>
    <w:p w14:paraId="306368E2" w14:textId="06E3A38B" w:rsidR="00276012" w:rsidRPr="00CD0771" w:rsidRDefault="00276012" w:rsidP="00276012">
      <w:r w:rsidRPr="00CD0771">
        <w:t xml:space="preserve">Las </w:t>
      </w:r>
      <w:proofErr w:type="spellStart"/>
      <w:r w:rsidRPr="00CD0771">
        <w:t>VLANs</w:t>
      </w:r>
      <w:proofErr w:type="spellEnd"/>
      <w:r w:rsidRPr="00CD0771">
        <w:t xml:space="preserve"> operan en la capa 2 del modelo OSI, la de enlace de datos, y lo hacen etiquetando las tramas de datos con identificadores únicos llamados VLAN </w:t>
      </w:r>
      <w:proofErr w:type="spellStart"/>
      <w:r w:rsidRPr="00CD0771">
        <w:t>IDs</w:t>
      </w:r>
      <w:proofErr w:type="spellEnd"/>
      <w:r>
        <w:t>.</w:t>
      </w:r>
    </w:p>
    <w:p w14:paraId="207709E0" w14:textId="77777777" w:rsidR="00E8416B" w:rsidRDefault="00E8416B">
      <w:pPr>
        <w:pBdr>
          <w:bottom w:val="single" w:sz="2" w:space="1" w:color="CCCCCC"/>
        </w:pBdr>
        <w:spacing w:after="220"/>
      </w:pPr>
    </w:p>
    <w:p w14:paraId="11C29B2A" w14:textId="77777777" w:rsidR="00E8416B" w:rsidRDefault="00E8416B">
      <w:pPr>
        <w:spacing w:after="100"/>
      </w:pPr>
    </w:p>
    <w:p w14:paraId="71C743FD" w14:textId="77777777" w:rsidR="00E8416B" w:rsidRDefault="009F6D0D" w:rsidP="006D74B7">
      <w:pPr>
        <w:pStyle w:val="Ttulo1"/>
      </w:pPr>
      <w:bookmarkStart w:id="2" w:name="_Toc227879395"/>
      <w:proofErr w:type="gramStart"/>
      <w:r>
        <w:rPr>
          <w:color w:val="2E75B6"/>
        </w:rPr>
        <w:t xml:space="preserve">2.  </w:t>
      </w:r>
      <w:r>
        <w:t>¿</w:t>
      </w:r>
      <w:proofErr w:type="gramEnd"/>
      <w:r>
        <w:t>Qué es una VPN?</w:t>
      </w:r>
      <w:bookmarkEnd w:id="2"/>
    </w:p>
    <w:p w14:paraId="048847C9" w14:textId="77777777" w:rsidR="00E8416B" w:rsidRDefault="00E8416B">
      <w:pPr>
        <w:pBdr>
          <w:bottom w:val="single" w:sz="6" w:space="1" w:color="2E75B6"/>
        </w:pBdr>
        <w:spacing w:after="100"/>
      </w:pPr>
    </w:p>
    <w:p w14:paraId="747A70D9" w14:textId="7736B836" w:rsidR="00E8416B" w:rsidRDefault="00276012" w:rsidP="00276012">
      <w:r>
        <w:t>E</w:t>
      </w:r>
      <w:r w:rsidRPr="00C82AB6">
        <w:t>s una conexión privada entre su dispositivo y el resto de Internet. Las organizaciones modernas requieren que los empleados accedan a los datos empresariales confidenciales a través de Internet, por ejemplo, mientras trabajan de forma remota o mientras suben archivos a un servidor en la nube. La transferencia de datos a través de Internet crea riesgos de acceso no autorizado a los datos a medida que viajan por la red. Una VPN establece una conexión de red privada entre dispositivos a través de Internet, lo que permite a los usuarios transmitir datos de forma segura y anónima a través de redes públicas. Enmascara las direcciones IP de los usuarios y cifra los datos, lo que los hace ilegibles para cualquier persona no autorizada a recibirlos.</w:t>
      </w:r>
      <w:r>
        <w:t xml:space="preserve"> Las VPN cumplen con tres funciones principales Privacidad, Anonimato y Seguridad.</w:t>
      </w:r>
    </w:p>
    <w:p w14:paraId="18483CDE" w14:textId="77777777" w:rsidR="00E8416B" w:rsidRDefault="00E8416B">
      <w:pPr>
        <w:pBdr>
          <w:bottom w:val="single" w:sz="2" w:space="1" w:color="CCCCCC"/>
        </w:pBdr>
        <w:spacing w:after="220"/>
      </w:pPr>
    </w:p>
    <w:p w14:paraId="2653CE77" w14:textId="77777777" w:rsidR="00E8416B" w:rsidRDefault="00E8416B">
      <w:pPr>
        <w:spacing w:after="100"/>
      </w:pPr>
    </w:p>
    <w:p w14:paraId="78247F72" w14:textId="77777777" w:rsidR="00E8416B" w:rsidRDefault="009F6D0D" w:rsidP="006D74B7">
      <w:pPr>
        <w:pStyle w:val="Ttulo1"/>
      </w:pPr>
      <w:bookmarkStart w:id="3" w:name="_Toc227879396"/>
      <w:proofErr w:type="gramStart"/>
      <w:r>
        <w:rPr>
          <w:color w:val="2E75B6"/>
        </w:rPr>
        <w:t xml:space="preserve">3.  </w:t>
      </w:r>
      <w:r>
        <w:t>¿</w:t>
      </w:r>
      <w:proofErr w:type="gramEnd"/>
      <w:r>
        <w:t>Qué es una SAN?</w:t>
      </w:r>
      <w:bookmarkEnd w:id="3"/>
    </w:p>
    <w:p w14:paraId="2B3A3EE9" w14:textId="77777777" w:rsidR="00E8416B" w:rsidRDefault="00E8416B">
      <w:pPr>
        <w:pBdr>
          <w:bottom w:val="single" w:sz="6" w:space="1" w:color="2E75B6"/>
        </w:pBdr>
        <w:spacing w:after="100"/>
      </w:pPr>
    </w:p>
    <w:p w14:paraId="6CF31025" w14:textId="77777777" w:rsidR="00276012" w:rsidRDefault="00276012" w:rsidP="00276012">
      <w:pPr>
        <w:rPr>
          <w:lang w:val="es-ES"/>
        </w:rPr>
      </w:pPr>
      <w:r w:rsidRPr="00BC0330">
        <w:rPr>
          <w:lang w:val="es-ES"/>
        </w:rPr>
        <w:t xml:space="preserve">Una red de área de almacenamiento SAN, Storage </w:t>
      </w:r>
      <w:proofErr w:type="spellStart"/>
      <w:r w:rsidRPr="00BC0330">
        <w:rPr>
          <w:lang w:val="es-ES"/>
        </w:rPr>
        <w:t>Area</w:t>
      </w:r>
      <w:proofErr w:type="spellEnd"/>
      <w:r w:rsidRPr="00BC0330">
        <w:rPr>
          <w:lang w:val="es-ES"/>
        </w:rPr>
        <w:t xml:space="preserve"> Network, es una red de alta velocidad que conecta servidores con dispositivos de almacenamiento, utilizada principalmente por empresas para aplicaciones críticas que requieren un alto rendimiento y una baja latencia. Las SAN centralizan el almacenamiento en bloques, permitiendo a las organizaciones almacenar datos en un pool compartido, lo que facilita prácticas coherentes de protección de datos, seguridad y recuperación ante desastres.</w:t>
      </w:r>
    </w:p>
    <w:p w14:paraId="68B3498B" w14:textId="5EFE1A8A" w:rsidR="00276012" w:rsidRDefault="00276012" w:rsidP="00276012">
      <w:pPr>
        <w:rPr>
          <w:lang w:val="es-ES"/>
        </w:rPr>
      </w:pPr>
      <w:r>
        <w:rPr>
          <w:lang w:val="es-ES"/>
        </w:rPr>
        <w:t>L</w:t>
      </w:r>
      <w:r w:rsidRPr="00BC0330">
        <w:rPr>
          <w:lang w:val="es-ES"/>
        </w:rPr>
        <w:t>os datos se almacenan en unidades lógicas conocidas como LUN (</w:t>
      </w:r>
      <w:proofErr w:type="spellStart"/>
      <w:r w:rsidRPr="00BC0330">
        <w:rPr>
          <w:lang w:val="es-ES"/>
        </w:rPr>
        <w:t>Logical</w:t>
      </w:r>
      <w:proofErr w:type="spellEnd"/>
      <w:r w:rsidRPr="00BC0330">
        <w:rPr>
          <w:lang w:val="es-ES"/>
        </w:rPr>
        <w:t xml:space="preserve"> </w:t>
      </w:r>
      <w:proofErr w:type="spellStart"/>
      <w:r w:rsidRPr="00BC0330">
        <w:rPr>
          <w:lang w:val="es-ES"/>
        </w:rPr>
        <w:t>Unit</w:t>
      </w:r>
      <w:proofErr w:type="spellEnd"/>
      <w:r w:rsidRPr="00BC0330">
        <w:rPr>
          <w:lang w:val="es-ES"/>
        </w:rPr>
        <w:t xml:space="preserve"> </w:t>
      </w:r>
      <w:proofErr w:type="spellStart"/>
      <w:r w:rsidRPr="00BC0330">
        <w:rPr>
          <w:lang w:val="es-ES"/>
        </w:rPr>
        <w:t>Numbers</w:t>
      </w:r>
      <w:proofErr w:type="spellEnd"/>
      <w:r w:rsidRPr="00BC0330">
        <w:rPr>
          <w:lang w:val="es-ES"/>
        </w:rPr>
        <w:t>), que son bloques de almacenamiento que se crean a partir de un pool de almacenamiento compartido. Los servidores ven los LUN como si fueran discos locales: los particionan, formatean y los utilizan para almacenar datos, igual que con el almacenamiento local.</w:t>
      </w:r>
    </w:p>
    <w:p w14:paraId="554CFF24" w14:textId="77777777" w:rsidR="00276012" w:rsidRDefault="00276012">
      <w:pPr>
        <w:rPr>
          <w:lang w:val="es-ES"/>
        </w:rPr>
      </w:pPr>
      <w:r>
        <w:rPr>
          <w:lang w:val="es-ES"/>
        </w:rPr>
        <w:br w:type="page"/>
      </w:r>
    </w:p>
    <w:p w14:paraId="411947DE" w14:textId="77777777" w:rsidR="00E8416B" w:rsidRDefault="00E8416B">
      <w:pPr>
        <w:pBdr>
          <w:bottom w:val="single" w:sz="2" w:space="1" w:color="CCCCCC"/>
        </w:pBdr>
        <w:spacing w:after="220"/>
      </w:pPr>
    </w:p>
    <w:p w14:paraId="01E6D87C" w14:textId="77777777" w:rsidR="00E8416B" w:rsidRDefault="00E8416B">
      <w:pPr>
        <w:spacing w:after="100"/>
      </w:pPr>
    </w:p>
    <w:p w14:paraId="100BAF71" w14:textId="77777777" w:rsidR="00E8416B" w:rsidRDefault="009F6D0D" w:rsidP="006D74B7">
      <w:pPr>
        <w:pStyle w:val="Ttulo1"/>
      </w:pPr>
      <w:bookmarkStart w:id="4" w:name="_Toc227879397"/>
      <w:r>
        <w:rPr>
          <w:color w:val="2E75B6"/>
        </w:rPr>
        <w:t xml:space="preserve">4.  </w:t>
      </w:r>
      <w:r>
        <w:t xml:space="preserve">Diferencias entre Hub, Repetidor, </w:t>
      </w:r>
      <w:proofErr w:type="spellStart"/>
      <w:r>
        <w:t>Router</w:t>
      </w:r>
      <w:proofErr w:type="spellEnd"/>
      <w:r>
        <w:t xml:space="preserve"> y Switch</w:t>
      </w:r>
      <w:bookmarkEnd w:id="4"/>
    </w:p>
    <w:p w14:paraId="2B5643D7" w14:textId="77777777" w:rsidR="00E8416B" w:rsidRDefault="00E8416B">
      <w:pPr>
        <w:pBdr>
          <w:bottom w:val="single" w:sz="6" w:space="1" w:color="2E75B6"/>
        </w:pBdr>
        <w:spacing w:after="100"/>
      </w:pPr>
    </w:p>
    <w:p w14:paraId="19B99E72" w14:textId="77777777" w:rsidR="00276012" w:rsidRDefault="00276012" w:rsidP="00276012">
      <w:pPr>
        <w:rPr>
          <w:b/>
          <w:bCs/>
          <w:lang w:val="es-ES"/>
        </w:rPr>
      </w:pPr>
      <w:r w:rsidRPr="008E4003">
        <w:rPr>
          <w:b/>
          <w:bCs/>
          <w:lang w:val="es-ES"/>
        </w:rPr>
        <w:t>Hub</w:t>
      </w:r>
    </w:p>
    <w:p w14:paraId="72741A83" w14:textId="77777777" w:rsidR="00276012" w:rsidRPr="008E4003" w:rsidRDefault="00276012" w:rsidP="00276012">
      <w:pPr>
        <w:rPr>
          <w:b/>
          <w:bCs/>
          <w:lang w:val="es-ES"/>
        </w:rPr>
      </w:pPr>
    </w:p>
    <w:p w14:paraId="01004513" w14:textId="77777777" w:rsidR="00276012" w:rsidRPr="00816144" w:rsidRDefault="00276012" w:rsidP="00276012">
      <w:pPr>
        <w:rPr>
          <w:lang w:val="es-ES"/>
        </w:rPr>
      </w:pPr>
      <w:r w:rsidRPr="00816144">
        <w:rPr>
          <w:lang w:val="es-ES"/>
        </w:rPr>
        <w:t xml:space="preserve">El </w:t>
      </w:r>
      <w:proofErr w:type="spellStart"/>
      <w:r w:rsidRPr="00816144">
        <w:rPr>
          <w:lang w:val="es-ES"/>
        </w:rPr>
        <w:t>hub</w:t>
      </w:r>
      <w:proofErr w:type="spellEnd"/>
      <w:r w:rsidRPr="00816144">
        <w:rPr>
          <w:lang w:val="es-ES"/>
        </w:rPr>
        <w:t xml:space="preserve"> es un dispositivo de red que permite interconectar múltiples equipos dentro de una red de área local (LAN). Su funcionamiento es básico: cuando recibe un paquete de datos por uno de sus puertos, lo replica y lo envía a todos los demás puertos, sin distinguir el destinatario.</w:t>
      </w:r>
    </w:p>
    <w:p w14:paraId="02668C39" w14:textId="77777777" w:rsidR="00276012" w:rsidRDefault="00276012" w:rsidP="00276012">
      <w:pPr>
        <w:rPr>
          <w:lang w:val="es-ES"/>
        </w:rPr>
      </w:pPr>
      <w:r>
        <w:rPr>
          <w:lang w:val="es-ES"/>
        </w:rPr>
        <w:t>Trabaja en</w:t>
      </w:r>
      <w:r w:rsidRPr="00816144">
        <w:rPr>
          <w:lang w:val="es-ES"/>
        </w:rPr>
        <w:t xml:space="preserve"> la capa física (capa 1) del modelo OSI, por lo que no interpreta la información que transmite. Debido a esta característica, genera un alto nivel de colisiones y baja eficiencia en la red. Actualmente, su uso es prácticamente obsoleto y ha sido reemplazado por dispositivos más avanzados como los switches.</w:t>
      </w:r>
    </w:p>
    <w:p w14:paraId="24157E33" w14:textId="77777777" w:rsidR="00276012" w:rsidRDefault="00276012" w:rsidP="00276012">
      <w:pPr>
        <w:rPr>
          <w:lang w:val="es-ES"/>
        </w:rPr>
      </w:pPr>
    </w:p>
    <w:p w14:paraId="30ABA5F8" w14:textId="77777777" w:rsidR="00276012" w:rsidRDefault="00276012" w:rsidP="00276012">
      <w:pPr>
        <w:rPr>
          <w:b/>
          <w:bCs/>
          <w:lang w:val="es-ES"/>
        </w:rPr>
      </w:pPr>
      <w:r w:rsidRPr="008E4003">
        <w:rPr>
          <w:b/>
          <w:bCs/>
          <w:lang w:val="es-ES"/>
        </w:rPr>
        <w:t>Repetidor</w:t>
      </w:r>
    </w:p>
    <w:p w14:paraId="4699D7D6" w14:textId="77777777" w:rsidR="00276012" w:rsidRPr="008E4003" w:rsidRDefault="00276012" w:rsidP="00276012">
      <w:pPr>
        <w:rPr>
          <w:b/>
          <w:bCs/>
          <w:lang w:val="es-ES"/>
        </w:rPr>
      </w:pPr>
    </w:p>
    <w:p w14:paraId="440AE400" w14:textId="77777777" w:rsidR="00276012" w:rsidRPr="00816144" w:rsidRDefault="00276012" w:rsidP="00276012">
      <w:pPr>
        <w:rPr>
          <w:lang w:val="es-ES"/>
        </w:rPr>
      </w:pPr>
      <w:r w:rsidRPr="00816144">
        <w:rPr>
          <w:lang w:val="es-ES"/>
        </w:rPr>
        <w:t>El repetidor es un dispositivo cuya función principal es extender el alcance de una señal dentro de una red. Para ello, recibe una señal debilitada o degradada, la regenera y la retransmite.</w:t>
      </w:r>
    </w:p>
    <w:p w14:paraId="70D9A3B9" w14:textId="77777777" w:rsidR="00276012" w:rsidRDefault="00276012" w:rsidP="00276012">
      <w:pPr>
        <w:rPr>
          <w:lang w:val="es-ES"/>
        </w:rPr>
      </w:pPr>
      <w:r>
        <w:rPr>
          <w:lang w:val="es-ES"/>
        </w:rPr>
        <w:t>Trabaja</w:t>
      </w:r>
      <w:r w:rsidRPr="00816144">
        <w:rPr>
          <w:lang w:val="es-ES"/>
        </w:rPr>
        <w:t xml:space="preserve"> también en la capa física del modelo OSI, por lo que no procesa ni analiza la información, sino que simplemente actúa sobre la señal. Su uso es común en situaciones donde se requiere ampliar la cobertura de una red, tanto en entornos cableados como inalámbricos.</w:t>
      </w:r>
    </w:p>
    <w:p w14:paraId="2D8EC535" w14:textId="77777777" w:rsidR="00276012" w:rsidRDefault="00276012" w:rsidP="00276012">
      <w:pPr>
        <w:rPr>
          <w:lang w:val="es-ES"/>
        </w:rPr>
      </w:pPr>
    </w:p>
    <w:p w14:paraId="0A4A7689" w14:textId="77777777" w:rsidR="00276012" w:rsidRDefault="00276012" w:rsidP="00276012">
      <w:pPr>
        <w:rPr>
          <w:b/>
          <w:bCs/>
          <w:lang w:val="es-ES"/>
        </w:rPr>
      </w:pPr>
      <w:r w:rsidRPr="008E4003">
        <w:rPr>
          <w:b/>
          <w:bCs/>
          <w:lang w:val="es-ES"/>
        </w:rPr>
        <w:t>Switch</w:t>
      </w:r>
    </w:p>
    <w:p w14:paraId="2DE9D938" w14:textId="77777777" w:rsidR="00276012" w:rsidRPr="008E4003" w:rsidRDefault="00276012" w:rsidP="00276012">
      <w:pPr>
        <w:rPr>
          <w:b/>
          <w:bCs/>
          <w:lang w:val="es-ES"/>
        </w:rPr>
      </w:pPr>
    </w:p>
    <w:p w14:paraId="65B21413" w14:textId="77777777" w:rsidR="00276012" w:rsidRPr="00ED5820" w:rsidRDefault="00276012" w:rsidP="00276012">
      <w:pPr>
        <w:rPr>
          <w:lang w:val="es-ES"/>
        </w:rPr>
      </w:pPr>
      <w:r w:rsidRPr="00ED5820">
        <w:rPr>
          <w:lang w:val="es-ES"/>
        </w:rPr>
        <w:t xml:space="preserve">El switch es un dispositivo de red que interconecta equipos dentro de una LAN, pero de manera más eficiente que un </w:t>
      </w:r>
      <w:proofErr w:type="spellStart"/>
      <w:r w:rsidRPr="00ED5820">
        <w:rPr>
          <w:lang w:val="es-ES"/>
        </w:rPr>
        <w:t>hub</w:t>
      </w:r>
      <w:proofErr w:type="spellEnd"/>
      <w:r w:rsidRPr="00ED5820">
        <w:rPr>
          <w:lang w:val="es-ES"/>
        </w:rPr>
        <w:t>. A diferencia de este, el switch envía los datos únicamente al dispositivo de destino, basándose en la dirección MAC de cada equipo.</w:t>
      </w:r>
    </w:p>
    <w:p w14:paraId="7BB9007B" w14:textId="77777777" w:rsidR="00276012" w:rsidRDefault="00276012" w:rsidP="00276012">
      <w:pPr>
        <w:rPr>
          <w:lang w:val="es-ES"/>
        </w:rPr>
      </w:pPr>
      <w:r w:rsidRPr="00ED5820">
        <w:rPr>
          <w:lang w:val="es-ES"/>
        </w:rPr>
        <w:t>Opera principalmente en la capa de enlace de datos (capa 2 del modelo OSI). Esta capacidad de direccionamiento reduce significativamente las colisiones y mejora el rendimiento general de la red. Es el dispositivo estándar utilizado actualmente en redes locales.</w:t>
      </w:r>
    </w:p>
    <w:p w14:paraId="2171C52A" w14:textId="77777777" w:rsidR="00276012" w:rsidRDefault="00276012" w:rsidP="00276012">
      <w:pPr>
        <w:rPr>
          <w:lang w:val="es-ES"/>
        </w:rPr>
      </w:pPr>
    </w:p>
    <w:p w14:paraId="541C27FD" w14:textId="77777777" w:rsidR="00276012" w:rsidRDefault="00276012" w:rsidP="00276012">
      <w:pPr>
        <w:rPr>
          <w:b/>
          <w:bCs/>
          <w:lang w:val="es-ES"/>
        </w:rPr>
      </w:pPr>
      <w:proofErr w:type="spellStart"/>
      <w:r w:rsidRPr="008E4003">
        <w:rPr>
          <w:b/>
          <w:bCs/>
          <w:lang w:val="es-ES"/>
        </w:rPr>
        <w:t>Router</w:t>
      </w:r>
      <w:proofErr w:type="spellEnd"/>
    </w:p>
    <w:p w14:paraId="2E68CAEF" w14:textId="77777777" w:rsidR="00276012" w:rsidRPr="008E4003" w:rsidRDefault="00276012" w:rsidP="00276012">
      <w:pPr>
        <w:rPr>
          <w:b/>
          <w:bCs/>
          <w:lang w:val="es-ES"/>
        </w:rPr>
      </w:pPr>
    </w:p>
    <w:p w14:paraId="5736F2DF" w14:textId="77777777" w:rsidR="00276012" w:rsidRPr="00ED5820" w:rsidRDefault="00276012" w:rsidP="00276012">
      <w:pPr>
        <w:rPr>
          <w:lang w:val="es-ES"/>
        </w:rPr>
      </w:pPr>
      <w:r w:rsidRPr="00ED5820">
        <w:rPr>
          <w:lang w:val="es-ES"/>
        </w:rPr>
        <w:t xml:space="preserve">El </w:t>
      </w:r>
      <w:proofErr w:type="spellStart"/>
      <w:r w:rsidRPr="00ED5820">
        <w:rPr>
          <w:lang w:val="es-ES"/>
        </w:rPr>
        <w:t>router</w:t>
      </w:r>
      <w:proofErr w:type="spellEnd"/>
      <w:r w:rsidRPr="00ED5820">
        <w:rPr>
          <w:lang w:val="es-ES"/>
        </w:rPr>
        <w:t xml:space="preserve"> es un dispositivo encargado de interconectar diferentes redes, como una red local con Internet. Su función principal es determinar la mejor ruta para el envío de paquetes de datos entre redes distintas.</w:t>
      </w:r>
    </w:p>
    <w:p w14:paraId="7210264E" w14:textId="77777777" w:rsidR="00276012" w:rsidRDefault="00276012" w:rsidP="00276012">
      <w:pPr>
        <w:rPr>
          <w:lang w:val="es-ES"/>
        </w:rPr>
      </w:pPr>
      <w:r w:rsidRPr="00ED5820">
        <w:rPr>
          <w:lang w:val="es-ES"/>
        </w:rPr>
        <w:t>Opera en la capa de red (capa 3 del modelo OSI) y utiliza direcciones IP para identificar el origen y destino de los datos. Además, puede incorporar funciones adicionales como firewall, traducción de direcciones (NAT) y control de tráfico.</w:t>
      </w:r>
    </w:p>
    <w:p w14:paraId="34617EC8" w14:textId="77777777" w:rsidR="00276012" w:rsidRDefault="00276012" w:rsidP="00276012">
      <w:pPr>
        <w:rPr>
          <w:lang w:val="es-ES"/>
        </w:rPr>
      </w:pPr>
    </w:p>
    <w:p w14:paraId="480C5B11" w14:textId="77777777" w:rsidR="00276012" w:rsidRDefault="00276012">
      <w:pPr>
        <w:rPr>
          <w:b/>
          <w:bCs/>
          <w:lang w:val="es-ES"/>
        </w:rPr>
      </w:pPr>
      <w:r>
        <w:rPr>
          <w:b/>
          <w:bCs/>
          <w:lang w:val="es-ES"/>
        </w:rPr>
        <w:br w:type="page"/>
      </w:r>
    </w:p>
    <w:p w14:paraId="596B6B14" w14:textId="5ED26227" w:rsidR="00276012" w:rsidRDefault="00276012" w:rsidP="00276012">
      <w:pPr>
        <w:rPr>
          <w:b/>
          <w:bCs/>
          <w:lang w:val="es-ES"/>
        </w:rPr>
      </w:pPr>
      <w:r w:rsidRPr="008E4003">
        <w:rPr>
          <w:b/>
          <w:bCs/>
          <w:lang w:val="es-ES"/>
        </w:rPr>
        <w:lastRenderedPageBreak/>
        <w:t>Conclusión</w:t>
      </w:r>
    </w:p>
    <w:p w14:paraId="35D245F4" w14:textId="77777777" w:rsidR="00276012" w:rsidRPr="008E4003" w:rsidRDefault="00276012" w:rsidP="00276012">
      <w:pPr>
        <w:rPr>
          <w:b/>
          <w:bCs/>
          <w:lang w:val="es-ES"/>
        </w:rPr>
      </w:pPr>
    </w:p>
    <w:p w14:paraId="08F7BF3A" w14:textId="77777777" w:rsidR="00276012" w:rsidRPr="00ED5820" w:rsidRDefault="00276012" w:rsidP="00276012">
      <w:pPr>
        <w:rPr>
          <w:lang w:val="es-ES"/>
        </w:rPr>
      </w:pPr>
      <w:r w:rsidRPr="00ED5820">
        <w:rPr>
          <w:lang w:val="es-ES"/>
        </w:rPr>
        <w:t>Las diferencias entre estos dispositivos radican principalmente en su nivel de complejidad y en la forma en que gestionan la transmisión de datos.</w:t>
      </w:r>
    </w:p>
    <w:p w14:paraId="127A090E" w14:textId="50B5CD1D" w:rsidR="00E8416B" w:rsidRDefault="00276012" w:rsidP="00276012">
      <w:pPr>
        <w:spacing w:after="80"/>
      </w:pPr>
      <w:r w:rsidRPr="00ED5820">
        <w:rPr>
          <w:lang w:val="es-ES"/>
        </w:rPr>
        <w:t xml:space="preserve">El repetidor se limita a regenerar señales para extender su alcance, mientras que el </w:t>
      </w:r>
      <w:proofErr w:type="spellStart"/>
      <w:r w:rsidRPr="00ED5820">
        <w:rPr>
          <w:lang w:val="es-ES"/>
        </w:rPr>
        <w:t>hub</w:t>
      </w:r>
      <w:proofErr w:type="spellEnd"/>
      <w:r w:rsidRPr="00ED5820">
        <w:rPr>
          <w:lang w:val="es-ES"/>
        </w:rPr>
        <w:t xml:space="preserve"> distribuye los datos sin ningún tipo de filtrado. Por su parte, el switch mejora la eficiencia al dirigir la información únicamente al destinatario correspondiente. Finalmente, el </w:t>
      </w:r>
      <w:proofErr w:type="spellStart"/>
      <w:r w:rsidRPr="00ED5820">
        <w:rPr>
          <w:lang w:val="es-ES"/>
        </w:rPr>
        <w:t>router</w:t>
      </w:r>
      <w:proofErr w:type="spellEnd"/>
      <w:r w:rsidRPr="00ED5820">
        <w:rPr>
          <w:lang w:val="es-ES"/>
        </w:rPr>
        <w:t xml:space="preserve"> añade un nivel superior de funcionalidad al permitir la interconexión de distintas redes y la selección de rutas óptimas para la transmisión de datos.</w:t>
      </w:r>
    </w:p>
    <w:p w14:paraId="6EBA0C2A" w14:textId="77777777" w:rsidR="00E8416B" w:rsidRDefault="00E8416B">
      <w:pPr>
        <w:pBdr>
          <w:bottom w:val="single" w:sz="2" w:space="1" w:color="CCCCCC"/>
        </w:pBdr>
        <w:spacing w:after="220"/>
      </w:pPr>
    </w:p>
    <w:p w14:paraId="72719C4B" w14:textId="77777777" w:rsidR="00E8416B" w:rsidRDefault="00E8416B">
      <w:pPr>
        <w:spacing w:after="100"/>
      </w:pPr>
    </w:p>
    <w:p w14:paraId="0B85DEF6" w14:textId="77777777" w:rsidR="00E8416B" w:rsidRDefault="009F6D0D" w:rsidP="006D74B7">
      <w:pPr>
        <w:pStyle w:val="Ttulo1"/>
      </w:pPr>
      <w:bookmarkStart w:id="5" w:name="_Toc227879398"/>
      <w:proofErr w:type="gramStart"/>
      <w:r>
        <w:rPr>
          <w:color w:val="2E75B6"/>
        </w:rPr>
        <w:t xml:space="preserve">5.  </w:t>
      </w:r>
      <w:r>
        <w:t>¿</w:t>
      </w:r>
      <w:proofErr w:type="gramEnd"/>
      <w:r>
        <w:t>Qué es un protocolo de comunicaciones?</w:t>
      </w:r>
      <w:bookmarkEnd w:id="5"/>
    </w:p>
    <w:p w14:paraId="29C744A2" w14:textId="77777777" w:rsidR="00E8416B" w:rsidRDefault="00E8416B">
      <w:pPr>
        <w:pBdr>
          <w:bottom w:val="single" w:sz="6" w:space="1" w:color="2E75B6"/>
        </w:pBdr>
        <w:spacing w:after="100"/>
      </w:pPr>
    </w:p>
    <w:p w14:paraId="0642A271" w14:textId="77777777" w:rsidR="00276012" w:rsidRDefault="00276012" w:rsidP="00276012">
      <w:pPr>
        <w:rPr>
          <w:lang w:val="es-ES"/>
        </w:rPr>
      </w:pPr>
      <w:r w:rsidRPr="00A01BD3">
        <w:rPr>
          <w:lang w:val="es-ES"/>
        </w:rPr>
        <w:t>Un protocolo de comunicación es un conjunto de reglas, normas y procedimientos estandarizados que permiten a dos o más dispositivos (computadoras, servidores, teléfonos) conectarse, intercambiar información y entenderse entre sí en una red. Garantizan la transmisión precisa de datos, definen el formato de los mensajes y gestionan la detección de errores.</w:t>
      </w:r>
    </w:p>
    <w:p w14:paraId="020203A2" w14:textId="77777777" w:rsidR="00276012" w:rsidRDefault="00276012" w:rsidP="00276012">
      <w:pPr>
        <w:rPr>
          <w:lang w:val="es-ES"/>
        </w:rPr>
      </w:pPr>
    </w:p>
    <w:p w14:paraId="455E6DB1" w14:textId="77777777" w:rsidR="00276012" w:rsidRDefault="00276012" w:rsidP="00276012">
      <w:pPr>
        <w:rPr>
          <w:lang w:val="es-ES"/>
        </w:rPr>
      </w:pPr>
      <w:r>
        <w:rPr>
          <w:lang w:val="es-ES"/>
        </w:rPr>
        <w:t>Algunos protocolos comunes son:</w:t>
      </w:r>
    </w:p>
    <w:p w14:paraId="435DFEF2" w14:textId="77777777" w:rsidR="00276012" w:rsidRDefault="00276012" w:rsidP="00276012">
      <w:pPr>
        <w:rPr>
          <w:lang w:val="es-ES"/>
        </w:rPr>
      </w:pPr>
    </w:p>
    <w:p w14:paraId="52A2F252" w14:textId="77777777" w:rsidR="00276012" w:rsidRPr="00A01BD3" w:rsidRDefault="00276012" w:rsidP="00276012">
      <w:pPr>
        <w:rPr>
          <w:lang w:val="es-ES"/>
        </w:rPr>
      </w:pPr>
      <w:r w:rsidRPr="00276012">
        <w:rPr>
          <w:b/>
          <w:bCs/>
          <w:lang w:val="es-ES"/>
        </w:rPr>
        <w:t>TCP/IP:</w:t>
      </w:r>
      <w:r w:rsidRPr="00A01BD3">
        <w:rPr>
          <w:lang w:val="es-ES"/>
        </w:rPr>
        <w:t xml:space="preserve"> El protocolo fundamental de internet para la transmisión de paquetes.</w:t>
      </w:r>
    </w:p>
    <w:p w14:paraId="50371785" w14:textId="77777777" w:rsidR="00276012" w:rsidRPr="00A01BD3" w:rsidRDefault="00276012" w:rsidP="00276012">
      <w:pPr>
        <w:rPr>
          <w:lang w:val="es-ES"/>
        </w:rPr>
      </w:pPr>
      <w:r w:rsidRPr="00276012">
        <w:rPr>
          <w:b/>
          <w:bCs/>
          <w:lang w:val="es-ES"/>
        </w:rPr>
        <w:t>HTTP/HTTPS:</w:t>
      </w:r>
      <w:r w:rsidRPr="00A01BD3">
        <w:rPr>
          <w:lang w:val="es-ES"/>
        </w:rPr>
        <w:t xml:space="preserve"> Utilizado para la transferencia de información en sitios web.</w:t>
      </w:r>
    </w:p>
    <w:p w14:paraId="6C8E1A16" w14:textId="77777777" w:rsidR="00276012" w:rsidRPr="00A01BD3" w:rsidRDefault="00276012" w:rsidP="00276012">
      <w:pPr>
        <w:rPr>
          <w:lang w:val="es-ES"/>
        </w:rPr>
      </w:pPr>
      <w:r w:rsidRPr="00276012">
        <w:rPr>
          <w:b/>
          <w:bCs/>
          <w:lang w:val="es-ES"/>
        </w:rPr>
        <w:t>FTP:</w:t>
      </w:r>
      <w:r w:rsidRPr="00A01BD3">
        <w:rPr>
          <w:lang w:val="es-ES"/>
        </w:rPr>
        <w:t xml:space="preserve"> Orientado a la transferencia de archivos.</w:t>
      </w:r>
    </w:p>
    <w:p w14:paraId="09C9BD04" w14:textId="3A86835B" w:rsidR="00E8416B" w:rsidRDefault="00276012" w:rsidP="00276012">
      <w:r w:rsidRPr="00276012">
        <w:rPr>
          <w:b/>
          <w:bCs/>
          <w:lang w:val="es-ES"/>
        </w:rPr>
        <w:t>SMTP:</w:t>
      </w:r>
      <w:r w:rsidRPr="00A01BD3">
        <w:rPr>
          <w:lang w:val="es-ES"/>
        </w:rPr>
        <w:t xml:space="preserve"> Utilizado para el envío de correos electrónicos</w:t>
      </w:r>
      <w:r>
        <w:rPr>
          <w:lang w:val="es-ES"/>
        </w:rPr>
        <w:t>.</w:t>
      </w:r>
    </w:p>
    <w:p w14:paraId="1B64FEC6" w14:textId="77777777" w:rsidR="00E8416B" w:rsidRDefault="00E8416B">
      <w:pPr>
        <w:pBdr>
          <w:bottom w:val="single" w:sz="2" w:space="1" w:color="CCCCCC"/>
        </w:pBdr>
        <w:spacing w:after="220"/>
      </w:pPr>
    </w:p>
    <w:p w14:paraId="0C8EADE0" w14:textId="77777777" w:rsidR="00E8416B" w:rsidRDefault="00E8416B">
      <w:pPr>
        <w:spacing w:after="100"/>
      </w:pPr>
    </w:p>
    <w:p w14:paraId="58B129D7" w14:textId="77777777" w:rsidR="00E8416B" w:rsidRDefault="009F6D0D" w:rsidP="006D74B7">
      <w:pPr>
        <w:pStyle w:val="Ttulo1"/>
      </w:pPr>
      <w:bookmarkStart w:id="6" w:name="_Toc227879399"/>
      <w:r>
        <w:rPr>
          <w:color w:val="2E75B6"/>
        </w:rPr>
        <w:t xml:space="preserve">6.  </w:t>
      </w:r>
      <w:r>
        <w:t xml:space="preserve">TCP/IP y </w:t>
      </w:r>
      <w:proofErr w:type="spellStart"/>
      <w:r>
        <w:t>NetBios</w:t>
      </w:r>
      <w:proofErr w:type="spellEnd"/>
      <w:r>
        <w:t xml:space="preserve"> — diferencias</w:t>
      </w:r>
      <w:bookmarkEnd w:id="6"/>
    </w:p>
    <w:p w14:paraId="1F9EF12D" w14:textId="77777777" w:rsidR="00E8416B" w:rsidRDefault="00E8416B">
      <w:pPr>
        <w:pBdr>
          <w:bottom w:val="single" w:sz="6" w:space="1" w:color="2E75B6"/>
        </w:pBdr>
        <w:spacing w:after="100"/>
      </w:pPr>
    </w:p>
    <w:p w14:paraId="24ED8301" w14:textId="77777777" w:rsidR="00276012" w:rsidRDefault="00276012" w:rsidP="00276012">
      <w:pPr>
        <w:rPr>
          <w:b/>
          <w:bCs/>
          <w:lang w:val="es-ES"/>
        </w:rPr>
      </w:pPr>
      <w:r w:rsidRPr="008E4003">
        <w:rPr>
          <w:b/>
          <w:bCs/>
          <w:lang w:val="es-ES"/>
        </w:rPr>
        <w:t>Protocolo TCP/IP</w:t>
      </w:r>
    </w:p>
    <w:p w14:paraId="38CFEB0A" w14:textId="77777777" w:rsidR="00276012" w:rsidRPr="008E4003" w:rsidRDefault="00276012" w:rsidP="00276012">
      <w:pPr>
        <w:rPr>
          <w:b/>
          <w:bCs/>
          <w:lang w:val="es-ES"/>
        </w:rPr>
      </w:pPr>
    </w:p>
    <w:p w14:paraId="46C77D94" w14:textId="77777777" w:rsidR="00276012" w:rsidRDefault="00276012" w:rsidP="00276012">
      <w:pPr>
        <w:rPr>
          <w:lang w:val="es-ES"/>
        </w:rPr>
      </w:pPr>
      <w:r w:rsidRPr="00A01BD3">
        <w:rPr>
          <w:lang w:val="es-ES"/>
        </w:rPr>
        <w:t>El TCP/IP (</w:t>
      </w:r>
      <w:proofErr w:type="spellStart"/>
      <w:r w:rsidRPr="00A01BD3">
        <w:rPr>
          <w:lang w:val="es-ES"/>
        </w:rPr>
        <w:t>Transmission</w:t>
      </w:r>
      <w:proofErr w:type="spellEnd"/>
      <w:r w:rsidRPr="00A01BD3">
        <w:rPr>
          <w:lang w:val="es-ES"/>
        </w:rPr>
        <w:t xml:space="preserve"> Control </w:t>
      </w:r>
      <w:proofErr w:type="spellStart"/>
      <w:r w:rsidRPr="00A01BD3">
        <w:rPr>
          <w:lang w:val="es-ES"/>
        </w:rPr>
        <w:t>Protocol</w:t>
      </w:r>
      <w:proofErr w:type="spellEnd"/>
      <w:r w:rsidRPr="00A01BD3">
        <w:rPr>
          <w:lang w:val="es-ES"/>
        </w:rPr>
        <w:t xml:space="preserve"> / Internet </w:t>
      </w:r>
      <w:proofErr w:type="spellStart"/>
      <w:r w:rsidRPr="00A01BD3">
        <w:rPr>
          <w:lang w:val="es-ES"/>
        </w:rPr>
        <w:t>Protocol</w:t>
      </w:r>
      <w:proofErr w:type="spellEnd"/>
      <w:r w:rsidRPr="00A01BD3">
        <w:rPr>
          <w:lang w:val="es-ES"/>
        </w:rPr>
        <w:t>) es un conjunto de protocolos de comunicación que permite la interconexión de dispositivos en redes, incluyendo Internet.</w:t>
      </w:r>
    </w:p>
    <w:p w14:paraId="07A34644" w14:textId="77777777" w:rsidR="00276012" w:rsidRPr="00A01BD3" w:rsidRDefault="00276012" w:rsidP="00276012">
      <w:pPr>
        <w:rPr>
          <w:lang w:val="es-ES"/>
        </w:rPr>
      </w:pPr>
    </w:p>
    <w:p w14:paraId="6E2963CA" w14:textId="2AA80234" w:rsidR="00276012" w:rsidRPr="00A01BD3" w:rsidRDefault="00276012" w:rsidP="00276012">
      <w:pPr>
        <w:rPr>
          <w:lang w:val="es-ES"/>
        </w:rPr>
      </w:pPr>
      <w:r w:rsidRPr="00A01BD3">
        <w:rPr>
          <w:lang w:val="es-ES"/>
        </w:rPr>
        <w:t>Se compone principalmente dos protocolos:</w:t>
      </w:r>
    </w:p>
    <w:p w14:paraId="1C268FEF" w14:textId="77777777" w:rsidR="00276012" w:rsidRDefault="00276012" w:rsidP="00276012">
      <w:pPr>
        <w:rPr>
          <w:lang w:val="es-ES"/>
        </w:rPr>
      </w:pPr>
    </w:p>
    <w:p w14:paraId="44E63218" w14:textId="1DCB5272" w:rsidR="00276012" w:rsidRPr="00A01BD3" w:rsidRDefault="00276012" w:rsidP="00276012">
      <w:pPr>
        <w:rPr>
          <w:lang w:val="es-ES"/>
        </w:rPr>
      </w:pPr>
      <w:r w:rsidRPr="00276012">
        <w:rPr>
          <w:b/>
          <w:bCs/>
          <w:lang w:val="es-ES"/>
        </w:rPr>
        <w:t>IP</w:t>
      </w:r>
      <w:r w:rsidRPr="00A01BD3">
        <w:rPr>
          <w:lang w:val="es-ES"/>
        </w:rPr>
        <w:t xml:space="preserve"> </w:t>
      </w:r>
      <w:r w:rsidRPr="00276012">
        <w:rPr>
          <w:b/>
          <w:bCs/>
          <w:lang w:val="es-ES"/>
        </w:rPr>
        <w:t xml:space="preserve">(Internet </w:t>
      </w:r>
      <w:proofErr w:type="spellStart"/>
      <w:r w:rsidRPr="00276012">
        <w:rPr>
          <w:b/>
          <w:bCs/>
          <w:lang w:val="es-ES"/>
        </w:rPr>
        <w:t>Protocol</w:t>
      </w:r>
      <w:proofErr w:type="spellEnd"/>
      <w:r w:rsidRPr="00276012">
        <w:rPr>
          <w:b/>
          <w:bCs/>
          <w:lang w:val="es-ES"/>
        </w:rPr>
        <w:t>):</w:t>
      </w:r>
      <w:r w:rsidRPr="00A01BD3">
        <w:rPr>
          <w:lang w:val="es-ES"/>
        </w:rPr>
        <w:t xml:space="preserve"> se encarga del direccionamiento de los dispositivos y del envío de paquetes de datos entre redes, utilizando direcciones IP para identificar origen y destino.</w:t>
      </w:r>
    </w:p>
    <w:p w14:paraId="4E1CAA58" w14:textId="77777777" w:rsidR="00276012" w:rsidRPr="00A01BD3" w:rsidRDefault="00276012" w:rsidP="00276012">
      <w:pPr>
        <w:rPr>
          <w:lang w:val="es-ES"/>
        </w:rPr>
      </w:pPr>
      <w:r w:rsidRPr="00276012">
        <w:rPr>
          <w:b/>
          <w:bCs/>
          <w:lang w:val="es-ES"/>
        </w:rPr>
        <w:t>TCP</w:t>
      </w:r>
      <w:r w:rsidRPr="00A01BD3">
        <w:rPr>
          <w:lang w:val="es-ES"/>
        </w:rPr>
        <w:t xml:space="preserve"> </w:t>
      </w:r>
      <w:r w:rsidRPr="00276012">
        <w:rPr>
          <w:b/>
          <w:bCs/>
          <w:lang w:val="es-ES"/>
        </w:rPr>
        <w:t>(</w:t>
      </w:r>
      <w:proofErr w:type="spellStart"/>
      <w:r w:rsidRPr="00276012">
        <w:rPr>
          <w:b/>
          <w:bCs/>
          <w:lang w:val="es-ES"/>
        </w:rPr>
        <w:t>Transmission</w:t>
      </w:r>
      <w:proofErr w:type="spellEnd"/>
      <w:r w:rsidRPr="00276012">
        <w:rPr>
          <w:b/>
          <w:bCs/>
          <w:lang w:val="es-ES"/>
        </w:rPr>
        <w:t xml:space="preserve"> Control </w:t>
      </w:r>
      <w:proofErr w:type="spellStart"/>
      <w:r w:rsidRPr="00276012">
        <w:rPr>
          <w:b/>
          <w:bCs/>
          <w:lang w:val="es-ES"/>
        </w:rPr>
        <w:t>Protocol</w:t>
      </w:r>
      <w:proofErr w:type="spellEnd"/>
      <w:r w:rsidRPr="00276012">
        <w:rPr>
          <w:b/>
          <w:bCs/>
          <w:lang w:val="es-ES"/>
        </w:rPr>
        <w:t>):</w:t>
      </w:r>
      <w:r w:rsidRPr="00A01BD3">
        <w:rPr>
          <w:lang w:val="es-ES"/>
        </w:rPr>
        <w:t xml:space="preserve"> garantiza que los datos lleguen correctamente, sin errores y en el orden adecuado, estableciendo una comunicación confiable entre los dispositivos.</w:t>
      </w:r>
    </w:p>
    <w:p w14:paraId="3CBFD3D3" w14:textId="77777777" w:rsidR="00276012" w:rsidRDefault="00276012" w:rsidP="00276012">
      <w:pPr>
        <w:rPr>
          <w:lang w:val="es-ES"/>
        </w:rPr>
      </w:pPr>
      <w:r w:rsidRPr="00A01BD3">
        <w:rPr>
          <w:lang w:val="es-ES"/>
        </w:rPr>
        <w:t>El modelo TCP/IP se organiza en capas (acceso a red, internet, transporte y aplicación) y es el estándar utilizado en prácticamente todas las redes modernas.</w:t>
      </w:r>
    </w:p>
    <w:p w14:paraId="2F971D8C" w14:textId="0E6C7B9D" w:rsidR="00276012" w:rsidRDefault="00276012">
      <w:r>
        <w:br w:type="page"/>
      </w:r>
    </w:p>
    <w:p w14:paraId="3E20413A" w14:textId="77777777" w:rsidR="00276012" w:rsidRDefault="00276012" w:rsidP="00276012">
      <w:pPr>
        <w:rPr>
          <w:b/>
          <w:bCs/>
          <w:lang w:val="es-ES"/>
        </w:rPr>
      </w:pPr>
      <w:r w:rsidRPr="008E4003">
        <w:rPr>
          <w:b/>
          <w:bCs/>
          <w:lang w:val="es-ES"/>
        </w:rPr>
        <w:lastRenderedPageBreak/>
        <w:t>NetBIOS</w:t>
      </w:r>
    </w:p>
    <w:p w14:paraId="545E37E5" w14:textId="77777777" w:rsidR="00276012" w:rsidRPr="008E4003" w:rsidRDefault="00276012" w:rsidP="00276012">
      <w:pPr>
        <w:rPr>
          <w:b/>
          <w:bCs/>
          <w:lang w:val="es-ES"/>
        </w:rPr>
      </w:pPr>
    </w:p>
    <w:p w14:paraId="76732B6E" w14:textId="77777777" w:rsidR="00276012" w:rsidRPr="008E4003" w:rsidRDefault="00276012" w:rsidP="00276012">
      <w:pPr>
        <w:rPr>
          <w:lang w:val="es-ES"/>
        </w:rPr>
      </w:pPr>
      <w:r w:rsidRPr="008E4003">
        <w:rPr>
          <w:lang w:val="es-ES"/>
        </w:rPr>
        <w:t xml:space="preserve">El </w:t>
      </w:r>
      <w:r w:rsidRPr="00276012">
        <w:rPr>
          <w:b/>
          <w:bCs/>
          <w:lang w:val="es-ES"/>
        </w:rPr>
        <w:t xml:space="preserve">NetBIOS (Network Basic Input/Output </w:t>
      </w:r>
      <w:proofErr w:type="spellStart"/>
      <w:r w:rsidRPr="00276012">
        <w:rPr>
          <w:b/>
          <w:bCs/>
          <w:lang w:val="es-ES"/>
        </w:rPr>
        <w:t>System</w:t>
      </w:r>
      <w:proofErr w:type="spellEnd"/>
      <w:r w:rsidRPr="00276012">
        <w:rPr>
          <w:b/>
          <w:bCs/>
          <w:lang w:val="es-ES"/>
        </w:rPr>
        <w:t xml:space="preserve">) </w:t>
      </w:r>
      <w:r w:rsidRPr="008E4003">
        <w:rPr>
          <w:lang w:val="es-ES"/>
        </w:rPr>
        <w:t>es una interfaz de programación que permite la comunicación entre aplicaciones en una red local.</w:t>
      </w:r>
    </w:p>
    <w:p w14:paraId="4BF466ED" w14:textId="77777777" w:rsidR="00276012" w:rsidRDefault="00276012" w:rsidP="00276012">
      <w:pPr>
        <w:spacing w:after="160" w:line="259" w:lineRule="auto"/>
        <w:contextualSpacing/>
        <w:rPr>
          <w:lang w:val="es-ES"/>
        </w:rPr>
      </w:pPr>
    </w:p>
    <w:p w14:paraId="3B56013D" w14:textId="4546E60D" w:rsidR="00276012" w:rsidRPr="00276012" w:rsidRDefault="00276012" w:rsidP="00276012">
      <w:pPr>
        <w:spacing w:after="160" w:line="259" w:lineRule="auto"/>
        <w:contextualSpacing/>
        <w:rPr>
          <w:lang w:val="es-ES"/>
        </w:rPr>
      </w:pPr>
      <w:r w:rsidRPr="00276012">
        <w:rPr>
          <w:lang w:val="es-ES"/>
        </w:rPr>
        <w:t>Su función principal es facilitar servicios como:</w:t>
      </w:r>
    </w:p>
    <w:p w14:paraId="6D7A58C0" w14:textId="77777777" w:rsidR="00276012" w:rsidRPr="008E4003" w:rsidRDefault="00276012" w:rsidP="00276012">
      <w:pPr>
        <w:pStyle w:val="Prrafodelista"/>
        <w:numPr>
          <w:ilvl w:val="0"/>
          <w:numId w:val="11"/>
        </w:numPr>
        <w:spacing w:after="160" w:line="259" w:lineRule="auto"/>
        <w:contextualSpacing/>
        <w:rPr>
          <w:lang w:val="es-ES"/>
        </w:rPr>
      </w:pPr>
      <w:r w:rsidRPr="008E4003">
        <w:rPr>
          <w:lang w:val="es-ES"/>
        </w:rPr>
        <w:t>Identificación de dispositivos mediante nombres (nombres NetBIOS)</w:t>
      </w:r>
    </w:p>
    <w:p w14:paraId="09ABA48E" w14:textId="77777777" w:rsidR="00276012" w:rsidRPr="008E4003" w:rsidRDefault="00276012" w:rsidP="00276012">
      <w:pPr>
        <w:pStyle w:val="Prrafodelista"/>
        <w:numPr>
          <w:ilvl w:val="0"/>
          <w:numId w:val="11"/>
        </w:numPr>
        <w:spacing w:after="160" w:line="259" w:lineRule="auto"/>
        <w:contextualSpacing/>
        <w:rPr>
          <w:lang w:val="es-ES"/>
        </w:rPr>
      </w:pPr>
      <w:r w:rsidRPr="008E4003">
        <w:rPr>
          <w:lang w:val="es-ES"/>
        </w:rPr>
        <w:t>Establecimiento de sesiones entre equipos</w:t>
      </w:r>
    </w:p>
    <w:p w14:paraId="18D49728" w14:textId="77777777" w:rsidR="00276012" w:rsidRPr="008E4003" w:rsidRDefault="00276012" w:rsidP="00276012">
      <w:pPr>
        <w:pStyle w:val="Prrafodelista"/>
        <w:numPr>
          <w:ilvl w:val="0"/>
          <w:numId w:val="11"/>
        </w:numPr>
        <w:spacing w:after="160" w:line="259" w:lineRule="auto"/>
        <w:contextualSpacing/>
        <w:rPr>
          <w:lang w:val="es-ES"/>
        </w:rPr>
      </w:pPr>
      <w:r w:rsidRPr="008E4003">
        <w:rPr>
          <w:lang w:val="es-ES"/>
        </w:rPr>
        <w:t>Transferencia de datos dentro de una red LAN</w:t>
      </w:r>
    </w:p>
    <w:p w14:paraId="2EB79C85" w14:textId="77777777" w:rsidR="00276012" w:rsidRDefault="00276012" w:rsidP="00276012">
      <w:pPr>
        <w:rPr>
          <w:lang w:val="es-ES"/>
        </w:rPr>
      </w:pPr>
      <w:r w:rsidRPr="008E4003">
        <w:rPr>
          <w:lang w:val="es-ES"/>
        </w:rPr>
        <w:t xml:space="preserve">NetBIOS no es un protocolo completo por sí mismo, sino que funciona sobre otros protocolos (como TCP/IP, en cuyo caso se denomina NetBIOS </w:t>
      </w:r>
      <w:proofErr w:type="spellStart"/>
      <w:r w:rsidRPr="008E4003">
        <w:rPr>
          <w:lang w:val="es-ES"/>
        </w:rPr>
        <w:t>over</w:t>
      </w:r>
      <w:proofErr w:type="spellEnd"/>
      <w:r w:rsidRPr="008E4003">
        <w:rPr>
          <w:lang w:val="es-ES"/>
        </w:rPr>
        <w:t xml:space="preserve"> TCP/IP o </w:t>
      </w:r>
      <w:proofErr w:type="spellStart"/>
      <w:r w:rsidRPr="008E4003">
        <w:rPr>
          <w:lang w:val="es-ES"/>
        </w:rPr>
        <w:t>NetBT</w:t>
      </w:r>
      <w:proofErr w:type="spellEnd"/>
      <w:r w:rsidRPr="008E4003">
        <w:rPr>
          <w:lang w:val="es-ES"/>
        </w:rPr>
        <w:t>). Fue ampliamente utilizado en redes Windows antiguas.</w:t>
      </w:r>
    </w:p>
    <w:p w14:paraId="47F91E97" w14:textId="77777777" w:rsidR="00276012" w:rsidRDefault="00276012" w:rsidP="00276012">
      <w:pPr>
        <w:rPr>
          <w:lang w:val="es-ES"/>
        </w:rPr>
      </w:pPr>
    </w:p>
    <w:p w14:paraId="65ED18C2" w14:textId="77777777" w:rsidR="00C72141" w:rsidRDefault="00C72141" w:rsidP="00C72141">
      <w:pPr>
        <w:rPr>
          <w:b/>
          <w:bCs/>
          <w:lang w:val="es-ES"/>
        </w:rPr>
      </w:pPr>
      <w:r w:rsidRPr="008E4003">
        <w:rPr>
          <w:b/>
          <w:bCs/>
          <w:lang w:val="es-ES"/>
        </w:rPr>
        <w:t>Diferencias entre TCP/IP y NetBIOS</w:t>
      </w:r>
    </w:p>
    <w:p w14:paraId="38A38064" w14:textId="77777777" w:rsidR="00C72141" w:rsidRPr="008E4003" w:rsidRDefault="00C72141" w:rsidP="00C72141">
      <w:pPr>
        <w:rPr>
          <w:b/>
          <w:bCs/>
          <w:lang w:val="es-ES"/>
        </w:rPr>
      </w:pPr>
    </w:p>
    <w:p w14:paraId="53DBC0A3" w14:textId="77777777" w:rsidR="00C72141" w:rsidRDefault="00C72141" w:rsidP="00C72141">
      <w:pPr>
        <w:rPr>
          <w:lang w:val="es-ES"/>
        </w:rPr>
      </w:pPr>
      <w:r w:rsidRPr="008E4003">
        <w:rPr>
          <w:lang w:val="es-ES"/>
        </w:rPr>
        <w:t>La principal diferencia radica en su función y alcance dentro de la red:</w:t>
      </w:r>
    </w:p>
    <w:p w14:paraId="42E20C28" w14:textId="77777777" w:rsidR="00C72141" w:rsidRPr="008E4003" w:rsidRDefault="00C72141" w:rsidP="00C72141">
      <w:pPr>
        <w:rPr>
          <w:lang w:val="es-ES"/>
        </w:rPr>
      </w:pPr>
    </w:p>
    <w:p w14:paraId="307A1837" w14:textId="77777777" w:rsidR="00C72141" w:rsidRPr="008E4003" w:rsidRDefault="00C72141" w:rsidP="00C72141">
      <w:pPr>
        <w:pStyle w:val="Prrafodelista"/>
        <w:numPr>
          <w:ilvl w:val="0"/>
          <w:numId w:val="12"/>
        </w:numPr>
        <w:spacing w:after="160" w:line="259" w:lineRule="auto"/>
        <w:contextualSpacing/>
        <w:rPr>
          <w:lang w:val="es-ES"/>
        </w:rPr>
      </w:pPr>
      <w:r w:rsidRPr="00C72141">
        <w:rPr>
          <w:b/>
          <w:bCs/>
          <w:lang w:val="es-ES"/>
        </w:rPr>
        <w:t>TCP/IP</w:t>
      </w:r>
      <w:r w:rsidRPr="008E4003">
        <w:rPr>
          <w:lang w:val="es-ES"/>
        </w:rPr>
        <w:t xml:space="preserve"> es un conjunto de protocolos completo, diseñado para la comunicación global entre redes (incluyendo Internet), basado en direcciones IP.</w:t>
      </w:r>
    </w:p>
    <w:p w14:paraId="56FFB824" w14:textId="77777777" w:rsidR="00C72141" w:rsidRPr="008E4003" w:rsidRDefault="00C72141" w:rsidP="00C72141">
      <w:pPr>
        <w:pStyle w:val="Prrafodelista"/>
        <w:numPr>
          <w:ilvl w:val="0"/>
          <w:numId w:val="12"/>
        </w:numPr>
        <w:spacing w:after="160" w:line="259" w:lineRule="auto"/>
        <w:contextualSpacing/>
        <w:rPr>
          <w:lang w:val="es-ES"/>
        </w:rPr>
      </w:pPr>
      <w:r w:rsidRPr="00C72141">
        <w:rPr>
          <w:b/>
          <w:bCs/>
          <w:lang w:val="es-ES"/>
        </w:rPr>
        <w:t>NetBIOS</w:t>
      </w:r>
      <w:r w:rsidRPr="008E4003">
        <w:rPr>
          <w:lang w:val="es-ES"/>
        </w:rPr>
        <w:t xml:space="preserve"> es una interfaz orientada a redes locales, que permite la comunicación entre aplicaciones mediante nombres, pero depende de otros protocolos para funcionar.</w:t>
      </w:r>
    </w:p>
    <w:p w14:paraId="2B4825D4" w14:textId="77777777" w:rsidR="00C72141" w:rsidRPr="008E4003" w:rsidRDefault="00C72141" w:rsidP="00C72141">
      <w:pPr>
        <w:pStyle w:val="Prrafodelista"/>
        <w:numPr>
          <w:ilvl w:val="0"/>
          <w:numId w:val="12"/>
        </w:numPr>
        <w:spacing w:after="160" w:line="259" w:lineRule="auto"/>
        <w:contextualSpacing/>
        <w:rPr>
          <w:lang w:val="es-ES"/>
        </w:rPr>
      </w:pPr>
      <w:r w:rsidRPr="00C72141">
        <w:rPr>
          <w:b/>
          <w:bCs/>
          <w:lang w:val="es-ES"/>
        </w:rPr>
        <w:t>TCP/IP</w:t>
      </w:r>
      <w:r w:rsidRPr="008E4003">
        <w:rPr>
          <w:lang w:val="es-ES"/>
        </w:rPr>
        <w:t xml:space="preserve"> es el estándar actual universal, mientras que NetBIOS es una tecnología más antigua y actualmente en desuso o limitada a entornos específicos.</w:t>
      </w:r>
    </w:p>
    <w:p w14:paraId="09E00D50" w14:textId="77777777" w:rsidR="00C72141" w:rsidRPr="008E4003" w:rsidRDefault="00C72141" w:rsidP="00C72141">
      <w:pPr>
        <w:pStyle w:val="Prrafodelista"/>
        <w:numPr>
          <w:ilvl w:val="0"/>
          <w:numId w:val="12"/>
        </w:numPr>
        <w:spacing w:after="160" w:line="259" w:lineRule="auto"/>
        <w:contextualSpacing/>
        <w:rPr>
          <w:lang w:val="es-ES"/>
        </w:rPr>
      </w:pPr>
      <w:r w:rsidRPr="00C72141">
        <w:rPr>
          <w:b/>
          <w:bCs/>
          <w:lang w:val="es-ES"/>
        </w:rPr>
        <w:t>TCP/IP</w:t>
      </w:r>
      <w:r w:rsidRPr="008E4003">
        <w:rPr>
          <w:lang w:val="es-ES"/>
        </w:rPr>
        <w:t xml:space="preserve"> trabaja con direcciones IP, mientras que NetBIOS utiliza nombres de red para identificar dispositivos.</w:t>
      </w:r>
    </w:p>
    <w:p w14:paraId="0B83773A" w14:textId="6BB8FD12" w:rsidR="00276012" w:rsidRPr="00E361F8" w:rsidRDefault="00C72141" w:rsidP="00276012">
      <w:pPr>
        <w:pStyle w:val="Prrafodelista"/>
        <w:numPr>
          <w:ilvl w:val="0"/>
          <w:numId w:val="12"/>
        </w:numPr>
        <w:spacing w:after="160" w:line="259" w:lineRule="auto"/>
        <w:contextualSpacing/>
        <w:rPr>
          <w:lang w:val="es-ES"/>
        </w:rPr>
      </w:pPr>
      <w:r w:rsidRPr="00E361F8">
        <w:rPr>
          <w:b/>
          <w:bCs/>
          <w:lang w:val="es-ES"/>
        </w:rPr>
        <w:t>TCP/IP</w:t>
      </w:r>
      <w:r w:rsidRPr="00E361F8">
        <w:rPr>
          <w:lang w:val="es-ES"/>
        </w:rPr>
        <w:t xml:space="preserve"> permite la comunicación entre redes diferentes, mientras que NetBIOS se enfoca principalmente en redes locales.</w:t>
      </w:r>
    </w:p>
    <w:p w14:paraId="6F72686F" w14:textId="77777777" w:rsidR="00E8416B" w:rsidRDefault="00E8416B">
      <w:pPr>
        <w:pBdr>
          <w:bottom w:val="single" w:sz="2" w:space="1" w:color="CCCCCC"/>
        </w:pBdr>
        <w:spacing w:after="220"/>
      </w:pPr>
    </w:p>
    <w:p w14:paraId="131D5BFE" w14:textId="77777777" w:rsidR="00E8416B" w:rsidRDefault="00E8416B">
      <w:pPr>
        <w:spacing w:after="100"/>
      </w:pPr>
    </w:p>
    <w:p w14:paraId="685EE7E0" w14:textId="77777777" w:rsidR="00E8416B" w:rsidRDefault="009F6D0D" w:rsidP="006D74B7">
      <w:pPr>
        <w:pStyle w:val="Ttulo1"/>
      </w:pPr>
      <w:bookmarkStart w:id="7" w:name="_Toc227879400"/>
      <w:r>
        <w:rPr>
          <w:color w:val="2E75B6"/>
        </w:rPr>
        <w:t xml:space="preserve">7.  </w:t>
      </w:r>
      <w:r>
        <w:t xml:space="preserve">Paquete de datos en TCP/IP </w:t>
      </w:r>
      <w:r>
        <w:t>y los '</w:t>
      </w:r>
      <w:proofErr w:type="spellStart"/>
      <w:r>
        <w:t>flags</w:t>
      </w:r>
      <w:proofErr w:type="spellEnd"/>
      <w:r>
        <w:t>'</w:t>
      </w:r>
      <w:bookmarkEnd w:id="7"/>
    </w:p>
    <w:p w14:paraId="1BF27CF4" w14:textId="77777777" w:rsidR="00E8416B" w:rsidRDefault="00E8416B">
      <w:pPr>
        <w:pBdr>
          <w:bottom w:val="single" w:sz="6" w:space="1" w:color="2E75B6"/>
        </w:pBdr>
        <w:spacing w:after="100"/>
      </w:pPr>
    </w:p>
    <w:p w14:paraId="06689977" w14:textId="77777777" w:rsidR="00E361F8" w:rsidRDefault="00E361F8" w:rsidP="00E361F8">
      <w:pPr>
        <w:rPr>
          <w:lang w:val="es-ES"/>
        </w:rPr>
      </w:pPr>
      <w:r w:rsidRPr="008E4003">
        <w:rPr>
          <w:lang w:val="es-ES"/>
        </w:rPr>
        <w:t>Cada paquete TCP/IP tiene una estructura básica compuesta por encabezados</w:t>
      </w:r>
    </w:p>
    <w:p w14:paraId="75D40B3C" w14:textId="77777777" w:rsidR="00E361F8" w:rsidRPr="007D73C3" w:rsidRDefault="00E361F8" w:rsidP="00E361F8">
      <w:pPr>
        <w:rPr>
          <w:lang w:val="es-ES"/>
        </w:rPr>
      </w:pPr>
      <w:r w:rsidRPr="007D73C3">
        <w:rPr>
          <w:lang w:val="es-ES"/>
        </w:rPr>
        <w:t xml:space="preserve">El encabezado IP actúa como la columna vertebral, proporcionando las direcciones de origen y destino, así como información sobre cómo debe ser manejado el paquete en la red. Este encabezado es crucial para los </w:t>
      </w:r>
      <w:proofErr w:type="spellStart"/>
      <w:r w:rsidRPr="007D73C3">
        <w:rPr>
          <w:lang w:val="es-ES"/>
        </w:rPr>
        <w:t>routers</w:t>
      </w:r>
      <w:proofErr w:type="spellEnd"/>
      <w:r w:rsidRPr="007D73C3">
        <w:rPr>
          <w:lang w:val="es-ES"/>
        </w:rPr>
        <w:t>, ya que les permite tomar decisiones basadas en la información contenida en él.</w:t>
      </w:r>
    </w:p>
    <w:p w14:paraId="62BFEA4E" w14:textId="77777777" w:rsidR="00E361F8" w:rsidRPr="008E4003" w:rsidRDefault="00E361F8" w:rsidP="00E361F8">
      <w:pPr>
        <w:rPr>
          <w:lang w:val="es-ES"/>
        </w:rPr>
      </w:pPr>
      <w:r w:rsidRPr="007D73C3">
        <w:rPr>
          <w:lang w:val="es-ES"/>
        </w:rPr>
        <w:t>Dentro del encabezado IP, encontramos el encabezado TCP, que contiene detalles como los puertos de origen y destino, el número de secuencia y la suma de verificación hash.</w:t>
      </w:r>
    </w:p>
    <w:p w14:paraId="0444CE5F" w14:textId="5EADCCE1" w:rsidR="00E361F8" w:rsidRDefault="00E361F8" w:rsidP="00E361F8">
      <w:pPr>
        <w:rPr>
          <w:lang w:val="es-ES"/>
        </w:rPr>
      </w:pPr>
      <w:r w:rsidRPr="007D73C3">
        <w:rPr>
          <w:lang w:val="es-ES"/>
        </w:rPr>
        <w:t xml:space="preserve">Consideramos que el encabezado es la columna vertebral, los datos y el </w:t>
      </w:r>
      <w:proofErr w:type="spellStart"/>
      <w:r w:rsidRPr="007D73C3">
        <w:rPr>
          <w:lang w:val="es-ES"/>
        </w:rPr>
        <w:t>payload</w:t>
      </w:r>
      <w:proofErr w:type="spellEnd"/>
      <w:r w:rsidRPr="007D73C3">
        <w:rPr>
          <w:lang w:val="es-ES"/>
        </w:rPr>
        <w:t xml:space="preserve"> representan el corazón de los paquetes TCP/IP. Aquí es donde se almacena la información valiosa que se transmite a través de la red.</w:t>
      </w:r>
    </w:p>
    <w:p w14:paraId="3317F384" w14:textId="77777777" w:rsidR="00E361F8" w:rsidRDefault="00E361F8" w:rsidP="00E361F8">
      <w:pPr>
        <w:rPr>
          <w:lang w:val="es-ES"/>
        </w:rPr>
      </w:pPr>
      <w:r>
        <w:rPr>
          <w:lang w:val="es-ES"/>
        </w:rPr>
        <w:t xml:space="preserve">Los </w:t>
      </w:r>
      <w:proofErr w:type="spellStart"/>
      <w:r w:rsidRPr="007D73C3">
        <w:rPr>
          <w:lang w:val="es-ES"/>
        </w:rPr>
        <w:t>Flags</w:t>
      </w:r>
      <w:proofErr w:type="spellEnd"/>
      <w:r>
        <w:rPr>
          <w:lang w:val="es-ES"/>
        </w:rPr>
        <w:t xml:space="preserve"> son un</w:t>
      </w:r>
      <w:r w:rsidRPr="007D73C3">
        <w:rPr>
          <w:lang w:val="es-ES"/>
        </w:rPr>
        <w:t xml:space="preserve"> </w:t>
      </w:r>
      <w:r>
        <w:rPr>
          <w:lang w:val="es-ES"/>
        </w:rPr>
        <w:t>c</w:t>
      </w:r>
      <w:r w:rsidRPr="007D73C3">
        <w:rPr>
          <w:lang w:val="es-ES"/>
        </w:rPr>
        <w:t>onjunto de indicadores que controlan el comportamiento del protocolo TCP.</w:t>
      </w:r>
    </w:p>
    <w:p w14:paraId="65768E93" w14:textId="77777777" w:rsidR="00E361F8" w:rsidRDefault="00E361F8">
      <w:pPr>
        <w:rPr>
          <w:lang w:val="es-ES"/>
        </w:rPr>
      </w:pPr>
      <w:r>
        <w:rPr>
          <w:lang w:val="es-ES"/>
        </w:rPr>
        <w:br w:type="page"/>
      </w:r>
    </w:p>
    <w:p w14:paraId="65BC6E16" w14:textId="104899A3" w:rsidR="00E361F8" w:rsidRDefault="00E361F8" w:rsidP="00E361F8">
      <w:pPr>
        <w:rPr>
          <w:lang w:val="es-ES"/>
        </w:rPr>
      </w:pPr>
      <w:r w:rsidRPr="007D73C3">
        <w:rPr>
          <w:lang w:val="es-ES"/>
        </w:rPr>
        <w:lastRenderedPageBreak/>
        <w:t xml:space="preserve">Algunos de los </w:t>
      </w:r>
      <w:proofErr w:type="spellStart"/>
      <w:r w:rsidRPr="007D73C3">
        <w:rPr>
          <w:lang w:val="es-ES"/>
        </w:rPr>
        <w:t>flags</w:t>
      </w:r>
      <w:proofErr w:type="spellEnd"/>
      <w:r w:rsidRPr="007D73C3">
        <w:rPr>
          <w:lang w:val="es-ES"/>
        </w:rPr>
        <w:t xml:space="preserve"> más importantes son:</w:t>
      </w:r>
    </w:p>
    <w:p w14:paraId="4181D776" w14:textId="77777777" w:rsidR="00E361F8" w:rsidRPr="007D73C3" w:rsidRDefault="00E361F8" w:rsidP="00E361F8">
      <w:pPr>
        <w:rPr>
          <w:lang w:val="es-ES"/>
        </w:rPr>
      </w:pPr>
    </w:p>
    <w:p w14:paraId="08D8371C" w14:textId="77777777" w:rsidR="00E361F8" w:rsidRPr="007D73C3" w:rsidRDefault="00E361F8" w:rsidP="00E361F8">
      <w:pPr>
        <w:rPr>
          <w:lang w:val="es-ES"/>
        </w:rPr>
      </w:pPr>
      <w:r w:rsidRPr="00E361F8">
        <w:rPr>
          <w:b/>
          <w:bCs/>
          <w:lang w:val="es-ES"/>
        </w:rPr>
        <w:t>URG:</w:t>
      </w:r>
      <w:r w:rsidRPr="007D73C3">
        <w:rPr>
          <w:lang w:val="es-ES"/>
        </w:rPr>
        <w:t xml:space="preserve"> Indica que el segmento contiene datos urgentes que deben procesarse de inmediato.</w:t>
      </w:r>
    </w:p>
    <w:p w14:paraId="69C6DCF9" w14:textId="77777777" w:rsidR="00E361F8" w:rsidRPr="007D73C3" w:rsidRDefault="00E361F8" w:rsidP="00E361F8">
      <w:pPr>
        <w:rPr>
          <w:lang w:val="es-ES"/>
        </w:rPr>
      </w:pPr>
      <w:r w:rsidRPr="00E361F8">
        <w:rPr>
          <w:b/>
          <w:bCs/>
          <w:lang w:val="es-ES"/>
        </w:rPr>
        <w:t>ACK:</w:t>
      </w:r>
      <w:r w:rsidRPr="007D73C3">
        <w:rPr>
          <w:lang w:val="es-ES"/>
        </w:rPr>
        <w:t xml:space="preserve"> Indica que el campo "Número de acuse de recibo" es válido.</w:t>
      </w:r>
    </w:p>
    <w:p w14:paraId="0D183851" w14:textId="77777777" w:rsidR="00E361F8" w:rsidRPr="007D73C3" w:rsidRDefault="00E361F8" w:rsidP="00E361F8">
      <w:pPr>
        <w:rPr>
          <w:lang w:val="es-ES"/>
        </w:rPr>
      </w:pPr>
      <w:r w:rsidRPr="00E361F8">
        <w:rPr>
          <w:b/>
          <w:bCs/>
          <w:lang w:val="es-ES"/>
        </w:rPr>
        <w:t>PSH:</w:t>
      </w:r>
      <w:r w:rsidRPr="007D73C3">
        <w:rPr>
          <w:lang w:val="es-ES"/>
        </w:rPr>
        <w:t xml:space="preserve"> Indica que el receptor debe enviar los datos al usuario tan pronto como los reciba.</w:t>
      </w:r>
    </w:p>
    <w:p w14:paraId="75353890" w14:textId="77777777" w:rsidR="00E361F8" w:rsidRPr="007D73C3" w:rsidRDefault="00E361F8" w:rsidP="00E361F8">
      <w:pPr>
        <w:rPr>
          <w:lang w:val="es-ES"/>
        </w:rPr>
      </w:pPr>
      <w:r w:rsidRPr="00E361F8">
        <w:rPr>
          <w:b/>
          <w:bCs/>
          <w:lang w:val="es-ES"/>
        </w:rPr>
        <w:t>RST:</w:t>
      </w:r>
      <w:r w:rsidRPr="007D73C3">
        <w:rPr>
          <w:lang w:val="es-ES"/>
        </w:rPr>
        <w:t xml:space="preserve"> Indica que se debe reiniciar la conexión TCP.</w:t>
      </w:r>
    </w:p>
    <w:p w14:paraId="15C7F4E9" w14:textId="77777777" w:rsidR="00E361F8" w:rsidRPr="007D73C3" w:rsidRDefault="00E361F8" w:rsidP="00E361F8">
      <w:pPr>
        <w:rPr>
          <w:lang w:val="es-ES"/>
        </w:rPr>
      </w:pPr>
      <w:r w:rsidRPr="00E361F8">
        <w:rPr>
          <w:b/>
          <w:bCs/>
          <w:lang w:val="es-ES"/>
        </w:rPr>
        <w:t>SYN:</w:t>
      </w:r>
      <w:r w:rsidRPr="007D73C3">
        <w:rPr>
          <w:lang w:val="es-ES"/>
        </w:rPr>
        <w:t xml:space="preserve"> Indica que se está iniciando una nueva conexión TCP.</w:t>
      </w:r>
    </w:p>
    <w:p w14:paraId="0E6056E0" w14:textId="72DBFDF2" w:rsidR="00E8416B" w:rsidRDefault="00E361F8" w:rsidP="00E361F8">
      <w:r w:rsidRPr="00E361F8">
        <w:rPr>
          <w:b/>
          <w:bCs/>
          <w:lang w:val="es-ES"/>
        </w:rPr>
        <w:t>FIN:</w:t>
      </w:r>
      <w:r w:rsidRPr="007D73C3">
        <w:rPr>
          <w:lang w:val="es-ES"/>
        </w:rPr>
        <w:t xml:space="preserve"> Indica que se está finalizando la conexión TCP.</w:t>
      </w:r>
    </w:p>
    <w:p w14:paraId="20F17F68" w14:textId="77777777" w:rsidR="00E8416B" w:rsidRDefault="00E8416B">
      <w:pPr>
        <w:pBdr>
          <w:bottom w:val="single" w:sz="2" w:space="1" w:color="CCCCCC"/>
        </w:pBdr>
        <w:spacing w:after="220"/>
      </w:pPr>
    </w:p>
    <w:p w14:paraId="6BB17CD0" w14:textId="77777777" w:rsidR="00E8416B" w:rsidRDefault="00E8416B">
      <w:pPr>
        <w:spacing w:after="100"/>
      </w:pPr>
    </w:p>
    <w:p w14:paraId="130E3512" w14:textId="77777777" w:rsidR="00E8416B" w:rsidRDefault="009F6D0D" w:rsidP="006D74B7">
      <w:pPr>
        <w:pStyle w:val="Ttulo1"/>
      </w:pPr>
      <w:bookmarkStart w:id="8" w:name="_Toc227879401"/>
      <w:r>
        <w:rPr>
          <w:color w:val="2E75B6"/>
        </w:rPr>
        <w:t xml:space="preserve">8.  </w:t>
      </w:r>
      <w:r>
        <w:t>La red según su geografía — variantes</w:t>
      </w:r>
      <w:bookmarkEnd w:id="8"/>
    </w:p>
    <w:p w14:paraId="2316B09C" w14:textId="77777777" w:rsidR="00E8416B" w:rsidRDefault="00E8416B">
      <w:pPr>
        <w:pBdr>
          <w:bottom w:val="single" w:sz="6" w:space="1" w:color="2E75B6"/>
        </w:pBdr>
        <w:spacing w:after="100"/>
      </w:pPr>
    </w:p>
    <w:p w14:paraId="098430CF" w14:textId="0B6AACA0" w:rsidR="00E361F8" w:rsidRPr="00E361F8" w:rsidRDefault="00E361F8" w:rsidP="00AB119D">
      <w:pPr>
        <w:pStyle w:val="Prrafodelista"/>
        <w:numPr>
          <w:ilvl w:val="0"/>
          <w:numId w:val="29"/>
        </w:numPr>
        <w:rPr>
          <w:lang w:val="es-ES"/>
        </w:rPr>
      </w:pPr>
      <w:r w:rsidRPr="00E361F8">
        <w:rPr>
          <w:lang w:val="es-ES"/>
        </w:rPr>
        <w:t xml:space="preserve">Red de área personal </w:t>
      </w:r>
      <w:r w:rsidR="00BF6A31">
        <w:rPr>
          <w:lang w:val="es-ES"/>
        </w:rPr>
        <w:t xml:space="preserve">- </w:t>
      </w:r>
      <w:r w:rsidRPr="00BF6A31">
        <w:rPr>
          <w:b/>
          <w:bCs/>
          <w:lang w:val="es-ES"/>
        </w:rPr>
        <w:t>PAN</w:t>
      </w:r>
    </w:p>
    <w:p w14:paraId="2F51321E" w14:textId="77777777" w:rsidR="00E361F8" w:rsidRDefault="00E361F8" w:rsidP="00BF6A31">
      <w:pPr>
        <w:ind w:left="708"/>
        <w:rPr>
          <w:lang w:val="es-ES"/>
        </w:rPr>
      </w:pPr>
      <w:r w:rsidRPr="007D73C3">
        <w:rPr>
          <w:lang w:val="es-ES"/>
        </w:rPr>
        <w:t xml:space="preserve">Las redes PAN (Personal </w:t>
      </w:r>
      <w:proofErr w:type="spellStart"/>
      <w:r w:rsidRPr="007D73C3">
        <w:rPr>
          <w:lang w:val="es-ES"/>
        </w:rPr>
        <w:t>Area</w:t>
      </w:r>
      <w:proofErr w:type="spellEnd"/>
      <w:r w:rsidRPr="007D73C3">
        <w:rPr>
          <w:lang w:val="es-ES"/>
        </w:rPr>
        <w:t xml:space="preserve"> Network), son el tipo de red más pequeña, diseñadas para conectar dispositivos en un espacio limitado, como un escritorio o una sala. Son ideales para conectar periféricos como impresoras, teclados, y dispositivos móviles a una computadora principal. Utilizan tecnologías como Bluetooth y USB para la conexión.</w:t>
      </w:r>
    </w:p>
    <w:p w14:paraId="064BADB2" w14:textId="77777777" w:rsidR="00E361F8" w:rsidRDefault="00E361F8" w:rsidP="00E361F8">
      <w:pPr>
        <w:rPr>
          <w:lang w:val="es-ES"/>
        </w:rPr>
      </w:pPr>
    </w:p>
    <w:p w14:paraId="58FC7639" w14:textId="31E4FC41" w:rsidR="00E361F8" w:rsidRDefault="00E361F8" w:rsidP="00AB119D">
      <w:pPr>
        <w:pStyle w:val="Prrafodelista"/>
        <w:numPr>
          <w:ilvl w:val="0"/>
          <w:numId w:val="28"/>
        </w:numPr>
        <w:rPr>
          <w:lang w:val="es-ES"/>
        </w:rPr>
      </w:pPr>
      <w:r w:rsidRPr="00E361F8">
        <w:rPr>
          <w:lang w:val="es-ES"/>
        </w:rPr>
        <w:t xml:space="preserve">Red de área </w:t>
      </w:r>
      <w:r w:rsidRPr="00BF6A31">
        <w:rPr>
          <w:lang w:val="es-ES"/>
        </w:rPr>
        <w:t>local</w:t>
      </w:r>
      <w:r w:rsidR="00BF6A31">
        <w:rPr>
          <w:lang w:val="es-ES"/>
        </w:rPr>
        <w:t xml:space="preserve"> </w:t>
      </w:r>
      <w:r w:rsidRPr="00BF6A31">
        <w:rPr>
          <w:lang w:val="es-ES"/>
        </w:rPr>
        <w:t>-</w:t>
      </w:r>
      <w:r w:rsidRPr="00BF6A31">
        <w:rPr>
          <w:b/>
          <w:bCs/>
          <w:lang w:val="es-ES"/>
        </w:rPr>
        <w:t xml:space="preserve"> LAN</w:t>
      </w:r>
    </w:p>
    <w:p w14:paraId="45B012FF" w14:textId="77777777" w:rsidR="00E361F8" w:rsidRPr="00E361F8" w:rsidRDefault="00E361F8" w:rsidP="00BF6A31">
      <w:pPr>
        <w:ind w:left="708"/>
        <w:rPr>
          <w:lang w:val="es-ES"/>
        </w:rPr>
      </w:pPr>
      <w:r w:rsidRPr="00E361F8">
        <w:rPr>
          <w:lang w:val="es-ES"/>
        </w:rPr>
        <w:t xml:space="preserve">Otro tipo de red más conocida es la red LAN (Local </w:t>
      </w:r>
      <w:proofErr w:type="spellStart"/>
      <w:r w:rsidRPr="00E361F8">
        <w:rPr>
          <w:lang w:val="es-ES"/>
        </w:rPr>
        <w:t>Area</w:t>
      </w:r>
      <w:proofErr w:type="spellEnd"/>
      <w:r w:rsidRPr="00E361F8">
        <w:rPr>
          <w:lang w:val="es-ES"/>
        </w:rPr>
        <w:t xml:space="preserve"> Network) conecta dispositivos dentro de un área geográfica limitada, como una oficina o un edificio. Es común en empresas y hogares, proporcionando alta velocidad y baja latencia para compartir recursos como archivos e impresoras. Estos tipos de red suelen usar cables Ethernet o conexiones </w:t>
      </w:r>
      <w:proofErr w:type="spellStart"/>
      <w:r w:rsidRPr="00E361F8">
        <w:rPr>
          <w:lang w:val="es-ES"/>
        </w:rPr>
        <w:t>Wi</w:t>
      </w:r>
      <w:proofErr w:type="spellEnd"/>
      <w:r w:rsidRPr="00E361F8">
        <w:rPr>
          <w:lang w:val="es-ES"/>
        </w:rPr>
        <w:t>-Fi.</w:t>
      </w:r>
    </w:p>
    <w:p w14:paraId="22210660" w14:textId="77777777" w:rsidR="00E361F8" w:rsidRPr="00E361F8" w:rsidRDefault="00E361F8" w:rsidP="00E361F8">
      <w:pPr>
        <w:rPr>
          <w:lang w:val="es-ES"/>
        </w:rPr>
      </w:pPr>
    </w:p>
    <w:p w14:paraId="6CB0A886" w14:textId="1C48DA22" w:rsidR="00E361F8" w:rsidRPr="00E361F8" w:rsidRDefault="00E361F8" w:rsidP="00AB119D">
      <w:pPr>
        <w:pStyle w:val="Prrafodelista"/>
        <w:numPr>
          <w:ilvl w:val="0"/>
          <w:numId w:val="27"/>
        </w:numPr>
        <w:rPr>
          <w:lang w:val="es-ES"/>
        </w:rPr>
      </w:pPr>
      <w:r w:rsidRPr="00E361F8">
        <w:rPr>
          <w:lang w:val="es-ES"/>
        </w:rPr>
        <w:t xml:space="preserve">Red de área </w:t>
      </w:r>
      <w:r w:rsidRPr="00BF6A31">
        <w:rPr>
          <w:lang w:val="es-ES"/>
        </w:rPr>
        <w:t>metropolitana</w:t>
      </w:r>
      <w:r w:rsidR="00BF6A31">
        <w:rPr>
          <w:lang w:val="es-ES"/>
        </w:rPr>
        <w:t xml:space="preserve"> </w:t>
      </w:r>
      <w:r w:rsidRPr="00BF6A31">
        <w:rPr>
          <w:lang w:val="es-ES"/>
        </w:rPr>
        <w:t>-</w:t>
      </w:r>
      <w:r w:rsidRPr="00BF6A31">
        <w:rPr>
          <w:b/>
          <w:bCs/>
          <w:lang w:val="es-ES"/>
        </w:rPr>
        <w:t xml:space="preserve"> MAN</w:t>
      </w:r>
    </w:p>
    <w:p w14:paraId="503E1F6E" w14:textId="77777777" w:rsidR="00E361F8" w:rsidRDefault="00E361F8" w:rsidP="00BF6A31">
      <w:pPr>
        <w:ind w:left="708"/>
        <w:rPr>
          <w:lang w:val="es-ES"/>
        </w:rPr>
      </w:pPr>
      <w:r w:rsidRPr="007D73C3">
        <w:rPr>
          <w:lang w:val="es-ES"/>
        </w:rPr>
        <w:t>Las redes MAN (</w:t>
      </w:r>
      <w:proofErr w:type="spellStart"/>
      <w:r w:rsidRPr="007D73C3">
        <w:rPr>
          <w:lang w:val="es-ES"/>
        </w:rPr>
        <w:t>Metropolitan</w:t>
      </w:r>
      <w:proofErr w:type="spellEnd"/>
      <w:r w:rsidRPr="007D73C3">
        <w:rPr>
          <w:lang w:val="es-ES"/>
        </w:rPr>
        <w:t xml:space="preserve"> </w:t>
      </w:r>
      <w:proofErr w:type="spellStart"/>
      <w:r w:rsidRPr="007D73C3">
        <w:rPr>
          <w:lang w:val="es-ES"/>
        </w:rPr>
        <w:t>Area</w:t>
      </w:r>
      <w:proofErr w:type="spellEnd"/>
      <w:r w:rsidRPr="007D73C3">
        <w:rPr>
          <w:lang w:val="es-ES"/>
        </w:rPr>
        <w:t xml:space="preserve"> Network) son un tipo de red que abarca una ciudad o una región metropolitana, conectando varias </w:t>
      </w:r>
      <w:proofErr w:type="spellStart"/>
      <w:r w:rsidRPr="007D73C3">
        <w:rPr>
          <w:lang w:val="es-ES"/>
        </w:rPr>
        <w:t>LANs</w:t>
      </w:r>
      <w:proofErr w:type="spellEnd"/>
      <w:r w:rsidRPr="007D73C3">
        <w:rPr>
          <w:lang w:val="es-ES"/>
        </w:rPr>
        <w:t>. Son utilizadas por empresas con múltiples oficinas en una ciudad para compartir recursos y datos. Utilizan tecnologías como fibra óptica para ofrecer altas velocidades y fiabilidad en la transmisión de datos.</w:t>
      </w:r>
    </w:p>
    <w:p w14:paraId="59ADA80B" w14:textId="77777777" w:rsidR="00C60915" w:rsidRDefault="00C60915" w:rsidP="00C60915">
      <w:pPr>
        <w:ind w:left="360"/>
        <w:rPr>
          <w:lang w:val="es-ES"/>
        </w:rPr>
      </w:pPr>
    </w:p>
    <w:p w14:paraId="7A489773" w14:textId="5020FAF8" w:rsidR="00E361F8" w:rsidRPr="00E361F8" w:rsidRDefault="00E361F8" w:rsidP="00AB119D">
      <w:pPr>
        <w:pStyle w:val="Prrafodelista"/>
        <w:numPr>
          <w:ilvl w:val="0"/>
          <w:numId w:val="26"/>
        </w:numPr>
        <w:rPr>
          <w:lang w:val="es-ES"/>
        </w:rPr>
      </w:pPr>
      <w:r w:rsidRPr="00E361F8">
        <w:rPr>
          <w:lang w:val="es-ES"/>
        </w:rPr>
        <w:t xml:space="preserve">Redes de área </w:t>
      </w:r>
      <w:r w:rsidRPr="00BF6A31">
        <w:rPr>
          <w:lang w:val="es-ES"/>
        </w:rPr>
        <w:t>amplia</w:t>
      </w:r>
      <w:r w:rsidR="00BF6A31">
        <w:rPr>
          <w:lang w:val="es-ES"/>
        </w:rPr>
        <w:t xml:space="preserve"> </w:t>
      </w:r>
      <w:r w:rsidRPr="00BF6A31">
        <w:rPr>
          <w:lang w:val="es-ES"/>
        </w:rPr>
        <w:t>-</w:t>
      </w:r>
      <w:r w:rsidR="00BF6A31">
        <w:rPr>
          <w:b/>
          <w:bCs/>
          <w:lang w:val="es-ES"/>
        </w:rPr>
        <w:t xml:space="preserve"> </w:t>
      </w:r>
      <w:r w:rsidRPr="00BF6A31">
        <w:rPr>
          <w:b/>
          <w:bCs/>
          <w:lang w:val="es-ES"/>
        </w:rPr>
        <w:t>WAN</w:t>
      </w:r>
    </w:p>
    <w:p w14:paraId="4DE70479" w14:textId="77777777" w:rsidR="00E361F8" w:rsidRDefault="00E361F8" w:rsidP="00BF6A31">
      <w:pPr>
        <w:ind w:left="708"/>
        <w:rPr>
          <w:lang w:val="es-ES"/>
        </w:rPr>
      </w:pPr>
      <w:r w:rsidRPr="00964591">
        <w:rPr>
          <w:lang w:val="es-ES"/>
        </w:rPr>
        <w:t xml:space="preserve">Las redes WAN (Wide </w:t>
      </w:r>
      <w:proofErr w:type="spellStart"/>
      <w:r w:rsidRPr="00964591">
        <w:rPr>
          <w:lang w:val="es-ES"/>
        </w:rPr>
        <w:t>Area</w:t>
      </w:r>
      <w:proofErr w:type="spellEnd"/>
      <w:r w:rsidRPr="00964591">
        <w:rPr>
          <w:lang w:val="es-ES"/>
        </w:rPr>
        <w:t xml:space="preserve"> Network) cubren grandes áreas geográficas, como países o continentes. Conectan múltiples </w:t>
      </w:r>
      <w:proofErr w:type="spellStart"/>
      <w:r w:rsidRPr="00964591">
        <w:rPr>
          <w:lang w:val="es-ES"/>
        </w:rPr>
        <w:t>LANs</w:t>
      </w:r>
      <w:proofErr w:type="spellEnd"/>
      <w:r w:rsidRPr="00964591">
        <w:rPr>
          <w:lang w:val="es-ES"/>
        </w:rPr>
        <w:t xml:space="preserve"> y </w:t>
      </w:r>
      <w:proofErr w:type="spellStart"/>
      <w:r w:rsidRPr="00964591">
        <w:rPr>
          <w:lang w:val="es-ES"/>
        </w:rPr>
        <w:t>MANs</w:t>
      </w:r>
      <w:proofErr w:type="spellEnd"/>
      <w:r w:rsidRPr="00964591">
        <w:rPr>
          <w:lang w:val="es-ES"/>
        </w:rPr>
        <w:t>, permitiendo la comunicación entre oficinas ubicadas en diferentes lugares. Las WAN utilizan enlaces dedicados, satélites y conexiones de Internet para mantener la conectividad.</w:t>
      </w:r>
    </w:p>
    <w:p w14:paraId="2789913D" w14:textId="77777777" w:rsidR="00C60915" w:rsidRDefault="00C60915" w:rsidP="00C60915">
      <w:pPr>
        <w:rPr>
          <w:lang w:val="es-ES"/>
        </w:rPr>
      </w:pPr>
    </w:p>
    <w:p w14:paraId="3B5E466E" w14:textId="2C898E10" w:rsidR="00C60915" w:rsidRPr="00C60915" w:rsidRDefault="00C60915" w:rsidP="00AB119D">
      <w:pPr>
        <w:pStyle w:val="Prrafodelista"/>
        <w:numPr>
          <w:ilvl w:val="0"/>
          <w:numId w:val="25"/>
        </w:numPr>
        <w:rPr>
          <w:lang w:val="es-ES"/>
        </w:rPr>
      </w:pPr>
      <w:r w:rsidRPr="00C60915">
        <w:rPr>
          <w:lang w:val="es-ES"/>
        </w:rPr>
        <w:t xml:space="preserve">Red de área </w:t>
      </w:r>
      <w:r w:rsidRPr="00BF6A31">
        <w:rPr>
          <w:lang w:val="es-ES"/>
        </w:rPr>
        <w:t>global -</w:t>
      </w:r>
      <w:r w:rsidR="00BF6A31">
        <w:rPr>
          <w:b/>
          <w:bCs/>
          <w:lang w:val="es-ES"/>
        </w:rPr>
        <w:t xml:space="preserve"> </w:t>
      </w:r>
      <w:r w:rsidRPr="00BF6A31">
        <w:rPr>
          <w:b/>
          <w:bCs/>
          <w:lang w:val="es-ES"/>
        </w:rPr>
        <w:t>GAN</w:t>
      </w:r>
    </w:p>
    <w:p w14:paraId="2AC0CC91" w14:textId="77777777" w:rsidR="00C60915" w:rsidRDefault="00C60915" w:rsidP="00BF6A31">
      <w:pPr>
        <w:ind w:left="708"/>
        <w:rPr>
          <w:lang w:val="es-ES"/>
        </w:rPr>
      </w:pPr>
      <w:r w:rsidRPr="00964591">
        <w:rPr>
          <w:lang w:val="es-ES"/>
        </w:rPr>
        <w:t xml:space="preserve">Una GAN (Global </w:t>
      </w:r>
      <w:proofErr w:type="spellStart"/>
      <w:r w:rsidRPr="00964591">
        <w:rPr>
          <w:lang w:val="es-ES"/>
        </w:rPr>
        <w:t>Area</w:t>
      </w:r>
      <w:proofErr w:type="spellEnd"/>
      <w:r w:rsidRPr="00964591">
        <w:rPr>
          <w:lang w:val="es-ES"/>
        </w:rPr>
        <w:t xml:space="preserve"> Network) extiende las capacidades de una WAN a una escala global, permitiendo la conexión de redes en todo el mundo. Este tipo de red es crucial para empresas multinacionales que necesitan mantener la comunicación y el intercambio de datos a nivel global. Utilizan diversas tecnologías de telecomunicaciones para garantizar la conectividad en diferentes países y continentes.</w:t>
      </w:r>
    </w:p>
    <w:p w14:paraId="7B4A64A8" w14:textId="700487D3" w:rsidR="00C60915" w:rsidRDefault="00C60915">
      <w:pPr>
        <w:rPr>
          <w:lang w:val="es-ES"/>
        </w:rPr>
      </w:pPr>
      <w:r>
        <w:rPr>
          <w:lang w:val="es-ES"/>
        </w:rPr>
        <w:br w:type="page"/>
      </w:r>
    </w:p>
    <w:p w14:paraId="4174B203" w14:textId="27E67B9D" w:rsidR="00C60915" w:rsidRPr="00C60915" w:rsidRDefault="00C60915" w:rsidP="00AB119D">
      <w:pPr>
        <w:pStyle w:val="Prrafodelista"/>
        <w:numPr>
          <w:ilvl w:val="0"/>
          <w:numId w:val="30"/>
        </w:numPr>
        <w:rPr>
          <w:lang w:val="es-ES"/>
        </w:rPr>
      </w:pPr>
      <w:r w:rsidRPr="00C60915">
        <w:rPr>
          <w:lang w:val="es-ES"/>
        </w:rPr>
        <w:lastRenderedPageBreak/>
        <w:t>Red privada virtual</w:t>
      </w:r>
      <w:r w:rsidR="00BF6A31">
        <w:rPr>
          <w:lang w:val="es-ES"/>
        </w:rPr>
        <w:t xml:space="preserve"> </w:t>
      </w:r>
      <w:r w:rsidRPr="00C60915">
        <w:rPr>
          <w:lang w:val="es-ES"/>
        </w:rPr>
        <w:t>-</w:t>
      </w:r>
      <w:r w:rsidR="00BF6A31">
        <w:rPr>
          <w:lang w:val="es-ES"/>
        </w:rPr>
        <w:t xml:space="preserve"> </w:t>
      </w:r>
      <w:r w:rsidRPr="00BF6A31">
        <w:rPr>
          <w:b/>
          <w:bCs/>
          <w:lang w:val="es-ES"/>
        </w:rPr>
        <w:t>VPN</w:t>
      </w:r>
    </w:p>
    <w:p w14:paraId="34DE070A" w14:textId="77777777" w:rsidR="00C60915" w:rsidRDefault="00C60915" w:rsidP="00BF6A31">
      <w:pPr>
        <w:ind w:left="708"/>
        <w:rPr>
          <w:lang w:val="es-ES"/>
        </w:rPr>
      </w:pPr>
      <w:r w:rsidRPr="00964591">
        <w:rPr>
          <w:lang w:val="es-ES"/>
        </w:rPr>
        <w:t xml:space="preserve">Las VPN (Virtual </w:t>
      </w:r>
      <w:proofErr w:type="spellStart"/>
      <w:r w:rsidRPr="00964591">
        <w:rPr>
          <w:lang w:val="es-ES"/>
        </w:rPr>
        <w:t>Private</w:t>
      </w:r>
      <w:proofErr w:type="spellEnd"/>
      <w:r w:rsidRPr="00964591">
        <w:rPr>
          <w:lang w:val="es-ES"/>
        </w:rPr>
        <w:t xml:space="preserve"> Network) estos tipos de red permiten crear conexiones seguras y privadas sobre una red pública como Internet. Son utilizadas por empresas para asegurar que los empleados puedan acceder de manera segura a los recursos de la red corporativa desde ubicaciones remotas. Las VPN encriptan los datos, protegiendo la información sensible durante la transmisión.</w:t>
      </w:r>
    </w:p>
    <w:p w14:paraId="29536C70" w14:textId="77777777" w:rsidR="00BF6A31" w:rsidRDefault="00BF6A31" w:rsidP="00C60915">
      <w:pPr>
        <w:ind w:left="360"/>
        <w:rPr>
          <w:lang w:val="es-ES"/>
        </w:rPr>
      </w:pPr>
    </w:p>
    <w:p w14:paraId="38820592" w14:textId="5EBF750C" w:rsidR="00E8416B" w:rsidRDefault="00BF6A31" w:rsidP="00BF6A31">
      <w:pPr>
        <w:spacing w:after="80"/>
        <w:jc w:val="center"/>
      </w:pPr>
      <w:r>
        <w:rPr>
          <w:noProof/>
          <w:lang w:val="es-ES"/>
        </w:rPr>
        <w:drawing>
          <wp:inline distT="0" distB="0" distL="0" distR="0" wp14:anchorId="6AF47C6D" wp14:editId="40565A15">
            <wp:extent cx="4343400" cy="2895430"/>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50169" cy="2899943"/>
                    </a:xfrm>
                    <a:prstGeom prst="rect">
                      <a:avLst/>
                    </a:prstGeom>
                  </pic:spPr>
                </pic:pic>
              </a:graphicData>
            </a:graphic>
          </wp:inline>
        </w:drawing>
      </w:r>
    </w:p>
    <w:p w14:paraId="0C032D47" w14:textId="77777777" w:rsidR="00E8416B" w:rsidRDefault="00E8416B">
      <w:pPr>
        <w:pBdr>
          <w:bottom w:val="single" w:sz="2" w:space="1" w:color="CCCCCC"/>
        </w:pBdr>
        <w:spacing w:after="220"/>
      </w:pPr>
    </w:p>
    <w:p w14:paraId="70ECAE2B" w14:textId="77777777" w:rsidR="00E8416B" w:rsidRDefault="00E8416B">
      <w:pPr>
        <w:spacing w:after="100"/>
      </w:pPr>
    </w:p>
    <w:p w14:paraId="42E29C5C" w14:textId="77777777" w:rsidR="00E8416B" w:rsidRDefault="009F6D0D" w:rsidP="006D74B7">
      <w:pPr>
        <w:pStyle w:val="Ttulo1"/>
      </w:pPr>
      <w:bookmarkStart w:id="9" w:name="_Toc227879402"/>
      <w:r>
        <w:rPr>
          <w:color w:val="2E75B6"/>
        </w:rPr>
        <w:t xml:space="preserve">9.  </w:t>
      </w:r>
      <w:r>
        <w:t>La red según su topología — variantes</w:t>
      </w:r>
      <w:bookmarkEnd w:id="9"/>
    </w:p>
    <w:p w14:paraId="0A954F44" w14:textId="77777777" w:rsidR="00E8416B" w:rsidRDefault="00E8416B">
      <w:pPr>
        <w:pBdr>
          <w:bottom w:val="single" w:sz="6" w:space="1" w:color="2E75B6"/>
        </w:pBdr>
        <w:spacing w:after="100"/>
      </w:pPr>
    </w:p>
    <w:p w14:paraId="076EEC70" w14:textId="1B579515" w:rsidR="00BF6A31" w:rsidRDefault="00BF6A31" w:rsidP="00BF6A31">
      <w:pPr>
        <w:rPr>
          <w:b/>
          <w:bCs/>
        </w:rPr>
      </w:pPr>
      <w:r w:rsidRPr="00BF6A31">
        <w:rPr>
          <w:b/>
          <w:bCs/>
        </w:rPr>
        <w:t>Topología en Bus.</w:t>
      </w:r>
    </w:p>
    <w:p w14:paraId="4CBF06E2" w14:textId="77777777" w:rsidR="00BF6A31" w:rsidRPr="00BF6A31" w:rsidRDefault="00BF6A31" w:rsidP="00BF6A31">
      <w:pPr>
        <w:rPr>
          <w:b/>
          <w:bCs/>
        </w:rPr>
      </w:pPr>
    </w:p>
    <w:p w14:paraId="6AD69089" w14:textId="45713F6E" w:rsidR="00BF6A31" w:rsidRDefault="00BF6A31" w:rsidP="00BF6A31">
      <w:r>
        <w:t>En esta topología, todos los dispositivos están conectados a un único cable principal (bus).</w:t>
      </w:r>
    </w:p>
    <w:p w14:paraId="4473DA5F" w14:textId="77777777" w:rsidR="00BF6A31" w:rsidRDefault="00BF6A31" w:rsidP="00BF6A31">
      <w:pPr>
        <w:pStyle w:val="Prrafodelista"/>
        <w:numPr>
          <w:ilvl w:val="0"/>
          <w:numId w:val="17"/>
        </w:numPr>
        <w:spacing w:after="160" w:line="259" w:lineRule="auto"/>
        <w:contextualSpacing/>
      </w:pPr>
      <w:r>
        <w:t>La información viaja en ambas direcciones</w:t>
      </w:r>
    </w:p>
    <w:p w14:paraId="2B8D3911" w14:textId="77777777" w:rsidR="00BF6A31" w:rsidRDefault="00BF6A31" w:rsidP="00BF6A31">
      <w:pPr>
        <w:pStyle w:val="Prrafodelista"/>
        <w:numPr>
          <w:ilvl w:val="0"/>
          <w:numId w:val="17"/>
        </w:numPr>
        <w:spacing w:after="160" w:line="259" w:lineRule="auto"/>
        <w:contextualSpacing/>
      </w:pPr>
      <w:r>
        <w:t>Todos los equipos reciben los datos, pero solo el destinatario los procesa</w:t>
      </w:r>
    </w:p>
    <w:p w14:paraId="63D310BF" w14:textId="77777777" w:rsidR="00BF6A31" w:rsidRDefault="00BF6A31" w:rsidP="00BF6A31">
      <w:pPr>
        <w:pStyle w:val="Prrafodelista"/>
        <w:numPr>
          <w:ilvl w:val="0"/>
          <w:numId w:val="17"/>
        </w:numPr>
        <w:spacing w:after="160" w:line="259" w:lineRule="auto"/>
        <w:contextualSpacing/>
      </w:pPr>
      <w:r>
        <w:t>Es económica, pero poco eficiente en redes grandes</w:t>
      </w:r>
    </w:p>
    <w:p w14:paraId="7B6ED8F6" w14:textId="4C9DF83A" w:rsidR="00BF6A31" w:rsidRDefault="00BF6A31" w:rsidP="00BF6A31">
      <w:pPr>
        <w:pStyle w:val="Prrafodelista"/>
        <w:numPr>
          <w:ilvl w:val="0"/>
          <w:numId w:val="17"/>
        </w:numPr>
        <w:spacing w:after="160" w:line="259" w:lineRule="auto"/>
        <w:contextualSpacing/>
      </w:pPr>
      <w:r>
        <w:t>Si falla el cable principal, falla toda la red</w:t>
      </w:r>
    </w:p>
    <w:p w14:paraId="78058F21" w14:textId="39241929" w:rsidR="00BF6A31" w:rsidRDefault="00BF6A31" w:rsidP="00BF6A31">
      <w:pPr>
        <w:spacing w:after="160" w:line="259" w:lineRule="auto"/>
        <w:contextualSpacing/>
        <w:jc w:val="center"/>
      </w:pPr>
      <w:r>
        <w:rPr>
          <w:noProof/>
        </w:rPr>
        <w:drawing>
          <wp:inline distT="0" distB="0" distL="0" distR="0" wp14:anchorId="38E6062C" wp14:editId="355BBCFF">
            <wp:extent cx="3066447" cy="2307047"/>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7539" cy="2315392"/>
                    </a:xfrm>
                    <a:prstGeom prst="rect">
                      <a:avLst/>
                    </a:prstGeom>
                    <a:noFill/>
                    <a:ln>
                      <a:noFill/>
                    </a:ln>
                  </pic:spPr>
                </pic:pic>
              </a:graphicData>
            </a:graphic>
          </wp:inline>
        </w:drawing>
      </w:r>
    </w:p>
    <w:p w14:paraId="073BE6C7" w14:textId="1FB4C007" w:rsidR="00BF6A31" w:rsidRDefault="00AB119D" w:rsidP="00BF6A31">
      <w:pPr>
        <w:rPr>
          <w:b/>
          <w:bCs/>
        </w:rPr>
      </w:pPr>
      <w:r w:rsidRPr="00BF6A31">
        <w:rPr>
          <w:b/>
          <w:bCs/>
        </w:rPr>
        <w:lastRenderedPageBreak/>
        <w:t>Topología</w:t>
      </w:r>
      <w:r w:rsidR="00BF6A31" w:rsidRPr="00BF6A31">
        <w:rPr>
          <w:b/>
          <w:bCs/>
        </w:rPr>
        <w:t xml:space="preserve"> en estrella</w:t>
      </w:r>
      <w:r w:rsidR="00BF6A31">
        <w:rPr>
          <w:b/>
          <w:bCs/>
        </w:rPr>
        <w:t>.</w:t>
      </w:r>
    </w:p>
    <w:p w14:paraId="4B3A2246" w14:textId="77777777" w:rsidR="00BF6A31" w:rsidRDefault="00BF6A31" w:rsidP="00BF6A31">
      <w:pPr>
        <w:rPr>
          <w:b/>
          <w:bCs/>
        </w:rPr>
      </w:pPr>
    </w:p>
    <w:p w14:paraId="4DB2F9A9" w14:textId="1A1DE08B" w:rsidR="00BF6A31" w:rsidRDefault="00BF6A31" w:rsidP="00BF6A31">
      <w:r>
        <w:t>Todos los dispositivos están conectados a un dispositivo central (</w:t>
      </w:r>
      <w:proofErr w:type="spellStart"/>
      <w:r>
        <w:t>hub</w:t>
      </w:r>
      <w:proofErr w:type="spellEnd"/>
      <w:r>
        <w:t xml:space="preserve"> o switch).</w:t>
      </w:r>
    </w:p>
    <w:p w14:paraId="1F55A8BB" w14:textId="77777777" w:rsidR="00BF6A31" w:rsidRPr="00BF6A31" w:rsidRDefault="00BF6A31" w:rsidP="00BF6A31">
      <w:pPr>
        <w:rPr>
          <w:b/>
          <w:bCs/>
        </w:rPr>
      </w:pPr>
    </w:p>
    <w:p w14:paraId="662095CB" w14:textId="77777777" w:rsidR="00BF6A31" w:rsidRDefault="00BF6A31" w:rsidP="00BF6A31">
      <w:pPr>
        <w:pStyle w:val="Prrafodelista"/>
        <w:numPr>
          <w:ilvl w:val="0"/>
          <w:numId w:val="19"/>
        </w:numPr>
        <w:spacing w:after="160" w:line="259" w:lineRule="auto"/>
        <w:contextualSpacing/>
      </w:pPr>
      <w:r>
        <w:t>Es la más utilizada actualmente</w:t>
      </w:r>
    </w:p>
    <w:p w14:paraId="0B1F7EF1" w14:textId="77777777" w:rsidR="00BF6A31" w:rsidRDefault="00BF6A31" w:rsidP="00BF6A31">
      <w:pPr>
        <w:pStyle w:val="Prrafodelista"/>
        <w:numPr>
          <w:ilvl w:val="0"/>
          <w:numId w:val="19"/>
        </w:numPr>
        <w:spacing w:after="160" w:line="259" w:lineRule="auto"/>
        <w:contextualSpacing/>
      </w:pPr>
      <w:r>
        <w:t>Fácil de administrar y ampliar</w:t>
      </w:r>
    </w:p>
    <w:p w14:paraId="52559022" w14:textId="77777777" w:rsidR="00BF6A31" w:rsidRDefault="00BF6A31" w:rsidP="00BF6A31">
      <w:pPr>
        <w:pStyle w:val="Prrafodelista"/>
        <w:numPr>
          <w:ilvl w:val="0"/>
          <w:numId w:val="19"/>
        </w:numPr>
        <w:spacing w:after="160" w:line="259" w:lineRule="auto"/>
        <w:contextualSpacing/>
      </w:pPr>
      <w:r>
        <w:t>Si falla un nodo, no afecta al resto</w:t>
      </w:r>
    </w:p>
    <w:p w14:paraId="3787451D" w14:textId="77777777" w:rsidR="00BF6A31" w:rsidRDefault="00BF6A31" w:rsidP="00BF6A31">
      <w:pPr>
        <w:pStyle w:val="Prrafodelista"/>
        <w:numPr>
          <w:ilvl w:val="0"/>
          <w:numId w:val="19"/>
        </w:numPr>
        <w:spacing w:after="160" w:line="259" w:lineRule="auto"/>
        <w:contextualSpacing/>
      </w:pPr>
      <w:r>
        <w:t>Si falla el dispositivo central, toda la red queda inoperativa</w:t>
      </w:r>
    </w:p>
    <w:p w14:paraId="761304B1" w14:textId="77777777" w:rsidR="00BF6A31" w:rsidRDefault="00BF6A31" w:rsidP="00BF6A31">
      <w:pPr>
        <w:spacing w:after="160" w:line="259" w:lineRule="auto"/>
        <w:contextualSpacing/>
      </w:pPr>
    </w:p>
    <w:p w14:paraId="50FD7398" w14:textId="26487E2A" w:rsidR="00BF6A31" w:rsidRDefault="00BF6A31" w:rsidP="00BF6A31">
      <w:pPr>
        <w:spacing w:after="160" w:line="259" w:lineRule="auto"/>
        <w:contextualSpacing/>
        <w:jc w:val="center"/>
      </w:pPr>
      <w:r>
        <w:rPr>
          <w:noProof/>
        </w:rPr>
        <w:drawing>
          <wp:inline distT="0" distB="0" distL="0" distR="0" wp14:anchorId="461CD2F8" wp14:editId="5AD65965">
            <wp:extent cx="2338726" cy="2352675"/>
            <wp:effectExtent l="0" t="0" r="4445" b="0"/>
            <wp:docPr id="4" name="Imagen 4" descr="Star Topology In Computer Network Example at Jose Boy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 Topology In Computer Network Example at Jose Boyd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410" cy="2357387"/>
                    </a:xfrm>
                    <a:prstGeom prst="rect">
                      <a:avLst/>
                    </a:prstGeom>
                    <a:noFill/>
                    <a:ln>
                      <a:noFill/>
                    </a:ln>
                  </pic:spPr>
                </pic:pic>
              </a:graphicData>
            </a:graphic>
          </wp:inline>
        </w:drawing>
      </w:r>
    </w:p>
    <w:p w14:paraId="46CD17AB" w14:textId="77777777" w:rsidR="00BF6A31" w:rsidRDefault="00BF6A31" w:rsidP="00BF6A31">
      <w:pPr>
        <w:spacing w:after="160" w:line="259" w:lineRule="auto"/>
        <w:contextualSpacing/>
      </w:pPr>
    </w:p>
    <w:p w14:paraId="4F56546C" w14:textId="155B9643" w:rsidR="00BF6A31" w:rsidRDefault="00AB119D" w:rsidP="00BF6A31">
      <w:pPr>
        <w:rPr>
          <w:b/>
          <w:bCs/>
        </w:rPr>
      </w:pPr>
      <w:r w:rsidRPr="00BF6A31">
        <w:rPr>
          <w:b/>
          <w:bCs/>
        </w:rPr>
        <w:t>Topología</w:t>
      </w:r>
      <w:r w:rsidR="00BF6A31" w:rsidRPr="00BF6A31">
        <w:rPr>
          <w:b/>
          <w:bCs/>
        </w:rPr>
        <w:t xml:space="preserve"> en anillo</w:t>
      </w:r>
      <w:r w:rsidR="00BF6A31">
        <w:rPr>
          <w:b/>
          <w:bCs/>
        </w:rPr>
        <w:t>.</w:t>
      </w:r>
    </w:p>
    <w:p w14:paraId="4351A9E3" w14:textId="77777777" w:rsidR="00BF6A31" w:rsidRPr="00BF6A31" w:rsidRDefault="00BF6A31" w:rsidP="00BF6A31">
      <w:pPr>
        <w:rPr>
          <w:b/>
          <w:bCs/>
        </w:rPr>
      </w:pPr>
    </w:p>
    <w:p w14:paraId="3DF195FE" w14:textId="77777777" w:rsidR="00BF6A31" w:rsidRDefault="00BF6A31" w:rsidP="00BF6A31">
      <w:r>
        <w:t>Los dispositivos se conectan formando un circuito cerrado.</w:t>
      </w:r>
    </w:p>
    <w:p w14:paraId="7BCD62A9" w14:textId="77777777" w:rsidR="00BF6A31" w:rsidRDefault="00BF6A31" w:rsidP="00BF6A31"/>
    <w:p w14:paraId="7813F42E" w14:textId="42466FA1" w:rsidR="00BF6A31" w:rsidRDefault="00BF6A31" w:rsidP="00BF6A31">
      <w:pPr>
        <w:pStyle w:val="Prrafodelista"/>
        <w:numPr>
          <w:ilvl w:val="0"/>
          <w:numId w:val="21"/>
        </w:numPr>
        <w:spacing w:after="160" w:line="259" w:lineRule="auto"/>
        <w:contextualSpacing/>
      </w:pPr>
      <w:r>
        <w:t>Los datos circulan en una dirección (o ambas en versiones modernas).</w:t>
      </w:r>
    </w:p>
    <w:p w14:paraId="308B90C8" w14:textId="7CA43306" w:rsidR="00BF6A31" w:rsidRDefault="00BF6A31" w:rsidP="00BF6A31">
      <w:pPr>
        <w:pStyle w:val="Prrafodelista"/>
        <w:numPr>
          <w:ilvl w:val="0"/>
          <w:numId w:val="21"/>
        </w:numPr>
        <w:spacing w:after="160" w:line="259" w:lineRule="auto"/>
        <w:contextualSpacing/>
      </w:pPr>
      <w:r>
        <w:t>Cada nodo actúa como repetidor.</w:t>
      </w:r>
    </w:p>
    <w:p w14:paraId="753E1D19" w14:textId="18CC9CB3" w:rsidR="00BF6A31" w:rsidRDefault="00BF6A31" w:rsidP="00BF6A31">
      <w:pPr>
        <w:pStyle w:val="Prrafodelista"/>
        <w:numPr>
          <w:ilvl w:val="0"/>
          <w:numId w:val="21"/>
        </w:numPr>
        <w:spacing w:after="160" w:line="259" w:lineRule="auto"/>
        <w:contextualSpacing/>
      </w:pPr>
      <w:r>
        <w:t>Puede ser eficiente, pero una falla puede afectar toda la red.</w:t>
      </w:r>
    </w:p>
    <w:p w14:paraId="50431169" w14:textId="77777777" w:rsidR="00BF6A31" w:rsidRDefault="00BF6A31" w:rsidP="00BF6A31">
      <w:pPr>
        <w:spacing w:after="160" w:line="259" w:lineRule="auto"/>
        <w:contextualSpacing/>
      </w:pPr>
    </w:p>
    <w:p w14:paraId="0FB0D296" w14:textId="6C466873" w:rsidR="00BF6A31" w:rsidRDefault="00BF6A31" w:rsidP="00BF6A31">
      <w:pPr>
        <w:spacing w:after="160" w:line="259" w:lineRule="auto"/>
        <w:contextualSpacing/>
        <w:jc w:val="center"/>
      </w:pPr>
      <w:r>
        <w:rPr>
          <w:noProof/>
        </w:rPr>
        <w:drawing>
          <wp:inline distT="0" distB="0" distL="0" distR="0" wp14:anchorId="6421FECF" wp14:editId="07392EEF">
            <wp:extent cx="2647950" cy="2060604"/>
            <wp:effectExtent l="0" t="0" r="0" b="0"/>
            <wp:docPr id="5" name="Imagen 5" descr="Types of Network Top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of Network Topology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3532" cy="2064948"/>
                    </a:xfrm>
                    <a:prstGeom prst="rect">
                      <a:avLst/>
                    </a:prstGeom>
                    <a:noFill/>
                    <a:ln>
                      <a:noFill/>
                    </a:ln>
                  </pic:spPr>
                </pic:pic>
              </a:graphicData>
            </a:graphic>
          </wp:inline>
        </w:drawing>
      </w:r>
    </w:p>
    <w:p w14:paraId="51F3C4E5" w14:textId="0FD55452" w:rsidR="00BF6A31" w:rsidRDefault="00BF6A31">
      <w:r>
        <w:br w:type="page"/>
      </w:r>
    </w:p>
    <w:p w14:paraId="4127EBCA" w14:textId="1DED2091" w:rsidR="00BF6A31" w:rsidRDefault="00AB119D" w:rsidP="00BF6A31">
      <w:pPr>
        <w:rPr>
          <w:b/>
          <w:bCs/>
        </w:rPr>
      </w:pPr>
      <w:r w:rsidRPr="00BF6A31">
        <w:rPr>
          <w:b/>
          <w:bCs/>
        </w:rPr>
        <w:lastRenderedPageBreak/>
        <w:t>Topología</w:t>
      </w:r>
      <w:r w:rsidR="00BF6A31" w:rsidRPr="00BF6A31">
        <w:rPr>
          <w:b/>
          <w:bCs/>
        </w:rPr>
        <w:t xml:space="preserve"> en malla</w:t>
      </w:r>
    </w:p>
    <w:p w14:paraId="0F6485C4" w14:textId="77777777" w:rsidR="00BF6A31" w:rsidRPr="00BF6A31" w:rsidRDefault="00BF6A31" w:rsidP="00BF6A31">
      <w:pPr>
        <w:rPr>
          <w:b/>
          <w:bCs/>
        </w:rPr>
      </w:pPr>
    </w:p>
    <w:p w14:paraId="338D89C3" w14:textId="77777777" w:rsidR="00BF6A31" w:rsidRDefault="00BF6A31" w:rsidP="00BF6A31">
      <w:r>
        <w:t>Cada dispositivo está conectado con varios o todos los demás nodos.</w:t>
      </w:r>
    </w:p>
    <w:p w14:paraId="40BA0A8E" w14:textId="77777777" w:rsidR="00BF6A31" w:rsidRDefault="00BF6A31" w:rsidP="00BF6A31"/>
    <w:p w14:paraId="57EACE76" w14:textId="77777777" w:rsidR="00BF6A31" w:rsidRDefault="00BF6A31" w:rsidP="00BF6A31">
      <w:pPr>
        <w:pStyle w:val="Prrafodelista"/>
        <w:numPr>
          <w:ilvl w:val="0"/>
          <w:numId w:val="22"/>
        </w:numPr>
        <w:spacing w:after="160" w:line="259" w:lineRule="auto"/>
        <w:contextualSpacing/>
      </w:pPr>
      <w:r>
        <w:t>Alta redundancia y confiabilidad</w:t>
      </w:r>
    </w:p>
    <w:p w14:paraId="65FF6FCA" w14:textId="77777777" w:rsidR="00BF6A31" w:rsidRDefault="00BF6A31" w:rsidP="00BF6A31">
      <w:pPr>
        <w:pStyle w:val="Prrafodelista"/>
        <w:numPr>
          <w:ilvl w:val="0"/>
          <w:numId w:val="22"/>
        </w:numPr>
        <w:spacing w:after="160" w:line="259" w:lineRule="auto"/>
        <w:contextualSpacing/>
      </w:pPr>
      <w:r>
        <w:t>Si un enlace falla, existen rutas alternativas</w:t>
      </w:r>
    </w:p>
    <w:p w14:paraId="137079F1" w14:textId="77777777" w:rsidR="00BF6A31" w:rsidRDefault="00BF6A31" w:rsidP="00BF6A31">
      <w:pPr>
        <w:pStyle w:val="Prrafodelista"/>
        <w:numPr>
          <w:ilvl w:val="0"/>
          <w:numId w:val="22"/>
        </w:numPr>
        <w:spacing w:after="160" w:line="259" w:lineRule="auto"/>
        <w:contextualSpacing/>
      </w:pPr>
      <w:r>
        <w:t>Costosa y compleja de implementar</w:t>
      </w:r>
    </w:p>
    <w:p w14:paraId="2687192C" w14:textId="77777777" w:rsidR="00BF6A31" w:rsidRDefault="00BF6A31" w:rsidP="00BF6A31">
      <w:pPr>
        <w:spacing w:after="160" w:line="259" w:lineRule="auto"/>
        <w:contextualSpacing/>
      </w:pPr>
    </w:p>
    <w:p w14:paraId="6FEA0D40" w14:textId="7344C6A1" w:rsidR="00BF6A31" w:rsidRDefault="00BF6A31" w:rsidP="00BF6A31">
      <w:pPr>
        <w:spacing w:after="160" w:line="259" w:lineRule="auto"/>
        <w:contextualSpacing/>
        <w:jc w:val="center"/>
      </w:pPr>
      <w:r>
        <w:rPr>
          <w:noProof/>
        </w:rPr>
        <w:drawing>
          <wp:inline distT="0" distB="0" distL="0" distR="0" wp14:anchorId="3085046D" wp14:editId="1AFEA063">
            <wp:extent cx="2996887" cy="1685925"/>
            <wp:effectExtent l="0" t="0" r="0" b="0"/>
            <wp:docPr id="6" name="Imagen 6" descr="Descubriendo las Características de la Topología Malla en Redes: Todo lo que Necesitas Saber - TMagazine - líder en noticias de ten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ubriendo las Características de la Topología Malla en Redes: Todo lo que Necesitas Saber - TMagazine - líder en noticias de tendenci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9075" cy="1687156"/>
                    </a:xfrm>
                    <a:prstGeom prst="rect">
                      <a:avLst/>
                    </a:prstGeom>
                    <a:noFill/>
                    <a:ln>
                      <a:noFill/>
                    </a:ln>
                  </pic:spPr>
                </pic:pic>
              </a:graphicData>
            </a:graphic>
          </wp:inline>
        </w:drawing>
      </w:r>
    </w:p>
    <w:p w14:paraId="06107A13" w14:textId="77777777" w:rsidR="00BF6A31" w:rsidRDefault="00BF6A31" w:rsidP="00BF6A31">
      <w:pPr>
        <w:spacing w:after="160" w:line="259" w:lineRule="auto"/>
        <w:contextualSpacing/>
      </w:pPr>
    </w:p>
    <w:p w14:paraId="56748670" w14:textId="77777777" w:rsidR="00BF6A31" w:rsidRDefault="00BF6A31" w:rsidP="00BF6A31">
      <w:pPr>
        <w:spacing w:after="160" w:line="259" w:lineRule="auto"/>
        <w:contextualSpacing/>
      </w:pPr>
    </w:p>
    <w:p w14:paraId="49A55020" w14:textId="06209887" w:rsidR="00997DF8" w:rsidRPr="00997DF8" w:rsidRDefault="00AB119D" w:rsidP="00997DF8">
      <w:pPr>
        <w:rPr>
          <w:b/>
          <w:bCs/>
        </w:rPr>
      </w:pPr>
      <w:r w:rsidRPr="00997DF8">
        <w:rPr>
          <w:b/>
          <w:bCs/>
        </w:rPr>
        <w:t>Topología</w:t>
      </w:r>
      <w:r w:rsidR="00997DF8" w:rsidRPr="00997DF8">
        <w:rPr>
          <w:b/>
          <w:bCs/>
        </w:rPr>
        <w:t xml:space="preserve"> en árbol</w:t>
      </w:r>
    </w:p>
    <w:p w14:paraId="67FC6B95" w14:textId="77777777" w:rsidR="00997DF8" w:rsidRDefault="00997DF8" w:rsidP="00997DF8"/>
    <w:p w14:paraId="65FFC439" w14:textId="5D357CAA" w:rsidR="00997DF8" w:rsidRDefault="00997DF8" w:rsidP="00997DF8">
      <w:r>
        <w:t>Es una combinación de topologías en estrella organizadas de forma jerárquica.</w:t>
      </w:r>
    </w:p>
    <w:p w14:paraId="09B8BF83" w14:textId="77777777" w:rsidR="00997DF8" w:rsidRDefault="00997DF8" w:rsidP="00997DF8"/>
    <w:p w14:paraId="2017AE6D" w14:textId="0F97C209" w:rsidR="00997DF8" w:rsidRDefault="00997DF8" w:rsidP="00997DF8">
      <w:pPr>
        <w:pStyle w:val="Prrafodelista"/>
        <w:numPr>
          <w:ilvl w:val="0"/>
          <w:numId w:val="23"/>
        </w:numPr>
        <w:spacing w:after="160" w:line="259" w:lineRule="auto"/>
        <w:contextualSpacing/>
      </w:pPr>
      <w:r>
        <w:t>Muy utilizada en redes empresariales.</w:t>
      </w:r>
    </w:p>
    <w:p w14:paraId="478B5EC5" w14:textId="4BFB84A6" w:rsidR="00997DF8" w:rsidRDefault="00997DF8" w:rsidP="00997DF8">
      <w:pPr>
        <w:pStyle w:val="Prrafodelista"/>
        <w:numPr>
          <w:ilvl w:val="0"/>
          <w:numId w:val="23"/>
        </w:numPr>
        <w:spacing w:after="160" w:line="259" w:lineRule="auto"/>
        <w:contextualSpacing/>
      </w:pPr>
      <w:r>
        <w:t>Permite segmentar y organizar la red.</w:t>
      </w:r>
    </w:p>
    <w:p w14:paraId="5B887D80" w14:textId="5F72084A" w:rsidR="00997DF8" w:rsidRDefault="00997DF8" w:rsidP="00997DF8">
      <w:pPr>
        <w:pStyle w:val="Prrafodelista"/>
        <w:numPr>
          <w:ilvl w:val="0"/>
          <w:numId w:val="23"/>
        </w:numPr>
        <w:spacing w:after="160" w:line="259" w:lineRule="auto"/>
        <w:contextualSpacing/>
      </w:pPr>
      <w:r>
        <w:t>Depende de los nodos superiores.</w:t>
      </w:r>
    </w:p>
    <w:p w14:paraId="1D7CEE3F" w14:textId="25A58091" w:rsidR="00997DF8" w:rsidRDefault="00997DF8" w:rsidP="00997DF8">
      <w:pPr>
        <w:spacing w:after="160" w:line="259" w:lineRule="auto"/>
        <w:contextualSpacing/>
        <w:jc w:val="center"/>
      </w:pPr>
      <w:r>
        <w:rPr>
          <w:noProof/>
        </w:rPr>
        <w:drawing>
          <wp:inline distT="0" distB="0" distL="0" distR="0" wp14:anchorId="5941F45F" wp14:editId="5248B51B">
            <wp:extent cx="2195553" cy="2009775"/>
            <wp:effectExtent l="0" t="0" r="0" b="0"/>
            <wp:docPr id="7" name="Imagen 7" descr="topologia de arbol | 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pologia de arbol | PP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667" r="16111" b="11852"/>
                    <a:stretch/>
                  </pic:blipFill>
                  <pic:spPr bwMode="auto">
                    <a:xfrm>
                      <a:off x="0" y="0"/>
                      <a:ext cx="2197859" cy="2011886"/>
                    </a:xfrm>
                    <a:prstGeom prst="rect">
                      <a:avLst/>
                    </a:prstGeom>
                    <a:noFill/>
                    <a:ln>
                      <a:noFill/>
                    </a:ln>
                    <a:extLst>
                      <a:ext uri="{53640926-AAD7-44D8-BBD7-CCE9431645EC}">
                        <a14:shadowObscured xmlns:a14="http://schemas.microsoft.com/office/drawing/2010/main"/>
                      </a:ext>
                    </a:extLst>
                  </pic:spPr>
                </pic:pic>
              </a:graphicData>
            </a:graphic>
          </wp:inline>
        </w:drawing>
      </w:r>
    </w:p>
    <w:p w14:paraId="52913F7A" w14:textId="77777777" w:rsidR="00E8416B" w:rsidRDefault="00E8416B">
      <w:pPr>
        <w:pBdr>
          <w:bottom w:val="single" w:sz="2" w:space="1" w:color="CCCCCC"/>
        </w:pBdr>
        <w:spacing w:after="220"/>
      </w:pPr>
    </w:p>
    <w:p w14:paraId="293D1FE9" w14:textId="77777777" w:rsidR="00E8416B" w:rsidRDefault="00E8416B">
      <w:pPr>
        <w:pBdr>
          <w:bottom w:val="single" w:sz="2" w:space="1" w:color="CCCCCC"/>
        </w:pBdr>
        <w:spacing w:after="220"/>
      </w:pPr>
    </w:p>
    <w:p w14:paraId="28FDF966" w14:textId="77777777" w:rsidR="00E8416B" w:rsidRDefault="00E8416B">
      <w:pPr>
        <w:pBdr>
          <w:bottom w:val="single" w:sz="2" w:space="1" w:color="CCCCCC"/>
        </w:pBdr>
        <w:spacing w:after="220"/>
      </w:pPr>
    </w:p>
    <w:p w14:paraId="32558A08" w14:textId="77777777" w:rsidR="00E8416B" w:rsidRDefault="00E8416B">
      <w:pPr>
        <w:pBdr>
          <w:bottom w:val="single" w:sz="2" w:space="1" w:color="CCCCCC"/>
        </w:pBdr>
        <w:spacing w:after="220"/>
      </w:pPr>
    </w:p>
    <w:p w14:paraId="169D35CB" w14:textId="77777777" w:rsidR="00E8416B" w:rsidRDefault="00E8416B">
      <w:pPr>
        <w:pBdr>
          <w:bottom w:val="single" w:sz="2" w:space="1" w:color="CCCCCC"/>
        </w:pBdr>
        <w:spacing w:after="220"/>
      </w:pPr>
    </w:p>
    <w:p w14:paraId="28255AE7" w14:textId="77777777" w:rsidR="00E8416B" w:rsidRDefault="00E8416B">
      <w:pPr>
        <w:pBdr>
          <w:bottom w:val="single" w:sz="2" w:space="1" w:color="CCCCCC"/>
        </w:pBdr>
        <w:spacing w:after="220"/>
      </w:pPr>
    </w:p>
    <w:p w14:paraId="3C1D2590" w14:textId="77777777" w:rsidR="00E8416B" w:rsidRDefault="00E8416B">
      <w:pPr>
        <w:pBdr>
          <w:bottom w:val="single" w:sz="2" w:space="1" w:color="CCCCCC"/>
        </w:pBdr>
        <w:spacing w:after="220"/>
      </w:pPr>
    </w:p>
    <w:p w14:paraId="4536D064" w14:textId="77777777" w:rsidR="00E8416B" w:rsidRDefault="00E8416B">
      <w:pPr>
        <w:pBdr>
          <w:bottom w:val="single" w:sz="2" w:space="1" w:color="CCCCCC"/>
        </w:pBdr>
        <w:spacing w:after="220"/>
      </w:pPr>
    </w:p>
    <w:p w14:paraId="62E56651" w14:textId="77777777" w:rsidR="00E8416B" w:rsidRDefault="00E8416B">
      <w:pPr>
        <w:spacing w:after="100"/>
      </w:pPr>
    </w:p>
    <w:p w14:paraId="1593110A" w14:textId="77777777" w:rsidR="00E8416B" w:rsidRDefault="009F6D0D" w:rsidP="006D74B7">
      <w:pPr>
        <w:pStyle w:val="Ttulo1"/>
      </w:pPr>
      <w:bookmarkStart w:id="10" w:name="_Toc227879403"/>
      <w:r>
        <w:rPr>
          <w:color w:val="2E75B6"/>
        </w:rPr>
        <w:t xml:space="preserve">10.  </w:t>
      </w:r>
      <w:r>
        <w:t>Servicio DHCP</w:t>
      </w:r>
      <w:bookmarkEnd w:id="10"/>
    </w:p>
    <w:p w14:paraId="4601576B" w14:textId="77777777" w:rsidR="00E8416B" w:rsidRDefault="00E8416B">
      <w:pPr>
        <w:pBdr>
          <w:bottom w:val="single" w:sz="6" w:space="1" w:color="2E75B6"/>
        </w:pBdr>
        <w:spacing w:after="100"/>
      </w:pPr>
    </w:p>
    <w:p w14:paraId="25D53B52" w14:textId="77777777" w:rsidR="00997DF8" w:rsidRDefault="00997DF8" w:rsidP="00997DF8">
      <w:r w:rsidRPr="00747853">
        <w:t xml:space="preserve">El protocolo de configuración dinámica de host (DHCP) es un sistema para asignar direcciones de protocolo de Internet (IP) a cada dispositivo de red (conocido como host) en la red de una organización. Un host puede ser un ordenador de escritorio, un portátil, una tableta, un dispositivo móvil, u otros tipos de dispositivos. El </w:t>
      </w:r>
      <w:r>
        <w:t xml:space="preserve">servicio de </w:t>
      </w:r>
      <w:r w:rsidRPr="00747853">
        <w:t>DHCP asigna direcciones automáticamente, en lugar de requerir que los administradores de red realicen asignaciones manuales. El DHCP también es responsable de asignar automáticamente nuevas direcciones IP cuando los dispositivos se mueven a nuevas ubicaciones en la red. Además de las direcciones IP, un servicio DHCP asigna parámetros de configuración como direcciones del sistema de nombres de dominio (DNS), máscaras de subred y puertas de enlace predeterminadas que son esenciales para las comunicaciones de red.</w:t>
      </w:r>
    </w:p>
    <w:p w14:paraId="3C8372D9" w14:textId="77777777" w:rsidR="00E8416B" w:rsidRDefault="00E8416B">
      <w:pPr>
        <w:spacing w:after="80"/>
      </w:pPr>
    </w:p>
    <w:p w14:paraId="66E560A5" w14:textId="08B98338" w:rsidR="00997DF8" w:rsidRDefault="00997DF8">
      <w:pPr>
        <w:spacing w:after="80"/>
      </w:pPr>
      <w:r>
        <w:rPr>
          <w:noProof/>
        </w:rPr>
        <w:drawing>
          <wp:inline distT="0" distB="0" distL="0" distR="0" wp14:anchorId="4FEBB6B0" wp14:editId="20CC5262">
            <wp:extent cx="4933950" cy="2393291"/>
            <wp:effectExtent l="0" t="0" r="0" b="7620"/>
            <wp:docPr id="8" name="Imagen 8" descr="Diagrama que ilustra cómo funciona el protocolo de configuración dinámica de host (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a que ilustra cómo funciona el protocolo de configuración dinámica de host (DHCP)."/>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3775"/>
                    <a:stretch/>
                  </pic:blipFill>
                  <pic:spPr bwMode="auto">
                    <a:xfrm>
                      <a:off x="0" y="0"/>
                      <a:ext cx="4938402" cy="2395451"/>
                    </a:xfrm>
                    <a:prstGeom prst="rect">
                      <a:avLst/>
                    </a:prstGeom>
                    <a:noFill/>
                    <a:ln>
                      <a:noFill/>
                    </a:ln>
                    <a:extLst>
                      <a:ext uri="{53640926-AAD7-44D8-BBD7-CCE9431645EC}">
                        <a14:shadowObscured xmlns:a14="http://schemas.microsoft.com/office/drawing/2010/main"/>
                      </a:ext>
                    </a:extLst>
                  </pic:spPr>
                </pic:pic>
              </a:graphicData>
            </a:graphic>
          </wp:inline>
        </w:drawing>
      </w:r>
    </w:p>
    <w:p w14:paraId="60763B33" w14:textId="77777777" w:rsidR="00E8416B" w:rsidRDefault="00E8416B">
      <w:pPr>
        <w:pBdr>
          <w:bottom w:val="single" w:sz="2" w:space="1" w:color="CCCCCC"/>
        </w:pBdr>
        <w:spacing w:after="220"/>
      </w:pPr>
    </w:p>
    <w:p w14:paraId="32C9F59C" w14:textId="77777777" w:rsidR="00E8416B" w:rsidRDefault="00E8416B">
      <w:pPr>
        <w:spacing w:after="100"/>
      </w:pPr>
    </w:p>
    <w:p w14:paraId="08E03299" w14:textId="77777777" w:rsidR="00E8416B" w:rsidRDefault="009F6D0D" w:rsidP="006D74B7">
      <w:pPr>
        <w:pStyle w:val="Ttulo1"/>
      </w:pPr>
      <w:bookmarkStart w:id="11" w:name="_Toc227879404"/>
      <w:r>
        <w:rPr>
          <w:color w:val="2E75B6"/>
        </w:rPr>
        <w:t xml:space="preserve">11.  </w:t>
      </w:r>
      <w:r>
        <w:t>Servicio DNS</w:t>
      </w:r>
      <w:bookmarkEnd w:id="11"/>
    </w:p>
    <w:p w14:paraId="1C01D1A7" w14:textId="77777777" w:rsidR="00E8416B" w:rsidRDefault="00E8416B">
      <w:pPr>
        <w:pBdr>
          <w:bottom w:val="single" w:sz="6" w:space="1" w:color="2E75B6"/>
        </w:pBdr>
        <w:spacing w:after="100"/>
      </w:pPr>
    </w:p>
    <w:p w14:paraId="52E179FB" w14:textId="77777777" w:rsidR="00997DF8" w:rsidRDefault="00997DF8" w:rsidP="00997DF8">
      <w:r>
        <w:t>Los servicios DNS traducen los nombres de host a direcciones IP. La forma en que el sistema DNS hace esto se puede comparar con una agenda telefónica, pero en lugar de un nombre asociado a un número de teléfono, DNS traduce un nombre de dominio a una dirección IP. Por ejemplo, la traducción www.apple.com es 17.253.207.54. El sistema de nombres de dominio (DNS) se divide en dos servidores de nombres DNS que funcionan juntos:</w:t>
      </w:r>
    </w:p>
    <w:p w14:paraId="5468348C" w14:textId="77777777" w:rsidR="00997DF8" w:rsidRDefault="00997DF8" w:rsidP="00997DF8"/>
    <w:p w14:paraId="2F116A13" w14:textId="2B883342" w:rsidR="00997DF8" w:rsidRDefault="00997DF8" w:rsidP="00997DF8">
      <w:pPr>
        <w:pStyle w:val="Prrafodelista"/>
        <w:numPr>
          <w:ilvl w:val="0"/>
          <w:numId w:val="24"/>
        </w:numPr>
        <w:spacing w:after="160" w:line="259" w:lineRule="auto"/>
        <w:contextualSpacing/>
      </w:pPr>
      <w:r>
        <w:t>Servidor de DNS recursivo</w:t>
      </w:r>
      <w:r w:rsidR="00AB119D">
        <w:t>.</w:t>
      </w:r>
    </w:p>
    <w:p w14:paraId="4A1F3737" w14:textId="23233801" w:rsidR="00997DF8" w:rsidRPr="00E80775" w:rsidRDefault="00997DF8" w:rsidP="00997DF8">
      <w:pPr>
        <w:pStyle w:val="Prrafodelista"/>
        <w:numPr>
          <w:ilvl w:val="0"/>
          <w:numId w:val="24"/>
        </w:numPr>
        <w:spacing w:after="160" w:line="259" w:lineRule="auto"/>
        <w:contextualSpacing/>
      </w:pPr>
      <w:r>
        <w:t>Servidor de DNS autoritativo</w:t>
      </w:r>
      <w:r w:rsidR="00AB119D">
        <w:t>.</w:t>
      </w:r>
    </w:p>
    <w:p w14:paraId="0CD4C4BE" w14:textId="77777777" w:rsidR="00E8416B" w:rsidRDefault="00E8416B">
      <w:pPr>
        <w:spacing w:after="80"/>
      </w:pPr>
    </w:p>
    <w:p w14:paraId="598C7507" w14:textId="77777777" w:rsidR="00E8416B" w:rsidRDefault="00E8416B">
      <w:pPr>
        <w:pBdr>
          <w:bottom w:val="single" w:sz="2" w:space="1" w:color="CCCCCC"/>
        </w:pBdr>
        <w:spacing w:after="220"/>
      </w:pPr>
    </w:p>
    <w:p w14:paraId="7C727CBC" w14:textId="77777777" w:rsidR="00E8416B" w:rsidRDefault="00E8416B">
      <w:pPr>
        <w:pBdr>
          <w:bottom w:val="single" w:sz="2" w:space="1" w:color="CCCCCC"/>
        </w:pBdr>
        <w:spacing w:after="220"/>
      </w:pPr>
    </w:p>
    <w:p w14:paraId="4F28276A" w14:textId="77777777" w:rsidR="00E8416B" w:rsidRDefault="00E8416B">
      <w:pPr>
        <w:pBdr>
          <w:bottom w:val="single" w:sz="2" w:space="1" w:color="CCCCCC"/>
        </w:pBdr>
        <w:spacing w:after="220"/>
      </w:pPr>
    </w:p>
    <w:p w14:paraId="527CF5BB" w14:textId="77777777" w:rsidR="00E8416B" w:rsidRDefault="00E8416B">
      <w:pPr>
        <w:pBdr>
          <w:bottom w:val="single" w:sz="2" w:space="1" w:color="CCCCCC"/>
        </w:pBdr>
        <w:spacing w:after="220"/>
      </w:pPr>
    </w:p>
    <w:p w14:paraId="1EEBFA2D" w14:textId="77777777" w:rsidR="00E8416B" w:rsidRDefault="00E8416B">
      <w:pPr>
        <w:pBdr>
          <w:bottom w:val="single" w:sz="2" w:space="1" w:color="CCCCCC"/>
        </w:pBdr>
        <w:spacing w:after="220"/>
      </w:pPr>
    </w:p>
    <w:p w14:paraId="5DE951C2" w14:textId="77777777" w:rsidR="00E8416B" w:rsidRDefault="00E8416B">
      <w:pPr>
        <w:pBdr>
          <w:bottom w:val="single" w:sz="2" w:space="1" w:color="CCCCCC"/>
        </w:pBdr>
        <w:spacing w:after="220"/>
      </w:pPr>
    </w:p>
    <w:p w14:paraId="5AF26F45" w14:textId="77777777" w:rsidR="00E8416B" w:rsidRDefault="00E8416B">
      <w:pPr>
        <w:pBdr>
          <w:bottom w:val="single" w:sz="2" w:space="1" w:color="CCCCCC"/>
        </w:pBdr>
        <w:spacing w:after="220"/>
      </w:pPr>
    </w:p>
    <w:p w14:paraId="21A38435" w14:textId="77777777" w:rsidR="00E8416B" w:rsidRDefault="00E8416B">
      <w:pPr>
        <w:pBdr>
          <w:bottom w:val="single" w:sz="2" w:space="1" w:color="CCCCCC"/>
        </w:pBdr>
        <w:spacing w:after="220"/>
      </w:pPr>
    </w:p>
    <w:p w14:paraId="1913AC70" w14:textId="77777777" w:rsidR="00E8416B" w:rsidRDefault="00E8416B">
      <w:pPr>
        <w:spacing w:after="100"/>
      </w:pPr>
    </w:p>
    <w:p w14:paraId="22CB0D98" w14:textId="77777777" w:rsidR="00E8416B" w:rsidRDefault="009F6D0D" w:rsidP="006D74B7">
      <w:pPr>
        <w:pStyle w:val="Ttulo1"/>
      </w:pPr>
      <w:bookmarkStart w:id="12" w:name="_Toc227879405"/>
      <w:r>
        <w:rPr>
          <w:color w:val="2E75B6"/>
        </w:rPr>
        <w:t xml:space="preserve">12.  </w:t>
      </w:r>
      <w:r>
        <w:t>Tecnologías Wireless y sus estándares</w:t>
      </w:r>
      <w:bookmarkEnd w:id="12"/>
    </w:p>
    <w:p w14:paraId="62D54FF1" w14:textId="77777777" w:rsidR="00E8416B" w:rsidRDefault="00E8416B">
      <w:pPr>
        <w:pBdr>
          <w:bottom w:val="single" w:sz="6" w:space="1" w:color="2E75B6"/>
        </w:pBdr>
        <w:spacing w:after="100"/>
      </w:pPr>
    </w:p>
    <w:p w14:paraId="56AFACFE" w14:textId="3A3A26AB" w:rsidR="00A47B76" w:rsidRDefault="00A47B76" w:rsidP="00A47B76">
      <w:pPr>
        <w:spacing w:after="160"/>
      </w:pPr>
      <w:r>
        <w:t xml:space="preserve">Se denomina </w:t>
      </w:r>
      <w:r w:rsidR="00AB119D">
        <w:rPr>
          <w:b/>
          <w:bCs/>
        </w:rPr>
        <w:t>Wireless</w:t>
      </w:r>
      <w:r>
        <w:t xml:space="preserve"> a las tecnologías de comunicación que transmiten información sin un medio físico guiado, normalmente mediante radiofrecuencia. En redes, no existe una única tecnología </w:t>
      </w:r>
      <w:proofErr w:type="spellStart"/>
      <w:r>
        <w:t>wireless</w:t>
      </w:r>
      <w:proofErr w:type="spellEnd"/>
      <w:r>
        <w:t>: hay familias distintas según alcance, potencia, movilidad, ancho de banda, latencia y consumo energético.</w:t>
      </w:r>
      <w:r>
        <w:br/>
        <w:t xml:space="preserve"> Todas comparten la idea de </w:t>
      </w:r>
      <w:proofErr w:type="gramStart"/>
      <w:r>
        <w:t>modular datos</w:t>
      </w:r>
      <w:proofErr w:type="gramEnd"/>
      <w:r>
        <w:t xml:space="preserve"> sobre un medio electromagnético, pero difieren mucho en objetivos y diseño. Las principales familias son:</w:t>
      </w:r>
    </w:p>
    <w:p w14:paraId="2C8C80C0" w14:textId="77777777" w:rsidR="00A47B76" w:rsidRDefault="00A47B76" w:rsidP="00A47B76">
      <w:pPr>
        <w:spacing w:after="160"/>
        <w:rPr>
          <w:b/>
          <w:bCs/>
        </w:rPr>
      </w:pPr>
      <w:r>
        <w:rPr>
          <w:b/>
          <w:bCs/>
        </w:rPr>
        <w:t xml:space="preserve">a) </w:t>
      </w:r>
      <w:proofErr w:type="spellStart"/>
      <w:r>
        <w:rPr>
          <w:b/>
          <w:bCs/>
        </w:rPr>
        <w:t>Wi</w:t>
      </w:r>
      <w:proofErr w:type="spellEnd"/>
      <w:r>
        <w:rPr>
          <w:b/>
          <w:bCs/>
        </w:rPr>
        <w:t>-Fi / WLAN</w:t>
      </w:r>
    </w:p>
    <w:p w14:paraId="25341A45" w14:textId="77777777" w:rsidR="00A47B76" w:rsidRDefault="00A47B76" w:rsidP="00A47B76">
      <w:pPr>
        <w:spacing w:after="160"/>
      </w:pPr>
      <w:r>
        <w:t xml:space="preserve">Es la tecnología de red local inalámbrica más difundida en hogares, oficinas y campus. Se basa en la familia </w:t>
      </w:r>
      <w:r>
        <w:rPr>
          <w:b/>
          <w:bCs/>
        </w:rPr>
        <w:t>IEEE 802.11</w:t>
      </w:r>
      <w:r>
        <w:t>. Comercialmente se usan nombres simplificados como:</w:t>
      </w:r>
    </w:p>
    <w:p w14:paraId="5AE09EB5" w14:textId="77777777" w:rsidR="00A47B76" w:rsidRDefault="00A47B76" w:rsidP="00A47B76">
      <w:pPr>
        <w:numPr>
          <w:ilvl w:val="0"/>
          <w:numId w:val="3"/>
        </w:numPr>
        <w:spacing w:line="276" w:lineRule="auto"/>
      </w:pPr>
      <w:proofErr w:type="spellStart"/>
      <w:r>
        <w:rPr>
          <w:b/>
          <w:bCs/>
        </w:rPr>
        <w:t>Wi</w:t>
      </w:r>
      <w:proofErr w:type="spellEnd"/>
      <w:r>
        <w:rPr>
          <w:b/>
          <w:bCs/>
        </w:rPr>
        <w:t>-Fi 4 = 802.11n</w:t>
      </w:r>
    </w:p>
    <w:p w14:paraId="76357731" w14:textId="77777777" w:rsidR="00A47B76" w:rsidRDefault="00A47B76" w:rsidP="00A47B76">
      <w:pPr>
        <w:numPr>
          <w:ilvl w:val="0"/>
          <w:numId w:val="3"/>
        </w:numPr>
        <w:spacing w:line="276" w:lineRule="auto"/>
      </w:pPr>
      <w:proofErr w:type="spellStart"/>
      <w:r>
        <w:rPr>
          <w:b/>
          <w:bCs/>
        </w:rPr>
        <w:t>Wi</w:t>
      </w:r>
      <w:proofErr w:type="spellEnd"/>
      <w:r>
        <w:rPr>
          <w:b/>
          <w:bCs/>
        </w:rPr>
        <w:t>-Fi 5 = 802.11ac</w:t>
      </w:r>
    </w:p>
    <w:p w14:paraId="7C2A9326" w14:textId="77777777" w:rsidR="00A47B76" w:rsidRDefault="00A47B76" w:rsidP="00A47B76">
      <w:pPr>
        <w:numPr>
          <w:ilvl w:val="0"/>
          <w:numId w:val="3"/>
        </w:numPr>
        <w:spacing w:line="276" w:lineRule="auto"/>
      </w:pPr>
      <w:proofErr w:type="spellStart"/>
      <w:r>
        <w:rPr>
          <w:b/>
          <w:bCs/>
        </w:rPr>
        <w:t>Wi</w:t>
      </w:r>
      <w:proofErr w:type="spellEnd"/>
      <w:r>
        <w:rPr>
          <w:b/>
          <w:bCs/>
        </w:rPr>
        <w:t>-Fi 6 = 802.11ax</w:t>
      </w:r>
    </w:p>
    <w:p w14:paraId="085C1EDB" w14:textId="77777777" w:rsidR="00A47B76" w:rsidRDefault="00A47B76" w:rsidP="00A47B76">
      <w:pPr>
        <w:spacing w:after="160"/>
      </w:pPr>
      <w:r>
        <w:rPr>
          <w:b/>
          <w:bCs/>
        </w:rPr>
        <w:br/>
      </w:r>
      <w:r>
        <w:t xml:space="preserve"> Las mejoras entre generaciones no solo son “más velocidad”: también incorporan mejor eficiencia espectral, manejo de múltiples usuarios, mejor uso del aire en entornos congestionados y mejoras de seguridad/certificación. </w:t>
      </w:r>
      <w:proofErr w:type="spellStart"/>
      <w:r>
        <w:t>Wi</w:t>
      </w:r>
      <w:proofErr w:type="spellEnd"/>
      <w:r>
        <w:t>-Fi 6, por ejemplo, se apoya en 802.11ax y fue pensado especialmente para escenarios densos.</w:t>
      </w:r>
    </w:p>
    <w:p w14:paraId="51186963" w14:textId="77777777" w:rsidR="00A47B76" w:rsidRDefault="00A47B76" w:rsidP="00A47B76">
      <w:pPr>
        <w:spacing w:after="160"/>
        <w:rPr>
          <w:b/>
          <w:bCs/>
        </w:rPr>
      </w:pPr>
      <w:r>
        <w:rPr>
          <w:b/>
          <w:bCs/>
        </w:rPr>
        <w:t>b) Bluetooth / WPAN</w:t>
      </w:r>
    </w:p>
    <w:p w14:paraId="308FCCCA" w14:textId="77777777" w:rsidR="00A47B76" w:rsidRDefault="00A47B76" w:rsidP="00A47B76">
      <w:pPr>
        <w:spacing w:after="160"/>
      </w:pPr>
      <w:r>
        <w:t xml:space="preserve">Bluetooth está pensado para </w:t>
      </w:r>
      <w:r>
        <w:rPr>
          <w:b/>
          <w:bCs/>
        </w:rPr>
        <w:t>corto alcance</w:t>
      </w:r>
      <w:r>
        <w:t xml:space="preserve"> y consumo relativamente contenido, sobre todo en periféricos, audio, wearables y enlaces entre dispositivos personales. La tecnología es administrada por </w:t>
      </w:r>
      <w:r>
        <w:rPr>
          <w:b/>
          <w:bCs/>
        </w:rPr>
        <w:t>Bluetooth SIG</w:t>
      </w:r>
      <w:r>
        <w:t>, que mantiene las especificaciones y la certificación. Históricamente se la vinculó con IEEE 802.15.1, aunque hoy la evolución efectiva la lleva el ecosistema Bluetooth SIG.</w:t>
      </w:r>
    </w:p>
    <w:p w14:paraId="273D20D5" w14:textId="77777777" w:rsidR="00A47B76" w:rsidRDefault="00A47B76" w:rsidP="00A47B76">
      <w:pPr>
        <w:spacing w:after="160"/>
        <w:rPr>
          <w:b/>
          <w:bCs/>
        </w:rPr>
      </w:pPr>
      <w:r>
        <w:rPr>
          <w:b/>
          <w:bCs/>
        </w:rPr>
        <w:t xml:space="preserve">c) </w:t>
      </w:r>
      <w:proofErr w:type="spellStart"/>
      <w:r>
        <w:rPr>
          <w:b/>
          <w:bCs/>
        </w:rPr>
        <w:t>Zigbee</w:t>
      </w:r>
      <w:proofErr w:type="spellEnd"/>
      <w:r>
        <w:rPr>
          <w:b/>
          <w:bCs/>
        </w:rPr>
        <w:t xml:space="preserve"> / </w:t>
      </w:r>
      <w:proofErr w:type="spellStart"/>
      <w:r>
        <w:rPr>
          <w:b/>
          <w:bCs/>
        </w:rPr>
        <w:t>IoT</w:t>
      </w:r>
      <w:proofErr w:type="spellEnd"/>
      <w:r>
        <w:rPr>
          <w:b/>
          <w:bCs/>
        </w:rPr>
        <w:t xml:space="preserve"> de bajo consumo</w:t>
      </w:r>
    </w:p>
    <w:p w14:paraId="6F2155A1" w14:textId="77777777" w:rsidR="00A47B76" w:rsidRDefault="00A47B76" w:rsidP="00A47B76">
      <w:pPr>
        <w:spacing w:after="160"/>
      </w:pPr>
      <w:proofErr w:type="spellStart"/>
      <w:r>
        <w:t>Zigbee</w:t>
      </w:r>
      <w:proofErr w:type="spellEnd"/>
      <w:r>
        <w:t xml:space="preserve"> se usa mucho en automatización, sensores, domótica e </w:t>
      </w:r>
      <w:proofErr w:type="spellStart"/>
      <w:r>
        <w:t>IoT</w:t>
      </w:r>
      <w:proofErr w:type="spellEnd"/>
      <w:r>
        <w:t xml:space="preserve">. Trabaja sobre </w:t>
      </w:r>
      <w:r>
        <w:rPr>
          <w:b/>
          <w:bCs/>
        </w:rPr>
        <w:t>IEEE 802.15.4</w:t>
      </w:r>
      <w:r>
        <w:t>, que privilegia bajo consumo y redes de baja tasa de datos por encima de gran ancho de banda. Su ventaja: permitir dispositivos que duren mucho tiempo con bajo consumo y que puedan operar en topologías tipo malla.</w:t>
      </w:r>
    </w:p>
    <w:p w14:paraId="6CDF01EA" w14:textId="77777777" w:rsidR="00A47B76" w:rsidRDefault="00A47B76" w:rsidP="00A47B76">
      <w:pPr>
        <w:spacing w:after="160"/>
        <w:rPr>
          <w:b/>
          <w:bCs/>
        </w:rPr>
      </w:pPr>
      <w:r>
        <w:rPr>
          <w:b/>
          <w:bCs/>
        </w:rPr>
        <w:t>d) Redes móviles: 4G / 5G</w:t>
      </w:r>
    </w:p>
    <w:p w14:paraId="75C078D2" w14:textId="3D7DC726" w:rsidR="00A47B76" w:rsidRDefault="00A47B76" w:rsidP="00AE1A27">
      <w:pPr>
        <w:spacing w:after="160"/>
      </w:pPr>
      <w:r>
        <w:t xml:space="preserve">Las redes celulares no se rigen por IEEE 802.11 sino por el ecosistema </w:t>
      </w:r>
      <w:r>
        <w:rPr>
          <w:b/>
          <w:bCs/>
        </w:rPr>
        <w:t>3GPP</w:t>
      </w:r>
      <w:r>
        <w:t>, que define no solo la interfaz de radio, sino también la arquitectura de red, movilidad, autenticación y señalización. En otras palabras, es un sistema completo de telecomunicaciones móviles.</w:t>
      </w:r>
    </w:p>
    <w:p w14:paraId="6B5BC2C8" w14:textId="77777777" w:rsidR="00E8416B" w:rsidRDefault="00E8416B">
      <w:pPr>
        <w:pBdr>
          <w:bottom w:val="single" w:sz="2" w:space="1" w:color="CCCCCC"/>
        </w:pBdr>
        <w:spacing w:after="220"/>
      </w:pPr>
    </w:p>
    <w:p w14:paraId="73E80074" w14:textId="77777777" w:rsidR="00E8416B" w:rsidRDefault="00E8416B">
      <w:pPr>
        <w:spacing w:after="100"/>
      </w:pPr>
    </w:p>
    <w:p w14:paraId="26665F33" w14:textId="77777777" w:rsidR="00E8416B" w:rsidRDefault="009F6D0D" w:rsidP="006D74B7">
      <w:pPr>
        <w:pStyle w:val="Ttulo1"/>
      </w:pPr>
      <w:bookmarkStart w:id="13" w:name="_Toc227879406"/>
      <w:proofErr w:type="gramStart"/>
      <w:r>
        <w:rPr>
          <w:color w:val="2E75B6"/>
        </w:rPr>
        <w:t xml:space="preserve">13.  </w:t>
      </w:r>
      <w:r>
        <w:t>¿</w:t>
      </w:r>
      <w:proofErr w:type="gramEnd"/>
      <w:r>
        <w:t>Qué es un Proxy?</w:t>
      </w:r>
      <w:bookmarkEnd w:id="13"/>
    </w:p>
    <w:p w14:paraId="405EE126" w14:textId="77777777" w:rsidR="00E8416B" w:rsidRDefault="00E8416B">
      <w:pPr>
        <w:pBdr>
          <w:bottom w:val="single" w:sz="6" w:space="1" w:color="2E75B6"/>
        </w:pBdr>
        <w:spacing w:after="100"/>
      </w:pPr>
    </w:p>
    <w:p w14:paraId="02748039" w14:textId="786222CC" w:rsidR="00A47B76" w:rsidRDefault="00A47B76" w:rsidP="00A47B76">
      <w:pPr>
        <w:spacing w:after="160"/>
      </w:pPr>
      <w:r>
        <w:t xml:space="preserve">Un </w:t>
      </w:r>
      <w:r>
        <w:rPr>
          <w:b/>
          <w:bCs/>
        </w:rPr>
        <w:t>proxy</w:t>
      </w:r>
      <w:r>
        <w:t xml:space="preserve"> es un intermediario que recibe solicitudes de un nodo de la red y las reenvía hacia otro. </w:t>
      </w:r>
      <w:r w:rsidR="008D72F2">
        <w:t>S</w:t>
      </w:r>
      <w:r>
        <w:t xml:space="preserve">u valor técnico está en que </w:t>
      </w:r>
      <w:r>
        <w:rPr>
          <w:b/>
          <w:bCs/>
        </w:rPr>
        <w:t>termina o intermedia</w:t>
      </w:r>
      <w:r>
        <w:t xml:space="preserve"> la comunicación y permite aplicar políticas, autenticación, caché, </w:t>
      </w:r>
      <w:proofErr w:type="spellStart"/>
      <w:r>
        <w:t>anonimización</w:t>
      </w:r>
      <w:proofErr w:type="spellEnd"/>
      <w:r>
        <w:t xml:space="preserve"> parcial, publicación controlada o filtrado.</w:t>
      </w:r>
    </w:p>
    <w:p w14:paraId="4A67C8AC" w14:textId="2460059B" w:rsidR="00A47B76" w:rsidRPr="00F33A7D" w:rsidRDefault="00A47B76" w:rsidP="00A47B76">
      <w:pPr>
        <w:spacing w:after="160"/>
        <w:rPr>
          <w:b/>
          <w:bCs/>
        </w:rPr>
      </w:pPr>
      <w:r w:rsidRPr="00F33A7D">
        <w:rPr>
          <w:b/>
          <w:bCs/>
        </w:rPr>
        <w:t xml:space="preserve"> Hay dos usos principales:</w:t>
      </w:r>
    </w:p>
    <w:p w14:paraId="0A8A50A5" w14:textId="77777777" w:rsidR="00A47B76" w:rsidRDefault="00A47B76" w:rsidP="00A47B76">
      <w:pPr>
        <w:spacing w:after="160"/>
        <w:rPr>
          <w:b/>
          <w:bCs/>
        </w:rPr>
      </w:pPr>
      <w:r>
        <w:rPr>
          <w:b/>
          <w:bCs/>
        </w:rPr>
        <w:t>a) Forward proxy</w:t>
      </w:r>
    </w:p>
    <w:p w14:paraId="77449278" w14:textId="77777777" w:rsidR="00A47B76" w:rsidRDefault="00A47B76" w:rsidP="00A47B76">
      <w:pPr>
        <w:spacing w:after="160"/>
      </w:pPr>
      <w:r>
        <w:t>Se ubica del lado del cliente. Los usuarios de una red interna no salen directamente a Internet, sino a través del proxy. Esto permite control, registro, filtrado de navegación y, a veces, caché de contenido.</w:t>
      </w:r>
    </w:p>
    <w:p w14:paraId="1CB3FF34" w14:textId="77777777" w:rsidR="00A47B76" w:rsidRDefault="00A47B76" w:rsidP="00A47B76">
      <w:pPr>
        <w:spacing w:after="160"/>
        <w:rPr>
          <w:b/>
          <w:bCs/>
        </w:rPr>
      </w:pPr>
      <w:r>
        <w:rPr>
          <w:b/>
          <w:bCs/>
        </w:rPr>
        <w:t>b) Reverse proxy</w:t>
      </w:r>
    </w:p>
    <w:p w14:paraId="4052403D" w14:textId="12C3D651" w:rsidR="00A47B76" w:rsidRDefault="00A47B76" w:rsidP="00A47B76">
      <w:pPr>
        <w:spacing w:after="160"/>
      </w:pPr>
      <w:r>
        <w:t xml:space="preserve">Se ubica delante de uno o varios servidores. Los clientes externos creen que acceden a un único servicio, pero el proxy reenvía internamente las peticiones al </w:t>
      </w:r>
      <w:proofErr w:type="spellStart"/>
      <w:r>
        <w:t>backend</w:t>
      </w:r>
      <w:proofErr w:type="spellEnd"/>
      <w:r>
        <w:t xml:space="preserve"> correspondiente. Esto permite ocultar servidores internos, repartir carga, centralizar TLS, aplicar autenticación y reducir exposición directa de la infraestructura. </w:t>
      </w:r>
    </w:p>
    <w:p w14:paraId="4DAA5B26" w14:textId="77777777" w:rsidR="00E8416B" w:rsidRDefault="00E8416B">
      <w:pPr>
        <w:pBdr>
          <w:bottom w:val="single" w:sz="2" w:space="1" w:color="CCCCCC"/>
        </w:pBdr>
        <w:spacing w:after="220"/>
      </w:pPr>
    </w:p>
    <w:p w14:paraId="1B7793C1" w14:textId="77777777" w:rsidR="00E8416B" w:rsidRDefault="00E8416B">
      <w:pPr>
        <w:spacing w:after="100"/>
      </w:pPr>
    </w:p>
    <w:p w14:paraId="556C2083" w14:textId="77777777" w:rsidR="00E8416B" w:rsidRDefault="009F6D0D" w:rsidP="006D74B7">
      <w:pPr>
        <w:pStyle w:val="Ttulo1"/>
      </w:pPr>
      <w:bookmarkStart w:id="14" w:name="_Toc227879407"/>
      <w:r>
        <w:rPr>
          <w:color w:val="2E75B6"/>
        </w:rPr>
        <w:t xml:space="preserve">14.  </w:t>
      </w:r>
      <w:r>
        <w:t xml:space="preserve">Protocolo </w:t>
      </w:r>
      <w:proofErr w:type="spellStart"/>
      <w:r>
        <w:t>Spanning</w:t>
      </w:r>
      <w:proofErr w:type="spellEnd"/>
      <w:r>
        <w:t xml:space="preserve"> </w:t>
      </w:r>
      <w:proofErr w:type="spellStart"/>
      <w:r>
        <w:t>Tree</w:t>
      </w:r>
      <w:bookmarkEnd w:id="14"/>
      <w:proofErr w:type="spellEnd"/>
    </w:p>
    <w:p w14:paraId="302833C8" w14:textId="77777777" w:rsidR="00E8416B" w:rsidRDefault="00E8416B">
      <w:pPr>
        <w:pBdr>
          <w:bottom w:val="single" w:sz="6" w:space="1" w:color="2E75B6"/>
        </w:pBdr>
        <w:spacing w:after="100"/>
      </w:pPr>
    </w:p>
    <w:p w14:paraId="5652B43E" w14:textId="77777777" w:rsidR="00A47B76" w:rsidRDefault="00A47B76" w:rsidP="00A47B76">
      <w:pPr>
        <w:spacing w:after="160"/>
      </w:pPr>
      <w:r>
        <w:t xml:space="preserve">STP es un protocolo de </w:t>
      </w:r>
      <w:r>
        <w:rPr>
          <w:b/>
          <w:bCs/>
        </w:rPr>
        <w:t xml:space="preserve">capa 2 </w:t>
      </w:r>
      <w:r>
        <w:t xml:space="preserve">(modelo OSI: Capa de Enlace de Datos) destinado a evitar bucles lógicos en redes Ethernet con enlaces redundantes. Su origen clásico está en </w:t>
      </w:r>
      <w:r>
        <w:rPr>
          <w:b/>
          <w:bCs/>
        </w:rPr>
        <w:t>IEEE 802.1D</w:t>
      </w:r>
      <w:r>
        <w:t>.</w:t>
      </w:r>
    </w:p>
    <w:p w14:paraId="3DD984FE" w14:textId="77777777" w:rsidR="00A47B76" w:rsidRDefault="00A47B76" w:rsidP="00A47B76">
      <w:pPr>
        <w:spacing w:after="160"/>
      </w:pPr>
      <w:r>
        <w:rPr>
          <w:b/>
          <w:bCs/>
        </w:rPr>
        <w:t>Funcionamiento:</w:t>
      </w:r>
      <w:r>
        <w:rPr>
          <w:b/>
          <w:bCs/>
        </w:rPr>
        <w:br/>
      </w:r>
      <w:r>
        <w:t xml:space="preserve"> En una red con varios switches, la redundancia es deseable porque aporta tolerancia a fallos, pero si todos los enlaces activos forman lazos, una trama broadcast puede circular indefinidamente. Eso genera tormentas de broadcast, inestabilidad de tablas MAC y degradación severa. STP evita ese problema eligiendo un </w:t>
      </w:r>
      <w:proofErr w:type="spellStart"/>
      <w:r>
        <w:rPr>
          <w:b/>
          <w:bCs/>
        </w:rPr>
        <w:t>root</w:t>
      </w:r>
      <w:proofErr w:type="spellEnd"/>
      <w:r>
        <w:rPr>
          <w:b/>
          <w:bCs/>
        </w:rPr>
        <w:t xml:space="preserve"> bridge</w:t>
      </w:r>
      <w:r>
        <w:t xml:space="preserve">, calculando el mejor camino hacia él y dejando algunos puertos en estado de bloqueo. La topología física sigue teniendo redundancia, pero la topología lógica queda libre de bucles. Para intercambiar esta información, los switches usan </w:t>
      </w:r>
      <w:proofErr w:type="spellStart"/>
      <w:r>
        <w:rPr>
          <w:b/>
          <w:bCs/>
        </w:rPr>
        <w:t>BPDUs</w:t>
      </w:r>
      <w:proofErr w:type="spellEnd"/>
      <w:r>
        <w:t>.</w:t>
      </w:r>
    </w:p>
    <w:p w14:paraId="5CCFCF46" w14:textId="77777777" w:rsidR="00A47B76" w:rsidRDefault="00A47B76" w:rsidP="00A47B76">
      <w:pPr>
        <w:spacing w:after="160"/>
      </w:pPr>
      <w:r>
        <w:t xml:space="preserve">Con el tiempo surgieron variantes más eficientes, como </w:t>
      </w:r>
      <w:r>
        <w:rPr>
          <w:b/>
          <w:bCs/>
        </w:rPr>
        <w:t>RSTP</w:t>
      </w:r>
      <w:r>
        <w:t xml:space="preserve"> y </w:t>
      </w:r>
      <w:r>
        <w:rPr>
          <w:b/>
          <w:bCs/>
        </w:rPr>
        <w:t>MSTP</w:t>
      </w:r>
      <w:r>
        <w:t xml:space="preserve">, que reducen convergencia y mejoran escalabilidad. Pero el principio base sigue siendo el mismo: prevenir </w:t>
      </w:r>
      <w:proofErr w:type="spellStart"/>
      <w:r>
        <w:t>loops</w:t>
      </w:r>
      <w:proofErr w:type="spellEnd"/>
      <w:r>
        <w:t xml:space="preserve"> de capa 2 sin renunciar a enlaces redundantes.</w:t>
      </w:r>
    </w:p>
    <w:p w14:paraId="1157529B" w14:textId="4D70887B" w:rsidR="00A47B76" w:rsidRDefault="00A47B76">
      <w:r>
        <w:br w:type="page"/>
      </w:r>
    </w:p>
    <w:p w14:paraId="498DF019" w14:textId="77777777" w:rsidR="00E8416B" w:rsidRDefault="00E8416B">
      <w:pPr>
        <w:pBdr>
          <w:bottom w:val="single" w:sz="2" w:space="1" w:color="CCCCCC"/>
        </w:pBdr>
        <w:spacing w:after="220"/>
      </w:pPr>
    </w:p>
    <w:p w14:paraId="6540CB51" w14:textId="77777777" w:rsidR="00E8416B" w:rsidRDefault="00E8416B">
      <w:pPr>
        <w:spacing w:after="100"/>
      </w:pPr>
    </w:p>
    <w:p w14:paraId="01C4D346" w14:textId="77777777" w:rsidR="00E8416B" w:rsidRDefault="009F6D0D" w:rsidP="006D74B7">
      <w:pPr>
        <w:pStyle w:val="Ttulo1"/>
      </w:pPr>
      <w:bookmarkStart w:id="15" w:name="_Toc227879408"/>
      <w:r>
        <w:rPr>
          <w:color w:val="2E75B6"/>
        </w:rPr>
        <w:t xml:space="preserve">15.  </w:t>
      </w:r>
      <w:r>
        <w:t>Protocolo de comunicaciones OSPF</w:t>
      </w:r>
      <w:bookmarkEnd w:id="15"/>
    </w:p>
    <w:p w14:paraId="76E9C6AB" w14:textId="77777777" w:rsidR="00E8416B" w:rsidRDefault="00E8416B">
      <w:pPr>
        <w:pBdr>
          <w:bottom w:val="single" w:sz="6" w:space="1" w:color="2E75B6"/>
        </w:pBdr>
        <w:spacing w:after="100"/>
      </w:pPr>
    </w:p>
    <w:p w14:paraId="446E2D7F" w14:textId="77777777" w:rsidR="00A47B76" w:rsidRDefault="00A47B76" w:rsidP="00A47B76">
      <w:pPr>
        <w:spacing w:after="160"/>
      </w:pPr>
      <w:r>
        <w:rPr>
          <w:b/>
          <w:bCs/>
        </w:rPr>
        <w:t xml:space="preserve">Open </w:t>
      </w:r>
      <w:proofErr w:type="spellStart"/>
      <w:r>
        <w:rPr>
          <w:b/>
          <w:bCs/>
        </w:rPr>
        <w:t>Shortest</w:t>
      </w:r>
      <w:proofErr w:type="spellEnd"/>
      <w:r>
        <w:rPr>
          <w:b/>
          <w:bCs/>
        </w:rPr>
        <w:t xml:space="preserve"> </w:t>
      </w:r>
      <w:proofErr w:type="spellStart"/>
      <w:r>
        <w:rPr>
          <w:b/>
          <w:bCs/>
        </w:rPr>
        <w:t>Path</w:t>
      </w:r>
      <w:proofErr w:type="spellEnd"/>
      <w:r>
        <w:rPr>
          <w:b/>
          <w:bCs/>
        </w:rPr>
        <w:t xml:space="preserve"> </w:t>
      </w:r>
      <w:proofErr w:type="spellStart"/>
      <w:r>
        <w:rPr>
          <w:b/>
          <w:bCs/>
        </w:rPr>
        <w:t>First</w:t>
      </w:r>
      <w:proofErr w:type="spellEnd"/>
      <w:r>
        <w:t xml:space="preserve"> es un protocolo de enrutamiento interior (</w:t>
      </w:r>
      <w:r>
        <w:rPr>
          <w:b/>
          <w:bCs/>
        </w:rPr>
        <w:t>IGP</w:t>
      </w:r>
      <w:r>
        <w:t xml:space="preserve">) de tipo </w:t>
      </w:r>
      <w:r>
        <w:rPr>
          <w:b/>
          <w:bCs/>
        </w:rPr>
        <w:t>link-</w:t>
      </w:r>
      <w:proofErr w:type="spellStart"/>
      <w:r>
        <w:rPr>
          <w:b/>
          <w:bCs/>
        </w:rPr>
        <w:t>state</w:t>
      </w:r>
      <w:proofErr w:type="spellEnd"/>
      <w:r>
        <w:t xml:space="preserve">, definido en la </w:t>
      </w:r>
      <w:r>
        <w:rPr>
          <w:b/>
          <w:bCs/>
        </w:rPr>
        <w:t>RFC 2328</w:t>
      </w:r>
      <w:r>
        <w:t xml:space="preserve"> para OSPFv2. Se usa dentro de un mismo sistema autónomo para que los </w:t>
      </w:r>
      <w:proofErr w:type="spellStart"/>
      <w:r>
        <w:t>routers</w:t>
      </w:r>
      <w:proofErr w:type="spellEnd"/>
      <w:r>
        <w:t xml:space="preserve"> compartan información de topología y calculen rutas (capa 3 del modelo OSI).</w:t>
      </w:r>
    </w:p>
    <w:p w14:paraId="51D440F8" w14:textId="77777777" w:rsidR="00A47B76" w:rsidRDefault="00A47B76" w:rsidP="00A47B76">
      <w:pPr>
        <w:spacing w:after="160"/>
      </w:pPr>
      <w:r>
        <w:rPr>
          <w:b/>
          <w:bCs/>
        </w:rPr>
        <w:t>Funcionamiento:</w:t>
      </w:r>
      <w:r>
        <w:rPr>
          <w:b/>
          <w:bCs/>
        </w:rPr>
        <w:br/>
      </w:r>
      <w:r>
        <w:t xml:space="preserve"> A diferencia de un protocolo </w:t>
      </w:r>
      <w:proofErr w:type="spellStart"/>
      <w:r>
        <w:t>distance</w:t>
      </w:r>
      <w:proofErr w:type="spellEnd"/>
      <w:r>
        <w:t xml:space="preserve">-vector, OSPF no se limita a decir “yo conozco esta red a tantos saltos”. Cada </w:t>
      </w:r>
      <w:proofErr w:type="spellStart"/>
      <w:r>
        <w:t>router</w:t>
      </w:r>
      <w:proofErr w:type="spellEnd"/>
      <w:r>
        <w:t xml:space="preserve"> anuncia el estado de sus enlaces, y con esa información todos construyen una base de datos topológica coherente. Luego ejecutan el algoritmo </w:t>
      </w:r>
      <w:r>
        <w:rPr>
          <w:b/>
          <w:bCs/>
        </w:rPr>
        <w:t>SPF</w:t>
      </w:r>
      <w:r>
        <w:t xml:space="preserve"> (basado en Dijkstra) para hallar los mejores caminos según un </w:t>
      </w:r>
      <w:r>
        <w:rPr>
          <w:b/>
          <w:bCs/>
        </w:rPr>
        <w:t>costo</w:t>
      </w:r>
      <w:r>
        <w:t xml:space="preserve">. Eso permite decisiones más finas que simplemente contar saltos. Además, OSPF admite segmentación en </w:t>
      </w:r>
      <w:r>
        <w:rPr>
          <w:b/>
          <w:bCs/>
        </w:rPr>
        <w:t>áreas</w:t>
      </w:r>
      <w:r>
        <w:t>, lo que mejora escalabilidad en redes medianas o grandes.</w:t>
      </w:r>
    </w:p>
    <w:p w14:paraId="56CD5025" w14:textId="77777777" w:rsidR="00A47B76" w:rsidRDefault="00A47B76" w:rsidP="00A47B76">
      <w:pPr>
        <w:spacing w:after="160"/>
      </w:pPr>
      <w:r>
        <w:t xml:space="preserve">Esto es importante porque en una red empresarial real puede haber múltiples </w:t>
      </w:r>
      <w:proofErr w:type="spellStart"/>
      <w:r>
        <w:t>routers</w:t>
      </w:r>
      <w:proofErr w:type="spellEnd"/>
      <w:r>
        <w:t xml:space="preserve">, enlaces redundantes y varios caminos posibles. OSPF permite que la red se adapte automáticamente a cambios, caídas y </w:t>
      </w:r>
      <w:proofErr w:type="spellStart"/>
      <w:r>
        <w:t>reconvergencias</w:t>
      </w:r>
      <w:proofErr w:type="spellEnd"/>
      <w:r>
        <w:t xml:space="preserve"> sin depender de rutas estáticas en cada equipo.</w:t>
      </w:r>
    </w:p>
    <w:p w14:paraId="4FF6D49D" w14:textId="77777777" w:rsidR="00E8416B" w:rsidRDefault="00E8416B">
      <w:pPr>
        <w:pBdr>
          <w:bottom w:val="single" w:sz="2" w:space="1" w:color="CCCCCC"/>
        </w:pBdr>
        <w:spacing w:after="220"/>
      </w:pPr>
    </w:p>
    <w:p w14:paraId="4B476AF1" w14:textId="77777777" w:rsidR="00E8416B" w:rsidRDefault="00E8416B">
      <w:pPr>
        <w:spacing w:after="100"/>
      </w:pPr>
    </w:p>
    <w:p w14:paraId="0DDE8C93" w14:textId="77777777" w:rsidR="00E8416B" w:rsidRDefault="009F6D0D" w:rsidP="006D74B7">
      <w:pPr>
        <w:pStyle w:val="Ttulo1"/>
      </w:pPr>
      <w:bookmarkStart w:id="16" w:name="_Toc227879409"/>
      <w:r>
        <w:rPr>
          <w:color w:val="2E75B6"/>
        </w:rPr>
        <w:t xml:space="preserve">16.  </w:t>
      </w:r>
      <w:r>
        <w:t>Protocolo ARP</w:t>
      </w:r>
      <w:bookmarkEnd w:id="16"/>
    </w:p>
    <w:p w14:paraId="2DC3A1E5" w14:textId="77777777" w:rsidR="00E8416B" w:rsidRDefault="00E8416B">
      <w:pPr>
        <w:pBdr>
          <w:bottom w:val="single" w:sz="6" w:space="1" w:color="2E75B6"/>
        </w:pBdr>
        <w:spacing w:after="100"/>
      </w:pPr>
    </w:p>
    <w:p w14:paraId="64A0A1D5" w14:textId="77777777" w:rsidR="00A47B76" w:rsidRDefault="00A47B76" w:rsidP="00A47B76">
      <w:pPr>
        <w:spacing w:after="160"/>
      </w:pPr>
      <w:r>
        <w:t xml:space="preserve">ARP, </w:t>
      </w:r>
      <w:proofErr w:type="spellStart"/>
      <w:r>
        <w:rPr>
          <w:b/>
          <w:bCs/>
        </w:rPr>
        <w:t>Address</w:t>
      </w:r>
      <w:proofErr w:type="spellEnd"/>
      <w:r>
        <w:rPr>
          <w:b/>
          <w:bCs/>
        </w:rPr>
        <w:t xml:space="preserve"> </w:t>
      </w:r>
      <w:proofErr w:type="spellStart"/>
      <w:r>
        <w:rPr>
          <w:b/>
          <w:bCs/>
        </w:rPr>
        <w:t>Resolution</w:t>
      </w:r>
      <w:proofErr w:type="spellEnd"/>
      <w:r>
        <w:rPr>
          <w:b/>
          <w:bCs/>
        </w:rPr>
        <w:t xml:space="preserve"> </w:t>
      </w:r>
      <w:proofErr w:type="spellStart"/>
      <w:r>
        <w:rPr>
          <w:b/>
          <w:bCs/>
        </w:rPr>
        <w:t>Protocol</w:t>
      </w:r>
      <w:proofErr w:type="spellEnd"/>
      <w:r>
        <w:t xml:space="preserve">, permite asociar una dirección lógica IPv4 con una dirección física de enlace, típicamente una </w:t>
      </w:r>
      <w:r>
        <w:rPr>
          <w:b/>
          <w:bCs/>
        </w:rPr>
        <w:t>MAC</w:t>
      </w:r>
      <w:r>
        <w:t xml:space="preserve"> en Ethernet. Está definido originalmente en la </w:t>
      </w:r>
      <w:r>
        <w:rPr>
          <w:b/>
          <w:bCs/>
        </w:rPr>
        <w:t>RFC 826</w:t>
      </w:r>
      <w:r>
        <w:t>.</w:t>
      </w:r>
    </w:p>
    <w:p w14:paraId="016D5208" w14:textId="77777777" w:rsidR="00A47B76" w:rsidRDefault="00A47B76" w:rsidP="00A47B76">
      <w:pPr>
        <w:spacing w:after="160"/>
      </w:pPr>
      <w:r>
        <w:rPr>
          <w:b/>
          <w:bCs/>
        </w:rPr>
        <w:t>Cómo funciona:</w:t>
      </w:r>
      <w:r>
        <w:rPr>
          <w:b/>
          <w:bCs/>
        </w:rPr>
        <w:br/>
      </w:r>
      <w:r>
        <w:t xml:space="preserve"> Cuando un host conoce la IP destino del siguiente salto, necesita encapsular el paquete dentro de una trama Ethernet. Para eso debe conocer la MAC correspondiente. Si no la tiene en caché, envía una consulta ARP en broadcast preguntando quién posee esa IP. El equipo dueño responde con su MAC, y esa relación se guarda temporalmente para reutilizarla. Técnicamente, ARP no sirve para “encontrar hosts en Internet”, sino para resolver direcciones dentro del dominio de enlace local.</w:t>
      </w:r>
    </w:p>
    <w:p w14:paraId="453C4555" w14:textId="77777777" w:rsidR="00E8416B" w:rsidRDefault="00E8416B">
      <w:pPr>
        <w:pBdr>
          <w:bottom w:val="single" w:sz="2" w:space="1" w:color="CCCCCC"/>
        </w:pBdr>
        <w:spacing w:after="220"/>
      </w:pPr>
    </w:p>
    <w:p w14:paraId="343C9C54" w14:textId="77777777" w:rsidR="00E8416B" w:rsidRDefault="00E8416B">
      <w:pPr>
        <w:spacing w:after="100"/>
      </w:pPr>
    </w:p>
    <w:p w14:paraId="1446232D" w14:textId="77777777" w:rsidR="00E8416B" w:rsidRDefault="009F6D0D" w:rsidP="006D74B7">
      <w:pPr>
        <w:pStyle w:val="Ttulo1"/>
      </w:pPr>
      <w:bookmarkStart w:id="17" w:name="_Toc227879410"/>
      <w:proofErr w:type="gramStart"/>
      <w:r>
        <w:rPr>
          <w:color w:val="2E75B6"/>
        </w:rPr>
        <w:t xml:space="preserve">17.  </w:t>
      </w:r>
      <w:r>
        <w:t>¿</w:t>
      </w:r>
      <w:proofErr w:type="gramEnd"/>
      <w:r>
        <w:t>Qué es un Firewall?</w:t>
      </w:r>
      <w:bookmarkEnd w:id="17"/>
    </w:p>
    <w:p w14:paraId="61C034F6" w14:textId="77777777" w:rsidR="00E8416B" w:rsidRDefault="00E8416B">
      <w:pPr>
        <w:pBdr>
          <w:bottom w:val="single" w:sz="6" w:space="1" w:color="2E75B6"/>
        </w:pBdr>
        <w:spacing w:after="100"/>
      </w:pPr>
    </w:p>
    <w:p w14:paraId="1E58D1B3" w14:textId="77777777" w:rsidR="00A47B76" w:rsidRDefault="00A47B76" w:rsidP="00A47B76">
      <w:pPr>
        <w:spacing w:after="160"/>
      </w:pPr>
      <w:r>
        <w:t xml:space="preserve">Un firewall es un mecanismo de seguridad que </w:t>
      </w:r>
      <w:r>
        <w:rPr>
          <w:b/>
          <w:bCs/>
        </w:rPr>
        <w:t>filtra, inspecciona y controla el tráfico</w:t>
      </w:r>
      <w:r>
        <w:t xml:space="preserve"> entrante y saliente según reglas definidas. No necesariamente es solo hardware: puede ser software en un host, un equipo perimetral o un servicio administrado.</w:t>
      </w:r>
    </w:p>
    <w:p w14:paraId="61F77644" w14:textId="77777777" w:rsidR="00A47B76" w:rsidRDefault="00A47B76">
      <w:pPr>
        <w:rPr>
          <w:b/>
          <w:bCs/>
        </w:rPr>
      </w:pPr>
      <w:r>
        <w:rPr>
          <w:b/>
          <w:bCs/>
        </w:rPr>
        <w:br w:type="page"/>
      </w:r>
    </w:p>
    <w:p w14:paraId="507184D0" w14:textId="19BD12E8" w:rsidR="00A47B76" w:rsidRDefault="00A47B76" w:rsidP="00A47B76">
      <w:pPr>
        <w:spacing w:after="160"/>
      </w:pPr>
      <w:r>
        <w:rPr>
          <w:b/>
          <w:bCs/>
        </w:rPr>
        <w:lastRenderedPageBreak/>
        <w:t>Cómo funciona:</w:t>
      </w:r>
      <w:r>
        <w:rPr>
          <w:b/>
          <w:bCs/>
        </w:rPr>
        <w:br/>
      </w:r>
      <w:r>
        <w:t xml:space="preserve"> Su lógica es permitir o bloquear tráfico según criterios como:</w:t>
      </w:r>
    </w:p>
    <w:p w14:paraId="2E00EFAA" w14:textId="77777777" w:rsidR="00A47B76" w:rsidRDefault="00A47B76" w:rsidP="00A47B76">
      <w:pPr>
        <w:numPr>
          <w:ilvl w:val="0"/>
          <w:numId w:val="4"/>
        </w:numPr>
        <w:spacing w:line="276" w:lineRule="auto"/>
      </w:pPr>
      <w:r>
        <w:t>IP origen/destino</w:t>
      </w:r>
    </w:p>
    <w:p w14:paraId="74F706E6" w14:textId="77777777" w:rsidR="00A47B76" w:rsidRDefault="00A47B76" w:rsidP="00A47B76">
      <w:pPr>
        <w:numPr>
          <w:ilvl w:val="0"/>
          <w:numId w:val="4"/>
        </w:numPr>
        <w:spacing w:line="276" w:lineRule="auto"/>
      </w:pPr>
      <w:r>
        <w:t>puerto origen/destino</w:t>
      </w:r>
    </w:p>
    <w:p w14:paraId="43D0A3F5" w14:textId="77777777" w:rsidR="00A47B76" w:rsidRDefault="00A47B76" w:rsidP="00A47B76">
      <w:pPr>
        <w:numPr>
          <w:ilvl w:val="0"/>
          <w:numId w:val="4"/>
        </w:numPr>
        <w:spacing w:line="276" w:lineRule="auto"/>
      </w:pPr>
      <w:r>
        <w:t>protocolo</w:t>
      </w:r>
    </w:p>
    <w:p w14:paraId="362ED854" w14:textId="77777777" w:rsidR="00A47B76" w:rsidRDefault="00A47B76" w:rsidP="00A47B76">
      <w:pPr>
        <w:numPr>
          <w:ilvl w:val="0"/>
          <w:numId w:val="4"/>
        </w:numPr>
        <w:spacing w:line="276" w:lineRule="auto"/>
      </w:pPr>
      <w:r>
        <w:t>estado de la conexión</w:t>
      </w:r>
    </w:p>
    <w:p w14:paraId="25BCA360" w14:textId="590AF844" w:rsidR="00E8416B" w:rsidRDefault="00A47B76" w:rsidP="00A47B76">
      <w:pPr>
        <w:numPr>
          <w:ilvl w:val="0"/>
          <w:numId w:val="4"/>
        </w:numPr>
        <w:spacing w:after="80" w:line="276" w:lineRule="auto"/>
      </w:pPr>
      <w:r>
        <w:t>aplicación o servicio</w:t>
      </w:r>
      <w:r>
        <w:br/>
        <w:t xml:space="preserve"> En implementaciones más avanzadas puede inspeccionar hasta capas superiores, aplicar inteligencia de amenazas o segmentar tráfico este-oeste y norte-sur. Lo esencial es que actúa como barrera de control entre zonas con distinto nivel de confianza.</w:t>
      </w:r>
    </w:p>
    <w:p w14:paraId="1338C817" w14:textId="77777777" w:rsidR="00E8416B" w:rsidRDefault="00E8416B">
      <w:pPr>
        <w:pBdr>
          <w:bottom w:val="single" w:sz="2" w:space="1" w:color="CCCCCC"/>
        </w:pBdr>
        <w:spacing w:after="220"/>
      </w:pPr>
    </w:p>
    <w:p w14:paraId="0460E849" w14:textId="77777777" w:rsidR="00E8416B" w:rsidRDefault="00E8416B">
      <w:pPr>
        <w:spacing w:after="100"/>
      </w:pPr>
    </w:p>
    <w:p w14:paraId="14BBE867" w14:textId="77777777" w:rsidR="00E8416B" w:rsidRDefault="009F6D0D" w:rsidP="006D74B7">
      <w:pPr>
        <w:pStyle w:val="Ttulo1"/>
      </w:pPr>
      <w:bookmarkStart w:id="18" w:name="_Toc227879411"/>
      <w:proofErr w:type="gramStart"/>
      <w:r>
        <w:rPr>
          <w:color w:val="2E75B6"/>
        </w:rPr>
        <w:t xml:space="preserve">18.  </w:t>
      </w:r>
      <w:r>
        <w:t>¿</w:t>
      </w:r>
      <w:proofErr w:type="gramEnd"/>
      <w:r>
        <w:t>Qué es una DMZ?</w:t>
      </w:r>
      <w:bookmarkEnd w:id="18"/>
    </w:p>
    <w:p w14:paraId="07CF6D85" w14:textId="77777777" w:rsidR="00E8416B" w:rsidRDefault="00E8416B">
      <w:pPr>
        <w:pBdr>
          <w:bottom w:val="single" w:sz="6" w:space="1" w:color="2E75B6"/>
        </w:pBdr>
        <w:spacing w:after="100"/>
      </w:pPr>
    </w:p>
    <w:p w14:paraId="3B65A28F" w14:textId="77777777" w:rsidR="00A47B76" w:rsidRDefault="00A47B76" w:rsidP="00A47B76">
      <w:pPr>
        <w:spacing w:after="160"/>
      </w:pPr>
      <w:r>
        <w:t xml:space="preserve">La </w:t>
      </w:r>
      <w:r>
        <w:rPr>
          <w:b/>
          <w:bCs/>
        </w:rPr>
        <w:t>DMZ</w:t>
      </w:r>
      <w:r>
        <w:t xml:space="preserve"> (</w:t>
      </w:r>
      <w:proofErr w:type="spellStart"/>
      <w:r>
        <w:rPr>
          <w:i/>
          <w:iCs/>
        </w:rPr>
        <w:t>demilitarized</w:t>
      </w:r>
      <w:proofErr w:type="spellEnd"/>
      <w:r>
        <w:rPr>
          <w:i/>
          <w:iCs/>
        </w:rPr>
        <w:t xml:space="preserve"> </w:t>
      </w:r>
      <w:proofErr w:type="spellStart"/>
      <w:r>
        <w:rPr>
          <w:i/>
          <w:iCs/>
        </w:rPr>
        <w:t>zone</w:t>
      </w:r>
      <w:proofErr w:type="spellEnd"/>
      <w:r>
        <w:t xml:space="preserve">) es una red intermedia o perimetral donde se colocan sistemas que deben recibir conexiones desde redes menos confiables, típicamente Internet, pero sin exponer directamente la red interna. También suele llamarse </w:t>
      </w:r>
      <w:proofErr w:type="spellStart"/>
      <w:r>
        <w:rPr>
          <w:b/>
          <w:bCs/>
        </w:rPr>
        <w:t>screened</w:t>
      </w:r>
      <w:proofErr w:type="spellEnd"/>
      <w:r>
        <w:rPr>
          <w:b/>
          <w:bCs/>
        </w:rPr>
        <w:t xml:space="preserve"> </w:t>
      </w:r>
      <w:proofErr w:type="spellStart"/>
      <w:r>
        <w:rPr>
          <w:b/>
          <w:bCs/>
        </w:rPr>
        <w:t>subnet</w:t>
      </w:r>
      <w:proofErr w:type="spellEnd"/>
      <w:r>
        <w:t xml:space="preserve"> o red perimetral.</w:t>
      </w:r>
    </w:p>
    <w:p w14:paraId="451A2D8D" w14:textId="77777777" w:rsidR="00A47B76" w:rsidRDefault="00A47B76" w:rsidP="00A47B76">
      <w:pPr>
        <w:spacing w:after="160"/>
      </w:pPr>
      <w:r>
        <w:rPr>
          <w:b/>
          <w:bCs/>
        </w:rPr>
        <w:t>Cómo funciona:</w:t>
      </w:r>
      <w:r>
        <w:rPr>
          <w:b/>
          <w:bCs/>
        </w:rPr>
        <w:br/>
      </w:r>
      <w:r>
        <w:t xml:space="preserve"> La lógica de una DMZ es de aislamiento. Los servicios públicos, como portales web, </w:t>
      </w:r>
      <w:proofErr w:type="spellStart"/>
      <w:r>
        <w:t>gateways</w:t>
      </w:r>
      <w:proofErr w:type="spellEnd"/>
      <w:r>
        <w:t xml:space="preserve">, reverse </w:t>
      </w:r>
      <w:proofErr w:type="spellStart"/>
      <w:r>
        <w:t>proxies</w:t>
      </w:r>
      <w:proofErr w:type="spellEnd"/>
      <w:r>
        <w:t xml:space="preserve"> o ciertos servidores de acceso, se ubican en esa zona. Si uno de esos sistemas es comprometido, el atacante no debería tener paso libre hacia la LAN interna. Para que eso funcione, deben existir reglas muy específicas de firewall entre:</w:t>
      </w:r>
    </w:p>
    <w:p w14:paraId="18525FC1" w14:textId="77777777" w:rsidR="00A47B76" w:rsidRDefault="00A47B76" w:rsidP="00A47B76">
      <w:pPr>
        <w:numPr>
          <w:ilvl w:val="0"/>
          <w:numId w:val="5"/>
        </w:numPr>
        <w:spacing w:line="276" w:lineRule="auto"/>
      </w:pPr>
      <w:r>
        <w:t xml:space="preserve">Internet </w:t>
      </w:r>
      <w:r>
        <w:rPr>
          <w:rFonts w:ascii="Cardo" w:eastAsia="Cardo" w:hAnsi="Cardo" w:cs="Cardo"/>
        </w:rPr>
        <w:t>↔</w:t>
      </w:r>
      <w:r>
        <w:t xml:space="preserve"> DMZ</w:t>
      </w:r>
    </w:p>
    <w:p w14:paraId="2B302750" w14:textId="77777777" w:rsidR="00A47B76" w:rsidRDefault="00A47B76" w:rsidP="00A47B76">
      <w:pPr>
        <w:numPr>
          <w:ilvl w:val="0"/>
          <w:numId w:val="5"/>
        </w:numPr>
        <w:spacing w:line="276" w:lineRule="auto"/>
      </w:pPr>
      <w:r>
        <w:t xml:space="preserve">DMZ </w:t>
      </w:r>
      <w:r>
        <w:rPr>
          <w:rFonts w:ascii="Cardo" w:eastAsia="Cardo" w:hAnsi="Cardo" w:cs="Cardo"/>
        </w:rPr>
        <w:t>↔</w:t>
      </w:r>
      <w:r>
        <w:t xml:space="preserve"> red interna</w:t>
      </w:r>
    </w:p>
    <w:p w14:paraId="2C7CB519" w14:textId="1FDA0790" w:rsidR="00A47B76" w:rsidRDefault="00A47B76" w:rsidP="00AE1A27">
      <w:pPr>
        <w:numPr>
          <w:ilvl w:val="0"/>
          <w:numId w:val="5"/>
        </w:numPr>
        <w:spacing w:line="276" w:lineRule="auto"/>
      </w:pPr>
      <w:r>
        <w:t xml:space="preserve">red interna </w:t>
      </w:r>
      <w:r>
        <w:rPr>
          <w:rFonts w:ascii="Cardo" w:eastAsia="Cardo" w:hAnsi="Cardo" w:cs="Cardo"/>
        </w:rPr>
        <w:t>↔</w:t>
      </w:r>
      <w:r>
        <w:t xml:space="preserve"> DMZ</w:t>
      </w:r>
    </w:p>
    <w:p w14:paraId="4246813E" w14:textId="77777777" w:rsidR="00AE1A27" w:rsidRDefault="00AE1A27" w:rsidP="00AE1A27">
      <w:pPr>
        <w:spacing w:line="276" w:lineRule="auto"/>
        <w:ind w:left="720"/>
      </w:pPr>
    </w:p>
    <w:p w14:paraId="77D49C6F" w14:textId="0E923B6E" w:rsidR="00A47B76" w:rsidRDefault="00A47B76" w:rsidP="00AE1A27">
      <w:pPr>
        <w:spacing w:after="160"/>
      </w:pPr>
      <w:r>
        <w:rPr>
          <w:b/>
          <w:bCs/>
        </w:rPr>
        <w:t>Ejemplo:</w:t>
      </w:r>
      <w:r>
        <w:rPr>
          <w:b/>
          <w:bCs/>
        </w:rPr>
        <w:br/>
      </w:r>
      <w:r>
        <w:t xml:space="preserve"> Una institución </w:t>
      </w:r>
      <w:r w:rsidR="00F33A7D">
        <w:t>pública publica</w:t>
      </w:r>
      <w:r>
        <w:t xml:space="preserve"> su portal institucional. En vez de ubicar el servidor directamente dentro de la red administrativa, coloca un </w:t>
      </w:r>
      <w:r>
        <w:rPr>
          <w:b/>
          <w:bCs/>
        </w:rPr>
        <w:t>reverse proxy</w:t>
      </w:r>
      <w:r>
        <w:t xml:space="preserve"> en la DMZ. El tráfico externo llega a ese proxy; desde ahí solo se permite comunicación estrictamente necesaria hacia los sistemas internos. Eso reduce superficie de ataque.</w:t>
      </w:r>
    </w:p>
    <w:p w14:paraId="4D817322" w14:textId="77777777" w:rsidR="00E8416B" w:rsidRDefault="00E8416B">
      <w:pPr>
        <w:pBdr>
          <w:bottom w:val="single" w:sz="2" w:space="1" w:color="CCCCCC"/>
        </w:pBdr>
        <w:spacing w:after="220"/>
      </w:pPr>
    </w:p>
    <w:p w14:paraId="7A2AACF9" w14:textId="77777777" w:rsidR="00E8416B" w:rsidRDefault="00E8416B">
      <w:pPr>
        <w:spacing w:after="100"/>
      </w:pPr>
    </w:p>
    <w:p w14:paraId="523AD38D" w14:textId="77777777" w:rsidR="00E8416B" w:rsidRDefault="009F6D0D" w:rsidP="006D74B7">
      <w:pPr>
        <w:pStyle w:val="Ttulo1"/>
      </w:pPr>
      <w:bookmarkStart w:id="19" w:name="_Toc227879412"/>
      <w:proofErr w:type="gramStart"/>
      <w:r>
        <w:rPr>
          <w:color w:val="2E75B6"/>
        </w:rPr>
        <w:t xml:space="preserve">19.  </w:t>
      </w:r>
      <w:r>
        <w:t>¿</w:t>
      </w:r>
      <w:proofErr w:type="gramEnd"/>
      <w:r>
        <w:t>Qué es un G</w:t>
      </w:r>
      <w:r>
        <w:t>ateway?</w:t>
      </w:r>
      <w:bookmarkEnd w:id="19"/>
    </w:p>
    <w:p w14:paraId="35D2B53F" w14:textId="77777777" w:rsidR="00E8416B" w:rsidRDefault="00E8416B">
      <w:pPr>
        <w:pBdr>
          <w:bottom w:val="single" w:sz="6" w:space="1" w:color="2E75B6"/>
        </w:pBdr>
        <w:spacing w:after="100"/>
      </w:pPr>
    </w:p>
    <w:p w14:paraId="11940738" w14:textId="77777777" w:rsidR="00A47B76" w:rsidRDefault="00A47B76" w:rsidP="00A47B76">
      <w:pPr>
        <w:spacing w:after="160"/>
      </w:pPr>
      <w:r>
        <w:t xml:space="preserve">En el contexto IP más habitual, un </w:t>
      </w:r>
      <w:proofErr w:type="spellStart"/>
      <w:r>
        <w:rPr>
          <w:b/>
          <w:bCs/>
        </w:rPr>
        <w:t>gateway</w:t>
      </w:r>
      <w:proofErr w:type="spellEnd"/>
      <w:r>
        <w:t xml:space="preserve"> es el punto de salida hacia otra red. En redes de usuarios suele hablarse del </w:t>
      </w:r>
      <w:r>
        <w:rPr>
          <w:b/>
          <w:bCs/>
        </w:rPr>
        <w:t xml:space="preserve">default </w:t>
      </w:r>
      <w:proofErr w:type="spellStart"/>
      <w:r>
        <w:rPr>
          <w:b/>
          <w:bCs/>
        </w:rPr>
        <w:t>gateway</w:t>
      </w:r>
      <w:proofErr w:type="spellEnd"/>
      <w:r>
        <w:t xml:space="preserve">, que normalmente es un </w:t>
      </w:r>
      <w:proofErr w:type="spellStart"/>
      <w:r>
        <w:t>router</w:t>
      </w:r>
      <w:proofErr w:type="spellEnd"/>
      <w:r>
        <w:t xml:space="preserve"> o interfaz de </w:t>
      </w:r>
      <w:proofErr w:type="spellStart"/>
      <w:r>
        <w:t>router</w:t>
      </w:r>
      <w:proofErr w:type="spellEnd"/>
      <w:r>
        <w:t xml:space="preserve"> a la que los hosts envían tráfico destinado a redes remotas. Por ejemplo, Microsoft lo trata como un parámetro fundamental de configuración TCP/IP junto con IP y máscara.</w:t>
      </w:r>
    </w:p>
    <w:p w14:paraId="76E59F5F" w14:textId="77777777" w:rsidR="00A47B76" w:rsidRDefault="00A47B76" w:rsidP="00A47B76">
      <w:pPr>
        <w:spacing w:after="160"/>
      </w:pPr>
      <w:r>
        <w:rPr>
          <w:b/>
          <w:bCs/>
        </w:rPr>
        <w:lastRenderedPageBreak/>
        <w:t>Funcionamiento:</w:t>
      </w:r>
      <w:r>
        <w:rPr>
          <w:b/>
          <w:bCs/>
        </w:rPr>
        <w:br/>
      </w:r>
      <w:r>
        <w:t xml:space="preserve"> Un host compara la IP destino con su propia red local, usando la máscara. Si el destino está en la misma subred, intenta comunicarse directamente. Si no lo está, envía el paquete al </w:t>
      </w:r>
      <w:proofErr w:type="spellStart"/>
      <w:r>
        <w:t>gateway</w:t>
      </w:r>
      <w:proofErr w:type="spellEnd"/>
      <w:r>
        <w:t xml:space="preserve"> predeterminado. Para hacerlo necesita resolver por </w:t>
      </w:r>
      <w:r>
        <w:rPr>
          <w:b/>
          <w:bCs/>
        </w:rPr>
        <w:t>ARP</w:t>
      </w:r>
      <w:r>
        <w:t xml:space="preserve"> la MAC de ese </w:t>
      </w:r>
      <w:proofErr w:type="spellStart"/>
      <w:r>
        <w:t>gateway</w:t>
      </w:r>
      <w:proofErr w:type="spellEnd"/>
      <w:r>
        <w:t xml:space="preserve">. Una vez que el </w:t>
      </w:r>
      <w:proofErr w:type="spellStart"/>
      <w:r>
        <w:t>router</w:t>
      </w:r>
      <w:proofErr w:type="spellEnd"/>
      <w:r>
        <w:t xml:space="preserve"> recibe el paquete, lo reenvía según su tabla de rutas, que puede estar armada con rutas estáticas o mediante protocolos como </w:t>
      </w:r>
      <w:r>
        <w:rPr>
          <w:b/>
          <w:bCs/>
        </w:rPr>
        <w:t>OSPF</w:t>
      </w:r>
      <w:r>
        <w:t>.</w:t>
      </w:r>
    </w:p>
    <w:p w14:paraId="4C4F0447" w14:textId="77777777" w:rsidR="00E8416B" w:rsidRDefault="00E8416B">
      <w:pPr>
        <w:pBdr>
          <w:bottom w:val="single" w:sz="2" w:space="1" w:color="CCCCCC"/>
        </w:pBdr>
        <w:spacing w:after="220"/>
      </w:pPr>
    </w:p>
    <w:p w14:paraId="0E64021F" w14:textId="77777777" w:rsidR="00E8416B" w:rsidRDefault="00E8416B">
      <w:pPr>
        <w:spacing w:after="100"/>
      </w:pPr>
    </w:p>
    <w:p w14:paraId="2DB20913" w14:textId="77777777" w:rsidR="00E8416B" w:rsidRDefault="009F6D0D" w:rsidP="006D74B7">
      <w:pPr>
        <w:pStyle w:val="Ttulo1"/>
      </w:pPr>
      <w:bookmarkStart w:id="20" w:name="_Toc227879413"/>
      <w:proofErr w:type="gramStart"/>
      <w:r>
        <w:rPr>
          <w:color w:val="2E75B6"/>
        </w:rPr>
        <w:t xml:space="preserve">20.  </w:t>
      </w:r>
      <w:r>
        <w:t>¿</w:t>
      </w:r>
      <w:proofErr w:type="gramEnd"/>
      <w:r>
        <w:t>Qué significa NBL según Microsoft?</w:t>
      </w:r>
      <w:bookmarkEnd w:id="20"/>
    </w:p>
    <w:p w14:paraId="2212DF04" w14:textId="77777777" w:rsidR="00E8416B" w:rsidRDefault="00E8416B">
      <w:pPr>
        <w:pBdr>
          <w:bottom w:val="single" w:sz="6" w:space="1" w:color="2E75B6"/>
        </w:pBdr>
        <w:spacing w:after="100"/>
      </w:pPr>
    </w:p>
    <w:p w14:paraId="56BBE1D5" w14:textId="16070CDC" w:rsidR="00A47B76" w:rsidRDefault="00A47B76" w:rsidP="00A47B76">
      <w:pPr>
        <w:spacing w:after="160"/>
      </w:pPr>
      <w:r>
        <w:t xml:space="preserve">Según Microsoft, especialmente en el entorno de </w:t>
      </w:r>
      <w:r>
        <w:rPr>
          <w:b/>
          <w:bCs/>
        </w:rPr>
        <w:t>NDIS</w:t>
      </w:r>
      <w:r>
        <w:t xml:space="preserve"> y desarrollo de controladores de red, </w:t>
      </w:r>
      <w:r>
        <w:rPr>
          <w:b/>
          <w:bCs/>
        </w:rPr>
        <w:t>NBL</w:t>
      </w:r>
      <w:r>
        <w:t xml:space="preserve"> se usa como abreviatura de </w:t>
      </w:r>
      <w:r>
        <w:rPr>
          <w:b/>
          <w:bCs/>
        </w:rPr>
        <w:t>Net</w:t>
      </w:r>
      <w:r>
        <w:t xml:space="preserve"> </w:t>
      </w:r>
      <w:r>
        <w:rPr>
          <w:b/>
          <w:bCs/>
        </w:rPr>
        <w:t>Buffer</w:t>
      </w:r>
      <w:r>
        <w:t xml:space="preserve"> </w:t>
      </w:r>
      <w:proofErr w:type="spellStart"/>
      <w:r>
        <w:rPr>
          <w:b/>
          <w:bCs/>
        </w:rPr>
        <w:t>List</w:t>
      </w:r>
      <w:proofErr w:type="spellEnd"/>
      <w:r>
        <w:t xml:space="preserve">. Se trata de una </w:t>
      </w:r>
      <w:r>
        <w:rPr>
          <w:b/>
          <w:bCs/>
        </w:rPr>
        <w:t xml:space="preserve">estructura de datos del </w:t>
      </w:r>
      <w:proofErr w:type="spellStart"/>
      <w:r>
        <w:rPr>
          <w:b/>
          <w:bCs/>
        </w:rPr>
        <w:t>stack</w:t>
      </w:r>
      <w:proofErr w:type="spellEnd"/>
      <w:r>
        <w:rPr>
          <w:b/>
          <w:bCs/>
        </w:rPr>
        <w:t xml:space="preserve"> de red de Windows</w:t>
      </w:r>
      <w:r>
        <w:t xml:space="preserve"> utilizada para representar y transportar uno o más buffers de paquetes a través de los controladores.</w:t>
      </w:r>
    </w:p>
    <w:p w14:paraId="5380DF6F" w14:textId="77777777" w:rsidR="00A47B76" w:rsidRDefault="00A47B76" w:rsidP="00A47B76">
      <w:pPr>
        <w:spacing w:after="160"/>
      </w:pPr>
      <w:r>
        <w:t xml:space="preserve">Una </w:t>
      </w:r>
      <w:r>
        <w:rPr>
          <w:b/>
          <w:bCs/>
        </w:rPr>
        <w:t>NET_BUFFER_LIST</w:t>
      </w:r>
      <w:r>
        <w:t xml:space="preserve"> agrupa información asociada al tráfico que circula por el subsistema de red. Sirve para que los controladores NDIS y componentes relacionados pasen paquetes entre sí de forma ordenada y eficiente. En lugar de tratar cada fragmento de datos como una entidad aislada, Microsoft usa esta estructura para encapsular metadatos, contexto y referencias a uno o varios </w:t>
      </w:r>
      <w:r>
        <w:rPr>
          <w:b/>
          <w:bCs/>
        </w:rPr>
        <w:t>NET_BUFFER</w:t>
      </w:r>
      <w:r>
        <w:t xml:space="preserve">, que son las estructuras que describen los datos concretos transmitidos o recibidos. En otras palabras, el </w:t>
      </w:r>
      <w:r>
        <w:rPr>
          <w:b/>
          <w:bCs/>
        </w:rPr>
        <w:t>NET_BUFFER_LIST</w:t>
      </w:r>
      <w:r>
        <w:t xml:space="preserve"> funciona como un contenedor que organiza cómo viajan los buffers por el </w:t>
      </w:r>
      <w:proofErr w:type="spellStart"/>
      <w:r>
        <w:t>stack</w:t>
      </w:r>
      <w:proofErr w:type="spellEnd"/>
      <w:r>
        <w:t xml:space="preserve"> de red del sistema operativo.</w:t>
      </w:r>
    </w:p>
    <w:p w14:paraId="4902705F" w14:textId="48FF9DE2" w:rsidR="00A47B76" w:rsidRDefault="00A47B76" w:rsidP="00A47B76">
      <w:pPr>
        <w:spacing w:after="80"/>
      </w:pPr>
      <w:r>
        <w:t xml:space="preserve">Desde el punto de vista interno, esto permite que distintos drivers —por </w:t>
      </w:r>
      <w:proofErr w:type="gramStart"/>
      <w:r>
        <w:t>ejemplo</w:t>
      </w:r>
      <w:proofErr w:type="gramEnd"/>
      <w:r>
        <w:t xml:space="preserve"> </w:t>
      </w:r>
      <w:proofErr w:type="spellStart"/>
      <w:r>
        <w:t>miniport</w:t>
      </w:r>
      <w:proofErr w:type="spellEnd"/>
      <w:r>
        <w:t xml:space="preserve">, filtro o </w:t>
      </w:r>
      <w:proofErr w:type="spellStart"/>
      <w:r>
        <w:t>callout</w:t>
      </w:r>
      <w:proofErr w:type="spellEnd"/>
      <w:r>
        <w:t>— manipulen tráfico sin copiar innecesariamente los datos cada vez. Microsoft documenta variantes como listas clonadas, reensambladas o fragmentadas, lo que muestra que NBL no es un “paquete” simple sino una estructura flexible para procesamiento de tráfico a bajo nivel.</w:t>
      </w:r>
    </w:p>
    <w:p w14:paraId="1158B3FB" w14:textId="77777777" w:rsidR="00A47B76" w:rsidRDefault="00A47B76">
      <w:r>
        <w:br w:type="page"/>
      </w:r>
    </w:p>
    <w:p w14:paraId="2D9B0D61" w14:textId="77777777" w:rsidR="00E8416B" w:rsidRDefault="00E8416B">
      <w:pPr>
        <w:pBdr>
          <w:bottom w:val="single" w:sz="2" w:space="1" w:color="CCCCCC"/>
        </w:pBdr>
        <w:spacing w:after="220"/>
      </w:pPr>
    </w:p>
    <w:p w14:paraId="305D060D" w14:textId="77777777" w:rsidR="00E8416B" w:rsidRDefault="00E8416B">
      <w:pPr>
        <w:spacing w:after="100"/>
      </w:pPr>
    </w:p>
    <w:p w14:paraId="7BBDE2F5" w14:textId="77777777" w:rsidR="00E8416B" w:rsidRDefault="009F6D0D" w:rsidP="006D74B7">
      <w:pPr>
        <w:pStyle w:val="Ttulo1"/>
      </w:pPr>
      <w:bookmarkStart w:id="21" w:name="_Toc227879414"/>
      <w:r>
        <w:rPr>
          <w:color w:val="2E75B6"/>
        </w:rPr>
        <w:t xml:space="preserve">21.  </w:t>
      </w:r>
      <w:r>
        <w:t xml:space="preserve">Tipos de enlace: MPLS, LAN </w:t>
      </w:r>
      <w:proofErr w:type="spellStart"/>
      <w:r>
        <w:t>to</w:t>
      </w:r>
      <w:proofErr w:type="spellEnd"/>
      <w:r>
        <w:t xml:space="preserve"> LAN, Microonda, VSAT</w:t>
      </w:r>
      <w:bookmarkEnd w:id="21"/>
    </w:p>
    <w:p w14:paraId="3EB8C0B9" w14:textId="77777777" w:rsidR="00E8416B" w:rsidRDefault="00E8416B">
      <w:pPr>
        <w:pBdr>
          <w:bottom w:val="single" w:sz="6" w:space="1" w:color="2E75B6"/>
        </w:pBdr>
        <w:spacing w:after="100"/>
      </w:pPr>
    </w:p>
    <w:p w14:paraId="626FD069" w14:textId="77777777" w:rsidR="00E8416B" w:rsidRDefault="009F6D0D" w:rsidP="006D74B7">
      <w:pPr>
        <w:pStyle w:val="Ttulo2"/>
      </w:pPr>
      <w:bookmarkStart w:id="22" w:name="_Toc227879415"/>
      <w:r>
        <w:t>a. Explicación de cada tipo de enlace</w:t>
      </w:r>
      <w:bookmarkEnd w:id="22"/>
    </w:p>
    <w:tbl>
      <w:tblPr>
        <w:tblStyle w:val="Tablaconcuadrcula"/>
        <w:tblW w:w="0" w:type="auto"/>
        <w:tblLook w:val="04A0" w:firstRow="1" w:lastRow="0" w:firstColumn="1" w:lastColumn="0" w:noHBand="0" w:noVBand="1"/>
      </w:tblPr>
      <w:tblGrid>
        <w:gridCol w:w="2337"/>
        <w:gridCol w:w="2337"/>
        <w:gridCol w:w="2338"/>
        <w:gridCol w:w="2338"/>
      </w:tblGrid>
      <w:tr w:rsidR="00A47B76" w14:paraId="1B544C5E" w14:textId="77777777" w:rsidTr="007C7636">
        <w:tc>
          <w:tcPr>
            <w:tcW w:w="2337" w:type="dxa"/>
            <w:vAlign w:val="center"/>
          </w:tcPr>
          <w:p w14:paraId="4FB3D1B1" w14:textId="77777777" w:rsidR="00A47B76" w:rsidRDefault="00A47B76" w:rsidP="007C7636">
            <w:pPr>
              <w:spacing w:after="160"/>
            </w:pPr>
            <w:r>
              <w:rPr>
                <w:b/>
                <w:bCs/>
              </w:rPr>
              <w:t>Tipo de enlace</w:t>
            </w:r>
          </w:p>
        </w:tc>
        <w:tc>
          <w:tcPr>
            <w:tcW w:w="2337" w:type="dxa"/>
            <w:vAlign w:val="center"/>
          </w:tcPr>
          <w:p w14:paraId="40806471" w14:textId="77777777" w:rsidR="00A47B76" w:rsidRDefault="00A47B76" w:rsidP="007C7636">
            <w:pPr>
              <w:spacing w:after="160"/>
            </w:pPr>
            <w:r>
              <w:rPr>
                <w:b/>
                <w:bCs/>
              </w:rPr>
              <w:t>Definición</w:t>
            </w:r>
          </w:p>
        </w:tc>
        <w:tc>
          <w:tcPr>
            <w:tcW w:w="2338" w:type="dxa"/>
            <w:vAlign w:val="center"/>
          </w:tcPr>
          <w:p w14:paraId="189A2788" w14:textId="77777777" w:rsidR="00A47B76" w:rsidRDefault="00A47B76" w:rsidP="007C7636">
            <w:pPr>
              <w:spacing w:after="160"/>
            </w:pPr>
            <w:r>
              <w:rPr>
                <w:b/>
                <w:bCs/>
              </w:rPr>
              <w:t>Cómo funciona</w:t>
            </w:r>
          </w:p>
        </w:tc>
        <w:tc>
          <w:tcPr>
            <w:tcW w:w="2338" w:type="dxa"/>
            <w:vAlign w:val="center"/>
          </w:tcPr>
          <w:p w14:paraId="6CEB5622" w14:textId="77777777" w:rsidR="00A47B76" w:rsidRDefault="00A47B76" w:rsidP="007C7636">
            <w:pPr>
              <w:spacing w:after="160"/>
            </w:pPr>
            <w:r>
              <w:rPr>
                <w:b/>
                <w:bCs/>
              </w:rPr>
              <w:t>Caso típico</w:t>
            </w:r>
          </w:p>
        </w:tc>
      </w:tr>
      <w:tr w:rsidR="00A47B76" w14:paraId="0CD1AA90" w14:textId="77777777" w:rsidTr="007C7636">
        <w:tc>
          <w:tcPr>
            <w:tcW w:w="2337" w:type="dxa"/>
            <w:vAlign w:val="center"/>
          </w:tcPr>
          <w:p w14:paraId="0C0268ED" w14:textId="77777777" w:rsidR="00A47B76" w:rsidRDefault="00A47B76" w:rsidP="007C7636">
            <w:pPr>
              <w:spacing w:after="160"/>
            </w:pPr>
            <w:r>
              <w:rPr>
                <w:rStyle w:val="Textoennegrita"/>
              </w:rPr>
              <w:t>MPLS</w:t>
            </w:r>
          </w:p>
        </w:tc>
        <w:tc>
          <w:tcPr>
            <w:tcW w:w="2337" w:type="dxa"/>
            <w:vAlign w:val="center"/>
          </w:tcPr>
          <w:p w14:paraId="537FF71B" w14:textId="77777777" w:rsidR="00A47B76" w:rsidRDefault="00A47B76" w:rsidP="007C7636">
            <w:pPr>
              <w:spacing w:after="160"/>
            </w:pPr>
            <w:r>
              <w:t xml:space="preserve">Tecnología de transporte usada por operadores para enrutar tráfico mediante </w:t>
            </w:r>
            <w:proofErr w:type="spellStart"/>
            <w:r>
              <w:rPr>
                <w:rStyle w:val="Textoennegrita"/>
              </w:rPr>
              <w:t>labels</w:t>
            </w:r>
            <w:proofErr w:type="spellEnd"/>
            <w:r>
              <w:t xml:space="preserve"> en lugar de depender únicamente del análisis IP tradicional en cada salto.</w:t>
            </w:r>
          </w:p>
        </w:tc>
        <w:tc>
          <w:tcPr>
            <w:tcW w:w="2338" w:type="dxa"/>
            <w:vAlign w:val="center"/>
          </w:tcPr>
          <w:p w14:paraId="6F37AAAF" w14:textId="77777777" w:rsidR="00A47B76" w:rsidRDefault="00A47B76" w:rsidP="007C7636">
            <w:pPr>
              <w:spacing w:after="160"/>
            </w:pPr>
            <w:r>
              <w:t>El proveedor arma una red privada gestionada donde el tráfico del cliente viaja con etiquetas y políticas definidas. Se usa mucho para interconectar sucursales con control de calidad de servicio, rutas predecibles y acuerdos de servicio más estrictos.</w:t>
            </w:r>
          </w:p>
        </w:tc>
        <w:tc>
          <w:tcPr>
            <w:tcW w:w="2338" w:type="dxa"/>
            <w:vAlign w:val="center"/>
          </w:tcPr>
          <w:p w14:paraId="459C00A6" w14:textId="77777777" w:rsidR="00A47B76" w:rsidRDefault="00A47B76" w:rsidP="007C7636">
            <w:pPr>
              <w:spacing w:after="160"/>
            </w:pPr>
            <w:r>
              <w:t>Empresas con muchas sedes, tráfico corporativo crítico, voz/datos y necesidad de estabilidad.</w:t>
            </w:r>
          </w:p>
        </w:tc>
      </w:tr>
      <w:tr w:rsidR="00A47B76" w14:paraId="574818B8" w14:textId="77777777" w:rsidTr="007C7636">
        <w:tc>
          <w:tcPr>
            <w:tcW w:w="2337" w:type="dxa"/>
            <w:vAlign w:val="center"/>
          </w:tcPr>
          <w:p w14:paraId="62890A03" w14:textId="77777777" w:rsidR="00A47B76" w:rsidRDefault="00A47B76" w:rsidP="007C7636">
            <w:pPr>
              <w:spacing w:after="160"/>
            </w:pPr>
            <w:r>
              <w:rPr>
                <w:rStyle w:val="Textoennegrita"/>
              </w:rPr>
              <w:t xml:space="preserve">LAN </w:t>
            </w:r>
            <w:proofErr w:type="spellStart"/>
            <w:r>
              <w:rPr>
                <w:rStyle w:val="Textoennegrita"/>
              </w:rPr>
              <w:t>to</w:t>
            </w:r>
            <w:proofErr w:type="spellEnd"/>
            <w:r>
              <w:rPr>
                <w:rStyle w:val="Textoennegrita"/>
              </w:rPr>
              <w:t xml:space="preserve"> LAN (site-</w:t>
            </w:r>
            <w:proofErr w:type="spellStart"/>
            <w:r>
              <w:rPr>
                <w:rStyle w:val="Textoennegrita"/>
              </w:rPr>
              <w:t>to</w:t>
            </w:r>
            <w:proofErr w:type="spellEnd"/>
            <w:r>
              <w:rPr>
                <w:rStyle w:val="Textoennegrita"/>
              </w:rPr>
              <w:t>-site VPN)</w:t>
            </w:r>
          </w:p>
        </w:tc>
        <w:tc>
          <w:tcPr>
            <w:tcW w:w="2337" w:type="dxa"/>
            <w:vAlign w:val="center"/>
          </w:tcPr>
          <w:p w14:paraId="3E51FBAB" w14:textId="77777777" w:rsidR="00A47B76" w:rsidRDefault="00A47B76" w:rsidP="007C7636">
            <w:pPr>
              <w:spacing w:after="160"/>
            </w:pPr>
            <w:r>
              <w:t>Enlace lógico entre dos redes LAN a través de una red IP intermedia, normalmente Internet, usando cifrado.</w:t>
            </w:r>
          </w:p>
        </w:tc>
        <w:tc>
          <w:tcPr>
            <w:tcW w:w="2338" w:type="dxa"/>
            <w:vAlign w:val="center"/>
          </w:tcPr>
          <w:p w14:paraId="6A309C25" w14:textId="7F070859" w:rsidR="00A47B76" w:rsidRDefault="00A47B76" w:rsidP="007C7636">
            <w:pPr>
              <w:spacing w:after="160"/>
            </w:pPr>
            <w:r>
              <w:t xml:space="preserve">Se crean túneles VPN entre los equipos de borde de cada sitio. Los </w:t>
            </w:r>
            <w:r w:rsidR="002E4B62">
              <w:t xml:space="preserve">nodos </w:t>
            </w:r>
            <w:r>
              <w:t xml:space="preserve">de una LAN pueden comunicarse con la otra sin exponer el tráfico en claro sobre Internet. </w:t>
            </w:r>
          </w:p>
        </w:tc>
        <w:tc>
          <w:tcPr>
            <w:tcW w:w="2338" w:type="dxa"/>
            <w:vAlign w:val="center"/>
          </w:tcPr>
          <w:p w14:paraId="65E32D27" w14:textId="77777777" w:rsidR="00A47B76" w:rsidRDefault="00A47B76" w:rsidP="007C7636">
            <w:pPr>
              <w:spacing w:after="160"/>
            </w:pPr>
            <w:r>
              <w:t xml:space="preserve">Sucursal pequeña conectada a casa central con bajo costo y sin contratar red privada del </w:t>
            </w:r>
            <w:proofErr w:type="spellStart"/>
            <w:r>
              <w:t>carrier</w:t>
            </w:r>
            <w:proofErr w:type="spellEnd"/>
            <w:r>
              <w:t>.</w:t>
            </w:r>
          </w:p>
        </w:tc>
      </w:tr>
      <w:tr w:rsidR="00A47B76" w14:paraId="268F0667" w14:textId="77777777" w:rsidTr="00A47B76">
        <w:tc>
          <w:tcPr>
            <w:tcW w:w="2337" w:type="dxa"/>
          </w:tcPr>
          <w:p w14:paraId="28C20C4A" w14:textId="77777777" w:rsidR="00A47B76" w:rsidRDefault="00A47B76" w:rsidP="007C7636">
            <w:pPr>
              <w:spacing w:after="160"/>
            </w:pPr>
            <w:r>
              <w:rPr>
                <w:rStyle w:val="Textoennegrita"/>
              </w:rPr>
              <w:t>Microonda</w:t>
            </w:r>
          </w:p>
        </w:tc>
        <w:tc>
          <w:tcPr>
            <w:tcW w:w="2337" w:type="dxa"/>
          </w:tcPr>
          <w:p w14:paraId="375E3C2A" w14:textId="77777777" w:rsidR="00A47B76" w:rsidRDefault="00A47B76" w:rsidP="007C7636">
            <w:pPr>
              <w:spacing w:after="160"/>
            </w:pPr>
            <w:r>
              <w:t xml:space="preserve">Enlace inalámbrico punto a punto o punto a multipunto basado en radiofrecuencia terrestre, muy usado para </w:t>
            </w:r>
            <w:proofErr w:type="spellStart"/>
            <w:r>
              <w:t>backhaul</w:t>
            </w:r>
            <w:proofErr w:type="spellEnd"/>
            <w:r>
              <w:t xml:space="preserve"> y enlaces entre sitios.</w:t>
            </w:r>
          </w:p>
        </w:tc>
        <w:tc>
          <w:tcPr>
            <w:tcW w:w="2338" w:type="dxa"/>
          </w:tcPr>
          <w:p w14:paraId="3536E376" w14:textId="4BD83BB0" w:rsidR="00A47B76" w:rsidRDefault="00A47B76" w:rsidP="007C7636">
            <w:pPr>
              <w:spacing w:after="160"/>
            </w:pPr>
            <w:r>
              <w:t xml:space="preserve">Dos radios con línea de vista transmiten tráfico entre antenas direccionales. Puede ofrecer baja latencia y capacidades altas, pero depende mucho de visibilidad, distancia, frecuencia usada y condiciones del entorno. </w:t>
            </w:r>
          </w:p>
        </w:tc>
        <w:tc>
          <w:tcPr>
            <w:tcW w:w="2338" w:type="dxa"/>
          </w:tcPr>
          <w:p w14:paraId="15C0F54B" w14:textId="77777777" w:rsidR="00A47B76" w:rsidRDefault="00A47B76" w:rsidP="007C7636">
            <w:pPr>
              <w:spacing w:after="160"/>
            </w:pPr>
            <w:r>
              <w:t>Unir dos edificios, torres, campus o sitios donde tender fibra es costoso o lento.</w:t>
            </w:r>
          </w:p>
        </w:tc>
      </w:tr>
      <w:tr w:rsidR="00A47B76" w14:paraId="5C33BB73" w14:textId="77777777" w:rsidTr="00A47B76">
        <w:tc>
          <w:tcPr>
            <w:tcW w:w="2337" w:type="dxa"/>
          </w:tcPr>
          <w:p w14:paraId="57F5742F" w14:textId="77777777" w:rsidR="00A47B76" w:rsidRDefault="00A47B76" w:rsidP="007C7636">
            <w:pPr>
              <w:spacing w:after="160"/>
            </w:pPr>
            <w:r>
              <w:rPr>
                <w:rStyle w:val="Textoennegrita"/>
              </w:rPr>
              <w:t>VSAT</w:t>
            </w:r>
          </w:p>
        </w:tc>
        <w:tc>
          <w:tcPr>
            <w:tcW w:w="2337" w:type="dxa"/>
          </w:tcPr>
          <w:p w14:paraId="7E7715F3" w14:textId="77777777" w:rsidR="00A47B76" w:rsidRDefault="00A47B76" w:rsidP="007C7636">
            <w:pPr>
              <w:spacing w:after="160"/>
            </w:pPr>
            <w:r>
              <w:t>Enlace satelital mediante terminales de pequeña apertura (</w:t>
            </w:r>
            <w:proofErr w:type="spellStart"/>
            <w:r>
              <w:rPr>
                <w:rStyle w:val="nfasis"/>
              </w:rPr>
              <w:t>Very</w:t>
            </w:r>
            <w:proofErr w:type="spellEnd"/>
            <w:r>
              <w:rPr>
                <w:rStyle w:val="nfasis"/>
              </w:rPr>
              <w:t xml:space="preserve"> Small </w:t>
            </w:r>
            <w:proofErr w:type="spellStart"/>
            <w:r>
              <w:rPr>
                <w:rStyle w:val="nfasis"/>
              </w:rPr>
              <w:t>Aperture</w:t>
            </w:r>
            <w:proofErr w:type="spellEnd"/>
            <w:r>
              <w:rPr>
                <w:rStyle w:val="nfasis"/>
              </w:rPr>
              <w:t xml:space="preserve"> Terminal</w:t>
            </w:r>
            <w:r>
              <w:t>).</w:t>
            </w:r>
          </w:p>
        </w:tc>
        <w:tc>
          <w:tcPr>
            <w:tcW w:w="2338" w:type="dxa"/>
          </w:tcPr>
          <w:p w14:paraId="3991F42D" w14:textId="4176A46E" w:rsidR="00A47B76" w:rsidRDefault="00A47B76" w:rsidP="007C7636">
            <w:pPr>
              <w:spacing w:after="160"/>
            </w:pPr>
            <w:r>
              <w:t xml:space="preserve">El sitio remoto se comunica con un satélite usando una antena pequeña y un modem satelital. Su gran ventaja es la cobertura geográfica: llega donde los medios terrestres no llegan. </w:t>
            </w:r>
          </w:p>
        </w:tc>
        <w:tc>
          <w:tcPr>
            <w:tcW w:w="2338" w:type="dxa"/>
          </w:tcPr>
          <w:p w14:paraId="2F514794" w14:textId="77777777" w:rsidR="00A47B76" w:rsidRDefault="00A47B76" w:rsidP="007C7636">
            <w:pPr>
              <w:spacing w:after="160"/>
            </w:pPr>
            <w:r>
              <w:t>Sitios rurales, minas, pozos, zonas aisladas, operaciones temporales o de contingencia.</w:t>
            </w:r>
          </w:p>
        </w:tc>
      </w:tr>
    </w:tbl>
    <w:p w14:paraId="18C4D6D4" w14:textId="77777777" w:rsidR="00E8416B" w:rsidRDefault="00E8416B">
      <w:pPr>
        <w:pBdr>
          <w:bottom w:val="single" w:sz="2" w:space="1" w:color="CCCCCC"/>
        </w:pBdr>
        <w:spacing w:after="220"/>
      </w:pPr>
    </w:p>
    <w:p w14:paraId="2C70F124" w14:textId="77777777" w:rsidR="002E4B62" w:rsidRDefault="002E4B62">
      <w:pPr>
        <w:pBdr>
          <w:bottom w:val="single" w:sz="2" w:space="1" w:color="CCCCCC"/>
        </w:pBdr>
        <w:spacing w:after="220"/>
      </w:pPr>
    </w:p>
    <w:p w14:paraId="52724028" w14:textId="77777777" w:rsidR="00E8416B" w:rsidRDefault="00E8416B">
      <w:pPr>
        <w:spacing w:after="60"/>
      </w:pPr>
    </w:p>
    <w:p w14:paraId="041420C4" w14:textId="77777777" w:rsidR="00E8416B" w:rsidRDefault="009F6D0D" w:rsidP="006D74B7">
      <w:pPr>
        <w:pStyle w:val="Ttulo2"/>
      </w:pPr>
      <w:bookmarkStart w:id="23" w:name="_Toc227879416"/>
      <w:r>
        <w:t>b. Dos tipos de enlace adicionales</w:t>
      </w:r>
      <w:bookmarkEnd w:id="23"/>
    </w:p>
    <w:tbl>
      <w:tblPr>
        <w:tblStyle w:val="Tablaconcuadrcula"/>
        <w:tblW w:w="0" w:type="auto"/>
        <w:tblLook w:val="04A0" w:firstRow="1" w:lastRow="0" w:firstColumn="1" w:lastColumn="0" w:noHBand="0" w:noVBand="1"/>
      </w:tblPr>
      <w:tblGrid>
        <w:gridCol w:w="2337"/>
        <w:gridCol w:w="2337"/>
        <w:gridCol w:w="2338"/>
        <w:gridCol w:w="2338"/>
      </w:tblGrid>
      <w:tr w:rsidR="002E4B62" w14:paraId="298DA171" w14:textId="77777777" w:rsidTr="007C7636">
        <w:tc>
          <w:tcPr>
            <w:tcW w:w="2337" w:type="dxa"/>
            <w:vAlign w:val="center"/>
          </w:tcPr>
          <w:p w14:paraId="6C47A16F" w14:textId="77777777" w:rsidR="002E4B62" w:rsidRDefault="002E4B62" w:rsidP="007C7636">
            <w:pPr>
              <w:spacing w:after="160"/>
              <w:rPr>
                <w:b/>
                <w:bCs/>
                <w:lang w:val="es-AR"/>
              </w:rPr>
            </w:pPr>
            <w:r>
              <w:rPr>
                <w:b/>
                <w:bCs/>
              </w:rPr>
              <w:t>Tipo de enlace</w:t>
            </w:r>
          </w:p>
        </w:tc>
        <w:tc>
          <w:tcPr>
            <w:tcW w:w="2337" w:type="dxa"/>
            <w:vAlign w:val="center"/>
          </w:tcPr>
          <w:p w14:paraId="13091F9B" w14:textId="77777777" w:rsidR="002E4B62" w:rsidRDefault="002E4B62" w:rsidP="007C7636">
            <w:pPr>
              <w:spacing w:after="160"/>
              <w:rPr>
                <w:b/>
                <w:bCs/>
                <w:lang w:val="es-AR"/>
              </w:rPr>
            </w:pPr>
            <w:r>
              <w:rPr>
                <w:b/>
                <w:bCs/>
              </w:rPr>
              <w:t>Definición</w:t>
            </w:r>
          </w:p>
        </w:tc>
        <w:tc>
          <w:tcPr>
            <w:tcW w:w="2338" w:type="dxa"/>
            <w:vAlign w:val="center"/>
          </w:tcPr>
          <w:p w14:paraId="600E2F95" w14:textId="77777777" w:rsidR="002E4B62" w:rsidRDefault="002E4B62" w:rsidP="007C7636">
            <w:pPr>
              <w:spacing w:after="160"/>
              <w:rPr>
                <w:b/>
                <w:bCs/>
                <w:lang w:val="es-AR"/>
              </w:rPr>
            </w:pPr>
            <w:r>
              <w:rPr>
                <w:b/>
                <w:bCs/>
              </w:rPr>
              <w:t>Cómo funciona</w:t>
            </w:r>
          </w:p>
        </w:tc>
        <w:tc>
          <w:tcPr>
            <w:tcW w:w="2338" w:type="dxa"/>
            <w:vAlign w:val="center"/>
          </w:tcPr>
          <w:p w14:paraId="1B4462C3" w14:textId="77777777" w:rsidR="002E4B62" w:rsidRDefault="002E4B62" w:rsidP="007C7636">
            <w:pPr>
              <w:spacing w:after="160"/>
              <w:rPr>
                <w:b/>
                <w:bCs/>
                <w:lang w:val="es-AR"/>
              </w:rPr>
            </w:pPr>
            <w:r>
              <w:rPr>
                <w:b/>
                <w:bCs/>
              </w:rPr>
              <w:t>Caso típico</w:t>
            </w:r>
          </w:p>
        </w:tc>
      </w:tr>
      <w:tr w:rsidR="002E4B62" w14:paraId="00AD6621" w14:textId="77777777" w:rsidTr="007C7636">
        <w:tc>
          <w:tcPr>
            <w:tcW w:w="2337" w:type="dxa"/>
          </w:tcPr>
          <w:p w14:paraId="39773448" w14:textId="77777777" w:rsidR="002E4B62" w:rsidRDefault="002E4B62" w:rsidP="007C7636">
            <w:pPr>
              <w:spacing w:after="160"/>
              <w:rPr>
                <w:b/>
                <w:bCs/>
                <w:lang w:val="es-AR"/>
              </w:rPr>
            </w:pPr>
            <w:r w:rsidRPr="005D2FC5">
              <w:rPr>
                <w:b/>
                <w:bCs/>
              </w:rPr>
              <w:t xml:space="preserve">Fibra dedicada / Ethernet </w:t>
            </w:r>
            <w:proofErr w:type="spellStart"/>
            <w:r w:rsidRPr="005D2FC5">
              <w:rPr>
                <w:b/>
                <w:bCs/>
              </w:rPr>
              <w:t>Private</w:t>
            </w:r>
            <w:proofErr w:type="spellEnd"/>
            <w:r w:rsidRPr="005D2FC5">
              <w:rPr>
                <w:b/>
                <w:bCs/>
              </w:rPr>
              <w:t xml:space="preserve"> Line (EPL)</w:t>
            </w:r>
          </w:p>
        </w:tc>
        <w:tc>
          <w:tcPr>
            <w:tcW w:w="2337" w:type="dxa"/>
          </w:tcPr>
          <w:p w14:paraId="2D1D8BE5" w14:textId="77777777" w:rsidR="002E4B62" w:rsidRPr="005D2FC5" w:rsidRDefault="002E4B62" w:rsidP="007C7636">
            <w:pPr>
              <w:spacing w:after="160"/>
              <w:rPr>
                <w:lang w:val="es-AR"/>
              </w:rPr>
            </w:pPr>
            <w:r w:rsidRPr="005D2FC5">
              <w:t>Enlace privado, generalmente sobre fibra óptica, que une dos sitios con un canal dedicado de alta capacidad y comportamiento muy estable.</w:t>
            </w:r>
          </w:p>
        </w:tc>
        <w:tc>
          <w:tcPr>
            <w:tcW w:w="2338" w:type="dxa"/>
          </w:tcPr>
          <w:p w14:paraId="618C8C95" w14:textId="77777777" w:rsidR="002E4B62" w:rsidRPr="005D2FC5" w:rsidRDefault="002E4B62" w:rsidP="007C7636">
            <w:pPr>
              <w:spacing w:after="160"/>
              <w:rPr>
                <w:lang w:val="es-AR"/>
              </w:rPr>
            </w:pPr>
            <w:r w:rsidRPr="005D2FC5">
              <w:t>El proveedor entrega una conexión punto a punto o de capa 2 con ancho de banda reservado, baja latencia y alta previsibilidad. Desde el punto de vista del cliente, funciona como un enlace privado entre dos sedes sin compartir tránsito con Internet pública.</w:t>
            </w:r>
          </w:p>
        </w:tc>
        <w:tc>
          <w:tcPr>
            <w:tcW w:w="2338" w:type="dxa"/>
          </w:tcPr>
          <w:p w14:paraId="67FA1967" w14:textId="77777777" w:rsidR="002E4B62" w:rsidRPr="005D2FC5" w:rsidRDefault="002E4B62" w:rsidP="007C7636">
            <w:pPr>
              <w:spacing w:after="160"/>
              <w:rPr>
                <w:lang w:val="es-AR"/>
              </w:rPr>
            </w:pPr>
            <w:r w:rsidRPr="005D2FC5">
              <w:t>Interconexión entre sede central y data center, campus empresariales, tráfico crítico de alta capacidad.</w:t>
            </w:r>
          </w:p>
        </w:tc>
      </w:tr>
      <w:tr w:rsidR="002E4B62" w14:paraId="731A9F89" w14:textId="77777777" w:rsidTr="007C7636">
        <w:tc>
          <w:tcPr>
            <w:tcW w:w="2337" w:type="dxa"/>
          </w:tcPr>
          <w:p w14:paraId="1733AE12" w14:textId="77777777" w:rsidR="002E4B62" w:rsidRDefault="002E4B62" w:rsidP="007C7636">
            <w:pPr>
              <w:spacing w:after="160"/>
              <w:rPr>
                <w:b/>
                <w:bCs/>
                <w:lang w:val="es-AR"/>
              </w:rPr>
            </w:pPr>
            <w:r w:rsidRPr="005D2FC5">
              <w:rPr>
                <w:b/>
                <w:bCs/>
              </w:rPr>
              <w:t>LTE/4G fijo o Wireless WAN</w:t>
            </w:r>
          </w:p>
        </w:tc>
        <w:tc>
          <w:tcPr>
            <w:tcW w:w="2337" w:type="dxa"/>
          </w:tcPr>
          <w:p w14:paraId="34A9B737" w14:textId="77777777" w:rsidR="002E4B62" w:rsidRPr="005D2FC5" w:rsidRDefault="002E4B62" w:rsidP="007C7636">
            <w:pPr>
              <w:spacing w:after="160"/>
              <w:rPr>
                <w:lang w:val="es-AR"/>
              </w:rPr>
            </w:pPr>
            <w:r w:rsidRPr="005D2FC5">
              <w:t xml:space="preserve">Enlace WAN que utiliza la red celular LTE como medio principal o de respaldo para conectar una sede, </w:t>
            </w:r>
            <w:proofErr w:type="spellStart"/>
            <w:r w:rsidRPr="005D2FC5">
              <w:t>router</w:t>
            </w:r>
            <w:proofErr w:type="spellEnd"/>
            <w:r w:rsidRPr="005D2FC5">
              <w:t xml:space="preserve"> o </w:t>
            </w:r>
            <w:proofErr w:type="spellStart"/>
            <w:r w:rsidRPr="005D2FC5">
              <w:t>gateway</w:t>
            </w:r>
            <w:proofErr w:type="spellEnd"/>
            <w:r w:rsidRPr="005D2FC5">
              <w:t xml:space="preserve"> a la red de datos.</w:t>
            </w:r>
          </w:p>
        </w:tc>
        <w:tc>
          <w:tcPr>
            <w:tcW w:w="2338" w:type="dxa"/>
          </w:tcPr>
          <w:p w14:paraId="6DE693AE" w14:textId="77777777" w:rsidR="002E4B62" w:rsidRPr="005D2FC5" w:rsidRDefault="002E4B62" w:rsidP="007C7636">
            <w:pPr>
              <w:spacing w:after="160"/>
              <w:rPr>
                <w:lang w:val="es-AR"/>
              </w:rPr>
            </w:pPr>
            <w:r w:rsidRPr="005D2FC5">
              <w:t xml:space="preserve">Un equipo con módem o </w:t>
            </w:r>
            <w:proofErr w:type="spellStart"/>
            <w:r w:rsidRPr="005D2FC5">
              <w:t>gateway</w:t>
            </w:r>
            <w:proofErr w:type="spellEnd"/>
            <w:r w:rsidRPr="005D2FC5">
              <w:t xml:space="preserve"> celular se registra en la red móvil del operador y cursa tráfico IP a través de ella. Su principal ventaja es la rapidez de despliegue y la independencia de cableado físico, aunque su rendimiento depende de la cobertura y de la carga de la red móvil.</w:t>
            </w:r>
          </w:p>
        </w:tc>
        <w:tc>
          <w:tcPr>
            <w:tcW w:w="2338" w:type="dxa"/>
          </w:tcPr>
          <w:p w14:paraId="41BC6279" w14:textId="77777777" w:rsidR="002E4B62" w:rsidRPr="005D2FC5" w:rsidRDefault="002E4B62" w:rsidP="007C7636">
            <w:pPr>
              <w:spacing w:after="160"/>
              <w:rPr>
                <w:lang w:val="es-AR"/>
              </w:rPr>
            </w:pPr>
            <w:r w:rsidRPr="005D2FC5">
              <w:t>Sucursales pequeñas, enlaces de respaldo, sitios temporales, operaciones móviles o lugares sin infraestructura fija disponible.</w:t>
            </w:r>
          </w:p>
        </w:tc>
      </w:tr>
    </w:tbl>
    <w:p w14:paraId="254DF16C" w14:textId="6E8CCEDF" w:rsidR="002E4B62" w:rsidRDefault="002E4B62">
      <w:pPr>
        <w:pBdr>
          <w:bottom w:val="single" w:sz="2" w:space="1" w:color="CCCCCC"/>
        </w:pBdr>
        <w:spacing w:after="220"/>
      </w:pPr>
    </w:p>
    <w:p w14:paraId="2AE93E71" w14:textId="77777777" w:rsidR="002E4B62" w:rsidRDefault="002E4B62">
      <w:r>
        <w:br w:type="page"/>
      </w:r>
    </w:p>
    <w:p w14:paraId="5A39FE02" w14:textId="77777777" w:rsidR="002E4B62" w:rsidRDefault="002E4B62">
      <w:pPr>
        <w:pBdr>
          <w:bottom w:val="single" w:sz="2" w:space="1" w:color="CCCCCC"/>
        </w:pBdr>
        <w:spacing w:after="220"/>
      </w:pPr>
    </w:p>
    <w:p w14:paraId="1C05AAD3" w14:textId="77777777" w:rsidR="00E8416B" w:rsidRDefault="00E8416B">
      <w:pPr>
        <w:spacing w:after="60"/>
      </w:pPr>
    </w:p>
    <w:p w14:paraId="20772597" w14:textId="77777777" w:rsidR="00E8416B" w:rsidRDefault="009F6D0D" w:rsidP="006D74B7">
      <w:pPr>
        <w:pStyle w:val="Ttulo2"/>
      </w:pPr>
      <w:bookmarkStart w:id="24" w:name="_Toc227879417"/>
      <w:r>
        <w:t>c. Ranking de enlaces (económico, performance, capacidad, restricciones, distancia, configuración)</w:t>
      </w:r>
      <w:bookmarkEnd w:id="24"/>
    </w:p>
    <w:tbl>
      <w:tblPr>
        <w:tblStyle w:val="Tablaconcuadrcula"/>
        <w:tblW w:w="0" w:type="auto"/>
        <w:tblLook w:val="04A0" w:firstRow="1" w:lastRow="0" w:firstColumn="1" w:lastColumn="0" w:noHBand="0" w:noVBand="1"/>
      </w:tblPr>
      <w:tblGrid>
        <w:gridCol w:w="1165"/>
        <w:gridCol w:w="1355"/>
        <w:gridCol w:w="1509"/>
        <w:gridCol w:w="1289"/>
        <w:gridCol w:w="1665"/>
        <w:gridCol w:w="1106"/>
        <w:gridCol w:w="1539"/>
      </w:tblGrid>
      <w:tr w:rsidR="002E4B62" w14:paraId="3FFDA7B2" w14:textId="77777777" w:rsidTr="002E4B62">
        <w:tc>
          <w:tcPr>
            <w:tcW w:w="1165" w:type="dxa"/>
          </w:tcPr>
          <w:p w14:paraId="4BAFCDFF" w14:textId="77777777" w:rsidR="002E4B62" w:rsidRDefault="002E4B62" w:rsidP="007C7636">
            <w:pPr>
              <w:spacing w:after="160"/>
              <w:rPr>
                <w:b/>
                <w:bCs/>
                <w:lang w:val="es-AR"/>
              </w:rPr>
            </w:pPr>
            <w:r w:rsidRPr="00AE2911">
              <w:rPr>
                <w:b/>
                <w:bCs/>
              </w:rPr>
              <w:t>Tipo de enlace</w:t>
            </w:r>
          </w:p>
        </w:tc>
        <w:tc>
          <w:tcPr>
            <w:tcW w:w="1355" w:type="dxa"/>
          </w:tcPr>
          <w:p w14:paraId="327E9278" w14:textId="77777777" w:rsidR="002E4B62" w:rsidRPr="00AE2911" w:rsidRDefault="002E4B62" w:rsidP="007C7636">
            <w:pPr>
              <w:spacing w:after="160"/>
              <w:rPr>
                <w:b/>
                <w:bCs/>
                <w:sz w:val="20"/>
                <w:szCs w:val="20"/>
                <w:lang w:val="es-AR"/>
              </w:rPr>
            </w:pPr>
            <w:r w:rsidRPr="00AE2911">
              <w:rPr>
                <w:b/>
                <w:bCs/>
                <w:sz w:val="20"/>
                <w:szCs w:val="20"/>
              </w:rPr>
              <w:t>Económico</w:t>
            </w:r>
          </w:p>
        </w:tc>
        <w:tc>
          <w:tcPr>
            <w:tcW w:w="1509" w:type="dxa"/>
          </w:tcPr>
          <w:p w14:paraId="3CC5CF79" w14:textId="77777777" w:rsidR="002E4B62" w:rsidRPr="00AE2911" w:rsidRDefault="002E4B62" w:rsidP="007C7636">
            <w:pPr>
              <w:spacing w:after="160"/>
              <w:rPr>
                <w:b/>
                <w:bCs/>
                <w:sz w:val="20"/>
                <w:szCs w:val="20"/>
                <w:lang w:val="es-AR"/>
              </w:rPr>
            </w:pPr>
            <w:r w:rsidRPr="00AE2911">
              <w:rPr>
                <w:b/>
                <w:bCs/>
                <w:sz w:val="20"/>
                <w:szCs w:val="20"/>
              </w:rPr>
              <w:t>Performance</w:t>
            </w:r>
          </w:p>
        </w:tc>
        <w:tc>
          <w:tcPr>
            <w:tcW w:w="1289" w:type="dxa"/>
          </w:tcPr>
          <w:p w14:paraId="0BB5328C" w14:textId="77777777" w:rsidR="002E4B62" w:rsidRPr="00AE2911" w:rsidRDefault="002E4B62" w:rsidP="007C7636">
            <w:pPr>
              <w:spacing w:after="160"/>
              <w:rPr>
                <w:b/>
                <w:bCs/>
                <w:sz w:val="20"/>
                <w:szCs w:val="20"/>
                <w:lang w:val="es-AR"/>
              </w:rPr>
            </w:pPr>
            <w:r w:rsidRPr="00AE2911">
              <w:rPr>
                <w:b/>
                <w:bCs/>
                <w:sz w:val="20"/>
                <w:szCs w:val="20"/>
              </w:rPr>
              <w:t>Capacidad</w:t>
            </w:r>
          </w:p>
        </w:tc>
        <w:tc>
          <w:tcPr>
            <w:tcW w:w="1665" w:type="dxa"/>
          </w:tcPr>
          <w:p w14:paraId="4160D351" w14:textId="77777777" w:rsidR="002E4B62" w:rsidRPr="00AE2911" w:rsidRDefault="002E4B62" w:rsidP="007C7636">
            <w:pPr>
              <w:spacing w:after="160"/>
              <w:rPr>
                <w:b/>
                <w:bCs/>
                <w:sz w:val="20"/>
                <w:szCs w:val="20"/>
                <w:lang w:val="es-AR"/>
              </w:rPr>
            </w:pPr>
            <w:r w:rsidRPr="00AE2911">
              <w:rPr>
                <w:b/>
                <w:bCs/>
                <w:sz w:val="20"/>
                <w:szCs w:val="20"/>
              </w:rPr>
              <w:t>Mejor control / restricciones / políticas</w:t>
            </w:r>
          </w:p>
        </w:tc>
        <w:tc>
          <w:tcPr>
            <w:tcW w:w="1106" w:type="dxa"/>
          </w:tcPr>
          <w:p w14:paraId="3A979594" w14:textId="77777777" w:rsidR="002E4B62" w:rsidRPr="00AE2911" w:rsidRDefault="002E4B62" w:rsidP="007C7636">
            <w:pPr>
              <w:spacing w:after="160"/>
              <w:rPr>
                <w:b/>
                <w:bCs/>
                <w:sz w:val="20"/>
                <w:szCs w:val="20"/>
                <w:lang w:val="es-AR"/>
              </w:rPr>
            </w:pPr>
            <w:r w:rsidRPr="00AE2911">
              <w:rPr>
                <w:b/>
                <w:bCs/>
                <w:sz w:val="20"/>
                <w:szCs w:val="20"/>
                <w:lang w:val="es-AR"/>
              </w:rPr>
              <w:t>Distancia</w:t>
            </w:r>
          </w:p>
        </w:tc>
        <w:tc>
          <w:tcPr>
            <w:tcW w:w="1539" w:type="dxa"/>
          </w:tcPr>
          <w:p w14:paraId="64522FB9" w14:textId="77777777" w:rsidR="002E4B62" w:rsidRPr="00AE2911" w:rsidRDefault="002E4B62" w:rsidP="007C7636">
            <w:pPr>
              <w:spacing w:after="160"/>
              <w:rPr>
                <w:b/>
                <w:bCs/>
                <w:sz w:val="20"/>
                <w:szCs w:val="20"/>
                <w:lang w:val="es-AR"/>
              </w:rPr>
            </w:pPr>
            <w:r w:rsidRPr="00AE2911">
              <w:rPr>
                <w:b/>
                <w:bCs/>
                <w:sz w:val="20"/>
                <w:szCs w:val="20"/>
                <w:lang w:val="es-AR"/>
              </w:rPr>
              <w:t>configuración</w:t>
            </w:r>
          </w:p>
        </w:tc>
      </w:tr>
      <w:tr w:rsidR="002E4B62" w14:paraId="76DFF08C" w14:textId="77777777" w:rsidTr="002E4B62">
        <w:tc>
          <w:tcPr>
            <w:tcW w:w="1165" w:type="dxa"/>
          </w:tcPr>
          <w:p w14:paraId="01172931" w14:textId="77777777" w:rsidR="002E4B62" w:rsidRPr="002E4B62" w:rsidRDefault="002E4B62" w:rsidP="007C7636">
            <w:pPr>
              <w:spacing w:after="160"/>
              <w:rPr>
                <w:sz w:val="18"/>
                <w:szCs w:val="18"/>
                <w:lang w:val="es-AR"/>
              </w:rPr>
            </w:pPr>
            <w:r w:rsidRPr="002E4B62">
              <w:rPr>
                <w:sz w:val="18"/>
                <w:szCs w:val="18"/>
              </w:rPr>
              <w:t xml:space="preserve">LAN </w:t>
            </w:r>
            <w:proofErr w:type="spellStart"/>
            <w:r w:rsidRPr="002E4B62">
              <w:rPr>
                <w:sz w:val="18"/>
                <w:szCs w:val="18"/>
              </w:rPr>
              <w:t>to</w:t>
            </w:r>
            <w:proofErr w:type="spellEnd"/>
            <w:r w:rsidRPr="002E4B62">
              <w:rPr>
                <w:sz w:val="18"/>
                <w:szCs w:val="18"/>
              </w:rPr>
              <w:t xml:space="preserve"> LAN (VPN)</w:t>
            </w:r>
          </w:p>
        </w:tc>
        <w:tc>
          <w:tcPr>
            <w:tcW w:w="1355" w:type="dxa"/>
          </w:tcPr>
          <w:p w14:paraId="7093E1E3" w14:textId="77777777" w:rsidR="002E4B62" w:rsidRDefault="002E4B62" w:rsidP="007C7636">
            <w:pPr>
              <w:spacing w:after="160"/>
              <w:jc w:val="center"/>
              <w:rPr>
                <w:b/>
                <w:bCs/>
                <w:lang w:val="es-AR"/>
              </w:rPr>
            </w:pPr>
            <w:r>
              <w:rPr>
                <w:b/>
                <w:bCs/>
                <w:lang w:val="es-AR"/>
              </w:rPr>
              <w:t>1</w:t>
            </w:r>
          </w:p>
        </w:tc>
        <w:tc>
          <w:tcPr>
            <w:tcW w:w="1509" w:type="dxa"/>
          </w:tcPr>
          <w:p w14:paraId="744DBE4B" w14:textId="77777777" w:rsidR="002E4B62" w:rsidRDefault="002E4B62" w:rsidP="007C7636">
            <w:pPr>
              <w:spacing w:after="160"/>
              <w:jc w:val="center"/>
              <w:rPr>
                <w:b/>
                <w:bCs/>
                <w:lang w:val="es-AR"/>
              </w:rPr>
            </w:pPr>
            <w:r>
              <w:rPr>
                <w:b/>
                <w:bCs/>
                <w:lang w:val="es-AR"/>
              </w:rPr>
              <w:t>5</w:t>
            </w:r>
          </w:p>
        </w:tc>
        <w:tc>
          <w:tcPr>
            <w:tcW w:w="1289" w:type="dxa"/>
          </w:tcPr>
          <w:p w14:paraId="658A4026" w14:textId="77777777" w:rsidR="002E4B62" w:rsidRDefault="002E4B62" w:rsidP="007C7636">
            <w:pPr>
              <w:spacing w:after="160"/>
              <w:jc w:val="center"/>
              <w:rPr>
                <w:b/>
                <w:bCs/>
                <w:lang w:val="es-AR"/>
              </w:rPr>
            </w:pPr>
            <w:r>
              <w:rPr>
                <w:b/>
                <w:bCs/>
                <w:lang w:val="es-AR"/>
              </w:rPr>
              <w:t>5</w:t>
            </w:r>
          </w:p>
        </w:tc>
        <w:tc>
          <w:tcPr>
            <w:tcW w:w="1665" w:type="dxa"/>
          </w:tcPr>
          <w:p w14:paraId="03CBEA38" w14:textId="77777777" w:rsidR="002E4B62" w:rsidRDefault="002E4B62" w:rsidP="007C7636">
            <w:pPr>
              <w:spacing w:after="160"/>
              <w:jc w:val="center"/>
              <w:rPr>
                <w:b/>
                <w:bCs/>
                <w:lang w:val="es-AR"/>
              </w:rPr>
            </w:pPr>
            <w:r>
              <w:rPr>
                <w:b/>
                <w:bCs/>
                <w:lang w:val="es-AR"/>
              </w:rPr>
              <w:t>4</w:t>
            </w:r>
          </w:p>
        </w:tc>
        <w:tc>
          <w:tcPr>
            <w:tcW w:w="1106" w:type="dxa"/>
          </w:tcPr>
          <w:p w14:paraId="40E515D9" w14:textId="77777777" w:rsidR="002E4B62" w:rsidRDefault="002E4B62" w:rsidP="007C7636">
            <w:pPr>
              <w:spacing w:after="160"/>
              <w:jc w:val="center"/>
              <w:rPr>
                <w:b/>
                <w:bCs/>
                <w:lang w:val="es-AR"/>
              </w:rPr>
            </w:pPr>
            <w:r>
              <w:rPr>
                <w:b/>
                <w:bCs/>
                <w:lang w:val="es-AR"/>
              </w:rPr>
              <w:t>4</w:t>
            </w:r>
          </w:p>
        </w:tc>
        <w:tc>
          <w:tcPr>
            <w:tcW w:w="1539" w:type="dxa"/>
          </w:tcPr>
          <w:p w14:paraId="2F8405D1" w14:textId="77777777" w:rsidR="002E4B62" w:rsidRDefault="002E4B62" w:rsidP="007C7636">
            <w:pPr>
              <w:spacing w:after="160"/>
              <w:jc w:val="center"/>
              <w:rPr>
                <w:b/>
                <w:bCs/>
                <w:lang w:val="es-AR"/>
              </w:rPr>
            </w:pPr>
            <w:r>
              <w:rPr>
                <w:b/>
                <w:bCs/>
                <w:lang w:val="es-AR"/>
              </w:rPr>
              <w:t>3</w:t>
            </w:r>
          </w:p>
        </w:tc>
      </w:tr>
      <w:tr w:rsidR="002E4B62" w14:paraId="42408AF3" w14:textId="77777777" w:rsidTr="002E4B62">
        <w:tc>
          <w:tcPr>
            <w:tcW w:w="1165" w:type="dxa"/>
          </w:tcPr>
          <w:p w14:paraId="081C31F5" w14:textId="77777777" w:rsidR="002E4B62" w:rsidRPr="002E4B62" w:rsidRDefault="002E4B62" w:rsidP="007C7636">
            <w:pPr>
              <w:spacing w:after="160"/>
              <w:rPr>
                <w:sz w:val="18"/>
                <w:szCs w:val="18"/>
                <w:lang w:val="es-AR"/>
              </w:rPr>
            </w:pPr>
            <w:r w:rsidRPr="002E4B62">
              <w:rPr>
                <w:sz w:val="18"/>
                <w:szCs w:val="18"/>
              </w:rPr>
              <w:t>LTE/4G fijo</w:t>
            </w:r>
          </w:p>
        </w:tc>
        <w:tc>
          <w:tcPr>
            <w:tcW w:w="1355" w:type="dxa"/>
          </w:tcPr>
          <w:p w14:paraId="3CB54AA9" w14:textId="77777777" w:rsidR="002E4B62" w:rsidRDefault="002E4B62" w:rsidP="007C7636">
            <w:pPr>
              <w:spacing w:after="160"/>
              <w:jc w:val="center"/>
              <w:rPr>
                <w:b/>
                <w:bCs/>
                <w:lang w:val="es-AR"/>
              </w:rPr>
            </w:pPr>
            <w:r>
              <w:rPr>
                <w:b/>
                <w:bCs/>
                <w:lang w:val="es-AR"/>
              </w:rPr>
              <w:t>2</w:t>
            </w:r>
          </w:p>
        </w:tc>
        <w:tc>
          <w:tcPr>
            <w:tcW w:w="1509" w:type="dxa"/>
          </w:tcPr>
          <w:p w14:paraId="11FE1A40" w14:textId="77777777" w:rsidR="002E4B62" w:rsidRDefault="002E4B62" w:rsidP="007C7636">
            <w:pPr>
              <w:spacing w:after="160"/>
              <w:jc w:val="center"/>
              <w:rPr>
                <w:b/>
                <w:bCs/>
                <w:lang w:val="es-AR"/>
              </w:rPr>
            </w:pPr>
            <w:r>
              <w:rPr>
                <w:b/>
                <w:bCs/>
                <w:lang w:val="es-AR"/>
              </w:rPr>
              <w:t>4</w:t>
            </w:r>
          </w:p>
        </w:tc>
        <w:tc>
          <w:tcPr>
            <w:tcW w:w="1289" w:type="dxa"/>
          </w:tcPr>
          <w:p w14:paraId="5C41CF75" w14:textId="77777777" w:rsidR="002E4B62" w:rsidRDefault="002E4B62" w:rsidP="007C7636">
            <w:pPr>
              <w:spacing w:after="160"/>
              <w:jc w:val="center"/>
              <w:rPr>
                <w:b/>
                <w:bCs/>
                <w:lang w:val="es-AR"/>
              </w:rPr>
            </w:pPr>
            <w:r>
              <w:rPr>
                <w:b/>
                <w:bCs/>
                <w:lang w:val="es-AR"/>
              </w:rPr>
              <w:t>4</w:t>
            </w:r>
          </w:p>
        </w:tc>
        <w:tc>
          <w:tcPr>
            <w:tcW w:w="1665" w:type="dxa"/>
          </w:tcPr>
          <w:p w14:paraId="63C09CE9" w14:textId="77777777" w:rsidR="002E4B62" w:rsidRDefault="002E4B62" w:rsidP="007C7636">
            <w:pPr>
              <w:spacing w:after="160"/>
              <w:jc w:val="center"/>
              <w:rPr>
                <w:b/>
                <w:bCs/>
                <w:lang w:val="es-AR"/>
              </w:rPr>
            </w:pPr>
            <w:r>
              <w:rPr>
                <w:b/>
                <w:bCs/>
                <w:lang w:val="es-AR"/>
              </w:rPr>
              <w:t>5</w:t>
            </w:r>
          </w:p>
        </w:tc>
        <w:tc>
          <w:tcPr>
            <w:tcW w:w="1106" w:type="dxa"/>
          </w:tcPr>
          <w:p w14:paraId="6F507593" w14:textId="77777777" w:rsidR="002E4B62" w:rsidRDefault="002E4B62" w:rsidP="007C7636">
            <w:pPr>
              <w:spacing w:after="160"/>
              <w:jc w:val="center"/>
              <w:rPr>
                <w:b/>
                <w:bCs/>
                <w:lang w:val="es-AR"/>
              </w:rPr>
            </w:pPr>
            <w:r>
              <w:rPr>
                <w:b/>
                <w:bCs/>
                <w:lang w:val="es-AR"/>
              </w:rPr>
              <w:t>3</w:t>
            </w:r>
          </w:p>
        </w:tc>
        <w:tc>
          <w:tcPr>
            <w:tcW w:w="1539" w:type="dxa"/>
          </w:tcPr>
          <w:p w14:paraId="7CBB8DEC" w14:textId="77777777" w:rsidR="002E4B62" w:rsidRDefault="002E4B62" w:rsidP="007C7636">
            <w:pPr>
              <w:spacing w:after="160"/>
              <w:jc w:val="center"/>
              <w:rPr>
                <w:b/>
                <w:bCs/>
                <w:lang w:val="es-AR"/>
              </w:rPr>
            </w:pPr>
            <w:r>
              <w:rPr>
                <w:b/>
                <w:bCs/>
                <w:lang w:val="es-AR"/>
              </w:rPr>
              <w:t>1</w:t>
            </w:r>
          </w:p>
        </w:tc>
      </w:tr>
      <w:tr w:rsidR="002E4B62" w14:paraId="3917F5DF" w14:textId="77777777" w:rsidTr="002E4B62">
        <w:tc>
          <w:tcPr>
            <w:tcW w:w="1165" w:type="dxa"/>
          </w:tcPr>
          <w:p w14:paraId="411F5BA0" w14:textId="77777777" w:rsidR="002E4B62" w:rsidRPr="002E4B62" w:rsidRDefault="002E4B62" w:rsidP="007C7636">
            <w:pPr>
              <w:spacing w:after="160"/>
              <w:rPr>
                <w:sz w:val="18"/>
                <w:szCs w:val="18"/>
                <w:lang w:val="es-AR"/>
              </w:rPr>
            </w:pPr>
            <w:r w:rsidRPr="002E4B62">
              <w:rPr>
                <w:sz w:val="18"/>
                <w:szCs w:val="18"/>
              </w:rPr>
              <w:t>Microonda</w:t>
            </w:r>
          </w:p>
        </w:tc>
        <w:tc>
          <w:tcPr>
            <w:tcW w:w="1355" w:type="dxa"/>
          </w:tcPr>
          <w:p w14:paraId="6B0AF0AC" w14:textId="77777777" w:rsidR="002E4B62" w:rsidRDefault="002E4B62" w:rsidP="007C7636">
            <w:pPr>
              <w:spacing w:after="160"/>
              <w:jc w:val="center"/>
              <w:rPr>
                <w:b/>
                <w:bCs/>
                <w:lang w:val="es-AR"/>
              </w:rPr>
            </w:pPr>
            <w:r>
              <w:rPr>
                <w:b/>
                <w:bCs/>
                <w:lang w:val="es-AR"/>
              </w:rPr>
              <w:t>3</w:t>
            </w:r>
          </w:p>
        </w:tc>
        <w:tc>
          <w:tcPr>
            <w:tcW w:w="1509" w:type="dxa"/>
          </w:tcPr>
          <w:p w14:paraId="1DBFF7BD" w14:textId="77777777" w:rsidR="002E4B62" w:rsidRDefault="002E4B62" w:rsidP="007C7636">
            <w:pPr>
              <w:spacing w:after="160"/>
              <w:jc w:val="center"/>
              <w:rPr>
                <w:b/>
                <w:bCs/>
                <w:lang w:val="es-AR"/>
              </w:rPr>
            </w:pPr>
            <w:r>
              <w:rPr>
                <w:b/>
                <w:bCs/>
                <w:lang w:val="es-AR"/>
              </w:rPr>
              <w:t>3</w:t>
            </w:r>
          </w:p>
        </w:tc>
        <w:tc>
          <w:tcPr>
            <w:tcW w:w="1289" w:type="dxa"/>
          </w:tcPr>
          <w:p w14:paraId="688FCDDF" w14:textId="77777777" w:rsidR="002E4B62" w:rsidRDefault="002E4B62" w:rsidP="007C7636">
            <w:pPr>
              <w:spacing w:after="160"/>
              <w:jc w:val="center"/>
              <w:rPr>
                <w:b/>
                <w:bCs/>
                <w:lang w:val="es-AR"/>
              </w:rPr>
            </w:pPr>
            <w:r>
              <w:rPr>
                <w:b/>
                <w:bCs/>
                <w:lang w:val="es-AR"/>
              </w:rPr>
              <w:t>3</w:t>
            </w:r>
          </w:p>
        </w:tc>
        <w:tc>
          <w:tcPr>
            <w:tcW w:w="1665" w:type="dxa"/>
          </w:tcPr>
          <w:p w14:paraId="6FD9D766" w14:textId="77777777" w:rsidR="002E4B62" w:rsidRDefault="002E4B62" w:rsidP="007C7636">
            <w:pPr>
              <w:spacing w:after="160"/>
              <w:jc w:val="center"/>
              <w:rPr>
                <w:b/>
                <w:bCs/>
                <w:lang w:val="es-AR"/>
              </w:rPr>
            </w:pPr>
            <w:r>
              <w:rPr>
                <w:b/>
                <w:bCs/>
                <w:lang w:val="es-AR"/>
              </w:rPr>
              <w:t>6</w:t>
            </w:r>
          </w:p>
        </w:tc>
        <w:tc>
          <w:tcPr>
            <w:tcW w:w="1106" w:type="dxa"/>
          </w:tcPr>
          <w:p w14:paraId="132959C5" w14:textId="77777777" w:rsidR="002E4B62" w:rsidRDefault="002E4B62" w:rsidP="007C7636">
            <w:pPr>
              <w:spacing w:after="160"/>
              <w:jc w:val="center"/>
              <w:rPr>
                <w:b/>
                <w:bCs/>
                <w:lang w:val="es-AR"/>
              </w:rPr>
            </w:pPr>
            <w:r>
              <w:rPr>
                <w:b/>
                <w:bCs/>
                <w:lang w:val="es-AR"/>
              </w:rPr>
              <w:t>5</w:t>
            </w:r>
          </w:p>
        </w:tc>
        <w:tc>
          <w:tcPr>
            <w:tcW w:w="1539" w:type="dxa"/>
          </w:tcPr>
          <w:p w14:paraId="34659BD4" w14:textId="77777777" w:rsidR="002E4B62" w:rsidRDefault="002E4B62" w:rsidP="007C7636">
            <w:pPr>
              <w:spacing w:after="160"/>
              <w:jc w:val="center"/>
              <w:rPr>
                <w:b/>
                <w:bCs/>
                <w:lang w:val="es-AR"/>
              </w:rPr>
            </w:pPr>
            <w:r>
              <w:rPr>
                <w:b/>
                <w:bCs/>
                <w:lang w:val="es-AR"/>
              </w:rPr>
              <w:t>4</w:t>
            </w:r>
          </w:p>
        </w:tc>
      </w:tr>
      <w:tr w:rsidR="002E4B62" w14:paraId="6BBF2F85" w14:textId="77777777" w:rsidTr="002E4B62">
        <w:tc>
          <w:tcPr>
            <w:tcW w:w="1165" w:type="dxa"/>
          </w:tcPr>
          <w:p w14:paraId="67404E64" w14:textId="77777777" w:rsidR="002E4B62" w:rsidRPr="002E4B62" w:rsidRDefault="002E4B62" w:rsidP="007C7636">
            <w:pPr>
              <w:spacing w:after="160"/>
              <w:rPr>
                <w:sz w:val="18"/>
                <w:szCs w:val="18"/>
                <w:lang w:val="es-AR"/>
              </w:rPr>
            </w:pPr>
            <w:r w:rsidRPr="002E4B62">
              <w:rPr>
                <w:sz w:val="18"/>
                <w:szCs w:val="18"/>
              </w:rPr>
              <w:t>VSAT</w:t>
            </w:r>
          </w:p>
        </w:tc>
        <w:tc>
          <w:tcPr>
            <w:tcW w:w="1355" w:type="dxa"/>
          </w:tcPr>
          <w:p w14:paraId="290C3F20" w14:textId="77777777" w:rsidR="002E4B62" w:rsidRDefault="002E4B62" w:rsidP="007C7636">
            <w:pPr>
              <w:spacing w:after="160"/>
              <w:jc w:val="center"/>
              <w:rPr>
                <w:b/>
                <w:bCs/>
                <w:lang w:val="es-AR"/>
              </w:rPr>
            </w:pPr>
            <w:r>
              <w:rPr>
                <w:b/>
                <w:bCs/>
                <w:lang w:val="es-AR"/>
              </w:rPr>
              <w:t>6</w:t>
            </w:r>
          </w:p>
        </w:tc>
        <w:tc>
          <w:tcPr>
            <w:tcW w:w="1509" w:type="dxa"/>
          </w:tcPr>
          <w:p w14:paraId="55DE7E93" w14:textId="77777777" w:rsidR="002E4B62" w:rsidRDefault="002E4B62" w:rsidP="007C7636">
            <w:pPr>
              <w:spacing w:after="160"/>
              <w:jc w:val="center"/>
              <w:rPr>
                <w:b/>
                <w:bCs/>
                <w:lang w:val="es-AR"/>
              </w:rPr>
            </w:pPr>
            <w:r>
              <w:rPr>
                <w:b/>
                <w:bCs/>
                <w:lang w:val="es-AR"/>
              </w:rPr>
              <w:t>6</w:t>
            </w:r>
          </w:p>
        </w:tc>
        <w:tc>
          <w:tcPr>
            <w:tcW w:w="1289" w:type="dxa"/>
          </w:tcPr>
          <w:p w14:paraId="53AA9FF9" w14:textId="77777777" w:rsidR="002E4B62" w:rsidRDefault="002E4B62" w:rsidP="007C7636">
            <w:pPr>
              <w:spacing w:after="160"/>
              <w:jc w:val="center"/>
              <w:rPr>
                <w:b/>
                <w:bCs/>
                <w:lang w:val="es-AR"/>
              </w:rPr>
            </w:pPr>
            <w:r>
              <w:rPr>
                <w:b/>
                <w:bCs/>
                <w:lang w:val="es-AR"/>
              </w:rPr>
              <w:t>6</w:t>
            </w:r>
          </w:p>
        </w:tc>
        <w:tc>
          <w:tcPr>
            <w:tcW w:w="1665" w:type="dxa"/>
          </w:tcPr>
          <w:p w14:paraId="53C7F3BD" w14:textId="77777777" w:rsidR="002E4B62" w:rsidRDefault="002E4B62" w:rsidP="007C7636">
            <w:pPr>
              <w:spacing w:after="160"/>
              <w:jc w:val="center"/>
              <w:rPr>
                <w:b/>
                <w:bCs/>
                <w:lang w:val="es-AR"/>
              </w:rPr>
            </w:pPr>
            <w:r>
              <w:rPr>
                <w:b/>
                <w:bCs/>
                <w:lang w:val="es-AR"/>
              </w:rPr>
              <w:t>3</w:t>
            </w:r>
          </w:p>
        </w:tc>
        <w:tc>
          <w:tcPr>
            <w:tcW w:w="1106" w:type="dxa"/>
          </w:tcPr>
          <w:p w14:paraId="38DE8329" w14:textId="77777777" w:rsidR="002E4B62" w:rsidRDefault="002E4B62" w:rsidP="007C7636">
            <w:pPr>
              <w:spacing w:after="160"/>
              <w:jc w:val="center"/>
              <w:rPr>
                <w:b/>
                <w:bCs/>
                <w:lang w:val="es-AR"/>
              </w:rPr>
            </w:pPr>
            <w:r>
              <w:rPr>
                <w:b/>
                <w:bCs/>
                <w:lang w:val="es-AR"/>
              </w:rPr>
              <w:t>1</w:t>
            </w:r>
          </w:p>
        </w:tc>
        <w:tc>
          <w:tcPr>
            <w:tcW w:w="1539" w:type="dxa"/>
          </w:tcPr>
          <w:p w14:paraId="4B5A8C24" w14:textId="77777777" w:rsidR="002E4B62" w:rsidRDefault="002E4B62" w:rsidP="007C7636">
            <w:pPr>
              <w:spacing w:after="160"/>
              <w:jc w:val="center"/>
              <w:rPr>
                <w:b/>
                <w:bCs/>
                <w:lang w:val="es-AR"/>
              </w:rPr>
            </w:pPr>
            <w:r>
              <w:rPr>
                <w:b/>
                <w:bCs/>
                <w:lang w:val="es-AR"/>
              </w:rPr>
              <w:t>5</w:t>
            </w:r>
          </w:p>
        </w:tc>
      </w:tr>
      <w:tr w:rsidR="002E4B62" w14:paraId="6ACFE50D" w14:textId="77777777" w:rsidTr="002E4B62">
        <w:tc>
          <w:tcPr>
            <w:tcW w:w="1165" w:type="dxa"/>
          </w:tcPr>
          <w:p w14:paraId="208EF77B" w14:textId="77777777" w:rsidR="002E4B62" w:rsidRPr="002E4B62" w:rsidRDefault="002E4B62" w:rsidP="007C7636">
            <w:pPr>
              <w:spacing w:after="160"/>
              <w:rPr>
                <w:sz w:val="18"/>
                <w:szCs w:val="18"/>
                <w:lang w:val="es-AR"/>
              </w:rPr>
            </w:pPr>
            <w:r w:rsidRPr="002E4B62">
              <w:rPr>
                <w:sz w:val="18"/>
                <w:szCs w:val="18"/>
              </w:rPr>
              <w:t>MPLS</w:t>
            </w:r>
          </w:p>
        </w:tc>
        <w:tc>
          <w:tcPr>
            <w:tcW w:w="1355" w:type="dxa"/>
          </w:tcPr>
          <w:p w14:paraId="27B8EE65" w14:textId="77777777" w:rsidR="002E4B62" w:rsidRDefault="002E4B62" w:rsidP="007C7636">
            <w:pPr>
              <w:spacing w:after="160"/>
              <w:jc w:val="center"/>
              <w:rPr>
                <w:b/>
                <w:bCs/>
                <w:lang w:val="es-AR"/>
              </w:rPr>
            </w:pPr>
            <w:r>
              <w:rPr>
                <w:b/>
                <w:bCs/>
                <w:lang w:val="es-AR"/>
              </w:rPr>
              <w:t>5</w:t>
            </w:r>
          </w:p>
        </w:tc>
        <w:tc>
          <w:tcPr>
            <w:tcW w:w="1509" w:type="dxa"/>
          </w:tcPr>
          <w:p w14:paraId="7C9E61D1" w14:textId="77777777" w:rsidR="002E4B62" w:rsidRDefault="002E4B62" w:rsidP="007C7636">
            <w:pPr>
              <w:spacing w:after="160"/>
              <w:jc w:val="center"/>
              <w:rPr>
                <w:b/>
                <w:bCs/>
                <w:lang w:val="es-AR"/>
              </w:rPr>
            </w:pPr>
            <w:r>
              <w:rPr>
                <w:b/>
                <w:bCs/>
                <w:lang w:val="es-AR"/>
              </w:rPr>
              <w:t>2</w:t>
            </w:r>
          </w:p>
        </w:tc>
        <w:tc>
          <w:tcPr>
            <w:tcW w:w="1289" w:type="dxa"/>
          </w:tcPr>
          <w:p w14:paraId="631B99EA" w14:textId="77777777" w:rsidR="002E4B62" w:rsidRDefault="002E4B62" w:rsidP="007C7636">
            <w:pPr>
              <w:spacing w:after="160"/>
              <w:jc w:val="center"/>
              <w:rPr>
                <w:b/>
                <w:bCs/>
                <w:lang w:val="es-AR"/>
              </w:rPr>
            </w:pPr>
            <w:r>
              <w:rPr>
                <w:b/>
                <w:bCs/>
                <w:lang w:val="es-AR"/>
              </w:rPr>
              <w:t>2</w:t>
            </w:r>
          </w:p>
        </w:tc>
        <w:tc>
          <w:tcPr>
            <w:tcW w:w="1665" w:type="dxa"/>
          </w:tcPr>
          <w:p w14:paraId="34ECA41D" w14:textId="77777777" w:rsidR="002E4B62" w:rsidRDefault="002E4B62" w:rsidP="007C7636">
            <w:pPr>
              <w:spacing w:after="160"/>
              <w:jc w:val="center"/>
              <w:rPr>
                <w:b/>
                <w:bCs/>
                <w:lang w:val="es-AR"/>
              </w:rPr>
            </w:pPr>
            <w:r>
              <w:rPr>
                <w:b/>
                <w:bCs/>
                <w:lang w:val="es-AR"/>
              </w:rPr>
              <w:t>2</w:t>
            </w:r>
          </w:p>
        </w:tc>
        <w:tc>
          <w:tcPr>
            <w:tcW w:w="1106" w:type="dxa"/>
          </w:tcPr>
          <w:p w14:paraId="7560BAE8" w14:textId="77777777" w:rsidR="002E4B62" w:rsidRDefault="002E4B62" w:rsidP="007C7636">
            <w:pPr>
              <w:spacing w:after="160"/>
              <w:jc w:val="center"/>
              <w:rPr>
                <w:b/>
                <w:bCs/>
                <w:lang w:val="es-AR"/>
              </w:rPr>
            </w:pPr>
            <w:r>
              <w:rPr>
                <w:b/>
                <w:bCs/>
                <w:lang w:val="es-AR"/>
              </w:rPr>
              <w:t>2</w:t>
            </w:r>
          </w:p>
        </w:tc>
        <w:tc>
          <w:tcPr>
            <w:tcW w:w="1539" w:type="dxa"/>
          </w:tcPr>
          <w:p w14:paraId="1AEF5656" w14:textId="77777777" w:rsidR="002E4B62" w:rsidRDefault="002E4B62" w:rsidP="007C7636">
            <w:pPr>
              <w:spacing w:after="160"/>
              <w:jc w:val="center"/>
              <w:rPr>
                <w:b/>
                <w:bCs/>
                <w:lang w:val="es-AR"/>
              </w:rPr>
            </w:pPr>
            <w:r>
              <w:rPr>
                <w:b/>
                <w:bCs/>
                <w:lang w:val="es-AR"/>
              </w:rPr>
              <w:t>6</w:t>
            </w:r>
          </w:p>
        </w:tc>
      </w:tr>
      <w:tr w:rsidR="002E4B62" w14:paraId="714E7C11" w14:textId="77777777" w:rsidTr="002E4B62">
        <w:tc>
          <w:tcPr>
            <w:tcW w:w="1165" w:type="dxa"/>
          </w:tcPr>
          <w:p w14:paraId="44930C53" w14:textId="77777777" w:rsidR="002E4B62" w:rsidRPr="002E4B62" w:rsidRDefault="002E4B62" w:rsidP="007C7636">
            <w:pPr>
              <w:spacing w:after="160"/>
              <w:rPr>
                <w:sz w:val="18"/>
                <w:szCs w:val="18"/>
                <w:lang w:val="es-AR"/>
              </w:rPr>
            </w:pPr>
            <w:r w:rsidRPr="002E4B62">
              <w:rPr>
                <w:sz w:val="18"/>
                <w:szCs w:val="18"/>
              </w:rPr>
              <w:t>Fibra dedicada / EPL</w:t>
            </w:r>
          </w:p>
        </w:tc>
        <w:tc>
          <w:tcPr>
            <w:tcW w:w="1355" w:type="dxa"/>
          </w:tcPr>
          <w:p w14:paraId="584C9582" w14:textId="77777777" w:rsidR="002E4B62" w:rsidRDefault="002E4B62" w:rsidP="007C7636">
            <w:pPr>
              <w:spacing w:after="160"/>
              <w:jc w:val="center"/>
              <w:rPr>
                <w:b/>
                <w:bCs/>
                <w:lang w:val="es-AR"/>
              </w:rPr>
            </w:pPr>
            <w:r>
              <w:rPr>
                <w:b/>
                <w:bCs/>
                <w:lang w:val="es-AR"/>
              </w:rPr>
              <w:t>4</w:t>
            </w:r>
          </w:p>
        </w:tc>
        <w:tc>
          <w:tcPr>
            <w:tcW w:w="1509" w:type="dxa"/>
          </w:tcPr>
          <w:p w14:paraId="0D106F67" w14:textId="77777777" w:rsidR="002E4B62" w:rsidRDefault="002E4B62" w:rsidP="007C7636">
            <w:pPr>
              <w:spacing w:after="160"/>
              <w:jc w:val="center"/>
              <w:rPr>
                <w:b/>
                <w:bCs/>
                <w:lang w:val="es-AR"/>
              </w:rPr>
            </w:pPr>
            <w:r>
              <w:rPr>
                <w:b/>
                <w:bCs/>
                <w:lang w:val="es-AR"/>
              </w:rPr>
              <w:t>1</w:t>
            </w:r>
          </w:p>
        </w:tc>
        <w:tc>
          <w:tcPr>
            <w:tcW w:w="1289" w:type="dxa"/>
          </w:tcPr>
          <w:p w14:paraId="4A8E675B" w14:textId="77777777" w:rsidR="002E4B62" w:rsidRDefault="002E4B62" w:rsidP="007C7636">
            <w:pPr>
              <w:spacing w:after="160"/>
              <w:jc w:val="center"/>
              <w:rPr>
                <w:b/>
                <w:bCs/>
                <w:lang w:val="es-AR"/>
              </w:rPr>
            </w:pPr>
            <w:r>
              <w:rPr>
                <w:b/>
                <w:bCs/>
                <w:lang w:val="es-AR"/>
              </w:rPr>
              <w:t>1</w:t>
            </w:r>
          </w:p>
        </w:tc>
        <w:tc>
          <w:tcPr>
            <w:tcW w:w="1665" w:type="dxa"/>
          </w:tcPr>
          <w:p w14:paraId="541FFCF4" w14:textId="77777777" w:rsidR="002E4B62" w:rsidRDefault="002E4B62" w:rsidP="007C7636">
            <w:pPr>
              <w:spacing w:after="160"/>
              <w:jc w:val="center"/>
              <w:rPr>
                <w:b/>
                <w:bCs/>
                <w:lang w:val="es-AR"/>
              </w:rPr>
            </w:pPr>
            <w:r>
              <w:rPr>
                <w:b/>
                <w:bCs/>
                <w:lang w:val="es-AR"/>
              </w:rPr>
              <w:t>1</w:t>
            </w:r>
          </w:p>
        </w:tc>
        <w:tc>
          <w:tcPr>
            <w:tcW w:w="1106" w:type="dxa"/>
          </w:tcPr>
          <w:p w14:paraId="6A37EFE2" w14:textId="77777777" w:rsidR="002E4B62" w:rsidRDefault="002E4B62" w:rsidP="007C7636">
            <w:pPr>
              <w:spacing w:after="160"/>
              <w:jc w:val="center"/>
              <w:rPr>
                <w:b/>
                <w:bCs/>
                <w:lang w:val="es-AR"/>
              </w:rPr>
            </w:pPr>
            <w:r>
              <w:rPr>
                <w:b/>
                <w:bCs/>
                <w:lang w:val="es-AR"/>
              </w:rPr>
              <w:t>6</w:t>
            </w:r>
          </w:p>
        </w:tc>
        <w:tc>
          <w:tcPr>
            <w:tcW w:w="1539" w:type="dxa"/>
          </w:tcPr>
          <w:p w14:paraId="7EFAA9BC" w14:textId="77777777" w:rsidR="002E4B62" w:rsidRDefault="002E4B62" w:rsidP="007C7636">
            <w:pPr>
              <w:spacing w:after="160"/>
              <w:jc w:val="center"/>
              <w:rPr>
                <w:b/>
                <w:bCs/>
                <w:lang w:val="es-AR"/>
              </w:rPr>
            </w:pPr>
            <w:r>
              <w:rPr>
                <w:b/>
                <w:bCs/>
                <w:lang w:val="es-AR"/>
              </w:rPr>
              <w:t>2</w:t>
            </w:r>
          </w:p>
        </w:tc>
      </w:tr>
    </w:tbl>
    <w:p w14:paraId="03EA24D5" w14:textId="77777777" w:rsidR="002E4B62" w:rsidRDefault="002E4B62" w:rsidP="002E4B62">
      <w:pPr>
        <w:spacing w:after="160"/>
        <w:rPr>
          <w:b/>
          <w:bCs/>
        </w:rPr>
      </w:pPr>
      <w:r>
        <w:rPr>
          <w:b/>
          <w:bCs/>
        </w:rPr>
        <w:t>Justificación del ranking:</w:t>
      </w:r>
    </w:p>
    <w:p w14:paraId="4893A584" w14:textId="77777777" w:rsidR="002E4B62" w:rsidRPr="005A3E5E" w:rsidRDefault="002E4B62" w:rsidP="002E4B62">
      <w:pPr>
        <w:spacing w:after="160"/>
        <w:rPr>
          <w:b/>
          <w:bCs/>
        </w:rPr>
      </w:pPr>
      <w:r w:rsidRPr="005A3E5E">
        <w:rPr>
          <w:b/>
          <w:bCs/>
        </w:rPr>
        <w:t>1) Por económico</w:t>
      </w:r>
    </w:p>
    <w:p w14:paraId="6341A440" w14:textId="77777777" w:rsidR="002E4B62" w:rsidRPr="005A3E5E" w:rsidRDefault="002E4B62" w:rsidP="002E4B62">
      <w:pPr>
        <w:numPr>
          <w:ilvl w:val="0"/>
          <w:numId w:val="6"/>
        </w:numPr>
        <w:spacing w:after="160" w:line="276" w:lineRule="auto"/>
      </w:pPr>
      <w:r w:rsidRPr="005A3E5E">
        <w:rPr>
          <w:b/>
          <w:bCs/>
        </w:rPr>
        <w:t xml:space="preserve">LAN </w:t>
      </w:r>
      <w:proofErr w:type="spellStart"/>
      <w:r w:rsidRPr="005A3E5E">
        <w:rPr>
          <w:b/>
          <w:bCs/>
        </w:rPr>
        <w:t>to</w:t>
      </w:r>
      <w:proofErr w:type="spellEnd"/>
      <w:r w:rsidRPr="005A3E5E">
        <w:rPr>
          <w:b/>
          <w:bCs/>
        </w:rPr>
        <w:t xml:space="preserve"> LAN (VPN):</w:t>
      </w:r>
      <w:r w:rsidRPr="005A3E5E">
        <w:t xml:space="preserve"> suele ser lo más barato porque aprovecha Internet existente y solo requiere equipos/configuración de túneles. </w:t>
      </w:r>
    </w:p>
    <w:p w14:paraId="68470948" w14:textId="77777777" w:rsidR="002E4B62" w:rsidRPr="005A3E5E" w:rsidRDefault="002E4B62" w:rsidP="002E4B62">
      <w:pPr>
        <w:numPr>
          <w:ilvl w:val="0"/>
          <w:numId w:val="6"/>
        </w:numPr>
        <w:spacing w:after="160" w:line="276" w:lineRule="auto"/>
      </w:pPr>
      <w:r w:rsidRPr="005A3E5E">
        <w:rPr>
          <w:b/>
          <w:bCs/>
        </w:rPr>
        <w:t>LTE/4G fijo:</w:t>
      </w:r>
      <w:r w:rsidRPr="005A3E5E">
        <w:t xml:space="preserve"> despliegue rápido y sin obra civil; costo moderado si el consumo no es extremo. </w:t>
      </w:r>
    </w:p>
    <w:p w14:paraId="083C0DCA" w14:textId="77777777" w:rsidR="002E4B62" w:rsidRPr="005A3E5E" w:rsidRDefault="002E4B62" w:rsidP="002E4B62">
      <w:pPr>
        <w:numPr>
          <w:ilvl w:val="0"/>
          <w:numId w:val="6"/>
        </w:numPr>
        <w:spacing w:after="160" w:line="276" w:lineRule="auto"/>
      </w:pPr>
      <w:r w:rsidRPr="005A3E5E">
        <w:rPr>
          <w:b/>
          <w:bCs/>
        </w:rPr>
        <w:t>Microonda:</w:t>
      </w:r>
      <w:r w:rsidRPr="005A3E5E">
        <w:t xml:space="preserve">  exige radios, montaje y línea de vista. </w:t>
      </w:r>
    </w:p>
    <w:p w14:paraId="02E9B0D0" w14:textId="77777777" w:rsidR="002E4B62" w:rsidRPr="005A3E5E" w:rsidRDefault="002E4B62" w:rsidP="002E4B62">
      <w:pPr>
        <w:numPr>
          <w:ilvl w:val="0"/>
          <w:numId w:val="6"/>
        </w:numPr>
        <w:spacing w:after="160" w:line="276" w:lineRule="auto"/>
      </w:pPr>
      <w:r w:rsidRPr="005A3E5E">
        <w:rPr>
          <w:b/>
          <w:bCs/>
        </w:rPr>
        <w:t>Fibra dedicada / EPL:</w:t>
      </w:r>
      <w:r w:rsidRPr="005A3E5E">
        <w:t xml:space="preserve"> </w:t>
      </w:r>
      <w:r>
        <w:t>técnicamente buena</w:t>
      </w:r>
      <w:r w:rsidRPr="005A3E5E">
        <w:t xml:space="preserve">, suele tener mayor costo recurrente. </w:t>
      </w:r>
    </w:p>
    <w:p w14:paraId="5A30D867" w14:textId="77777777" w:rsidR="002E4B62" w:rsidRPr="005A3E5E" w:rsidRDefault="002E4B62" w:rsidP="002E4B62">
      <w:pPr>
        <w:numPr>
          <w:ilvl w:val="0"/>
          <w:numId w:val="6"/>
        </w:numPr>
        <w:spacing w:after="160" w:line="276" w:lineRule="auto"/>
      </w:pPr>
      <w:r w:rsidRPr="005A3E5E">
        <w:rPr>
          <w:b/>
          <w:bCs/>
        </w:rPr>
        <w:t>MPLS:</w:t>
      </w:r>
      <w:r w:rsidRPr="005A3E5E">
        <w:t xml:space="preserve"> normalmente más caro que VPN sobre Internet por ser un servicio administrado y privado del </w:t>
      </w:r>
      <w:r>
        <w:t>proveedor.</w:t>
      </w:r>
      <w:r w:rsidRPr="005A3E5E">
        <w:t xml:space="preserve"> </w:t>
      </w:r>
    </w:p>
    <w:p w14:paraId="1EEAD425" w14:textId="77777777" w:rsidR="002E4B62" w:rsidRPr="008827DA" w:rsidRDefault="002E4B62" w:rsidP="002E4B62">
      <w:pPr>
        <w:numPr>
          <w:ilvl w:val="0"/>
          <w:numId w:val="6"/>
        </w:numPr>
        <w:spacing w:after="160" w:line="276" w:lineRule="auto"/>
        <w:rPr>
          <w:b/>
          <w:bCs/>
        </w:rPr>
      </w:pPr>
      <w:r w:rsidRPr="005A3E5E">
        <w:rPr>
          <w:b/>
          <w:bCs/>
        </w:rPr>
        <w:t>VSAT:</w:t>
      </w:r>
      <w:r w:rsidRPr="005A3E5E">
        <w:t xml:space="preserve"> caro por equipamiento y por capacidad satelital</w:t>
      </w:r>
      <w:r>
        <w:t>.</w:t>
      </w:r>
    </w:p>
    <w:p w14:paraId="31D94910" w14:textId="77777777" w:rsidR="002E4B62" w:rsidRPr="005A3E5E" w:rsidRDefault="002E4B62" w:rsidP="002E4B62">
      <w:pPr>
        <w:spacing w:after="160"/>
        <w:rPr>
          <w:b/>
          <w:bCs/>
        </w:rPr>
      </w:pPr>
      <w:r w:rsidRPr="005A3E5E">
        <w:rPr>
          <w:b/>
          <w:bCs/>
        </w:rPr>
        <w:t>2) Por performance</w:t>
      </w:r>
    </w:p>
    <w:p w14:paraId="77D4B86F" w14:textId="77777777" w:rsidR="002E4B62" w:rsidRPr="005A3E5E" w:rsidRDefault="002E4B62" w:rsidP="002E4B62">
      <w:pPr>
        <w:numPr>
          <w:ilvl w:val="0"/>
          <w:numId w:val="7"/>
        </w:numPr>
        <w:spacing w:after="160" w:line="276" w:lineRule="auto"/>
      </w:pPr>
      <w:r w:rsidRPr="005A3E5E">
        <w:rPr>
          <w:b/>
          <w:bCs/>
        </w:rPr>
        <w:t>Fibra dedicada / EPL</w:t>
      </w:r>
      <w:r w:rsidRPr="005A3E5E">
        <w:t xml:space="preserve">: latencia baja, ancho de banda estable, previsibilidad. </w:t>
      </w:r>
    </w:p>
    <w:p w14:paraId="36B4816C" w14:textId="77777777" w:rsidR="002E4B62" w:rsidRPr="005A3E5E" w:rsidRDefault="002E4B62" w:rsidP="002E4B62">
      <w:pPr>
        <w:numPr>
          <w:ilvl w:val="0"/>
          <w:numId w:val="7"/>
        </w:numPr>
        <w:spacing w:after="160" w:line="276" w:lineRule="auto"/>
      </w:pPr>
      <w:r w:rsidRPr="005A3E5E">
        <w:rPr>
          <w:b/>
          <w:bCs/>
        </w:rPr>
        <w:t>MPLS</w:t>
      </w:r>
      <w:r w:rsidRPr="005A3E5E">
        <w:t xml:space="preserve">: </w:t>
      </w:r>
      <w:r>
        <w:t>es bueno</w:t>
      </w:r>
      <w:r w:rsidRPr="005A3E5E">
        <w:t xml:space="preserve"> para tráfico crítico y priorización. </w:t>
      </w:r>
    </w:p>
    <w:p w14:paraId="45D5D2E4" w14:textId="77777777" w:rsidR="002E4B62" w:rsidRPr="005A3E5E" w:rsidRDefault="002E4B62" w:rsidP="002E4B62">
      <w:pPr>
        <w:numPr>
          <w:ilvl w:val="0"/>
          <w:numId w:val="7"/>
        </w:numPr>
        <w:spacing w:after="160" w:line="276" w:lineRule="auto"/>
      </w:pPr>
      <w:r w:rsidRPr="005A3E5E">
        <w:rPr>
          <w:b/>
          <w:bCs/>
        </w:rPr>
        <w:t>Microonda</w:t>
      </w:r>
      <w:r w:rsidRPr="005A3E5E">
        <w:t xml:space="preserve">: </w:t>
      </w:r>
      <w:r>
        <w:t>rinde</w:t>
      </w:r>
      <w:r w:rsidRPr="005A3E5E">
        <w:t xml:space="preserve"> muy bien y con baja latencia. </w:t>
      </w:r>
    </w:p>
    <w:p w14:paraId="370859AF" w14:textId="77777777" w:rsidR="002E4B62" w:rsidRPr="005A3E5E" w:rsidRDefault="002E4B62" w:rsidP="002E4B62">
      <w:pPr>
        <w:numPr>
          <w:ilvl w:val="0"/>
          <w:numId w:val="7"/>
        </w:numPr>
        <w:spacing w:after="160" w:line="276" w:lineRule="auto"/>
      </w:pPr>
      <w:r w:rsidRPr="005A3E5E">
        <w:rPr>
          <w:b/>
          <w:bCs/>
        </w:rPr>
        <w:t>LTE/4G</w:t>
      </w:r>
      <w:r w:rsidRPr="005A3E5E">
        <w:t xml:space="preserve">: </w:t>
      </w:r>
      <w:r>
        <w:t>V</w:t>
      </w:r>
      <w:r w:rsidRPr="005A3E5E">
        <w:t>ariable por congestión y radio</w:t>
      </w:r>
      <w:r>
        <w:t>, cobertura.</w:t>
      </w:r>
      <w:r w:rsidRPr="005A3E5E">
        <w:t xml:space="preserve"> </w:t>
      </w:r>
    </w:p>
    <w:p w14:paraId="566554C8" w14:textId="77777777" w:rsidR="002E4B62" w:rsidRPr="005A3E5E" w:rsidRDefault="002E4B62" w:rsidP="002E4B62">
      <w:pPr>
        <w:numPr>
          <w:ilvl w:val="0"/>
          <w:numId w:val="7"/>
        </w:numPr>
        <w:spacing w:after="160" w:line="276" w:lineRule="auto"/>
      </w:pPr>
      <w:r w:rsidRPr="005A3E5E">
        <w:rPr>
          <w:b/>
          <w:bCs/>
        </w:rPr>
        <w:t xml:space="preserve">LAN </w:t>
      </w:r>
      <w:proofErr w:type="spellStart"/>
      <w:r w:rsidRPr="005A3E5E">
        <w:rPr>
          <w:b/>
          <w:bCs/>
        </w:rPr>
        <w:t>to</w:t>
      </w:r>
      <w:proofErr w:type="spellEnd"/>
      <w:r w:rsidRPr="005A3E5E">
        <w:rPr>
          <w:b/>
          <w:bCs/>
        </w:rPr>
        <w:t xml:space="preserve"> LAN</w:t>
      </w:r>
      <w:r w:rsidRPr="005A3E5E">
        <w:t xml:space="preserve">: depende totalmente del Internet subyacente; menos predecible. </w:t>
      </w:r>
    </w:p>
    <w:p w14:paraId="08725E11" w14:textId="77777777" w:rsidR="002E4B62" w:rsidRPr="005A3E5E" w:rsidRDefault="002E4B62" w:rsidP="002E4B62">
      <w:pPr>
        <w:numPr>
          <w:ilvl w:val="0"/>
          <w:numId w:val="7"/>
        </w:numPr>
        <w:spacing w:after="160" w:line="276" w:lineRule="auto"/>
      </w:pPr>
      <w:r w:rsidRPr="005A3E5E">
        <w:rPr>
          <w:b/>
          <w:bCs/>
        </w:rPr>
        <w:t>VSAT</w:t>
      </w:r>
      <w:r w:rsidRPr="005A3E5E">
        <w:t xml:space="preserve">: cobertura excelente, latencia mucho mayor que medios terrestres. </w:t>
      </w:r>
    </w:p>
    <w:p w14:paraId="268F6AC0" w14:textId="77777777" w:rsidR="002E4B62" w:rsidRDefault="002E4B62" w:rsidP="002E4B62">
      <w:r>
        <w:br w:type="page"/>
      </w:r>
    </w:p>
    <w:p w14:paraId="66FF008B" w14:textId="77777777" w:rsidR="002E4B62" w:rsidRDefault="002E4B62" w:rsidP="002E4B62">
      <w:pPr>
        <w:spacing w:after="160"/>
        <w:rPr>
          <w:b/>
          <w:bCs/>
        </w:rPr>
      </w:pPr>
      <w:r>
        <w:rPr>
          <w:b/>
          <w:bCs/>
        </w:rPr>
        <w:lastRenderedPageBreak/>
        <w:t>3) Por mayor capacidad</w:t>
      </w:r>
    </w:p>
    <w:p w14:paraId="5FC4C88F" w14:textId="77777777" w:rsidR="002E4B62" w:rsidRDefault="002E4B62" w:rsidP="002E4B62">
      <w:pPr>
        <w:spacing w:after="160"/>
        <w:ind w:left="720"/>
      </w:pPr>
      <w:r w:rsidRPr="006B73A8">
        <w:t xml:space="preserve">1. </w:t>
      </w:r>
      <w:r>
        <w:rPr>
          <w:b/>
          <w:bCs/>
        </w:rPr>
        <w:t>F</w:t>
      </w:r>
      <w:r w:rsidRPr="006B73A8">
        <w:rPr>
          <w:b/>
          <w:bCs/>
        </w:rPr>
        <w:t xml:space="preserve">ibra dedicada / Ethernet </w:t>
      </w:r>
      <w:proofErr w:type="spellStart"/>
      <w:r w:rsidRPr="006B73A8">
        <w:rPr>
          <w:b/>
          <w:bCs/>
        </w:rPr>
        <w:t>Private</w:t>
      </w:r>
      <w:proofErr w:type="spellEnd"/>
      <w:r w:rsidRPr="006B73A8">
        <w:rPr>
          <w:b/>
          <w:bCs/>
        </w:rPr>
        <w:t xml:space="preserve"> Line (EPL):</w:t>
      </w:r>
      <w:r>
        <w:t xml:space="preserve"> </w:t>
      </w:r>
      <w:r w:rsidRPr="006B73A8">
        <w:t>medio privado con ancho de banda reservado, muy baja latencia y escalabilidad alta. Los servicios Ethernet privados se comercializan justamente como enlaces de capacidad garantizada y crecimiento previsible, con ofertas que pueden escalar desde velocidades relativamente bajas hasta decenas de Gbps, según proveedor y diseño.</w:t>
      </w:r>
    </w:p>
    <w:p w14:paraId="1B4EFDA7" w14:textId="77777777" w:rsidR="002E4B62" w:rsidRDefault="002E4B62" w:rsidP="002E4B62">
      <w:pPr>
        <w:spacing w:after="160"/>
        <w:ind w:left="720"/>
      </w:pPr>
      <w:r>
        <w:t xml:space="preserve">2. </w:t>
      </w:r>
      <w:r>
        <w:rPr>
          <w:b/>
          <w:bCs/>
        </w:rPr>
        <w:t xml:space="preserve">MPLS: </w:t>
      </w:r>
      <w:r w:rsidRPr="006B73A8">
        <w:t>en entornos empresariales suele ofrecer capacidades altas, estables y gestionadas, con posibilidad de priorización de tráfico y acuerdos de servicio definidos por el operador.</w:t>
      </w:r>
    </w:p>
    <w:p w14:paraId="4065B221" w14:textId="77777777" w:rsidR="002E4B62" w:rsidRDefault="002E4B62" w:rsidP="002E4B62">
      <w:pPr>
        <w:spacing w:after="160"/>
        <w:ind w:left="720"/>
      </w:pPr>
      <w:r>
        <w:t xml:space="preserve">3. </w:t>
      </w:r>
      <w:r>
        <w:rPr>
          <w:b/>
          <w:bCs/>
        </w:rPr>
        <w:t xml:space="preserve">Microonda: </w:t>
      </w:r>
      <w:r w:rsidRPr="006B73A8">
        <w:t>hoy puede alcanzar capacidades muy elevadas, incluso de varios Gbps en ciertos escenarios, pero sigue dependiendo de condiciones de diseño como espectro disponible, modulación, distancia, visibilidad y entorno radioeléctrico.</w:t>
      </w:r>
    </w:p>
    <w:p w14:paraId="186F7A40" w14:textId="77777777" w:rsidR="002E4B62" w:rsidRDefault="002E4B62" w:rsidP="002E4B62">
      <w:pPr>
        <w:spacing w:after="160"/>
        <w:ind w:left="720"/>
      </w:pPr>
      <w:r>
        <w:t xml:space="preserve">4. </w:t>
      </w:r>
      <w:r>
        <w:rPr>
          <w:b/>
          <w:bCs/>
        </w:rPr>
        <w:t xml:space="preserve">LTE/4G: </w:t>
      </w:r>
      <w:r w:rsidRPr="006B73A8">
        <w:t xml:space="preserve">puede ofrecer velocidades considerables y </w:t>
      </w:r>
      <w:r>
        <w:t>mejoró bastante</w:t>
      </w:r>
      <w:r w:rsidRPr="006B73A8">
        <w:t xml:space="preserve"> con LTE </w:t>
      </w:r>
      <w:proofErr w:type="spellStart"/>
      <w:r w:rsidRPr="006B73A8">
        <w:t>Advanced</w:t>
      </w:r>
      <w:proofErr w:type="spellEnd"/>
      <w:r w:rsidRPr="006B73A8">
        <w:t xml:space="preserve">, </w:t>
      </w:r>
      <w:r>
        <w:t xml:space="preserve">aunque </w:t>
      </w:r>
      <w:r w:rsidRPr="006B73A8">
        <w:t>sigue siendo un medio radio compartido, sujeto a cobertura, carga de celda, espectro y condiciones del operador.</w:t>
      </w:r>
    </w:p>
    <w:p w14:paraId="07B1B010" w14:textId="77777777" w:rsidR="002E4B62" w:rsidRDefault="002E4B62" w:rsidP="002E4B62">
      <w:pPr>
        <w:spacing w:after="160"/>
        <w:ind w:left="720"/>
      </w:pPr>
      <w:r>
        <w:t xml:space="preserve">5. </w:t>
      </w:r>
      <w:r>
        <w:rPr>
          <w:b/>
          <w:bCs/>
        </w:rPr>
        <w:t xml:space="preserve">LAN </w:t>
      </w:r>
      <w:proofErr w:type="spellStart"/>
      <w:r>
        <w:rPr>
          <w:b/>
          <w:bCs/>
        </w:rPr>
        <w:t>to</w:t>
      </w:r>
      <w:proofErr w:type="spellEnd"/>
      <w:r>
        <w:rPr>
          <w:b/>
          <w:bCs/>
        </w:rPr>
        <w:t xml:space="preserve"> LAN: </w:t>
      </w:r>
      <w:r w:rsidRPr="000F5C7A">
        <w:t>su capacidad real depende por completo del acceso a Internet de ambos extremos y de la calidad del tránsito. Aunque el túnel aporte seguridad y conectividad lógica entre redes, no crea por sí mismo capacidad dedicada ni elimina la naturaleza compartida del medio de transporte.</w:t>
      </w:r>
    </w:p>
    <w:p w14:paraId="46BBFBE0" w14:textId="77777777" w:rsidR="002E4B62" w:rsidRPr="005A3E5E" w:rsidRDefault="002E4B62" w:rsidP="002E4B62">
      <w:pPr>
        <w:spacing w:after="160"/>
        <w:ind w:left="720"/>
        <w:rPr>
          <w:b/>
          <w:bCs/>
        </w:rPr>
      </w:pPr>
      <w:r>
        <w:t xml:space="preserve">6. </w:t>
      </w:r>
      <w:r>
        <w:rPr>
          <w:b/>
          <w:bCs/>
        </w:rPr>
        <w:t xml:space="preserve">VSAT: </w:t>
      </w:r>
      <w:r w:rsidRPr="000F5C7A">
        <w:t>su fortaleza no es el ancho de banda sino la cobertura geográfica. Es una solución para sitios remotos donde no hay infraestructura terrestre, pero en términos comparativos suele ofrecer menos capacidad útil y mayor latencia que los medios terrestres o de radioenlace dedicado.</w:t>
      </w:r>
    </w:p>
    <w:p w14:paraId="34BAA4B4" w14:textId="77777777" w:rsidR="002E4B62" w:rsidRDefault="002E4B62" w:rsidP="002E4B62">
      <w:pPr>
        <w:spacing w:after="160"/>
        <w:rPr>
          <w:b/>
          <w:bCs/>
        </w:rPr>
      </w:pPr>
    </w:p>
    <w:p w14:paraId="774D6F8B" w14:textId="77777777" w:rsidR="002E4B62" w:rsidRDefault="002E4B62" w:rsidP="002E4B62">
      <w:pPr>
        <w:spacing w:after="160"/>
        <w:rPr>
          <w:b/>
          <w:bCs/>
        </w:rPr>
      </w:pPr>
      <w:r w:rsidRPr="000F5C7A">
        <w:rPr>
          <w:b/>
          <w:bCs/>
        </w:rPr>
        <w:t>4) Por mejor configuración de restricciones / políticas</w:t>
      </w:r>
    </w:p>
    <w:p w14:paraId="70BD25BF" w14:textId="77777777" w:rsidR="002E4B62" w:rsidRDefault="002E4B62" w:rsidP="002E4B62">
      <w:pPr>
        <w:spacing w:after="160"/>
        <w:ind w:left="720"/>
      </w:pPr>
      <w:r>
        <w:t xml:space="preserve">1. </w:t>
      </w:r>
      <w:r>
        <w:rPr>
          <w:b/>
          <w:bCs/>
        </w:rPr>
        <w:t>F</w:t>
      </w:r>
      <w:r w:rsidRPr="006B73A8">
        <w:rPr>
          <w:b/>
          <w:bCs/>
        </w:rPr>
        <w:t xml:space="preserve">ibra dedicada / Ethernet </w:t>
      </w:r>
      <w:proofErr w:type="spellStart"/>
      <w:r w:rsidRPr="006B73A8">
        <w:rPr>
          <w:b/>
          <w:bCs/>
        </w:rPr>
        <w:t>Private</w:t>
      </w:r>
      <w:proofErr w:type="spellEnd"/>
      <w:r w:rsidRPr="006B73A8">
        <w:rPr>
          <w:b/>
          <w:bCs/>
        </w:rPr>
        <w:t xml:space="preserve"> Line (EPL)</w:t>
      </w:r>
      <w:r>
        <w:rPr>
          <w:b/>
          <w:bCs/>
        </w:rPr>
        <w:t xml:space="preserve">: </w:t>
      </w:r>
      <w:r w:rsidRPr="000F5C7A">
        <w:t xml:space="preserve">se trata de un circuito privado, punto a punto, con ancho de banda reservado y condiciones operativas muy controladas. En este tipo de servicio, el cliente trabaja sobre un medio esencialmente dedicado, con baja contención y con </w:t>
      </w:r>
      <w:proofErr w:type="spellStart"/>
      <w:r w:rsidRPr="000F5C7A">
        <w:t>SLAs</w:t>
      </w:r>
      <w:proofErr w:type="spellEnd"/>
      <w:r w:rsidRPr="000F5C7A">
        <w:t xml:space="preserve"> que suelen contemplar disponibilidad, latencia, pérdida de paquetes y tiempos de reparación.</w:t>
      </w:r>
    </w:p>
    <w:p w14:paraId="235E1323" w14:textId="77777777" w:rsidR="002E4B62" w:rsidRDefault="002E4B62" w:rsidP="002E4B62">
      <w:pPr>
        <w:spacing w:after="160"/>
        <w:ind w:left="720"/>
      </w:pPr>
      <w:r>
        <w:t xml:space="preserve">2. </w:t>
      </w:r>
      <w:r>
        <w:rPr>
          <w:b/>
          <w:bCs/>
        </w:rPr>
        <w:t xml:space="preserve">MPLS: </w:t>
      </w:r>
      <w:r>
        <w:t xml:space="preserve">Es </w:t>
      </w:r>
      <w:r w:rsidRPr="008827DA">
        <w:t xml:space="preserve">fuerte en materia de clases de servicio, </w:t>
      </w:r>
      <w:proofErr w:type="spellStart"/>
      <w:r w:rsidRPr="008827DA">
        <w:t>QoS</w:t>
      </w:r>
      <w:proofErr w:type="spellEnd"/>
      <w:r w:rsidRPr="008827DA">
        <w:t xml:space="preserve">, aislamiento lógico y cumplimiento de políticas definidas por el </w:t>
      </w:r>
      <w:r>
        <w:t>proveedor</w:t>
      </w:r>
      <w:r w:rsidRPr="008827DA">
        <w:t>.</w:t>
      </w:r>
    </w:p>
    <w:p w14:paraId="6B10FE34" w14:textId="77777777" w:rsidR="002E4B62" w:rsidRDefault="002E4B62" w:rsidP="002E4B62">
      <w:pPr>
        <w:spacing w:after="160"/>
        <w:ind w:left="720"/>
      </w:pPr>
      <w:r>
        <w:t xml:space="preserve">3. </w:t>
      </w:r>
      <w:r>
        <w:rPr>
          <w:b/>
          <w:bCs/>
        </w:rPr>
        <w:t xml:space="preserve">VSAT: </w:t>
      </w:r>
      <w:r w:rsidRPr="008827DA">
        <w:t>O</w:t>
      </w:r>
      <w:r>
        <w:t>pera</w:t>
      </w:r>
      <w:r w:rsidRPr="008827DA">
        <w:t xml:space="preserve"> dentro de un servicio cerrado y gestionado, con clases de servicio, monitoreo centralizado y esquemas de priorización definidos por el proveedor satelital</w:t>
      </w:r>
      <w:r>
        <w:t>.</w:t>
      </w:r>
    </w:p>
    <w:p w14:paraId="05F4FE97" w14:textId="77777777" w:rsidR="002E4B62" w:rsidRDefault="002E4B62" w:rsidP="002E4B62">
      <w:r>
        <w:br w:type="page"/>
      </w:r>
    </w:p>
    <w:p w14:paraId="22D79756" w14:textId="77777777" w:rsidR="002E4B62" w:rsidRDefault="002E4B62" w:rsidP="002E4B62">
      <w:pPr>
        <w:spacing w:after="160"/>
        <w:ind w:left="720"/>
      </w:pPr>
      <w:r>
        <w:lastRenderedPageBreak/>
        <w:t xml:space="preserve">4. </w:t>
      </w:r>
      <w:r>
        <w:rPr>
          <w:b/>
          <w:bCs/>
        </w:rPr>
        <w:t xml:space="preserve">LAN </w:t>
      </w:r>
      <w:proofErr w:type="spellStart"/>
      <w:r>
        <w:rPr>
          <w:b/>
          <w:bCs/>
        </w:rPr>
        <w:t>to</w:t>
      </w:r>
      <w:proofErr w:type="spellEnd"/>
      <w:r>
        <w:rPr>
          <w:b/>
          <w:bCs/>
        </w:rPr>
        <w:t xml:space="preserve"> LAN: </w:t>
      </w:r>
      <w:r w:rsidRPr="008827DA">
        <w:t xml:space="preserve">Permite aplicar seguridad, cifrado, rutas y filtrado en los extremos, </w:t>
      </w:r>
      <w:r>
        <w:t>depende</w:t>
      </w:r>
      <w:r w:rsidRPr="008827DA">
        <w:t xml:space="preserve"> de una infraestructura subyacente pública o de terceros sobre la cual el cliente tiene menos control real. </w:t>
      </w:r>
      <w:r>
        <w:t>Por ejemplo</w:t>
      </w:r>
      <w:r w:rsidRPr="008827DA">
        <w:t>,</w:t>
      </w:r>
      <w:r>
        <w:t xml:space="preserve"> en una</w:t>
      </w:r>
      <w:r w:rsidRPr="008827DA">
        <w:t xml:space="preserve"> VPN puede definir políticas en el túnel, pero no transforma Internet en un medio con garantías equivalentes a un circuito privado.</w:t>
      </w:r>
    </w:p>
    <w:p w14:paraId="43D585B9" w14:textId="77777777" w:rsidR="002E4B62" w:rsidRDefault="002E4B62" w:rsidP="002E4B62">
      <w:pPr>
        <w:spacing w:after="160"/>
        <w:ind w:left="720"/>
      </w:pPr>
      <w:r>
        <w:t xml:space="preserve">5. </w:t>
      </w:r>
      <w:r>
        <w:rPr>
          <w:b/>
          <w:bCs/>
        </w:rPr>
        <w:t xml:space="preserve">LTE/4G: </w:t>
      </w:r>
      <w:r>
        <w:t>A</w:t>
      </w:r>
      <w:r w:rsidRPr="008827DA">
        <w:t>unque puede integrarse muy bien en arquitecturas empresariales y ser administrado mediante plataformas centralizadas, sigue dependiendo de una red celular compartida, con variabilidad de cobertura, congestión y condiciones radioeléctricas.</w:t>
      </w:r>
    </w:p>
    <w:p w14:paraId="7177EEFC" w14:textId="77777777" w:rsidR="002E4B62" w:rsidRDefault="002E4B62" w:rsidP="002E4B62">
      <w:pPr>
        <w:spacing w:after="160"/>
        <w:ind w:left="720"/>
      </w:pPr>
      <w:r>
        <w:t xml:space="preserve">6. </w:t>
      </w:r>
      <w:r>
        <w:rPr>
          <w:b/>
          <w:bCs/>
        </w:rPr>
        <w:t xml:space="preserve">Microonda: </w:t>
      </w:r>
      <w:r w:rsidRPr="00D40368">
        <w:t>fortaleza principal en el transporte y no necesariamente en el marco de políticas del servicio. Un radioenlace de microonda puede ofrecer excelente capacidad y baja latencia, pero por sí mismo no siempre aporta el mejor esquema de segmentación, SLA o control contractual; esas capacidades dependen en gran medida de la capa de red y del diseño adicional montado sobre el enlace.</w:t>
      </w:r>
    </w:p>
    <w:p w14:paraId="21181F27" w14:textId="77777777" w:rsidR="002E4B62" w:rsidRDefault="002E4B62" w:rsidP="002E4B62">
      <w:pPr>
        <w:spacing w:after="160"/>
      </w:pPr>
    </w:p>
    <w:p w14:paraId="356FDA55" w14:textId="77777777" w:rsidR="002E4B62" w:rsidRPr="00D40368" w:rsidRDefault="002E4B62" w:rsidP="002E4B62">
      <w:pPr>
        <w:spacing w:after="160"/>
        <w:rPr>
          <w:b/>
          <w:bCs/>
        </w:rPr>
      </w:pPr>
      <w:r w:rsidRPr="00D40368">
        <w:rPr>
          <w:b/>
          <w:bCs/>
        </w:rPr>
        <w:t>5) Por mayor distancia</w:t>
      </w:r>
    </w:p>
    <w:p w14:paraId="1F17CD71" w14:textId="77777777" w:rsidR="002E4B62" w:rsidRPr="00D40368" w:rsidRDefault="002E4B62" w:rsidP="002E4B62">
      <w:pPr>
        <w:numPr>
          <w:ilvl w:val="0"/>
          <w:numId w:val="8"/>
        </w:numPr>
        <w:spacing w:after="160" w:line="276" w:lineRule="auto"/>
      </w:pPr>
      <w:r w:rsidRPr="00D40368">
        <w:rPr>
          <w:b/>
          <w:bCs/>
        </w:rPr>
        <w:t>VSAT:</w:t>
      </w:r>
      <w:r w:rsidRPr="00D40368">
        <w:t xml:space="preserve"> el mejor cuando la distancia y el aislamiento geográfico mandan. </w:t>
      </w:r>
    </w:p>
    <w:p w14:paraId="6F31245E" w14:textId="77777777" w:rsidR="002E4B62" w:rsidRPr="00D40368" w:rsidRDefault="002E4B62" w:rsidP="002E4B62">
      <w:pPr>
        <w:numPr>
          <w:ilvl w:val="0"/>
          <w:numId w:val="8"/>
        </w:numPr>
        <w:spacing w:after="160" w:line="276" w:lineRule="auto"/>
      </w:pPr>
      <w:r w:rsidRPr="00D40368">
        <w:rPr>
          <w:b/>
          <w:bCs/>
        </w:rPr>
        <w:t>MPLS:</w:t>
      </w:r>
      <w:r w:rsidRPr="00D40368">
        <w:t xml:space="preserve"> puede unir sedes muy lejanas si existe cobertura del operador. </w:t>
      </w:r>
    </w:p>
    <w:p w14:paraId="4B4D0C74" w14:textId="77777777" w:rsidR="002E4B62" w:rsidRPr="00D40368" w:rsidRDefault="002E4B62" w:rsidP="002E4B62">
      <w:pPr>
        <w:numPr>
          <w:ilvl w:val="0"/>
          <w:numId w:val="8"/>
        </w:numPr>
        <w:spacing w:after="160" w:line="276" w:lineRule="auto"/>
      </w:pPr>
      <w:r w:rsidRPr="00D40368">
        <w:rPr>
          <w:b/>
          <w:bCs/>
        </w:rPr>
        <w:t>LTE/4G:</w:t>
      </w:r>
      <w:r w:rsidRPr="00D40368">
        <w:t xml:space="preserve"> depende de cobertura del operador. </w:t>
      </w:r>
    </w:p>
    <w:p w14:paraId="65E3A3F7" w14:textId="77777777" w:rsidR="002E4B62" w:rsidRPr="00D40368" w:rsidRDefault="002E4B62" w:rsidP="002E4B62">
      <w:pPr>
        <w:numPr>
          <w:ilvl w:val="0"/>
          <w:numId w:val="8"/>
        </w:numPr>
        <w:spacing w:after="160" w:line="276" w:lineRule="auto"/>
      </w:pPr>
      <w:r w:rsidRPr="00D40368">
        <w:rPr>
          <w:b/>
          <w:bCs/>
        </w:rPr>
        <w:t xml:space="preserve">LAN </w:t>
      </w:r>
      <w:proofErr w:type="spellStart"/>
      <w:r w:rsidRPr="00D40368">
        <w:rPr>
          <w:b/>
          <w:bCs/>
        </w:rPr>
        <w:t>to</w:t>
      </w:r>
      <w:proofErr w:type="spellEnd"/>
      <w:r w:rsidRPr="00D40368">
        <w:rPr>
          <w:b/>
          <w:bCs/>
        </w:rPr>
        <w:t xml:space="preserve"> LAN:</w:t>
      </w:r>
      <w:r w:rsidRPr="00D40368">
        <w:t xml:space="preserve"> virtualmente puede ser global, pero depende de Internet en ambos extremos. </w:t>
      </w:r>
    </w:p>
    <w:p w14:paraId="69163529" w14:textId="77777777" w:rsidR="002E4B62" w:rsidRPr="00D40368" w:rsidRDefault="002E4B62" w:rsidP="002E4B62">
      <w:pPr>
        <w:numPr>
          <w:ilvl w:val="0"/>
          <w:numId w:val="8"/>
        </w:numPr>
        <w:spacing w:after="160" w:line="276" w:lineRule="auto"/>
      </w:pPr>
      <w:r w:rsidRPr="00D40368">
        <w:rPr>
          <w:b/>
          <w:bCs/>
        </w:rPr>
        <w:t>Microonda:</w:t>
      </w:r>
      <w:r w:rsidRPr="00D40368">
        <w:t xml:space="preserve"> </w:t>
      </w:r>
      <w:r>
        <w:t>L</w:t>
      </w:r>
      <w:r w:rsidRPr="00D40368">
        <w:t xml:space="preserve">imitada por línea de vista y diseño del radioenlace. </w:t>
      </w:r>
    </w:p>
    <w:p w14:paraId="14025E75" w14:textId="77777777" w:rsidR="002E4B62" w:rsidRPr="00D40368" w:rsidRDefault="002E4B62" w:rsidP="002E4B62">
      <w:pPr>
        <w:numPr>
          <w:ilvl w:val="0"/>
          <w:numId w:val="8"/>
        </w:numPr>
        <w:spacing w:after="160" w:line="276" w:lineRule="auto"/>
        <w:rPr>
          <w:b/>
          <w:bCs/>
        </w:rPr>
      </w:pPr>
      <w:r w:rsidRPr="00D40368">
        <w:rPr>
          <w:b/>
          <w:bCs/>
        </w:rPr>
        <w:t>Fibra dedicada / EPL:</w:t>
      </w:r>
      <w:r w:rsidRPr="00D40368">
        <w:t xml:space="preserve"> </w:t>
      </w:r>
      <w:r>
        <w:t xml:space="preserve">Considerando el despliegue físico, </w:t>
      </w:r>
      <w:r w:rsidRPr="00D40368">
        <w:t>no es la mejor opci</w:t>
      </w:r>
      <w:r>
        <w:t>ón.</w:t>
      </w:r>
    </w:p>
    <w:p w14:paraId="39EE6BF2" w14:textId="77777777" w:rsidR="002E4B62" w:rsidRDefault="002E4B62" w:rsidP="002E4B62">
      <w:pPr>
        <w:spacing w:after="160"/>
        <w:rPr>
          <w:b/>
          <w:bCs/>
        </w:rPr>
      </w:pPr>
    </w:p>
    <w:p w14:paraId="0AAFFAA9" w14:textId="77777777" w:rsidR="002E4B62" w:rsidRPr="00D40368" w:rsidRDefault="002E4B62" w:rsidP="002E4B62">
      <w:pPr>
        <w:spacing w:after="160"/>
        <w:rPr>
          <w:b/>
          <w:bCs/>
        </w:rPr>
      </w:pPr>
      <w:r w:rsidRPr="00D40368">
        <w:rPr>
          <w:b/>
          <w:bCs/>
        </w:rPr>
        <w:t>6) Por menor esfuerzo de configuración</w:t>
      </w:r>
    </w:p>
    <w:p w14:paraId="1C2FCD69" w14:textId="77777777" w:rsidR="002E4B62" w:rsidRPr="00D40368" w:rsidRDefault="002E4B62" w:rsidP="002E4B62">
      <w:pPr>
        <w:numPr>
          <w:ilvl w:val="0"/>
          <w:numId w:val="9"/>
        </w:numPr>
        <w:spacing w:after="160" w:line="276" w:lineRule="auto"/>
      </w:pPr>
      <w:r w:rsidRPr="00D40368">
        <w:rPr>
          <w:b/>
          <w:bCs/>
        </w:rPr>
        <w:t>LTE/4G fijo:</w:t>
      </w:r>
      <w:r w:rsidRPr="00D40368">
        <w:t xml:space="preserve"> </w:t>
      </w:r>
      <w:r>
        <w:t>S</w:t>
      </w:r>
      <w:r w:rsidRPr="00D40368">
        <w:t xml:space="preserve">uele ser muy rápido de desplegar si ya hay cobertura. </w:t>
      </w:r>
    </w:p>
    <w:p w14:paraId="70E7E878" w14:textId="77777777" w:rsidR="002E4B62" w:rsidRPr="00D40368" w:rsidRDefault="002E4B62" w:rsidP="002E4B62">
      <w:pPr>
        <w:numPr>
          <w:ilvl w:val="0"/>
          <w:numId w:val="9"/>
        </w:numPr>
        <w:spacing w:after="160" w:line="276" w:lineRule="auto"/>
      </w:pPr>
      <w:r w:rsidRPr="00D40368">
        <w:rPr>
          <w:b/>
          <w:bCs/>
        </w:rPr>
        <w:t>Fibra dedicada / EPL:</w:t>
      </w:r>
      <w:r w:rsidRPr="00D40368">
        <w:t xml:space="preserve"> </w:t>
      </w:r>
      <w:r>
        <w:t>U</w:t>
      </w:r>
      <w:r w:rsidRPr="00D40368">
        <w:t xml:space="preserve">na vez entregado por el </w:t>
      </w:r>
      <w:r>
        <w:t>proveedor</w:t>
      </w:r>
      <w:r w:rsidRPr="00D40368">
        <w:t xml:space="preserve">, suele ser simple de usar desde el lado cliente. </w:t>
      </w:r>
    </w:p>
    <w:p w14:paraId="0BCE2DB2" w14:textId="77777777" w:rsidR="002E4B62" w:rsidRPr="00D40368" w:rsidRDefault="002E4B62" w:rsidP="002E4B62">
      <w:pPr>
        <w:numPr>
          <w:ilvl w:val="0"/>
          <w:numId w:val="9"/>
        </w:numPr>
        <w:spacing w:after="160" w:line="276" w:lineRule="auto"/>
      </w:pPr>
      <w:r w:rsidRPr="00D40368">
        <w:rPr>
          <w:b/>
          <w:bCs/>
        </w:rPr>
        <w:t xml:space="preserve">LAN </w:t>
      </w:r>
      <w:proofErr w:type="spellStart"/>
      <w:r w:rsidRPr="00D40368">
        <w:rPr>
          <w:b/>
          <w:bCs/>
        </w:rPr>
        <w:t>to</w:t>
      </w:r>
      <w:proofErr w:type="spellEnd"/>
      <w:r w:rsidRPr="00D40368">
        <w:rPr>
          <w:b/>
          <w:bCs/>
        </w:rPr>
        <w:t xml:space="preserve"> LAN:</w:t>
      </w:r>
      <w:r w:rsidRPr="00D40368">
        <w:t xml:space="preserve"> </w:t>
      </w:r>
      <w:r>
        <w:t>E</w:t>
      </w:r>
      <w:r w:rsidRPr="00D40368">
        <w:t xml:space="preserve">xige configurar túneles, cifrado, rutas y políticas, pero no requiere obra física. </w:t>
      </w:r>
    </w:p>
    <w:p w14:paraId="7FBBC0EE" w14:textId="77777777" w:rsidR="002E4B62" w:rsidRPr="00D40368" w:rsidRDefault="002E4B62" w:rsidP="002E4B62">
      <w:pPr>
        <w:numPr>
          <w:ilvl w:val="0"/>
          <w:numId w:val="9"/>
        </w:numPr>
        <w:spacing w:after="160" w:line="276" w:lineRule="auto"/>
      </w:pPr>
      <w:r w:rsidRPr="00D40368">
        <w:rPr>
          <w:b/>
          <w:bCs/>
        </w:rPr>
        <w:t>Microonda:</w:t>
      </w:r>
      <w:r w:rsidRPr="00D40368">
        <w:t xml:space="preserve"> requiere alineación, estudio de visibilidad, montaje y diseño de radioenlace. </w:t>
      </w:r>
    </w:p>
    <w:p w14:paraId="60E55E4C" w14:textId="77777777" w:rsidR="002E4B62" w:rsidRPr="00D40368" w:rsidRDefault="002E4B62" w:rsidP="002E4B62">
      <w:pPr>
        <w:numPr>
          <w:ilvl w:val="0"/>
          <w:numId w:val="9"/>
        </w:numPr>
        <w:spacing w:after="160" w:line="276" w:lineRule="auto"/>
      </w:pPr>
      <w:r w:rsidRPr="00D40368">
        <w:rPr>
          <w:b/>
          <w:bCs/>
        </w:rPr>
        <w:t>VSAT:</w:t>
      </w:r>
      <w:r w:rsidRPr="00D40368">
        <w:t xml:space="preserve"> instalación y puesta en marcha satelital. </w:t>
      </w:r>
    </w:p>
    <w:p w14:paraId="5A5F82EB" w14:textId="77777777" w:rsidR="002E4B62" w:rsidRDefault="002E4B62" w:rsidP="002E4B62">
      <w:pPr>
        <w:numPr>
          <w:ilvl w:val="0"/>
          <w:numId w:val="9"/>
        </w:numPr>
        <w:spacing w:after="160" w:line="276" w:lineRule="auto"/>
      </w:pPr>
      <w:r w:rsidRPr="00D40368">
        <w:rPr>
          <w:b/>
          <w:bCs/>
        </w:rPr>
        <w:t>MPLS:</w:t>
      </w:r>
      <w:r w:rsidRPr="00D40368">
        <w:t xml:space="preserve"> suele implicar provisión del operador, coordinación, diseño WAN y tiempos de implementación.</w:t>
      </w:r>
    </w:p>
    <w:p w14:paraId="52E2B8C1" w14:textId="5AF391DD" w:rsidR="002E4B62" w:rsidRDefault="002E4B62">
      <w:r>
        <w:br w:type="page"/>
      </w:r>
    </w:p>
    <w:p w14:paraId="4D2FA606" w14:textId="77777777" w:rsidR="00E8416B" w:rsidRDefault="00E8416B">
      <w:pPr>
        <w:pBdr>
          <w:bottom w:val="single" w:sz="2" w:space="1" w:color="CCCCCC"/>
        </w:pBdr>
        <w:spacing w:after="220"/>
      </w:pPr>
    </w:p>
    <w:p w14:paraId="5ED6B375" w14:textId="77777777" w:rsidR="00E8416B" w:rsidRDefault="00E8416B">
      <w:pPr>
        <w:spacing w:after="60"/>
      </w:pPr>
    </w:p>
    <w:p w14:paraId="6DAF6632" w14:textId="77777777" w:rsidR="00E8416B" w:rsidRDefault="009F6D0D" w:rsidP="006D74B7">
      <w:pPr>
        <w:pStyle w:val="Ttulo3"/>
      </w:pPr>
      <w:bookmarkStart w:id="25" w:name="_Toc227879418"/>
      <w:r>
        <w:t xml:space="preserve">d.1. Escenario: </w:t>
      </w:r>
      <w:proofErr w:type="spellStart"/>
      <w:r>
        <w:t>Call</w:t>
      </w:r>
      <w:proofErr w:type="spellEnd"/>
      <w:r>
        <w:t xml:space="preserve"> centers con data center central</w:t>
      </w:r>
      <w:bookmarkEnd w:id="25"/>
    </w:p>
    <w:p w14:paraId="521037A8" w14:textId="77777777" w:rsidR="002E4B62" w:rsidRPr="00EB39AD" w:rsidRDefault="002E4B62" w:rsidP="002E4B62">
      <w:pPr>
        <w:spacing w:after="160"/>
      </w:pPr>
      <w:r w:rsidRPr="00EB39AD">
        <w:rPr>
          <w:b/>
          <w:bCs/>
        </w:rPr>
        <w:t>MPLS</w:t>
      </w:r>
      <w:r>
        <w:rPr>
          <w:b/>
          <w:bCs/>
        </w:rPr>
        <w:t xml:space="preserve">: </w:t>
      </w:r>
      <w:r w:rsidRPr="00EB39AD">
        <w:t xml:space="preserve">Porque un </w:t>
      </w:r>
      <w:proofErr w:type="spellStart"/>
      <w:r w:rsidRPr="00EB39AD">
        <w:t>call</w:t>
      </w:r>
      <w:proofErr w:type="spellEnd"/>
      <w:r w:rsidRPr="00EB39AD">
        <w:t xml:space="preserve"> center suele priorizar </w:t>
      </w:r>
      <w:r w:rsidRPr="00EB39AD">
        <w:rPr>
          <w:b/>
          <w:bCs/>
        </w:rPr>
        <w:t>estabilidad, calidad de voz, tráfico constante, previsibilidad y políticas de priorización</w:t>
      </w:r>
      <w:r w:rsidRPr="00EB39AD">
        <w:t xml:space="preserve">. </w:t>
      </w:r>
      <w:r>
        <w:t>Es ideal</w:t>
      </w:r>
      <w:r w:rsidRPr="00EB39AD">
        <w:t xml:space="preserve"> cuando hay múltiples sucursales con tráfico corporativo sensible al retardo y a la variación del enlace</w:t>
      </w:r>
      <w:r>
        <w:t>.</w:t>
      </w:r>
      <w:r w:rsidRPr="00EB39AD">
        <w:t xml:space="preserve"> </w:t>
      </w:r>
    </w:p>
    <w:p w14:paraId="408B41EA" w14:textId="68ADDE56" w:rsidR="00E8416B" w:rsidRDefault="002E4B62" w:rsidP="002E4B62">
      <w:pPr>
        <w:spacing w:after="160"/>
      </w:pPr>
      <w:r w:rsidRPr="00EB39AD">
        <w:rPr>
          <w:b/>
          <w:bCs/>
        </w:rPr>
        <w:t>Alternativ</w:t>
      </w:r>
      <w:r>
        <w:rPr>
          <w:b/>
          <w:bCs/>
        </w:rPr>
        <w:t>a</w:t>
      </w:r>
      <w:r w:rsidRPr="00EB39AD">
        <w:rPr>
          <w:b/>
          <w:bCs/>
        </w:rPr>
        <w:t>:</w:t>
      </w:r>
      <w:r w:rsidRPr="00EB39AD">
        <w:t xml:space="preserve"> fibra dedicada o LAN-</w:t>
      </w:r>
      <w:proofErr w:type="spellStart"/>
      <w:r w:rsidRPr="00EB39AD">
        <w:t>to</w:t>
      </w:r>
      <w:proofErr w:type="spellEnd"/>
      <w:r w:rsidRPr="00EB39AD">
        <w:t xml:space="preserve">-LAN sobre buena conectividad, </w:t>
      </w:r>
      <w:proofErr w:type="gramStart"/>
      <w:r w:rsidRPr="00EB39AD">
        <w:t xml:space="preserve">si </w:t>
      </w:r>
      <w:r>
        <w:t xml:space="preserve"> la</w:t>
      </w:r>
      <w:proofErr w:type="gramEnd"/>
      <w:r>
        <w:t xml:space="preserve"> cuestión</w:t>
      </w:r>
      <w:r w:rsidRPr="00EB39AD">
        <w:t xml:space="preserve"> fuera costo.</w:t>
      </w:r>
    </w:p>
    <w:p w14:paraId="396C8B72" w14:textId="77777777" w:rsidR="00E8416B" w:rsidRDefault="00E8416B">
      <w:pPr>
        <w:pBdr>
          <w:bottom w:val="single" w:sz="2" w:space="1" w:color="CCCCCC"/>
        </w:pBdr>
        <w:spacing w:after="220"/>
      </w:pPr>
    </w:p>
    <w:p w14:paraId="142E5B4D" w14:textId="77777777" w:rsidR="00E8416B" w:rsidRDefault="00E8416B">
      <w:pPr>
        <w:spacing w:after="60"/>
      </w:pPr>
    </w:p>
    <w:p w14:paraId="51714601" w14:textId="77777777" w:rsidR="00E8416B" w:rsidRDefault="009F6D0D" w:rsidP="006D74B7">
      <w:pPr>
        <w:pStyle w:val="Ttulo3"/>
      </w:pPr>
      <w:bookmarkStart w:id="26" w:name="_Toc227879419"/>
      <w:r>
        <w:t>d.2. Escenario: Pozos petroleros (15 min/día)</w:t>
      </w:r>
      <w:bookmarkEnd w:id="26"/>
    </w:p>
    <w:p w14:paraId="532026E1" w14:textId="77777777" w:rsidR="002E4B62" w:rsidRPr="00EB39AD" w:rsidRDefault="002E4B62" w:rsidP="002E4B62">
      <w:pPr>
        <w:spacing w:after="160"/>
      </w:pPr>
      <w:r w:rsidRPr="00EB39AD">
        <w:rPr>
          <w:b/>
          <w:bCs/>
        </w:rPr>
        <w:t>VSAT</w:t>
      </w:r>
      <w:r w:rsidRPr="00EB39AD">
        <w:br/>
        <w:t xml:space="preserve">Porque la prioridad </w:t>
      </w:r>
      <w:r>
        <w:t xml:space="preserve">es </w:t>
      </w:r>
      <w:r w:rsidRPr="00EB39AD">
        <w:t>llegar</w:t>
      </w:r>
      <w:r w:rsidRPr="00EB39AD">
        <w:rPr>
          <w:b/>
          <w:bCs/>
        </w:rPr>
        <w:t xml:space="preserve"> a sitios remotos</w:t>
      </w:r>
      <w:r w:rsidRPr="00EB39AD">
        <w:t xml:space="preserve">, </w:t>
      </w:r>
      <w:r>
        <w:t xml:space="preserve">bastante </w:t>
      </w:r>
      <w:r w:rsidRPr="00EB39AD">
        <w:t xml:space="preserve">aislados y con infraestructura terrestre deficiente o inexistente. VSAT </w:t>
      </w:r>
      <w:r>
        <w:t xml:space="preserve">entonces </w:t>
      </w:r>
      <w:r w:rsidRPr="00EB39AD">
        <w:t>tiene sentido</w:t>
      </w:r>
      <w:r>
        <w:t xml:space="preserve"> por la</w:t>
      </w:r>
      <w:r w:rsidRPr="00EB39AD">
        <w:t xml:space="preserve"> poca necesidad diaria de transmisión, gran distancia, </w:t>
      </w:r>
      <w:r>
        <w:t>distribución</w:t>
      </w:r>
      <w:r w:rsidRPr="00EB39AD">
        <w:t xml:space="preserve"> geográfica y disponibilidad donde otros enlaces no </w:t>
      </w:r>
      <w:r>
        <w:t xml:space="preserve">podrían </w:t>
      </w:r>
      <w:r w:rsidRPr="00EB39AD">
        <w:t>llega</w:t>
      </w:r>
      <w:r>
        <w:t>r</w:t>
      </w:r>
      <w:r w:rsidRPr="00EB39AD">
        <w:t>.</w:t>
      </w:r>
    </w:p>
    <w:p w14:paraId="138060DB" w14:textId="2BD296B9" w:rsidR="002E4B62" w:rsidRPr="00EB39AD" w:rsidRDefault="002E4B62" w:rsidP="002E4B62">
      <w:pPr>
        <w:spacing w:after="160"/>
      </w:pPr>
      <w:r w:rsidRPr="00EB39AD">
        <w:rPr>
          <w:b/>
          <w:bCs/>
        </w:rPr>
        <w:t>Alternativa:</w:t>
      </w:r>
      <w:r>
        <w:t xml:space="preserve"> </w:t>
      </w:r>
      <w:r w:rsidRPr="00EB39AD">
        <w:t xml:space="preserve">si hubiese buena cobertura celular y el volumen de datos fuera bajo, LTE también </w:t>
      </w:r>
      <w:r>
        <w:t>sería buena opción.</w:t>
      </w:r>
    </w:p>
    <w:p w14:paraId="4FECF1B3" w14:textId="77777777" w:rsidR="00E8416B" w:rsidRDefault="00E8416B">
      <w:pPr>
        <w:pBdr>
          <w:bottom w:val="single" w:sz="2" w:space="1" w:color="CCCCCC"/>
        </w:pBdr>
        <w:spacing w:after="220"/>
      </w:pPr>
    </w:p>
    <w:p w14:paraId="50015058" w14:textId="77777777" w:rsidR="00E8416B" w:rsidRDefault="00E8416B">
      <w:pPr>
        <w:spacing w:after="60"/>
      </w:pPr>
    </w:p>
    <w:p w14:paraId="5D742485" w14:textId="77777777" w:rsidR="00E8416B" w:rsidRDefault="009F6D0D" w:rsidP="006D74B7">
      <w:pPr>
        <w:pStyle w:val="Ttulo3"/>
      </w:pPr>
      <w:bookmarkStart w:id="27" w:name="_Toc227879420"/>
      <w:r>
        <w:t>d.3. Escenario: Dos edificios enfrentados en la misma calle</w:t>
      </w:r>
      <w:bookmarkEnd w:id="27"/>
    </w:p>
    <w:p w14:paraId="611AB9F3" w14:textId="77777777" w:rsidR="002E4B62" w:rsidRPr="00EB39AD" w:rsidRDefault="002E4B62" w:rsidP="002E4B62">
      <w:pPr>
        <w:spacing w:after="160"/>
      </w:pPr>
      <w:r>
        <w:rPr>
          <w:b/>
          <w:bCs/>
        </w:rPr>
        <w:t>M</w:t>
      </w:r>
      <w:r w:rsidRPr="00EB39AD">
        <w:rPr>
          <w:b/>
          <w:bCs/>
        </w:rPr>
        <w:t>icroonda</w:t>
      </w:r>
      <w:r w:rsidRPr="00EB39AD">
        <w:br/>
        <w:t xml:space="preserve">Si están enfrentados y existe </w:t>
      </w:r>
      <w:r w:rsidRPr="00EB39AD">
        <w:rPr>
          <w:b/>
          <w:bCs/>
        </w:rPr>
        <w:t>línea de vista</w:t>
      </w:r>
      <w:r w:rsidRPr="00EB39AD">
        <w:t xml:space="preserve">, un radioenlace de microonda punto a punto es una solución </w:t>
      </w:r>
      <w:r>
        <w:t>ideal ya que</w:t>
      </w:r>
      <w:r w:rsidRPr="00EB39AD">
        <w:t xml:space="preserve"> evita obra civil, puede dar muy buen desempeño y resulta adecuada para enlazar dos edificios cercanos. </w:t>
      </w:r>
    </w:p>
    <w:p w14:paraId="5FB7F775" w14:textId="65D8C94D" w:rsidR="00E8416B" w:rsidRDefault="002E4B62" w:rsidP="002E4B62">
      <w:pPr>
        <w:spacing w:after="160"/>
      </w:pPr>
      <w:r>
        <w:rPr>
          <w:b/>
          <w:bCs/>
        </w:rPr>
        <w:t>Opcionalmente</w:t>
      </w:r>
      <w:r w:rsidRPr="00EB39AD">
        <w:rPr>
          <w:b/>
          <w:bCs/>
        </w:rPr>
        <w:t>:</w:t>
      </w:r>
      <w:r w:rsidRPr="00EB39AD">
        <w:t xml:space="preserve"> si fuera posible tender un enlace físico interno o fibra aérea/subterránea con facilidad, esa solución podría ser incluso mejor</w:t>
      </w:r>
      <w:r>
        <w:t>.</w:t>
      </w:r>
    </w:p>
    <w:p w14:paraId="2F9D3D44" w14:textId="77777777" w:rsidR="00E8416B" w:rsidRDefault="00E8416B">
      <w:pPr>
        <w:pBdr>
          <w:bottom w:val="single" w:sz="2" w:space="1" w:color="CCCCCC"/>
        </w:pBdr>
        <w:spacing w:after="220"/>
      </w:pPr>
    </w:p>
    <w:p w14:paraId="3E44138C" w14:textId="77777777" w:rsidR="00E8416B" w:rsidRDefault="00E8416B">
      <w:pPr>
        <w:spacing w:after="60"/>
      </w:pPr>
    </w:p>
    <w:p w14:paraId="54AEC464" w14:textId="77777777" w:rsidR="00E8416B" w:rsidRDefault="00E8416B">
      <w:pPr>
        <w:spacing w:after="100"/>
      </w:pPr>
    </w:p>
    <w:p w14:paraId="4FB104B2" w14:textId="77777777" w:rsidR="00E8416B" w:rsidRDefault="009F6D0D" w:rsidP="006D74B7">
      <w:pPr>
        <w:pStyle w:val="Ttulo1"/>
      </w:pPr>
      <w:bookmarkStart w:id="28" w:name="_Toc227879421"/>
      <w:r>
        <w:rPr>
          <w:color w:val="2E75B6"/>
        </w:rPr>
        <w:t xml:space="preserve">22.  </w:t>
      </w:r>
      <w:r>
        <w:t>Tecnología LTE</w:t>
      </w:r>
      <w:bookmarkEnd w:id="28"/>
    </w:p>
    <w:p w14:paraId="550E0EBC" w14:textId="77777777" w:rsidR="00E8416B" w:rsidRDefault="00E8416B">
      <w:pPr>
        <w:pBdr>
          <w:bottom w:val="single" w:sz="6" w:space="1" w:color="2E75B6"/>
        </w:pBdr>
        <w:spacing w:after="100"/>
      </w:pPr>
    </w:p>
    <w:p w14:paraId="69F43A23" w14:textId="77777777" w:rsidR="002E4B62" w:rsidRDefault="002E4B62" w:rsidP="002E4B62">
      <w:pPr>
        <w:spacing w:after="160"/>
      </w:pPr>
      <w:r w:rsidRPr="00F2793A">
        <w:rPr>
          <w:b/>
          <w:bCs/>
        </w:rPr>
        <w:t xml:space="preserve">LTE (Long </w:t>
      </w:r>
      <w:proofErr w:type="spellStart"/>
      <w:r w:rsidRPr="00F2793A">
        <w:rPr>
          <w:b/>
          <w:bCs/>
        </w:rPr>
        <w:t>Term</w:t>
      </w:r>
      <w:proofErr w:type="spellEnd"/>
      <w:r w:rsidRPr="00F2793A">
        <w:rPr>
          <w:b/>
          <w:bCs/>
        </w:rPr>
        <w:t xml:space="preserve"> </w:t>
      </w:r>
      <w:proofErr w:type="spellStart"/>
      <w:r w:rsidRPr="00F2793A">
        <w:rPr>
          <w:b/>
          <w:bCs/>
        </w:rPr>
        <w:t>Evolution</w:t>
      </w:r>
      <w:proofErr w:type="spellEnd"/>
      <w:r w:rsidRPr="00F2793A">
        <w:rPr>
          <w:b/>
          <w:bCs/>
        </w:rPr>
        <w:t>)</w:t>
      </w:r>
      <w:r w:rsidRPr="00F2793A">
        <w:t xml:space="preserve"> es una tecnología de acceso móvil desarrollada dentro del ecosistema </w:t>
      </w:r>
      <w:r w:rsidRPr="00F2793A">
        <w:rPr>
          <w:b/>
          <w:bCs/>
        </w:rPr>
        <w:t>3GPP</w:t>
      </w:r>
      <w:r w:rsidRPr="00F2793A">
        <w:t xml:space="preserve"> como evolución de UMTS/HSPA, orientada a brindar </w:t>
      </w:r>
      <w:r w:rsidRPr="00F2793A">
        <w:rPr>
          <w:b/>
          <w:bCs/>
        </w:rPr>
        <w:t>mayor capacidad, menor latencia, mejor eficiencia espectral y una arquitectura más fuertemente basada en IP</w:t>
      </w:r>
      <w:r w:rsidRPr="00F2793A">
        <w:t xml:space="preserve"> que las generaciones móviles anteriores. </w:t>
      </w:r>
    </w:p>
    <w:p w14:paraId="59673352" w14:textId="77777777" w:rsidR="002E4B62" w:rsidRDefault="002E4B62" w:rsidP="002E4B62">
      <w:pPr>
        <w:spacing w:after="160"/>
      </w:pPr>
      <w:r w:rsidRPr="00F2793A">
        <w:t>3GPP es justamente el organismo que mantiene estas especificaciones y tecnologías.</w:t>
      </w:r>
    </w:p>
    <w:p w14:paraId="6728AC20" w14:textId="77777777" w:rsidR="002E4B62" w:rsidRPr="00F2793A" w:rsidRDefault="002E4B62" w:rsidP="002E4B62">
      <w:pPr>
        <w:spacing w:after="160"/>
      </w:pPr>
      <w:r w:rsidRPr="00F2793A">
        <w:t>LTE trabaja como una red celular de banda ancha móvil. En vez de pensarla solo como “Internet del celular”, conviene verla como una arquitectura compuesta por:</w:t>
      </w:r>
    </w:p>
    <w:p w14:paraId="1E603193" w14:textId="77777777" w:rsidR="002E4B62" w:rsidRPr="00F2793A" w:rsidRDefault="002E4B62" w:rsidP="002E4B62">
      <w:pPr>
        <w:numPr>
          <w:ilvl w:val="0"/>
          <w:numId w:val="10"/>
        </w:numPr>
        <w:spacing w:after="160" w:line="276" w:lineRule="auto"/>
      </w:pPr>
      <w:r w:rsidRPr="00F2793A">
        <w:rPr>
          <w:b/>
          <w:bCs/>
        </w:rPr>
        <w:t>UE (</w:t>
      </w:r>
      <w:proofErr w:type="spellStart"/>
      <w:r w:rsidRPr="00F2793A">
        <w:rPr>
          <w:b/>
          <w:bCs/>
        </w:rPr>
        <w:t>User</w:t>
      </w:r>
      <w:proofErr w:type="spellEnd"/>
      <w:r w:rsidRPr="00F2793A">
        <w:rPr>
          <w:b/>
          <w:bCs/>
        </w:rPr>
        <w:t xml:space="preserve"> </w:t>
      </w:r>
      <w:proofErr w:type="spellStart"/>
      <w:r w:rsidRPr="00F2793A">
        <w:rPr>
          <w:b/>
          <w:bCs/>
        </w:rPr>
        <w:t>Equipment</w:t>
      </w:r>
      <w:proofErr w:type="spellEnd"/>
      <w:r w:rsidRPr="00F2793A">
        <w:rPr>
          <w:b/>
          <w:bCs/>
        </w:rPr>
        <w:t>)</w:t>
      </w:r>
      <w:r w:rsidRPr="00F2793A">
        <w:t xml:space="preserve">: el dispositivo del usuario. </w:t>
      </w:r>
    </w:p>
    <w:p w14:paraId="6B5AA818" w14:textId="77777777" w:rsidR="002E4B62" w:rsidRPr="00F2793A" w:rsidRDefault="002E4B62" w:rsidP="002E4B62">
      <w:pPr>
        <w:numPr>
          <w:ilvl w:val="0"/>
          <w:numId w:val="10"/>
        </w:numPr>
        <w:spacing w:after="160" w:line="276" w:lineRule="auto"/>
      </w:pPr>
      <w:r w:rsidRPr="00F2793A">
        <w:rPr>
          <w:b/>
          <w:bCs/>
        </w:rPr>
        <w:t>E-UTRAN</w:t>
      </w:r>
      <w:r w:rsidRPr="00F2793A">
        <w:t xml:space="preserve">: la red de acceso radio, formada por estaciones base llamadas </w:t>
      </w:r>
      <w:proofErr w:type="spellStart"/>
      <w:r w:rsidRPr="00F2793A">
        <w:rPr>
          <w:b/>
          <w:bCs/>
        </w:rPr>
        <w:t>eNodeB</w:t>
      </w:r>
      <w:proofErr w:type="spellEnd"/>
      <w:r w:rsidRPr="00F2793A">
        <w:t xml:space="preserve">. </w:t>
      </w:r>
    </w:p>
    <w:p w14:paraId="0FEF9CCE" w14:textId="77777777" w:rsidR="002E4B62" w:rsidRPr="00F2793A" w:rsidRDefault="002E4B62" w:rsidP="002E4B62">
      <w:pPr>
        <w:numPr>
          <w:ilvl w:val="0"/>
          <w:numId w:val="10"/>
        </w:numPr>
        <w:spacing w:after="160" w:line="276" w:lineRule="auto"/>
      </w:pPr>
      <w:r w:rsidRPr="00F2793A">
        <w:rPr>
          <w:b/>
          <w:bCs/>
        </w:rPr>
        <w:lastRenderedPageBreak/>
        <w:t>EPC (</w:t>
      </w:r>
      <w:proofErr w:type="spellStart"/>
      <w:r w:rsidRPr="00F2793A">
        <w:rPr>
          <w:b/>
          <w:bCs/>
        </w:rPr>
        <w:t>Evolved</w:t>
      </w:r>
      <w:proofErr w:type="spellEnd"/>
      <w:r w:rsidRPr="00F2793A">
        <w:rPr>
          <w:b/>
          <w:bCs/>
        </w:rPr>
        <w:t xml:space="preserve"> </w:t>
      </w:r>
      <w:proofErr w:type="spellStart"/>
      <w:r w:rsidRPr="00F2793A">
        <w:rPr>
          <w:b/>
          <w:bCs/>
        </w:rPr>
        <w:t>Packet</w:t>
      </w:r>
      <w:proofErr w:type="spellEnd"/>
      <w:r w:rsidRPr="00F2793A">
        <w:rPr>
          <w:b/>
          <w:bCs/>
        </w:rPr>
        <w:t xml:space="preserve"> Core)</w:t>
      </w:r>
      <w:r w:rsidRPr="00F2793A">
        <w:t xml:space="preserve">: el núcleo de red orientado a paquetes IP. </w:t>
      </w:r>
    </w:p>
    <w:p w14:paraId="765F3684" w14:textId="77777777" w:rsidR="002E4B62" w:rsidRDefault="002E4B62" w:rsidP="002E4B62">
      <w:pPr>
        <w:spacing w:after="160"/>
      </w:pPr>
      <w:r w:rsidRPr="00F2793A">
        <w:t xml:space="preserve">En el plano radio, LTE introduce mejoras fuertes respecto de 3G: uso de </w:t>
      </w:r>
      <w:r w:rsidRPr="00F2793A">
        <w:rPr>
          <w:b/>
          <w:bCs/>
        </w:rPr>
        <w:t>OFDMA</w:t>
      </w:r>
      <w:r w:rsidRPr="00F2793A">
        <w:t xml:space="preserve"> en </w:t>
      </w:r>
      <w:proofErr w:type="spellStart"/>
      <w:r w:rsidRPr="00F2793A">
        <w:t>downlink</w:t>
      </w:r>
      <w:proofErr w:type="spellEnd"/>
      <w:r w:rsidRPr="00F2793A">
        <w:t xml:space="preserve">, </w:t>
      </w:r>
      <w:r w:rsidRPr="00F2793A">
        <w:rPr>
          <w:b/>
          <w:bCs/>
        </w:rPr>
        <w:t>SC-FDMA</w:t>
      </w:r>
      <w:r w:rsidRPr="00F2793A">
        <w:t xml:space="preserve"> en </w:t>
      </w:r>
      <w:proofErr w:type="spellStart"/>
      <w:r w:rsidRPr="00F2793A">
        <w:t>uplink</w:t>
      </w:r>
      <w:proofErr w:type="spellEnd"/>
      <w:r w:rsidRPr="00F2793A">
        <w:t xml:space="preserve">, soporte de </w:t>
      </w:r>
      <w:r w:rsidRPr="00F2793A">
        <w:rPr>
          <w:b/>
          <w:bCs/>
        </w:rPr>
        <w:t>MIMO</w:t>
      </w:r>
      <w:r w:rsidRPr="00F2793A">
        <w:t>, anchos de banda flexibles y menor latencia extremo a extremo. El objetivo no era solo subir velocidad pico, sino construir una red más eficiente para tráfico de datos masivo.</w:t>
      </w:r>
    </w:p>
    <w:p w14:paraId="3DBB622F" w14:textId="77777777" w:rsidR="002E4B62" w:rsidRPr="00F2793A" w:rsidRDefault="002E4B62" w:rsidP="002E4B62">
      <w:pPr>
        <w:spacing w:after="160"/>
        <w:rPr>
          <w:b/>
          <w:bCs/>
        </w:rPr>
      </w:pPr>
      <w:r w:rsidRPr="00F2793A">
        <w:rPr>
          <w:b/>
          <w:bCs/>
        </w:rPr>
        <w:t>Algunas características técnicas:</w:t>
      </w:r>
    </w:p>
    <w:p w14:paraId="58B28535" w14:textId="77777777" w:rsidR="002E4B62" w:rsidRPr="00F2793A" w:rsidRDefault="002E4B62" w:rsidP="002E4B62">
      <w:pPr>
        <w:pStyle w:val="Prrafodelista"/>
        <w:numPr>
          <w:ilvl w:val="0"/>
          <w:numId w:val="10"/>
        </w:numPr>
        <w:spacing w:after="160" w:line="276" w:lineRule="auto"/>
        <w:contextualSpacing/>
      </w:pPr>
      <w:r w:rsidRPr="00F2793A">
        <w:rPr>
          <w:b/>
          <w:bCs/>
        </w:rPr>
        <w:t>Mayor tasa de datos</w:t>
      </w:r>
      <w:r w:rsidRPr="00F2793A">
        <w:t xml:space="preserve"> que 3G/HSPA. </w:t>
      </w:r>
    </w:p>
    <w:p w14:paraId="53AD1DD1" w14:textId="77777777" w:rsidR="002E4B62" w:rsidRPr="00F2793A" w:rsidRDefault="002E4B62" w:rsidP="002E4B62">
      <w:pPr>
        <w:pStyle w:val="Prrafodelista"/>
        <w:numPr>
          <w:ilvl w:val="0"/>
          <w:numId w:val="10"/>
        </w:numPr>
        <w:spacing w:after="160" w:line="276" w:lineRule="auto"/>
        <w:contextualSpacing/>
      </w:pPr>
      <w:r w:rsidRPr="00F2793A">
        <w:rPr>
          <w:b/>
          <w:bCs/>
        </w:rPr>
        <w:t>Menor latencia</w:t>
      </w:r>
      <w:r w:rsidRPr="00F2793A">
        <w:t xml:space="preserve">, clave para navegación, voz sobre IP y aplicaciones interactivas. </w:t>
      </w:r>
    </w:p>
    <w:p w14:paraId="335DB36B" w14:textId="77777777" w:rsidR="002E4B62" w:rsidRPr="00F2793A" w:rsidRDefault="002E4B62" w:rsidP="002E4B62">
      <w:pPr>
        <w:pStyle w:val="Prrafodelista"/>
        <w:numPr>
          <w:ilvl w:val="0"/>
          <w:numId w:val="10"/>
        </w:numPr>
        <w:spacing w:after="160" w:line="276" w:lineRule="auto"/>
        <w:contextualSpacing/>
      </w:pPr>
      <w:r w:rsidRPr="00F2793A">
        <w:rPr>
          <w:b/>
          <w:bCs/>
        </w:rPr>
        <w:t>Mejor eficiencia espectral</w:t>
      </w:r>
      <w:r w:rsidRPr="00F2793A">
        <w:t xml:space="preserve">, o sea: más bits por unidad de espectro. </w:t>
      </w:r>
    </w:p>
    <w:p w14:paraId="2CB8D734" w14:textId="77777777" w:rsidR="002E4B62" w:rsidRPr="00F2793A" w:rsidRDefault="002E4B62" w:rsidP="002E4B62">
      <w:pPr>
        <w:pStyle w:val="Prrafodelista"/>
        <w:numPr>
          <w:ilvl w:val="0"/>
          <w:numId w:val="10"/>
        </w:numPr>
        <w:spacing w:after="160" w:line="276" w:lineRule="auto"/>
        <w:contextualSpacing/>
      </w:pPr>
      <w:r w:rsidRPr="00F2793A">
        <w:rPr>
          <w:b/>
          <w:bCs/>
        </w:rPr>
        <w:t>Arquitectura IP simplificada</w:t>
      </w:r>
      <w:r w:rsidRPr="00F2793A">
        <w:t xml:space="preserve">, más adecuada para tráfico de datos moderno. </w:t>
      </w:r>
    </w:p>
    <w:p w14:paraId="1758159F" w14:textId="3E847F64" w:rsidR="00E8416B" w:rsidRDefault="002E4B62" w:rsidP="001D39F0">
      <w:pPr>
        <w:pStyle w:val="Prrafodelista"/>
        <w:numPr>
          <w:ilvl w:val="0"/>
          <w:numId w:val="10"/>
        </w:numPr>
        <w:spacing w:after="80" w:line="276" w:lineRule="auto"/>
        <w:contextualSpacing/>
      </w:pPr>
      <w:r w:rsidRPr="001D39F0">
        <w:rPr>
          <w:b/>
          <w:bCs/>
        </w:rPr>
        <w:t>Escalabilidad</w:t>
      </w:r>
      <w:r w:rsidRPr="00F2793A">
        <w:t xml:space="preserve"> en distintos anchos de banda y bandas de frecuencia.</w:t>
      </w:r>
    </w:p>
    <w:p w14:paraId="31CAE607" w14:textId="77777777" w:rsidR="00E8416B" w:rsidRDefault="00E8416B">
      <w:pPr>
        <w:pBdr>
          <w:bottom w:val="single" w:sz="2" w:space="1" w:color="CCCCCC"/>
        </w:pBdr>
        <w:spacing w:after="220"/>
      </w:pPr>
    </w:p>
    <w:p w14:paraId="4FE75C67" w14:textId="77777777" w:rsidR="00E8416B" w:rsidRDefault="00E8416B">
      <w:pPr>
        <w:spacing w:after="100"/>
      </w:pPr>
    </w:p>
    <w:p w14:paraId="79D0CEA8" w14:textId="77777777" w:rsidR="00E8416B" w:rsidRDefault="009F6D0D" w:rsidP="006D74B7">
      <w:pPr>
        <w:pStyle w:val="Ttulo1"/>
      </w:pPr>
      <w:bookmarkStart w:id="29" w:name="_Toc227879422"/>
      <w:r>
        <w:rPr>
          <w:color w:val="2E75B6"/>
        </w:rPr>
        <w:t xml:space="preserve">23.  </w:t>
      </w:r>
      <w:r>
        <w:t xml:space="preserve">Solución Microsoft </w:t>
      </w:r>
      <w:proofErr w:type="spellStart"/>
      <w:r>
        <w:t>Teams</w:t>
      </w:r>
      <w:proofErr w:type="spellEnd"/>
      <w:r>
        <w:t xml:space="preserve"> (u otra empresa)</w:t>
      </w:r>
      <w:bookmarkEnd w:id="29"/>
    </w:p>
    <w:p w14:paraId="5A94EACE" w14:textId="77777777" w:rsidR="00E8416B" w:rsidRDefault="00E8416B">
      <w:pPr>
        <w:pBdr>
          <w:bottom w:val="single" w:sz="6" w:space="1" w:color="2E75B6"/>
        </w:pBdr>
        <w:spacing w:after="100"/>
      </w:pPr>
    </w:p>
    <w:p w14:paraId="224438C2" w14:textId="27F51DA2" w:rsidR="000205D7" w:rsidRDefault="000205D7">
      <w:pPr>
        <w:spacing w:after="80"/>
      </w:pPr>
      <w:r>
        <w:t xml:space="preserve">Microsoft </w:t>
      </w:r>
      <w:proofErr w:type="spellStart"/>
      <w:r>
        <w:t>Teams</w:t>
      </w:r>
      <w:proofErr w:type="spellEnd"/>
      <w:r>
        <w:t xml:space="preserve"> es una plataforma de comunicación y colaboración desarrollada por Microsoft, que permite a los usuarios intercambiar mensajes, realizar videollamadas, compartir archivos y trabajar en conjunto en tiempo real.</w:t>
      </w:r>
      <w:r>
        <w:br/>
      </w:r>
      <w:r>
        <w:br/>
        <w:t xml:space="preserve">Funciona como una solución basada en la nube, lo que significa que los datos y servicios se alojan en servidores remotos y se accede a ellos a través de Internet. Utiliza protocolos de red como TCP/IP para la transmisión de datos, y tecnologías de </w:t>
      </w:r>
      <w:proofErr w:type="spellStart"/>
      <w:r>
        <w:t>streaming</w:t>
      </w:r>
      <w:proofErr w:type="spellEnd"/>
      <w:r>
        <w:t xml:space="preserve"> para videollamadas y conferencias.</w:t>
      </w:r>
      <w:r>
        <w:br/>
      </w:r>
      <w:r>
        <w:br/>
        <w:t xml:space="preserve">Desde el punto de vista de redes, </w:t>
      </w:r>
      <w:proofErr w:type="spellStart"/>
      <w:r>
        <w:t>Teams</w:t>
      </w:r>
      <w:proofErr w:type="spellEnd"/>
      <w:r>
        <w:t xml:space="preserve"> optimiza el uso del ancho de banda mediante técnicas de compresión de audio y video, y puede integrarse con políticas de calidad de servicio (</w:t>
      </w:r>
      <w:proofErr w:type="spellStart"/>
      <w:r>
        <w:t>QoS</w:t>
      </w:r>
      <w:proofErr w:type="spellEnd"/>
      <w:r>
        <w:t>) para priorizar el tráfico en redes corporativas, especialmente en conexiones como MPLS.</w:t>
      </w:r>
      <w:r>
        <w:br/>
      </w:r>
      <w:r>
        <w:br/>
        <w:t>Además, permite la integración con otros servicios como correo electrónico, almacenamiento en la nube y aplicaciones empresariales, facilitando la comunicación en entornos distribuidos.</w:t>
      </w:r>
      <w:r>
        <w:br/>
      </w:r>
      <w:r>
        <w:br/>
        <w:t xml:space="preserve">Como alternativa, existen otras soluciones similares como Zoom o </w:t>
      </w:r>
      <w:proofErr w:type="spellStart"/>
      <w:r>
        <w:t>Slack</w:t>
      </w:r>
      <w:proofErr w:type="spellEnd"/>
      <w:r>
        <w:t>, que también brindan servicios de comunicación sobre redes IP.</w:t>
      </w:r>
    </w:p>
    <w:p w14:paraId="20536A80" w14:textId="77777777" w:rsidR="00E8416B" w:rsidRDefault="00E8416B">
      <w:pPr>
        <w:pBdr>
          <w:bottom w:val="single" w:sz="2" w:space="1" w:color="CCCCCC"/>
        </w:pBdr>
        <w:spacing w:after="220"/>
      </w:pPr>
    </w:p>
    <w:p w14:paraId="3B297390" w14:textId="77777777" w:rsidR="00E8416B" w:rsidRDefault="00E8416B">
      <w:pPr>
        <w:pBdr>
          <w:bottom w:val="single" w:sz="2" w:space="1" w:color="CCCCCC"/>
        </w:pBdr>
        <w:spacing w:after="220"/>
      </w:pPr>
    </w:p>
    <w:p w14:paraId="40432498" w14:textId="77777777" w:rsidR="00E8416B" w:rsidRDefault="00E8416B">
      <w:pPr>
        <w:pBdr>
          <w:bottom w:val="single" w:sz="2" w:space="1" w:color="CCCCCC"/>
        </w:pBdr>
        <w:spacing w:after="220"/>
      </w:pPr>
    </w:p>
    <w:p w14:paraId="6ADFA76B" w14:textId="77777777" w:rsidR="00E8416B" w:rsidRDefault="00E8416B">
      <w:pPr>
        <w:pBdr>
          <w:bottom w:val="single" w:sz="2" w:space="1" w:color="CCCCCC"/>
        </w:pBdr>
        <w:spacing w:after="220"/>
      </w:pPr>
    </w:p>
    <w:p w14:paraId="2126A9A9" w14:textId="77777777" w:rsidR="00E8416B" w:rsidRDefault="00E8416B">
      <w:pPr>
        <w:pBdr>
          <w:bottom w:val="single" w:sz="2" w:space="1" w:color="CCCCCC"/>
        </w:pBdr>
        <w:spacing w:after="220"/>
      </w:pPr>
    </w:p>
    <w:p w14:paraId="6347808C" w14:textId="77777777" w:rsidR="00E8416B" w:rsidRDefault="00E8416B">
      <w:pPr>
        <w:pBdr>
          <w:bottom w:val="single" w:sz="2" w:space="1" w:color="CCCCCC"/>
        </w:pBdr>
        <w:spacing w:after="220"/>
      </w:pPr>
    </w:p>
    <w:p w14:paraId="491B77FD" w14:textId="77777777" w:rsidR="00E8416B" w:rsidRDefault="00E8416B">
      <w:pPr>
        <w:pBdr>
          <w:bottom w:val="single" w:sz="2" w:space="1" w:color="CCCCCC"/>
        </w:pBdr>
        <w:spacing w:after="220"/>
      </w:pPr>
    </w:p>
    <w:p w14:paraId="3DD70BCA" w14:textId="77777777" w:rsidR="00E8416B" w:rsidRDefault="00E8416B">
      <w:pPr>
        <w:pBdr>
          <w:bottom w:val="single" w:sz="2" w:space="1" w:color="CCCCCC"/>
        </w:pBdr>
        <w:spacing w:after="220"/>
      </w:pPr>
    </w:p>
    <w:p w14:paraId="7DEC06EA" w14:textId="77777777" w:rsidR="00E8416B" w:rsidRDefault="00E8416B">
      <w:pPr>
        <w:spacing w:after="100"/>
      </w:pPr>
    </w:p>
    <w:p w14:paraId="62D24A99" w14:textId="77777777" w:rsidR="00E8416B" w:rsidRDefault="009F6D0D" w:rsidP="006D74B7">
      <w:pPr>
        <w:pStyle w:val="Ttulo1"/>
      </w:pPr>
      <w:bookmarkStart w:id="30" w:name="_Toc227879423"/>
      <w:r>
        <w:rPr>
          <w:color w:val="2E75B6"/>
        </w:rPr>
        <w:t xml:space="preserve">24.  </w:t>
      </w:r>
      <w:r>
        <w:t>Calidad de servicio en un enlace MPLS</w:t>
      </w:r>
      <w:bookmarkEnd w:id="30"/>
    </w:p>
    <w:p w14:paraId="3884B8B5" w14:textId="77777777" w:rsidR="00E8416B" w:rsidRDefault="00E8416B">
      <w:pPr>
        <w:pBdr>
          <w:bottom w:val="single" w:sz="6" w:space="1" w:color="2E75B6"/>
        </w:pBdr>
        <w:spacing w:after="100"/>
      </w:pPr>
    </w:p>
    <w:p w14:paraId="298C63E3" w14:textId="247C9ED5" w:rsidR="00E8416B" w:rsidRDefault="000205D7" w:rsidP="000205D7">
      <w:pPr>
        <w:spacing w:after="80"/>
      </w:pPr>
      <w:r>
        <w:t xml:space="preserve">En un enlace MPLS (Multi </w:t>
      </w:r>
      <w:proofErr w:type="spellStart"/>
      <w:r>
        <w:t>Protocol</w:t>
      </w:r>
      <w:proofErr w:type="spellEnd"/>
      <w:r>
        <w:t xml:space="preserve"> </w:t>
      </w:r>
      <w:proofErr w:type="spellStart"/>
      <w:r>
        <w:t>Label</w:t>
      </w:r>
      <w:proofErr w:type="spellEnd"/>
      <w:r>
        <w:t xml:space="preserve"> </w:t>
      </w:r>
      <w:proofErr w:type="spellStart"/>
      <w:r>
        <w:t>Switching</w:t>
      </w:r>
      <w:proofErr w:type="spellEnd"/>
      <w:r>
        <w:t>), aplicar calidad de servicio (</w:t>
      </w:r>
      <w:proofErr w:type="spellStart"/>
      <w:r>
        <w:t>QoS</w:t>
      </w:r>
      <w:proofErr w:type="spellEnd"/>
      <w:r>
        <w:t>) significa priorizar el tráfico crítico, como voz y video, sobre otros tipos de datos dentro de una red corporativa, asegurando así disponibilidad de ancho de banda, menor latencia y menor pérdida de paquetes.</w:t>
      </w:r>
      <w:r>
        <w:br/>
      </w:r>
      <w:r>
        <w:br/>
        <w:t xml:space="preserve">Esto se logra mediante la clasificación y marcado del tráfico (por ejemplo, utilizando valores DSCP), permitiendo que la red trate de forma diferente cada tipo de dato según su importancia. MPLS facilita este proceso al permitir un encaminamiento eficiente mediante etiquetas, mientras que </w:t>
      </w:r>
      <w:proofErr w:type="spellStart"/>
      <w:r>
        <w:t>QoS</w:t>
      </w:r>
      <w:proofErr w:type="spellEnd"/>
      <w:r>
        <w:t xml:space="preserve"> gestiona la prioridad del tráfico para evitar congestiones y garantizar el rendimiento de aplicaciones sensibles al tiempo.</w:t>
      </w:r>
    </w:p>
    <w:p w14:paraId="09E0BFCE" w14:textId="77777777" w:rsidR="00E8416B" w:rsidRDefault="00E8416B">
      <w:pPr>
        <w:pBdr>
          <w:bottom w:val="single" w:sz="2" w:space="1" w:color="CCCCCC"/>
        </w:pBdr>
        <w:spacing w:after="220"/>
      </w:pPr>
    </w:p>
    <w:p w14:paraId="0E2AE821" w14:textId="77777777" w:rsidR="00E8416B" w:rsidRDefault="00E8416B">
      <w:pPr>
        <w:spacing w:after="100"/>
      </w:pPr>
    </w:p>
    <w:p w14:paraId="1F17E67F" w14:textId="77777777" w:rsidR="00E8416B" w:rsidRDefault="009F6D0D" w:rsidP="006D74B7">
      <w:pPr>
        <w:pStyle w:val="Ttulo1"/>
      </w:pPr>
      <w:bookmarkStart w:id="31" w:name="_Toc227879424"/>
      <w:r>
        <w:rPr>
          <w:color w:val="2E75B6"/>
        </w:rPr>
        <w:t xml:space="preserve">25.  </w:t>
      </w:r>
      <w:r>
        <w:t>Diferencias entre Coaxial, UTP y Fibra</w:t>
      </w:r>
      <w:bookmarkEnd w:id="31"/>
    </w:p>
    <w:p w14:paraId="72F26BED" w14:textId="77777777" w:rsidR="00E8416B" w:rsidRDefault="00E8416B">
      <w:pPr>
        <w:pBdr>
          <w:bottom w:val="single" w:sz="6" w:space="1" w:color="2E75B6"/>
        </w:pBdr>
        <w:spacing w:after="100"/>
      </w:pPr>
    </w:p>
    <w:tbl>
      <w:tblPr>
        <w:tblStyle w:val="TableNormal"/>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6"/>
        <w:gridCol w:w="2406"/>
        <w:gridCol w:w="2408"/>
        <w:gridCol w:w="2408"/>
      </w:tblGrid>
      <w:tr w:rsidR="000205D7" w14:paraId="1CFA9344" w14:textId="77777777" w:rsidTr="007C7636">
        <w:tc>
          <w:tcPr>
            <w:tcW w:w="2256" w:type="dxa"/>
            <w:tcBorders>
              <w:top w:val="single" w:sz="4" w:space="0" w:color="000000"/>
              <w:left w:val="single" w:sz="4" w:space="0" w:color="000000"/>
              <w:bottom w:val="single" w:sz="4" w:space="0" w:color="000000"/>
            </w:tcBorders>
          </w:tcPr>
          <w:p w14:paraId="2BD0BFFA" w14:textId="77777777" w:rsidR="000205D7" w:rsidRDefault="000205D7" w:rsidP="007C7636">
            <w:pPr>
              <w:pStyle w:val="Contenidodelatabla"/>
              <w:rPr>
                <w:b/>
                <w:bCs/>
              </w:rPr>
            </w:pPr>
            <w:r>
              <w:rPr>
                <w:b/>
                <w:bCs/>
              </w:rPr>
              <w:t>CABLE</w:t>
            </w:r>
          </w:p>
        </w:tc>
        <w:tc>
          <w:tcPr>
            <w:tcW w:w="2256" w:type="dxa"/>
            <w:tcBorders>
              <w:top w:val="single" w:sz="4" w:space="0" w:color="000000"/>
              <w:left w:val="single" w:sz="4" w:space="0" w:color="000000"/>
              <w:bottom w:val="single" w:sz="4" w:space="0" w:color="000000"/>
            </w:tcBorders>
          </w:tcPr>
          <w:p w14:paraId="0261B5FC" w14:textId="77777777" w:rsidR="000205D7" w:rsidRDefault="000205D7" w:rsidP="007C7636">
            <w:pPr>
              <w:pStyle w:val="Contenidodelatabla"/>
              <w:jc w:val="center"/>
            </w:pPr>
            <w:r>
              <w:t>COAXIAL</w:t>
            </w:r>
          </w:p>
        </w:tc>
        <w:tc>
          <w:tcPr>
            <w:tcW w:w="2257" w:type="dxa"/>
            <w:tcBorders>
              <w:top w:val="single" w:sz="4" w:space="0" w:color="000000"/>
              <w:left w:val="single" w:sz="4" w:space="0" w:color="000000"/>
              <w:bottom w:val="single" w:sz="4" w:space="0" w:color="000000"/>
            </w:tcBorders>
          </w:tcPr>
          <w:p w14:paraId="798F480E" w14:textId="77777777" w:rsidR="000205D7" w:rsidRDefault="000205D7" w:rsidP="007C7636">
            <w:pPr>
              <w:pStyle w:val="Contenidodelatabla"/>
              <w:jc w:val="center"/>
            </w:pPr>
            <w:r>
              <w:t>UTP</w:t>
            </w:r>
          </w:p>
        </w:tc>
        <w:tc>
          <w:tcPr>
            <w:tcW w:w="2257" w:type="dxa"/>
            <w:tcBorders>
              <w:top w:val="single" w:sz="4" w:space="0" w:color="000000"/>
              <w:left w:val="single" w:sz="4" w:space="0" w:color="000000"/>
              <w:bottom w:val="single" w:sz="4" w:space="0" w:color="000000"/>
              <w:right w:val="single" w:sz="4" w:space="0" w:color="000000"/>
            </w:tcBorders>
          </w:tcPr>
          <w:p w14:paraId="08CC342F" w14:textId="77777777" w:rsidR="000205D7" w:rsidRDefault="000205D7" w:rsidP="007C7636">
            <w:pPr>
              <w:pStyle w:val="Contenidodelatabla"/>
              <w:jc w:val="center"/>
            </w:pPr>
            <w:r>
              <w:t>FIBRA OPTICA</w:t>
            </w:r>
          </w:p>
        </w:tc>
      </w:tr>
      <w:tr w:rsidR="000205D7" w14:paraId="581CACA0" w14:textId="77777777" w:rsidTr="007C7636">
        <w:tc>
          <w:tcPr>
            <w:tcW w:w="2256" w:type="dxa"/>
            <w:tcBorders>
              <w:left w:val="single" w:sz="4" w:space="0" w:color="000000"/>
              <w:bottom w:val="single" w:sz="4" w:space="0" w:color="000000"/>
            </w:tcBorders>
          </w:tcPr>
          <w:p w14:paraId="53F06747" w14:textId="77777777" w:rsidR="000205D7" w:rsidRDefault="000205D7" w:rsidP="007C7636">
            <w:pPr>
              <w:pStyle w:val="Contenidodelatabla"/>
              <w:rPr>
                <w:b/>
                <w:bCs/>
              </w:rPr>
            </w:pPr>
            <w:r>
              <w:rPr>
                <w:b/>
                <w:bCs/>
              </w:rPr>
              <w:t>MATERIAL</w:t>
            </w:r>
          </w:p>
        </w:tc>
        <w:tc>
          <w:tcPr>
            <w:tcW w:w="2256" w:type="dxa"/>
            <w:tcBorders>
              <w:left w:val="single" w:sz="4" w:space="0" w:color="000000"/>
              <w:bottom w:val="single" w:sz="4" w:space="0" w:color="000000"/>
            </w:tcBorders>
          </w:tcPr>
          <w:p w14:paraId="48B6E4E3" w14:textId="77777777" w:rsidR="000205D7" w:rsidRDefault="000205D7" w:rsidP="007C7636">
            <w:pPr>
              <w:pStyle w:val="Contenidodelatabla"/>
            </w:pPr>
            <w:r>
              <w:t>Cobre</w:t>
            </w:r>
          </w:p>
        </w:tc>
        <w:tc>
          <w:tcPr>
            <w:tcW w:w="2257" w:type="dxa"/>
            <w:tcBorders>
              <w:left w:val="single" w:sz="4" w:space="0" w:color="000000"/>
              <w:bottom w:val="single" w:sz="4" w:space="0" w:color="000000"/>
            </w:tcBorders>
          </w:tcPr>
          <w:p w14:paraId="2B77A6FE" w14:textId="77777777" w:rsidR="000205D7" w:rsidRDefault="000205D7" w:rsidP="007C7636">
            <w:pPr>
              <w:pStyle w:val="Contenidodelatabla"/>
            </w:pPr>
            <w:r>
              <w:t>Cobre</w:t>
            </w:r>
          </w:p>
        </w:tc>
        <w:tc>
          <w:tcPr>
            <w:tcW w:w="2257" w:type="dxa"/>
            <w:tcBorders>
              <w:left w:val="single" w:sz="4" w:space="0" w:color="000000"/>
              <w:bottom w:val="single" w:sz="4" w:space="0" w:color="000000"/>
              <w:right w:val="single" w:sz="4" w:space="0" w:color="000000"/>
            </w:tcBorders>
          </w:tcPr>
          <w:p w14:paraId="284E1F8A" w14:textId="77777777" w:rsidR="000205D7" w:rsidRDefault="000205D7" w:rsidP="007C7636">
            <w:pPr>
              <w:pStyle w:val="Contenidodelatabla"/>
            </w:pPr>
            <w:r>
              <w:t>Hilos de vidrio</w:t>
            </w:r>
          </w:p>
        </w:tc>
      </w:tr>
      <w:tr w:rsidR="000205D7" w14:paraId="3988E06B" w14:textId="77777777" w:rsidTr="007C7636">
        <w:tc>
          <w:tcPr>
            <w:tcW w:w="2256" w:type="dxa"/>
            <w:tcBorders>
              <w:left w:val="single" w:sz="4" w:space="0" w:color="000000"/>
              <w:bottom w:val="single" w:sz="4" w:space="0" w:color="000000"/>
            </w:tcBorders>
          </w:tcPr>
          <w:p w14:paraId="5F175881" w14:textId="77777777" w:rsidR="000205D7" w:rsidRDefault="000205D7" w:rsidP="007C7636">
            <w:pPr>
              <w:pStyle w:val="Contenidodelatabla"/>
              <w:rPr>
                <w:b/>
                <w:bCs/>
              </w:rPr>
            </w:pPr>
            <w:r>
              <w:rPr>
                <w:b/>
                <w:bCs/>
              </w:rPr>
              <w:t>SIMETRIA</w:t>
            </w:r>
          </w:p>
        </w:tc>
        <w:tc>
          <w:tcPr>
            <w:tcW w:w="2256" w:type="dxa"/>
            <w:tcBorders>
              <w:left w:val="single" w:sz="4" w:space="0" w:color="000000"/>
              <w:bottom w:val="single" w:sz="4" w:space="0" w:color="000000"/>
            </w:tcBorders>
          </w:tcPr>
          <w:p w14:paraId="1DAB39A9" w14:textId="0593E3D8" w:rsidR="000205D7" w:rsidRDefault="00955F85" w:rsidP="007C7636">
            <w:pPr>
              <w:pStyle w:val="Contenidodelatabla"/>
            </w:pPr>
            <w:r>
              <w:t>Asimétrico</w:t>
            </w:r>
          </w:p>
        </w:tc>
        <w:tc>
          <w:tcPr>
            <w:tcW w:w="2257" w:type="dxa"/>
            <w:tcBorders>
              <w:left w:val="single" w:sz="4" w:space="0" w:color="000000"/>
              <w:bottom w:val="single" w:sz="4" w:space="0" w:color="000000"/>
            </w:tcBorders>
          </w:tcPr>
          <w:p w14:paraId="4CCFD858" w14:textId="183D786A" w:rsidR="000205D7" w:rsidRDefault="00955F85" w:rsidP="007C7636">
            <w:pPr>
              <w:pStyle w:val="Contenidodelatabla"/>
            </w:pPr>
            <w:r>
              <w:t>Simétrico</w:t>
            </w:r>
            <w:r w:rsidR="000205D7">
              <w:t xml:space="preserve"> en distancias cortas</w:t>
            </w:r>
          </w:p>
        </w:tc>
        <w:tc>
          <w:tcPr>
            <w:tcW w:w="2257" w:type="dxa"/>
            <w:tcBorders>
              <w:left w:val="single" w:sz="4" w:space="0" w:color="000000"/>
              <w:bottom w:val="single" w:sz="4" w:space="0" w:color="000000"/>
              <w:right w:val="single" w:sz="4" w:space="0" w:color="000000"/>
            </w:tcBorders>
          </w:tcPr>
          <w:p w14:paraId="5CAB7A8A" w14:textId="28878070" w:rsidR="000205D7" w:rsidRDefault="00955F85" w:rsidP="007C7636">
            <w:pPr>
              <w:pStyle w:val="Contenidodelatabla"/>
            </w:pPr>
            <w:r>
              <w:t>Simétrico</w:t>
            </w:r>
          </w:p>
        </w:tc>
      </w:tr>
      <w:tr w:rsidR="000205D7" w14:paraId="53B9167A" w14:textId="77777777" w:rsidTr="007C7636">
        <w:tc>
          <w:tcPr>
            <w:tcW w:w="2256" w:type="dxa"/>
            <w:tcBorders>
              <w:left w:val="single" w:sz="4" w:space="0" w:color="000000"/>
              <w:bottom w:val="single" w:sz="4" w:space="0" w:color="000000"/>
            </w:tcBorders>
          </w:tcPr>
          <w:p w14:paraId="53162C02" w14:textId="77777777" w:rsidR="000205D7" w:rsidRDefault="000205D7" w:rsidP="007C7636">
            <w:pPr>
              <w:pStyle w:val="Contenidodelatabla"/>
              <w:rPr>
                <w:b/>
                <w:bCs/>
              </w:rPr>
            </w:pPr>
            <w:r>
              <w:rPr>
                <w:b/>
                <w:bCs/>
              </w:rPr>
              <w:t>VELOCIDAD</w:t>
            </w:r>
          </w:p>
        </w:tc>
        <w:tc>
          <w:tcPr>
            <w:tcW w:w="2256" w:type="dxa"/>
            <w:tcBorders>
              <w:left w:val="single" w:sz="4" w:space="0" w:color="000000"/>
              <w:bottom w:val="single" w:sz="4" w:space="0" w:color="000000"/>
            </w:tcBorders>
          </w:tcPr>
          <w:p w14:paraId="14A318FA" w14:textId="77777777" w:rsidR="000205D7" w:rsidRDefault="000205D7" w:rsidP="007C7636">
            <w:pPr>
              <w:pStyle w:val="Contenidodelatabla"/>
            </w:pPr>
            <w:r>
              <w:t>Alta fuera de hora pico</w:t>
            </w:r>
          </w:p>
        </w:tc>
        <w:tc>
          <w:tcPr>
            <w:tcW w:w="2257" w:type="dxa"/>
            <w:tcBorders>
              <w:left w:val="single" w:sz="4" w:space="0" w:color="000000"/>
              <w:bottom w:val="single" w:sz="4" w:space="0" w:color="000000"/>
            </w:tcBorders>
          </w:tcPr>
          <w:p w14:paraId="5001F6E7" w14:textId="77777777" w:rsidR="000205D7" w:rsidRDefault="000205D7" w:rsidP="007C7636">
            <w:pPr>
              <w:pStyle w:val="Contenidodelatabla"/>
            </w:pPr>
            <w:r>
              <w:t>Alta en menos de 100 metros</w:t>
            </w:r>
          </w:p>
        </w:tc>
        <w:tc>
          <w:tcPr>
            <w:tcW w:w="2257" w:type="dxa"/>
            <w:tcBorders>
              <w:left w:val="single" w:sz="4" w:space="0" w:color="000000"/>
              <w:bottom w:val="single" w:sz="4" w:space="0" w:color="000000"/>
              <w:right w:val="single" w:sz="4" w:space="0" w:color="000000"/>
            </w:tcBorders>
          </w:tcPr>
          <w:p w14:paraId="7669CBB7" w14:textId="77777777" w:rsidR="000205D7" w:rsidRDefault="000205D7" w:rsidP="007C7636">
            <w:pPr>
              <w:pStyle w:val="Contenidodelatabla"/>
            </w:pPr>
            <w:r>
              <w:t>Alta en todo momento</w:t>
            </w:r>
          </w:p>
        </w:tc>
      </w:tr>
      <w:tr w:rsidR="000205D7" w14:paraId="4F50C746" w14:textId="77777777" w:rsidTr="007C7636">
        <w:trPr>
          <w:trHeight w:val="563"/>
        </w:trPr>
        <w:tc>
          <w:tcPr>
            <w:tcW w:w="2256" w:type="dxa"/>
            <w:tcBorders>
              <w:left w:val="single" w:sz="4" w:space="0" w:color="000000"/>
              <w:bottom w:val="single" w:sz="4" w:space="0" w:color="000000"/>
            </w:tcBorders>
          </w:tcPr>
          <w:p w14:paraId="7EA02ED7" w14:textId="77777777" w:rsidR="000205D7" w:rsidRDefault="000205D7" w:rsidP="007C7636">
            <w:pPr>
              <w:pStyle w:val="Contenidodelatabla"/>
              <w:rPr>
                <w:b/>
                <w:bCs/>
              </w:rPr>
            </w:pPr>
            <w:r>
              <w:rPr>
                <w:b/>
                <w:bCs/>
              </w:rPr>
              <w:t>INTERFERENCIAS</w:t>
            </w:r>
          </w:p>
        </w:tc>
        <w:tc>
          <w:tcPr>
            <w:tcW w:w="2256" w:type="dxa"/>
            <w:tcBorders>
              <w:left w:val="single" w:sz="4" w:space="0" w:color="000000"/>
              <w:bottom w:val="single" w:sz="4" w:space="0" w:color="000000"/>
            </w:tcBorders>
          </w:tcPr>
          <w:p w14:paraId="6231FD37" w14:textId="6FF50E34" w:rsidR="000205D7" w:rsidRDefault="00955F85" w:rsidP="007C7636">
            <w:pPr>
              <w:pStyle w:val="Contenidodelatabla"/>
            </w:pPr>
            <w:r>
              <w:t>Susceptible</w:t>
            </w:r>
            <w:r w:rsidR="000205D7">
              <w:t xml:space="preserve"> a interferencias</w:t>
            </w:r>
          </w:p>
        </w:tc>
        <w:tc>
          <w:tcPr>
            <w:tcW w:w="2257" w:type="dxa"/>
            <w:tcBorders>
              <w:left w:val="single" w:sz="4" w:space="0" w:color="000000"/>
              <w:bottom w:val="single" w:sz="4" w:space="0" w:color="000000"/>
            </w:tcBorders>
          </w:tcPr>
          <w:p w14:paraId="32CC24C9" w14:textId="65C53600" w:rsidR="000205D7" w:rsidRDefault="00955F85" w:rsidP="007C7636">
            <w:pPr>
              <w:pStyle w:val="Contenidodelatabla"/>
            </w:pPr>
            <w:r>
              <w:t>Susceptible</w:t>
            </w:r>
            <w:r w:rsidR="000205D7">
              <w:t xml:space="preserve"> a interferencias</w:t>
            </w:r>
          </w:p>
        </w:tc>
        <w:tc>
          <w:tcPr>
            <w:tcW w:w="2257" w:type="dxa"/>
            <w:tcBorders>
              <w:left w:val="single" w:sz="4" w:space="0" w:color="000000"/>
              <w:bottom w:val="single" w:sz="4" w:space="0" w:color="000000"/>
              <w:right w:val="single" w:sz="4" w:space="0" w:color="000000"/>
            </w:tcBorders>
          </w:tcPr>
          <w:p w14:paraId="5CAC0BE2" w14:textId="26694F3D" w:rsidR="000205D7" w:rsidRDefault="000205D7" w:rsidP="007C7636">
            <w:pPr>
              <w:pStyle w:val="Contenidodelatabla"/>
            </w:pPr>
            <w:r>
              <w:t xml:space="preserve">Inmune a interferencias </w:t>
            </w:r>
            <w:r w:rsidR="00955F85">
              <w:t>electromagnéticas</w:t>
            </w:r>
          </w:p>
        </w:tc>
      </w:tr>
      <w:tr w:rsidR="000205D7" w14:paraId="415147B9" w14:textId="77777777" w:rsidTr="007C7636">
        <w:tc>
          <w:tcPr>
            <w:tcW w:w="2256" w:type="dxa"/>
            <w:tcBorders>
              <w:left w:val="single" w:sz="4" w:space="0" w:color="000000"/>
              <w:bottom w:val="single" w:sz="4" w:space="0" w:color="000000"/>
            </w:tcBorders>
          </w:tcPr>
          <w:p w14:paraId="68F9B107" w14:textId="77777777" w:rsidR="000205D7" w:rsidRDefault="000205D7" w:rsidP="007C7636">
            <w:pPr>
              <w:pStyle w:val="Contenidodelatabla"/>
              <w:rPr>
                <w:b/>
                <w:bCs/>
              </w:rPr>
            </w:pPr>
            <w:r>
              <w:rPr>
                <w:b/>
                <w:bCs/>
              </w:rPr>
              <w:t>DISTANCIA</w:t>
            </w:r>
          </w:p>
        </w:tc>
        <w:tc>
          <w:tcPr>
            <w:tcW w:w="2256" w:type="dxa"/>
            <w:tcBorders>
              <w:left w:val="single" w:sz="4" w:space="0" w:color="000000"/>
              <w:bottom w:val="single" w:sz="4" w:space="0" w:color="000000"/>
            </w:tcBorders>
          </w:tcPr>
          <w:p w14:paraId="4E094943" w14:textId="77777777" w:rsidR="000205D7" w:rsidRDefault="000205D7" w:rsidP="007C7636">
            <w:pPr>
              <w:pStyle w:val="Contenidodelatabla"/>
            </w:pPr>
            <w:r>
              <w:t>Media</w:t>
            </w:r>
          </w:p>
        </w:tc>
        <w:tc>
          <w:tcPr>
            <w:tcW w:w="2257" w:type="dxa"/>
            <w:tcBorders>
              <w:left w:val="single" w:sz="4" w:space="0" w:color="000000"/>
              <w:bottom w:val="single" w:sz="4" w:space="0" w:color="000000"/>
            </w:tcBorders>
          </w:tcPr>
          <w:p w14:paraId="554C6282" w14:textId="77777777" w:rsidR="000205D7" w:rsidRDefault="000205D7" w:rsidP="007C7636">
            <w:pPr>
              <w:pStyle w:val="Contenidodelatabla"/>
            </w:pPr>
            <w:r>
              <w:t>Muy corta</w:t>
            </w:r>
          </w:p>
        </w:tc>
        <w:tc>
          <w:tcPr>
            <w:tcW w:w="2257" w:type="dxa"/>
            <w:tcBorders>
              <w:left w:val="single" w:sz="4" w:space="0" w:color="000000"/>
              <w:bottom w:val="single" w:sz="4" w:space="0" w:color="000000"/>
              <w:right w:val="single" w:sz="4" w:space="0" w:color="000000"/>
            </w:tcBorders>
          </w:tcPr>
          <w:p w14:paraId="6E6C06E4" w14:textId="77777777" w:rsidR="000205D7" w:rsidRDefault="000205D7" w:rsidP="007C7636">
            <w:pPr>
              <w:pStyle w:val="Contenidodelatabla"/>
            </w:pPr>
            <w:r>
              <w:t>Larga</w:t>
            </w:r>
          </w:p>
        </w:tc>
      </w:tr>
    </w:tbl>
    <w:p w14:paraId="59236279" w14:textId="77777777" w:rsidR="00E8416B" w:rsidRDefault="00E8416B">
      <w:pPr>
        <w:spacing w:after="80"/>
      </w:pPr>
    </w:p>
    <w:p w14:paraId="3D85B411" w14:textId="77777777" w:rsidR="00E8416B" w:rsidRDefault="00E8416B">
      <w:pPr>
        <w:pBdr>
          <w:bottom w:val="single" w:sz="2" w:space="1" w:color="CCCCCC"/>
        </w:pBdr>
        <w:spacing w:after="220"/>
      </w:pPr>
    </w:p>
    <w:p w14:paraId="4D59D088" w14:textId="77777777" w:rsidR="00E8416B" w:rsidRDefault="00E8416B">
      <w:pPr>
        <w:pBdr>
          <w:bottom w:val="single" w:sz="2" w:space="1" w:color="CCCCCC"/>
        </w:pBdr>
        <w:spacing w:after="220"/>
      </w:pPr>
    </w:p>
    <w:p w14:paraId="09A1E1E1" w14:textId="77777777" w:rsidR="00E8416B" w:rsidRDefault="00E8416B">
      <w:pPr>
        <w:pBdr>
          <w:bottom w:val="single" w:sz="2" w:space="1" w:color="CCCCCC"/>
        </w:pBdr>
        <w:spacing w:after="220"/>
      </w:pPr>
    </w:p>
    <w:p w14:paraId="22631A81" w14:textId="77777777" w:rsidR="00E8416B" w:rsidRDefault="00E8416B">
      <w:pPr>
        <w:pBdr>
          <w:bottom w:val="single" w:sz="2" w:space="1" w:color="CCCCCC"/>
        </w:pBdr>
        <w:spacing w:after="220"/>
      </w:pPr>
    </w:p>
    <w:p w14:paraId="4EFC8F51" w14:textId="77777777" w:rsidR="00E8416B" w:rsidRDefault="00E8416B">
      <w:pPr>
        <w:pBdr>
          <w:bottom w:val="single" w:sz="2" w:space="1" w:color="CCCCCC"/>
        </w:pBdr>
        <w:spacing w:after="220"/>
      </w:pPr>
    </w:p>
    <w:p w14:paraId="4A130911" w14:textId="77777777" w:rsidR="00E8416B" w:rsidRDefault="00E8416B">
      <w:pPr>
        <w:pBdr>
          <w:bottom w:val="single" w:sz="2" w:space="1" w:color="CCCCCC"/>
        </w:pBdr>
        <w:spacing w:after="220"/>
      </w:pPr>
    </w:p>
    <w:p w14:paraId="574FA791" w14:textId="77777777" w:rsidR="00E8416B" w:rsidRDefault="00E8416B">
      <w:pPr>
        <w:pBdr>
          <w:bottom w:val="single" w:sz="2" w:space="1" w:color="CCCCCC"/>
        </w:pBdr>
        <w:spacing w:after="220"/>
      </w:pPr>
    </w:p>
    <w:p w14:paraId="25DC5013" w14:textId="77777777" w:rsidR="00E8416B" w:rsidRDefault="00E8416B">
      <w:pPr>
        <w:pBdr>
          <w:bottom w:val="single" w:sz="2" w:space="1" w:color="CCCCCC"/>
        </w:pBdr>
        <w:spacing w:after="220"/>
      </w:pPr>
    </w:p>
    <w:p w14:paraId="0FF8C00C" w14:textId="77777777" w:rsidR="00E8416B" w:rsidRDefault="00E8416B">
      <w:pPr>
        <w:spacing w:after="100"/>
      </w:pPr>
    </w:p>
    <w:p w14:paraId="54EC495A" w14:textId="77777777" w:rsidR="00E8416B" w:rsidRDefault="009F6D0D" w:rsidP="006D74B7">
      <w:pPr>
        <w:pStyle w:val="Ttulo1"/>
      </w:pPr>
      <w:bookmarkStart w:id="32" w:name="_Toc227879425"/>
      <w:r>
        <w:rPr>
          <w:color w:val="2E75B6"/>
        </w:rPr>
        <w:lastRenderedPageBreak/>
        <w:t xml:space="preserve">26.  </w:t>
      </w:r>
      <w:r>
        <w:t xml:space="preserve">CCENT, CCNA y CCNP según Cisco — </w:t>
      </w:r>
      <w:proofErr w:type="spellStart"/>
      <w:r>
        <w:t>Tracks</w:t>
      </w:r>
      <w:bookmarkEnd w:id="32"/>
      <w:proofErr w:type="spellEnd"/>
    </w:p>
    <w:p w14:paraId="07C6D5FE" w14:textId="77777777" w:rsidR="00E8416B" w:rsidRDefault="00E8416B">
      <w:pPr>
        <w:pBdr>
          <w:bottom w:val="single" w:sz="6" w:space="1" w:color="2E75B6"/>
        </w:pBdr>
        <w:spacing w:after="100"/>
      </w:pPr>
    </w:p>
    <w:p w14:paraId="42834374" w14:textId="285274EB" w:rsidR="00E8416B" w:rsidRDefault="000205D7" w:rsidP="000205D7">
      <w:pPr>
        <w:spacing w:after="80"/>
      </w:pPr>
      <w:r>
        <w:t>Según Cisco, las certificaciones CCENT, CCNA y CCNP forman parte de su programa de formación en redes, y representan distintos niveles de conocimiento y especialización.</w:t>
      </w:r>
      <w:r>
        <w:br/>
      </w:r>
      <w:r>
        <w:br/>
        <w:t xml:space="preserve">CCENT (Cisco </w:t>
      </w:r>
      <w:proofErr w:type="spellStart"/>
      <w:r>
        <w:t>Certified</w:t>
      </w:r>
      <w:proofErr w:type="spellEnd"/>
      <w:r>
        <w:t xml:space="preserve"> </w:t>
      </w:r>
      <w:proofErr w:type="spellStart"/>
      <w:r>
        <w:t>Entry</w:t>
      </w:r>
      <w:proofErr w:type="spellEnd"/>
      <w:r>
        <w:t xml:space="preserve"> </w:t>
      </w:r>
      <w:proofErr w:type="spellStart"/>
      <w:r>
        <w:t>Networking</w:t>
      </w:r>
      <w:proofErr w:type="spellEnd"/>
      <w:r>
        <w:t xml:space="preserve"> </w:t>
      </w:r>
      <w:proofErr w:type="spellStart"/>
      <w:r>
        <w:t>Technician</w:t>
      </w:r>
      <w:proofErr w:type="spellEnd"/>
      <w:r>
        <w:t>): certificación de nivel inicial que valida conocimientos básicos de redes, como conceptos de conectividad, direccionamiento IP y configuración simple de dispositivos.</w:t>
      </w:r>
      <w:r>
        <w:br/>
        <w:t xml:space="preserve">CCNA (Cisco </w:t>
      </w:r>
      <w:proofErr w:type="spellStart"/>
      <w:r>
        <w:t>Certified</w:t>
      </w:r>
      <w:proofErr w:type="spellEnd"/>
      <w:r>
        <w:t xml:space="preserve"> Network </w:t>
      </w:r>
      <w:proofErr w:type="spellStart"/>
      <w:r>
        <w:t>Associate</w:t>
      </w:r>
      <w:proofErr w:type="spellEnd"/>
      <w:r>
        <w:t xml:space="preserve">): certificación de nivel intermedio que acredita habilidades para instalar, configurar y administrar redes pequeñas y medianas, incluyendo </w:t>
      </w:r>
      <w:proofErr w:type="spellStart"/>
      <w:r>
        <w:t>routing</w:t>
      </w:r>
      <w:proofErr w:type="spellEnd"/>
      <w:r>
        <w:t xml:space="preserve">, </w:t>
      </w:r>
      <w:proofErr w:type="spellStart"/>
      <w:r>
        <w:t>switching</w:t>
      </w:r>
      <w:proofErr w:type="spellEnd"/>
      <w:r>
        <w:t xml:space="preserve">, seguridad básica y </w:t>
      </w:r>
      <w:proofErr w:type="spellStart"/>
      <w:r>
        <w:t>troubleshooting</w:t>
      </w:r>
      <w:proofErr w:type="spellEnd"/>
      <w:r>
        <w:t>.</w:t>
      </w:r>
      <w:r>
        <w:br/>
        <w:t xml:space="preserve">CCNP (Cisco </w:t>
      </w:r>
      <w:proofErr w:type="spellStart"/>
      <w:r>
        <w:t>Certified</w:t>
      </w:r>
      <w:proofErr w:type="spellEnd"/>
      <w:r>
        <w:t xml:space="preserve"> Network Professional): certificación de nivel avanzado orientada a profesionales que diseñan, implementan y gestionan redes complejas, con mayor profundidad en protocolos y soluciones empresariales.</w:t>
      </w:r>
      <w:r>
        <w:br/>
      </w:r>
      <w:r>
        <w:br/>
        <w:t xml:space="preserve">En cuanto a los </w:t>
      </w:r>
      <w:proofErr w:type="spellStart"/>
      <w:r>
        <w:t>tracks</w:t>
      </w:r>
      <w:proofErr w:type="spellEnd"/>
      <w:r>
        <w:t xml:space="preserve">, el </w:t>
      </w:r>
      <w:proofErr w:type="spellStart"/>
      <w:r>
        <w:t>track</w:t>
      </w:r>
      <w:proofErr w:type="spellEnd"/>
      <w:r>
        <w:t xml:space="preserve"> </w:t>
      </w:r>
      <w:proofErr w:type="spellStart"/>
      <w:r>
        <w:t>Routing</w:t>
      </w:r>
      <w:proofErr w:type="spellEnd"/>
      <w:r>
        <w:t xml:space="preserve"> &amp; </w:t>
      </w:r>
      <w:proofErr w:type="spellStart"/>
      <w:r>
        <w:t>Switching</w:t>
      </w:r>
      <w:proofErr w:type="spellEnd"/>
      <w:r>
        <w:t xml:space="preserve"> se centra en el diseño, configuración y administración de redes cableadas, incluyendo </w:t>
      </w:r>
      <w:proofErr w:type="spellStart"/>
      <w:r>
        <w:t>routers</w:t>
      </w:r>
      <w:proofErr w:type="spellEnd"/>
      <w:r>
        <w:t xml:space="preserve"> y switches, protocolos de enrutamiento (como OSPF o EIGRP) y segmentación de redes.</w:t>
      </w:r>
      <w:r>
        <w:br/>
      </w:r>
      <w:r>
        <w:br/>
        <w:t xml:space="preserve">Otro </w:t>
      </w:r>
      <w:proofErr w:type="spellStart"/>
      <w:r>
        <w:t>track</w:t>
      </w:r>
      <w:proofErr w:type="spellEnd"/>
      <w:r>
        <w:t xml:space="preserve"> importante es Security, que se enfoca en la protección de redes, incluyendo firewalls, </w:t>
      </w:r>
      <w:proofErr w:type="spellStart"/>
      <w:r>
        <w:t>VPNs</w:t>
      </w:r>
      <w:proofErr w:type="spellEnd"/>
      <w:r>
        <w:t>, control de accesos y detección de amenazas, con el objetivo de garantizar la integridad y confidencialidad de la información.</w:t>
      </w:r>
    </w:p>
    <w:p w14:paraId="40BF838B" w14:textId="77777777" w:rsidR="00E8416B" w:rsidRDefault="00E8416B">
      <w:pPr>
        <w:pBdr>
          <w:bottom w:val="single" w:sz="2" w:space="1" w:color="CCCCCC"/>
        </w:pBdr>
        <w:spacing w:after="220"/>
      </w:pPr>
    </w:p>
    <w:p w14:paraId="0E265380" w14:textId="77777777" w:rsidR="00E8416B" w:rsidRDefault="00E8416B">
      <w:pPr>
        <w:spacing w:after="100"/>
      </w:pPr>
    </w:p>
    <w:p w14:paraId="6F5E0D78" w14:textId="77777777" w:rsidR="00E8416B" w:rsidRDefault="009F6D0D" w:rsidP="006D74B7">
      <w:pPr>
        <w:pStyle w:val="Ttulo1"/>
      </w:pPr>
      <w:bookmarkStart w:id="33" w:name="_Toc227879426"/>
      <w:r>
        <w:rPr>
          <w:color w:val="2E75B6"/>
        </w:rPr>
        <w:t xml:space="preserve">27.  </w:t>
      </w:r>
      <w:r>
        <w:t>Modelo OSI</w:t>
      </w:r>
      <w:bookmarkEnd w:id="33"/>
    </w:p>
    <w:p w14:paraId="0637A8BD" w14:textId="77777777" w:rsidR="00E8416B" w:rsidRDefault="00E8416B">
      <w:pPr>
        <w:pBdr>
          <w:bottom w:val="single" w:sz="6" w:space="1" w:color="2E75B6"/>
        </w:pBdr>
        <w:spacing w:after="100"/>
      </w:pPr>
    </w:p>
    <w:p w14:paraId="2050FCC1" w14:textId="7719734C" w:rsidR="00E8416B" w:rsidRPr="000205D7" w:rsidRDefault="000205D7">
      <w:pPr>
        <w:spacing w:after="80"/>
      </w:pPr>
      <w:r w:rsidRPr="000205D7">
        <w:rPr>
          <w:color w:val="333333"/>
        </w:rPr>
        <w:t xml:space="preserve">El modelo de interconexión de sistemas abiertos (Open </w:t>
      </w:r>
      <w:proofErr w:type="spellStart"/>
      <w:r w:rsidRPr="000205D7">
        <w:rPr>
          <w:color w:val="333333"/>
        </w:rPr>
        <w:t>Systems</w:t>
      </w:r>
      <w:proofErr w:type="spellEnd"/>
      <w:r w:rsidRPr="000205D7">
        <w:rPr>
          <w:color w:val="333333"/>
        </w:rPr>
        <w:t xml:space="preserve"> </w:t>
      </w:r>
      <w:proofErr w:type="spellStart"/>
      <w:r w:rsidRPr="000205D7">
        <w:rPr>
          <w:color w:val="333333"/>
        </w:rPr>
        <w:t>Interconnection</w:t>
      </w:r>
      <w:proofErr w:type="spellEnd"/>
      <w:r w:rsidRPr="000205D7">
        <w:rPr>
          <w:color w:val="333333"/>
        </w:rPr>
        <w:t>, OSI) es un marco conceptual que divide las funciones de comunicaciones de red en siete capas. El envío de datos a través de una red es complejo porque varias tecnologías de hardware y software deben funcionar de manera consistente a través de las fronteras geográficas y políticas. El modelo de datos OSI proporciona un lenguaje universal para las redes informáticas, de modo que diversas tecnologías pueden comunicarse mediante protocolos o reglas de comunicación estándar. Cada tecnología de una capa específica debe proporcionar ciertas capacidades y realizar funciones específicas para ser útil en las redes. Las tecnologías de las capas superiores se benefician de la abstracción, ya que pueden utilizar tecnologías de nivel inferior sin tener que preocuparse por los detalles de implementación subyacentes.</w:t>
      </w:r>
    </w:p>
    <w:p w14:paraId="5DFD4464" w14:textId="77777777" w:rsidR="00E8416B" w:rsidRDefault="00E8416B">
      <w:pPr>
        <w:pBdr>
          <w:bottom w:val="single" w:sz="2" w:space="1" w:color="CCCCCC"/>
        </w:pBdr>
        <w:spacing w:after="220"/>
      </w:pPr>
    </w:p>
    <w:p w14:paraId="583586B8" w14:textId="77777777" w:rsidR="00E8416B" w:rsidRDefault="00E8416B">
      <w:pPr>
        <w:pBdr>
          <w:bottom w:val="single" w:sz="2" w:space="1" w:color="CCCCCC"/>
        </w:pBdr>
        <w:spacing w:after="220"/>
      </w:pPr>
    </w:p>
    <w:p w14:paraId="187E2B3F" w14:textId="77777777" w:rsidR="00E8416B" w:rsidRDefault="00E8416B">
      <w:pPr>
        <w:pBdr>
          <w:bottom w:val="single" w:sz="2" w:space="1" w:color="CCCCCC"/>
        </w:pBdr>
        <w:spacing w:after="220"/>
      </w:pPr>
    </w:p>
    <w:p w14:paraId="3B4DC0AA" w14:textId="77777777" w:rsidR="00E8416B" w:rsidRDefault="00E8416B">
      <w:pPr>
        <w:pBdr>
          <w:bottom w:val="single" w:sz="2" w:space="1" w:color="CCCCCC"/>
        </w:pBdr>
        <w:spacing w:after="220"/>
      </w:pPr>
    </w:p>
    <w:p w14:paraId="2A3E6D1E" w14:textId="77777777" w:rsidR="00E8416B" w:rsidRDefault="00E8416B">
      <w:pPr>
        <w:pBdr>
          <w:bottom w:val="single" w:sz="2" w:space="1" w:color="CCCCCC"/>
        </w:pBdr>
        <w:spacing w:after="220"/>
      </w:pPr>
    </w:p>
    <w:p w14:paraId="37ECEF57" w14:textId="77777777" w:rsidR="00E8416B" w:rsidRDefault="00E8416B">
      <w:pPr>
        <w:pBdr>
          <w:bottom w:val="single" w:sz="2" w:space="1" w:color="CCCCCC"/>
        </w:pBdr>
        <w:spacing w:after="220"/>
      </w:pPr>
    </w:p>
    <w:p w14:paraId="17A6B579" w14:textId="77777777" w:rsidR="00E8416B" w:rsidRDefault="00E8416B">
      <w:pPr>
        <w:spacing w:after="100"/>
      </w:pPr>
    </w:p>
    <w:p w14:paraId="718CA6C4" w14:textId="77777777" w:rsidR="00E8416B" w:rsidRDefault="009F6D0D" w:rsidP="006D74B7">
      <w:pPr>
        <w:pStyle w:val="Ttulo1"/>
      </w:pPr>
      <w:bookmarkStart w:id="34" w:name="_Toc227879427"/>
      <w:r>
        <w:rPr>
          <w:color w:val="2E75B6"/>
        </w:rPr>
        <w:lastRenderedPageBreak/>
        <w:t xml:space="preserve">28.  </w:t>
      </w:r>
      <w:r>
        <w:t>Estándar IEEE 802.3 — implementación, ventajas y desventajas</w:t>
      </w:r>
      <w:bookmarkEnd w:id="34"/>
    </w:p>
    <w:p w14:paraId="3BE695CE" w14:textId="77777777" w:rsidR="00E8416B" w:rsidRDefault="00E8416B">
      <w:pPr>
        <w:pBdr>
          <w:bottom w:val="single" w:sz="6" w:space="1" w:color="2E75B6"/>
        </w:pBdr>
        <w:spacing w:after="100"/>
      </w:pPr>
    </w:p>
    <w:p w14:paraId="2346D097" w14:textId="0D030238" w:rsidR="00E8416B" w:rsidRDefault="00F83652" w:rsidP="00F83652">
      <w:pPr>
        <w:spacing w:after="80"/>
      </w:pPr>
      <w:r>
        <w:t>El estándar IEEE 802.3 define el funcionamiento de las redes Ethernet cableadas.</w:t>
      </w:r>
      <w:r>
        <w:br/>
        <w:t>Se implementa principalmente con cables UTP o fibra óptica y utiliza un modelo de comunicación basado en tramas.</w:t>
      </w:r>
      <w:r>
        <w:br/>
      </w:r>
      <w:r>
        <w:rPr>
          <w:b/>
          <w:bCs/>
        </w:rPr>
        <w:t>Ventajas:</w:t>
      </w:r>
      <w:r>
        <w:br/>
        <w:t>Bajo costo</w:t>
      </w:r>
      <w:r>
        <w:br/>
        <w:t>Alta velocidad</w:t>
      </w:r>
      <w:r>
        <w:br/>
        <w:t>Amplia adopción</w:t>
      </w:r>
      <w:r>
        <w:br/>
      </w:r>
      <w:r>
        <w:rPr>
          <w:b/>
          <w:bCs/>
        </w:rPr>
        <w:t>Desventajas:</w:t>
      </w:r>
      <w:r>
        <w:br/>
        <w:t>Requiere cableado físico</w:t>
      </w:r>
      <w:r>
        <w:br/>
        <w:t>Puede sufrir interferencias (en cobre)</w:t>
      </w:r>
    </w:p>
    <w:p w14:paraId="6EBD06A5" w14:textId="77777777" w:rsidR="00E8416B" w:rsidRDefault="00E8416B">
      <w:pPr>
        <w:pBdr>
          <w:bottom w:val="single" w:sz="2" w:space="1" w:color="CCCCCC"/>
        </w:pBdr>
        <w:spacing w:after="220"/>
      </w:pPr>
    </w:p>
    <w:p w14:paraId="64B4E751" w14:textId="77777777" w:rsidR="00E8416B" w:rsidRDefault="00E8416B">
      <w:pPr>
        <w:spacing w:after="100"/>
      </w:pPr>
    </w:p>
    <w:p w14:paraId="0B1B068A" w14:textId="77777777" w:rsidR="00E8416B" w:rsidRDefault="009F6D0D" w:rsidP="006D74B7">
      <w:pPr>
        <w:pStyle w:val="Ttulo1"/>
      </w:pPr>
      <w:bookmarkStart w:id="35" w:name="_Toc227879428"/>
      <w:r>
        <w:rPr>
          <w:color w:val="2E75B6"/>
        </w:rPr>
        <w:t xml:space="preserve">29.  </w:t>
      </w:r>
      <w:r>
        <w:t>Estándar IEEE 802.4</w:t>
      </w:r>
      <w:bookmarkEnd w:id="35"/>
    </w:p>
    <w:p w14:paraId="26D69621" w14:textId="77777777" w:rsidR="00E8416B" w:rsidRDefault="00E8416B">
      <w:pPr>
        <w:pBdr>
          <w:bottom w:val="single" w:sz="6" w:space="1" w:color="2E75B6"/>
        </w:pBdr>
        <w:spacing w:after="100"/>
      </w:pPr>
    </w:p>
    <w:p w14:paraId="2C3BA4C2" w14:textId="77777777" w:rsidR="00A47B76" w:rsidRDefault="00A47B76" w:rsidP="00A47B76">
      <w:pPr>
        <w:pStyle w:val="Textoindependiente"/>
      </w:pPr>
      <w:r>
        <w:t xml:space="preserve">El estándar IEEE 802.4 define redes tipo Token Bus, </w:t>
      </w:r>
      <w:r>
        <w:rPr>
          <w:rFonts w:ascii="sans-serif" w:hAnsi="sans-serif"/>
          <w:color w:val="202122"/>
          <w:sz w:val="24"/>
        </w:rPr>
        <w:t>un protocolo de la subcapa MAC de Enlace de Datos que implementa una red lógica en anillo con paso de testigo sobre una red física de cable coaxial.</w:t>
      </w:r>
      <w:r>
        <w:t xml:space="preserve"> </w:t>
      </w:r>
    </w:p>
    <w:p w14:paraId="072C6AF7" w14:textId="77777777" w:rsidR="00A47B76" w:rsidRDefault="00A47B76" w:rsidP="00A47B76">
      <w:pPr>
        <w:pStyle w:val="Textoindependiente"/>
      </w:pPr>
      <w:r>
        <w:t>En este sistema, un “token” circula entre los dispositivos y solo el que lo posee puede transmitir, evitando colisiones.</w:t>
      </w:r>
    </w:p>
    <w:p w14:paraId="4E1039F4" w14:textId="77777777" w:rsidR="00A47B76" w:rsidRDefault="00A47B76" w:rsidP="00A47B76">
      <w:pPr>
        <w:pStyle w:val="normal1"/>
        <w:rPr>
          <w:b/>
          <w:bCs/>
        </w:rPr>
      </w:pPr>
      <w:r>
        <w:rPr>
          <w:b/>
          <w:bCs/>
        </w:rPr>
        <w:t>Ventaja:</w:t>
      </w:r>
    </w:p>
    <w:p w14:paraId="5F8C36A2" w14:textId="77777777" w:rsidR="00A47B76" w:rsidRDefault="00A47B76" w:rsidP="00A47B76">
      <w:pPr>
        <w:pStyle w:val="normal1"/>
      </w:pPr>
      <w:r>
        <w:t xml:space="preserve">No hay colisiones </w:t>
      </w:r>
    </w:p>
    <w:p w14:paraId="2118BB65" w14:textId="77777777" w:rsidR="00A47B76" w:rsidRDefault="00A47B76" w:rsidP="00A47B76">
      <w:pPr>
        <w:pStyle w:val="normal1"/>
        <w:rPr>
          <w:b/>
          <w:bCs/>
        </w:rPr>
      </w:pPr>
      <w:r>
        <w:rPr>
          <w:b/>
          <w:bCs/>
        </w:rPr>
        <w:t>Desventajas:</w:t>
      </w:r>
    </w:p>
    <w:p w14:paraId="4CD9E3AA" w14:textId="77777777" w:rsidR="00A47B76" w:rsidRDefault="00A47B76" w:rsidP="00A47B76">
      <w:pPr>
        <w:pStyle w:val="normal1"/>
      </w:pPr>
      <w:r>
        <w:t>Mayor latencia</w:t>
      </w:r>
    </w:p>
    <w:p w14:paraId="5DFFBFA8" w14:textId="77777777" w:rsidR="00A47B76" w:rsidRDefault="00A47B76" w:rsidP="00A47B76">
      <w:pPr>
        <w:pStyle w:val="normal1"/>
      </w:pPr>
      <w:r>
        <w:t>Complejidad</w:t>
      </w:r>
    </w:p>
    <w:p w14:paraId="37687423" w14:textId="77777777" w:rsidR="00A47B76" w:rsidRDefault="00A47B76" w:rsidP="00A47B76">
      <w:pPr>
        <w:pStyle w:val="normal1"/>
      </w:pPr>
      <w:r>
        <w:t xml:space="preserve">Actualmente en desuso </w:t>
      </w:r>
    </w:p>
    <w:p w14:paraId="568D9135" w14:textId="77777777" w:rsidR="00E8416B" w:rsidRDefault="00E8416B">
      <w:pPr>
        <w:pBdr>
          <w:bottom w:val="single" w:sz="2" w:space="1" w:color="CCCCCC"/>
        </w:pBdr>
        <w:spacing w:after="220"/>
      </w:pPr>
    </w:p>
    <w:p w14:paraId="1008856F" w14:textId="77777777" w:rsidR="00E8416B" w:rsidRDefault="00E8416B">
      <w:pPr>
        <w:spacing w:after="100"/>
      </w:pPr>
    </w:p>
    <w:p w14:paraId="31F3AB5F" w14:textId="77777777" w:rsidR="00E8416B" w:rsidRDefault="009F6D0D" w:rsidP="006D74B7">
      <w:pPr>
        <w:pStyle w:val="Ttulo1"/>
      </w:pPr>
      <w:bookmarkStart w:id="36" w:name="_Toc227879429"/>
      <w:r>
        <w:rPr>
          <w:color w:val="2E75B6"/>
        </w:rPr>
        <w:t xml:space="preserve">30.  </w:t>
      </w:r>
      <w:r>
        <w:t>Protocolos para enviar y recibir correo</w:t>
      </w:r>
      <w:bookmarkEnd w:id="36"/>
    </w:p>
    <w:p w14:paraId="6C023041" w14:textId="77777777" w:rsidR="00E8416B" w:rsidRDefault="00E8416B">
      <w:pPr>
        <w:pBdr>
          <w:bottom w:val="single" w:sz="6" w:space="1" w:color="2E75B6"/>
        </w:pBdr>
        <w:spacing w:after="100"/>
      </w:pPr>
    </w:p>
    <w:p w14:paraId="2B02182A" w14:textId="7D6D59A5" w:rsidR="00A47B76" w:rsidRDefault="00A47B76">
      <w:pPr>
        <w:spacing w:after="80"/>
      </w:pPr>
      <w:r>
        <w:t>Los protocolos principales son:</w:t>
      </w:r>
      <w:r>
        <w:br/>
        <w:t>SMTP: envío de correos</w:t>
      </w:r>
      <w:r>
        <w:br/>
        <w:t>POP3: recepción de correos</w:t>
      </w:r>
      <w:r>
        <w:br/>
        <w:t>IMAP: recepción y sincronización con el servidor</w:t>
      </w:r>
    </w:p>
    <w:p w14:paraId="67151B81" w14:textId="77777777" w:rsidR="00A47B76" w:rsidRDefault="00A47B76">
      <w:r>
        <w:br w:type="page"/>
      </w:r>
    </w:p>
    <w:p w14:paraId="299BB283" w14:textId="77777777" w:rsidR="00E8416B" w:rsidRDefault="00E8416B">
      <w:pPr>
        <w:pBdr>
          <w:bottom w:val="single" w:sz="2" w:space="1" w:color="CCCCCC"/>
        </w:pBdr>
        <w:spacing w:after="220"/>
      </w:pPr>
    </w:p>
    <w:p w14:paraId="551C04D6" w14:textId="77777777" w:rsidR="00E8416B" w:rsidRDefault="00E8416B">
      <w:pPr>
        <w:spacing w:after="100"/>
      </w:pPr>
    </w:p>
    <w:p w14:paraId="2EF256E4" w14:textId="77777777" w:rsidR="00E8416B" w:rsidRDefault="009F6D0D" w:rsidP="006D74B7">
      <w:pPr>
        <w:pStyle w:val="Ttulo1"/>
      </w:pPr>
      <w:bookmarkStart w:id="37" w:name="_Toc227879430"/>
      <w:r>
        <w:rPr>
          <w:color w:val="2E75B6"/>
        </w:rPr>
        <w:t xml:space="preserve">31.  </w:t>
      </w:r>
      <w:r>
        <w:t>Protocolo para leer correo recibido</w:t>
      </w:r>
      <w:bookmarkEnd w:id="37"/>
    </w:p>
    <w:p w14:paraId="21FC37CE" w14:textId="77777777" w:rsidR="00E8416B" w:rsidRDefault="00E8416B">
      <w:pPr>
        <w:pBdr>
          <w:bottom w:val="single" w:sz="6" w:space="1" w:color="2E75B6"/>
        </w:pBdr>
        <w:spacing w:after="100"/>
      </w:pPr>
    </w:p>
    <w:p w14:paraId="3BC5D148" w14:textId="3148A71A" w:rsidR="00E8416B" w:rsidRDefault="00A47B76" w:rsidP="00A47B76">
      <w:pPr>
        <w:spacing w:after="80"/>
      </w:pPr>
      <w:r>
        <w:t>Los protocolos principales son:</w:t>
      </w:r>
      <w:r>
        <w:br/>
        <w:t>POP3: recepción de correos</w:t>
      </w:r>
      <w:r>
        <w:br/>
        <w:t>IMAP: recepción y sincronización con el servidor</w:t>
      </w:r>
    </w:p>
    <w:p w14:paraId="2EFA993D" w14:textId="77777777" w:rsidR="00E8416B" w:rsidRDefault="00E8416B">
      <w:pPr>
        <w:pBdr>
          <w:bottom w:val="single" w:sz="2" w:space="1" w:color="CCCCCC"/>
        </w:pBdr>
        <w:spacing w:after="220"/>
      </w:pPr>
    </w:p>
    <w:p w14:paraId="5ED58A15" w14:textId="77777777" w:rsidR="00E8416B" w:rsidRDefault="00E8416B">
      <w:pPr>
        <w:spacing w:after="100"/>
      </w:pPr>
    </w:p>
    <w:p w14:paraId="411F2810" w14:textId="77777777" w:rsidR="00E8416B" w:rsidRDefault="009F6D0D" w:rsidP="006D74B7">
      <w:pPr>
        <w:pStyle w:val="Ttulo1"/>
      </w:pPr>
      <w:bookmarkStart w:id="38" w:name="_Toc227879431"/>
      <w:r>
        <w:rPr>
          <w:color w:val="2E75B6"/>
        </w:rPr>
        <w:t xml:space="preserve">32.  </w:t>
      </w:r>
      <w:r>
        <w:t>Diferencias entre IPv4 e IPv6</w:t>
      </w:r>
      <w:bookmarkEnd w:id="38"/>
    </w:p>
    <w:p w14:paraId="6350BEE2" w14:textId="77777777" w:rsidR="00E8416B" w:rsidRDefault="00E8416B">
      <w:pPr>
        <w:pBdr>
          <w:bottom w:val="single" w:sz="6" w:space="1" w:color="2E75B6"/>
        </w:pBdr>
        <w:spacing w:after="100"/>
      </w:pPr>
    </w:p>
    <w:p w14:paraId="2BB7D279" w14:textId="77777777" w:rsidR="00E8416B" w:rsidRDefault="00E8416B">
      <w:pPr>
        <w:spacing w:after="80"/>
      </w:pPr>
    </w:p>
    <w:p w14:paraId="427C5CAB" w14:textId="77777777" w:rsidR="00A47B76" w:rsidRDefault="00A47B76" w:rsidP="00A47B76">
      <w:pPr>
        <w:pStyle w:val="Textoindependiente"/>
      </w:pPr>
      <w:r>
        <w:t>Las principales diferencias son:</w:t>
      </w:r>
    </w:p>
    <w:p w14:paraId="37FBDBD8" w14:textId="77777777" w:rsidR="00A47B76" w:rsidRDefault="00A47B76" w:rsidP="00A47B76">
      <w:pPr>
        <w:pStyle w:val="Textoindependiente"/>
        <w:numPr>
          <w:ilvl w:val="0"/>
          <w:numId w:val="2"/>
        </w:numPr>
        <w:tabs>
          <w:tab w:val="clear" w:pos="709"/>
          <w:tab w:val="left" w:pos="0"/>
        </w:tabs>
        <w:spacing w:after="0"/>
      </w:pPr>
      <w:r>
        <w:rPr>
          <w:rStyle w:val="Textoennegrita"/>
        </w:rPr>
        <w:t>IPv4:</w:t>
      </w:r>
      <w:r>
        <w:t xml:space="preserve"> direcciones de 32 bits, formato decimal, cantidad limitada de direcciones. </w:t>
      </w:r>
    </w:p>
    <w:p w14:paraId="542DD17F" w14:textId="77777777" w:rsidR="00A47B76" w:rsidRDefault="00A47B76" w:rsidP="00A47B76">
      <w:pPr>
        <w:pStyle w:val="Textoindependiente"/>
        <w:numPr>
          <w:ilvl w:val="0"/>
          <w:numId w:val="2"/>
        </w:numPr>
        <w:tabs>
          <w:tab w:val="clear" w:pos="709"/>
          <w:tab w:val="left" w:pos="0"/>
        </w:tabs>
      </w:pPr>
      <w:r>
        <w:rPr>
          <w:rStyle w:val="Textoennegrita"/>
        </w:rPr>
        <w:t>IPv6:</w:t>
      </w:r>
      <w:r>
        <w:t xml:space="preserve"> direcciones de 128 bits, formato hexadecimal, gran cantidad de direcciones disponibles. </w:t>
      </w:r>
    </w:p>
    <w:p w14:paraId="7CCAE1C8" w14:textId="77777777" w:rsidR="00A47B76" w:rsidRDefault="00A47B76" w:rsidP="00A47B76">
      <w:pPr>
        <w:pStyle w:val="Textoindependiente"/>
      </w:pPr>
      <w:r>
        <w:t>IPv6 mejora la eficiencia, elimina la necesidad de NAT y ofrece mayor seguridad y escalabilidad.</w:t>
      </w:r>
    </w:p>
    <w:p w14:paraId="40138599" w14:textId="77777777" w:rsidR="00E8416B" w:rsidRDefault="00E8416B">
      <w:pPr>
        <w:pBdr>
          <w:bottom w:val="single" w:sz="2" w:space="1" w:color="CCCCCC"/>
        </w:pBdr>
        <w:spacing w:after="220"/>
      </w:pPr>
    </w:p>
    <w:p w14:paraId="47F9059D" w14:textId="77777777" w:rsidR="00E8416B" w:rsidRDefault="00E8416B">
      <w:pPr>
        <w:spacing w:after="100"/>
      </w:pPr>
    </w:p>
    <w:p w14:paraId="3759395E" w14:textId="77777777" w:rsidR="00E8416B" w:rsidRDefault="009F6D0D" w:rsidP="006D74B7">
      <w:pPr>
        <w:pStyle w:val="Ttulo1"/>
      </w:pPr>
      <w:bookmarkStart w:id="39" w:name="_Toc227879432"/>
      <w:r>
        <w:rPr>
          <w:color w:val="2E75B6"/>
        </w:rPr>
        <w:t xml:space="preserve">33.  </w:t>
      </w:r>
      <w:r>
        <w:t>Experiencia en redes (individual por integrante)</w:t>
      </w:r>
      <w:bookmarkEnd w:id="39"/>
    </w:p>
    <w:p w14:paraId="74FAA31D" w14:textId="77777777" w:rsidR="00E8416B" w:rsidRDefault="00E8416B">
      <w:pPr>
        <w:pBdr>
          <w:bottom w:val="single" w:sz="6" w:space="1" w:color="2E75B6"/>
        </w:pBdr>
        <w:spacing w:after="100"/>
      </w:pPr>
    </w:p>
    <w:p w14:paraId="4E5072D1" w14:textId="77777777" w:rsidR="00E8416B" w:rsidRDefault="00E8416B">
      <w:pPr>
        <w:spacing w:after="80"/>
      </w:pPr>
    </w:p>
    <w:p w14:paraId="7F518953" w14:textId="77777777" w:rsidR="00E8416B" w:rsidRDefault="009F6D0D" w:rsidP="006D74B7">
      <w:pPr>
        <w:pStyle w:val="Ttulo2"/>
      </w:pPr>
      <w:bookmarkStart w:id="40" w:name="_Toc227879433"/>
      <w:r>
        <w:t>AMEZAGA DIEGO NAHUEL</w:t>
      </w:r>
      <w:bookmarkEnd w:id="40"/>
    </w:p>
    <w:p w14:paraId="1368A855" w14:textId="77777777" w:rsidR="00E8416B" w:rsidRDefault="00E8416B">
      <w:pPr>
        <w:pBdr>
          <w:bottom w:val="single" w:sz="2" w:space="1" w:color="CCCCCC"/>
        </w:pBdr>
        <w:spacing w:after="220"/>
      </w:pPr>
    </w:p>
    <w:p w14:paraId="310E92E1" w14:textId="77777777" w:rsidR="00E8416B" w:rsidRDefault="00E8416B">
      <w:pPr>
        <w:pBdr>
          <w:bottom w:val="single" w:sz="2" w:space="1" w:color="CCCCCC"/>
        </w:pBdr>
        <w:spacing w:after="220"/>
      </w:pPr>
    </w:p>
    <w:p w14:paraId="17259EF4" w14:textId="77777777" w:rsidR="00E8416B" w:rsidRDefault="00E8416B">
      <w:pPr>
        <w:spacing w:after="60"/>
      </w:pPr>
    </w:p>
    <w:p w14:paraId="194FA89F" w14:textId="77777777" w:rsidR="00E8416B" w:rsidRDefault="009F6D0D" w:rsidP="006D74B7">
      <w:pPr>
        <w:pStyle w:val="Ttulo2"/>
      </w:pPr>
      <w:bookmarkStart w:id="41" w:name="_Toc227879434"/>
      <w:r>
        <w:t>OZUNA CRISTIAN JAVIER</w:t>
      </w:r>
      <w:bookmarkEnd w:id="41"/>
    </w:p>
    <w:p w14:paraId="5A8B3955" w14:textId="77777777" w:rsidR="00FE785E" w:rsidRDefault="00FE785E" w:rsidP="006D74B7">
      <w:pPr>
        <w:pStyle w:val="Ttulo2"/>
      </w:pPr>
    </w:p>
    <w:p w14:paraId="30230F29" w14:textId="419AA54B" w:rsidR="001D39F0" w:rsidRPr="00956802" w:rsidRDefault="001D39F0" w:rsidP="001D39F0">
      <w:pPr>
        <w:spacing w:after="160"/>
      </w:pPr>
      <w:r>
        <w:t>H</w:t>
      </w:r>
      <w:r w:rsidRPr="00682D51">
        <w:t xml:space="preserve">oy por hoy mi experiencia no es amplia en términos laborales, pero sí tengo práctica en configuración básica de </w:t>
      </w:r>
      <w:proofErr w:type="spellStart"/>
      <w:r w:rsidRPr="00682D51">
        <w:t>routers</w:t>
      </w:r>
      <w:proofErr w:type="spellEnd"/>
      <w:r w:rsidRPr="00682D51">
        <w:t xml:space="preserve"> con DHCP y en resolver cuestiones de conectividad para familiares, amigos o entornos chicos. </w:t>
      </w:r>
      <w:r>
        <w:t xml:space="preserve">Diría que tengo bastante </w:t>
      </w:r>
      <w:r w:rsidRPr="00682D51">
        <w:t>curiosidad por el tema.</w:t>
      </w:r>
      <w:r>
        <w:t xml:space="preserve"> </w:t>
      </w:r>
      <w:r w:rsidRPr="00682D51">
        <w:t>Justamente es</w:t>
      </w:r>
      <w:r>
        <w:t xml:space="preserve">o </w:t>
      </w:r>
      <w:r w:rsidRPr="00682D51">
        <w:t>fue l</w:t>
      </w:r>
      <w:r>
        <w:t>o</w:t>
      </w:r>
      <w:r w:rsidRPr="00682D51">
        <w:t xml:space="preserve"> que también me llevó a interesarme por las redes </w:t>
      </w:r>
      <w:proofErr w:type="spellStart"/>
      <w:r w:rsidRPr="00682D51">
        <w:t>Wi</w:t>
      </w:r>
      <w:proofErr w:type="spellEnd"/>
      <w:r w:rsidRPr="00682D51">
        <w:t>-Fi, sus canales, el tráfico, la criptografía y la evolución de sus mecanismos de cifrado, desde WEP hasta WPA</w:t>
      </w:r>
      <w:r>
        <w:t>,</w:t>
      </w:r>
      <w:r w:rsidRPr="00682D51">
        <w:t xml:space="preserve"> WPA2</w:t>
      </w:r>
      <w:r>
        <w:t xml:space="preserve"> y WPA3.</w:t>
      </w:r>
    </w:p>
    <w:p w14:paraId="637140B9" w14:textId="77777777" w:rsidR="00E8416B" w:rsidRDefault="00E8416B">
      <w:pPr>
        <w:pBdr>
          <w:bottom w:val="single" w:sz="2" w:space="1" w:color="CCCCCC"/>
        </w:pBdr>
        <w:spacing w:after="220"/>
      </w:pPr>
    </w:p>
    <w:p w14:paraId="0ACCE209" w14:textId="2432E996" w:rsidR="00E8416B" w:rsidRDefault="00E8416B">
      <w:pPr>
        <w:spacing w:after="60"/>
      </w:pPr>
    </w:p>
    <w:p w14:paraId="5037ECBE" w14:textId="0C821948" w:rsidR="0063078E" w:rsidRDefault="0063078E">
      <w:pPr>
        <w:spacing w:after="60"/>
      </w:pPr>
    </w:p>
    <w:p w14:paraId="761093FA" w14:textId="45F24C7D" w:rsidR="0063078E" w:rsidRDefault="0063078E">
      <w:pPr>
        <w:spacing w:after="60"/>
      </w:pPr>
    </w:p>
    <w:p w14:paraId="7B6D3777" w14:textId="77777777" w:rsidR="0063078E" w:rsidRDefault="0063078E">
      <w:pPr>
        <w:spacing w:after="60"/>
      </w:pPr>
    </w:p>
    <w:p w14:paraId="07918EB2" w14:textId="2A934B2E" w:rsidR="0063078E" w:rsidRDefault="009F6D0D" w:rsidP="0063078E">
      <w:pPr>
        <w:pStyle w:val="Ttulo2"/>
      </w:pPr>
      <w:bookmarkStart w:id="42" w:name="_Toc227879435"/>
      <w:r>
        <w:lastRenderedPageBreak/>
        <w:t>RODRIGUEZ LEONEL FERNANDO</w:t>
      </w:r>
      <w:bookmarkEnd w:id="42"/>
      <w:r w:rsidR="0063078E">
        <w:br/>
      </w:r>
    </w:p>
    <w:p w14:paraId="2842F64E" w14:textId="1586CA07" w:rsidR="0063078E" w:rsidRDefault="0063078E">
      <w:pPr>
        <w:pBdr>
          <w:bottom w:val="single" w:sz="2" w:space="1" w:color="CCCCCC"/>
        </w:pBdr>
        <w:spacing w:after="220"/>
      </w:pPr>
      <w:r>
        <w:t xml:space="preserve">Solo tengo experiencia en el sistema de administración de router, aperturas de puertos, generar un backdoor hacia una dirección </w:t>
      </w:r>
      <w:proofErr w:type="spellStart"/>
      <w:r>
        <w:t>ip</w:t>
      </w:r>
      <w:proofErr w:type="spellEnd"/>
      <w:r>
        <w:t xml:space="preserve"> especifica mediante la </w:t>
      </w:r>
      <w:proofErr w:type="spellStart"/>
      <w:r>
        <w:t>ip</w:t>
      </w:r>
      <w:proofErr w:type="spellEnd"/>
      <w:r>
        <w:t xml:space="preserve"> del </w:t>
      </w:r>
      <w:proofErr w:type="spellStart"/>
      <w:r>
        <w:t>router</w:t>
      </w:r>
      <w:proofErr w:type="spellEnd"/>
      <w:r>
        <w:t>, bloqueos de dispositivos por mac, captura de trafico para obtener un hash y vulnerar cifrados WPA2.</w:t>
      </w:r>
      <w:r>
        <w:br/>
        <w:t>También conectar un grupo de equipos por conexión de VPN.</w:t>
      </w:r>
    </w:p>
    <w:p w14:paraId="6E2EFF8B" w14:textId="77777777" w:rsidR="0063078E" w:rsidRDefault="0063078E">
      <w:pPr>
        <w:pBdr>
          <w:bottom w:val="single" w:sz="2" w:space="1" w:color="CCCCCC"/>
        </w:pBdr>
        <w:spacing w:after="220"/>
      </w:pPr>
    </w:p>
    <w:p w14:paraId="0EBE2162" w14:textId="77777777" w:rsidR="00E8416B" w:rsidRDefault="00E8416B">
      <w:pPr>
        <w:spacing w:after="60"/>
      </w:pPr>
    </w:p>
    <w:p w14:paraId="2F136972" w14:textId="77777777" w:rsidR="00E8416B" w:rsidRDefault="00E8416B">
      <w:pPr>
        <w:spacing w:after="100"/>
      </w:pPr>
    </w:p>
    <w:sectPr w:rsidR="00E8416B">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0D599" w14:textId="77777777" w:rsidR="009F6D0D" w:rsidRDefault="009F6D0D" w:rsidP="009C0620">
      <w:r>
        <w:separator/>
      </w:r>
    </w:p>
  </w:endnote>
  <w:endnote w:type="continuationSeparator" w:id="0">
    <w:p w14:paraId="205CD1A2" w14:textId="77777777" w:rsidR="009F6D0D" w:rsidRDefault="009F6D0D" w:rsidP="009C0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rdo">
    <w:altName w:val="Calibri"/>
    <w:charset w:val="00"/>
    <w:family w:val="auto"/>
    <w:pitch w:val="default"/>
  </w:font>
  <w:font w:name="sans-serif">
    <w:altName w:val="Arial"/>
    <w:charset w:val="00"/>
    <w:family w:val="auto"/>
    <w:pitch w:val="default"/>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742DA" w14:textId="7850BA0F" w:rsidR="009C0620" w:rsidRDefault="009C0620" w:rsidP="009C0620">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D10BB" w14:textId="77777777" w:rsidR="009F6D0D" w:rsidRDefault="009F6D0D" w:rsidP="009C0620">
      <w:r>
        <w:separator/>
      </w:r>
    </w:p>
  </w:footnote>
  <w:footnote w:type="continuationSeparator" w:id="0">
    <w:p w14:paraId="0A7A13B5" w14:textId="77777777" w:rsidR="009F6D0D" w:rsidRDefault="009F6D0D" w:rsidP="009C06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3D17"/>
    <w:multiLevelType w:val="multilevel"/>
    <w:tmpl w:val="8874375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663F6"/>
    <w:multiLevelType w:val="hybridMultilevel"/>
    <w:tmpl w:val="A4D4D462"/>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B57ECE"/>
    <w:multiLevelType w:val="multilevel"/>
    <w:tmpl w:val="029EE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253B34"/>
    <w:multiLevelType w:val="multilevel"/>
    <w:tmpl w:val="DA8A8E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F9F0501"/>
    <w:multiLevelType w:val="hybridMultilevel"/>
    <w:tmpl w:val="D93C560A"/>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754228"/>
    <w:multiLevelType w:val="hybridMultilevel"/>
    <w:tmpl w:val="E7EAACC8"/>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56209B"/>
    <w:multiLevelType w:val="multilevel"/>
    <w:tmpl w:val="074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A11D4"/>
    <w:multiLevelType w:val="hybridMultilevel"/>
    <w:tmpl w:val="117C06BE"/>
    <w:lvl w:ilvl="0" w:tplc="7E227EAA">
      <w:start w:val="1"/>
      <w:numFmt w:val="bullet"/>
      <w:lvlText w:val="■"/>
      <w:lvlJc w:val="left"/>
      <w:pPr>
        <w:ind w:left="720" w:hanging="360"/>
      </w:p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06040F8"/>
    <w:multiLevelType w:val="hybridMultilevel"/>
    <w:tmpl w:val="45F4F3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3390AB3"/>
    <w:multiLevelType w:val="hybridMultilevel"/>
    <w:tmpl w:val="7E7A879A"/>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1B43C1"/>
    <w:multiLevelType w:val="hybridMultilevel"/>
    <w:tmpl w:val="99C6B070"/>
    <w:lvl w:ilvl="0" w:tplc="134EF772">
      <w:start w:val="8"/>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55E2225"/>
    <w:multiLevelType w:val="multilevel"/>
    <w:tmpl w:val="810C1CB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B57F5D"/>
    <w:multiLevelType w:val="hybridMultilevel"/>
    <w:tmpl w:val="D8049E7E"/>
    <w:lvl w:ilvl="0" w:tplc="2C0A0005">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15:restartNumberingAfterBreak="0">
    <w:nsid w:val="3CAB3704"/>
    <w:multiLevelType w:val="hybridMultilevel"/>
    <w:tmpl w:val="1D6C2CCA"/>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89D7267"/>
    <w:multiLevelType w:val="multilevel"/>
    <w:tmpl w:val="68A2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333A90"/>
    <w:multiLevelType w:val="hybridMultilevel"/>
    <w:tmpl w:val="EF8440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37A41CB"/>
    <w:multiLevelType w:val="hybridMultilevel"/>
    <w:tmpl w:val="795ADD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4422CEC"/>
    <w:multiLevelType w:val="hybridMultilevel"/>
    <w:tmpl w:val="0D0606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A0C40A2"/>
    <w:multiLevelType w:val="multilevel"/>
    <w:tmpl w:val="7B306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DF55B0"/>
    <w:multiLevelType w:val="hybridMultilevel"/>
    <w:tmpl w:val="2D3C9E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5C5D1D26"/>
    <w:multiLevelType w:val="hybridMultilevel"/>
    <w:tmpl w:val="2D4ACEAE"/>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CEC1C81"/>
    <w:multiLevelType w:val="hybridMultilevel"/>
    <w:tmpl w:val="8E1C33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9B21088"/>
    <w:multiLevelType w:val="hybridMultilevel"/>
    <w:tmpl w:val="0666BB86"/>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23A7007"/>
    <w:multiLevelType w:val="hybridMultilevel"/>
    <w:tmpl w:val="00C022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71C4799"/>
    <w:multiLevelType w:val="hybridMultilevel"/>
    <w:tmpl w:val="016CC5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A3632FD"/>
    <w:multiLevelType w:val="hybridMultilevel"/>
    <w:tmpl w:val="8D3482A4"/>
    <w:lvl w:ilvl="0" w:tplc="50C40326">
      <w:start w:val="1"/>
      <w:numFmt w:val="bullet"/>
      <w:lvlText w:val="●"/>
      <w:lvlJc w:val="left"/>
      <w:pPr>
        <w:ind w:left="720" w:hanging="360"/>
      </w:pPr>
    </w:lvl>
    <w:lvl w:ilvl="1" w:tplc="2D64DAEE">
      <w:start w:val="1"/>
      <w:numFmt w:val="bullet"/>
      <w:lvlText w:val="○"/>
      <w:lvlJc w:val="left"/>
      <w:pPr>
        <w:ind w:left="1440" w:hanging="360"/>
      </w:pPr>
    </w:lvl>
    <w:lvl w:ilvl="2" w:tplc="7E227EAA">
      <w:start w:val="1"/>
      <w:numFmt w:val="bullet"/>
      <w:lvlText w:val="■"/>
      <w:lvlJc w:val="left"/>
      <w:pPr>
        <w:ind w:left="2160" w:hanging="360"/>
      </w:pPr>
    </w:lvl>
    <w:lvl w:ilvl="3" w:tplc="DA1E5652">
      <w:start w:val="1"/>
      <w:numFmt w:val="bullet"/>
      <w:lvlText w:val="●"/>
      <w:lvlJc w:val="left"/>
      <w:pPr>
        <w:ind w:left="2880" w:hanging="360"/>
      </w:pPr>
    </w:lvl>
    <w:lvl w:ilvl="4" w:tplc="0D5861B2">
      <w:start w:val="1"/>
      <w:numFmt w:val="bullet"/>
      <w:lvlText w:val="○"/>
      <w:lvlJc w:val="left"/>
      <w:pPr>
        <w:ind w:left="3600" w:hanging="360"/>
      </w:pPr>
    </w:lvl>
    <w:lvl w:ilvl="5" w:tplc="6BD89908">
      <w:start w:val="1"/>
      <w:numFmt w:val="bullet"/>
      <w:lvlText w:val="■"/>
      <w:lvlJc w:val="left"/>
      <w:pPr>
        <w:ind w:left="4320" w:hanging="360"/>
      </w:pPr>
    </w:lvl>
    <w:lvl w:ilvl="6" w:tplc="4CDA9596">
      <w:start w:val="1"/>
      <w:numFmt w:val="bullet"/>
      <w:lvlText w:val="●"/>
      <w:lvlJc w:val="left"/>
      <w:pPr>
        <w:ind w:left="5040" w:hanging="360"/>
      </w:pPr>
    </w:lvl>
    <w:lvl w:ilvl="7" w:tplc="23CE1A1C">
      <w:start w:val="1"/>
      <w:numFmt w:val="bullet"/>
      <w:lvlText w:val="●"/>
      <w:lvlJc w:val="left"/>
      <w:pPr>
        <w:ind w:left="5760" w:hanging="360"/>
      </w:pPr>
    </w:lvl>
    <w:lvl w:ilvl="8" w:tplc="1068AC10">
      <w:start w:val="1"/>
      <w:numFmt w:val="bullet"/>
      <w:lvlText w:val="●"/>
      <w:lvlJc w:val="left"/>
      <w:pPr>
        <w:ind w:left="6480" w:hanging="360"/>
      </w:pPr>
    </w:lvl>
  </w:abstractNum>
  <w:abstractNum w:abstractNumId="26" w15:restartNumberingAfterBreak="0">
    <w:nsid w:val="7C0C2D63"/>
    <w:multiLevelType w:val="hybridMultilevel"/>
    <w:tmpl w:val="EC1E0186"/>
    <w:lvl w:ilvl="0" w:tplc="2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D2243C0"/>
    <w:multiLevelType w:val="multilevel"/>
    <w:tmpl w:val="D3109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C113F4"/>
    <w:multiLevelType w:val="multilevel"/>
    <w:tmpl w:val="56A6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lvlOverride w:ilvl="0">
      <w:startOverride w:val="1"/>
    </w:lvlOverride>
  </w:num>
  <w:num w:numId="2">
    <w:abstractNumId w:val="3"/>
  </w:num>
  <w:num w:numId="3">
    <w:abstractNumId w:val="27"/>
  </w:num>
  <w:num w:numId="4">
    <w:abstractNumId w:val="18"/>
  </w:num>
  <w:num w:numId="5">
    <w:abstractNumId w:val="2"/>
  </w:num>
  <w:num w:numId="6">
    <w:abstractNumId w:val="11"/>
  </w:num>
  <w:num w:numId="7">
    <w:abstractNumId w:val="28"/>
  </w:num>
  <w:num w:numId="8">
    <w:abstractNumId w:val="0"/>
  </w:num>
  <w:num w:numId="9">
    <w:abstractNumId w:val="14"/>
  </w:num>
  <w:num w:numId="10">
    <w:abstractNumId w:val="6"/>
  </w:num>
  <w:num w:numId="11">
    <w:abstractNumId w:val="21"/>
  </w:num>
  <w:num w:numId="12">
    <w:abstractNumId w:val="8"/>
  </w:num>
  <w:num w:numId="13">
    <w:abstractNumId w:val="10"/>
  </w:num>
  <w:num w:numId="14">
    <w:abstractNumId w:val="25"/>
  </w:num>
  <w:num w:numId="15">
    <w:abstractNumId w:val="7"/>
  </w:num>
  <w:num w:numId="16">
    <w:abstractNumId w:val="23"/>
  </w:num>
  <w:num w:numId="17">
    <w:abstractNumId w:val="13"/>
  </w:num>
  <w:num w:numId="18">
    <w:abstractNumId w:val="24"/>
  </w:num>
  <w:num w:numId="19">
    <w:abstractNumId w:val="20"/>
  </w:num>
  <w:num w:numId="20">
    <w:abstractNumId w:val="16"/>
  </w:num>
  <w:num w:numId="21">
    <w:abstractNumId w:val="12"/>
  </w:num>
  <w:num w:numId="22">
    <w:abstractNumId w:val="17"/>
  </w:num>
  <w:num w:numId="23">
    <w:abstractNumId w:val="15"/>
  </w:num>
  <w:num w:numId="24">
    <w:abstractNumId w:val="19"/>
  </w:num>
  <w:num w:numId="25">
    <w:abstractNumId w:val="9"/>
  </w:num>
  <w:num w:numId="26">
    <w:abstractNumId w:val="1"/>
  </w:num>
  <w:num w:numId="27">
    <w:abstractNumId w:val="4"/>
  </w:num>
  <w:num w:numId="28">
    <w:abstractNumId w:val="26"/>
  </w:num>
  <w:num w:numId="29">
    <w:abstractNumId w:val="22"/>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16B"/>
    <w:rsid w:val="000205D7"/>
    <w:rsid w:val="000237C9"/>
    <w:rsid w:val="00080A80"/>
    <w:rsid w:val="001D39F0"/>
    <w:rsid w:val="00276012"/>
    <w:rsid w:val="00282932"/>
    <w:rsid w:val="002E4B62"/>
    <w:rsid w:val="003D37FF"/>
    <w:rsid w:val="003D4EB8"/>
    <w:rsid w:val="00603457"/>
    <w:rsid w:val="0063078E"/>
    <w:rsid w:val="006478EF"/>
    <w:rsid w:val="006D74B7"/>
    <w:rsid w:val="007B26E3"/>
    <w:rsid w:val="00843446"/>
    <w:rsid w:val="008C4A93"/>
    <w:rsid w:val="008D72F2"/>
    <w:rsid w:val="008F00D7"/>
    <w:rsid w:val="00935DFA"/>
    <w:rsid w:val="00955F85"/>
    <w:rsid w:val="009662DF"/>
    <w:rsid w:val="00997DF8"/>
    <w:rsid w:val="009A72A6"/>
    <w:rsid w:val="009C0620"/>
    <w:rsid w:val="009F6D0D"/>
    <w:rsid w:val="00A47B76"/>
    <w:rsid w:val="00A70F43"/>
    <w:rsid w:val="00A86C28"/>
    <w:rsid w:val="00A90ADA"/>
    <w:rsid w:val="00AB119D"/>
    <w:rsid w:val="00AE1A27"/>
    <w:rsid w:val="00BF6A31"/>
    <w:rsid w:val="00C55A80"/>
    <w:rsid w:val="00C60915"/>
    <w:rsid w:val="00C72141"/>
    <w:rsid w:val="00CA575F"/>
    <w:rsid w:val="00E05F62"/>
    <w:rsid w:val="00E361F8"/>
    <w:rsid w:val="00E8416B"/>
    <w:rsid w:val="00F33A7D"/>
    <w:rsid w:val="00F83652"/>
    <w:rsid w:val="00FE785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5CE557"/>
  <w15:docId w15:val="{74AE69C1-DF88-4FCB-B999-1918633D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D74B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6D74B7"/>
    <w:pPr>
      <w:spacing w:after="100"/>
    </w:pPr>
  </w:style>
  <w:style w:type="paragraph" w:styleId="TDC2">
    <w:name w:val="toc 2"/>
    <w:basedOn w:val="Normal"/>
    <w:next w:val="Normal"/>
    <w:autoRedefine/>
    <w:uiPriority w:val="39"/>
    <w:unhideWhenUsed/>
    <w:rsid w:val="006D74B7"/>
    <w:pPr>
      <w:spacing w:after="100"/>
      <w:ind w:left="240"/>
    </w:pPr>
  </w:style>
  <w:style w:type="paragraph" w:styleId="TDC3">
    <w:name w:val="toc 3"/>
    <w:basedOn w:val="Normal"/>
    <w:next w:val="Normal"/>
    <w:autoRedefine/>
    <w:uiPriority w:val="39"/>
    <w:unhideWhenUsed/>
    <w:rsid w:val="006D74B7"/>
    <w:pPr>
      <w:spacing w:after="100"/>
      <w:ind w:left="480"/>
    </w:pPr>
  </w:style>
  <w:style w:type="paragraph" w:styleId="Encabezado">
    <w:name w:val="header"/>
    <w:basedOn w:val="Normal"/>
    <w:link w:val="EncabezadoCar"/>
    <w:uiPriority w:val="99"/>
    <w:unhideWhenUsed/>
    <w:rsid w:val="009C0620"/>
    <w:pPr>
      <w:tabs>
        <w:tab w:val="center" w:pos="4252"/>
        <w:tab w:val="right" w:pos="8504"/>
      </w:tabs>
    </w:pPr>
  </w:style>
  <w:style w:type="character" w:customStyle="1" w:styleId="EncabezadoCar">
    <w:name w:val="Encabezado Car"/>
    <w:basedOn w:val="Fuentedeprrafopredeter"/>
    <w:link w:val="Encabezado"/>
    <w:uiPriority w:val="99"/>
    <w:rsid w:val="009C0620"/>
  </w:style>
  <w:style w:type="paragraph" w:styleId="Piedepgina">
    <w:name w:val="footer"/>
    <w:basedOn w:val="Normal"/>
    <w:link w:val="PiedepginaCar"/>
    <w:uiPriority w:val="99"/>
    <w:unhideWhenUsed/>
    <w:rsid w:val="009C0620"/>
    <w:pPr>
      <w:tabs>
        <w:tab w:val="center" w:pos="4252"/>
        <w:tab w:val="right" w:pos="8504"/>
      </w:tabs>
    </w:pPr>
  </w:style>
  <w:style w:type="character" w:customStyle="1" w:styleId="PiedepginaCar">
    <w:name w:val="Pie de página Car"/>
    <w:basedOn w:val="Fuentedeprrafopredeter"/>
    <w:link w:val="Piedepgina"/>
    <w:uiPriority w:val="99"/>
    <w:rsid w:val="009C0620"/>
  </w:style>
  <w:style w:type="character" w:styleId="Mencinsinresolver">
    <w:name w:val="Unresolved Mention"/>
    <w:basedOn w:val="Fuentedeprrafopredeter"/>
    <w:uiPriority w:val="99"/>
    <w:semiHidden/>
    <w:unhideWhenUsed/>
    <w:rsid w:val="009C0620"/>
    <w:rPr>
      <w:color w:val="605E5C"/>
      <w:shd w:val="clear" w:color="auto" w:fill="E1DFDD"/>
    </w:rPr>
  </w:style>
  <w:style w:type="paragraph" w:customStyle="1" w:styleId="Contenidodelatabla">
    <w:name w:val="Contenido de la tabla"/>
    <w:basedOn w:val="Normal"/>
    <w:qFormat/>
    <w:rsid w:val="000205D7"/>
    <w:pPr>
      <w:widowControl w:val="0"/>
      <w:suppressLineNumbers/>
      <w:suppressAutoHyphens/>
      <w:spacing w:line="276" w:lineRule="auto"/>
    </w:pPr>
    <w:rPr>
      <w:sz w:val="22"/>
      <w:szCs w:val="22"/>
      <w:lang w:val="es-ES" w:eastAsia="zh-CN" w:bidi="hi-IN"/>
    </w:rPr>
  </w:style>
  <w:style w:type="table" w:customStyle="1" w:styleId="TableNormal">
    <w:name w:val="TableNormal"/>
    <w:rsid w:val="000205D7"/>
    <w:pPr>
      <w:suppressAutoHyphens/>
    </w:pPr>
    <w:rPr>
      <w:sz w:val="22"/>
      <w:szCs w:val="22"/>
      <w:lang w:val="es-ES" w:eastAsia="zh-CN" w:bidi="hi-IN"/>
    </w:rPr>
    <w:tblPr>
      <w:tblCellMar>
        <w:top w:w="100" w:type="dxa"/>
        <w:left w:w="100" w:type="dxa"/>
        <w:bottom w:w="100" w:type="dxa"/>
        <w:right w:w="100" w:type="dxa"/>
      </w:tblCellMar>
    </w:tblPr>
  </w:style>
  <w:style w:type="paragraph" w:styleId="Textoindependiente">
    <w:name w:val="Body Text"/>
    <w:basedOn w:val="Normal"/>
    <w:link w:val="TextoindependienteCar"/>
    <w:rsid w:val="00A47B76"/>
    <w:pPr>
      <w:suppressAutoHyphens/>
      <w:spacing w:after="140" w:line="276" w:lineRule="auto"/>
    </w:pPr>
    <w:rPr>
      <w:sz w:val="22"/>
      <w:szCs w:val="22"/>
      <w:lang w:val="es-ES" w:eastAsia="zh-CN" w:bidi="hi-IN"/>
    </w:rPr>
  </w:style>
  <w:style w:type="character" w:customStyle="1" w:styleId="TextoindependienteCar">
    <w:name w:val="Texto independiente Car"/>
    <w:basedOn w:val="Fuentedeprrafopredeter"/>
    <w:link w:val="Textoindependiente"/>
    <w:rsid w:val="00A47B76"/>
    <w:rPr>
      <w:sz w:val="22"/>
      <w:szCs w:val="22"/>
      <w:lang w:val="es-ES" w:eastAsia="zh-CN" w:bidi="hi-IN"/>
    </w:rPr>
  </w:style>
  <w:style w:type="paragraph" w:customStyle="1" w:styleId="normal1">
    <w:name w:val="normal1"/>
    <w:qFormat/>
    <w:rsid w:val="00A47B76"/>
    <w:pPr>
      <w:suppressAutoHyphens/>
      <w:spacing w:line="276" w:lineRule="auto"/>
    </w:pPr>
    <w:rPr>
      <w:sz w:val="22"/>
      <w:szCs w:val="22"/>
      <w:lang w:val="es-ES" w:eastAsia="zh-CN" w:bidi="hi-IN"/>
    </w:rPr>
  </w:style>
  <w:style w:type="character" w:styleId="Textoennegrita">
    <w:name w:val="Strong"/>
    <w:uiPriority w:val="22"/>
    <w:qFormat/>
    <w:rsid w:val="00A47B76"/>
    <w:rPr>
      <w:b/>
      <w:bCs/>
    </w:rPr>
  </w:style>
  <w:style w:type="table" w:styleId="Tablaconcuadrcula">
    <w:name w:val="Table Grid"/>
    <w:basedOn w:val="Tablanormal"/>
    <w:uiPriority w:val="39"/>
    <w:rsid w:val="00A47B76"/>
    <w:rPr>
      <w:sz w:val="22"/>
      <w:szCs w:val="22"/>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A47B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3F056-916E-4CBE-878C-6E666C1C5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29</Pages>
  <Words>7282</Words>
  <Characters>40052</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Leonel Rodriguez</cp:lastModifiedBy>
  <cp:revision>15</cp:revision>
  <dcterms:created xsi:type="dcterms:W3CDTF">2026-04-24T02:08:00Z</dcterms:created>
  <dcterms:modified xsi:type="dcterms:W3CDTF">2026-04-27T13:00:00Z</dcterms:modified>
</cp:coreProperties>
</file>