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E7BF4" w14:textId="744388AA" w:rsidR="00EB66AE" w:rsidRPr="0009256E" w:rsidRDefault="00EB66AE" w:rsidP="0009256E">
      <w:pPr>
        <w:pStyle w:val="NoSpacing"/>
        <w:jc w:val="both"/>
        <w:rPr>
          <w:color w:val="0000FF"/>
          <w:sz w:val="28"/>
          <w:szCs w:val="28"/>
        </w:rPr>
      </w:pPr>
      <w:r w:rsidRPr="0009256E">
        <w:rPr>
          <w:color w:val="0000FF"/>
          <w:sz w:val="28"/>
          <w:szCs w:val="28"/>
        </w:rPr>
        <w:t>Kindly Peruse the Subsequent Provisions with Due Diligence</w:t>
      </w:r>
    </w:p>
    <w:p w14:paraId="28590C8B" w14:textId="77777777" w:rsidR="00EB66AE" w:rsidRPr="0009256E" w:rsidRDefault="00EB66AE" w:rsidP="0009256E">
      <w:pPr>
        <w:pStyle w:val="NoSpacing"/>
        <w:jc w:val="both"/>
        <w:rPr>
          <w:sz w:val="28"/>
          <w:szCs w:val="28"/>
        </w:rPr>
      </w:pPr>
    </w:p>
    <w:p w14:paraId="5490527C" w14:textId="5686A443" w:rsidR="00EB66AE" w:rsidRPr="0009256E" w:rsidRDefault="00EB66AE" w:rsidP="0009256E">
      <w:pPr>
        <w:pStyle w:val="NoSpacing"/>
        <w:jc w:val="both"/>
        <w:rPr>
          <w:sz w:val="28"/>
          <w:szCs w:val="28"/>
        </w:rPr>
      </w:pPr>
      <w:r w:rsidRPr="0009256E">
        <w:rPr>
          <w:sz w:val="28"/>
          <w:szCs w:val="28"/>
        </w:rPr>
        <w:t xml:space="preserve">Welcome to the </w:t>
      </w:r>
      <w:r w:rsidR="0009256E" w:rsidRPr="0009256E">
        <w:rPr>
          <w:sz w:val="28"/>
          <w:szCs w:val="28"/>
        </w:rPr>
        <w:t xml:space="preserve">S K Tours &amp; Travels </w:t>
      </w:r>
      <w:r w:rsidRPr="0009256E">
        <w:rPr>
          <w:sz w:val="28"/>
          <w:szCs w:val="28"/>
        </w:rPr>
        <w:t xml:space="preserve">website (the "Site"). To ensure the provision of informative content on this Site, we require all Guests accessing this Site to comply with the subsequent terms and conditions ("Terms and Conditions"). By accessing the Site, </w:t>
      </w:r>
      <w:proofErr w:type="gramStart"/>
      <w:r w:rsidRPr="0009256E">
        <w:rPr>
          <w:sz w:val="28"/>
          <w:szCs w:val="28"/>
        </w:rPr>
        <w:t>You</w:t>
      </w:r>
      <w:proofErr w:type="gramEnd"/>
      <w:r w:rsidRPr="0009256E">
        <w:rPr>
          <w:sz w:val="28"/>
          <w:szCs w:val="28"/>
        </w:rPr>
        <w:t xml:space="preserve"> ("You") hereby acknowledge and consent to these Terms and Conditions, which are subject to periodic amendment. Your continued utilization of www.</w:t>
      </w:r>
      <w:r w:rsidRPr="0009256E">
        <w:rPr>
          <w:sz w:val="28"/>
          <w:szCs w:val="28"/>
        </w:rPr>
        <w:t>sktt.in</w:t>
      </w:r>
      <w:r w:rsidRPr="0009256E">
        <w:rPr>
          <w:sz w:val="28"/>
          <w:szCs w:val="28"/>
        </w:rPr>
        <w:t xml:space="preserve"> subsequent to the posting of revisions to these Terms and Conditions shall constitute Your acceptance of said revisions.</w:t>
      </w:r>
    </w:p>
    <w:p w14:paraId="5E8AE56A" w14:textId="77777777" w:rsidR="00EB66AE" w:rsidRPr="0009256E" w:rsidRDefault="00EB66AE" w:rsidP="0009256E">
      <w:pPr>
        <w:pStyle w:val="NoSpacing"/>
        <w:jc w:val="both"/>
        <w:rPr>
          <w:sz w:val="28"/>
          <w:szCs w:val="28"/>
        </w:rPr>
      </w:pPr>
    </w:p>
    <w:p w14:paraId="5501D009" w14:textId="08786674" w:rsidR="00EB66AE" w:rsidRPr="0009256E" w:rsidRDefault="00EB66AE" w:rsidP="0009256E">
      <w:pPr>
        <w:pStyle w:val="NoSpacing"/>
        <w:jc w:val="both"/>
        <w:rPr>
          <w:sz w:val="28"/>
          <w:szCs w:val="28"/>
        </w:rPr>
      </w:pPr>
      <w:r w:rsidRPr="0009256E">
        <w:rPr>
          <w:sz w:val="28"/>
          <w:szCs w:val="28"/>
        </w:rPr>
        <w:t xml:space="preserve">While </w:t>
      </w:r>
      <w:bookmarkStart w:id="0" w:name="_Hlk217665236"/>
      <w:r w:rsidRPr="0009256E">
        <w:rPr>
          <w:sz w:val="28"/>
          <w:szCs w:val="28"/>
        </w:rPr>
        <w:t xml:space="preserve">S K Tours &amp; Travels </w:t>
      </w:r>
      <w:bookmarkEnd w:id="0"/>
      <w:r w:rsidRPr="0009256E">
        <w:rPr>
          <w:sz w:val="28"/>
          <w:szCs w:val="28"/>
        </w:rPr>
        <w:t xml:space="preserve">shall </w:t>
      </w:r>
      <w:r w:rsidRPr="0009256E">
        <w:rPr>
          <w:sz w:val="28"/>
          <w:szCs w:val="28"/>
        </w:rPr>
        <w:t>endeavour</w:t>
      </w:r>
      <w:r w:rsidRPr="0009256E">
        <w:rPr>
          <w:sz w:val="28"/>
          <w:szCs w:val="28"/>
        </w:rPr>
        <w:t xml:space="preserve"> to maintain current and accurate information on the Site, visitors are hereby advised that S K Tours &amp; Travels assumes no liability for the accuracy or completeness of any material contained within the Site and recommends that visitors exercise due diligence, discretion, and judgment in connection with its use.</w:t>
      </w:r>
    </w:p>
    <w:p w14:paraId="4DC15FED" w14:textId="77777777" w:rsidR="00EB66AE" w:rsidRPr="0009256E" w:rsidRDefault="00EB66AE" w:rsidP="0009256E">
      <w:pPr>
        <w:pStyle w:val="NoSpacing"/>
        <w:jc w:val="both"/>
        <w:rPr>
          <w:sz w:val="28"/>
          <w:szCs w:val="28"/>
        </w:rPr>
      </w:pPr>
    </w:p>
    <w:p w14:paraId="353A1372" w14:textId="77777777" w:rsidR="00EB66AE" w:rsidRPr="0009256E" w:rsidRDefault="00EB66AE" w:rsidP="0009256E">
      <w:pPr>
        <w:pStyle w:val="NoSpacing"/>
        <w:jc w:val="both"/>
        <w:rPr>
          <w:color w:val="0000FF"/>
          <w:sz w:val="28"/>
          <w:szCs w:val="28"/>
        </w:rPr>
      </w:pPr>
      <w:r w:rsidRPr="0009256E">
        <w:rPr>
          <w:color w:val="0000FF"/>
          <w:sz w:val="28"/>
          <w:szCs w:val="28"/>
        </w:rPr>
        <w:t xml:space="preserve">Privacy Policy for </w:t>
      </w:r>
      <w:hyperlink r:id="rId5" w:history="1">
        <w:r w:rsidRPr="0009256E">
          <w:rPr>
            <w:rStyle w:val="Hyperlink"/>
            <w:b/>
            <w:bCs/>
            <w:color w:val="0000FF"/>
            <w:sz w:val="28"/>
            <w:szCs w:val="28"/>
          </w:rPr>
          <w:t>www.sktt.in</w:t>
        </w:r>
      </w:hyperlink>
    </w:p>
    <w:p w14:paraId="3E41C7BA" w14:textId="77777777" w:rsidR="00EB66AE" w:rsidRPr="0009256E" w:rsidRDefault="00EB66AE" w:rsidP="0009256E">
      <w:pPr>
        <w:pStyle w:val="NoSpacing"/>
        <w:jc w:val="both"/>
        <w:rPr>
          <w:sz w:val="28"/>
          <w:szCs w:val="28"/>
        </w:rPr>
      </w:pPr>
    </w:p>
    <w:p w14:paraId="6B4CFA40" w14:textId="47F005F2" w:rsidR="00EB66AE" w:rsidRPr="0009256E" w:rsidRDefault="00EB66AE" w:rsidP="0009256E">
      <w:pPr>
        <w:pStyle w:val="NoSpacing"/>
        <w:jc w:val="both"/>
        <w:rPr>
          <w:sz w:val="28"/>
          <w:szCs w:val="28"/>
        </w:rPr>
      </w:pPr>
      <w:bookmarkStart w:id="1" w:name="_Hlk217665587"/>
      <w:r w:rsidRPr="0009256E">
        <w:rPr>
          <w:sz w:val="28"/>
          <w:szCs w:val="28"/>
        </w:rPr>
        <w:t xml:space="preserve">S K Tours &amp; Travels </w:t>
      </w:r>
      <w:bookmarkEnd w:id="1"/>
      <w:r w:rsidRPr="0009256E">
        <w:rPr>
          <w:sz w:val="28"/>
          <w:szCs w:val="28"/>
        </w:rPr>
        <w:t>(hereinafter "</w:t>
      </w:r>
      <w:r w:rsidRPr="0009256E">
        <w:rPr>
          <w:sz w:val="28"/>
          <w:szCs w:val="28"/>
        </w:rPr>
        <w:t xml:space="preserve"> </w:t>
      </w:r>
      <w:r w:rsidRPr="0009256E">
        <w:rPr>
          <w:sz w:val="28"/>
          <w:szCs w:val="28"/>
        </w:rPr>
        <w:t>S K Tours &amp; Travels," "we," "us," or "our"), shall exercise commercially reasonable efforts to protect the privacy of its online visitors</w:t>
      </w:r>
      <w:r w:rsidRPr="0009256E">
        <w:rPr>
          <w:sz w:val="28"/>
          <w:szCs w:val="28"/>
        </w:rPr>
        <w:t xml:space="preserve"> </w:t>
      </w:r>
      <w:r w:rsidRPr="0009256E">
        <w:rPr>
          <w:sz w:val="28"/>
          <w:szCs w:val="28"/>
        </w:rPr>
        <w:t xml:space="preserve">S K Tours &amp; Travels. encompasses its divisions and subsidiaries. Upon visiting the Site, in designated areas thereof, </w:t>
      </w:r>
      <w:proofErr w:type="gramStart"/>
      <w:r w:rsidRPr="0009256E">
        <w:rPr>
          <w:sz w:val="28"/>
          <w:szCs w:val="28"/>
        </w:rPr>
        <w:t>You</w:t>
      </w:r>
      <w:proofErr w:type="gramEnd"/>
      <w:r w:rsidRPr="0009256E">
        <w:rPr>
          <w:sz w:val="28"/>
          <w:szCs w:val="28"/>
        </w:rPr>
        <w:t xml:space="preserve"> may be requested to furnish personal information to facilitate the provision of requested information. Submission of such information is discretionary; however, failure to provide said information may impede our ability to </w:t>
      </w:r>
      <w:r w:rsidRPr="0009256E">
        <w:rPr>
          <w:sz w:val="28"/>
          <w:szCs w:val="28"/>
        </w:rPr>
        <w:t>fulfil</w:t>
      </w:r>
      <w:r w:rsidRPr="0009256E">
        <w:rPr>
          <w:sz w:val="28"/>
          <w:szCs w:val="28"/>
        </w:rPr>
        <w:t xml:space="preserve"> Your request. The Site may incorporate functionalities enabling electronic communication, such as email. You shall bear sole responsibility for the disclosure of personally identifiable information via these communication channels (e.g., inclusion of name and/or address in email correspondence). Provision of personal identification information constitutes Your affirmation of knowing and voluntary consent to such disclosure. We reserve the right to respond to electronic communications transmitted by You. Cookies and other technologies may be employed to optimize user experience, resolve technical issues, and enhance content delivery. We </w:t>
      </w:r>
      <w:r w:rsidRPr="0009256E">
        <w:rPr>
          <w:sz w:val="28"/>
          <w:szCs w:val="28"/>
        </w:rPr>
        <w:t>endeavour</w:t>
      </w:r>
      <w:r w:rsidRPr="0009256E">
        <w:rPr>
          <w:sz w:val="28"/>
          <w:szCs w:val="28"/>
        </w:rPr>
        <w:t xml:space="preserve"> to maintain the confidentiality of personal identification information intentionally provided. We shall not sell, lease, or exchange said information with any entity external to S K Tours &amp; Travels, except where compelled by operation of law. Be advised that interception of internet communications is possible; therefore, transmission of sensitive information via electronic means is discouraged.</w:t>
      </w:r>
    </w:p>
    <w:p w14:paraId="3C0DC46F" w14:textId="77777777" w:rsidR="00EB66AE" w:rsidRDefault="00EB66AE" w:rsidP="0009256E">
      <w:pPr>
        <w:pStyle w:val="NoSpacing"/>
        <w:jc w:val="both"/>
        <w:rPr>
          <w:sz w:val="28"/>
          <w:szCs w:val="28"/>
        </w:rPr>
      </w:pPr>
    </w:p>
    <w:p w14:paraId="62F31E93" w14:textId="16CCADFB" w:rsidR="00EB66AE" w:rsidRPr="0009256E" w:rsidRDefault="00EB66AE" w:rsidP="0009256E">
      <w:pPr>
        <w:pStyle w:val="NoSpacing"/>
        <w:jc w:val="both"/>
        <w:rPr>
          <w:color w:val="0000FF"/>
          <w:sz w:val="28"/>
          <w:szCs w:val="28"/>
        </w:rPr>
      </w:pPr>
      <w:r w:rsidRPr="0009256E">
        <w:rPr>
          <w:color w:val="0000FF"/>
          <w:sz w:val="28"/>
          <w:szCs w:val="28"/>
        </w:rPr>
        <w:t>Intellectual Property Rights Notice and Limitations on Use of Materials</w:t>
      </w:r>
    </w:p>
    <w:p w14:paraId="4A02C167" w14:textId="77777777" w:rsidR="00EB66AE" w:rsidRPr="0009256E" w:rsidRDefault="00EB66AE" w:rsidP="0009256E">
      <w:pPr>
        <w:pStyle w:val="NoSpacing"/>
        <w:jc w:val="both"/>
        <w:rPr>
          <w:sz w:val="28"/>
          <w:szCs w:val="28"/>
        </w:rPr>
      </w:pPr>
    </w:p>
    <w:p w14:paraId="5D617DF7" w14:textId="51F84589" w:rsidR="00EB66AE" w:rsidRPr="0009256E" w:rsidRDefault="00EB66AE" w:rsidP="0009256E">
      <w:pPr>
        <w:pStyle w:val="NoSpacing"/>
        <w:jc w:val="both"/>
        <w:rPr>
          <w:sz w:val="28"/>
          <w:szCs w:val="28"/>
        </w:rPr>
      </w:pPr>
      <w:r w:rsidRPr="0009256E">
        <w:rPr>
          <w:sz w:val="28"/>
          <w:szCs w:val="28"/>
        </w:rPr>
        <w:t xml:space="preserve">This Site is owned and operated by </w:t>
      </w:r>
      <w:r w:rsidR="003E4DF0" w:rsidRPr="0009256E">
        <w:rPr>
          <w:sz w:val="28"/>
          <w:szCs w:val="28"/>
        </w:rPr>
        <w:t xml:space="preserve">S K Tours &amp; Travels </w:t>
      </w:r>
      <w:r w:rsidRPr="0009256E">
        <w:rPr>
          <w:sz w:val="28"/>
          <w:szCs w:val="28"/>
        </w:rPr>
        <w:t xml:space="preserve">and incorporates trademarks, copyrights, and other intellectual property rights that constitute the exclusive property of </w:t>
      </w:r>
      <w:r w:rsidR="003E4DF0" w:rsidRPr="0009256E">
        <w:rPr>
          <w:sz w:val="28"/>
          <w:szCs w:val="28"/>
        </w:rPr>
        <w:t>S K Tours &amp; Travels</w:t>
      </w:r>
      <w:r w:rsidRPr="0009256E">
        <w:rPr>
          <w:sz w:val="28"/>
          <w:szCs w:val="28"/>
        </w:rPr>
        <w:t xml:space="preserve">, its divisions, affiliates, or subsidiaries. You covenant and warrant that You shall not display the </w:t>
      </w:r>
      <w:r w:rsidR="003E4DF0" w:rsidRPr="0009256E">
        <w:rPr>
          <w:sz w:val="28"/>
          <w:szCs w:val="28"/>
        </w:rPr>
        <w:t xml:space="preserve">S K Tours &amp; Travels </w:t>
      </w:r>
      <w:r w:rsidRPr="0009256E">
        <w:rPr>
          <w:sz w:val="28"/>
          <w:szCs w:val="28"/>
        </w:rPr>
        <w:t xml:space="preserve">or other third-party trademarks, nor shall You utilize the </w:t>
      </w:r>
      <w:r w:rsidR="003E4DF0" w:rsidRPr="0009256E">
        <w:rPr>
          <w:sz w:val="28"/>
          <w:szCs w:val="28"/>
        </w:rPr>
        <w:t xml:space="preserve">S K Tours &amp; Travels </w:t>
      </w:r>
      <w:r w:rsidRPr="0009256E">
        <w:rPr>
          <w:sz w:val="28"/>
          <w:szCs w:val="28"/>
        </w:rPr>
        <w:t xml:space="preserve">Marks or other third-party </w:t>
      </w:r>
      <w:r w:rsidRPr="0009256E">
        <w:rPr>
          <w:sz w:val="28"/>
          <w:szCs w:val="28"/>
        </w:rPr>
        <w:lastRenderedPageBreak/>
        <w:t xml:space="preserve">trademarks in any manner whatsoever, absent the prior express written consent of </w:t>
      </w:r>
      <w:r w:rsidR="003E4DF0" w:rsidRPr="0009256E">
        <w:rPr>
          <w:sz w:val="28"/>
          <w:szCs w:val="28"/>
        </w:rPr>
        <w:t xml:space="preserve">S K Tours &amp; Travels </w:t>
      </w:r>
      <w:r w:rsidRPr="0009256E">
        <w:rPr>
          <w:sz w:val="28"/>
          <w:szCs w:val="28"/>
        </w:rPr>
        <w:t>or the respective holders of such third-party marks.</w:t>
      </w:r>
    </w:p>
    <w:p w14:paraId="0D21F57E" w14:textId="77777777" w:rsidR="003E4DF0" w:rsidRPr="0009256E" w:rsidRDefault="003E4DF0" w:rsidP="0009256E">
      <w:pPr>
        <w:pStyle w:val="NoSpacing"/>
        <w:jc w:val="both"/>
        <w:rPr>
          <w:sz w:val="28"/>
          <w:szCs w:val="28"/>
        </w:rPr>
      </w:pPr>
    </w:p>
    <w:p w14:paraId="002A48F9" w14:textId="3C907695" w:rsidR="00EB66AE" w:rsidRPr="0009256E" w:rsidRDefault="00EB66AE" w:rsidP="0009256E">
      <w:pPr>
        <w:pStyle w:val="NoSpacing"/>
        <w:jc w:val="both"/>
        <w:rPr>
          <w:sz w:val="28"/>
          <w:szCs w:val="28"/>
        </w:rPr>
      </w:pPr>
      <w:r w:rsidRPr="0009256E">
        <w:rPr>
          <w:sz w:val="28"/>
          <w:szCs w:val="28"/>
        </w:rPr>
        <w:t>This Site may further incorporate trademarks, copyrights, and other intellectual property rights appertaining to third parties, inclusive of our clients. All such rights remain proprietary to their respective legal titleholders. Users are strictly prohibited, pursuant to applicable law and these Terms and Conditions, from modifying, reproducing, disseminating, transmitting, exhibiting, publishing, vending, licensing, creating derivative works, or otherwise exploiting any content contained within this Site for commercial or public purposes, irrespective of the means, manner, or medium employed. Unauthorized access to and use of this web site and its systems, including but not limited to unauthorized entry, misuse of passwords, or misappropriation of any information posted herein, is strictly proscribed and shall subject the transgressor to both criminal and civil penalties.</w:t>
      </w:r>
    </w:p>
    <w:p w14:paraId="53E9F365" w14:textId="77777777" w:rsidR="003E4DF0" w:rsidRPr="0009256E" w:rsidRDefault="003E4DF0" w:rsidP="0009256E">
      <w:pPr>
        <w:pStyle w:val="NoSpacing"/>
        <w:jc w:val="both"/>
        <w:rPr>
          <w:sz w:val="28"/>
          <w:szCs w:val="28"/>
        </w:rPr>
      </w:pPr>
    </w:p>
    <w:p w14:paraId="73973354" w14:textId="02775958" w:rsidR="00632EC8" w:rsidRPr="0009256E" w:rsidRDefault="00EB66AE" w:rsidP="0009256E">
      <w:pPr>
        <w:pStyle w:val="NoSpacing"/>
        <w:jc w:val="both"/>
        <w:rPr>
          <w:sz w:val="28"/>
          <w:szCs w:val="28"/>
        </w:rPr>
      </w:pPr>
      <w:r w:rsidRPr="0009256E">
        <w:rPr>
          <w:sz w:val="28"/>
          <w:szCs w:val="28"/>
        </w:rPr>
        <w:t xml:space="preserve">Except as expressly authorized under the Terms and Conditions governing utilization of this Site, any employment of </w:t>
      </w:r>
      <w:r w:rsidR="003E4DF0" w:rsidRPr="0009256E">
        <w:rPr>
          <w:sz w:val="28"/>
          <w:szCs w:val="28"/>
        </w:rPr>
        <w:t xml:space="preserve">S K Tours &amp; Travels </w:t>
      </w:r>
      <w:r w:rsidRPr="0009256E">
        <w:rPr>
          <w:sz w:val="28"/>
          <w:szCs w:val="28"/>
        </w:rPr>
        <w:t>or other third-party trademarks or trade names found on the Site, without the explicit, advance written authorization of the respective proprietors thereof, is strictly forbidden.</w:t>
      </w:r>
    </w:p>
    <w:p w14:paraId="33AEFA31" w14:textId="77777777" w:rsidR="003E4DF0" w:rsidRPr="0009256E" w:rsidRDefault="003E4DF0" w:rsidP="0009256E">
      <w:pPr>
        <w:pStyle w:val="NoSpacing"/>
        <w:jc w:val="both"/>
        <w:rPr>
          <w:sz w:val="28"/>
          <w:szCs w:val="28"/>
        </w:rPr>
      </w:pPr>
    </w:p>
    <w:p w14:paraId="38738ABC" w14:textId="1B096E79" w:rsidR="003E4DF0" w:rsidRPr="0009256E" w:rsidRDefault="003E4DF0" w:rsidP="0009256E">
      <w:pPr>
        <w:pStyle w:val="NoSpacing"/>
        <w:jc w:val="both"/>
        <w:rPr>
          <w:color w:val="0000FF"/>
          <w:sz w:val="28"/>
          <w:szCs w:val="28"/>
        </w:rPr>
      </w:pPr>
      <w:r w:rsidRPr="0009256E">
        <w:rPr>
          <w:color w:val="0000FF"/>
          <w:sz w:val="28"/>
          <w:szCs w:val="28"/>
        </w:rPr>
        <w:t>Disclaimer of Warranties and Limitation of Liability</w:t>
      </w:r>
    </w:p>
    <w:p w14:paraId="4F690682" w14:textId="77777777" w:rsidR="003E4DF0" w:rsidRPr="0009256E" w:rsidRDefault="003E4DF0" w:rsidP="0009256E">
      <w:pPr>
        <w:pStyle w:val="NoSpacing"/>
        <w:jc w:val="both"/>
        <w:rPr>
          <w:sz w:val="28"/>
          <w:szCs w:val="28"/>
        </w:rPr>
      </w:pPr>
    </w:p>
    <w:p w14:paraId="70A234BC" w14:textId="34693C79" w:rsidR="003E4DF0" w:rsidRPr="0009256E" w:rsidRDefault="003E4DF0" w:rsidP="0009256E">
      <w:pPr>
        <w:pStyle w:val="NoSpacing"/>
        <w:jc w:val="both"/>
        <w:rPr>
          <w:sz w:val="28"/>
          <w:szCs w:val="28"/>
        </w:rPr>
      </w:pPr>
      <w:r w:rsidRPr="0009256E">
        <w:rPr>
          <w:sz w:val="28"/>
          <w:szCs w:val="28"/>
        </w:rPr>
        <w:t xml:space="preserve">The content of this Site is provided on an "as is" basis, without any warranties, express or implied. S K Tours &amp; Travels hereby disclaims any and all responsibility and liability for: </w:t>
      </w:r>
    </w:p>
    <w:p w14:paraId="213AA3A1" w14:textId="77777777" w:rsidR="003E4DF0" w:rsidRPr="0009256E" w:rsidRDefault="003E4DF0" w:rsidP="0009256E">
      <w:pPr>
        <w:pStyle w:val="NoSpacing"/>
        <w:jc w:val="both"/>
        <w:rPr>
          <w:sz w:val="28"/>
          <w:szCs w:val="28"/>
        </w:rPr>
      </w:pPr>
    </w:p>
    <w:p w14:paraId="0FCC4227" w14:textId="12C81782" w:rsidR="003E4DF0" w:rsidRPr="0009256E" w:rsidRDefault="003E4DF0" w:rsidP="0009256E">
      <w:pPr>
        <w:pStyle w:val="NoSpacing"/>
        <w:jc w:val="both"/>
        <w:rPr>
          <w:sz w:val="28"/>
          <w:szCs w:val="28"/>
        </w:rPr>
      </w:pPr>
      <w:r w:rsidRPr="0009256E">
        <w:rPr>
          <w:sz w:val="28"/>
          <w:szCs w:val="28"/>
        </w:rPr>
        <w:t>The accuracy, correctness, reliability, currency, timeliness, non-infringement, title, merchantability, or fitness for a particular purpose of the Site's content.</w:t>
      </w:r>
    </w:p>
    <w:p w14:paraId="2A128293" w14:textId="4441CE04" w:rsidR="003E4DF0" w:rsidRPr="0009256E" w:rsidRDefault="003E4DF0" w:rsidP="0009256E">
      <w:pPr>
        <w:pStyle w:val="NoSpacing"/>
        <w:jc w:val="both"/>
        <w:rPr>
          <w:sz w:val="28"/>
          <w:szCs w:val="28"/>
        </w:rPr>
      </w:pPr>
    </w:p>
    <w:p w14:paraId="232801EB" w14:textId="77777777" w:rsidR="003E4DF0" w:rsidRPr="0009256E" w:rsidRDefault="003E4DF0" w:rsidP="0009256E">
      <w:pPr>
        <w:pStyle w:val="NoSpacing"/>
        <w:jc w:val="both"/>
        <w:rPr>
          <w:sz w:val="28"/>
          <w:szCs w:val="28"/>
        </w:rPr>
      </w:pPr>
      <w:r w:rsidRPr="0009256E">
        <w:rPr>
          <w:sz w:val="28"/>
          <w:szCs w:val="28"/>
        </w:rPr>
        <w:t>Uninterrupted or error-free availability of the Site's content or associated functions, or guarantees that defects will be rectified, or assurances that the Site and its server are and will remain free from viruses and/or other malicious code.</w:t>
      </w:r>
    </w:p>
    <w:p w14:paraId="4C045CF8" w14:textId="77777777" w:rsidR="003E4DF0" w:rsidRPr="0009256E" w:rsidRDefault="003E4DF0" w:rsidP="0009256E">
      <w:pPr>
        <w:pStyle w:val="NoSpacing"/>
        <w:jc w:val="both"/>
        <w:rPr>
          <w:sz w:val="28"/>
          <w:szCs w:val="28"/>
        </w:rPr>
      </w:pPr>
    </w:p>
    <w:p w14:paraId="1F83B286" w14:textId="771153DE" w:rsidR="003E4DF0" w:rsidRPr="0009256E" w:rsidRDefault="003E4DF0" w:rsidP="0009256E">
      <w:pPr>
        <w:pStyle w:val="NoSpacing"/>
        <w:jc w:val="both"/>
        <w:rPr>
          <w:sz w:val="28"/>
          <w:szCs w:val="28"/>
        </w:rPr>
      </w:pPr>
      <w:r w:rsidRPr="0009256E">
        <w:rPr>
          <w:sz w:val="28"/>
          <w:szCs w:val="28"/>
        </w:rPr>
        <w:t>S K Tours &amp; Travels shall not be liable for any damages or losses, direct or indirect, arising from the use of this Site, including but not limited to damages or losses resulting from reliance on the content contained within or accessible through the Site.</w:t>
      </w:r>
    </w:p>
    <w:p w14:paraId="0D4B9811" w14:textId="77777777" w:rsidR="003E4DF0" w:rsidRPr="0009256E" w:rsidRDefault="003E4DF0" w:rsidP="0009256E">
      <w:pPr>
        <w:pStyle w:val="NoSpacing"/>
        <w:jc w:val="both"/>
        <w:rPr>
          <w:sz w:val="28"/>
          <w:szCs w:val="28"/>
        </w:rPr>
      </w:pPr>
    </w:p>
    <w:p w14:paraId="5A5156B3" w14:textId="37D237E1" w:rsidR="003E4DF0" w:rsidRPr="0009256E" w:rsidRDefault="003E4DF0" w:rsidP="0009256E">
      <w:pPr>
        <w:pStyle w:val="NoSpacing"/>
        <w:jc w:val="both"/>
        <w:rPr>
          <w:color w:val="0000FF"/>
          <w:sz w:val="28"/>
          <w:szCs w:val="28"/>
        </w:rPr>
      </w:pPr>
      <w:r w:rsidRPr="0009256E">
        <w:rPr>
          <w:color w:val="0000FF"/>
          <w:sz w:val="28"/>
          <w:szCs w:val="28"/>
        </w:rPr>
        <w:t>Third-Party Advertisements.</w:t>
      </w:r>
    </w:p>
    <w:p w14:paraId="726470A5" w14:textId="77777777" w:rsidR="003E4DF0" w:rsidRPr="0009256E" w:rsidRDefault="003E4DF0" w:rsidP="0009256E">
      <w:pPr>
        <w:pStyle w:val="NoSpacing"/>
        <w:jc w:val="both"/>
        <w:rPr>
          <w:sz w:val="28"/>
          <w:szCs w:val="28"/>
        </w:rPr>
      </w:pPr>
    </w:p>
    <w:p w14:paraId="16AA3951" w14:textId="7C4764D8" w:rsidR="003E4DF0" w:rsidRPr="0009256E" w:rsidRDefault="003E4DF0" w:rsidP="0009256E">
      <w:pPr>
        <w:pStyle w:val="NoSpacing"/>
        <w:jc w:val="both"/>
        <w:rPr>
          <w:sz w:val="28"/>
          <w:szCs w:val="28"/>
        </w:rPr>
      </w:pPr>
      <w:r w:rsidRPr="0009256E">
        <w:rPr>
          <w:sz w:val="28"/>
          <w:szCs w:val="28"/>
        </w:rPr>
        <w:t xml:space="preserve">Please be advised that third-party entities may engage in advertising activities on our Site. We affirm that no Personal Information shall be disclosed to said third-party advertisers absent your explicit, written consent to such disclosure. These advertisers may </w:t>
      </w:r>
      <w:r w:rsidRPr="0009256E">
        <w:rPr>
          <w:sz w:val="28"/>
          <w:szCs w:val="28"/>
        </w:rPr>
        <w:t>endeavour</w:t>
      </w:r>
      <w:r w:rsidRPr="0009256E">
        <w:rPr>
          <w:sz w:val="28"/>
          <w:szCs w:val="28"/>
        </w:rPr>
        <w:t xml:space="preserve"> to employ cookies and pixel tags for the purpose of tracking Session Data pertaining to advertisements viewed and areas of apparent interest. Furthermore, these advertisers may utilize aggregated information concerning your visits to our Site and other online platforms to furnish advertisements regarding related </w:t>
      </w:r>
      <w:r w:rsidRPr="0009256E">
        <w:rPr>
          <w:sz w:val="28"/>
          <w:szCs w:val="28"/>
        </w:rPr>
        <w:lastRenderedPageBreak/>
        <w:t>goods and/or services that may be of potential interest. Upon electing to access links provided by these advertisers, you will be redirected from our Site to an external website. We disclaim any and all liability for the content, privacy practices, or security measures implemented by such third-party sites. It is incumbent upon you to meticulously review the privacy policies of any website visited, as said policies shall exclusively govern your interaction with that specific website and may materially differ from our established policy.</w:t>
      </w:r>
    </w:p>
    <w:p w14:paraId="788DAAD1" w14:textId="77777777" w:rsidR="003E4DF0" w:rsidRPr="0009256E" w:rsidRDefault="003E4DF0" w:rsidP="0009256E">
      <w:pPr>
        <w:pStyle w:val="NoSpacing"/>
        <w:jc w:val="both"/>
        <w:rPr>
          <w:sz w:val="28"/>
          <w:szCs w:val="28"/>
        </w:rPr>
      </w:pPr>
    </w:p>
    <w:p w14:paraId="22E2FE6D" w14:textId="21345BA1" w:rsidR="003E4DF0" w:rsidRPr="0009256E" w:rsidRDefault="003E4DF0" w:rsidP="0009256E">
      <w:pPr>
        <w:pStyle w:val="NoSpacing"/>
        <w:jc w:val="both"/>
        <w:rPr>
          <w:color w:val="0000FF"/>
          <w:sz w:val="28"/>
          <w:szCs w:val="28"/>
        </w:rPr>
      </w:pPr>
      <w:r w:rsidRPr="0009256E">
        <w:rPr>
          <w:color w:val="0000FF"/>
          <w:sz w:val="28"/>
          <w:szCs w:val="28"/>
        </w:rPr>
        <w:t>Links</w:t>
      </w:r>
    </w:p>
    <w:p w14:paraId="10AFC70E" w14:textId="77777777" w:rsidR="003E4DF0" w:rsidRPr="0009256E" w:rsidRDefault="003E4DF0" w:rsidP="0009256E">
      <w:pPr>
        <w:pStyle w:val="NoSpacing"/>
        <w:jc w:val="both"/>
        <w:rPr>
          <w:sz w:val="28"/>
          <w:szCs w:val="28"/>
        </w:rPr>
      </w:pPr>
    </w:p>
    <w:p w14:paraId="7D76216D" w14:textId="57ACC0D2" w:rsidR="003E4DF0" w:rsidRPr="0009256E" w:rsidRDefault="003E4DF0" w:rsidP="0009256E">
      <w:pPr>
        <w:pStyle w:val="NoSpacing"/>
        <w:jc w:val="both"/>
        <w:rPr>
          <w:sz w:val="28"/>
          <w:szCs w:val="28"/>
        </w:rPr>
      </w:pPr>
      <w:r w:rsidRPr="0009256E">
        <w:rPr>
          <w:sz w:val="28"/>
          <w:szCs w:val="28"/>
        </w:rPr>
        <w:t>This Website may contain hyperlinks to external websites operated by third parties unaffiliated with S K Tours &amp; Travels. S K Tours &amp; Travels disclaims any responsibility and shall not be liable for the content of any hyperlinked website not under its direct control, nor for any loss or damage arising from or related to the utilization of such hyperlinks. Said external websites are not subject to the governance of S K Tours &amp; Travels. Access to any hyperlinked external website from this Website is undertaken solely at the user's own volition and risk. All hyperlinks to external websites are provided for the convenience of the user. Under no circumstances shall S K Tours &amp; Travels be deemed to be associated or affiliated with any trademarks, service marks, logos, insignia, or other proprietary indicia appearing on any website hyperlinked to this Website, and S K Tours &amp; Travels shall not be held liable for any use of said hyperlinked websites.</w:t>
      </w:r>
    </w:p>
    <w:p w14:paraId="48E001F1" w14:textId="77777777" w:rsidR="0026450E" w:rsidRPr="0009256E" w:rsidRDefault="0026450E" w:rsidP="0009256E">
      <w:pPr>
        <w:pStyle w:val="NoSpacing"/>
        <w:jc w:val="both"/>
        <w:rPr>
          <w:sz w:val="28"/>
          <w:szCs w:val="28"/>
        </w:rPr>
      </w:pPr>
    </w:p>
    <w:p w14:paraId="0F4E2F74" w14:textId="77777777" w:rsidR="0026450E" w:rsidRPr="0009256E" w:rsidRDefault="0026450E" w:rsidP="0009256E">
      <w:pPr>
        <w:pStyle w:val="NoSpacing"/>
        <w:jc w:val="both"/>
        <w:rPr>
          <w:color w:val="0000FF"/>
          <w:sz w:val="28"/>
          <w:szCs w:val="28"/>
        </w:rPr>
      </w:pPr>
      <w:r w:rsidRPr="0009256E">
        <w:rPr>
          <w:color w:val="0000FF"/>
          <w:sz w:val="28"/>
          <w:szCs w:val="28"/>
        </w:rPr>
        <w:t>Intellectual Property (Logos, Concepts &amp; Content)</w:t>
      </w:r>
    </w:p>
    <w:p w14:paraId="7C13670B" w14:textId="77777777" w:rsidR="0026450E" w:rsidRPr="0009256E" w:rsidRDefault="0026450E" w:rsidP="0009256E">
      <w:pPr>
        <w:pStyle w:val="NoSpacing"/>
        <w:jc w:val="both"/>
        <w:rPr>
          <w:sz w:val="28"/>
          <w:szCs w:val="28"/>
        </w:rPr>
      </w:pPr>
    </w:p>
    <w:p w14:paraId="29A351B0" w14:textId="34EFF5E5" w:rsidR="0026450E" w:rsidRPr="0009256E" w:rsidRDefault="0026450E" w:rsidP="0009256E">
      <w:pPr>
        <w:pStyle w:val="NoSpacing"/>
        <w:jc w:val="both"/>
        <w:rPr>
          <w:sz w:val="28"/>
          <w:szCs w:val="28"/>
        </w:rPr>
      </w:pPr>
      <w:r w:rsidRPr="0009256E">
        <w:rPr>
          <w:sz w:val="28"/>
          <w:szCs w:val="28"/>
        </w:rPr>
        <w:t>All logos, designs, concepts, ideas, text, images, and other content displayed on this website constitute the exclusive intellectual property of S K Tours &amp; Travels, unless explicitly stated otherwise. These materials are created solely for the purposes of advertising, promotion, public relations, and the lawful furtherance of our products and services. No content from this website may be copied, reproduced, modified, distributed, transmitted, displayed, published, or otherwise utilized for any commercial or non-commercial purpose absent the prior express written consent of S K Tours &amp; Travels. Any unauthorized use, reproduction, or misappropriation of the intellectual property appearing on this website shall be subject to legal recourse in accordance with the applicable laws of India.</w:t>
      </w:r>
    </w:p>
    <w:p w14:paraId="7F4B1B88" w14:textId="77777777" w:rsidR="0026450E" w:rsidRPr="0009256E" w:rsidRDefault="0026450E" w:rsidP="0009256E">
      <w:pPr>
        <w:pStyle w:val="NoSpacing"/>
        <w:jc w:val="both"/>
        <w:rPr>
          <w:sz w:val="28"/>
          <w:szCs w:val="28"/>
        </w:rPr>
      </w:pPr>
    </w:p>
    <w:p w14:paraId="17363E0B" w14:textId="22029275" w:rsidR="0026450E" w:rsidRPr="0009256E" w:rsidRDefault="0026450E" w:rsidP="0009256E">
      <w:pPr>
        <w:pStyle w:val="NoSpacing"/>
        <w:jc w:val="both"/>
        <w:rPr>
          <w:color w:val="0000FF"/>
          <w:sz w:val="28"/>
          <w:szCs w:val="28"/>
        </w:rPr>
      </w:pPr>
      <w:r w:rsidRPr="0009256E">
        <w:rPr>
          <w:color w:val="0000FF"/>
          <w:sz w:val="28"/>
          <w:szCs w:val="28"/>
        </w:rPr>
        <w:t>Termination</w:t>
      </w:r>
    </w:p>
    <w:p w14:paraId="7E368C61" w14:textId="77777777" w:rsidR="0026450E" w:rsidRPr="0009256E" w:rsidRDefault="0026450E" w:rsidP="0009256E">
      <w:pPr>
        <w:pStyle w:val="NoSpacing"/>
        <w:jc w:val="both"/>
        <w:rPr>
          <w:sz w:val="28"/>
          <w:szCs w:val="28"/>
        </w:rPr>
      </w:pPr>
    </w:p>
    <w:p w14:paraId="2A4E0242" w14:textId="20F57C4C" w:rsidR="0026450E" w:rsidRPr="0009256E" w:rsidRDefault="0026450E" w:rsidP="0009256E">
      <w:pPr>
        <w:pStyle w:val="NoSpacing"/>
        <w:jc w:val="both"/>
        <w:rPr>
          <w:sz w:val="28"/>
          <w:szCs w:val="28"/>
        </w:rPr>
      </w:pPr>
      <w:r w:rsidRPr="0009256E">
        <w:rPr>
          <w:sz w:val="28"/>
          <w:szCs w:val="28"/>
        </w:rPr>
        <w:t>These Terms and Conditions shall endure and remain in full force and effect with respect to all users accessing or utilizing this website, absent termination by S K Tours &amp; Travels. The aforementioned entity retains the right to amend, suspend, or terminate these Terms and Conditions, or to restrict access to the website, at its sole discretion, at any time, and for any reason, with or without antecedent notification. Upon termination, the user shall immediately cease and desist from any further use of the website and shall expunge and destroy any and all materials, content, or reproductions derived or obtained from the website.</w:t>
      </w:r>
    </w:p>
    <w:p w14:paraId="2BDA62BF" w14:textId="77777777" w:rsidR="00865DED" w:rsidRPr="0009256E" w:rsidRDefault="00865DED" w:rsidP="0009256E">
      <w:pPr>
        <w:pStyle w:val="NoSpacing"/>
        <w:jc w:val="both"/>
        <w:rPr>
          <w:sz w:val="28"/>
          <w:szCs w:val="28"/>
        </w:rPr>
      </w:pPr>
    </w:p>
    <w:p w14:paraId="0DB95474" w14:textId="740B00F1" w:rsidR="0026450E" w:rsidRPr="0009256E" w:rsidRDefault="0026450E" w:rsidP="0009256E">
      <w:pPr>
        <w:pStyle w:val="NoSpacing"/>
        <w:jc w:val="both"/>
        <w:rPr>
          <w:color w:val="0000FF"/>
          <w:sz w:val="28"/>
          <w:szCs w:val="28"/>
        </w:rPr>
      </w:pPr>
      <w:r w:rsidRPr="0009256E">
        <w:rPr>
          <w:color w:val="0000FF"/>
          <w:sz w:val="28"/>
          <w:szCs w:val="28"/>
        </w:rPr>
        <w:t>Changes to This Privacy Policy</w:t>
      </w:r>
    </w:p>
    <w:p w14:paraId="7EE18A3D" w14:textId="77777777" w:rsidR="00865DED" w:rsidRPr="0009256E" w:rsidRDefault="00865DED" w:rsidP="0009256E">
      <w:pPr>
        <w:pStyle w:val="NoSpacing"/>
        <w:jc w:val="both"/>
        <w:rPr>
          <w:sz w:val="28"/>
          <w:szCs w:val="28"/>
        </w:rPr>
      </w:pPr>
    </w:p>
    <w:p w14:paraId="0F47549B" w14:textId="77777777" w:rsidR="00865DED" w:rsidRPr="0009256E" w:rsidRDefault="00865DED" w:rsidP="0009256E">
      <w:pPr>
        <w:pStyle w:val="NoSpacing"/>
        <w:jc w:val="both"/>
        <w:rPr>
          <w:sz w:val="28"/>
          <w:szCs w:val="28"/>
        </w:rPr>
      </w:pPr>
      <w:r w:rsidRPr="0009256E">
        <w:rPr>
          <w:sz w:val="28"/>
          <w:szCs w:val="28"/>
        </w:rPr>
        <w:t>This Privacy Policy is subject to amendment or modification periodically to conform to evolving legal, regulatory, or business exigencies. In the event of material alterations affecting personal data previously obtained, commercially reasonable efforts shall be undertaken to provide notification to users via the website or other suitable communication modalities. Subsequent utilization of the website following said alterations shall constitute conclusive assent to the amended policy.</w:t>
      </w:r>
    </w:p>
    <w:p w14:paraId="23143F0B" w14:textId="77777777" w:rsidR="00865DED" w:rsidRPr="0009256E" w:rsidRDefault="00865DED" w:rsidP="0009256E">
      <w:pPr>
        <w:pStyle w:val="NoSpacing"/>
        <w:jc w:val="both"/>
        <w:rPr>
          <w:sz w:val="28"/>
          <w:szCs w:val="28"/>
        </w:rPr>
      </w:pPr>
    </w:p>
    <w:p w14:paraId="36072129" w14:textId="5AC350C7" w:rsidR="0026450E" w:rsidRPr="0009256E" w:rsidRDefault="0026450E" w:rsidP="0009256E">
      <w:pPr>
        <w:pStyle w:val="NoSpacing"/>
        <w:jc w:val="both"/>
        <w:rPr>
          <w:color w:val="0000FF"/>
          <w:sz w:val="28"/>
          <w:szCs w:val="28"/>
        </w:rPr>
      </w:pPr>
      <w:r w:rsidRPr="0009256E">
        <w:rPr>
          <w:color w:val="0000FF"/>
          <w:sz w:val="28"/>
          <w:szCs w:val="28"/>
        </w:rPr>
        <w:t>Miscellaneous</w:t>
      </w:r>
    </w:p>
    <w:p w14:paraId="6A0593AC" w14:textId="77777777" w:rsidR="0009256E" w:rsidRDefault="0009256E" w:rsidP="0009256E">
      <w:pPr>
        <w:pStyle w:val="NoSpacing"/>
        <w:jc w:val="both"/>
        <w:rPr>
          <w:sz w:val="28"/>
          <w:szCs w:val="28"/>
        </w:rPr>
      </w:pPr>
    </w:p>
    <w:p w14:paraId="2AB969F2" w14:textId="25A29A48" w:rsidR="00865DED" w:rsidRPr="0009256E" w:rsidRDefault="00865DED" w:rsidP="0009256E">
      <w:pPr>
        <w:pStyle w:val="NoSpacing"/>
        <w:jc w:val="both"/>
        <w:rPr>
          <w:sz w:val="28"/>
          <w:szCs w:val="28"/>
        </w:rPr>
      </w:pPr>
      <w:r w:rsidRPr="0009256E">
        <w:rPr>
          <w:sz w:val="28"/>
          <w:szCs w:val="28"/>
        </w:rPr>
        <w:t>These Terms and Conditions shall be governed by and construed in accordance with the laws of the Republic of India, without regard to its conflict of laws principles. Any dispute, claim, or cause of action arising out of or relating to the use of this website or these Terms and Conditions shall be subject to the exclusive jurisdiction and venue of the courts situated in Mumbai, Maharashtra, and the user hereby irrevocably consents to such jurisdiction. In the event that any provision of these Terms and Conditions is deemed unlawful, void, or unenforceable under applicable law, then such provision shall be severed from these Terms and Conditions and shall not affect the validity and enforceability of the remaining provisions. S K Tours &amp; Travels reserves its right to amend or modify these Terms and Conditions at any time by posting the revised version on this website; continued use of the website constitutes acceptance of said modifications.</w:t>
      </w:r>
    </w:p>
    <w:p w14:paraId="098D6D21" w14:textId="77777777" w:rsidR="00865DED" w:rsidRPr="0009256E" w:rsidRDefault="00865DED" w:rsidP="0009256E">
      <w:pPr>
        <w:pStyle w:val="NoSpacing"/>
        <w:jc w:val="both"/>
        <w:rPr>
          <w:sz w:val="28"/>
          <w:szCs w:val="28"/>
        </w:rPr>
      </w:pPr>
    </w:p>
    <w:p w14:paraId="5F106A0B" w14:textId="77777777" w:rsidR="00865DED" w:rsidRPr="0009256E" w:rsidRDefault="00865DED" w:rsidP="0009256E">
      <w:pPr>
        <w:pStyle w:val="NoSpacing"/>
        <w:jc w:val="both"/>
        <w:rPr>
          <w:color w:val="0000FF"/>
          <w:sz w:val="28"/>
          <w:szCs w:val="28"/>
        </w:rPr>
      </w:pPr>
      <w:r w:rsidRPr="0009256E">
        <w:rPr>
          <w:color w:val="0000FF"/>
          <w:sz w:val="28"/>
          <w:szCs w:val="28"/>
        </w:rPr>
        <w:t>Purpose Limitation &amp; Lawful Use of Data</w:t>
      </w:r>
    </w:p>
    <w:p w14:paraId="7467AB71" w14:textId="77777777" w:rsidR="0009256E" w:rsidRDefault="0009256E" w:rsidP="0009256E">
      <w:pPr>
        <w:pStyle w:val="NoSpacing"/>
        <w:jc w:val="both"/>
        <w:rPr>
          <w:sz w:val="28"/>
          <w:szCs w:val="28"/>
        </w:rPr>
      </w:pPr>
    </w:p>
    <w:p w14:paraId="3B4F9FB6" w14:textId="3DAEC27B" w:rsidR="00865DED" w:rsidRPr="0009256E" w:rsidRDefault="00865DED" w:rsidP="0009256E">
      <w:pPr>
        <w:pStyle w:val="NoSpacing"/>
        <w:jc w:val="both"/>
        <w:rPr>
          <w:sz w:val="28"/>
          <w:szCs w:val="28"/>
        </w:rPr>
      </w:pPr>
      <w:r w:rsidRPr="0009256E">
        <w:rPr>
          <w:sz w:val="28"/>
          <w:szCs w:val="28"/>
        </w:rPr>
        <w:t>Personal information collected through this website shall be used solely for the purposes of providing travel-related services, responding to enquiries, processing bookings, complying with legal obligations, and improving customer service. Personal data shall not be processed in a manner inconsistent with these stated purposes.</w:t>
      </w:r>
    </w:p>
    <w:p w14:paraId="692BCFE8" w14:textId="77777777" w:rsidR="0009256E" w:rsidRDefault="0009256E" w:rsidP="0009256E">
      <w:pPr>
        <w:pStyle w:val="NoSpacing"/>
        <w:jc w:val="both"/>
        <w:rPr>
          <w:color w:val="0000FF"/>
          <w:sz w:val="28"/>
          <w:szCs w:val="28"/>
        </w:rPr>
      </w:pPr>
    </w:p>
    <w:p w14:paraId="36D12B69" w14:textId="4829082F" w:rsidR="00865DED" w:rsidRPr="0009256E" w:rsidRDefault="00865DED" w:rsidP="0009256E">
      <w:pPr>
        <w:pStyle w:val="NoSpacing"/>
        <w:jc w:val="both"/>
        <w:rPr>
          <w:color w:val="0000FF"/>
          <w:sz w:val="28"/>
          <w:szCs w:val="28"/>
        </w:rPr>
      </w:pPr>
      <w:r w:rsidRPr="0009256E">
        <w:rPr>
          <w:color w:val="0000FF"/>
          <w:sz w:val="28"/>
          <w:szCs w:val="28"/>
        </w:rPr>
        <w:t>Data Retention &amp; Deletion Policy</w:t>
      </w:r>
    </w:p>
    <w:p w14:paraId="6F17BE39" w14:textId="77777777" w:rsidR="0009256E" w:rsidRDefault="0009256E" w:rsidP="0009256E">
      <w:pPr>
        <w:pStyle w:val="NoSpacing"/>
        <w:jc w:val="both"/>
        <w:rPr>
          <w:sz w:val="28"/>
          <w:szCs w:val="28"/>
        </w:rPr>
      </w:pPr>
    </w:p>
    <w:p w14:paraId="152643BB" w14:textId="50D3F982" w:rsidR="00865DED" w:rsidRPr="0009256E" w:rsidRDefault="00865DED" w:rsidP="0009256E">
      <w:pPr>
        <w:pStyle w:val="NoSpacing"/>
        <w:jc w:val="both"/>
        <w:rPr>
          <w:sz w:val="28"/>
          <w:szCs w:val="28"/>
        </w:rPr>
      </w:pPr>
      <w:r w:rsidRPr="0009256E">
        <w:rPr>
          <w:sz w:val="28"/>
          <w:szCs w:val="28"/>
        </w:rPr>
        <w:t>Personal information shall be retained only for as long as necessary to fulfil the purpose for which it was collected or to comply with applicable legal, regulatory, or contractual obligations. Thereafter, such data shall be securely deleted or anonymized in accordance with reasonable industry practices.</w:t>
      </w:r>
    </w:p>
    <w:p w14:paraId="27EA6680" w14:textId="77777777" w:rsidR="0009256E" w:rsidRDefault="0009256E" w:rsidP="0009256E">
      <w:pPr>
        <w:pStyle w:val="NoSpacing"/>
        <w:jc w:val="both"/>
        <w:rPr>
          <w:rFonts w:eastAsia="Times New Roman"/>
          <w:color w:val="0000FF"/>
          <w:kern w:val="0"/>
          <w:sz w:val="28"/>
          <w:szCs w:val="28"/>
          <w:lang w:eastAsia="en-IN" w:bidi="ml-IN"/>
          <w14:ligatures w14:val="none"/>
        </w:rPr>
      </w:pPr>
    </w:p>
    <w:p w14:paraId="417F5C46" w14:textId="7CE99447" w:rsidR="0009256E" w:rsidRPr="0009256E" w:rsidRDefault="0009256E" w:rsidP="0009256E">
      <w:pPr>
        <w:pStyle w:val="NoSpacing"/>
        <w:jc w:val="both"/>
        <w:rPr>
          <w:rFonts w:eastAsia="Times New Roman"/>
          <w:color w:val="0000FF"/>
          <w:kern w:val="0"/>
          <w:sz w:val="28"/>
          <w:szCs w:val="28"/>
          <w:lang w:eastAsia="en-IN" w:bidi="ml-IN"/>
          <w14:ligatures w14:val="none"/>
        </w:rPr>
      </w:pPr>
      <w:r w:rsidRPr="0009256E">
        <w:rPr>
          <w:rFonts w:eastAsia="Times New Roman"/>
          <w:color w:val="0000FF"/>
          <w:kern w:val="0"/>
          <w:sz w:val="28"/>
          <w:szCs w:val="28"/>
          <w:lang w:eastAsia="en-IN" w:bidi="ml-IN"/>
          <w14:ligatures w14:val="none"/>
        </w:rPr>
        <w:t>User Rights (Access, Correction, Withdrawal of Consent)</w:t>
      </w:r>
    </w:p>
    <w:p w14:paraId="306B1126" w14:textId="77777777" w:rsidR="0009256E" w:rsidRDefault="0009256E" w:rsidP="0009256E">
      <w:pPr>
        <w:pStyle w:val="NoSpacing"/>
        <w:jc w:val="both"/>
        <w:rPr>
          <w:rFonts w:eastAsia="Times New Roman"/>
          <w:kern w:val="0"/>
          <w:sz w:val="28"/>
          <w:szCs w:val="28"/>
          <w:lang w:eastAsia="en-IN" w:bidi="ml-IN"/>
          <w14:ligatures w14:val="none"/>
        </w:rPr>
      </w:pPr>
    </w:p>
    <w:p w14:paraId="19106463" w14:textId="666AF5F8" w:rsidR="0009256E" w:rsidRPr="0009256E" w:rsidRDefault="0009256E" w:rsidP="0009256E">
      <w:pPr>
        <w:pStyle w:val="NoSpacing"/>
        <w:jc w:val="both"/>
        <w:rPr>
          <w:rFonts w:eastAsia="Times New Roman"/>
          <w:kern w:val="0"/>
          <w:sz w:val="28"/>
          <w:szCs w:val="28"/>
          <w:lang w:eastAsia="en-IN" w:bidi="ml-IN"/>
          <w14:ligatures w14:val="none"/>
        </w:rPr>
      </w:pPr>
      <w:r w:rsidRPr="0009256E">
        <w:rPr>
          <w:rFonts w:eastAsia="Times New Roman"/>
          <w:kern w:val="0"/>
          <w:sz w:val="28"/>
          <w:szCs w:val="28"/>
          <w:lang w:eastAsia="en-IN" w:bidi="ml-IN"/>
          <w14:ligatures w14:val="none"/>
        </w:rPr>
        <w:t>Pursuant to applicable law, users shall have the right to request access to, rectification of, or erasure of their personal data, and to withdraw any consent previously granted. Such requests may be effectuated by contacting S K Tours &amp; Travels via the contact information provided on this website.</w:t>
      </w:r>
    </w:p>
    <w:p w14:paraId="6CA64BB4" w14:textId="77777777" w:rsidR="0009256E" w:rsidRDefault="0009256E" w:rsidP="0009256E">
      <w:pPr>
        <w:pStyle w:val="NoSpacing"/>
        <w:jc w:val="both"/>
        <w:rPr>
          <w:rFonts w:eastAsia="Times New Roman"/>
          <w:color w:val="0000FF"/>
          <w:kern w:val="0"/>
          <w:sz w:val="28"/>
          <w:szCs w:val="28"/>
          <w:lang w:eastAsia="en-IN" w:bidi="ml-IN"/>
          <w14:ligatures w14:val="none"/>
        </w:rPr>
      </w:pPr>
    </w:p>
    <w:p w14:paraId="24E7F51F" w14:textId="167DA16B" w:rsidR="0009256E" w:rsidRPr="0009256E" w:rsidRDefault="0009256E" w:rsidP="0009256E">
      <w:pPr>
        <w:pStyle w:val="NoSpacing"/>
        <w:jc w:val="both"/>
        <w:rPr>
          <w:rFonts w:eastAsia="Times New Roman"/>
          <w:color w:val="0000FF"/>
          <w:kern w:val="0"/>
          <w:sz w:val="28"/>
          <w:szCs w:val="28"/>
          <w:lang w:eastAsia="en-IN" w:bidi="ml-IN"/>
          <w14:ligatures w14:val="none"/>
        </w:rPr>
      </w:pPr>
      <w:r w:rsidRPr="0009256E">
        <w:rPr>
          <w:rFonts w:eastAsia="Times New Roman"/>
          <w:color w:val="0000FF"/>
          <w:kern w:val="0"/>
          <w:sz w:val="28"/>
          <w:szCs w:val="28"/>
          <w:lang w:eastAsia="en-IN" w:bidi="ml-IN"/>
          <w14:ligatures w14:val="none"/>
        </w:rPr>
        <w:lastRenderedPageBreak/>
        <w:t>Grievance Redressal / Contact Point</w:t>
      </w:r>
    </w:p>
    <w:p w14:paraId="6AA083E2" w14:textId="77777777" w:rsidR="0009256E" w:rsidRDefault="0009256E" w:rsidP="0009256E">
      <w:pPr>
        <w:pStyle w:val="NoSpacing"/>
        <w:jc w:val="both"/>
        <w:rPr>
          <w:rFonts w:eastAsia="Times New Roman"/>
          <w:kern w:val="0"/>
          <w:sz w:val="28"/>
          <w:szCs w:val="28"/>
          <w:lang w:eastAsia="en-IN" w:bidi="ml-IN"/>
          <w14:ligatures w14:val="none"/>
        </w:rPr>
      </w:pPr>
    </w:p>
    <w:p w14:paraId="6CEE1024" w14:textId="6C78A00A" w:rsidR="0009256E" w:rsidRPr="0009256E" w:rsidRDefault="0009256E" w:rsidP="0009256E">
      <w:pPr>
        <w:pStyle w:val="NoSpacing"/>
        <w:jc w:val="both"/>
        <w:rPr>
          <w:rFonts w:eastAsia="Times New Roman"/>
          <w:kern w:val="0"/>
          <w:sz w:val="28"/>
          <w:szCs w:val="28"/>
          <w:lang w:eastAsia="en-IN" w:bidi="ml-IN"/>
          <w14:ligatures w14:val="none"/>
        </w:rPr>
      </w:pPr>
      <w:r w:rsidRPr="0009256E">
        <w:rPr>
          <w:rFonts w:eastAsia="Times New Roman"/>
          <w:kern w:val="0"/>
          <w:sz w:val="28"/>
          <w:szCs w:val="28"/>
          <w:lang w:eastAsia="en-IN" w:bidi="ml-IN"/>
          <w14:ligatures w14:val="none"/>
        </w:rPr>
        <w:t xml:space="preserve">Pursuant to extant Indian law, any complaint or concern pertaining to the processing of personal data shall be directed to the designated data protection officer through the contact information provided on this website; we shall </w:t>
      </w:r>
      <w:proofErr w:type="spellStart"/>
      <w:r w:rsidRPr="0009256E">
        <w:rPr>
          <w:rFonts w:eastAsia="Times New Roman"/>
          <w:kern w:val="0"/>
          <w:sz w:val="28"/>
          <w:szCs w:val="28"/>
          <w:lang w:eastAsia="en-IN" w:bidi="ml-IN"/>
          <w14:ligatures w14:val="none"/>
        </w:rPr>
        <w:t>endeavor</w:t>
      </w:r>
      <w:proofErr w:type="spellEnd"/>
      <w:r w:rsidRPr="0009256E">
        <w:rPr>
          <w:rFonts w:eastAsia="Times New Roman"/>
          <w:kern w:val="0"/>
          <w:sz w:val="28"/>
          <w:szCs w:val="28"/>
          <w:lang w:eastAsia="en-IN" w:bidi="ml-IN"/>
          <w14:ligatures w14:val="none"/>
        </w:rPr>
        <w:t xml:space="preserve"> to redress such grievances within a commercially reasonable timeframe.</w:t>
      </w:r>
    </w:p>
    <w:p w14:paraId="660A806B" w14:textId="77777777" w:rsidR="0009256E" w:rsidRDefault="0009256E" w:rsidP="0009256E">
      <w:pPr>
        <w:pStyle w:val="NoSpacing"/>
        <w:jc w:val="both"/>
        <w:rPr>
          <w:rFonts w:eastAsia="Times New Roman"/>
          <w:color w:val="0000FF"/>
          <w:kern w:val="0"/>
          <w:sz w:val="28"/>
          <w:szCs w:val="28"/>
          <w:lang w:eastAsia="en-IN" w:bidi="ml-IN"/>
          <w14:ligatures w14:val="none"/>
        </w:rPr>
      </w:pPr>
    </w:p>
    <w:p w14:paraId="02BD2317" w14:textId="2AF076CE" w:rsidR="0009256E" w:rsidRPr="0009256E" w:rsidRDefault="0009256E" w:rsidP="0009256E">
      <w:pPr>
        <w:pStyle w:val="NoSpacing"/>
        <w:jc w:val="both"/>
        <w:rPr>
          <w:rFonts w:eastAsia="Times New Roman"/>
          <w:color w:val="0000FF"/>
          <w:kern w:val="0"/>
          <w:sz w:val="28"/>
          <w:szCs w:val="28"/>
          <w:lang w:eastAsia="en-IN" w:bidi="ml-IN"/>
          <w14:ligatures w14:val="none"/>
        </w:rPr>
      </w:pPr>
      <w:r w:rsidRPr="0009256E">
        <w:rPr>
          <w:rFonts w:eastAsia="Times New Roman"/>
          <w:color w:val="0000FF"/>
          <w:kern w:val="0"/>
          <w:sz w:val="28"/>
          <w:szCs w:val="28"/>
          <w:lang w:eastAsia="en-IN" w:bidi="ml-IN"/>
          <w14:ligatures w14:val="none"/>
        </w:rPr>
        <w:t>Children’s Data Disclaimer</w:t>
      </w:r>
    </w:p>
    <w:p w14:paraId="21C4BA2E" w14:textId="77777777" w:rsidR="0009256E" w:rsidRDefault="0009256E" w:rsidP="0009256E">
      <w:pPr>
        <w:pStyle w:val="NoSpacing"/>
        <w:jc w:val="both"/>
        <w:rPr>
          <w:rFonts w:eastAsia="Times New Roman"/>
          <w:kern w:val="0"/>
          <w:sz w:val="28"/>
          <w:szCs w:val="28"/>
          <w:lang w:eastAsia="en-IN" w:bidi="ml-IN"/>
          <w14:ligatures w14:val="none"/>
        </w:rPr>
      </w:pPr>
    </w:p>
    <w:p w14:paraId="41969D0B" w14:textId="3BED82EE" w:rsidR="0009256E" w:rsidRPr="0009256E" w:rsidRDefault="0009256E" w:rsidP="0009256E">
      <w:pPr>
        <w:pStyle w:val="NoSpacing"/>
        <w:jc w:val="both"/>
        <w:rPr>
          <w:rFonts w:eastAsia="Times New Roman"/>
          <w:kern w:val="0"/>
          <w:sz w:val="28"/>
          <w:szCs w:val="28"/>
          <w:lang w:eastAsia="en-IN" w:bidi="ml-IN"/>
          <w14:ligatures w14:val="none"/>
        </w:rPr>
      </w:pPr>
      <w:r w:rsidRPr="0009256E">
        <w:rPr>
          <w:rFonts w:eastAsia="Times New Roman"/>
          <w:kern w:val="0"/>
          <w:sz w:val="28"/>
          <w:szCs w:val="28"/>
          <w:lang w:eastAsia="en-IN" w:bidi="ml-IN"/>
          <w14:ligatures w14:val="none"/>
        </w:rPr>
        <w:t xml:space="preserve">This website is not intended for use by individuals under the age of eighteen (18) years. S K Tours &amp; Travels does not knowingly solicit or collect personally identifiable information from minors. In the event that such data is inadvertently collected, it shall be expunged from our records upon discovery of said </w:t>
      </w:r>
      <w:proofErr w:type="spellStart"/>
      <w:proofErr w:type="gramStart"/>
      <w:r w:rsidRPr="0009256E">
        <w:rPr>
          <w:rFonts w:eastAsia="Times New Roman"/>
          <w:kern w:val="0"/>
          <w:sz w:val="28"/>
          <w:szCs w:val="28"/>
          <w:lang w:eastAsia="en-IN" w:bidi="ml-IN"/>
          <w14:ligatures w14:val="none"/>
        </w:rPr>
        <w:t>collection.Cross</w:t>
      </w:r>
      <w:proofErr w:type="spellEnd"/>
      <w:proofErr w:type="gramEnd"/>
      <w:r w:rsidRPr="0009256E">
        <w:rPr>
          <w:rFonts w:eastAsia="Times New Roman"/>
          <w:kern w:val="0"/>
          <w:sz w:val="28"/>
          <w:szCs w:val="28"/>
          <w:lang w:eastAsia="en-IN" w:bidi="ml-IN"/>
          <w14:ligatures w14:val="none"/>
        </w:rPr>
        <w:t>-Border Data Transfer Disclaimer</w:t>
      </w:r>
    </w:p>
    <w:p w14:paraId="651F1058" w14:textId="77777777" w:rsidR="0009256E" w:rsidRDefault="0009256E" w:rsidP="0009256E">
      <w:pPr>
        <w:pStyle w:val="NoSpacing"/>
        <w:jc w:val="both"/>
        <w:rPr>
          <w:rFonts w:eastAsia="Times New Roman"/>
          <w:color w:val="0000FF"/>
          <w:kern w:val="0"/>
          <w:sz w:val="28"/>
          <w:szCs w:val="28"/>
          <w:lang w:eastAsia="en-IN" w:bidi="ml-IN"/>
          <w14:ligatures w14:val="none"/>
        </w:rPr>
      </w:pPr>
    </w:p>
    <w:p w14:paraId="1EC0991F" w14:textId="132748C3" w:rsidR="0009256E" w:rsidRPr="0009256E" w:rsidRDefault="0009256E" w:rsidP="0009256E">
      <w:pPr>
        <w:pStyle w:val="NoSpacing"/>
        <w:jc w:val="both"/>
        <w:rPr>
          <w:rFonts w:eastAsia="Times New Roman"/>
          <w:color w:val="0000FF"/>
          <w:kern w:val="0"/>
          <w:sz w:val="28"/>
          <w:szCs w:val="28"/>
          <w:lang w:eastAsia="en-IN" w:bidi="ml-IN"/>
          <w14:ligatures w14:val="none"/>
        </w:rPr>
      </w:pPr>
      <w:r w:rsidRPr="0009256E">
        <w:rPr>
          <w:rFonts w:eastAsia="Times New Roman"/>
          <w:color w:val="0000FF"/>
          <w:kern w:val="0"/>
          <w:sz w:val="28"/>
          <w:szCs w:val="28"/>
          <w:lang w:eastAsia="en-IN" w:bidi="ml-IN"/>
          <w14:ligatures w14:val="none"/>
        </w:rPr>
        <w:t>Cross-Border Data Transfer</w:t>
      </w:r>
    </w:p>
    <w:p w14:paraId="16166145" w14:textId="77777777" w:rsidR="0009256E" w:rsidRDefault="0009256E" w:rsidP="0009256E">
      <w:pPr>
        <w:pStyle w:val="NoSpacing"/>
        <w:jc w:val="both"/>
        <w:rPr>
          <w:rFonts w:eastAsia="Times New Roman"/>
          <w:kern w:val="0"/>
          <w:sz w:val="28"/>
          <w:szCs w:val="28"/>
          <w:lang w:eastAsia="en-IN" w:bidi="ml-IN"/>
          <w14:ligatures w14:val="none"/>
        </w:rPr>
      </w:pPr>
    </w:p>
    <w:p w14:paraId="100BB8F4" w14:textId="73C2DFF3" w:rsidR="0009256E" w:rsidRPr="0009256E" w:rsidRDefault="0009256E" w:rsidP="0009256E">
      <w:pPr>
        <w:pStyle w:val="NoSpacing"/>
        <w:jc w:val="both"/>
        <w:rPr>
          <w:rFonts w:eastAsia="Times New Roman"/>
          <w:kern w:val="0"/>
          <w:sz w:val="28"/>
          <w:szCs w:val="28"/>
          <w:lang w:eastAsia="en-IN" w:bidi="ml-IN"/>
          <w14:ligatures w14:val="none"/>
        </w:rPr>
      </w:pPr>
      <w:r w:rsidRPr="0009256E">
        <w:rPr>
          <w:rFonts w:eastAsia="Times New Roman"/>
          <w:kern w:val="0"/>
          <w:sz w:val="28"/>
          <w:szCs w:val="28"/>
          <w:lang w:eastAsia="en-IN" w:bidi="ml-IN"/>
          <w14:ligatures w14:val="none"/>
        </w:rPr>
        <w:t>Specific personal data may be disclosed to airlines, lodging establishments, or third-party service providers situated extraterritorially to the Republic of India, when such disclosure is indispensable for the effectuation of travel arrangements. Said transfers shall be executed in accordance with extant legal statutes and limited to the extent required for the provision of contracted services.</w:t>
      </w:r>
    </w:p>
    <w:p w14:paraId="55AFD5D6" w14:textId="77777777" w:rsidR="0009256E" w:rsidRDefault="0009256E" w:rsidP="00865DED">
      <w:pPr>
        <w:spacing w:before="100" w:beforeAutospacing="1" w:after="100" w:afterAutospacing="1"/>
        <w:jc w:val="both"/>
        <w:outlineLvl w:val="2"/>
        <w:rPr>
          <w:rFonts w:ascii="Times New Roman" w:eastAsia="Times New Roman" w:hAnsi="Times New Roman" w:cs="Times New Roman"/>
          <w:b/>
          <w:bCs/>
          <w:kern w:val="0"/>
          <w:sz w:val="27"/>
          <w:szCs w:val="27"/>
          <w:lang w:eastAsia="en-IN" w:bidi="ml-IN"/>
          <w14:ligatures w14:val="none"/>
        </w:rPr>
      </w:pPr>
    </w:p>
    <w:p w14:paraId="0CE20919" w14:textId="44431BAF" w:rsidR="00632EC8" w:rsidRPr="00632EC8" w:rsidRDefault="00632EC8" w:rsidP="00632EC8"/>
    <w:sectPr w:rsidR="00632EC8" w:rsidRPr="00632EC8" w:rsidSect="00064FC9">
      <w:pgSz w:w="11909" w:h="16834" w:code="9"/>
      <w:pgMar w:top="720" w:right="720" w:bottom="1008" w:left="72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127"/>
    <w:multiLevelType w:val="multilevel"/>
    <w:tmpl w:val="DDAA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702BC"/>
    <w:multiLevelType w:val="multilevel"/>
    <w:tmpl w:val="4994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C1A00"/>
    <w:multiLevelType w:val="multilevel"/>
    <w:tmpl w:val="75E0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D500C"/>
    <w:multiLevelType w:val="multilevel"/>
    <w:tmpl w:val="61D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73B0B"/>
    <w:multiLevelType w:val="multilevel"/>
    <w:tmpl w:val="A0A0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D517A"/>
    <w:multiLevelType w:val="multilevel"/>
    <w:tmpl w:val="1396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56CB8"/>
    <w:multiLevelType w:val="multilevel"/>
    <w:tmpl w:val="1EEC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961D4"/>
    <w:multiLevelType w:val="multilevel"/>
    <w:tmpl w:val="88D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47436"/>
    <w:multiLevelType w:val="multilevel"/>
    <w:tmpl w:val="3DF6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32EE6"/>
    <w:multiLevelType w:val="multilevel"/>
    <w:tmpl w:val="CE8A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D7964"/>
    <w:multiLevelType w:val="multilevel"/>
    <w:tmpl w:val="7A06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E76F8"/>
    <w:multiLevelType w:val="hybridMultilevel"/>
    <w:tmpl w:val="8AA8DCEE"/>
    <w:lvl w:ilvl="0" w:tplc="657A622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8C7B5C"/>
    <w:multiLevelType w:val="multilevel"/>
    <w:tmpl w:val="BA9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7063E"/>
    <w:multiLevelType w:val="multilevel"/>
    <w:tmpl w:val="53E6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4E0BBC"/>
    <w:multiLevelType w:val="multilevel"/>
    <w:tmpl w:val="ABF0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835B9D"/>
    <w:multiLevelType w:val="multilevel"/>
    <w:tmpl w:val="DB4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50878"/>
    <w:multiLevelType w:val="multilevel"/>
    <w:tmpl w:val="37E4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721785">
    <w:abstractNumId w:val="15"/>
  </w:num>
  <w:num w:numId="2" w16cid:durableId="91974409">
    <w:abstractNumId w:val="1"/>
  </w:num>
  <w:num w:numId="3" w16cid:durableId="640963983">
    <w:abstractNumId w:val="16"/>
  </w:num>
  <w:num w:numId="4" w16cid:durableId="79105826">
    <w:abstractNumId w:val="5"/>
  </w:num>
  <w:num w:numId="5" w16cid:durableId="2138798257">
    <w:abstractNumId w:val="10"/>
  </w:num>
  <w:num w:numId="6" w16cid:durableId="1986158855">
    <w:abstractNumId w:val="14"/>
  </w:num>
  <w:num w:numId="7" w16cid:durableId="158860431">
    <w:abstractNumId w:val="4"/>
  </w:num>
  <w:num w:numId="8" w16cid:durableId="1252810268">
    <w:abstractNumId w:val="0"/>
  </w:num>
  <w:num w:numId="9" w16cid:durableId="1024360092">
    <w:abstractNumId w:val="3"/>
  </w:num>
  <w:num w:numId="10" w16cid:durableId="460999945">
    <w:abstractNumId w:val="13"/>
  </w:num>
  <w:num w:numId="11" w16cid:durableId="2058309231">
    <w:abstractNumId w:val="2"/>
  </w:num>
  <w:num w:numId="12" w16cid:durableId="1886676142">
    <w:abstractNumId w:val="9"/>
  </w:num>
  <w:num w:numId="13" w16cid:durableId="472722285">
    <w:abstractNumId w:val="7"/>
  </w:num>
  <w:num w:numId="14" w16cid:durableId="509759687">
    <w:abstractNumId w:val="6"/>
  </w:num>
  <w:num w:numId="15" w16cid:durableId="1418483346">
    <w:abstractNumId w:val="8"/>
  </w:num>
  <w:num w:numId="16" w16cid:durableId="1590848689">
    <w:abstractNumId w:val="12"/>
  </w:num>
  <w:num w:numId="17" w16cid:durableId="18361458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66E"/>
    <w:rsid w:val="00064FC9"/>
    <w:rsid w:val="0009256E"/>
    <w:rsid w:val="00106D46"/>
    <w:rsid w:val="001605D8"/>
    <w:rsid w:val="00234E05"/>
    <w:rsid w:val="0026450E"/>
    <w:rsid w:val="003D0D5C"/>
    <w:rsid w:val="003E4DF0"/>
    <w:rsid w:val="004D7EAF"/>
    <w:rsid w:val="0051166E"/>
    <w:rsid w:val="005744CF"/>
    <w:rsid w:val="00632EC8"/>
    <w:rsid w:val="006711DE"/>
    <w:rsid w:val="006746B2"/>
    <w:rsid w:val="00743490"/>
    <w:rsid w:val="007B1EF0"/>
    <w:rsid w:val="00814CC0"/>
    <w:rsid w:val="00865DED"/>
    <w:rsid w:val="008A3A06"/>
    <w:rsid w:val="0097782A"/>
    <w:rsid w:val="00B734AD"/>
    <w:rsid w:val="00BF7F51"/>
    <w:rsid w:val="00EB66AE"/>
    <w:rsid w:val="00F00825"/>
    <w:rsid w:val="00F51428"/>
    <w:rsid w:val="00F93E8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4AB59"/>
  <w15:chartTrackingRefBased/>
  <w15:docId w15:val="{093CE076-F507-432A-B5C6-27DCA28A5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825"/>
  </w:style>
  <w:style w:type="paragraph" w:styleId="Heading1">
    <w:name w:val="heading 1"/>
    <w:basedOn w:val="Normal"/>
    <w:next w:val="Normal"/>
    <w:link w:val="Heading1Char"/>
    <w:uiPriority w:val="9"/>
    <w:qFormat/>
    <w:rsid w:val="005116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1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166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66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1166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1166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166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166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166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6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1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166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66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1166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116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16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16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16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16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66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6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116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166E"/>
    <w:rPr>
      <w:i/>
      <w:iCs/>
      <w:color w:val="404040" w:themeColor="text1" w:themeTint="BF"/>
    </w:rPr>
  </w:style>
  <w:style w:type="paragraph" w:styleId="ListParagraph">
    <w:name w:val="List Paragraph"/>
    <w:basedOn w:val="Normal"/>
    <w:uiPriority w:val="34"/>
    <w:qFormat/>
    <w:rsid w:val="0051166E"/>
    <w:pPr>
      <w:ind w:left="720"/>
      <w:contextualSpacing/>
    </w:pPr>
  </w:style>
  <w:style w:type="character" w:styleId="IntenseEmphasis">
    <w:name w:val="Intense Emphasis"/>
    <w:basedOn w:val="DefaultParagraphFont"/>
    <w:uiPriority w:val="21"/>
    <w:qFormat/>
    <w:rsid w:val="0051166E"/>
    <w:rPr>
      <w:i/>
      <w:iCs/>
      <w:color w:val="2F5496" w:themeColor="accent1" w:themeShade="BF"/>
    </w:rPr>
  </w:style>
  <w:style w:type="paragraph" w:styleId="IntenseQuote">
    <w:name w:val="Intense Quote"/>
    <w:basedOn w:val="Normal"/>
    <w:next w:val="Normal"/>
    <w:link w:val="IntenseQuoteChar"/>
    <w:uiPriority w:val="30"/>
    <w:qFormat/>
    <w:rsid w:val="00511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66E"/>
    <w:rPr>
      <w:i/>
      <w:iCs/>
      <w:color w:val="2F5496" w:themeColor="accent1" w:themeShade="BF"/>
    </w:rPr>
  </w:style>
  <w:style w:type="character" w:styleId="IntenseReference">
    <w:name w:val="Intense Reference"/>
    <w:basedOn w:val="DefaultParagraphFont"/>
    <w:uiPriority w:val="32"/>
    <w:qFormat/>
    <w:rsid w:val="0051166E"/>
    <w:rPr>
      <w:b/>
      <w:bCs/>
      <w:smallCaps/>
      <w:color w:val="2F5496" w:themeColor="accent1" w:themeShade="BF"/>
      <w:spacing w:val="5"/>
    </w:rPr>
  </w:style>
  <w:style w:type="character" w:styleId="Hyperlink">
    <w:name w:val="Hyperlink"/>
    <w:basedOn w:val="DefaultParagraphFont"/>
    <w:uiPriority w:val="99"/>
    <w:unhideWhenUsed/>
    <w:rsid w:val="00632EC8"/>
    <w:rPr>
      <w:color w:val="0563C1" w:themeColor="hyperlink"/>
      <w:u w:val="single"/>
    </w:rPr>
  </w:style>
  <w:style w:type="character" w:styleId="UnresolvedMention">
    <w:name w:val="Unresolved Mention"/>
    <w:basedOn w:val="DefaultParagraphFont"/>
    <w:uiPriority w:val="99"/>
    <w:semiHidden/>
    <w:unhideWhenUsed/>
    <w:rsid w:val="00632EC8"/>
    <w:rPr>
      <w:color w:val="605E5C"/>
      <w:shd w:val="clear" w:color="auto" w:fill="E1DFDD"/>
    </w:rPr>
  </w:style>
  <w:style w:type="character" w:styleId="Strong">
    <w:name w:val="Strong"/>
    <w:basedOn w:val="DefaultParagraphFont"/>
    <w:uiPriority w:val="22"/>
    <w:qFormat/>
    <w:rsid w:val="0009256E"/>
    <w:rPr>
      <w:b/>
      <w:bCs/>
    </w:rPr>
  </w:style>
  <w:style w:type="paragraph" w:styleId="NoSpacing">
    <w:name w:val="No Spacing"/>
    <w:uiPriority w:val="1"/>
    <w:qFormat/>
    <w:rsid w:val="00092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ktt.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Salil Karulkar</dc:creator>
  <cp:keywords/>
  <dc:description/>
  <cp:lastModifiedBy>Salil Karulkar</cp:lastModifiedBy>
  <cp:revision>2</cp:revision>
  <dcterms:created xsi:type="dcterms:W3CDTF">2025-12-26T12:05:00Z</dcterms:created>
  <dcterms:modified xsi:type="dcterms:W3CDTF">2025-12-26T14:00:00Z</dcterms:modified>
</cp:coreProperties>
</file>