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829F4" w14:textId="3C454ED0" w:rsidR="0070443F" w:rsidRDefault="00C31738" w:rsidP="002D19B9">
      <w:pPr>
        <w:pStyle w:val="Titre1"/>
      </w:pPr>
      <w:r>
        <w:t>Programme</w:t>
      </w:r>
    </w:p>
    <w:p w14:paraId="49ED46CC" w14:textId="00318F5F" w:rsidR="00C31738" w:rsidRDefault="00C31738" w:rsidP="002D19B9">
      <w:pPr>
        <w:pStyle w:val="Titre2"/>
      </w:pPr>
      <w:r>
        <w:t>Caractéristiques d’un programme</w:t>
      </w:r>
      <w:r w:rsidR="002D19B9">
        <w:t xml:space="preserve"> (définition même d’une machine/programme)</w:t>
      </w:r>
    </w:p>
    <w:p w14:paraId="069BB9F3" w14:textId="777323D4" w:rsidR="00C31738" w:rsidRDefault="00C31738" w:rsidP="00C31738">
      <w:r>
        <w:t>Un programme est écrit dans un fichier. Ce fichier peut être édité et lu. Le contenu peut être du texte plus ou moins compréhensible, le code source, qui est suite d’instructions écrites dans un langage de programmation. Avec un langage comme Python, ces instructions sont interprétées. Elles sont traduites ne des instructions binaires, en langage machine. Dans le cas d’un langage nécessitant une compilation, un fichier exécutable est créé. Dans la suite, aucune distinction n’est faite entre un fichier code source et un fichier exécutable.</w:t>
      </w:r>
    </w:p>
    <w:p w14:paraId="17327CD2" w14:textId="06EB410F" w:rsidR="00C31738" w:rsidRDefault="00C31738" w:rsidP="00C31738"/>
    <w:p w14:paraId="0A2B9BD8" w14:textId="2D1CA3B8" w:rsidR="00C31738" w:rsidRDefault="00C31738" w:rsidP="00C31738">
      <w:r>
        <w:t xml:space="preserve">Un programme peut être exécuté seul ou utilisé par un autre programme. Il est considéré </w:t>
      </w:r>
      <w:r w:rsidR="00F040E4">
        <w:t>comme une donnée par cet autre programme. Ainsi, un interpréteur ou un compilateur prend un fichier, le code source d’un programme, en argument. On peut distinguer un algorithme écrit dans un pseudo-langage d’un programme écrit dans un certain langage de programmation ; Les pseudo-langages qui sont utilisés dans la description d’algorithmes ont souvent de fortes ressemblances avec le langage de programmation utilisé ensuite pour l’implémentation. Ainsi, le langage Python peut être utilisé pour décrire des algorithmes et donc être considéré comme un pseudo-langage de description d’algorithme.</w:t>
      </w:r>
    </w:p>
    <w:p w14:paraId="3EC192D3" w14:textId="232A7F59" w:rsidR="002D19B9" w:rsidRDefault="002D19B9" w:rsidP="00C31738"/>
    <w:p w14:paraId="306432E1" w14:textId="286AB467" w:rsidR="002D19B9" w:rsidRDefault="002D19B9" w:rsidP="00C31738">
      <w:r>
        <w:t>. Un fichier représentant un programme, comme un fichier représentant une image, peut être transmis, téléchargé, enregistré sur un support.</w:t>
      </w:r>
    </w:p>
    <w:p w14:paraId="2097A8EA" w14:textId="79C44767" w:rsidR="002D19B9" w:rsidRDefault="002D19B9" w:rsidP="00C31738">
      <w:r>
        <w:t xml:space="preserve">On peut considérer plusieurs programmes qui interagissent entre eux et agissent sur des données dont </w:t>
      </w:r>
      <w:r w:rsidR="006B79B4">
        <w:t xml:space="preserve">certaines sont d’autres programmes. C’est le cas d’un système d’exploitation </w:t>
      </w:r>
      <w:proofErr w:type="spellStart"/>
      <w:r w:rsidR="006B79B4">
        <w:t>instalé</w:t>
      </w:r>
      <w:proofErr w:type="spellEnd"/>
      <w:r w:rsidR="006B79B4">
        <w:t xml:space="preserve"> sur une machine.</w:t>
      </w:r>
    </w:p>
    <w:p w14:paraId="20A3BD1D" w14:textId="454EF4E6" w:rsidR="006B79B4" w:rsidRDefault="006B79B4" w:rsidP="00C31738">
      <w:r>
        <w:t xml:space="preserve">Remarque : Un programme est exécuté par une machine. Le temps d’exécution est lié à la complexité d’un programme, son coût. La </w:t>
      </w:r>
      <w:r w:rsidRPr="006B79B4">
        <w:rPr>
          <w:b/>
          <w:bCs/>
          <w:color w:val="FF0000"/>
        </w:rPr>
        <w:t>calculabilité</w:t>
      </w:r>
      <w:r>
        <w:t xml:space="preserve"> permet de savoir si une fonction peut être calculée à l’aide d’un algorithme et donc si un problème peut être résolu pas une machine ou pas.</w:t>
      </w:r>
    </w:p>
    <w:p w14:paraId="26A31570" w14:textId="597A23FB" w:rsidR="00F040E4" w:rsidRDefault="00F040E4" w:rsidP="00C31738"/>
    <w:p w14:paraId="3DC33A29" w14:textId="2A87524B" w:rsidR="00F040E4" w:rsidRDefault="002D19B9" w:rsidP="006B79B4">
      <w:pPr>
        <w:pStyle w:val="Titre2"/>
      </w:pPr>
      <w:r>
        <w:t>Machine de Turing</w:t>
      </w:r>
    </w:p>
    <w:p w14:paraId="43E104F0" w14:textId="078FB27C" w:rsidR="006B79B4" w:rsidRDefault="006B79B4" w:rsidP="00C31738">
      <w:r>
        <w:t xml:space="preserve">Dans un papier publié en 1936, titré « On computable </w:t>
      </w:r>
      <w:proofErr w:type="spellStart"/>
      <w:r>
        <w:t>numbers</w:t>
      </w:r>
      <w:proofErr w:type="spellEnd"/>
      <w:r>
        <w:t xml:space="preserve">, </w:t>
      </w:r>
      <w:proofErr w:type="spellStart"/>
      <w:r>
        <w:t>with</w:t>
      </w:r>
      <w:proofErr w:type="spellEnd"/>
      <w:r>
        <w:t xml:space="preserve"> application to the </w:t>
      </w:r>
      <w:proofErr w:type="spellStart"/>
      <w:r>
        <w:t>Entscheidungsproblem</w:t>
      </w:r>
      <w:proofErr w:type="spellEnd"/>
      <w:r>
        <w:t> », (Sur les nombres calculables, avec une a</w:t>
      </w:r>
      <w:r w:rsidR="00AD387F">
        <w:t>p</w:t>
      </w:r>
      <w:r>
        <w:t xml:space="preserve">plication au problème </w:t>
      </w:r>
      <w:r w:rsidR="00AD387F">
        <w:t xml:space="preserve">de la décision), Turing décrit une machine qui effectue des calculs de manière mécanique, sans intervention de l’homme à part pour l’entrée des données et la lecture des résultats. Il décrit ensuite une machine universelle capable de simuler n’importe quelle machine particulière. Cette machine abstraite imaginée par Turing comporte un ruban infini, une tête de lecture et écriture et une table de transition. Le ruban est divisé en case qui contiennent chacune un symbole d’un alphabet fini. Par défaut, les cases contiennent le symbole « blanc ». Le ruban peut se déplacer d’une case vers la </w:t>
      </w:r>
      <w:r w:rsidR="00E00DFC">
        <w:t xml:space="preserve">gauche ou vers la droite et la tête peut lire ou écrire un symbole sur la case du ruban qui lui fait face. L’état de la machine décide du déplacement. Le nombre d’états possibles est fini et il y a un état de départ. La table de transition indique l’action à exécuter lorsque la tête lit une case du ruban en fonction de l’état courant de </w:t>
      </w:r>
      <w:proofErr w:type="spellStart"/>
      <w:r w:rsidR="00E00DFC">
        <w:t>al</w:t>
      </w:r>
      <w:proofErr w:type="spellEnd"/>
      <w:r w:rsidR="00E00DFC">
        <w:t xml:space="preserve"> machine : quel symbole écrire, comment se déplacer, et quel est le nouvel état. Cette machine représente d’une certaine manière un programme.</w:t>
      </w:r>
    </w:p>
    <w:p w14:paraId="2C6D0409" w14:textId="6CC82B6E" w:rsidR="006B79B4" w:rsidRDefault="006B79B4" w:rsidP="00C31738"/>
    <w:p w14:paraId="563715EB" w14:textId="26E614D6" w:rsidR="00251A9D" w:rsidRDefault="00251A9D" w:rsidP="00C31738">
      <w:r>
        <w:t xml:space="preserve">On peut représenter comme ci-dessous avec une double flèche </w:t>
      </w:r>
      <w:r w:rsidR="00A902CA">
        <w:t>qui symbolise la tête de lecture et d’écriture au-dessus du ruban, face à une case. Les symboles utilisés sont les nombres 0 et 1. La machine est par exemple dans l’état E4</w:t>
      </w:r>
    </w:p>
    <w:p w14:paraId="63BA246A" w14:textId="7713EC11" w:rsidR="00A902CA" w:rsidRDefault="00A902CA" w:rsidP="00C31738"/>
    <w:p w14:paraId="52544827" w14:textId="0660E34D" w:rsidR="00A902CA" w:rsidRDefault="00A902CA" w:rsidP="00C31738"/>
    <w:p w14:paraId="4DFCC05D" w14:textId="0D3D5E83" w:rsidR="00A902CA" w:rsidRDefault="00A902CA" w:rsidP="00C31738">
      <w:r>
        <w:lastRenderedPageBreak/>
        <w:t>E4 :</w:t>
      </w:r>
      <w:r>
        <w:tab/>
      </w:r>
      <w:r>
        <w:tab/>
      </w:r>
      <w:r>
        <w:tab/>
      </w:r>
      <w:r>
        <w:tab/>
      </w:r>
      <w:r>
        <w:tab/>
      </w:r>
      <w:r>
        <w:tab/>
      </w:r>
      <w:r w:rsidRPr="00477D97">
        <w:sym w:font="Symbol" w:char="F0AF"/>
      </w:r>
    </w:p>
    <w:tbl>
      <w:tblPr>
        <w:tblStyle w:val="Grilledutableau"/>
        <w:tblW w:w="0" w:type="auto"/>
        <w:tblLook w:val="04A0" w:firstRow="1" w:lastRow="0" w:firstColumn="1" w:lastColumn="0" w:noHBand="0" w:noVBand="1"/>
      </w:tblPr>
      <w:tblGrid>
        <w:gridCol w:w="697"/>
        <w:gridCol w:w="697"/>
        <w:gridCol w:w="697"/>
        <w:gridCol w:w="697"/>
        <w:gridCol w:w="697"/>
        <w:gridCol w:w="697"/>
        <w:gridCol w:w="697"/>
        <w:gridCol w:w="697"/>
        <w:gridCol w:w="697"/>
        <w:gridCol w:w="697"/>
        <w:gridCol w:w="697"/>
        <w:gridCol w:w="697"/>
        <w:gridCol w:w="698"/>
      </w:tblGrid>
      <w:tr w:rsidR="00A902CA" w14:paraId="7DBDD42B" w14:textId="77777777" w:rsidTr="00A902CA">
        <w:tc>
          <w:tcPr>
            <w:tcW w:w="697" w:type="dxa"/>
          </w:tcPr>
          <w:p w14:paraId="0EAA69C1" w14:textId="77777777" w:rsidR="00A902CA" w:rsidRDefault="00A902CA" w:rsidP="00C31738"/>
        </w:tc>
        <w:tc>
          <w:tcPr>
            <w:tcW w:w="697" w:type="dxa"/>
          </w:tcPr>
          <w:p w14:paraId="3AA7C4D1" w14:textId="77777777" w:rsidR="00A902CA" w:rsidRDefault="00A902CA" w:rsidP="00C31738"/>
        </w:tc>
        <w:tc>
          <w:tcPr>
            <w:tcW w:w="697" w:type="dxa"/>
          </w:tcPr>
          <w:p w14:paraId="51364623" w14:textId="77777777" w:rsidR="00A902CA" w:rsidRDefault="00A902CA" w:rsidP="00C31738"/>
        </w:tc>
        <w:tc>
          <w:tcPr>
            <w:tcW w:w="697" w:type="dxa"/>
          </w:tcPr>
          <w:p w14:paraId="2A2DA01B" w14:textId="77777777" w:rsidR="00A902CA" w:rsidRDefault="00A902CA" w:rsidP="00C31738"/>
        </w:tc>
        <w:tc>
          <w:tcPr>
            <w:tcW w:w="697" w:type="dxa"/>
          </w:tcPr>
          <w:p w14:paraId="3363FB29" w14:textId="7681810F" w:rsidR="00A902CA" w:rsidRDefault="00A902CA" w:rsidP="00C31738">
            <w:r>
              <w:t>1</w:t>
            </w:r>
          </w:p>
        </w:tc>
        <w:tc>
          <w:tcPr>
            <w:tcW w:w="697" w:type="dxa"/>
          </w:tcPr>
          <w:p w14:paraId="1DA71516" w14:textId="61411E00" w:rsidR="00A902CA" w:rsidRDefault="00A902CA" w:rsidP="00C31738">
            <w:r>
              <w:t>0</w:t>
            </w:r>
          </w:p>
        </w:tc>
        <w:tc>
          <w:tcPr>
            <w:tcW w:w="697" w:type="dxa"/>
          </w:tcPr>
          <w:p w14:paraId="2DE0A185" w14:textId="1A28C217" w:rsidR="00A902CA" w:rsidRDefault="00A902CA" w:rsidP="00C31738">
            <w:r>
              <w:t>0</w:t>
            </w:r>
          </w:p>
        </w:tc>
        <w:tc>
          <w:tcPr>
            <w:tcW w:w="697" w:type="dxa"/>
          </w:tcPr>
          <w:p w14:paraId="1DA12B75" w14:textId="28AAA8E6" w:rsidR="00A902CA" w:rsidRDefault="00A902CA" w:rsidP="00C31738">
            <w:r>
              <w:t>1</w:t>
            </w:r>
          </w:p>
        </w:tc>
        <w:tc>
          <w:tcPr>
            <w:tcW w:w="697" w:type="dxa"/>
          </w:tcPr>
          <w:p w14:paraId="4B0CED90" w14:textId="361E5067" w:rsidR="00A902CA" w:rsidRDefault="00A902CA" w:rsidP="00C31738">
            <w:r>
              <w:t>0</w:t>
            </w:r>
          </w:p>
        </w:tc>
        <w:tc>
          <w:tcPr>
            <w:tcW w:w="697" w:type="dxa"/>
          </w:tcPr>
          <w:p w14:paraId="4A0280C8" w14:textId="43FF58E2" w:rsidR="00A902CA" w:rsidRDefault="00A902CA" w:rsidP="00C31738">
            <w:r>
              <w:t>1</w:t>
            </w:r>
          </w:p>
        </w:tc>
        <w:tc>
          <w:tcPr>
            <w:tcW w:w="697" w:type="dxa"/>
          </w:tcPr>
          <w:p w14:paraId="5D135FD5" w14:textId="3601AB4C" w:rsidR="00A902CA" w:rsidRDefault="00A902CA" w:rsidP="00C31738">
            <w:r>
              <w:t>1</w:t>
            </w:r>
          </w:p>
        </w:tc>
        <w:tc>
          <w:tcPr>
            <w:tcW w:w="697" w:type="dxa"/>
          </w:tcPr>
          <w:p w14:paraId="4B504CCA" w14:textId="77777777" w:rsidR="00A902CA" w:rsidRDefault="00A902CA" w:rsidP="00C31738"/>
        </w:tc>
        <w:tc>
          <w:tcPr>
            <w:tcW w:w="698" w:type="dxa"/>
          </w:tcPr>
          <w:p w14:paraId="629EB620" w14:textId="77777777" w:rsidR="00A902CA" w:rsidRDefault="00A902CA" w:rsidP="00C31738"/>
        </w:tc>
      </w:tr>
    </w:tbl>
    <w:p w14:paraId="1DFE0864" w14:textId="31775D84" w:rsidR="00A902CA" w:rsidRDefault="00A902CA" w:rsidP="00C31738"/>
    <w:p w14:paraId="4B4B5B35" w14:textId="0522884A" w:rsidR="00A902CA" w:rsidRDefault="00A902CA" w:rsidP="00C31738">
      <w:r>
        <w:t>Nous allons étudier deux exemples, les tableaux qui suivent présentent des tables de transition.</w:t>
      </w:r>
    </w:p>
    <w:p w14:paraId="18D33CDA" w14:textId="0D8B7469" w:rsidR="00A902CA" w:rsidRDefault="00A902CA" w:rsidP="00C31738">
      <w:r>
        <w:t>Dans la première colonne, nous trouvons les différents états et dans la deuxième colonne, ce que lit la machine. Nous trouvons ensuite ce qu’écrit la machine dans la case courante, puis le déplacement et le nouvel état. Le contenu des trois dernières colonnes dépend du contenu des deux premières.</w:t>
      </w:r>
    </w:p>
    <w:p w14:paraId="39FD94F8" w14:textId="5048CA1B" w:rsidR="00A902CA" w:rsidRDefault="00A902CA" w:rsidP="00C31738"/>
    <w:p w14:paraId="137E49C0" w14:textId="3B1D711A" w:rsidR="00A902CA" w:rsidRDefault="00C86A9A" w:rsidP="00C31738">
      <w:r>
        <w:t>Exemple 1 :</w:t>
      </w:r>
    </w:p>
    <w:tbl>
      <w:tblPr>
        <w:tblStyle w:val="Grilledutableau"/>
        <w:tblW w:w="0" w:type="auto"/>
        <w:tblLook w:val="04A0" w:firstRow="1" w:lastRow="0" w:firstColumn="1" w:lastColumn="0" w:noHBand="0" w:noVBand="1"/>
      </w:tblPr>
      <w:tblGrid>
        <w:gridCol w:w="1812"/>
        <w:gridCol w:w="1812"/>
        <w:gridCol w:w="1812"/>
        <w:gridCol w:w="1813"/>
        <w:gridCol w:w="1813"/>
      </w:tblGrid>
      <w:tr w:rsidR="00C86A9A" w14:paraId="7C99E77F" w14:textId="77777777" w:rsidTr="00C86A9A">
        <w:tc>
          <w:tcPr>
            <w:tcW w:w="1812" w:type="dxa"/>
          </w:tcPr>
          <w:p w14:paraId="233CAD69" w14:textId="4F8BE533" w:rsidR="00C86A9A" w:rsidRDefault="00C86A9A" w:rsidP="00C31738">
            <w:r>
              <w:t>Etat</w:t>
            </w:r>
          </w:p>
        </w:tc>
        <w:tc>
          <w:tcPr>
            <w:tcW w:w="1812" w:type="dxa"/>
          </w:tcPr>
          <w:p w14:paraId="69D55535" w14:textId="78514266" w:rsidR="00C86A9A" w:rsidRDefault="00C86A9A" w:rsidP="00C31738">
            <w:r>
              <w:t>Lecture</w:t>
            </w:r>
          </w:p>
        </w:tc>
        <w:tc>
          <w:tcPr>
            <w:tcW w:w="1812" w:type="dxa"/>
          </w:tcPr>
          <w:p w14:paraId="3832B7B5" w14:textId="399C7E70" w:rsidR="00C86A9A" w:rsidRDefault="00C86A9A" w:rsidP="00C31738">
            <w:r>
              <w:t>Ecriture</w:t>
            </w:r>
          </w:p>
        </w:tc>
        <w:tc>
          <w:tcPr>
            <w:tcW w:w="1813" w:type="dxa"/>
          </w:tcPr>
          <w:p w14:paraId="0CBE7259" w14:textId="7DCC393F" w:rsidR="00C86A9A" w:rsidRDefault="00C86A9A" w:rsidP="00C31738">
            <w:r>
              <w:t>Déplacement</w:t>
            </w:r>
          </w:p>
        </w:tc>
        <w:tc>
          <w:tcPr>
            <w:tcW w:w="1813" w:type="dxa"/>
          </w:tcPr>
          <w:p w14:paraId="013580C6" w14:textId="34786826" w:rsidR="00C86A9A" w:rsidRDefault="00C86A9A" w:rsidP="00C31738">
            <w:r>
              <w:t>Etat suivant</w:t>
            </w:r>
          </w:p>
        </w:tc>
      </w:tr>
      <w:tr w:rsidR="00C86A9A" w14:paraId="38A0C51F" w14:textId="77777777" w:rsidTr="00C86A9A">
        <w:tc>
          <w:tcPr>
            <w:tcW w:w="1812" w:type="dxa"/>
          </w:tcPr>
          <w:p w14:paraId="3752DC7D" w14:textId="6217A421" w:rsidR="00C86A9A" w:rsidRDefault="00C86A9A" w:rsidP="00C31738">
            <w:r>
              <w:t>E1</w:t>
            </w:r>
          </w:p>
        </w:tc>
        <w:tc>
          <w:tcPr>
            <w:tcW w:w="1812" w:type="dxa"/>
          </w:tcPr>
          <w:p w14:paraId="00E17544" w14:textId="7BBDA936" w:rsidR="00C86A9A" w:rsidRDefault="00B5618B" w:rsidP="00C31738">
            <w:r>
              <w:t>blanc</w:t>
            </w:r>
          </w:p>
        </w:tc>
        <w:tc>
          <w:tcPr>
            <w:tcW w:w="1812" w:type="dxa"/>
          </w:tcPr>
          <w:p w14:paraId="645C5A9D" w14:textId="3F88EC50" w:rsidR="00C86A9A" w:rsidRDefault="00B5618B" w:rsidP="00C31738">
            <w:r>
              <w:t>blanc</w:t>
            </w:r>
          </w:p>
        </w:tc>
        <w:tc>
          <w:tcPr>
            <w:tcW w:w="1813" w:type="dxa"/>
          </w:tcPr>
          <w:p w14:paraId="460D199E" w14:textId="01C8FB51" w:rsidR="00C86A9A" w:rsidRDefault="00B5618B" w:rsidP="00C31738">
            <w:r>
              <w:t>gauche</w:t>
            </w:r>
          </w:p>
        </w:tc>
        <w:tc>
          <w:tcPr>
            <w:tcW w:w="1813" w:type="dxa"/>
          </w:tcPr>
          <w:p w14:paraId="7F9CACDE" w14:textId="2D522068" w:rsidR="00C86A9A" w:rsidRDefault="00B5618B" w:rsidP="00C31738">
            <w:r>
              <w:t>E2</w:t>
            </w:r>
          </w:p>
        </w:tc>
      </w:tr>
      <w:tr w:rsidR="00C86A9A" w14:paraId="2117C66A" w14:textId="77777777" w:rsidTr="00C86A9A">
        <w:tc>
          <w:tcPr>
            <w:tcW w:w="1812" w:type="dxa"/>
            <w:vMerge w:val="restart"/>
          </w:tcPr>
          <w:p w14:paraId="0AB71580" w14:textId="6929DC88" w:rsidR="00C86A9A" w:rsidRDefault="00C86A9A" w:rsidP="00C31738">
            <w:r>
              <w:t>E2</w:t>
            </w:r>
          </w:p>
        </w:tc>
        <w:tc>
          <w:tcPr>
            <w:tcW w:w="1812" w:type="dxa"/>
          </w:tcPr>
          <w:p w14:paraId="2CC07DCF" w14:textId="11C1EC2B" w:rsidR="00C86A9A" w:rsidRDefault="00B5618B" w:rsidP="00C31738">
            <w:r>
              <w:t>0</w:t>
            </w:r>
          </w:p>
        </w:tc>
        <w:tc>
          <w:tcPr>
            <w:tcW w:w="1812" w:type="dxa"/>
          </w:tcPr>
          <w:p w14:paraId="6FA72B6A" w14:textId="578DE36B" w:rsidR="00C86A9A" w:rsidRDefault="00B5618B" w:rsidP="00C31738">
            <w:r>
              <w:t>1</w:t>
            </w:r>
          </w:p>
        </w:tc>
        <w:tc>
          <w:tcPr>
            <w:tcW w:w="1813" w:type="dxa"/>
          </w:tcPr>
          <w:p w14:paraId="7B396AB4" w14:textId="45185837" w:rsidR="00C86A9A" w:rsidRDefault="00B5618B" w:rsidP="00C31738">
            <w:r>
              <w:t>gauche</w:t>
            </w:r>
          </w:p>
        </w:tc>
        <w:tc>
          <w:tcPr>
            <w:tcW w:w="1813" w:type="dxa"/>
          </w:tcPr>
          <w:p w14:paraId="64BF7C7D" w14:textId="485BA62B" w:rsidR="00C86A9A" w:rsidRDefault="00B5618B" w:rsidP="00C31738">
            <w:r>
              <w:t>E2</w:t>
            </w:r>
          </w:p>
        </w:tc>
      </w:tr>
      <w:tr w:rsidR="00C86A9A" w14:paraId="589A141B" w14:textId="77777777" w:rsidTr="00C86A9A">
        <w:tc>
          <w:tcPr>
            <w:tcW w:w="1812" w:type="dxa"/>
            <w:vMerge/>
          </w:tcPr>
          <w:p w14:paraId="2823A5C7" w14:textId="2231997E" w:rsidR="00C86A9A" w:rsidRDefault="00C86A9A" w:rsidP="00C31738"/>
        </w:tc>
        <w:tc>
          <w:tcPr>
            <w:tcW w:w="1812" w:type="dxa"/>
          </w:tcPr>
          <w:p w14:paraId="7A9B91E4" w14:textId="7F029FFA" w:rsidR="00C86A9A" w:rsidRDefault="00B5618B" w:rsidP="00C31738">
            <w:r>
              <w:t>1</w:t>
            </w:r>
          </w:p>
        </w:tc>
        <w:tc>
          <w:tcPr>
            <w:tcW w:w="1812" w:type="dxa"/>
          </w:tcPr>
          <w:p w14:paraId="3D38C66C" w14:textId="22C02A4A" w:rsidR="00C86A9A" w:rsidRDefault="00B5618B" w:rsidP="00C31738">
            <w:r>
              <w:t>0</w:t>
            </w:r>
          </w:p>
        </w:tc>
        <w:tc>
          <w:tcPr>
            <w:tcW w:w="1813" w:type="dxa"/>
          </w:tcPr>
          <w:p w14:paraId="4620FAF8" w14:textId="6C829F31" w:rsidR="00C86A9A" w:rsidRDefault="00B5618B" w:rsidP="00C31738">
            <w:r>
              <w:t>gauche</w:t>
            </w:r>
          </w:p>
        </w:tc>
        <w:tc>
          <w:tcPr>
            <w:tcW w:w="1813" w:type="dxa"/>
          </w:tcPr>
          <w:p w14:paraId="7A48DED9" w14:textId="48F052A3" w:rsidR="00C86A9A" w:rsidRDefault="00B5618B" w:rsidP="00C31738">
            <w:r>
              <w:t>E2</w:t>
            </w:r>
          </w:p>
        </w:tc>
      </w:tr>
      <w:tr w:rsidR="00C86A9A" w14:paraId="471E1FC4" w14:textId="77777777" w:rsidTr="00C86A9A">
        <w:tc>
          <w:tcPr>
            <w:tcW w:w="1812" w:type="dxa"/>
            <w:vMerge/>
          </w:tcPr>
          <w:p w14:paraId="2A023197" w14:textId="436B6CBC" w:rsidR="00C86A9A" w:rsidRDefault="00C86A9A" w:rsidP="00C31738"/>
        </w:tc>
        <w:tc>
          <w:tcPr>
            <w:tcW w:w="1812" w:type="dxa"/>
          </w:tcPr>
          <w:p w14:paraId="31354945" w14:textId="27A5E411" w:rsidR="00C86A9A" w:rsidRDefault="00B5618B" w:rsidP="00C31738">
            <w:r>
              <w:t>blanc</w:t>
            </w:r>
          </w:p>
        </w:tc>
        <w:tc>
          <w:tcPr>
            <w:tcW w:w="1812" w:type="dxa"/>
          </w:tcPr>
          <w:p w14:paraId="6448A69E" w14:textId="7F377918" w:rsidR="00C86A9A" w:rsidRDefault="00B5618B" w:rsidP="00C31738">
            <w:r>
              <w:t>blanc</w:t>
            </w:r>
          </w:p>
        </w:tc>
        <w:tc>
          <w:tcPr>
            <w:tcW w:w="1813" w:type="dxa"/>
          </w:tcPr>
          <w:p w14:paraId="522CF156" w14:textId="3263854A" w:rsidR="00C86A9A" w:rsidRDefault="00B5618B" w:rsidP="00C31738">
            <w:r>
              <w:t>gauche</w:t>
            </w:r>
          </w:p>
        </w:tc>
        <w:tc>
          <w:tcPr>
            <w:tcW w:w="1813" w:type="dxa"/>
          </w:tcPr>
          <w:p w14:paraId="21334656" w14:textId="51CEA16E" w:rsidR="00C86A9A" w:rsidRDefault="00B5618B" w:rsidP="00C31738">
            <w:r>
              <w:t>Fin</w:t>
            </w:r>
          </w:p>
        </w:tc>
      </w:tr>
    </w:tbl>
    <w:p w14:paraId="7388CD55" w14:textId="7F13CFE0" w:rsidR="00C86A9A" w:rsidRDefault="00C86A9A" w:rsidP="00C31738"/>
    <w:p w14:paraId="361AB930" w14:textId="5EFFA5DA" w:rsidR="00B5618B" w:rsidRDefault="00B5618B" w:rsidP="00C31738">
      <w:r>
        <w:t>La machine peut être dans deux états E1 et E2. Si la machine est dans E1 et contient un blanc, elle écrit un blanc. Le ruban se déplace vers la gauche et la machine passe dans l’état E2</w:t>
      </w:r>
    </w:p>
    <w:p w14:paraId="282E3BFC" w14:textId="108A7BF5" w:rsidR="00C86A9A" w:rsidRDefault="00C86A9A" w:rsidP="00C31738"/>
    <w:p w14:paraId="2BC21EBA" w14:textId="3E870358" w:rsidR="00B5618B" w:rsidRDefault="00B5618B" w:rsidP="00C31738">
      <w:r>
        <w:t>Si la machine est dans l’état E2 et qu’elle lit un 0, elle écrit un 1 et si elle lit un 1, elle écrit un 0.</w:t>
      </w:r>
    </w:p>
    <w:p w14:paraId="5C980B87" w14:textId="65AAB904" w:rsidR="00B5618B" w:rsidRDefault="00B5618B" w:rsidP="00C31738">
      <w:r>
        <w:t>Dans les deux cas le ruban se déplace vers la gauche et la machine s’arrête.</w:t>
      </w:r>
    </w:p>
    <w:p w14:paraId="6188B1CE" w14:textId="39952E2B" w:rsidR="007C2E0A" w:rsidRDefault="007C2E0A">
      <w:pPr>
        <w:spacing w:after="160" w:line="259" w:lineRule="auto"/>
        <w:jc w:val="left"/>
      </w:pPr>
      <w:r>
        <w:br w:type="page"/>
      </w:r>
    </w:p>
    <w:p w14:paraId="2B18E776" w14:textId="77777777" w:rsidR="00B5618B" w:rsidRDefault="00B5618B" w:rsidP="00C31738"/>
    <w:p w14:paraId="0A4396E1" w14:textId="782F68EB" w:rsidR="00B5618B" w:rsidRDefault="00B5618B" w:rsidP="00C31738">
      <w:r>
        <w:t>Les étapes successives sont représent</w:t>
      </w:r>
      <w:r w:rsidR="004F686C">
        <w:t xml:space="preserve">ées ci-dessous. Initialement la machine est dans </w:t>
      </w:r>
      <w:proofErr w:type="spellStart"/>
      <w:r w:rsidR="004F686C">
        <w:t>létat</w:t>
      </w:r>
      <w:proofErr w:type="spellEnd"/>
      <w:r w:rsidR="004F686C">
        <w:t xml:space="preserve"> E1.</w:t>
      </w:r>
    </w:p>
    <w:p w14:paraId="4DD90737" w14:textId="19F6AEF6" w:rsidR="004F686C" w:rsidRDefault="004F686C" w:rsidP="00C31738"/>
    <w:p w14:paraId="27A2CF03" w14:textId="04207102" w:rsidR="004F686C" w:rsidRDefault="004F686C" w:rsidP="00C31738">
      <w:r>
        <w:t xml:space="preserve">E1 : </w:t>
      </w:r>
      <w:r>
        <w:tab/>
      </w:r>
      <w:r>
        <w:tab/>
      </w:r>
      <w:r>
        <w:tab/>
      </w:r>
      <w:r>
        <w:tab/>
      </w:r>
      <w:r>
        <w:tab/>
      </w:r>
      <w:r>
        <w:tab/>
      </w:r>
      <w:r w:rsidRPr="00477D97">
        <w:sym w:font="Symbol" w:char="F0AF"/>
      </w:r>
    </w:p>
    <w:tbl>
      <w:tblPr>
        <w:tblStyle w:val="Grilledutableau"/>
        <w:tblW w:w="0" w:type="auto"/>
        <w:tblLook w:val="04A0" w:firstRow="1" w:lastRow="0" w:firstColumn="1" w:lastColumn="0" w:noHBand="0" w:noVBand="1"/>
      </w:tblPr>
      <w:tblGrid>
        <w:gridCol w:w="697"/>
        <w:gridCol w:w="697"/>
        <w:gridCol w:w="697"/>
        <w:gridCol w:w="697"/>
        <w:gridCol w:w="697"/>
        <w:gridCol w:w="697"/>
        <w:gridCol w:w="697"/>
        <w:gridCol w:w="697"/>
        <w:gridCol w:w="697"/>
        <w:gridCol w:w="697"/>
        <w:gridCol w:w="697"/>
        <w:gridCol w:w="697"/>
        <w:gridCol w:w="698"/>
      </w:tblGrid>
      <w:tr w:rsidR="004F686C" w14:paraId="76FFF962" w14:textId="77777777" w:rsidTr="004F686C">
        <w:tc>
          <w:tcPr>
            <w:tcW w:w="697" w:type="dxa"/>
          </w:tcPr>
          <w:p w14:paraId="313560DF" w14:textId="77777777" w:rsidR="004F686C" w:rsidRDefault="004F686C" w:rsidP="00C31738"/>
        </w:tc>
        <w:tc>
          <w:tcPr>
            <w:tcW w:w="697" w:type="dxa"/>
          </w:tcPr>
          <w:p w14:paraId="67D21603" w14:textId="77777777" w:rsidR="004F686C" w:rsidRDefault="004F686C" w:rsidP="00C31738"/>
        </w:tc>
        <w:tc>
          <w:tcPr>
            <w:tcW w:w="697" w:type="dxa"/>
          </w:tcPr>
          <w:p w14:paraId="01A36A7A" w14:textId="77777777" w:rsidR="004F686C" w:rsidRDefault="004F686C" w:rsidP="00C31738"/>
        </w:tc>
        <w:tc>
          <w:tcPr>
            <w:tcW w:w="697" w:type="dxa"/>
          </w:tcPr>
          <w:p w14:paraId="753887AF" w14:textId="77777777" w:rsidR="004F686C" w:rsidRDefault="004F686C" w:rsidP="00C31738"/>
        </w:tc>
        <w:tc>
          <w:tcPr>
            <w:tcW w:w="697" w:type="dxa"/>
          </w:tcPr>
          <w:p w14:paraId="14BA3BB7" w14:textId="77777777" w:rsidR="004F686C" w:rsidRDefault="004F686C" w:rsidP="00C31738"/>
        </w:tc>
        <w:tc>
          <w:tcPr>
            <w:tcW w:w="697" w:type="dxa"/>
          </w:tcPr>
          <w:p w14:paraId="47919327" w14:textId="77777777" w:rsidR="004F686C" w:rsidRDefault="004F686C" w:rsidP="00C31738"/>
        </w:tc>
        <w:tc>
          <w:tcPr>
            <w:tcW w:w="697" w:type="dxa"/>
          </w:tcPr>
          <w:p w14:paraId="36C7176F" w14:textId="77777777" w:rsidR="004F686C" w:rsidRDefault="004F686C" w:rsidP="00C31738"/>
        </w:tc>
        <w:tc>
          <w:tcPr>
            <w:tcW w:w="697" w:type="dxa"/>
          </w:tcPr>
          <w:p w14:paraId="0EDAD61E" w14:textId="6B9C08B4" w:rsidR="004F686C" w:rsidRDefault="004F686C" w:rsidP="00C31738">
            <w:r>
              <w:t>1</w:t>
            </w:r>
          </w:p>
        </w:tc>
        <w:tc>
          <w:tcPr>
            <w:tcW w:w="697" w:type="dxa"/>
          </w:tcPr>
          <w:p w14:paraId="7C54F9BD" w14:textId="5C06DD52" w:rsidR="004F686C" w:rsidRDefault="004F686C" w:rsidP="00C31738">
            <w:r>
              <w:t>0</w:t>
            </w:r>
          </w:p>
        </w:tc>
        <w:tc>
          <w:tcPr>
            <w:tcW w:w="697" w:type="dxa"/>
          </w:tcPr>
          <w:p w14:paraId="62FDB461" w14:textId="33655BCB" w:rsidR="004F686C" w:rsidRDefault="004F686C" w:rsidP="00C31738">
            <w:r>
              <w:t>1</w:t>
            </w:r>
          </w:p>
        </w:tc>
        <w:tc>
          <w:tcPr>
            <w:tcW w:w="697" w:type="dxa"/>
          </w:tcPr>
          <w:p w14:paraId="39FDDCA8" w14:textId="77777777" w:rsidR="004F686C" w:rsidRDefault="004F686C" w:rsidP="00C31738"/>
        </w:tc>
        <w:tc>
          <w:tcPr>
            <w:tcW w:w="697" w:type="dxa"/>
          </w:tcPr>
          <w:p w14:paraId="5B06F6B1" w14:textId="77777777" w:rsidR="004F686C" w:rsidRDefault="004F686C" w:rsidP="00C31738"/>
        </w:tc>
        <w:tc>
          <w:tcPr>
            <w:tcW w:w="698" w:type="dxa"/>
          </w:tcPr>
          <w:p w14:paraId="3532C017" w14:textId="77777777" w:rsidR="004F686C" w:rsidRDefault="004F686C" w:rsidP="00C31738"/>
        </w:tc>
      </w:tr>
    </w:tbl>
    <w:p w14:paraId="5EADFFCD" w14:textId="527F502A" w:rsidR="004F686C" w:rsidRDefault="004F686C" w:rsidP="00C31738"/>
    <w:p w14:paraId="793337CB" w14:textId="5E86C347" w:rsidR="004F686C" w:rsidRPr="004F686C" w:rsidRDefault="004F686C" w:rsidP="00C31738">
      <w:pPr>
        <w:rPr>
          <w:b/>
          <w:bCs/>
          <w:color w:val="7030A0"/>
        </w:rPr>
      </w:pPr>
      <w:r w:rsidRPr="004F686C">
        <w:rPr>
          <w:b/>
          <w:bCs/>
          <w:color w:val="7030A0"/>
        </w:rPr>
        <w:t>La machine lit un blanc, donc écrit un blanc, passe à l’état E2 et le ruban se déplace vers l</w:t>
      </w:r>
      <w:r w:rsidR="007C2E0A">
        <w:rPr>
          <w:b/>
          <w:bCs/>
          <w:color w:val="7030A0"/>
        </w:rPr>
        <w:t>a</w:t>
      </w:r>
      <w:r w:rsidRPr="004F686C">
        <w:rPr>
          <w:b/>
          <w:bCs/>
          <w:color w:val="7030A0"/>
        </w:rPr>
        <w:t xml:space="preserve"> gauche.</w:t>
      </w:r>
    </w:p>
    <w:p w14:paraId="6233B9F5" w14:textId="7571D50D" w:rsidR="004F686C" w:rsidRDefault="004F686C" w:rsidP="00C31738"/>
    <w:p w14:paraId="2B0746E4" w14:textId="61952B12" w:rsidR="004F686C" w:rsidRPr="004F686C" w:rsidRDefault="004F686C" w:rsidP="00C31738">
      <w:pPr>
        <w:rPr>
          <w:b/>
          <w:bCs/>
          <w:color w:val="7030A0"/>
        </w:rPr>
      </w:pPr>
      <w:r w:rsidRPr="004F686C">
        <w:rPr>
          <w:b/>
          <w:bCs/>
          <w:color w:val="7030A0"/>
        </w:rPr>
        <w:t>E2 :</w:t>
      </w:r>
      <w:r>
        <w:rPr>
          <w:b/>
          <w:bCs/>
          <w:color w:val="7030A0"/>
        </w:rPr>
        <w:tab/>
      </w:r>
      <w:r>
        <w:rPr>
          <w:b/>
          <w:bCs/>
          <w:color w:val="7030A0"/>
        </w:rPr>
        <w:tab/>
      </w:r>
      <w:r>
        <w:rPr>
          <w:b/>
          <w:bCs/>
          <w:color w:val="7030A0"/>
        </w:rPr>
        <w:tab/>
      </w:r>
      <w:r>
        <w:rPr>
          <w:b/>
          <w:bCs/>
          <w:color w:val="7030A0"/>
        </w:rPr>
        <w:tab/>
      </w:r>
      <w:r>
        <w:rPr>
          <w:b/>
          <w:bCs/>
          <w:color w:val="7030A0"/>
        </w:rPr>
        <w:tab/>
      </w:r>
      <w:r>
        <w:rPr>
          <w:b/>
          <w:bCs/>
          <w:color w:val="7030A0"/>
        </w:rPr>
        <w:tab/>
      </w:r>
      <w:r w:rsidRPr="004F686C">
        <w:rPr>
          <w:b/>
          <w:bCs/>
          <w:color w:val="7030A0"/>
        </w:rPr>
        <w:sym w:font="Symbol" w:char="F0AF"/>
      </w:r>
    </w:p>
    <w:tbl>
      <w:tblPr>
        <w:tblStyle w:val="Grilledutableau"/>
        <w:tblW w:w="0" w:type="auto"/>
        <w:tblLook w:val="04A0" w:firstRow="1" w:lastRow="0" w:firstColumn="1" w:lastColumn="0" w:noHBand="0" w:noVBand="1"/>
      </w:tblPr>
      <w:tblGrid>
        <w:gridCol w:w="697"/>
        <w:gridCol w:w="697"/>
        <w:gridCol w:w="697"/>
        <w:gridCol w:w="697"/>
        <w:gridCol w:w="697"/>
        <w:gridCol w:w="697"/>
        <w:gridCol w:w="697"/>
        <w:gridCol w:w="697"/>
        <w:gridCol w:w="697"/>
        <w:gridCol w:w="697"/>
        <w:gridCol w:w="697"/>
        <w:gridCol w:w="697"/>
        <w:gridCol w:w="698"/>
      </w:tblGrid>
      <w:tr w:rsidR="004F686C" w:rsidRPr="004F686C" w14:paraId="71902687" w14:textId="77777777" w:rsidTr="004F686C">
        <w:tc>
          <w:tcPr>
            <w:tcW w:w="697" w:type="dxa"/>
          </w:tcPr>
          <w:p w14:paraId="0692C1C2" w14:textId="77777777" w:rsidR="004F686C" w:rsidRPr="004F686C" w:rsidRDefault="004F686C" w:rsidP="00C31738">
            <w:pPr>
              <w:rPr>
                <w:color w:val="7030A0"/>
              </w:rPr>
            </w:pPr>
          </w:p>
        </w:tc>
        <w:tc>
          <w:tcPr>
            <w:tcW w:w="697" w:type="dxa"/>
          </w:tcPr>
          <w:p w14:paraId="471FD1CB" w14:textId="77777777" w:rsidR="004F686C" w:rsidRPr="004F686C" w:rsidRDefault="004F686C" w:rsidP="00C31738">
            <w:pPr>
              <w:rPr>
                <w:color w:val="7030A0"/>
              </w:rPr>
            </w:pPr>
          </w:p>
        </w:tc>
        <w:tc>
          <w:tcPr>
            <w:tcW w:w="697" w:type="dxa"/>
          </w:tcPr>
          <w:p w14:paraId="2AC039EE" w14:textId="77777777" w:rsidR="004F686C" w:rsidRPr="004F686C" w:rsidRDefault="004F686C" w:rsidP="00C31738">
            <w:pPr>
              <w:rPr>
                <w:color w:val="7030A0"/>
              </w:rPr>
            </w:pPr>
          </w:p>
        </w:tc>
        <w:tc>
          <w:tcPr>
            <w:tcW w:w="697" w:type="dxa"/>
          </w:tcPr>
          <w:p w14:paraId="2B7B297E" w14:textId="77777777" w:rsidR="004F686C" w:rsidRPr="004F686C" w:rsidRDefault="004F686C" w:rsidP="00C31738">
            <w:pPr>
              <w:rPr>
                <w:color w:val="7030A0"/>
              </w:rPr>
            </w:pPr>
          </w:p>
        </w:tc>
        <w:tc>
          <w:tcPr>
            <w:tcW w:w="697" w:type="dxa"/>
          </w:tcPr>
          <w:p w14:paraId="2EF38BEF" w14:textId="77777777" w:rsidR="004F686C" w:rsidRPr="004F686C" w:rsidRDefault="004F686C" w:rsidP="00C31738">
            <w:pPr>
              <w:rPr>
                <w:color w:val="7030A0"/>
              </w:rPr>
            </w:pPr>
          </w:p>
        </w:tc>
        <w:tc>
          <w:tcPr>
            <w:tcW w:w="697" w:type="dxa"/>
          </w:tcPr>
          <w:p w14:paraId="504C1C66" w14:textId="77777777" w:rsidR="004F686C" w:rsidRPr="004F686C" w:rsidRDefault="004F686C" w:rsidP="00C31738">
            <w:pPr>
              <w:rPr>
                <w:color w:val="7030A0"/>
              </w:rPr>
            </w:pPr>
          </w:p>
        </w:tc>
        <w:tc>
          <w:tcPr>
            <w:tcW w:w="697" w:type="dxa"/>
          </w:tcPr>
          <w:p w14:paraId="12EA6753" w14:textId="60C527C3" w:rsidR="004F686C" w:rsidRPr="004F686C" w:rsidRDefault="007C2E0A" w:rsidP="00C31738">
            <w:pPr>
              <w:rPr>
                <w:color w:val="7030A0"/>
              </w:rPr>
            </w:pPr>
            <w:r>
              <w:rPr>
                <w:color w:val="7030A0"/>
              </w:rPr>
              <w:t>1</w:t>
            </w:r>
          </w:p>
        </w:tc>
        <w:tc>
          <w:tcPr>
            <w:tcW w:w="697" w:type="dxa"/>
          </w:tcPr>
          <w:p w14:paraId="458A8EB4" w14:textId="157E8F9D" w:rsidR="004F686C" w:rsidRPr="004F686C" w:rsidRDefault="007C2E0A" w:rsidP="00C31738">
            <w:pPr>
              <w:rPr>
                <w:color w:val="7030A0"/>
              </w:rPr>
            </w:pPr>
            <w:r>
              <w:rPr>
                <w:color w:val="7030A0"/>
              </w:rPr>
              <w:t>0</w:t>
            </w:r>
          </w:p>
        </w:tc>
        <w:tc>
          <w:tcPr>
            <w:tcW w:w="697" w:type="dxa"/>
          </w:tcPr>
          <w:p w14:paraId="6F916807" w14:textId="208D236F" w:rsidR="004F686C" w:rsidRPr="004F686C" w:rsidRDefault="007C2E0A" w:rsidP="00C31738">
            <w:pPr>
              <w:rPr>
                <w:color w:val="7030A0"/>
              </w:rPr>
            </w:pPr>
            <w:r>
              <w:rPr>
                <w:color w:val="7030A0"/>
              </w:rPr>
              <w:t>1</w:t>
            </w:r>
          </w:p>
        </w:tc>
        <w:tc>
          <w:tcPr>
            <w:tcW w:w="697" w:type="dxa"/>
          </w:tcPr>
          <w:p w14:paraId="3850D02D" w14:textId="1D109768" w:rsidR="004F686C" w:rsidRPr="004F686C" w:rsidRDefault="004F686C" w:rsidP="00C31738">
            <w:pPr>
              <w:rPr>
                <w:color w:val="7030A0"/>
              </w:rPr>
            </w:pPr>
          </w:p>
        </w:tc>
        <w:tc>
          <w:tcPr>
            <w:tcW w:w="697" w:type="dxa"/>
          </w:tcPr>
          <w:p w14:paraId="0F4F1D1A" w14:textId="77777777" w:rsidR="004F686C" w:rsidRPr="004F686C" w:rsidRDefault="004F686C" w:rsidP="00C31738">
            <w:pPr>
              <w:rPr>
                <w:color w:val="7030A0"/>
              </w:rPr>
            </w:pPr>
          </w:p>
        </w:tc>
        <w:tc>
          <w:tcPr>
            <w:tcW w:w="697" w:type="dxa"/>
          </w:tcPr>
          <w:p w14:paraId="691C1E3F" w14:textId="77777777" w:rsidR="004F686C" w:rsidRPr="004F686C" w:rsidRDefault="004F686C" w:rsidP="00C31738">
            <w:pPr>
              <w:rPr>
                <w:color w:val="7030A0"/>
              </w:rPr>
            </w:pPr>
          </w:p>
        </w:tc>
        <w:tc>
          <w:tcPr>
            <w:tcW w:w="698" w:type="dxa"/>
          </w:tcPr>
          <w:p w14:paraId="76C152BD" w14:textId="77777777" w:rsidR="004F686C" w:rsidRPr="004F686C" w:rsidRDefault="004F686C" w:rsidP="00C31738">
            <w:pPr>
              <w:rPr>
                <w:color w:val="7030A0"/>
              </w:rPr>
            </w:pPr>
          </w:p>
        </w:tc>
      </w:tr>
    </w:tbl>
    <w:p w14:paraId="02F3D4EB" w14:textId="4C66FAC2" w:rsidR="007C2E0A" w:rsidRDefault="007C2E0A" w:rsidP="004F686C">
      <w:pPr>
        <w:rPr>
          <w:b/>
          <w:bCs/>
          <w:color w:val="7030A0"/>
        </w:rPr>
      </w:pPr>
      <w:r>
        <w:rPr>
          <w:b/>
          <w:bCs/>
          <w:color w:val="7030A0"/>
        </w:rPr>
        <w:t>La machine lit un 1, donc écrit un 0, reste dans l’état 2 et el ruban se déplace vers la gauche.</w:t>
      </w:r>
    </w:p>
    <w:p w14:paraId="183B7889" w14:textId="77777777" w:rsidR="007C2E0A" w:rsidRDefault="007C2E0A" w:rsidP="004F686C">
      <w:pPr>
        <w:rPr>
          <w:b/>
          <w:bCs/>
          <w:color w:val="7030A0"/>
        </w:rPr>
      </w:pPr>
    </w:p>
    <w:p w14:paraId="43B646BA" w14:textId="533F48A2" w:rsidR="004F686C" w:rsidRPr="004F686C" w:rsidRDefault="004F686C" w:rsidP="004F686C">
      <w:pPr>
        <w:rPr>
          <w:b/>
          <w:bCs/>
          <w:color w:val="7030A0"/>
        </w:rPr>
      </w:pPr>
      <w:r w:rsidRPr="004F686C">
        <w:rPr>
          <w:b/>
          <w:bCs/>
          <w:color w:val="7030A0"/>
        </w:rPr>
        <w:t>E2 :</w:t>
      </w:r>
      <w:r w:rsidR="007C2E0A">
        <w:rPr>
          <w:b/>
          <w:bCs/>
          <w:color w:val="7030A0"/>
        </w:rPr>
        <w:t xml:space="preserve"> </w:t>
      </w:r>
      <w:r w:rsidR="007C2E0A">
        <w:rPr>
          <w:b/>
          <w:bCs/>
          <w:color w:val="7030A0"/>
        </w:rPr>
        <w:tab/>
      </w:r>
      <w:r w:rsidR="007C2E0A">
        <w:rPr>
          <w:b/>
          <w:bCs/>
          <w:color w:val="7030A0"/>
        </w:rPr>
        <w:tab/>
      </w:r>
      <w:r w:rsidR="007C2E0A">
        <w:rPr>
          <w:b/>
          <w:bCs/>
          <w:color w:val="7030A0"/>
        </w:rPr>
        <w:tab/>
      </w:r>
      <w:r w:rsidR="007C2E0A">
        <w:rPr>
          <w:b/>
          <w:bCs/>
          <w:color w:val="7030A0"/>
        </w:rPr>
        <w:tab/>
      </w:r>
      <w:r w:rsidR="007C2E0A">
        <w:rPr>
          <w:b/>
          <w:bCs/>
          <w:color w:val="7030A0"/>
        </w:rPr>
        <w:tab/>
      </w:r>
      <w:r w:rsidR="004A1835">
        <w:rPr>
          <w:b/>
          <w:bCs/>
          <w:color w:val="7030A0"/>
        </w:rPr>
        <w:tab/>
      </w:r>
      <w:r w:rsidR="007C2E0A" w:rsidRPr="007C2E0A">
        <w:rPr>
          <w:b/>
          <w:bCs/>
          <w:color w:val="7030A0"/>
        </w:rPr>
        <w:sym w:font="Symbol" w:char="F0AF"/>
      </w:r>
    </w:p>
    <w:tbl>
      <w:tblPr>
        <w:tblStyle w:val="Grilledutableau"/>
        <w:tblW w:w="0" w:type="auto"/>
        <w:tblLook w:val="04A0" w:firstRow="1" w:lastRow="0" w:firstColumn="1" w:lastColumn="0" w:noHBand="0" w:noVBand="1"/>
      </w:tblPr>
      <w:tblGrid>
        <w:gridCol w:w="697"/>
        <w:gridCol w:w="697"/>
        <w:gridCol w:w="697"/>
        <w:gridCol w:w="697"/>
        <w:gridCol w:w="697"/>
        <w:gridCol w:w="697"/>
        <w:gridCol w:w="697"/>
        <w:gridCol w:w="697"/>
        <w:gridCol w:w="697"/>
        <w:gridCol w:w="697"/>
        <w:gridCol w:w="697"/>
        <w:gridCol w:w="697"/>
        <w:gridCol w:w="698"/>
      </w:tblGrid>
      <w:tr w:rsidR="004F686C" w:rsidRPr="004F686C" w14:paraId="62CCF09C" w14:textId="77777777" w:rsidTr="0072770E">
        <w:tc>
          <w:tcPr>
            <w:tcW w:w="697" w:type="dxa"/>
          </w:tcPr>
          <w:p w14:paraId="42C41E91" w14:textId="77777777" w:rsidR="004F686C" w:rsidRPr="004F686C" w:rsidRDefault="004F686C" w:rsidP="0072770E">
            <w:pPr>
              <w:rPr>
                <w:color w:val="7030A0"/>
              </w:rPr>
            </w:pPr>
          </w:p>
        </w:tc>
        <w:tc>
          <w:tcPr>
            <w:tcW w:w="697" w:type="dxa"/>
          </w:tcPr>
          <w:p w14:paraId="78D58813" w14:textId="77777777" w:rsidR="004F686C" w:rsidRPr="004F686C" w:rsidRDefault="004F686C" w:rsidP="0072770E">
            <w:pPr>
              <w:rPr>
                <w:color w:val="7030A0"/>
              </w:rPr>
            </w:pPr>
          </w:p>
        </w:tc>
        <w:tc>
          <w:tcPr>
            <w:tcW w:w="697" w:type="dxa"/>
          </w:tcPr>
          <w:p w14:paraId="32D23438" w14:textId="77777777" w:rsidR="004F686C" w:rsidRPr="004F686C" w:rsidRDefault="004F686C" w:rsidP="0072770E">
            <w:pPr>
              <w:rPr>
                <w:color w:val="7030A0"/>
              </w:rPr>
            </w:pPr>
          </w:p>
        </w:tc>
        <w:tc>
          <w:tcPr>
            <w:tcW w:w="697" w:type="dxa"/>
          </w:tcPr>
          <w:p w14:paraId="452A10CD" w14:textId="77777777" w:rsidR="004F686C" w:rsidRPr="004F686C" w:rsidRDefault="004F686C" w:rsidP="0072770E">
            <w:pPr>
              <w:rPr>
                <w:color w:val="7030A0"/>
              </w:rPr>
            </w:pPr>
          </w:p>
        </w:tc>
        <w:tc>
          <w:tcPr>
            <w:tcW w:w="697" w:type="dxa"/>
          </w:tcPr>
          <w:p w14:paraId="79D354BF" w14:textId="7A82FA03" w:rsidR="004F686C" w:rsidRPr="004F686C" w:rsidRDefault="004F686C" w:rsidP="0072770E">
            <w:pPr>
              <w:rPr>
                <w:color w:val="7030A0"/>
              </w:rPr>
            </w:pPr>
          </w:p>
        </w:tc>
        <w:tc>
          <w:tcPr>
            <w:tcW w:w="697" w:type="dxa"/>
          </w:tcPr>
          <w:p w14:paraId="3B672025" w14:textId="0DBE3BEF" w:rsidR="004F686C" w:rsidRPr="004F686C" w:rsidRDefault="004A1835" w:rsidP="0072770E">
            <w:pPr>
              <w:rPr>
                <w:color w:val="7030A0"/>
              </w:rPr>
            </w:pPr>
            <w:r>
              <w:rPr>
                <w:color w:val="7030A0"/>
              </w:rPr>
              <w:t>0</w:t>
            </w:r>
          </w:p>
        </w:tc>
        <w:tc>
          <w:tcPr>
            <w:tcW w:w="697" w:type="dxa"/>
          </w:tcPr>
          <w:p w14:paraId="7E48EF8C" w14:textId="63D0CD8A" w:rsidR="004F686C" w:rsidRPr="004F686C" w:rsidRDefault="004A1835" w:rsidP="0072770E">
            <w:pPr>
              <w:rPr>
                <w:color w:val="7030A0"/>
              </w:rPr>
            </w:pPr>
            <w:r>
              <w:rPr>
                <w:color w:val="7030A0"/>
              </w:rPr>
              <w:t>0</w:t>
            </w:r>
          </w:p>
        </w:tc>
        <w:tc>
          <w:tcPr>
            <w:tcW w:w="697" w:type="dxa"/>
          </w:tcPr>
          <w:p w14:paraId="4F1AD255" w14:textId="748455FA" w:rsidR="004F686C" w:rsidRPr="004F686C" w:rsidRDefault="004A1835" w:rsidP="0072770E">
            <w:pPr>
              <w:rPr>
                <w:color w:val="7030A0"/>
              </w:rPr>
            </w:pPr>
            <w:r>
              <w:rPr>
                <w:color w:val="7030A0"/>
              </w:rPr>
              <w:t>1</w:t>
            </w:r>
          </w:p>
        </w:tc>
        <w:tc>
          <w:tcPr>
            <w:tcW w:w="697" w:type="dxa"/>
          </w:tcPr>
          <w:p w14:paraId="5303E61D" w14:textId="77777777" w:rsidR="004F686C" w:rsidRPr="004F686C" w:rsidRDefault="004F686C" w:rsidP="0072770E">
            <w:pPr>
              <w:rPr>
                <w:color w:val="7030A0"/>
              </w:rPr>
            </w:pPr>
          </w:p>
        </w:tc>
        <w:tc>
          <w:tcPr>
            <w:tcW w:w="697" w:type="dxa"/>
          </w:tcPr>
          <w:p w14:paraId="579FBB34" w14:textId="77777777" w:rsidR="004F686C" w:rsidRPr="004F686C" w:rsidRDefault="004F686C" w:rsidP="0072770E">
            <w:pPr>
              <w:rPr>
                <w:color w:val="7030A0"/>
              </w:rPr>
            </w:pPr>
          </w:p>
        </w:tc>
        <w:tc>
          <w:tcPr>
            <w:tcW w:w="697" w:type="dxa"/>
          </w:tcPr>
          <w:p w14:paraId="25DD9D79" w14:textId="77777777" w:rsidR="004F686C" w:rsidRPr="004F686C" w:rsidRDefault="004F686C" w:rsidP="0072770E">
            <w:pPr>
              <w:rPr>
                <w:color w:val="7030A0"/>
              </w:rPr>
            </w:pPr>
          </w:p>
        </w:tc>
        <w:tc>
          <w:tcPr>
            <w:tcW w:w="697" w:type="dxa"/>
          </w:tcPr>
          <w:p w14:paraId="41EEEDCB" w14:textId="77777777" w:rsidR="004F686C" w:rsidRPr="004F686C" w:rsidRDefault="004F686C" w:rsidP="0072770E">
            <w:pPr>
              <w:rPr>
                <w:color w:val="7030A0"/>
              </w:rPr>
            </w:pPr>
          </w:p>
        </w:tc>
        <w:tc>
          <w:tcPr>
            <w:tcW w:w="698" w:type="dxa"/>
          </w:tcPr>
          <w:p w14:paraId="06255F7D" w14:textId="77777777" w:rsidR="004F686C" w:rsidRPr="004F686C" w:rsidRDefault="004F686C" w:rsidP="0072770E">
            <w:pPr>
              <w:rPr>
                <w:color w:val="7030A0"/>
              </w:rPr>
            </w:pPr>
          </w:p>
        </w:tc>
      </w:tr>
    </w:tbl>
    <w:p w14:paraId="3D4649E6" w14:textId="022A3D96" w:rsidR="007C2E0A" w:rsidRDefault="007C2E0A" w:rsidP="004F686C">
      <w:pPr>
        <w:rPr>
          <w:b/>
          <w:bCs/>
          <w:color w:val="7030A0"/>
        </w:rPr>
      </w:pPr>
      <w:r>
        <w:rPr>
          <w:b/>
          <w:bCs/>
          <w:color w:val="7030A0"/>
        </w:rPr>
        <w:t>La machine lit un 0, donc écrit un 1, reste dans l’état E2 et le ruban se déplace vers la gauche.</w:t>
      </w:r>
    </w:p>
    <w:p w14:paraId="76AEE626" w14:textId="77777777" w:rsidR="007C2E0A" w:rsidRPr="004F686C" w:rsidRDefault="007C2E0A" w:rsidP="004F686C">
      <w:pPr>
        <w:rPr>
          <w:b/>
          <w:bCs/>
          <w:color w:val="7030A0"/>
        </w:rPr>
      </w:pPr>
    </w:p>
    <w:p w14:paraId="73C6299F" w14:textId="3DD250EF" w:rsidR="004F686C" w:rsidRPr="004F686C" w:rsidRDefault="004F686C" w:rsidP="004F686C">
      <w:pPr>
        <w:rPr>
          <w:b/>
          <w:bCs/>
          <w:color w:val="7030A0"/>
        </w:rPr>
      </w:pPr>
      <w:r w:rsidRPr="004F686C">
        <w:rPr>
          <w:b/>
          <w:bCs/>
          <w:color w:val="7030A0"/>
        </w:rPr>
        <w:t>E2 :</w:t>
      </w:r>
      <w:r w:rsidR="007C2E0A">
        <w:rPr>
          <w:b/>
          <w:bCs/>
          <w:color w:val="7030A0"/>
        </w:rPr>
        <w:tab/>
      </w:r>
      <w:r w:rsidR="007C2E0A">
        <w:rPr>
          <w:b/>
          <w:bCs/>
          <w:color w:val="7030A0"/>
        </w:rPr>
        <w:tab/>
      </w:r>
      <w:r w:rsidR="007C2E0A">
        <w:rPr>
          <w:b/>
          <w:bCs/>
          <w:color w:val="7030A0"/>
        </w:rPr>
        <w:tab/>
      </w:r>
      <w:r w:rsidR="007C2E0A">
        <w:rPr>
          <w:b/>
          <w:bCs/>
          <w:color w:val="7030A0"/>
        </w:rPr>
        <w:tab/>
      </w:r>
      <w:r w:rsidR="007C2E0A">
        <w:rPr>
          <w:b/>
          <w:bCs/>
          <w:color w:val="7030A0"/>
        </w:rPr>
        <w:tab/>
      </w:r>
      <w:r w:rsidR="004A1835">
        <w:rPr>
          <w:b/>
          <w:bCs/>
          <w:color w:val="7030A0"/>
        </w:rPr>
        <w:tab/>
      </w:r>
      <w:r w:rsidR="007C2E0A" w:rsidRPr="007C2E0A">
        <w:rPr>
          <w:b/>
          <w:bCs/>
          <w:color w:val="7030A0"/>
        </w:rPr>
        <w:sym w:font="Symbol" w:char="F0AF"/>
      </w:r>
    </w:p>
    <w:tbl>
      <w:tblPr>
        <w:tblStyle w:val="Grilledutableau"/>
        <w:tblW w:w="0" w:type="auto"/>
        <w:tblLook w:val="04A0" w:firstRow="1" w:lastRow="0" w:firstColumn="1" w:lastColumn="0" w:noHBand="0" w:noVBand="1"/>
      </w:tblPr>
      <w:tblGrid>
        <w:gridCol w:w="697"/>
        <w:gridCol w:w="697"/>
        <w:gridCol w:w="697"/>
        <w:gridCol w:w="697"/>
        <w:gridCol w:w="697"/>
        <w:gridCol w:w="697"/>
        <w:gridCol w:w="697"/>
        <w:gridCol w:w="697"/>
        <w:gridCol w:w="697"/>
        <w:gridCol w:w="697"/>
        <w:gridCol w:w="697"/>
        <w:gridCol w:w="697"/>
        <w:gridCol w:w="698"/>
      </w:tblGrid>
      <w:tr w:rsidR="004F686C" w:rsidRPr="004F686C" w14:paraId="4D6B244F" w14:textId="77777777" w:rsidTr="0072770E">
        <w:tc>
          <w:tcPr>
            <w:tcW w:w="697" w:type="dxa"/>
          </w:tcPr>
          <w:p w14:paraId="1437A470" w14:textId="77777777" w:rsidR="004F686C" w:rsidRPr="004F686C" w:rsidRDefault="004F686C" w:rsidP="0072770E">
            <w:pPr>
              <w:rPr>
                <w:color w:val="7030A0"/>
              </w:rPr>
            </w:pPr>
          </w:p>
        </w:tc>
        <w:tc>
          <w:tcPr>
            <w:tcW w:w="697" w:type="dxa"/>
          </w:tcPr>
          <w:p w14:paraId="35AC10EA" w14:textId="77777777" w:rsidR="004F686C" w:rsidRPr="004F686C" w:rsidRDefault="004F686C" w:rsidP="0072770E">
            <w:pPr>
              <w:rPr>
                <w:color w:val="7030A0"/>
              </w:rPr>
            </w:pPr>
          </w:p>
        </w:tc>
        <w:tc>
          <w:tcPr>
            <w:tcW w:w="697" w:type="dxa"/>
          </w:tcPr>
          <w:p w14:paraId="2511ABA3" w14:textId="77777777" w:rsidR="004F686C" w:rsidRPr="004F686C" w:rsidRDefault="004F686C" w:rsidP="0072770E">
            <w:pPr>
              <w:rPr>
                <w:color w:val="7030A0"/>
              </w:rPr>
            </w:pPr>
          </w:p>
        </w:tc>
        <w:tc>
          <w:tcPr>
            <w:tcW w:w="697" w:type="dxa"/>
          </w:tcPr>
          <w:p w14:paraId="31F262C2" w14:textId="77777777" w:rsidR="004F686C" w:rsidRPr="004F686C" w:rsidRDefault="004F686C" w:rsidP="0072770E">
            <w:pPr>
              <w:rPr>
                <w:color w:val="7030A0"/>
              </w:rPr>
            </w:pPr>
          </w:p>
        </w:tc>
        <w:tc>
          <w:tcPr>
            <w:tcW w:w="697" w:type="dxa"/>
          </w:tcPr>
          <w:p w14:paraId="3AC37E73" w14:textId="456E89FD" w:rsidR="004F686C" w:rsidRPr="004F686C" w:rsidRDefault="007C2E0A" w:rsidP="0072770E">
            <w:pPr>
              <w:rPr>
                <w:color w:val="7030A0"/>
              </w:rPr>
            </w:pPr>
            <w:r>
              <w:rPr>
                <w:color w:val="7030A0"/>
              </w:rPr>
              <w:t>0</w:t>
            </w:r>
          </w:p>
        </w:tc>
        <w:tc>
          <w:tcPr>
            <w:tcW w:w="697" w:type="dxa"/>
          </w:tcPr>
          <w:p w14:paraId="78D6D0AC" w14:textId="3CB07C16" w:rsidR="004F686C" w:rsidRPr="004F686C" w:rsidRDefault="007C2E0A" w:rsidP="0072770E">
            <w:pPr>
              <w:rPr>
                <w:color w:val="7030A0"/>
              </w:rPr>
            </w:pPr>
            <w:r>
              <w:rPr>
                <w:color w:val="7030A0"/>
              </w:rPr>
              <w:t>1</w:t>
            </w:r>
          </w:p>
        </w:tc>
        <w:tc>
          <w:tcPr>
            <w:tcW w:w="697" w:type="dxa"/>
          </w:tcPr>
          <w:p w14:paraId="641060F3" w14:textId="59953547" w:rsidR="004F686C" w:rsidRPr="004F686C" w:rsidRDefault="007C2E0A" w:rsidP="0072770E">
            <w:pPr>
              <w:rPr>
                <w:color w:val="7030A0"/>
              </w:rPr>
            </w:pPr>
            <w:r>
              <w:rPr>
                <w:color w:val="7030A0"/>
              </w:rPr>
              <w:t>1</w:t>
            </w:r>
          </w:p>
        </w:tc>
        <w:tc>
          <w:tcPr>
            <w:tcW w:w="697" w:type="dxa"/>
          </w:tcPr>
          <w:p w14:paraId="63643DE4" w14:textId="77777777" w:rsidR="004F686C" w:rsidRPr="004F686C" w:rsidRDefault="004F686C" w:rsidP="0072770E">
            <w:pPr>
              <w:rPr>
                <w:color w:val="7030A0"/>
              </w:rPr>
            </w:pPr>
          </w:p>
        </w:tc>
        <w:tc>
          <w:tcPr>
            <w:tcW w:w="697" w:type="dxa"/>
          </w:tcPr>
          <w:p w14:paraId="17A73816" w14:textId="77777777" w:rsidR="004F686C" w:rsidRPr="004F686C" w:rsidRDefault="004F686C" w:rsidP="0072770E">
            <w:pPr>
              <w:rPr>
                <w:color w:val="7030A0"/>
              </w:rPr>
            </w:pPr>
          </w:p>
        </w:tc>
        <w:tc>
          <w:tcPr>
            <w:tcW w:w="697" w:type="dxa"/>
          </w:tcPr>
          <w:p w14:paraId="051F58D2" w14:textId="77777777" w:rsidR="004F686C" w:rsidRPr="004F686C" w:rsidRDefault="004F686C" w:rsidP="0072770E">
            <w:pPr>
              <w:rPr>
                <w:color w:val="7030A0"/>
              </w:rPr>
            </w:pPr>
          </w:p>
        </w:tc>
        <w:tc>
          <w:tcPr>
            <w:tcW w:w="697" w:type="dxa"/>
          </w:tcPr>
          <w:p w14:paraId="1E9F25F1" w14:textId="77777777" w:rsidR="004F686C" w:rsidRPr="004F686C" w:rsidRDefault="004F686C" w:rsidP="0072770E">
            <w:pPr>
              <w:rPr>
                <w:color w:val="7030A0"/>
              </w:rPr>
            </w:pPr>
          </w:p>
        </w:tc>
        <w:tc>
          <w:tcPr>
            <w:tcW w:w="697" w:type="dxa"/>
          </w:tcPr>
          <w:p w14:paraId="5A7F4420" w14:textId="77777777" w:rsidR="004F686C" w:rsidRPr="004F686C" w:rsidRDefault="004F686C" w:rsidP="0072770E">
            <w:pPr>
              <w:rPr>
                <w:color w:val="7030A0"/>
              </w:rPr>
            </w:pPr>
          </w:p>
        </w:tc>
        <w:tc>
          <w:tcPr>
            <w:tcW w:w="698" w:type="dxa"/>
          </w:tcPr>
          <w:p w14:paraId="5F655498" w14:textId="77777777" w:rsidR="004F686C" w:rsidRPr="004F686C" w:rsidRDefault="004F686C" w:rsidP="0072770E">
            <w:pPr>
              <w:rPr>
                <w:color w:val="7030A0"/>
              </w:rPr>
            </w:pPr>
          </w:p>
        </w:tc>
      </w:tr>
    </w:tbl>
    <w:p w14:paraId="121159D8" w14:textId="085D1C86" w:rsidR="007C2E0A" w:rsidRDefault="007C2E0A" w:rsidP="007C2E0A">
      <w:pPr>
        <w:rPr>
          <w:b/>
          <w:bCs/>
          <w:color w:val="7030A0"/>
        </w:rPr>
      </w:pPr>
      <w:r>
        <w:rPr>
          <w:b/>
          <w:bCs/>
          <w:color w:val="7030A0"/>
        </w:rPr>
        <w:t>La machine lit un 0, donc écrit un 1, le ruban se déplace vers la gauche.</w:t>
      </w:r>
    </w:p>
    <w:p w14:paraId="225CC36B" w14:textId="77777777" w:rsidR="004F686C" w:rsidRPr="004F686C" w:rsidRDefault="004F686C" w:rsidP="004F686C">
      <w:pPr>
        <w:rPr>
          <w:b/>
          <w:bCs/>
          <w:color w:val="7030A0"/>
        </w:rPr>
      </w:pPr>
    </w:p>
    <w:p w14:paraId="4547C0E1" w14:textId="4341C417" w:rsidR="004F686C" w:rsidRPr="004F686C" w:rsidRDefault="004F686C" w:rsidP="004F686C">
      <w:pPr>
        <w:rPr>
          <w:b/>
          <w:bCs/>
          <w:color w:val="7030A0"/>
        </w:rPr>
      </w:pPr>
      <w:r w:rsidRPr="004F686C">
        <w:rPr>
          <w:b/>
          <w:bCs/>
          <w:color w:val="7030A0"/>
        </w:rPr>
        <w:t>E2 :</w:t>
      </w:r>
      <w:r w:rsidR="004A1835">
        <w:rPr>
          <w:b/>
          <w:bCs/>
          <w:color w:val="7030A0"/>
        </w:rPr>
        <w:tab/>
      </w:r>
      <w:r w:rsidR="004A1835">
        <w:rPr>
          <w:b/>
          <w:bCs/>
          <w:color w:val="7030A0"/>
        </w:rPr>
        <w:tab/>
      </w:r>
      <w:r w:rsidR="004A1835">
        <w:rPr>
          <w:b/>
          <w:bCs/>
          <w:color w:val="7030A0"/>
        </w:rPr>
        <w:tab/>
      </w:r>
      <w:r w:rsidR="004A1835">
        <w:rPr>
          <w:b/>
          <w:bCs/>
          <w:color w:val="7030A0"/>
        </w:rPr>
        <w:tab/>
      </w:r>
      <w:r w:rsidR="004A1835">
        <w:rPr>
          <w:b/>
          <w:bCs/>
          <w:color w:val="7030A0"/>
        </w:rPr>
        <w:tab/>
      </w:r>
      <w:r w:rsidR="004A1835">
        <w:rPr>
          <w:b/>
          <w:bCs/>
          <w:color w:val="7030A0"/>
        </w:rPr>
        <w:tab/>
      </w:r>
      <w:r w:rsidR="004A1835" w:rsidRPr="004A1835">
        <w:rPr>
          <w:b/>
          <w:bCs/>
          <w:color w:val="7030A0"/>
        </w:rPr>
        <w:sym w:font="Symbol" w:char="F0AF"/>
      </w:r>
    </w:p>
    <w:tbl>
      <w:tblPr>
        <w:tblStyle w:val="Grilledutableau"/>
        <w:tblW w:w="0" w:type="auto"/>
        <w:tblLook w:val="04A0" w:firstRow="1" w:lastRow="0" w:firstColumn="1" w:lastColumn="0" w:noHBand="0" w:noVBand="1"/>
      </w:tblPr>
      <w:tblGrid>
        <w:gridCol w:w="697"/>
        <w:gridCol w:w="697"/>
        <w:gridCol w:w="697"/>
        <w:gridCol w:w="697"/>
        <w:gridCol w:w="697"/>
        <w:gridCol w:w="697"/>
        <w:gridCol w:w="697"/>
        <w:gridCol w:w="697"/>
        <w:gridCol w:w="697"/>
        <w:gridCol w:w="697"/>
        <w:gridCol w:w="697"/>
        <w:gridCol w:w="697"/>
        <w:gridCol w:w="698"/>
      </w:tblGrid>
      <w:tr w:rsidR="004F686C" w:rsidRPr="004F686C" w14:paraId="761058D6" w14:textId="77777777" w:rsidTr="0072770E">
        <w:tc>
          <w:tcPr>
            <w:tcW w:w="697" w:type="dxa"/>
          </w:tcPr>
          <w:p w14:paraId="6CBF583E" w14:textId="77777777" w:rsidR="004F686C" w:rsidRPr="004F686C" w:rsidRDefault="004F686C" w:rsidP="0072770E">
            <w:pPr>
              <w:rPr>
                <w:color w:val="7030A0"/>
              </w:rPr>
            </w:pPr>
          </w:p>
        </w:tc>
        <w:tc>
          <w:tcPr>
            <w:tcW w:w="697" w:type="dxa"/>
          </w:tcPr>
          <w:p w14:paraId="03A940EE" w14:textId="77777777" w:rsidR="004F686C" w:rsidRPr="004F686C" w:rsidRDefault="004F686C" w:rsidP="0072770E">
            <w:pPr>
              <w:rPr>
                <w:color w:val="7030A0"/>
              </w:rPr>
            </w:pPr>
          </w:p>
        </w:tc>
        <w:tc>
          <w:tcPr>
            <w:tcW w:w="697" w:type="dxa"/>
          </w:tcPr>
          <w:p w14:paraId="0F2CAE6D" w14:textId="77777777" w:rsidR="004F686C" w:rsidRPr="004F686C" w:rsidRDefault="004F686C" w:rsidP="0072770E">
            <w:pPr>
              <w:rPr>
                <w:color w:val="7030A0"/>
              </w:rPr>
            </w:pPr>
          </w:p>
        </w:tc>
        <w:tc>
          <w:tcPr>
            <w:tcW w:w="697" w:type="dxa"/>
          </w:tcPr>
          <w:p w14:paraId="402C3568" w14:textId="560DE729" w:rsidR="004F686C" w:rsidRPr="004F686C" w:rsidRDefault="004A1835" w:rsidP="0072770E">
            <w:pPr>
              <w:rPr>
                <w:color w:val="7030A0"/>
              </w:rPr>
            </w:pPr>
            <w:r>
              <w:rPr>
                <w:color w:val="7030A0"/>
              </w:rPr>
              <w:t>0</w:t>
            </w:r>
          </w:p>
        </w:tc>
        <w:tc>
          <w:tcPr>
            <w:tcW w:w="697" w:type="dxa"/>
          </w:tcPr>
          <w:p w14:paraId="7B09BE41" w14:textId="6E69F798" w:rsidR="004F686C" w:rsidRPr="004F686C" w:rsidRDefault="004A1835" w:rsidP="0072770E">
            <w:pPr>
              <w:rPr>
                <w:color w:val="7030A0"/>
              </w:rPr>
            </w:pPr>
            <w:r>
              <w:rPr>
                <w:color w:val="7030A0"/>
              </w:rPr>
              <w:t>1</w:t>
            </w:r>
          </w:p>
        </w:tc>
        <w:tc>
          <w:tcPr>
            <w:tcW w:w="697" w:type="dxa"/>
          </w:tcPr>
          <w:p w14:paraId="3FD4BDE6" w14:textId="14F681BB" w:rsidR="004F686C" w:rsidRPr="004F686C" w:rsidRDefault="004A1835" w:rsidP="0072770E">
            <w:pPr>
              <w:rPr>
                <w:color w:val="7030A0"/>
              </w:rPr>
            </w:pPr>
            <w:r>
              <w:rPr>
                <w:color w:val="7030A0"/>
              </w:rPr>
              <w:t>0</w:t>
            </w:r>
          </w:p>
        </w:tc>
        <w:tc>
          <w:tcPr>
            <w:tcW w:w="697" w:type="dxa"/>
          </w:tcPr>
          <w:p w14:paraId="5F85E4D0" w14:textId="77777777" w:rsidR="004F686C" w:rsidRPr="004F686C" w:rsidRDefault="004F686C" w:rsidP="0072770E">
            <w:pPr>
              <w:rPr>
                <w:color w:val="7030A0"/>
              </w:rPr>
            </w:pPr>
          </w:p>
        </w:tc>
        <w:tc>
          <w:tcPr>
            <w:tcW w:w="697" w:type="dxa"/>
          </w:tcPr>
          <w:p w14:paraId="2EA7EB9C" w14:textId="77777777" w:rsidR="004F686C" w:rsidRPr="004F686C" w:rsidRDefault="004F686C" w:rsidP="0072770E">
            <w:pPr>
              <w:rPr>
                <w:color w:val="7030A0"/>
              </w:rPr>
            </w:pPr>
          </w:p>
        </w:tc>
        <w:tc>
          <w:tcPr>
            <w:tcW w:w="697" w:type="dxa"/>
          </w:tcPr>
          <w:p w14:paraId="7B0696A9" w14:textId="77777777" w:rsidR="004F686C" w:rsidRPr="004F686C" w:rsidRDefault="004F686C" w:rsidP="0072770E">
            <w:pPr>
              <w:rPr>
                <w:color w:val="7030A0"/>
              </w:rPr>
            </w:pPr>
          </w:p>
        </w:tc>
        <w:tc>
          <w:tcPr>
            <w:tcW w:w="697" w:type="dxa"/>
          </w:tcPr>
          <w:p w14:paraId="46CECD2D" w14:textId="77777777" w:rsidR="004F686C" w:rsidRPr="004F686C" w:rsidRDefault="004F686C" w:rsidP="0072770E">
            <w:pPr>
              <w:rPr>
                <w:color w:val="7030A0"/>
              </w:rPr>
            </w:pPr>
          </w:p>
        </w:tc>
        <w:tc>
          <w:tcPr>
            <w:tcW w:w="697" w:type="dxa"/>
          </w:tcPr>
          <w:p w14:paraId="06A213E3" w14:textId="77777777" w:rsidR="004F686C" w:rsidRPr="004F686C" w:rsidRDefault="004F686C" w:rsidP="0072770E">
            <w:pPr>
              <w:rPr>
                <w:color w:val="7030A0"/>
              </w:rPr>
            </w:pPr>
          </w:p>
        </w:tc>
        <w:tc>
          <w:tcPr>
            <w:tcW w:w="697" w:type="dxa"/>
          </w:tcPr>
          <w:p w14:paraId="12E1AB75" w14:textId="77777777" w:rsidR="004F686C" w:rsidRPr="004F686C" w:rsidRDefault="004F686C" w:rsidP="0072770E">
            <w:pPr>
              <w:rPr>
                <w:color w:val="7030A0"/>
              </w:rPr>
            </w:pPr>
          </w:p>
        </w:tc>
        <w:tc>
          <w:tcPr>
            <w:tcW w:w="698" w:type="dxa"/>
          </w:tcPr>
          <w:p w14:paraId="767B5F9F" w14:textId="77777777" w:rsidR="004F686C" w:rsidRPr="004F686C" w:rsidRDefault="004F686C" w:rsidP="0072770E">
            <w:pPr>
              <w:rPr>
                <w:color w:val="7030A0"/>
              </w:rPr>
            </w:pPr>
          </w:p>
        </w:tc>
      </w:tr>
    </w:tbl>
    <w:p w14:paraId="32E787F3" w14:textId="74B50571" w:rsidR="007C2E0A" w:rsidRDefault="007C2E0A" w:rsidP="007C2E0A">
      <w:pPr>
        <w:rPr>
          <w:b/>
          <w:bCs/>
          <w:color w:val="7030A0"/>
        </w:rPr>
      </w:pPr>
      <w:r>
        <w:rPr>
          <w:b/>
          <w:bCs/>
          <w:color w:val="7030A0"/>
        </w:rPr>
        <w:t xml:space="preserve">La machine lit un </w:t>
      </w:r>
      <w:r w:rsidR="004A1835">
        <w:rPr>
          <w:b/>
          <w:bCs/>
          <w:color w:val="7030A0"/>
        </w:rPr>
        <w:t>blanc</w:t>
      </w:r>
      <w:r>
        <w:rPr>
          <w:b/>
          <w:bCs/>
          <w:color w:val="7030A0"/>
        </w:rPr>
        <w:t xml:space="preserve">, donc écrit un </w:t>
      </w:r>
      <w:r w:rsidR="004A1835">
        <w:rPr>
          <w:b/>
          <w:bCs/>
          <w:color w:val="7030A0"/>
        </w:rPr>
        <w:t>blanc</w:t>
      </w:r>
      <w:r>
        <w:rPr>
          <w:b/>
          <w:bCs/>
          <w:color w:val="7030A0"/>
        </w:rPr>
        <w:t>, le ruban se déplace vers la gauche.</w:t>
      </w:r>
    </w:p>
    <w:p w14:paraId="6C2CF02B" w14:textId="77777777" w:rsidR="004F686C" w:rsidRPr="004F686C" w:rsidRDefault="004F686C" w:rsidP="004F686C">
      <w:pPr>
        <w:rPr>
          <w:b/>
          <w:bCs/>
          <w:color w:val="7030A0"/>
        </w:rPr>
      </w:pPr>
    </w:p>
    <w:p w14:paraId="47B6FDAD" w14:textId="135CB851" w:rsidR="004F686C" w:rsidRPr="004F686C" w:rsidRDefault="004F686C" w:rsidP="004F686C">
      <w:pPr>
        <w:rPr>
          <w:b/>
          <w:bCs/>
          <w:color w:val="7030A0"/>
        </w:rPr>
      </w:pPr>
      <w:r>
        <w:rPr>
          <w:b/>
          <w:bCs/>
          <w:color w:val="7030A0"/>
        </w:rPr>
        <w:t>Fin</w:t>
      </w:r>
      <w:r w:rsidRPr="004F686C">
        <w:rPr>
          <w:b/>
          <w:bCs/>
          <w:color w:val="7030A0"/>
        </w:rPr>
        <w:t> :</w:t>
      </w:r>
      <w:r w:rsidR="004A1835">
        <w:rPr>
          <w:b/>
          <w:bCs/>
          <w:color w:val="7030A0"/>
        </w:rPr>
        <w:tab/>
      </w:r>
      <w:r w:rsidR="004A1835">
        <w:rPr>
          <w:b/>
          <w:bCs/>
          <w:color w:val="7030A0"/>
        </w:rPr>
        <w:tab/>
      </w:r>
      <w:r w:rsidR="004A1835">
        <w:rPr>
          <w:b/>
          <w:bCs/>
          <w:color w:val="7030A0"/>
        </w:rPr>
        <w:tab/>
      </w:r>
      <w:r w:rsidR="004A1835">
        <w:rPr>
          <w:b/>
          <w:bCs/>
          <w:color w:val="7030A0"/>
        </w:rPr>
        <w:tab/>
      </w:r>
      <w:r w:rsidR="004A1835">
        <w:rPr>
          <w:b/>
          <w:bCs/>
          <w:color w:val="7030A0"/>
        </w:rPr>
        <w:tab/>
      </w:r>
      <w:r w:rsidR="004A1835">
        <w:rPr>
          <w:b/>
          <w:bCs/>
          <w:color w:val="7030A0"/>
        </w:rPr>
        <w:tab/>
      </w:r>
      <w:r w:rsidR="004A1835" w:rsidRPr="004A1835">
        <w:rPr>
          <w:b/>
          <w:bCs/>
          <w:color w:val="7030A0"/>
        </w:rPr>
        <w:sym w:font="Symbol" w:char="F0AF"/>
      </w:r>
    </w:p>
    <w:tbl>
      <w:tblPr>
        <w:tblStyle w:val="Grilledutableau"/>
        <w:tblW w:w="0" w:type="auto"/>
        <w:tblLook w:val="04A0" w:firstRow="1" w:lastRow="0" w:firstColumn="1" w:lastColumn="0" w:noHBand="0" w:noVBand="1"/>
      </w:tblPr>
      <w:tblGrid>
        <w:gridCol w:w="697"/>
        <w:gridCol w:w="697"/>
        <w:gridCol w:w="697"/>
        <w:gridCol w:w="697"/>
        <w:gridCol w:w="697"/>
        <w:gridCol w:w="697"/>
        <w:gridCol w:w="697"/>
        <w:gridCol w:w="697"/>
        <w:gridCol w:w="697"/>
        <w:gridCol w:w="697"/>
        <w:gridCol w:w="697"/>
        <w:gridCol w:w="697"/>
        <w:gridCol w:w="698"/>
      </w:tblGrid>
      <w:tr w:rsidR="004F686C" w:rsidRPr="004F686C" w14:paraId="2DF3D622" w14:textId="77777777" w:rsidTr="0072770E">
        <w:tc>
          <w:tcPr>
            <w:tcW w:w="697" w:type="dxa"/>
          </w:tcPr>
          <w:p w14:paraId="522EC321" w14:textId="77777777" w:rsidR="004F686C" w:rsidRPr="004F686C" w:rsidRDefault="004F686C" w:rsidP="0072770E">
            <w:pPr>
              <w:rPr>
                <w:color w:val="7030A0"/>
              </w:rPr>
            </w:pPr>
          </w:p>
        </w:tc>
        <w:tc>
          <w:tcPr>
            <w:tcW w:w="697" w:type="dxa"/>
          </w:tcPr>
          <w:p w14:paraId="6700B316" w14:textId="77777777" w:rsidR="004F686C" w:rsidRPr="004F686C" w:rsidRDefault="004F686C" w:rsidP="0072770E">
            <w:pPr>
              <w:rPr>
                <w:color w:val="7030A0"/>
              </w:rPr>
            </w:pPr>
          </w:p>
        </w:tc>
        <w:tc>
          <w:tcPr>
            <w:tcW w:w="697" w:type="dxa"/>
          </w:tcPr>
          <w:p w14:paraId="20E334A0" w14:textId="69EE068B" w:rsidR="004F686C" w:rsidRPr="004F686C" w:rsidRDefault="004A1835" w:rsidP="0072770E">
            <w:pPr>
              <w:rPr>
                <w:color w:val="7030A0"/>
              </w:rPr>
            </w:pPr>
            <w:r>
              <w:rPr>
                <w:color w:val="7030A0"/>
              </w:rPr>
              <w:t>0</w:t>
            </w:r>
          </w:p>
        </w:tc>
        <w:tc>
          <w:tcPr>
            <w:tcW w:w="697" w:type="dxa"/>
          </w:tcPr>
          <w:p w14:paraId="4766AB9A" w14:textId="651ECEBD" w:rsidR="004F686C" w:rsidRPr="004F686C" w:rsidRDefault="004A1835" w:rsidP="0072770E">
            <w:pPr>
              <w:rPr>
                <w:color w:val="7030A0"/>
              </w:rPr>
            </w:pPr>
            <w:r>
              <w:rPr>
                <w:color w:val="7030A0"/>
              </w:rPr>
              <w:t>1</w:t>
            </w:r>
          </w:p>
        </w:tc>
        <w:tc>
          <w:tcPr>
            <w:tcW w:w="697" w:type="dxa"/>
          </w:tcPr>
          <w:p w14:paraId="48D205BE" w14:textId="17745648" w:rsidR="004F686C" w:rsidRPr="004F686C" w:rsidRDefault="004A1835" w:rsidP="0072770E">
            <w:pPr>
              <w:rPr>
                <w:color w:val="7030A0"/>
              </w:rPr>
            </w:pPr>
            <w:r>
              <w:rPr>
                <w:color w:val="7030A0"/>
              </w:rPr>
              <w:t>0</w:t>
            </w:r>
          </w:p>
        </w:tc>
        <w:tc>
          <w:tcPr>
            <w:tcW w:w="697" w:type="dxa"/>
          </w:tcPr>
          <w:p w14:paraId="3C3318D9" w14:textId="77777777" w:rsidR="004F686C" w:rsidRPr="004F686C" w:rsidRDefault="004F686C" w:rsidP="0072770E">
            <w:pPr>
              <w:rPr>
                <w:color w:val="7030A0"/>
              </w:rPr>
            </w:pPr>
          </w:p>
        </w:tc>
        <w:tc>
          <w:tcPr>
            <w:tcW w:w="697" w:type="dxa"/>
          </w:tcPr>
          <w:p w14:paraId="0F4D19F9" w14:textId="77777777" w:rsidR="004F686C" w:rsidRPr="004F686C" w:rsidRDefault="004F686C" w:rsidP="0072770E">
            <w:pPr>
              <w:rPr>
                <w:color w:val="7030A0"/>
              </w:rPr>
            </w:pPr>
          </w:p>
        </w:tc>
        <w:tc>
          <w:tcPr>
            <w:tcW w:w="697" w:type="dxa"/>
          </w:tcPr>
          <w:p w14:paraId="1BEA1078" w14:textId="77777777" w:rsidR="004F686C" w:rsidRPr="004F686C" w:rsidRDefault="004F686C" w:rsidP="0072770E">
            <w:pPr>
              <w:rPr>
                <w:color w:val="7030A0"/>
              </w:rPr>
            </w:pPr>
          </w:p>
        </w:tc>
        <w:tc>
          <w:tcPr>
            <w:tcW w:w="697" w:type="dxa"/>
          </w:tcPr>
          <w:p w14:paraId="7D86891B" w14:textId="77777777" w:rsidR="004F686C" w:rsidRPr="004F686C" w:rsidRDefault="004F686C" w:rsidP="0072770E">
            <w:pPr>
              <w:rPr>
                <w:color w:val="7030A0"/>
              </w:rPr>
            </w:pPr>
          </w:p>
        </w:tc>
        <w:tc>
          <w:tcPr>
            <w:tcW w:w="697" w:type="dxa"/>
          </w:tcPr>
          <w:p w14:paraId="2D46D5E2" w14:textId="77777777" w:rsidR="004F686C" w:rsidRPr="004F686C" w:rsidRDefault="004F686C" w:rsidP="0072770E">
            <w:pPr>
              <w:rPr>
                <w:color w:val="7030A0"/>
              </w:rPr>
            </w:pPr>
          </w:p>
        </w:tc>
        <w:tc>
          <w:tcPr>
            <w:tcW w:w="697" w:type="dxa"/>
          </w:tcPr>
          <w:p w14:paraId="1188095C" w14:textId="77777777" w:rsidR="004F686C" w:rsidRPr="004F686C" w:rsidRDefault="004F686C" w:rsidP="0072770E">
            <w:pPr>
              <w:rPr>
                <w:color w:val="7030A0"/>
              </w:rPr>
            </w:pPr>
          </w:p>
        </w:tc>
        <w:tc>
          <w:tcPr>
            <w:tcW w:w="697" w:type="dxa"/>
          </w:tcPr>
          <w:p w14:paraId="2ADBC220" w14:textId="77777777" w:rsidR="004F686C" w:rsidRPr="004F686C" w:rsidRDefault="004F686C" w:rsidP="0072770E">
            <w:pPr>
              <w:rPr>
                <w:color w:val="7030A0"/>
              </w:rPr>
            </w:pPr>
          </w:p>
        </w:tc>
        <w:tc>
          <w:tcPr>
            <w:tcW w:w="698" w:type="dxa"/>
          </w:tcPr>
          <w:p w14:paraId="4BB305D7" w14:textId="77777777" w:rsidR="004F686C" w:rsidRPr="004F686C" w:rsidRDefault="004F686C" w:rsidP="0072770E">
            <w:pPr>
              <w:rPr>
                <w:color w:val="7030A0"/>
              </w:rPr>
            </w:pPr>
          </w:p>
        </w:tc>
      </w:tr>
    </w:tbl>
    <w:p w14:paraId="48C70093" w14:textId="39DD985D" w:rsidR="004F686C" w:rsidRPr="004F686C" w:rsidRDefault="004F686C" w:rsidP="00C31738">
      <w:pPr>
        <w:rPr>
          <w:b/>
          <w:bCs/>
          <w:color w:val="7030A0"/>
        </w:rPr>
      </w:pPr>
    </w:p>
    <w:p w14:paraId="0F1051CC" w14:textId="209335D8" w:rsidR="00B5618B" w:rsidRPr="00677B09" w:rsidRDefault="00D95A06" w:rsidP="00C31738">
      <w:pPr>
        <w:rPr>
          <w:b/>
          <w:bCs/>
          <w:color w:val="FF0000"/>
        </w:rPr>
      </w:pPr>
      <w:r w:rsidRPr="00677B09">
        <w:rPr>
          <w:b/>
          <w:bCs/>
          <w:color w:val="FF0000"/>
        </w:rPr>
        <w:t>Exemple 2 : Dans cet exemple, la machine n’a que deux états.</w:t>
      </w:r>
    </w:p>
    <w:p w14:paraId="4A855CE9" w14:textId="794A2E62" w:rsidR="00D95A06" w:rsidRPr="00677B09" w:rsidRDefault="00D95A06" w:rsidP="00C31738">
      <w:pPr>
        <w:rPr>
          <w:b/>
          <w:bCs/>
          <w:color w:val="FF0000"/>
        </w:rPr>
      </w:pPr>
    </w:p>
    <w:tbl>
      <w:tblPr>
        <w:tblStyle w:val="Grilledutableau"/>
        <w:tblW w:w="0" w:type="auto"/>
        <w:tblLook w:val="04A0" w:firstRow="1" w:lastRow="0" w:firstColumn="1" w:lastColumn="0" w:noHBand="0" w:noVBand="1"/>
      </w:tblPr>
      <w:tblGrid>
        <w:gridCol w:w="1812"/>
        <w:gridCol w:w="1812"/>
        <w:gridCol w:w="1812"/>
        <w:gridCol w:w="1813"/>
        <w:gridCol w:w="1813"/>
      </w:tblGrid>
      <w:tr w:rsidR="00677B09" w:rsidRPr="00677B09" w14:paraId="5AB3ED7A" w14:textId="77777777" w:rsidTr="00D95A06">
        <w:tc>
          <w:tcPr>
            <w:tcW w:w="1812" w:type="dxa"/>
          </w:tcPr>
          <w:p w14:paraId="4704785B" w14:textId="7282EB54" w:rsidR="00D95A06" w:rsidRPr="00677B09" w:rsidRDefault="00D95A06" w:rsidP="00C31738">
            <w:pPr>
              <w:rPr>
                <w:b/>
                <w:bCs/>
                <w:color w:val="FF0000"/>
              </w:rPr>
            </w:pPr>
            <w:r w:rsidRPr="00677B09">
              <w:rPr>
                <w:b/>
                <w:bCs/>
                <w:color w:val="FF0000"/>
              </w:rPr>
              <w:t>Etat</w:t>
            </w:r>
          </w:p>
        </w:tc>
        <w:tc>
          <w:tcPr>
            <w:tcW w:w="1812" w:type="dxa"/>
          </w:tcPr>
          <w:p w14:paraId="118A1FB1" w14:textId="42364CD1" w:rsidR="00D95A06" w:rsidRPr="00677B09" w:rsidRDefault="00D95A06" w:rsidP="00C31738">
            <w:pPr>
              <w:rPr>
                <w:b/>
                <w:bCs/>
                <w:color w:val="FF0000"/>
              </w:rPr>
            </w:pPr>
            <w:r w:rsidRPr="00677B09">
              <w:rPr>
                <w:b/>
                <w:bCs/>
                <w:color w:val="FF0000"/>
              </w:rPr>
              <w:t>Lecture</w:t>
            </w:r>
          </w:p>
        </w:tc>
        <w:tc>
          <w:tcPr>
            <w:tcW w:w="1812" w:type="dxa"/>
          </w:tcPr>
          <w:p w14:paraId="7AEE7A9A" w14:textId="2B8B3605" w:rsidR="00D95A06" w:rsidRPr="00677B09" w:rsidRDefault="00D95A06" w:rsidP="00C31738">
            <w:pPr>
              <w:rPr>
                <w:b/>
                <w:bCs/>
                <w:color w:val="FF0000"/>
              </w:rPr>
            </w:pPr>
            <w:r w:rsidRPr="00677B09">
              <w:rPr>
                <w:b/>
                <w:bCs/>
                <w:color w:val="FF0000"/>
              </w:rPr>
              <w:t>Ecriture</w:t>
            </w:r>
          </w:p>
        </w:tc>
        <w:tc>
          <w:tcPr>
            <w:tcW w:w="1813" w:type="dxa"/>
          </w:tcPr>
          <w:p w14:paraId="29E253B8" w14:textId="0DD75DD8" w:rsidR="00D95A06" w:rsidRPr="00677B09" w:rsidRDefault="00D95A06" w:rsidP="00C31738">
            <w:pPr>
              <w:rPr>
                <w:b/>
                <w:bCs/>
                <w:color w:val="FF0000"/>
              </w:rPr>
            </w:pPr>
            <w:r w:rsidRPr="00677B09">
              <w:rPr>
                <w:b/>
                <w:bCs/>
                <w:color w:val="FF0000"/>
              </w:rPr>
              <w:t>Déplacement</w:t>
            </w:r>
          </w:p>
        </w:tc>
        <w:tc>
          <w:tcPr>
            <w:tcW w:w="1813" w:type="dxa"/>
          </w:tcPr>
          <w:p w14:paraId="6AB2715D" w14:textId="27D70DF5" w:rsidR="00D95A06" w:rsidRPr="00677B09" w:rsidRDefault="00D95A06" w:rsidP="00C31738">
            <w:pPr>
              <w:rPr>
                <w:b/>
                <w:bCs/>
                <w:color w:val="FF0000"/>
              </w:rPr>
            </w:pPr>
            <w:r w:rsidRPr="00677B09">
              <w:rPr>
                <w:b/>
                <w:bCs/>
                <w:color w:val="FF0000"/>
              </w:rPr>
              <w:t>Etat suivant</w:t>
            </w:r>
          </w:p>
        </w:tc>
      </w:tr>
      <w:tr w:rsidR="00677B09" w:rsidRPr="00677B09" w14:paraId="38E736BE" w14:textId="77777777" w:rsidTr="00D95A06">
        <w:tc>
          <w:tcPr>
            <w:tcW w:w="1812" w:type="dxa"/>
          </w:tcPr>
          <w:p w14:paraId="43AA425A" w14:textId="14D30E3C" w:rsidR="00D95A06" w:rsidRPr="00677B09" w:rsidRDefault="00D95A06" w:rsidP="00C31738">
            <w:pPr>
              <w:rPr>
                <w:b/>
                <w:bCs/>
                <w:color w:val="FF0000"/>
              </w:rPr>
            </w:pPr>
            <w:r w:rsidRPr="00677B09">
              <w:rPr>
                <w:b/>
                <w:bCs/>
                <w:color w:val="FF0000"/>
              </w:rPr>
              <w:t>E1</w:t>
            </w:r>
          </w:p>
        </w:tc>
        <w:tc>
          <w:tcPr>
            <w:tcW w:w="1812" w:type="dxa"/>
          </w:tcPr>
          <w:p w14:paraId="75C05926" w14:textId="37C0379F" w:rsidR="00D95A06" w:rsidRPr="00677B09" w:rsidRDefault="00D95A06" w:rsidP="00C31738">
            <w:pPr>
              <w:rPr>
                <w:b/>
                <w:bCs/>
                <w:color w:val="FF0000"/>
              </w:rPr>
            </w:pPr>
            <w:r w:rsidRPr="00677B09">
              <w:rPr>
                <w:b/>
                <w:bCs/>
                <w:color w:val="FF0000"/>
              </w:rPr>
              <w:t>blanc</w:t>
            </w:r>
          </w:p>
        </w:tc>
        <w:tc>
          <w:tcPr>
            <w:tcW w:w="1812" w:type="dxa"/>
          </w:tcPr>
          <w:p w14:paraId="6F28FA91" w14:textId="64228E4D" w:rsidR="00D95A06" w:rsidRPr="00677B09" w:rsidRDefault="00D95A06" w:rsidP="00C31738">
            <w:pPr>
              <w:rPr>
                <w:b/>
                <w:bCs/>
                <w:color w:val="FF0000"/>
              </w:rPr>
            </w:pPr>
            <w:r w:rsidRPr="00677B09">
              <w:rPr>
                <w:b/>
                <w:bCs/>
                <w:color w:val="FF0000"/>
              </w:rPr>
              <w:t>1</w:t>
            </w:r>
          </w:p>
        </w:tc>
        <w:tc>
          <w:tcPr>
            <w:tcW w:w="1813" w:type="dxa"/>
          </w:tcPr>
          <w:p w14:paraId="12217EF2" w14:textId="2AC12912" w:rsidR="00D95A06" w:rsidRPr="00677B09" w:rsidRDefault="00D95A06" w:rsidP="00C31738">
            <w:pPr>
              <w:rPr>
                <w:b/>
                <w:bCs/>
                <w:color w:val="FF0000"/>
              </w:rPr>
            </w:pPr>
            <w:r w:rsidRPr="00677B09">
              <w:rPr>
                <w:b/>
                <w:bCs/>
                <w:color w:val="FF0000"/>
              </w:rPr>
              <w:t>gauche</w:t>
            </w:r>
          </w:p>
        </w:tc>
        <w:tc>
          <w:tcPr>
            <w:tcW w:w="1813" w:type="dxa"/>
          </w:tcPr>
          <w:p w14:paraId="2A0FBD8B" w14:textId="024969FC" w:rsidR="00D95A06" w:rsidRPr="00677B09" w:rsidRDefault="00D95A06" w:rsidP="00C31738">
            <w:pPr>
              <w:rPr>
                <w:b/>
                <w:bCs/>
                <w:color w:val="FF0000"/>
              </w:rPr>
            </w:pPr>
            <w:r w:rsidRPr="00677B09">
              <w:rPr>
                <w:b/>
                <w:bCs/>
                <w:color w:val="FF0000"/>
              </w:rPr>
              <w:t>E2</w:t>
            </w:r>
          </w:p>
        </w:tc>
      </w:tr>
      <w:tr w:rsidR="00677B09" w:rsidRPr="00677B09" w14:paraId="74CBEC74" w14:textId="77777777" w:rsidTr="00D95A06">
        <w:tc>
          <w:tcPr>
            <w:tcW w:w="1812" w:type="dxa"/>
          </w:tcPr>
          <w:p w14:paraId="192BE82C" w14:textId="4D863741" w:rsidR="00D95A06" w:rsidRPr="00677B09" w:rsidRDefault="00D95A06" w:rsidP="00C31738">
            <w:pPr>
              <w:rPr>
                <w:b/>
                <w:bCs/>
                <w:color w:val="FF0000"/>
              </w:rPr>
            </w:pPr>
            <w:r w:rsidRPr="00677B09">
              <w:rPr>
                <w:b/>
                <w:bCs/>
                <w:color w:val="FF0000"/>
              </w:rPr>
              <w:t>E2</w:t>
            </w:r>
          </w:p>
        </w:tc>
        <w:tc>
          <w:tcPr>
            <w:tcW w:w="1812" w:type="dxa"/>
          </w:tcPr>
          <w:p w14:paraId="4476AEF5" w14:textId="1BA16C41" w:rsidR="00D95A06" w:rsidRPr="00677B09" w:rsidRDefault="00D95A06" w:rsidP="00C31738">
            <w:pPr>
              <w:rPr>
                <w:b/>
                <w:bCs/>
                <w:color w:val="FF0000"/>
              </w:rPr>
            </w:pPr>
            <w:r w:rsidRPr="00677B09">
              <w:rPr>
                <w:b/>
                <w:bCs/>
                <w:color w:val="FF0000"/>
              </w:rPr>
              <w:t>blanc</w:t>
            </w:r>
          </w:p>
        </w:tc>
        <w:tc>
          <w:tcPr>
            <w:tcW w:w="1812" w:type="dxa"/>
          </w:tcPr>
          <w:p w14:paraId="1822D814" w14:textId="1AC2B436" w:rsidR="00D95A06" w:rsidRPr="00677B09" w:rsidRDefault="00D95A06" w:rsidP="00C31738">
            <w:pPr>
              <w:rPr>
                <w:b/>
                <w:bCs/>
                <w:color w:val="FF0000"/>
              </w:rPr>
            </w:pPr>
            <w:r w:rsidRPr="00677B09">
              <w:rPr>
                <w:b/>
                <w:bCs/>
                <w:color w:val="FF0000"/>
              </w:rPr>
              <w:t>0</w:t>
            </w:r>
          </w:p>
        </w:tc>
        <w:tc>
          <w:tcPr>
            <w:tcW w:w="1813" w:type="dxa"/>
          </w:tcPr>
          <w:p w14:paraId="0BC84066" w14:textId="04FD4EB0" w:rsidR="00D95A06" w:rsidRPr="00677B09" w:rsidRDefault="00D95A06" w:rsidP="00C31738">
            <w:pPr>
              <w:rPr>
                <w:b/>
                <w:bCs/>
                <w:color w:val="FF0000"/>
              </w:rPr>
            </w:pPr>
            <w:r w:rsidRPr="00677B09">
              <w:rPr>
                <w:b/>
                <w:bCs/>
                <w:color w:val="FF0000"/>
              </w:rPr>
              <w:t>gauche</w:t>
            </w:r>
          </w:p>
        </w:tc>
        <w:tc>
          <w:tcPr>
            <w:tcW w:w="1813" w:type="dxa"/>
          </w:tcPr>
          <w:p w14:paraId="1C5B4753" w14:textId="637F25DA" w:rsidR="00D95A06" w:rsidRPr="00677B09" w:rsidRDefault="00D95A06" w:rsidP="00C31738">
            <w:pPr>
              <w:rPr>
                <w:b/>
                <w:bCs/>
                <w:color w:val="FF0000"/>
              </w:rPr>
            </w:pPr>
            <w:r w:rsidRPr="00677B09">
              <w:rPr>
                <w:b/>
                <w:bCs/>
                <w:color w:val="FF0000"/>
              </w:rPr>
              <w:t>E1</w:t>
            </w:r>
          </w:p>
        </w:tc>
      </w:tr>
    </w:tbl>
    <w:p w14:paraId="2DE25A57" w14:textId="6C4887E6" w:rsidR="00D95A06" w:rsidRPr="00677B09" w:rsidRDefault="00D95A06" w:rsidP="00C31738">
      <w:pPr>
        <w:rPr>
          <w:b/>
          <w:bCs/>
          <w:color w:val="FF0000"/>
        </w:rPr>
      </w:pPr>
    </w:p>
    <w:p w14:paraId="549EC103" w14:textId="1C341F64" w:rsidR="00D95A06" w:rsidRPr="00677B09" w:rsidRDefault="00D95A06" w:rsidP="00C31738">
      <w:pPr>
        <w:rPr>
          <w:b/>
          <w:bCs/>
          <w:color w:val="FF0000"/>
        </w:rPr>
      </w:pPr>
      <w:r w:rsidRPr="00677B09">
        <w:rPr>
          <w:b/>
          <w:bCs/>
          <w:color w:val="FF0000"/>
        </w:rPr>
        <w:t>Si la machine est dans un état E1, elle écrit un 1, le ruban se déplace vers la gauche et la machine passe dans un état E2. Si la machine est dans l’état E2, elle écrit un 0, le ruban se déplace vers la gauche et la machine passe dans l’état E1.</w:t>
      </w:r>
    </w:p>
    <w:p w14:paraId="16A4FA99" w14:textId="522E8D0F" w:rsidR="00D95A06" w:rsidRPr="00677B09" w:rsidRDefault="00D95A06" w:rsidP="00C31738">
      <w:pPr>
        <w:rPr>
          <w:b/>
          <w:bCs/>
          <w:color w:val="FF0000"/>
        </w:rPr>
      </w:pPr>
    </w:p>
    <w:p w14:paraId="5EE64B3E" w14:textId="1B549493" w:rsidR="00D95A06" w:rsidRDefault="00D95A06" w:rsidP="00C31738">
      <w:pPr>
        <w:rPr>
          <w:b/>
          <w:bCs/>
          <w:color w:val="FF0000"/>
        </w:rPr>
      </w:pPr>
      <w:r w:rsidRPr="00677B09">
        <w:rPr>
          <w:b/>
          <w:bCs/>
          <w:color w:val="FF0000"/>
        </w:rPr>
        <w:t>Les étapes successives sont représentées ci-dessous :</w:t>
      </w:r>
    </w:p>
    <w:p w14:paraId="7AC4C7DC" w14:textId="72FFD94B" w:rsidR="00677B09" w:rsidRDefault="00677B09" w:rsidP="00C31738">
      <w:pPr>
        <w:rPr>
          <w:b/>
          <w:bCs/>
          <w:color w:val="FF0000"/>
        </w:rPr>
      </w:pPr>
      <w:r>
        <w:rPr>
          <w:b/>
          <w:bCs/>
          <w:color w:val="FF0000"/>
        </w:rPr>
        <w:t xml:space="preserve">E1 : </w:t>
      </w:r>
      <w:r>
        <w:rPr>
          <w:b/>
          <w:bCs/>
          <w:color w:val="FF0000"/>
        </w:rPr>
        <w:tab/>
      </w:r>
      <w:r>
        <w:rPr>
          <w:b/>
          <w:bCs/>
          <w:color w:val="FF0000"/>
        </w:rPr>
        <w:tab/>
      </w:r>
      <w:r>
        <w:rPr>
          <w:b/>
          <w:bCs/>
          <w:color w:val="FF0000"/>
        </w:rPr>
        <w:tab/>
      </w:r>
      <w:r>
        <w:rPr>
          <w:b/>
          <w:bCs/>
          <w:color w:val="FF0000"/>
        </w:rPr>
        <w:tab/>
      </w:r>
      <w:r>
        <w:rPr>
          <w:b/>
          <w:bCs/>
          <w:color w:val="FF0000"/>
        </w:rPr>
        <w:tab/>
      </w:r>
      <w:r>
        <w:rPr>
          <w:b/>
          <w:bCs/>
          <w:color w:val="FF0000"/>
        </w:rPr>
        <w:tab/>
      </w:r>
      <w:r w:rsidRPr="00677B09">
        <w:rPr>
          <w:b/>
          <w:bCs/>
          <w:color w:val="FF0000"/>
        </w:rPr>
        <w:sym w:font="Symbol" w:char="F0AF"/>
      </w:r>
    </w:p>
    <w:tbl>
      <w:tblPr>
        <w:tblStyle w:val="Grilledutableau"/>
        <w:tblW w:w="0" w:type="auto"/>
        <w:tblLook w:val="04A0" w:firstRow="1" w:lastRow="0" w:firstColumn="1" w:lastColumn="0" w:noHBand="0" w:noVBand="1"/>
      </w:tblPr>
      <w:tblGrid>
        <w:gridCol w:w="697"/>
        <w:gridCol w:w="697"/>
        <w:gridCol w:w="697"/>
        <w:gridCol w:w="697"/>
        <w:gridCol w:w="697"/>
        <w:gridCol w:w="697"/>
        <w:gridCol w:w="697"/>
        <w:gridCol w:w="697"/>
        <w:gridCol w:w="697"/>
        <w:gridCol w:w="697"/>
        <w:gridCol w:w="697"/>
        <w:gridCol w:w="697"/>
        <w:gridCol w:w="698"/>
      </w:tblGrid>
      <w:tr w:rsidR="00677B09" w:rsidRPr="00677B09" w14:paraId="5853ED81" w14:textId="77777777" w:rsidTr="00677B09">
        <w:tc>
          <w:tcPr>
            <w:tcW w:w="697" w:type="dxa"/>
          </w:tcPr>
          <w:p w14:paraId="6DC2DCF0" w14:textId="77777777" w:rsidR="00677B09" w:rsidRPr="00677B09" w:rsidRDefault="00677B09" w:rsidP="00C31738">
            <w:pPr>
              <w:rPr>
                <w:b/>
                <w:bCs/>
                <w:color w:val="FF0000"/>
              </w:rPr>
            </w:pPr>
          </w:p>
        </w:tc>
        <w:tc>
          <w:tcPr>
            <w:tcW w:w="697" w:type="dxa"/>
          </w:tcPr>
          <w:p w14:paraId="67A2E76F" w14:textId="77777777" w:rsidR="00677B09" w:rsidRPr="00677B09" w:rsidRDefault="00677B09" w:rsidP="00C31738">
            <w:pPr>
              <w:rPr>
                <w:b/>
                <w:bCs/>
                <w:color w:val="FF0000"/>
              </w:rPr>
            </w:pPr>
          </w:p>
        </w:tc>
        <w:tc>
          <w:tcPr>
            <w:tcW w:w="697" w:type="dxa"/>
          </w:tcPr>
          <w:p w14:paraId="6F957E17" w14:textId="77777777" w:rsidR="00677B09" w:rsidRPr="00677B09" w:rsidRDefault="00677B09" w:rsidP="00C31738">
            <w:pPr>
              <w:rPr>
                <w:b/>
                <w:bCs/>
                <w:color w:val="FF0000"/>
              </w:rPr>
            </w:pPr>
          </w:p>
        </w:tc>
        <w:tc>
          <w:tcPr>
            <w:tcW w:w="697" w:type="dxa"/>
          </w:tcPr>
          <w:p w14:paraId="5513205B" w14:textId="77777777" w:rsidR="00677B09" w:rsidRPr="00677B09" w:rsidRDefault="00677B09" w:rsidP="00C31738">
            <w:pPr>
              <w:rPr>
                <w:b/>
                <w:bCs/>
                <w:color w:val="FF0000"/>
              </w:rPr>
            </w:pPr>
          </w:p>
        </w:tc>
        <w:tc>
          <w:tcPr>
            <w:tcW w:w="697" w:type="dxa"/>
          </w:tcPr>
          <w:p w14:paraId="59CD2164" w14:textId="77777777" w:rsidR="00677B09" w:rsidRPr="00677B09" w:rsidRDefault="00677B09" w:rsidP="00C31738">
            <w:pPr>
              <w:rPr>
                <w:b/>
                <w:bCs/>
                <w:color w:val="FF0000"/>
              </w:rPr>
            </w:pPr>
          </w:p>
        </w:tc>
        <w:tc>
          <w:tcPr>
            <w:tcW w:w="697" w:type="dxa"/>
          </w:tcPr>
          <w:p w14:paraId="2D86ED78" w14:textId="77777777" w:rsidR="00677B09" w:rsidRPr="00677B09" w:rsidRDefault="00677B09" w:rsidP="00C31738">
            <w:pPr>
              <w:rPr>
                <w:b/>
                <w:bCs/>
                <w:color w:val="FF0000"/>
              </w:rPr>
            </w:pPr>
          </w:p>
        </w:tc>
        <w:tc>
          <w:tcPr>
            <w:tcW w:w="697" w:type="dxa"/>
          </w:tcPr>
          <w:p w14:paraId="2C50DCE7" w14:textId="77777777" w:rsidR="00677B09" w:rsidRPr="00677B09" w:rsidRDefault="00677B09" w:rsidP="00C31738">
            <w:pPr>
              <w:rPr>
                <w:b/>
                <w:bCs/>
                <w:color w:val="FF0000"/>
              </w:rPr>
            </w:pPr>
          </w:p>
        </w:tc>
        <w:tc>
          <w:tcPr>
            <w:tcW w:w="697" w:type="dxa"/>
          </w:tcPr>
          <w:p w14:paraId="35374842" w14:textId="77777777" w:rsidR="00677B09" w:rsidRPr="00677B09" w:rsidRDefault="00677B09" w:rsidP="00C31738">
            <w:pPr>
              <w:rPr>
                <w:b/>
                <w:bCs/>
                <w:color w:val="FF0000"/>
              </w:rPr>
            </w:pPr>
          </w:p>
        </w:tc>
        <w:tc>
          <w:tcPr>
            <w:tcW w:w="697" w:type="dxa"/>
          </w:tcPr>
          <w:p w14:paraId="24DBEA9D" w14:textId="77777777" w:rsidR="00677B09" w:rsidRPr="00677B09" w:rsidRDefault="00677B09" w:rsidP="00C31738">
            <w:pPr>
              <w:rPr>
                <w:b/>
                <w:bCs/>
                <w:color w:val="FF0000"/>
              </w:rPr>
            </w:pPr>
          </w:p>
        </w:tc>
        <w:tc>
          <w:tcPr>
            <w:tcW w:w="697" w:type="dxa"/>
          </w:tcPr>
          <w:p w14:paraId="23C44C53" w14:textId="77777777" w:rsidR="00677B09" w:rsidRPr="00677B09" w:rsidRDefault="00677B09" w:rsidP="00C31738">
            <w:pPr>
              <w:rPr>
                <w:b/>
                <w:bCs/>
                <w:color w:val="FF0000"/>
              </w:rPr>
            </w:pPr>
          </w:p>
        </w:tc>
        <w:tc>
          <w:tcPr>
            <w:tcW w:w="697" w:type="dxa"/>
          </w:tcPr>
          <w:p w14:paraId="3CB0C3F9" w14:textId="77777777" w:rsidR="00677B09" w:rsidRPr="00677B09" w:rsidRDefault="00677B09" w:rsidP="00C31738">
            <w:pPr>
              <w:rPr>
                <w:b/>
                <w:bCs/>
                <w:color w:val="FF0000"/>
              </w:rPr>
            </w:pPr>
          </w:p>
        </w:tc>
        <w:tc>
          <w:tcPr>
            <w:tcW w:w="697" w:type="dxa"/>
          </w:tcPr>
          <w:p w14:paraId="645B0DA8" w14:textId="77777777" w:rsidR="00677B09" w:rsidRPr="00677B09" w:rsidRDefault="00677B09" w:rsidP="00C31738">
            <w:pPr>
              <w:rPr>
                <w:b/>
                <w:bCs/>
                <w:color w:val="FF0000"/>
              </w:rPr>
            </w:pPr>
          </w:p>
        </w:tc>
        <w:tc>
          <w:tcPr>
            <w:tcW w:w="698" w:type="dxa"/>
          </w:tcPr>
          <w:p w14:paraId="1427DCF2" w14:textId="77777777" w:rsidR="00677B09" w:rsidRPr="00677B09" w:rsidRDefault="00677B09" w:rsidP="00C31738">
            <w:pPr>
              <w:rPr>
                <w:b/>
                <w:bCs/>
                <w:color w:val="FF0000"/>
              </w:rPr>
            </w:pPr>
          </w:p>
        </w:tc>
      </w:tr>
    </w:tbl>
    <w:p w14:paraId="2BACD887" w14:textId="1EE010AC" w:rsidR="00677B09" w:rsidRDefault="00677B09" w:rsidP="00677B09">
      <w:pPr>
        <w:rPr>
          <w:b/>
          <w:bCs/>
          <w:color w:val="FF0000"/>
        </w:rPr>
      </w:pPr>
      <w:r>
        <w:rPr>
          <w:b/>
          <w:bCs/>
          <w:color w:val="FF0000"/>
        </w:rPr>
        <w:t xml:space="preserve">E2 : </w:t>
      </w:r>
      <w:r>
        <w:rPr>
          <w:b/>
          <w:bCs/>
          <w:color w:val="FF0000"/>
        </w:rPr>
        <w:tab/>
      </w:r>
      <w:r>
        <w:rPr>
          <w:b/>
          <w:bCs/>
          <w:color w:val="FF0000"/>
        </w:rPr>
        <w:tab/>
      </w:r>
      <w:r>
        <w:rPr>
          <w:b/>
          <w:bCs/>
          <w:color w:val="FF0000"/>
        </w:rPr>
        <w:tab/>
      </w:r>
      <w:r>
        <w:rPr>
          <w:b/>
          <w:bCs/>
          <w:color w:val="FF0000"/>
        </w:rPr>
        <w:tab/>
      </w:r>
      <w:r>
        <w:rPr>
          <w:b/>
          <w:bCs/>
          <w:color w:val="FF0000"/>
        </w:rPr>
        <w:tab/>
      </w:r>
      <w:r>
        <w:rPr>
          <w:b/>
          <w:bCs/>
          <w:color w:val="FF0000"/>
        </w:rPr>
        <w:tab/>
      </w:r>
      <w:r w:rsidRPr="00677B09">
        <w:rPr>
          <w:b/>
          <w:bCs/>
          <w:color w:val="FF0000"/>
        </w:rPr>
        <w:sym w:font="Symbol" w:char="F0AF"/>
      </w:r>
    </w:p>
    <w:tbl>
      <w:tblPr>
        <w:tblStyle w:val="Grilledutableau"/>
        <w:tblW w:w="0" w:type="auto"/>
        <w:tblLook w:val="04A0" w:firstRow="1" w:lastRow="0" w:firstColumn="1" w:lastColumn="0" w:noHBand="0" w:noVBand="1"/>
      </w:tblPr>
      <w:tblGrid>
        <w:gridCol w:w="697"/>
        <w:gridCol w:w="697"/>
        <w:gridCol w:w="697"/>
        <w:gridCol w:w="697"/>
        <w:gridCol w:w="697"/>
        <w:gridCol w:w="697"/>
        <w:gridCol w:w="697"/>
        <w:gridCol w:w="697"/>
        <w:gridCol w:w="697"/>
        <w:gridCol w:w="697"/>
        <w:gridCol w:w="697"/>
        <w:gridCol w:w="697"/>
        <w:gridCol w:w="698"/>
      </w:tblGrid>
      <w:tr w:rsidR="00677B09" w:rsidRPr="00677B09" w14:paraId="09F69B69" w14:textId="77777777" w:rsidTr="0072770E">
        <w:tc>
          <w:tcPr>
            <w:tcW w:w="697" w:type="dxa"/>
          </w:tcPr>
          <w:p w14:paraId="20FB78CE" w14:textId="77777777" w:rsidR="00677B09" w:rsidRPr="00677B09" w:rsidRDefault="00677B09" w:rsidP="0072770E">
            <w:pPr>
              <w:rPr>
                <w:b/>
                <w:bCs/>
                <w:color w:val="FF0000"/>
              </w:rPr>
            </w:pPr>
          </w:p>
        </w:tc>
        <w:tc>
          <w:tcPr>
            <w:tcW w:w="697" w:type="dxa"/>
          </w:tcPr>
          <w:p w14:paraId="6A562E6E" w14:textId="77777777" w:rsidR="00677B09" w:rsidRPr="00677B09" w:rsidRDefault="00677B09" w:rsidP="0072770E">
            <w:pPr>
              <w:rPr>
                <w:b/>
                <w:bCs/>
                <w:color w:val="FF0000"/>
              </w:rPr>
            </w:pPr>
          </w:p>
        </w:tc>
        <w:tc>
          <w:tcPr>
            <w:tcW w:w="697" w:type="dxa"/>
          </w:tcPr>
          <w:p w14:paraId="074029A0" w14:textId="77777777" w:rsidR="00677B09" w:rsidRPr="00677B09" w:rsidRDefault="00677B09" w:rsidP="0072770E">
            <w:pPr>
              <w:rPr>
                <w:b/>
                <w:bCs/>
                <w:color w:val="FF0000"/>
              </w:rPr>
            </w:pPr>
          </w:p>
        </w:tc>
        <w:tc>
          <w:tcPr>
            <w:tcW w:w="697" w:type="dxa"/>
          </w:tcPr>
          <w:p w14:paraId="438995AC" w14:textId="77777777" w:rsidR="00677B09" w:rsidRPr="00677B09" w:rsidRDefault="00677B09" w:rsidP="0072770E">
            <w:pPr>
              <w:rPr>
                <w:b/>
                <w:bCs/>
                <w:color w:val="FF0000"/>
              </w:rPr>
            </w:pPr>
          </w:p>
        </w:tc>
        <w:tc>
          <w:tcPr>
            <w:tcW w:w="697" w:type="dxa"/>
          </w:tcPr>
          <w:p w14:paraId="103FCA51" w14:textId="77777777" w:rsidR="00677B09" w:rsidRPr="00677B09" w:rsidRDefault="00677B09" w:rsidP="0072770E">
            <w:pPr>
              <w:rPr>
                <w:b/>
                <w:bCs/>
                <w:color w:val="FF0000"/>
              </w:rPr>
            </w:pPr>
          </w:p>
        </w:tc>
        <w:tc>
          <w:tcPr>
            <w:tcW w:w="697" w:type="dxa"/>
          </w:tcPr>
          <w:p w14:paraId="7A414F4D" w14:textId="3865C610" w:rsidR="00677B09" w:rsidRPr="00677B09" w:rsidRDefault="00677B09" w:rsidP="0072770E">
            <w:pPr>
              <w:rPr>
                <w:b/>
                <w:bCs/>
                <w:color w:val="FF0000"/>
              </w:rPr>
            </w:pPr>
            <w:r>
              <w:rPr>
                <w:b/>
                <w:bCs/>
                <w:color w:val="FF0000"/>
              </w:rPr>
              <w:t>1</w:t>
            </w:r>
          </w:p>
        </w:tc>
        <w:tc>
          <w:tcPr>
            <w:tcW w:w="697" w:type="dxa"/>
          </w:tcPr>
          <w:p w14:paraId="368C40EC" w14:textId="77777777" w:rsidR="00677B09" w:rsidRPr="00677B09" w:rsidRDefault="00677B09" w:rsidP="0072770E">
            <w:pPr>
              <w:rPr>
                <w:b/>
                <w:bCs/>
                <w:color w:val="FF0000"/>
              </w:rPr>
            </w:pPr>
          </w:p>
        </w:tc>
        <w:tc>
          <w:tcPr>
            <w:tcW w:w="697" w:type="dxa"/>
          </w:tcPr>
          <w:p w14:paraId="3DA372A1" w14:textId="77777777" w:rsidR="00677B09" w:rsidRPr="00677B09" w:rsidRDefault="00677B09" w:rsidP="0072770E">
            <w:pPr>
              <w:rPr>
                <w:b/>
                <w:bCs/>
                <w:color w:val="FF0000"/>
              </w:rPr>
            </w:pPr>
          </w:p>
        </w:tc>
        <w:tc>
          <w:tcPr>
            <w:tcW w:w="697" w:type="dxa"/>
          </w:tcPr>
          <w:p w14:paraId="42715C9C" w14:textId="77777777" w:rsidR="00677B09" w:rsidRPr="00677B09" w:rsidRDefault="00677B09" w:rsidP="0072770E">
            <w:pPr>
              <w:rPr>
                <w:b/>
                <w:bCs/>
                <w:color w:val="FF0000"/>
              </w:rPr>
            </w:pPr>
          </w:p>
        </w:tc>
        <w:tc>
          <w:tcPr>
            <w:tcW w:w="697" w:type="dxa"/>
          </w:tcPr>
          <w:p w14:paraId="11FAA983" w14:textId="77777777" w:rsidR="00677B09" w:rsidRPr="00677B09" w:rsidRDefault="00677B09" w:rsidP="0072770E">
            <w:pPr>
              <w:rPr>
                <w:b/>
                <w:bCs/>
                <w:color w:val="FF0000"/>
              </w:rPr>
            </w:pPr>
          </w:p>
        </w:tc>
        <w:tc>
          <w:tcPr>
            <w:tcW w:w="697" w:type="dxa"/>
          </w:tcPr>
          <w:p w14:paraId="5845BC16" w14:textId="77777777" w:rsidR="00677B09" w:rsidRPr="00677B09" w:rsidRDefault="00677B09" w:rsidP="0072770E">
            <w:pPr>
              <w:rPr>
                <w:b/>
                <w:bCs/>
                <w:color w:val="FF0000"/>
              </w:rPr>
            </w:pPr>
          </w:p>
        </w:tc>
        <w:tc>
          <w:tcPr>
            <w:tcW w:w="697" w:type="dxa"/>
          </w:tcPr>
          <w:p w14:paraId="064D8C5C" w14:textId="77777777" w:rsidR="00677B09" w:rsidRPr="00677B09" w:rsidRDefault="00677B09" w:rsidP="0072770E">
            <w:pPr>
              <w:rPr>
                <w:b/>
                <w:bCs/>
                <w:color w:val="FF0000"/>
              </w:rPr>
            </w:pPr>
          </w:p>
        </w:tc>
        <w:tc>
          <w:tcPr>
            <w:tcW w:w="698" w:type="dxa"/>
          </w:tcPr>
          <w:p w14:paraId="680E5C44" w14:textId="77777777" w:rsidR="00677B09" w:rsidRPr="00677B09" w:rsidRDefault="00677B09" w:rsidP="0072770E">
            <w:pPr>
              <w:rPr>
                <w:b/>
                <w:bCs/>
                <w:color w:val="FF0000"/>
              </w:rPr>
            </w:pPr>
          </w:p>
        </w:tc>
      </w:tr>
    </w:tbl>
    <w:p w14:paraId="045D21FB" w14:textId="477F584F" w:rsidR="00677B09" w:rsidRDefault="00677B09" w:rsidP="00677B09">
      <w:pPr>
        <w:rPr>
          <w:b/>
          <w:bCs/>
          <w:color w:val="FF0000"/>
        </w:rPr>
      </w:pPr>
      <w:r>
        <w:rPr>
          <w:b/>
          <w:bCs/>
          <w:color w:val="FF0000"/>
        </w:rPr>
        <w:t xml:space="preserve">E1 : </w:t>
      </w:r>
      <w:r>
        <w:rPr>
          <w:b/>
          <w:bCs/>
          <w:color w:val="FF0000"/>
        </w:rPr>
        <w:tab/>
      </w:r>
      <w:r>
        <w:rPr>
          <w:b/>
          <w:bCs/>
          <w:color w:val="FF0000"/>
        </w:rPr>
        <w:tab/>
      </w:r>
      <w:r>
        <w:rPr>
          <w:b/>
          <w:bCs/>
          <w:color w:val="FF0000"/>
        </w:rPr>
        <w:tab/>
      </w:r>
      <w:r>
        <w:rPr>
          <w:b/>
          <w:bCs/>
          <w:color w:val="FF0000"/>
        </w:rPr>
        <w:tab/>
      </w:r>
      <w:r>
        <w:rPr>
          <w:b/>
          <w:bCs/>
          <w:color w:val="FF0000"/>
        </w:rPr>
        <w:tab/>
      </w:r>
      <w:r>
        <w:rPr>
          <w:b/>
          <w:bCs/>
          <w:color w:val="FF0000"/>
        </w:rPr>
        <w:tab/>
      </w:r>
      <w:r w:rsidRPr="00677B09">
        <w:rPr>
          <w:b/>
          <w:bCs/>
          <w:color w:val="FF0000"/>
        </w:rPr>
        <w:sym w:font="Symbol" w:char="F0AF"/>
      </w:r>
    </w:p>
    <w:tbl>
      <w:tblPr>
        <w:tblStyle w:val="Grilledutableau"/>
        <w:tblW w:w="0" w:type="auto"/>
        <w:tblLook w:val="04A0" w:firstRow="1" w:lastRow="0" w:firstColumn="1" w:lastColumn="0" w:noHBand="0" w:noVBand="1"/>
      </w:tblPr>
      <w:tblGrid>
        <w:gridCol w:w="697"/>
        <w:gridCol w:w="697"/>
        <w:gridCol w:w="697"/>
        <w:gridCol w:w="697"/>
        <w:gridCol w:w="697"/>
        <w:gridCol w:w="697"/>
        <w:gridCol w:w="697"/>
        <w:gridCol w:w="697"/>
        <w:gridCol w:w="697"/>
        <w:gridCol w:w="697"/>
        <w:gridCol w:w="697"/>
        <w:gridCol w:w="697"/>
        <w:gridCol w:w="698"/>
      </w:tblGrid>
      <w:tr w:rsidR="00677B09" w:rsidRPr="00677B09" w14:paraId="4BAA7AB1" w14:textId="77777777" w:rsidTr="0072770E">
        <w:tc>
          <w:tcPr>
            <w:tcW w:w="697" w:type="dxa"/>
          </w:tcPr>
          <w:p w14:paraId="03ED3E61" w14:textId="77777777" w:rsidR="00677B09" w:rsidRPr="00677B09" w:rsidRDefault="00677B09" w:rsidP="0072770E">
            <w:pPr>
              <w:rPr>
                <w:b/>
                <w:bCs/>
                <w:color w:val="FF0000"/>
              </w:rPr>
            </w:pPr>
          </w:p>
        </w:tc>
        <w:tc>
          <w:tcPr>
            <w:tcW w:w="697" w:type="dxa"/>
          </w:tcPr>
          <w:p w14:paraId="3F7EB873" w14:textId="77777777" w:rsidR="00677B09" w:rsidRPr="00677B09" w:rsidRDefault="00677B09" w:rsidP="0072770E">
            <w:pPr>
              <w:rPr>
                <w:b/>
                <w:bCs/>
                <w:color w:val="FF0000"/>
              </w:rPr>
            </w:pPr>
          </w:p>
        </w:tc>
        <w:tc>
          <w:tcPr>
            <w:tcW w:w="697" w:type="dxa"/>
          </w:tcPr>
          <w:p w14:paraId="7B76E9DE" w14:textId="77777777" w:rsidR="00677B09" w:rsidRPr="00677B09" w:rsidRDefault="00677B09" w:rsidP="0072770E">
            <w:pPr>
              <w:rPr>
                <w:b/>
                <w:bCs/>
                <w:color w:val="FF0000"/>
              </w:rPr>
            </w:pPr>
          </w:p>
        </w:tc>
        <w:tc>
          <w:tcPr>
            <w:tcW w:w="697" w:type="dxa"/>
          </w:tcPr>
          <w:p w14:paraId="1BF6DE8A" w14:textId="77777777" w:rsidR="00677B09" w:rsidRPr="00677B09" w:rsidRDefault="00677B09" w:rsidP="0072770E">
            <w:pPr>
              <w:rPr>
                <w:b/>
                <w:bCs/>
                <w:color w:val="FF0000"/>
              </w:rPr>
            </w:pPr>
          </w:p>
        </w:tc>
        <w:tc>
          <w:tcPr>
            <w:tcW w:w="697" w:type="dxa"/>
          </w:tcPr>
          <w:p w14:paraId="68C41565" w14:textId="583A102D" w:rsidR="00677B09" w:rsidRPr="00677B09" w:rsidRDefault="00677B09" w:rsidP="0072770E">
            <w:pPr>
              <w:rPr>
                <w:b/>
                <w:bCs/>
                <w:color w:val="FF0000"/>
              </w:rPr>
            </w:pPr>
            <w:r>
              <w:rPr>
                <w:b/>
                <w:bCs/>
                <w:color w:val="FF0000"/>
              </w:rPr>
              <w:t>1</w:t>
            </w:r>
          </w:p>
        </w:tc>
        <w:tc>
          <w:tcPr>
            <w:tcW w:w="697" w:type="dxa"/>
          </w:tcPr>
          <w:p w14:paraId="4575A58C" w14:textId="336C2E54" w:rsidR="00677B09" w:rsidRPr="00677B09" w:rsidRDefault="00677B09" w:rsidP="0072770E">
            <w:pPr>
              <w:rPr>
                <w:b/>
                <w:bCs/>
                <w:color w:val="FF0000"/>
              </w:rPr>
            </w:pPr>
            <w:r>
              <w:rPr>
                <w:b/>
                <w:bCs/>
                <w:color w:val="FF0000"/>
              </w:rPr>
              <w:t>0</w:t>
            </w:r>
          </w:p>
        </w:tc>
        <w:tc>
          <w:tcPr>
            <w:tcW w:w="697" w:type="dxa"/>
          </w:tcPr>
          <w:p w14:paraId="4D5CCE3D" w14:textId="77777777" w:rsidR="00677B09" w:rsidRPr="00677B09" w:rsidRDefault="00677B09" w:rsidP="0072770E">
            <w:pPr>
              <w:rPr>
                <w:b/>
                <w:bCs/>
                <w:color w:val="FF0000"/>
              </w:rPr>
            </w:pPr>
          </w:p>
        </w:tc>
        <w:tc>
          <w:tcPr>
            <w:tcW w:w="697" w:type="dxa"/>
          </w:tcPr>
          <w:p w14:paraId="7C60E6F4" w14:textId="77777777" w:rsidR="00677B09" w:rsidRPr="00677B09" w:rsidRDefault="00677B09" w:rsidP="0072770E">
            <w:pPr>
              <w:rPr>
                <w:b/>
                <w:bCs/>
                <w:color w:val="FF0000"/>
              </w:rPr>
            </w:pPr>
          </w:p>
        </w:tc>
        <w:tc>
          <w:tcPr>
            <w:tcW w:w="697" w:type="dxa"/>
          </w:tcPr>
          <w:p w14:paraId="2C8914F4" w14:textId="77777777" w:rsidR="00677B09" w:rsidRPr="00677B09" w:rsidRDefault="00677B09" w:rsidP="0072770E">
            <w:pPr>
              <w:rPr>
                <w:b/>
                <w:bCs/>
                <w:color w:val="FF0000"/>
              </w:rPr>
            </w:pPr>
          </w:p>
        </w:tc>
        <w:tc>
          <w:tcPr>
            <w:tcW w:w="697" w:type="dxa"/>
          </w:tcPr>
          <w:p w14:paraId="21F5A74A" w14:textId="77777777" w:rsidR="00677B09" w:rsidRPr="00677B09" w:rsidRDefault="00677B09" w:rsidP="0072770E">
            <w:pPr>
              <w:rPr>
                <w:b/>
                <w:bCs/>
                <w:color w:val="FF0000"/>
              </w:rPr>
            </w:pPr>
          </w:p>
        </w:tc>
        <w:tc>
          <w:tcPr>
            <w:tcW w:w="697" w:type="dxa"/>
          </w:tcPr>
          <w:p w14:paraId="681F82C5" w14:textId="77777777" w:rsidR="00677B09" w:rsidRPr="00677B09" w:rsidRDefault="00677B09" w:rsidP="0072770E">
            <w:pPr>
              <w:rPr>
                <w:b/>
                <w:bCs/>
                <w:color w:val="FF0000"/>
              </w:rPr>
            </w:pPr>
          </w:p>
        </w:tc>
        <w:tc>
          <w:tcPr>
            <w:tcW w:w="697" w:type="dxa"/>
          </w:tcPr>
          <w:p w14:paraId="1BE8A4F2" w14:textId="77777777" w:rsidR="00677B09" w:rsidRPr="00677B09" w:rsidRDefault="00677B09" w:rsidP="0072770E">
            <w:pPr>
              <w:rPr>
                <w:b/>
                <w:bCs/>
                <w:color w:val="FF0000"/>
              </w:rPr>
            </w:pPr>
          </w:p>
        </w:tc>
        <w:tc>
          <w:tcPr>
            <w:tcW w:w="698" w:type="dxa"/>
          </w:tcPr>
          <w:p w14:paraId="470CA889" w14:textId="77777777" w:rsidR="00677B09" w:rsidRPr="00677B09" w:rsidRDefault="00677B09" w:rsidP="0072770E">
            <w:pPr>
              <w:rPr>
                <w:b/>
                <w:bCs/>
                <w:color w:val="FF0000"/>
              </w:rPr>
            </w:pPr>
          </w:p>
        </w:tc>
      </w:tr>
    </w:tbl>
    <w:p w14:paraId="497DBD7C" w14:textId="287555B5" w:rsidR="00677B09" w:rsidRDefault="00677B09" w:rsidP="00677B09">
      <w:pPr>
        <w:rPr>
          <w:b/>
          <w:bCs/>
          <w:color w:val="FF0000"/>
        </w:rPr>
      </w:pPr>
      <w:r>
        <w:rPr>
          <w:b/>
          <w:bCs/>
          <w:color w:val="FF0000"/>
        </w:rPr>
        <w:t xml:space="preserve">E2 : </w:t>
      </w:r>
      <w:r>
        <w:rPr>
          <w:b/>
          <w:bCs/>
          <w:color w:val="FF0000"/>
        </w:rPr>
        <w:tab/>
      </w:r>
      <w:r>
        <w:rPr>
          <w:b/>
          <w:bCs/>
          <w:color w:val="FF0000"/>
        </w:rPr>
        <w:tab/>
      </w:r>
      <w:r>
        <w:rPr>
          <w:b/>
          <w:bCs/>
          <w:color w:val="FF0000"/>
        </w:rPr>
        <w:tab/>
      </w:r>
      <w:r>
        <w:rPr>
          <w:b/>
          <w:bCs/>
          <w:color w:val="FF0000"/>
        </w:rPr>
        <w:tab/>
      </w:r>
      <w:r>
        <w:rPr>
          <w:b/>
          <w:bCs/>
          <w:color w:val="FF0000"/>
        </w:rPr>
        <w:tab/>
      </w:r>
      <w:r>
        <w:rPr>
          <w:b/>
          <w:bCs/>
          <w:color w:val="FF0000"/>
        </w:rPr>
        <w:tab/>
      </w:r>
      <w:r w:rsidRPr="00677B09">
        <w:rPr>
          <w:b/>
          <w:bCs/>
          <w:color w:val="FF0000"/>
        </w:rPr>
        <w:sym w:font="Symbol" w:char="F0AF"/>
      </w:r>
    </w:p>
    <w:tbl>
      <w:tblPr>
        <w:tblStyle w:val="Grilledutableau"/>
        <w:tblW w:w="0" w:type="auto"/>
        <w:tblLook w:val="04A0" w:firstRow="1" w:lastRow="0" w:firstColumn="1" w:lastColumn="0" w:noHBand="0" w:noVBand="1"/>
      </w:tblPr>
      <w:tblGrid>
        <w:gridCol w:w="697"/>
        <w:gridCol w:w="697"/>
        <w:gridCol w:w="697"/>
        <w:gridCol w:w="697"/>
        <w:gridCol w:w="697"/>
        <w:gridCol w:w="697"/>
        <w:gridCol w:w="697"/>
        <w:gridCol w:w="697"/>
        <w:gridCol w:w="697"/>
        <w:gridCol w:w="697"/>
        <w:gridCol w:w="697"/>
        <w:gridCol w:w="697"/>
        <w:gridCol w:w="698"/>
      </w:tblGrid>
      <w:tr w:rsidR="00677B09" w:rsidRPr="00677B09" w14:paraId="797D1CB6" w14:textId="77777777" w:rsidTr="0072770E">
        <w:tc>
          <w:tcPr>
            <w:tcW w:w="697" w:type="dxa"/>
          </w:tcPr>
          <w:p w14:paraId="77DB2D16" w14:textId="77777777" w:rsidR="00677B09" w:rsidRPr="00677B09" w:rsidRDefault="00677B09" w:rsidP="0072770E">
            <w:pPr>
              <w:rPr>
                <w:b/>
                <w:bCs/>
                <w:color w:val="FF0000"/>
              </w:rPr>
            </w:pPr>
          </w:p>
        </w:tc>
        <w:tc>
          <w:tcPr>
            <w:tcW w:w="697" w:type="dxa"/>
          </w:tcPr>
          <w:p w14:paraId="2E5DAC8A" w14:textId="77777777" w:rsidR="00677B09" w:rsidRPr="00677B09" w:rsidRDefault="00677B09" w:rsidP="0072770E">
            <w:pPr>
              <w:rPr>
                <w:b/>
                <w:bCs/>
                <w:color w:val="FF0000"/>
              </w:rPr>
            </w:pPr>
          </w:p>
        </w:tc>
        <w:tc>
          <w:tcPr>
            <w:tcW w:w="697" w:type="dxa"/>
          </w:tcPr>
          <w:p w14:paraId="5AB0F43C" w14:textId="77777777" w:rsidR="00677B09" w:rsidRPr="00677B09" w:rsidRDefault="00677B09" w:rsidP="0072770E">
            <w:pPr>
              <w:rPr>
                <w:b/>
                <w:bCs/>
                <w:color w:val="FF0000"/>
              </w:rPr>
            </w:pPr>
          </w:p>
        </w:tc>
        <w:tc>
          <w:tcPr>
            <w:tcW w:w="697" w:type="dxa"/>
          </w:tcPr>
          <w:p w14:paraId="51969449" w14:textId="468B6903" w:rsidR="00677B09" w:rsidRPr="00677B09" w:rsidRDefault="00677B09" w:rsidP="0072770E">
            <w:pPr>
              <w:rPr>
                <w:b/>
                <w:bCs/>
                <w:color w:val="FF0000"/>
              </w:rPr>
            </w:pPr>
            <w:r>
              <w:rPr>
                <w:b/>
                <w:bCs/>
                <w:color w:val="FF0000"/>
              </w:rPr>
              <w:t>1</w:t>
            </w:r>
          </w:p>
        </w:tc>
        <w:tc>
          <w:tcPr>
            <w:tcW w:w="697" w:type="dxa"/>
          </w:tcPr>
          <w:p w14:paraId="18C3A357" w14:textId="6D4869AF" w:rsidR="00677B09" w:rsidRPr="00677B09" w:rsidRDefault="00677B09" w:rsidP="0072770E">
            <w:pPr>
              <w:rPr>
                <w:b/>
                <w:bCs/>
                <w:color w:val="FF0000"/>
              </w:rPr>
            </w:pPr>
            <w:r>
              <w:rPr>
                <w:b/>
                <w:bCs/>
                <w:color w:val="FF0000"/>
              </w:rPr>
              <w:t>0</w:t>
            </w:r>
          </w:p>
        </w:tc>
        <w:tc>
          <w:tcPr>
            <w:tcW w:w="697" w:type="dxa"/>
          </w:tcPr>
          <w:p w14:paraId="245E0CE2" w14:textId="0E0B575D" w:rsidR="00677B09" w:rsidRPr="00677B09" w:rsidRDefault="00677B09" w:rsidP="0072770E">
            <w:pPr>
              <w:rPr>
                <w:b/>
                <w:bCs/>
                <w:color w:val="FF0000"/>
              </w:rPr>
            </w:pPr>
            <w:r>
              <w:rPr>
                <w:b/>
                <w:bCs/>
                <w:color w:val="FF0000"/>
              </w:rPr>
              <w:t>1</w:t>
            </w:r>
          </w:p>
        </w:tc>
        <w:tc>
          <w:tcPr>
            <w:tcW w:w="697" w:type="dxa"/>
          </w:tcPr>
          <w:p w14:paraId="4721107E" w14:textId="77777777" w:rsidR="00677B09" w:rsidRPr="00677B09" w:rsidRDefault="00677B09" w:rsidP="0072770E">
            <w:pPr>
              <w:rPr>
                <w:b/>
                <w:bCs/>
                <w:color w:val="FF0000"/>
              </w:rPr>
            </w:pPr>
          </w:p>
        </w:tc>
        <w:tc>
          <w:tcPr>
            <w:tcW w:w="697" w:type="dxa"/>
          </w:tcPr>
          <w:p w14:paraId="5A829C2C" w14:textId="77777777" w:rsidR="00677B09" w:rsidRPr="00677B09" w:rsidRDefault="00677B09" w:rsidP="0072770E">
            <w:pPr>
              <w:rPr>
                <w:b/>
                <w:bCs/>
                <w:color w:val="FF0000"/>
              </w:rPr>
            </w:pPr>
          </w:p>
        </w:tc>
        <w:tc>
          <w:tcPr>
            <w:tcW w:w="697" w:type="dxa"/>
          </w:tcPr>
          <w:p w14:paraId="5FAE1B20" w14:textId="77777777" w:rsidR="00677B09" w:rsidRPr="00677B09" w:rsidRDefault="00677B09" w:rsidP="0072770E">
            <w:pPr>
              <w:rPr>
                <w:b/>
                <w:bCs/>
                <w:color w:val="FF0000"/>
              </w:rPr>
            </w:pPr>
          </w:p>
        </w:tc>
        <w:tc>
          <w:tcPr>
            <w:tcW w:w="697" w:type="dxa"/>
          </w:tcPr>
          <w:p w14:paraId="35537DFB" w14:textId="77777777" w:rsidR="00677B09" w:rsidRPr="00677B09" w:rsidRDefault="00677B09" w:rsidP="0072770E">
            <w:pPr>
              <w:rPr>
                <w:b/>
                <w:bCs/>
                <w:color w:val="FF0000"/>
              </w:rPr>
            </w:pPr>
          </w:p>
        </w:tc>
        <w:tc>
          <w:tcPr>
            <w:tcW w:w="697" w:type="dxa"/>
          </w:tcPr>
          <w:p w14:paraId="5F14DA7A" w14:textId="77777777" w:rsidR="00677B09" w:rsidRPr="00677B09" w:rsidRDefault="00677B09" w:rsidP="0072770E">
            <w:pPr>
              <w:rPr>
                <w:b/>
                <w:bCs/>
                <w:color w:val="FF0000"/>
              </w:rPr>
            </w:pPr>
          </w:p>
        </w:tc>
        <w:tc>
          <w:tcPr>
            <w:tcW w:w="697" w:type="dxa"/>
          </w:tcPr>
          <w:p w14:paraId="3E0E616C" w14:textId="77777777" w:rsidR="00677B09" w:rsidRPr="00677B09" w:rsidRDefault="00677B09" w:rsidP="0072770E">
            <w:pPr>
              <w:rPr>
                <w:b/>
                <w:bCs/>
                <w:color w:val="FF0000"/>
              </w:rPr>
            </w:pPr>
          </w:p>
        </w:tc>
        <w:tc>
          <w:tcPr>
            <w:tcW w:w="698" w:type="dxa"/>
          </w:tcPr>
          <w:p w14:paraId="48BC43AD" w14:textId="77777777" w:rsidR="00677B09" w:rsidRPr="00677B09" w:rsidRDefault="00677B09" w:rsidP="0072770E">
            <w:pPr>
              <w:rPr>
                <w:b/>
                <w:bCs/>
                <w:color w:val="FF0000"/>
              </w:rPr>
            </w:pPr>
          </w:p>
        </w:tc>
      </w:tr>
    </w:tbl>
    <w:p w14:paraId="763116F8" w14:textId="743C5FCE" w:rsidR="00677B09" w:rsidRDefault="00677B09" w:rsidP="00C31738">
      <w:r>
        <w:lastRenderedPageBreak/>
        <w:t xml:space="preserve">Le ruban étant infini, la machine écrit 10101010…, avec autant de chiffres que </w:t>
      </w:r>
    </w:p>
    <w:p w14:paraId="322F4912" w14:textId="642336C4" w:rsidR="00C86A9A" w:rsidRDefault="00C86A9A" w:rsidP="00C31738"/>
    <w:p w14:paraId="35F8EEF2" w14:textId="5733A960" w:rsidR="00677B09" w:rsidRDefault="00F00348" w:rsidP="00C31738">
      <w:r>
        <w:t>…</w:t>
      </w:r>
    </w:p>
    <w:p w14:paraId="73F5ACBA" w14:textId="32F04824" w:rsidR="00F00348" w:rsidRDefault="00F00348" w:rsidP="00C31738"/>
    <w:p w14:paraId="522F607F" w14:textId="77777777" w:rsidR="001F6CEF" w:rsidRPr="001F6CEF" w:rsidRDefault="001F6CEF" w:rsidP="001F6CEF">
      <w:pPr>
        <w:shd w:val="clear" w:color="auto" w:fill="F5F5F5"/>
        <w:spacing w:line="285" w:lineRule="atLeast"/>
        <w:jc w:val="left"/>
        <w:rPr>
          <w:rFonts w:ascii="Courier New" w:hAnsi="Courier New" w:cs="Courier New"/>
          <w:color w:val="333333"/>
          <w:kern w:val="0"/>
          <w:sz w:val="21"/>
          <w:szCs w:val="21"/>
          <w14:ligatures w14:val="none"/>
          <w14:cntxtAlts w14:val="0"/>
        </w:rPr>
      </w:pPr>
      <w:proofErr w:type="spellStart"/>
      <w:r w:rsidRPr="001F6CEF">
        <w:rPr>
          <w:rFonts w:ascii="Courier New" w:hAnsi="Courier New" w:cs="Courier New"/>
          <w:color w:val="7A3E9D"/>
          <w:kern w:val="0"/>
          <w:sz w:val="21"/>
          <w:szCs w:val="21"/>
          <w14:ligatures w14:val="none"/>
          <w14:cntxtAlts w14:val="0"/>
        </w:rPr>
        <w:t>def</w:t>
      </w:r>
      <w:proofErr w:type="spellEnd"/>
      <w:r w:rsidRPr="001F6CEF">
        <w:rPr>
          <w:rFonts w:ascii="Courier New" w:hAnsi="Courier New" w:cs="Courier New"/>
          <w:color w:val="333333"/>
          <w:kern w:val="0"/>
          <w:sz w:val="21"/>
          <w:szCs w:val="21"/>
          <w14:ligatures w14:val="none"/>
          <w14:cntxtAlts w14:val="0"/>
        </w:rPr>
        <w:t> </w:t>
      </w:r>
      <w:r w:rsidRPr="001F6CEF">
        <w:rPr>
          <w:rFonts w:ascii="Courier New" w:hAnsi="Courier New" w:cs="Courier New"/>
          <w:b/>
          <w:bCs/>
          <w:color w:val="AA3731"/>
          <w:kern w:val="0"/>
          <w:sz w:val="21"/>
          <w:szCs w:val="21"/>
          <w14:ligatures w14:val="none"/>
          <w14:cntxtAlts w14:val="0"/>
        </w:rPr>
        <w:t>machine2</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7A3E9D"/>
          <w:kern w:val="0"/>
          <w:sz w:val="21"/>
          <w:szCs w:val="21"/>
          <w14:ligatures w14:val="none"/>
          <w14:cntxtAlts w14:val="0"/>
        </w:rPr>
        <w:t>ruban</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333333"/>
          <w:kern w:val="0"/>
          <w:sz w:val="21"/>
          <w:szCs w:val="21"/>
          <w14:ligatures w14:val="none"/>
          <w14:cntxtAlts w14:val="0"/>
        </w:rPr>
        <w:t> </w:t>
      </w:r>
      <w:r w:rsidRPr="001F6CEF">
        <w:rPr>
          <w:rFonts w:ascii="Courier New" w:hAnsi="Courier New" w:cs="Courier New"/>
          <w:color w:val="7A3E9D"/>
          <w:kern w:val="0"/>
          <w:sz w:val="21"/>
          <w:szCs w:val="21"/>
          <w14:ligatures w14:val="none"/>
          <w14:cntxtAlts w14:val="0"/>
        </w:rPr>
        <w:t>i</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333333"/>
          <w:kern w:val="0"/>
          <w:sz w:val="21"/>
          <w:szCs w:val="21"/>
          <w14:ligatures w14:val="none"/>
          <w14:cntxtAlts w14:val="0"/>
        </w:rPr>
        <w:t> </w:t>
      </w:r>
      <w:proofErr w:type="spellStart"/>
      <w:r w:rsidRPr="001F6CEF">
        <w:rPr>
          <w:rFonts w:ascii="Courier New" w:hAnsi="Courier New" w:cs="Courier New"/>
          <w:color w:val="7A3E9D"/>
          <w:kern w:val="0"/>
          <w:sz w:val="21"/>
          <w:szCs w:val="21"/>
          <w14:ligatures w14:val="none"/>
          <w14:cntxtAlts w14:val="0"/>
        </w:rPr>
        <w:t>etat</w:t>
      </w:r>
      <w:proofErr w:type="spellEnd"/>
      <w:r w:rsidRPr="001F6CEF">
        <w:rPr>
          <w:rFonts w:ascii="Courier New" w:hAnsi="Courier New" w:cs="Courier New"/>
          <w:color w:val="777777"/>
          <w:kern w:val="0"/>
          <w:sz w:val="21"/>
          <w:szCs w:val="21"/>
          <w14:ligatures w14:val="none"/>
          <w14:cntxtAlts w14:val="0"/>
        </w:rPr>
        <w:t>):</w:t>
      </w:r>
    </w:p>
    <w:p w14:paraId="7E95B802" w14:textId="77777777" w:rsidR="001F6CEF" w:rsidRPr="001F6CEF" w:rsidRDefault="001F6CEF" w:rsidP="001F6CEF">
      <w:pPr>
        <w:shd w:val="clear" w:color="auto" w:fill="F5F5F5"/>
        <w:spacing w:line="285" w:lineRule="atLeast"/>
        <w:jc w:val="left"/>
        <w:rPr>
          <w:rFonts w:ascii="Courier New" w:hAnsi="Courier New" w:cs="Courier New"/>
          <w:color w:val="333333"/>
          <w:kern w:val="0"/>
          <w:sz w:val="21"/>
          <w:szCs w:val="21"/>
          <w14:ligatures w14:val="none"/>
          <w14:cntxtAlts w14:val="0"/>
        </w:rPr>
      </w:pPr>
      <w:r w:rsidRPr="001F6CEF">
        <w:rPr>
          <w:rFonts w:ascii="Courier New" w:hAnsi="Courier New" w:cs="Courier New"/>
          <w:color w:val="333333"/>
          <w:kern w:val="0"/>
          <w:sz w:val="21"/>
          <w:szCs w:val="21"/>
          <w14:ligatures w14:val="none"/>
          <w14:cntxtAlts w14:val="0"/>
        </w:rPr>
        <w:t>    </w:t>
      </w:r>
      <w:proofErr w:type="spellStart"/>
      <w:r w:rsidRPr="001F6CEF">
        <w:rPr>
          <w:rFonts w:ascii="Courier New" w:hAnsi="Courier New" w:cs="Courier New"/>
          <w:color w:val="4B69C6"/>
          <w:kern w:val="0"/>
          <w:sz w:val="21"/>
          <w:szCs w:val="21"/>
          <w14:ligatures w14:val="none"/>
          <w14:cntxtAlts w14:val="0"/>
        </w:rPr>
        <w:t>while</w:t>
      </w:r>
      <w:proofErr w:type="spellEnd"/>
      <w:r w:rsidRPr="001F6CEF">
        <w:rPr>
          <w:rFonts w:ascii="Courier New" w:hAnsi="Courier New" w:cs="Courier New"/>
          <w:color w:val="333333"/>
          <w:kern w:val="0"/>
          <w:sz w:val="21"/>
          <w:szCs w:val="21"/>
          <w14:ligatures w14:val="none"/>
          <w14:cntxtAlts w14:val="0"/>
        </w:rPr>
        <w:t> </w:t>
      </w:r>
      <w:r w:rsidRPr="001F6CEF">
        <w:rPr>
          <w:rFonts w:ascii="Courier New" w:hAnsi="Courier New" w:cs="Courier New"/>
          <w:color w:val="7A3E9D"/>
          <w:kern w:val="0"/>
          <w:sz w:val="21"/>
          <w:szCs w:val="21"/>
          <w14:ligatures w14:val="none"/>
          <w14:cntxtAlts w14:val="0"/>
        </w:rPr>
        <w:t>i</w:t>
      </w:r>
      <w:r w:rsidRPr="001F6CEF">
        <w:rPr>
          <w:rFonts w:ascii="Courier New" w:hAnsi="Courier New" w:cs="Courier New"/>
          <w:color w:val="777777"/>
          <w:kern w:val="0"/>
          <w:sz w:val="21"/>
          <w:szCs w:val="21"/>
          <w14:ligatures w14:val="none"/>
          <w14:cntxtAlts w14:val="0"/>
        </w:rPr>
        <w:t>&lt;</w:t>
      </w:r>
      <w:proofErr w:type="spellStart"/>
      <w:r w:rsidRPr="001F6CEF">
        <w:rPr>
          <w:rFonts w:ascii="Courier New" w:hAnsi="Courier New" w:cs="Courier New"/>
          <w:b/>
          <w:bCs/>
          <w:color w:val="AA3731"/>
          <w:kern w:val="0"/>
          <w:sz w:val="21"/>
          <w:szCs w:val="21"/>
          <w14:ligatures w14:val="none"/>
          <w14:cntxtAlts w14:val="0"/>
        </w:rPr>
        <w:t>len</w:t>
      </w:r>
      <w:proofErr w:type="spellEnd"/>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7A3E9D"/>
          <w:kern w:val="0"/>
          <w:sz w:val="21"/>
          <w:szCs w:val="21"/>
          <w14:ligatures w14:val="none"/>
          <w14:cntxtAlts w14:val="0"/>
        </w:rPr>
        <w:t>ruban</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333333"/>
          <w:kern w:val="0"/>
          <w:sz w:val="21"/>
          <w:szCs w:val="21"/>
          <w14:ligatures w14:val="none"/>
          <w14:cntxtAlts w14:val="0"/>
        </w:rPr>
        <w:t>:</w:t>
      </w:r>
    </w:p>
    <w:p w14:paraId="50C116B1" w14:textId="77777777" w:rsidR="001F6CEF" w:rsidRPr="001F6CEF" w:rsidRDefault="001F6CEF" w:rsidP="001F6CEF">
      <w:pPr>
        <w:shd w:val="clear" w:color="auto" w:fill="F5F5F5"/>
        <w:spacing w:line="285" w:lineRule="atLeast"/>
        <w:jc w:val="left"/>
        <w:rPr>
          <w:rFonts w:ascii="Courier New" w:hAnsi="Courier New" w:cs="Courier New"/>
          <w:color w:val="333333"/>
          <w:kern w:val="0"/>
          <w:sz w:val="21"/>
          <w:szCs w:val="21"/>
          <w14:ligatures w14:val="none"/>
          <w14:cntxtAlts w14:val="0"/>
        </w:rPr>
      </w:pPr>
      <w:r w:rsidRPr="001F6CEF">
        <w:rPr>
          <w:rFonts w:ascii="Courier New" w:hAnsi="Courier New" w:cs="Courier New"/>
          <w:color w:val="333333"/>
          <w:kern w:val="0"/>
          <w:sz w:val="21"/>
          <w:szCs w:val="21"/>
          <w14:ligatures w14:val="none"/>
          <w14:cntxtAlts w14:val="0"/>
        </w:rPr>
        <w:t>        </w:t>
      </w:r>
      <w:r w:rsidRPr="001F6CEF">
        <w:rPr>
          <w:rFonts w:ascii="Courier New" w:hAnsi="Courier New" w:cs="Courier New"/>
          <w:color w:val="4B69C6"/>
          <w:kern w:val="0"/>
          <w:sz w:val="21"/>
          <w:szCs w:val="21"/>
          <w14:ligatures w14:val="none"/>
          <w14:cntxtAlts w14:val="0"/>
        </w:rPr>
        <w:t>if</w:t>
      </w:r>
      <w:r w:rsidRPr="001F6CEF">
        <w:rPr>
          <w:rFonts w:ascii="Courier New" w:hAnsi="Courier New" w:cs="Courier New"/>
          <w:color w:val="333333"/>
          <w:kern w:val="0"/>
          <w:sz w:val="21"/>
          <w:szCs w:val="21"/>
          <w14:ligatures w14:val="none"/>
          <w14:cntxtAlts w14:val="0"/>
        </w:rPr>
        <w:t> </w:t>
      </w:r>
      <w:proofErr w:type="spellStart"/>
      <w:r w:rsidRPr="001F6CEF">
        <w:rPr>
          <w:rFonts w:ascii="Courier New" w:hAnsi="Courier New" w:cs="Courier New"/>
          <w:color w:val="7A3E9D"/>
          <w:kern w:val="0"/>
          <w:sz w:val="21"/>
          <w:szCs w:val="21"/>
          <w14:ligatures w14:val="none"/>
          <w14:cntxtAlts w14:val="0"/>
        </w:rPr>
        <w:t>etat</w:t>
      </w:r>
      <w:proofErr w:type="spellEnd"/>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9C5D27"/>
          <w:kern w:val="0"/>
          <w:sz w:val="21"/>
          <w:szCs w:val="21"/>
          <w14:ligatures w14:val="none"/>
          <w14:cntxtAlts w14:val="0"/>
        </w:rPr>
        <w:t>1</w:t>
      </w:r>
      <w:r w:rsidRPr="001F6CEF">
        <w:rPr>
          <w:rFonts w:ascii="Courier New" w:hAnsi="Courier New" w:cs="Courier New"/>
          <w:color w:val="333333"/>
          <w:kern w:val="0"/>
          <w:sz w:val="21"/>
          <w:szCs w:val="21"/>
          <w14:ligatures w14:val="none"/>
          <w14:cntxtAlts w14:val="0"/>
        </w:rPr>
        <w:t>:</w:t>
      </w:r>
    </w:p>
    <w:p w14:paraId="1A9068C8" w14:textId="77777777" w:rsidR="001F6CEF" w:rsidRPr="001F6CEF" w:rsidRDefault="001F6CEF" w:rsidP="001F6CEF">
      <w:pPr>
        <w:shd w:val="clear" w:color="auto" w:fill="F5F5F5"/>
        <w:spacing w:line="285" w:lineRule="atLeast"/>
        <w:jc w:val="left"/>
        <w:rPr>
          <w:rFonts w:ascii="Courier New" w:hAnsi="Courier New" w:cs="Courier New"/>
          <w:color w:val="333333"/>
          <w:kern w:val="0"/>
          <w:sz w:val="21"/>
          <w:szCs w:val="21"/>
          <w14:ligatures w14:val="none"/>
          <w14:cntxtAlts w14:val="0"/>
        </w:rPr>
      </w:pPr>
      <w:r w:rsidRPr="001F6CEF">
        <w:rPr>
          <w:rFonts w:ascii="Courier New" w:hAnsi="Courier New" w:cs="Courier New"/>
          <w:color w:val="333333"/>
          <w:kern w:val="0"/>
          <w:sz w:val="21"/>
          <w:szCs w:val="21"/>
          <w14:ligatures w14:val="none"/>
          <w14:cntxtAlts w14:val="0"/>
        </w:rPr>
        <w:t>            </w:t>
      </w:r>
      <w:r w:rsidRPr="001F6CEF">
        <w:rPr>
          <w:rFonts w:ascii="Courier New" w:hAnsi="Courier New" w:cs="Courier New"/>
          <w:color w:val="4B69C6"/>
          <w:kern w:val="0"/>
          <w:sz w:val="21"/>
          <w:szCs w:val="21"/>
          <w14:ligatures w14:val="none"/>
          <w14:cntxtAlts w14:val="0"/>
        </w:rPr>
        <w:t>if</w:t>
      </w:r>
      <w:r w:rsidRPr="001F6CEF">
        <w:rPr>
          <w:rFonts w:ascii="Courier New" w:hAnsi="Courier New" w:cs="Courier New"/>
          <w:color w:val="333333"/>
          <w:kern w:val="0"/>
          <w:sz w:val="21"/>
          <w:szCs w:val="21"/>
          <w14:ligatures w14:val="none"/>
          <w14:cntxtAlts w14:val="0"/>
        </w:rPr>
        <w:t> </w:t>
      </w:r>
      <w:r w:rsidRPr="001F6CEF">
        <w:rPr>
          <w:rFonts w:ascii="Courier New" w:hAnsi="Courier New" w:cs="Courier New"/>
          <w:color w:val="7A3E9D"/>
          <w:kern w:val="0"/>
          <w:sz w:val="21"/>
          <w:szCs w:val="21"/>
          <w14:ligatures w14:val="none"/>
          <w14:cntxtAlts w14:val="0"/>
        </w:rPr>
        <w:t>ruban</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7A3E9D"/>
          <w:kern w:val="0"/>
          <w:sz w:val="21"/>
          <w:szCs w:val="21"/>
          <w14:ligatures w14:val="none"/>
          <w14:cntxtAlts w14:val="0"/>
        </w:rPr>
        <w:t>i</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9C5D27"/>
          <w:kern w:val="0"/>
          <w:sz w:val="21"/>
          <w:szCs w:val="21"/>
          <w14:ligatures w14:val="none"/>
          <w14:cntxtAlts w14:val="0"/>
        </w:rPr>
        <w:t>None</w:t>
      </w:r>
      <w:r w:rsidRPr="001F6CEF">
        <w:rPr>
          <w:rFonts w:ascii="Courier New" w:hAnsi="Courier New" w:cs="Courier New"/>
          <w:color w:val="333333"/>
          <w:kern w:val="0"/>
          <w:sz w:val="21"/>
          <w:szCs w:val="21"/>
          <w14:ligatures w14:val="none"/>
          <w14:cntxtAlts w14:val="0"/>
        </w:rPr>
        <w:t>:</w:t>
      </w:r>
    </w:p>
    <w:p w14:paraId="31108A63" w14:textId="77777777" w:rsidR="001F6CEF" w:rsidRPr="001F6CEF" w:rsidRDefault="001F6CEF" w:rsidP="001F6CEF">
      <w:pPr>
        <w:shd w:val="clear" w:color="auto" w:fill="F5F5F5"/>
        <w:spacing w:line="285" w:lineRule="atLeast"/>
        <w:jc w:val="left"/>
        <w:rPr>
          <w:rFonts w:ascii="Courier New" w:hAnsi="Courier New" w:cs="Courier New"/>
          <w:color w:val="333333"/>
          <w:kern w:val="0"/>
          <w:sz w:val="21"/>
          <w:szCs w:val="21"/>
          <w14:ligatures w14:val="none"/>
          <w14:cntxtAlts w14:val="0"/>
        </w:rPr>
      </w:pPr>
      <w:r w:rsidRPr="001F6CEF">
        <w:rPr>
          <w:rFonts w:ascii="Courier New" w:hAnsi="Courier New" w:cs="Courier New"/>
          <w:color w:val="333333"/>
          <w:kern w:val="0"/>
          <w:sz w:val="21"/>
          <w:szCs w:val="21"/>
          <w14:ligatures w14:val="none"/>
          <w14:cntxtAlts w14:val="0"/>
        </w:rPr>
        <w:t>                </w:t>
      </w:r>
      <w:r w:rsidRPr="001F6CEF">
        <w:rPr>
          <w:rFonts w:ascii="Courier New" w:hAnsi="Courier New" w:cs="Courier New"/>
          <w:color w:val="7A3E9D"/>
          <w:kern w:val="0"/>
          <w:sz w:val="21"/>
          <w:szCs w:val="21"/>
          <w14:ligatures w14:val="none"/>
          <w14:cntxtAlts w14:val="0"/>
        </w:rPr>
        <w:t>ruban</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7A3E9D"/>
          <w:kern w:val="0"/>
          <w:sz w:val="21"/>
          <w:szCs w:val="21"/>
          <w14:ligatures w14:val="none"/>
          <w14:cntxtAlts w14:val="0"/>
        </w:rPr>
        <w:t>i</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9C5D27"/>
          <w:kern w:val="0"/>
          <w:sz w:val="21"/>
          <w:szCs w:val="21"/>
          <w14:ligatures w14:val="none"/>
          <w14:cntxtAlts w14:val="0"/>
        </w:rPr>
        <w:t>1</w:t>
      </w:r>
    </w:p>
    <w:p w14:paraId="6299C79D" w14:textId="77777777" w:rsidR="001F6CEF" w:rsidRPr="001F6CEF" w:rsidRDefault="001F6CEF" w:rsidP="001F6CEF">
      <w:pPr>
        <w:shd w:val="clear" w:color="auto" w:fill="F5F5F5"/>
        <w:spacing w:line="285" w:lineRule="atLeast"/>
        <w:jc w:val="left"/>
        <w:rPr>
          <w:rFonts w:ascii="Courier New" w:hAnsi="Courier New" w:cs="Courier New"/>
          <w:color w:val="333333"/>
          <w:kern w:val="0"/>
          <w:sz w:val="21"/>
          <w:szCs w:val="21"/>
          <w14:ligatures w14:val="none"/>
          <w14:cntxtAlts w14:val="0"/>
        </w:rPr>
      </w:pPr>
      <w:r w:rsidRPr="001F6CEF">
        <w:rPr>
          <w:rFonts w:ascii="Courier New" w:hAnsi="Courier New" w:cs="Courier New"/>
          <w:color w:val="333333"/>
          <w:kern w:val="0"/>
          <w:sz w:val="21"/>
          <w:szCs w:val="21"/>
          <w14:ligatures w14:val="none"/>
          <w14:cntxtAlts w14:val="0"/>
        </w:rPr>
        <w:t>                </w:t>
      </w:r>
      <w:r w:rsidRPr="001F6CEF">
        <w:rPr>
          <w:rFonts w:ascii="Courier New" w:hAnsi="Courier New" w:cs="Courier New"/>
          <w:color w:val="7A3E9D"/>
          <w:kern w:val="0"/>
          <w:sz w:val="21"/>
          <w:szCs w:val="21"/>
          <w14:ligatures w14:val="none"/>
          <w14:cntxtAlts w14:val="0"/>
        </w:rPr>
        <w:t>i</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9C5D27"/>
          <w:kern w:val="0"/>
          <w:sz w:val="21"/>
          <w:szCs w:val="21"/>
          <w14:ligatures w14:val="none"/>
          <w14:cntxtAlts w14:val="0"/>
        </w:rPr>
        <w:t>1</w:t>
      </w:r>
    </w:p>
    <w:p w14:paraId="408BAF19" w14:textId="77777777" w:rsidR="001F6CEF" w:rsidRPr="001F6CEF" w:rsidRDefault="001F6CEF" w:rsidP="001F6CEF">
      <w:pPr>
        <w:shd w:val="clear" w:color="auto" w:fill="F5F5F5"/>
        <w:spacing w:line="285" w:lineRule="atLeast"/>
        <w:jc w:val="left"/>
        <w:rPr>
          <w:rFonts w:ascii="Courier New" w:hAnsi="Courier New" w:cs="Courier New"/>
          <w:color w:val="333333"/>
          <w:kern w:val="0"/>
          <w:sz w:val="21"/>
          <w:szCs w:val="21"/>
          <w14:ligatures w14:val="none"/>
          <w14:cntxtAlts w14:val="0"/>
        </w:rPr>
      </w:pPr>
      <w:r w:rsidRPr="001F6CEF">
        <w:rPr>
          <w:rFonts w:ascii="Courier New" w:hAnsi="Courier New" w:cs="Courier New"/>
          <w:color w:val="333333"/>
          <w:kern w:val="0"/>
          <w:sz w:val="21"/>
          <w:szCs w:val="21"/>
          <w14:ligatures w14:val="none"/>
          <w14:cntxtAlts w14:val="0"/>
        </w:rPr>
        <w:t>                </w:t>
      </w:r>
      <w:proofErr w:type="spellStart"/>
      <w:r w:rsidRPr="001F6CEF">
        <w:rPr>
          <w:rFonts w:ascii="Courier New" w:hAnsi="Courier New" w:cs="Courier New"/>
          <w:color w:val="7A3E9D"/>
          <w:kern w:val="0"/>
          <w:sz w:val="21"/>
          <w:szCs w:val="21"/>
          <w14:ligatures w14:val="none"/>
          <w14:cntxtAlts w14:val="0"/>
        </w:rPr>
        <w:t>etat</w:t>
      </w:r>
      <w:proofErr w:type="spellEnd"/>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9C5D27"/>
          <w:kern w:val="0"/>
          <w:sz w:val="21"/>
          <w:szCs w:val="21"/>
          <w14:ligatures w14:val="none"/>
          <w14:cntxtAlts w14:val="0"/>
        </w:rPr>
        <w:t>2</w:t>
      </w:r>
    </w:p>
    <w:p w14:paraId="49C91C7C" w14:textId="77777777" w:rsidR="001F6CEF" w:rsidRPr="001F6CEF" w:rsidRDefault="001F6CEF" w:rsidP="001F6CEF">
      <w:pPr>
        <w:shd w:val="clear" w:color="auto" w:fill="F5F5F5"/>
        <w:spacing w:line="285" w:lineRule="atLeast"/>
        <w:jc w:val="left"/>
        <w:rPr>
          <w:rFonts w:ascii="Courier New" w:hAnsi="Courier New" w:cs="Courier New"/>
          <w:color w:val="333333"/>
          <w:kern w:val="0"/>
          <w:sz w:val="21"/>
          <w:szCs w:val="21"/>
          <w14:ligatures w14:val="none"/>
          <w14:cntxtAlts w14:val="0"/>
        </w:rPr>
      </w:pPr>
      <w:r w:rsidRPr="001F6CEF">
        <w:rPr>
          <w:rFonts w:ascii="Courier New" w:hAnsi="Courier New" w:cs="Courier New"/>
          <w:color w:val="333333"/>
          <w:kern w:val="0"/>
          <w:sz w:val="21"/>
          <w:szCs w:val="21"/>
          <w14:ligatures w14:val="none"/>
          <w14:cntxtAlts w14:val="0"/>
        </w:rPr>
        <w:t>        </w:t>
      </w:r>
      <w:r w:rsidRPr="001F6CEF">
        <w:rPr>
          <w:rFonts w:ascii="Courier New" w:hAnsi="Courier New" w:cs="Courier New"/>
          <w:color w:val="4B69C6"/>
          <w:kern w:val="0"/>
          <w:sz w:val="21"/>
          <w:szCs w:val="21"/>
          <w14:ligatures w14:val="none"/>
          <w14:cntxtAlts w14:val="0"/>
        </w:rPr>
        <w:t>elif</w:t>
      </w:r>
      <w:r w:rsidRPr="001F6CEF">
        <w:rPr>
          <w:rFonts w:ascii="Courier New" w:hAnsi="Courier New" w:cs="Courier New"/>
          <w:color w:val="333333"/>
          <w:kern w:val="0"/>
          <w:sz w:val="21"/>
          <w:szCs w:val="21"/>
          <w14:ligatures w14:val="none"/>
          <w14:cntxtAlts w14:val="0"/>
        </w:rPr>
        <w:t> </w:t>
      </w:r>
      <w:proofErr w:type="spellStart"/>
      <w:r w:rsidRPr="001F6CEF">
        <w:rPr>
          <w:rFonts w:ascii="Courier New" w:hAnsi="Courier New" w:cs="Courier New"/>
          <w:color w:val="7A3E9D"/>
          <w:kern w:val="0"/>
          <w:sz w:val="21"/>
          <w:szCs w:val="21"/>
          <w14:ligatures w14:val="none"/>
          <w14:cntxtAlts w14:val="0"/>
        </w:rPr>
        <w:t>etat</w:t>
      </w:r>
      <w:proofErr w:type="spellEnd"/>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9C5D27"/>
          <w:kern w:val="0"/>
          <w:sz w:val="21"/>
          <w:szCs w:val="21"/>
          <w14:ligatures w14:val="none"/>
          <w14:cntxtAlts w14:val="0"/>
        </w:rPr>
        <w:t>2</w:t>
      </w:r>
      <w:r w:rsidRPr="001F6CEF">
        <w:rPr>
          <w:rFonts w:ascii="Courier New" w:hAnsi="Courier New" w:cs="Courier New"/>
          <w:color w:val="333333"/>
          <w:kern w:val="0"/>
          <w:sz w:val="21"/>
          <w:szCs w:val="21"/>
          <w14:ligatures w14:val="none"/>
          <w14:cntxtAlts w14:val="0"/>
        </w:rPr>
        <w:t>:</w:t>
      </w:r>
    </w:p>
    <w:p w14:paraId="4356A90C" w14:textId="77777777" w:rsidR="001F6CEF" w:rsidRPr="001F6CEF" w:rsidRDefault="001F6CEF" w:rsidP="001F6CEF">
      <w:pPr>
        <w:shd w:val="clear" w:color="auto" w:fill="F5F5F5"/>
        <w:spacing w:line="285" w:lineRule="atLeast"/>
        <w:jc w:val="left"/>
        <w:rPr>
          <w:rFonts w:ascii="Courier New" w:hAnsi="Courier New" w:cs="Courier New"/>
          <w:color w:val="333333"/>
          <w:kern w:val="0"/>
          <w:sz w:val="21"/>
          <w:szCs w:val="21"/>
          <w14:ligatures w14:val="none"/>
          <w14:cntxtAlts w14:val="0"/>
        </w:rPr>
      </w:pPr>
      <w:r w:rsidRPr="001F6CEF">
        <w:rPr>
          <w:rFonts w:ascii="Courier New" w:hAnsi="Courier New" w:cs="Courier New"/>
          <w:color w:val="333333"/>
          <w:kern w:val="0"/>
          <w:sz w:val="21"/>
          <w:szCs w:val="21"/>
          <w14:ligatures w14:val="none"/>
          <w14:cntxtAlts w14:val="0"/>
        </w:rPr>
        <w:t>            </w:t>
      </w:r>
      <w:r w:rsidRPr="001F6CEF">
        <w:rPr>
          <w:rFonts w:ascii="Courier New" w:hAnsi="Courier New" w:cs="Courier New"/>
          <w:color w:val="4B69C6"/>
          <w:kern w:val="0"/>
          <w:sz w:val="21"/>
          <w:szCs w:val="21"/>
          <w14:ligatures w14:val="none"/>
          <w14:cntxtAlts w14:val="0"/>
        </w:rPr>
        <w:t>if</w:t>
      </w:r>
      <w:r w:rsidRPr="001F6CEF">
        <w:rPr>
          <w:rFonts w:ascii="Courier New" w:hAnsi="Courier New" w:cs="Courier New"/>
          <w:color w:val="333333"/>
          <w:kern w:val="0"/>
          <w:sz w:val="21"/>
          <w:szCs w:val="21"/>
          <w14:ligatures w14:val="none"/>
          <w14:cntxtAlts w14:val="0"/>
        </w:rPr>
        <w:t> </w:t>
      </w:r>
      <w:r w:rsidRPr="001F6CEF">
        <w:rPr>
          <w:rFonts w:ascii="Courier New" w:hAnsi="Courier New" w:cs="Courier New"/>
          <w:color w:val="7A3E9D"/>
          <w:kern w:val="0"/>
          <w:sz w:val="21"/>
          <w:szCs w:val="21"/>
          <w14:ligatures w14:val="none"/>
          <w14:cntxtAlts w14:val="0"/>
        </w:rPr>
        <w:t>ruban</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7A3E9D"/>
          <w:kern w:val="0"/>
          <w:sz w:val="21"/>
          <w:szCs w:val="21"/>
          <w14:ligatures w14:val="none"/>
          <w14:cntxtAlts w14:val="0"/>
        </w:rPr>
        <w:t>i</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9C5D27"/>
          <w:kern w:val="0"/>
          <w:sz w:val="21"/>
          <w:szCs w:val="21"/>
          <w14:ligatures w14:val="none"/>
          <w14:cntxtAlts w14:val="0"/>
        </w:rPr>
        <w:t>None</w:t>
      </w:r>
      <w:r w:rsidRPr="001F6CEF">
        <w:rPr>
          <w:rFonts w:ascii="Courier New" w:hAnsi="Courier New" w:cs="Courier New"/>
          <w:color w:val="333333"/>
          <w:kern w:val="0"/>
          <w:sz w:val="21"/>
          <w:szCs w:val="21"/>
          <w14:ligatures w14:val="none"/>
          <w14:cntxtAlts w14:val="0"/>
        </w:rPr>
        <w:t>:</w:t>
      </w:r>
    </w:p>
    <w:p w14:paraId="6EA00FB1" w14:textId="77777777" w:rsidR="001F6CEF" w:rsidRPr="001F6CEF" w:rsidRDefault="001F6CEF" w:rsidP="001F6CEF">
      <w:pPr>
        <w:shd w:val="clear" w:color="auto" w:fill="F5F5F5"/>
        <w:spacing w:line="285" w:lineRule="atLeast"/>
        <w:jc w:val="left"/>
        <w:rPr>
          <w:rFonts w:ascii="Courier New" w:hAnsi="Courier New" w:cs="Courier New"/>
          <w:color w:val="333333"/>
          <w:kern w:val="0"/>
          <w:sz w:val="21"/>
          <w:szCs w:val="21"/>
          <w14:ligatures w14:val="none"/>
          <w14:cntxtAlts w14:val="0"/>
        </w:rPr>
      </w:pPr>
      <w:r w:rsidRPr="001F6CEF">
        <w:rPr>
          <w:rFonts w:ascii="Courier New" w:hAnsi="Courier New" w:cs="Courier New"/>
          <w:color w:val="333333"/>
          <w:kern w:val="0"/>
          <w:sz w:val="21"/>
          <w:szCs w:val="21"/>
          <w14:ligatures w14:val="none"/>
          <w14:cntxtAlts w14:val="0"/>
        </w:rPr>
        <w:t>                </w:t>
      </w:r>
      <w:r w:rsidRPr="001F6CEF">
        <w:rPr>
          <w:rFonts w:ascii="Courier New" w:hAnsi="Courier New" w:cs="Courier New"/>
          <w:color w:val="7A3E9D"/>
          <w:kern w:val="0"/>
          <w:sz w:val="21"/>
          <w:szCs w:val="21"/>
          <w14:ligatures w14:val="none"/>
          <w14:cntxtAlts w14:val="0"/>
        </w:rPr>
        <w:t>ruban</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7A3E9D"/>
          <w:kern w:val="0"/>
          <w:sz w:val="21"/>
          <w:szCs w:val="21"/>
          <w14:ligatures w14:val="none"/>
          <w14:cntxtAlts w14:val="0"/>
        </w:rPr>
        <w:t>i</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9C5D27"/>
          <w:kern w:val="0"/>
          <w:sz w:val="21"/>
          <w:szCs w:val="21"/>
          <w14:ligatures w14:val="none"/>
          <w14:cntxtAlts w14:val="0"/>
        </w:rPr>
        <w:t>0</w:t>
      </w:r>
    </w:p>
    <w:p w14:paraId="0D86ED71" w14:textId="77777777" w:rsidR="001F6CEF" w:rsidRPr="001F6CEF" w:rsidRDefault="001F6CEF" w:rsidP="001F6CEF">
      <w:pPr>
        <w:shd w:val="clear" w:color="auto" w:fill="F5F5F5"/>
        <w:spacing w:line="285" w:lineRule="atLeast"/>
        <w:jc w:val="left"/>
        <w:rPr>
          <w:rFonts w:ascii="Courier New" w:hAnsi="Courier New" w:cs="Courier New"/>
          <w:color w:val="333333"/>
          <w:kern w:val="0"/>
          <w:sz w:val="21"/>
          <w:szCs w:val="21"/>
          <w14:ligatures w14:val="none"/>
          <w14:cntxtAlts w14:val="0"/>
        </w:rPr>
      </w:pPr>
      <w:r w:rsidRPr="001F6CEF">
        <w:rPr>
          <w:rFonts w:ascii="Courier New" w:hAnsi="Courier New" w:cs="Courier New"/>
          <w:color w:val="333333"/>
          <w:kern w:val="0"/>
          <w:sz w:val="21"/>
          <w:szCs w:val="21"/>
          <w14:ligatures w14:val="none"/>
          <w14:cntxtAlts w14:val="0"/>
        </w:rPr>
        <w:t>                </w:t>
      </w:r>
      <w:r w:rsidRPr="001F6CEF">
        <w:rPr>
          <w:rFonts w:ascii="Courier New" w:hAnsi="Courier New" w:cs="Courier New"/>
          <w:color w:val="7A3E9D"/>
          <w:kern w:val="0"/>
          <w:sz w:val="21"/>
          <w:szCs w:val="21"/>
          <w14:ligatures w14:val="none"/>
          <w14:cntxtAlts w14:val="0"/>
        </w:rPr>
        <w:t>i</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9C5D27"/>
          <w:kern w:val="0"/>
          <w:sz w:val="21"/>
          <w:szCs w:val="21"/>
          <w14:ligatures w14:val="none"/>
          <w14:cntxtAlts w14:val="0"/>
        </w:rPr>
        <w:t>1</w:t>
      </w:r>
    </w:p>
    <w:p w14:paraId="0C4FD083" w14:textId="77777777" w:rsidR="001F6CEF" w:rsidRPr="001F6CEF" w:rsidRDefault="001F6CEF" w:rsidP="001F6CEF">
      <w:pPr>
        <w:shd w:val="clear" w:color="auto" w:fill="F5F5F5"/>
        <w:spacing w:line="285" w:lineRule="atLeast"/>
        <w:jc w:val="left"/>
        <w:rPr>
          <w:rFonts w:ascii="Courier New" w:hAnsi="Courier New" w:cs="Courier New"/>
          <w:color w:val="333333"/>
          <w:kern w:val="0"/>
          <w:sz w:val="21"/>
          <w:szCs w:val="21"/>
          <w14:ligatures w14:val="none"/>
          <w14:cntxtAlts w14:val="0"/>
        </w:rPr>
      </w:pPr>
      <w:r w:rsidRPr="001F6CEF">
        <w:rPr>
          <w:rFonts w:ascii="Courier New" w:hAnsi="Courier New" w:cs="Courier New"/>
          <w:color w:val="333333"/>
          <w:kern w:val="0"/>
          <w:sz w:val="21"/>
          <w:szCs w:val="21"/>
          <w14:ligatures w14:val="none"/>
          <w14:cntxtAlts w14:val="0"/>
        </w:rPr>
        <w:t>                </w:t>
      </w:r>
      <w:proofErr w:type="spellStart"/>
      <w:r w:rsidRPr="001F6CEF">
        <w:rPr>
          <w:rFonts w:ascii="Courier New" w:hAnsi="Courier New" w:cs="Courier New"/>
          <w:color w:val="7A3E9D"/>
          <w:kern w:val="0"/>
          <w:sz w:val="21"/>
          <w:szCs w:val="21"/>
          <w14:ligatures w14:val="none"/>
          <w14:cntxtAlts w14:val="0"/>
        </w:rPr>
        <w:t>etat</w:t>
      </w:r>
      <w:proofErr w:type="spellEnd"/>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9C5D27"/>
          <w:kern w:val="0"/>
          <w:sz w:val="21"/>
          <w:szCs w:val="21"/>
          <w14:ligatures w14:val="none"/>
          <w14:cntxtAlts w14:val="0"/>
        </w:rPr>
        <w:t>1</w:t>
      </w:r>
    </w:p>
    <w:p w14:paraId="6CFED780" w14:textId="77777777" w:rsidR="001F6CEF" w:rsidRPr="001F6CEF" w:rsidRDefault="001F6CEF" w:rsidP="001F6CEF">
      <w:pPr>
        <w:shd w:val="clear" w:color="auto" w:fill="F5F5F5"/>
        <w:spacing w:line="285" w:lineRule="atLeast"/>
        <w:jc w:val="left"/>
        <w:rPr>
          <w:rFonts w:ascii="Courier New" w:hAnsi="Courier New" w:cs="Courier New"/>
          <w:color w:val="333333"/>
          <w:kern w:val="0"/>
          <w:sz w:val="21"/>
          <w:szCs w:val="21"/>
          <w14:ligatures w14:val="none"/>
          <w14:cntxtAlts w14:val="0"/>
        </w:rPr>
      </w:pPr>
      <w:r w:rsidRPr="001F6CEF">
        <w:rPr>
          <w:rFonts w:ascii="Courier New" w:hAnsi="Courier New" w:cs="Courier New"/>
          <w:color w:val="333333"/>
          <w:kern w:val="0"/>
          <w:sz w:val="21"/>
          <w:szCs w:val="21"/>
          <w14:ligatures w14:val="none"/>
          <w14:cntxtAlts w14:val="0"/>
        </w:rPr>
        <w:t>        </w:t>
      </w:r>
      <w:r w:rsidRPr="001F6CEF">
        <w:rPr>
          <w:rFonts w:ascii="Courier New" w:hAnsi="Courier New" w:cs="Courier New"/>
          <w:color w:val="4B69C6"/>
          <w:kern w:val="0"/>
          <w:sz w:val="21"/>
          <w:szCs w:val="21"/>
          <w14:ligatures w14:val="none"/>
          <w14:cntxtAlts w14:val="0"/>
        </w:rPr>
        <w:t>else</w:t>
      </w:r>
      <w:r w:rsidRPr="001F6CEF">
        <w:rPr>
          <w:rFonts w:ascii="Courier New" w:hAnsi="Courier New" w:cs="Courier New"/>
          <w:color w:val="333333"/>
          <w:kern w:val="0"/>
          <w:sz w:val="21"/>
          <w:szCs w:val="21"/>
          <w14:ligatures w14:val="none"/>
          <w14:cntxtAlts w14:val="0"/>
        </w:rPr>
        <w:t>:</w:t>
      </w:r>
    </w:p>
    <w:p w14:paraId="079E4642" w14:textId="77777777" w:rsidR="001F6CEF" w:rsidRPr="001F6CEF" w:rsidRDefault="001F6CEF" w:rsidP="001F6CEF">
      <w:pPr>
        <w:shd w:val="clear" w:color="auto" w:fill="F5F5F5"/>
        <w:spacing w:line="285" w:lineRule="atLeast"/>
        <w:jc w:val="left"/>
        <w:rPr>
          <w:rFonts w:ascii="Courier New" w:hAnsi="Courier New" w:cs="Courier New"/>
          <w:color w:val="333333"/>
          <w:kern w:val="0"/>
          <w:sz w:val="21"/>
          <w:szCs w:val="21"/>
          <w14:ligatures w14:val="none"/>
          <w14:cntxtAlts w14:val="0"/>
        </w:rPr>
      </w:pPr>
      <w:r w:rsidRPr="001F6CEF">
        <w:rPr>
          <w:rFonts w:ascii="Courier New" w:hAnsi="Courier New" w:cs="Courier New"/>
          <w:color w:val="333333"/>
          <w:kern w:val="0"/>
          <w:sz w:val="21"/>
          <w:szCs w:val="21"/>
          <w14:ligatures w14:val="none"/>
          <w14:cntxtAlts w14:val="0"/>
        </w:rPr>
        <w:t>            </w:t>
      </w:r>
      <w:r w:rsidRPr="001F6CEF">
        <w:rPr>
          <w:rFonts w:ascii="Courier New" w:hAnsi="Courier New" w:cs="Courier New"/>
          <w:color w:val="7A3E9D"/>
          <w:kern w:val="0"/>
          <w:sz w:val="21"/>
          <w:szCs w:val="21"/>
          <w14:ligatures w14:val="none"/>
          <w14:cntxtAlts w14:val="0"/>
        </w:rPr>
        <w:t>i</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b/>
          <w:bCs/>
          <w:color w:val="AA3731"/>
          <w:kern w:val="0"/>
          <w:sz w:val="21"/>
          <w:szCs w:val="21"/>
          <w14:ligatures w14:val="none"/>
          <w14:cntxtAlts w14:val="0"/>
        </w:rPr>
        <w:t>len</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7A3E9D"/>
          <w:kern w:val="0"/>
          <w:sz w:val="21"/>
          <w:szCs w:val="21"/>
          <w14:ligatures w14:val="none"/>
          <w14:cntxtAlts w14:val="0"/>
        </w:rPr>
        <w:t>ruban</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333333"/>
          <w:kern w:val="0"/>
          <w:sz w:val="21"/>
          <w:szCs w:val="21"/>
          <w14:ligatures w14:val="none"/>
          <w14:cntxtAlts w14:val="0"/>
        </w:rPr>
        <w:t> </w:t>
      </w:r>
      <w:r w:rsidRPr="001F6CEF">
        <w:rPr>
          <w:rFonts w:ascii="Courier New" w:hAnsi="Courier New" w:cs="Courier New"/>
          <w:i/>
          <w:iCs/>
          <w:color w:val="AAAAAA"/>
          <w:kern w:val="0"/>
          <w:sz w:val="21"/>
          <w:szCs w:val="21"/>
          <w14:ligatures w14:val="none"/>
          <w14:cntxtAlts w14:val="0"/>
        </w:rPr>
        <w:t>#utile s'il y a une erreur sur l'état initial</w:t>
      </w:r>
    </w:p>
    <w:p w14:paraId="5DFA1616" w14:textId="77777777" w:rsidR="001F6CEF" w:rsidRPr="001F6CEF" w:rsidRDefault="001F6CEF" w:rsidP="001F6CEF">
      <w:pPr>
        <w:shd w:val="clear" w:color="auto" w:fill="F5F5F5"/>
        <w:spacing w:line="285" w:lineRule="atLeast"/>
        <w:jc w:val="left"/>
        <w:rPr>
          <w:rFonts w:ascii="Courier New" w:hAnsi="Courier New" w:cs="Courier New"/>
          <w:color w:val="333333"/>
          <w:kern w:val="0"/>
          <w:sz w:val="21"/>
          <w:szCs w:val="21"/>
          <w14:ligatures w14:val="none"/>
          <w14:cntxtAlts w14:val="0"/>
        </w:rPr>
      </w:pPr>
    </w:p>
    <w:p w14:paraId="5E2E281A" w14:textId="77777777" w:rsidR="001F6CEF" w:rsidRPr="001F6CEF" w:rsidRDefault="001F6CEF" w:rsidP="001F6CEF">
      <w:pPr>
        <w:shd w:val="clear" w:color="auto" w:fill="F5F5F5"/>
        <w:spacing w:line="285" w:lineRule="atLeast"/>
        <w:jc w:val="left"/>
        <w:rPr>
          <w:rFonts w:ascii="Courier New" w:hAnsi="Courier New" w:cs="Courier New"/>
          <w:color w:val="333333"/>
          <w:kern w:val="0"/>
          <w:sz w:val="21"/>
          <w:szCs w:val="21"/>
          <w14:ligatures w14:val="none"/>
          <w14:cntxtAlts w14:val="0"/>
        </w:rPr>
      </w:pPr>
      <w:r w:rsidRPr="001F6CEF">
        <w:rPr>
          <w:rFonts w:ascii="Courier New" w:hAnsi="Courier New" w:cs="Courier New"/>
          <w:i/>
          <w:iCs/>
          <w:color w:val="AAAAAA"/>
          <w:kern w:val="0"/>
          <w:sz w:val="21"/>
          <w:szCs w:val="21"/>
          <w14:ligatures w14:val="none"/>
          <w14:cntxtAlts w14:val="0"/>
        </w:rPr>
        <w:t>#Pour tester</w:t>
      </w:r>
    </w:p>
    <w:p w14:paraId="2BC54CAE" w14:textId="77777777" w:rsidR="001F6CEF" w:rsidRPr="001F6CEF" w:rsidRDefault="001F6CEF" w:rsidP="001F6CEF">
      <w:pPr>
        <w:shd w:val="clear" w:color="auto" w:fill="F5F5F5"/>
        <w:spacing w:line="285" w:lineRule="atLeast"/>
        <w:jc w:val="left"/>
        <w:rPr>
          <w:rFonts w:ascii="Courier New" w:hAnsi="Courier New" w:cs="Courier New"/>
          <w:color w:val="333333"/>
          <w:kern w:val="0"/>
          <w:sz w:val="21"/>
          <w:szCs w:val="21"/>
          <w14:ligatures w14:val="none"/>
          <w14:cntxtAlts w14:val="0"/>
        </w:rPr>
      </w:pPr>
      <w:r w:rsidRPr="001F6CEF">
        <w:rPr>
          <w:rFonts w:ascii="Courier New" w:hAnsi="Courier New" w:cs="Courier New"/>
          <w:color w:val="7A3E9D"/>
          <w:kern w:val="0"/>
          <w:sz w:val="21"/>
          <w:szCs w:val="21"/>
          <w14:ligatures w14:val="none"/>
          <w14:cntxtAlts w14:val="0"/>
        </w:rPr>
        <w:t>r</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9C5D27"/>
          <w:kern w:val="0"/>
          <w:sz w:val="21"/>
          <w:szCs w:val="21"/>
          <w14:ligatures w14:val="none"/>
          <w14:cntxtAlts w14:val="0"/>
        </w:rPr>
        <w:t>20</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9C5D27"/>
          <w:kern w:val="0"/>
          <w:sz w:val="21"/>
          <w:szCs w:val="21"/>
          <w14:ligatures w14:val="none"/>
          <w14:cntxtAlts w14:val="0"/>
        </w:rPr>
        <w:t>None</w:t>
      </w:r>
      <w:r w:rsidRPr="001F6CEF">
        <w:rPr>
          <w:rFonts w:ascii="Courier New" w:hAnsi="Courier New" w:cs="Courier New"/>
          <w:color w:val="777777"/>
          <w:kern w:val="0"/>
          <w:sz w:val="21"/>
          <w:szCs w:val="21"/>
          <w14:ligatures w14:val="none"/>
          <w14:cntxtAlts w14:val="0"/>
        </w:rPr>
        <w:t>]</w:t>
      </w:r>
    </w:p>
    <w:p w14:paraId="4B1B83E1" w14:textId="77777777" w:rsidR="001F6CEF" w:rsidRPr="001F6CEF" w:rsidRDefault="001F6CEF" w:rsidP="001F6CEF">
      <w:pPr>
        <w:shd w:val="clear" w:color="auto" w:fill="F5F5F5"/>
        <w:spacing w:line="285" w:lineRule="atLeast"/>
        <w:jc w:val="left"/>
        <w:rPr>
          <w:rFonts w:ascii="Courier New" w:hAnsi="Courier New" w:cs="Courier New"/>
          <w:color w:val="333333"/>
          <w:kern w:val="0"/>
          <w:sz w:val="21"/>
          <w:szCs w:val="21"/>
          <w14:ligatures w14:val="none"/>
          <w14:cntxtAlts w14:val="0"/>
        </w:rPr>
      </w:pPr>
      <w:r w:rsidRPr="001F6CEF">
        <w:rPr>
          <w:rFonts w:ascii="Courier New" w:hAnsi="Courier New" w:cs="Courier New"/>
          <w:b/>
          <w:bCs/>
          <w:color w:val="AA3731"/>
          <w:kern w:val="0"/>
          <w:sz w:val="21"/>
          <w:szCs w:val="21"/>
          <w14:ligatures w14:val="none"/>
          <w14:cntxtAlts w14:val="0"/>
        </w:rPr>
        <w:t>machine2</w:t>
      </w:r>
      <w:r w:rsidRPr="001F6CEF">
        <w:rPr>
          <w:rFonts w:ascii="Courier New" w:hAnsi="Courier New" w:cs="Courier New"/>
          <w:color w:val="777777"/>
          <w:kern w:val="0"/>
          <w:sz w:val="21"/>
          <w:szCs w:val="21"/>
          <w14:ligatures w14:val="none"/>
          <w14:cntxtAlts w14:val="0"/>
        </w:rPr>
        <w:t>(</w:t>
      </w:r>
      <w:r w:rsidRPr="001F6CEF">
        <w:rPr>
          <w:rFonts w:ascii="Courier New" w:hAnsi="Courier New" w:cs="Courier New"/>
          <w:color w:val="7A3E9D"/>
          <w:kern w:val="0"/>
          <w:sz w:val="21"/>
          <w:szCs w:val="21"/>
          <w14:ligatures w14:val="none"/>
          <w14:cntxtAlts w14:val="0"/>
        </w:rPr>
        <w:t>r</w:t>
      </w:r>
      <w:r w:rsidRPr="001F6CEF">
        <w:rPr>
          <w:rFonts w:ascii="Courier New" w:hAnsi="Courier New" w:cs="Courier New"/>
          <w:color w:val="333333"/>
          <w:kern w:val="0"/>
          <w:sz w:val="21"/>
          <w:szCs w:val="21"/>
          <w14:ligatures w14:val="none"/>
          <w14:cntxtAlts w14:val="0"/>
        </w:rPr>
        <w:t>,</w:t>
      </w:r>
      <w:r w:rsidRPr="001F6CEF">
        <w:rPr>
          <w:rFonts w:ascii="Courier New" w:hAnsi="Courier New" w:cs="Courier New"/>
          <w:color w:val="9C5D27"/>
          <w:kern w:val="0"/>
          <w:sz w:val="21"/>
          <w:szCs w:val="21"/>
          <w14:ligatures w14:val="none"/>
          <w14:cntxtAlts w14:val="0"/>
        </w:rPr>
        <w:t>0</w:t>
      </w:r>
      <w:r w:rsidRPr="001F6CEF">
        <w:rPr>
          <w:rFonts w:ascii="Courier New" w:hAnsi="Courier New" w:cs="Courier New"/>
          <w:color w:val="333333"/>
          <w:kern w:val="0"/>
          <w:sz w:val="21"/>
          <w:szCs w:val="21"/>
          <w14:ligatures w14:val="none"/>
          <w14:cntxtAlts w14:val="0"/>
        </w:rPr>
        <w:t>,</w:t>
      </w:r>
      <w:r w:rsidRPr="001F6CEF">
        <w:rPr>
          <w:rFonts w:ascii="Courier New" w:hAnsi="Courier New" w:cs="Courier New"/>
          <w:color w:val="9C5D27"/>
          <w:kern w:val="0"/>
          <w:sz w:val="21"/>
          <w:szCs w:val="21"/>
          <w14:ligatures w14:val="none"/>
          <w14:cntxtAlts w14:val="0"/>
        </w:rPr>
        <w:t>1</w:t>
      </w:r>
      <w:r w:rsidRPr="001F6CEF">
        <w:rPr>
          <w:rFonts w:ascii="Courier New" w:hAnsi="Courier New" w:cs="Courier New"/>
          <w:color w:val="777777"/>
          <w:kern w:val="0"/>
          <w:sz w:val="21"/>
          <w:szCs w:val="21"/>
          <w14:ligatures w14:val="none"/>
          <w14:cntxtAlts w14:val="0"/>
        </w:rPr>
        <w:t>)</w:t>
      </w:r>
    </w:p>
    <w:p w14:paraId="799F3251" w14:textId="77777777" w:rsidR="001F6CEF" w:rsidRPr="001F6CEF" w:rsidRDefault="001F6CEF" w:rsidP="001F6CEF">
      <w:pPr>
        <w:shd w:val="clear" w:color="auto" w:fill="F5F5F5"/>
        <w:spacing w:line="285" w:lineRule="atLeast"/>
        <w:jc w:val="left"/>
        <w:rPr>
          <w:rFonts w:ascii="Courier New" w:hAnsi="Courier New" w:cs="Courier New"/>
          <w:color w:val="333333"/>
          <w:kern w:val="0"/>
          <w:sz w:val="21"/>
          <w:szCs w:val="21"/>
          <w14:ligatures w14:val="none"/>
          <w14:cntxtAlts w14:val="0"/>
        </w:rPr>
      </w:pPr>
      <w:proofErr w:type="spellStart"/>
      <w:r w:rsidRPr="001F6CEF">
        <w:rPr>
          <w:rFonts w:ascii="Courier New" w:hAnsi="Courier New" w:cs="Courier New"/>
          <w:b/>
          <w:bCs/>
          <w:color w:val="AA3731"/>
          <w:kern w:val="0"/>
          <w:sz w:val="21"/>
          <w:szCs w:val="21"/>
          <w14:ligatures w14:val="none"/>
          <w14:cntxtAlts w14:val="0"/>
        </w:rPr>
        <w:t>print</w:t>
      </w:r>
      <w:proofErr w:type="spellEnd"/>
      <w:r w:rsidRPr="001F6CEF">
        <w:rPr>
          <w:rFonts w:ascii="Courier New" w:hAnsi="Courier New" w:cs="Courier New"/>
          <w:color w:val="333333"/>
          <w:kern w:val="0"/>
          <w:sz w:val="21"/>
          <w:szCs w:val="21"/>
          <w14:ligatures w14:val="none"/>
          <w14:cntxtAlts w14:val="0"/>
        </w:rPr>
        <w:t>(</w:t>
      </w:r>
      <w:r w:rsidRPr="001F6CEF">
        <w:rPr>
          <w:rFonts w:ascii="Courier New" w:hAnsi="Courier New" w:cs="Courier New"/>
          <w:color w:val="7A3E9D"/>
          <w:kern w:val="0"/>
          <w:sz w:val="21"/>
          <w:szCs w:val="21"/>
          <w14:ligatures w14:val="none"/>
          <w14:cntxtAlts w14:val="0"/>
        </w:rPr>
        <w:t>r</w:t>
      </w:r>
      <w:r w:rsidRPr="001F6CEF">
        <w:rPr>
          <w:rFonts w:ascii="Courier New" w:hAnsi="Courier New" w:cs="Courier New"/>
          <w:color w:val="333333"/>
          <w:kern w:val="0"/>
          <w:sz w:val="21"/>
          <w:szCs w:val="21"/>
          <w14:ligatures w14:val="none"/>
          <w14:cntxtAlts w14:val="0"/>
        </w:rPr>
        <w:t>)</w:t>
      </w:r>
    </w:p>
    <w:p w14:paraId="470C6E8F" w14:textId="3E48ECDE" w:rsidR="00F00348" w:rsidRDefault="00F00348" w:rsidP="00C31738"/>
    <w:p w14:paraId="7384F455" w14:textId="2B47683D" w:rsidR="001F6CEF" w:rsidRDefault="001F6CEF" w:rsidP="00C31738">
      <w:r w:rsidRPr="001F6CEF">
        <w:t>[1, 0, 1, 0, 1, 0, 1, 0, 1, 0, 1, 0, 1, 0, 1, 0, 1, 0, 1, 0]</w:t>
      </w:r>
    </w:p>
    <w:p w14:paraId="7EEB76A1" w14:textId="78E40DE3" w:rsidR="00677B09" w:rsidRDefault="00677B09" w:rsidP="00C31738"/>
    <w:p w14:paraId="67938683"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proofErr w:type="spellStart"/>
      <w:r w:rsidRPr="0072770E">
        <w:rPr>
          <w:rFonts w:ascii="Courier New" w:hAnsi="Courier New" w:cs="Courier New"/>
          <w:color w:val="7A3E9D"/>
          <w:kern w:val="0"/>
          <w:sz w:val="21"/>
          <w:szCs w:val="21"/>
          <w14:ligatures w14:val="none"/>
          <w14:cntxtAlts w14:val="0"/>
        </w:rPr>
        <w:t>def</w:t>
      </w:r>
      <w:proofErr w:type="spellEnd"/>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b/>
          <w:bCs/>
          <w:color w:val="AA3731"/>
          <w:kern w:val="0"/>
          <w:sz w:val="21"/>
          <w:szCs w:val="21"/>
          <w14:ligatures w14:val="none"/>
          <w14:cntxtAlts w14:val="0"/>
        </w:rPr>
        <w:t>transition2</w:t>
      </w:r>
      <w:r w:rsidRPr="0072770E">
        <w:rPr>
          <w:rFonts w:ascii="Courier New" w:hAnsi="Courier New" w:cs="Courier New"/>
          <w:color w:val="777777"/>
          <w:kern w:val="0"/>
          <w:sz w:val="21"/>
          <w:szCs w:val="21"/>
          <w14:ligatures w14:val="none"/>
          <w14:cntxtAlts w14:val="0"/>
        </w:rPr>
        <w:t>(</w:t>
      </w:r>
      <w:proofErr w:type="spellStart"/>
      <w:r w:rsidRPr="0072770E">
        <w:rPr>
          <w:rFonts w:ascii="Courier New" w:hAnsi="Courier New" w:cs="Courier New"/>
          <w:color w:val="7A3E9D"/>
          <w:kern w:val="0"/>
          <w:sz w:val="21"/>
          <w:szCs w:val="21"/>
          <w14:ligatures w14:val="none"/>
          <w14:cntxtAlts w14:val="0"/>
        </w:rPr>
        <w:t>ruban</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i</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etat</w:t>
      </w:r>
      <w:proofErr w:type="spellEnd"/>
      <w:r w:rsidRPr="0072770E">
        <w:rPr>
          <w:rFonts w:ascii="Courier New" w:hAnsi="Courier New" w:cs="Courier New"/>
          <w:color w:val="777777"/>
          <w:kern w:val="0"/>
          <w:sz w:val="21"/>
          <w:szCs w:val="21"/>
          <w14:ligatures w14:val="none"/>
          <w14:cntxtAlts w14:val="0"/>
        </w:rPr>
        <w:t>):</w:t>
      </w:r>
    </w:p>
    <w:p w14:paraId="219C3F03"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4B69C6"/>
          <w:kern w:val="0"/>
          <w:sz w:val="21"/>
          <w:szCs w:val="21"/>
          <w14:ligatures w14:val="none"/>
          <w14:cntxtAlts w14:val="0"/>
        </w:rPr>
        <w:t>if</w:t>
      </w:r>
      <w:r w:rsidRPr="0072770E">
        <w:rPr>
          <w:rFonts w:ascii="Courier New" w:hAnsi="Courier New" w:cs="Courier New"/>
          <w:color w:val="333333"/>
          <w:kern w:val="0"/>
          <w:sz w:val="21"/>
          <w:szCs w:val="21"/>
          <w14:ligatures w14:val="none"/>
          <w14:cntxtAlts w14:val="0"/>
        </w:rPr>
        <w:t> </w:t>
      </w:r>
      <w:proofErr w:type="spellStart"/>
      <w:r w:rsidRPr="0072770E">
        <w:rPr>
          <w:rFonts w:ascii="Courier New" w:hAnsi="Courier New" w:cs="Courier New"/>
          <w:color w:val="7A3E9D"/>
          <w:kern w:val="0"/>
          <w:sz w:val="21"/>
          <w:szCs w:val="21"/>
          <w14:ligatures w14:val="none"/>
          <w14:cntxtAlts w14:val="0"/>
        </w:rPr>
        <w:t>etat</w:t>
      </w:r>
      <w:proofErr w:type="spellEnd"/>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1</w:t>
      </w:r>
      <w:r w:rsidRPr="0072770E">
        <w:rPr>
          <w:rFonts w:ascii="Courier New" w:hAnsi="Courier New" w:cs="Courier New"/>
          <w:color w:val="333333"/>
          <w:kern w:val="0"/>
          <w:sz w:val="21"/>
          <w:szCs w:val="21"/>
          <w14:ligatures w14:val="none"/>
          <w14:cntxtAlts w14:val="0"/>
        </w:rPr>
        <w:t>:</w:t>
      </w:r>
    </w:p>
    <w:p w14:paraId="022A0D64"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4B69C6"/>
          <w:kern w:val="0"/>
          <w:sz w:val="21"/>
          <w:szCs w:val="21"/>
          <w14:ligatures w14:val="none"/>
          <w14:cntxtAlts w14:val="0"/>
        </w:rPr>
        <w:t>if</w:t>
      </w: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7A3E9D"/>
          <w:kern w:val="0"/>
          <w:sz w:val="21"/>
          <w:szCs w:val="21"/>
          <w14:ligatures w14:val="none"/>
          <w14:cntxtAlts w14:val="0"/>
        </w:rPr>
        <w:t>ruban</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i</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None</w:t>
      </w:r>
      <w:r w:rsidRPr="0072770E">
        <w:rPr>
          <w:rFonts w:ascii="Courier New" w:hAnsi="Courier New" w:cs="Courier New"/>
          <w:color w:val="333333"/>
          <w:kern w:val="0"/>
          <w:sz w:val="21"/>
          <w:szCs w:val="21"/>
          <w14:ligatures w14:val="none"/>
          <w14:cntxtAlts w14:val="0"/>
        </w:rPr>
        <w:t>:</w:t>
      </w:r>
    </w:p>
    <w:p w14:paraId="22506AC1"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7A3E9D"/>
          <w:kern w:val="0"/>
          <w:sz w:val="21"/>
          <w:szCs w:val="21"/>
          <w14:ligatures w14:val="none"/>
          <w14:cntxtAlts w14:val="0"/>
        </w:rPr>
        <w:t>ruban</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i</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1</w:t>
      </w:r>
    </w:p>
    <w:p w14:paraId="021C3527"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4B69C6"/>
          <w:kern w:val="0"/>
          <w:sz w:val="21"/>
          <w:szCs w:val="21"/>
          <w14:ligatures w14:val="none"/>
          <w14:cntxtAlts w14:val="0"/>
        </w:rPr>
        <w:t>elif</w:t>
      </w:r>
      <w:r w:rsidRPr="0072770E">
        <w:rPr>
          <w:rFonts w:ascii="Courier New" w:hAnsi="Courier New" w:cs="Courier New"/>
          <w:color w:val="333333"/>
          <w:kern w:val="0"/>
          <w:sz w:val="21"/>
          <w:szCs w:val="21"/>
          <w14:ligatures w14:val="none"/>
          <w14:cntxtAlts w14:val="0"/>
        </w:rPr>
        <w:t> </w:t>
      </w:r>
      <w:proofErr w:type="spellStart"/>
      <w:r w:rsidRPr="0072770E">
        <w:rPr>
          <w:rFonts w:ascii="Courier New" w:hAnsi="Courier New" w:cs="Courier New"/>
          <w:color w:val="7A3E9D"/>
          <w:kern w:val="0"/>
          <w:sz w:val="21"/>
          <w:szCs w:val="21"/>
          <w14:ligatures w14:val="none"/>
          <w14:cntxtAlts w14:val="0"/>
        </w:rPr>
        <w:t>etat</w:t>
      </w:r>
      <w:proofErr w:type="spellEnd"/>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2</w:t>
      </w:r>
      <w:r w:rsidRPr="0072770E">
        <w:rPr>
          <w:rFonts w:ascii="Courier New" w:hAnsi="Courier New" w:cs="Courier New"/>
          <w:color w:val="333333"/>
          <w:kern w:val="0"/>
          <w:sz w:val="21"/>
          <w:szCs w:val="21"/>
          <w14:ligatures w14:val="none"/>
          <w14:cntxtAlts w14:val="0"/>
        </w:rPr>
        <w:t>:</w:t>
      </w:r>
    </w:p>
    <w:p w14:paraId="0F2FC4C8"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4B69C6"/>
          <w:kern w:val="0"/>
          <w:sz w:val="21"/>
          <w:szCs w:val="21"/>
          <w14:ligatures w14:val="none"/>
          <w14:cntxtAlts w14:val="0"/>
        </w:rPr>
        <w:t>if</w:t>
      </w: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7A3E9D"/>
          <w:kern w:val="0"/>
          <w:sz w:val="21"/>
          <w:szCs w:val="21"/>
          <w14:ligatures w14:val="none"/>
          <w14:cntxtAlts w14:val="0"/>
        </w:rPr>
        <w:t>ruban</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i</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None</w:t>
      </w:r>
      <w:r w:rsidRPr="0072770E">
        <w:rPr>
          <w:rFonts w:ascii="Courier New" w:hAnsi="Courier New" w:cs="Courier New"/>
          <w:color w:val="333333"/>
          <w:kern w:val="0"/>
          <w:sz w:val="21"/>
          <w:szCs w:val="21"/>
          <w14:ligatures w14:val="none"/>
          <w14:cntxtAlts w14:val="0"/>
        </w:rPr>
        <w:t>:</w:t>
      </w:r>
    </w:p>
    <w:p w14:paraId="369CD532"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7A3E9D"/>
          <w:kern w:val="0"/>
          <w:sz w:val="21"/>
          <w:szCs w:val="21"/>
          <w14:ligatures w14:val="none"/>
          <w14:cntxtAlts w14:val="0"/>
        </w:rPr>
        <w:t>ruban</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i</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0</w:t>
      </w:r>
    </w:p>
    <w:p w14:paraId="39ABB3E9"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p>
    <w:p w14:paraId="0B21B5D5"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proofErr w:type="spellStart"/>
      <w:r w:rsidRPr="0072770E">
        <w:rPr>
          <w:rFonts w:ascii="Courier New" w:hAnsi="Courier New" w:cs="Courier New"/>
          <w:color w:val="7A3E9D"/>
          <w:kern w:val="0"/>
          <w:sz w:val="21"/>
          <w:szCs w:val="21"/>
          <w14:ligatures w14:val="none"/>
          <w14:cntxtAlts w14:val="0"/>
        </w:rPr>
        <w:t>def</w:t>
      </w:r>
      <w:proofErr w:type="spellEnd"/>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b/>
          <w:bCs/>
          <w:color w:val="AA3731"/>
          <w:kern w:val="0"/>
          <w:sz w:val="21"/>
          <w:szCs w:val="21"/>
          <w14:ligatures w14:val="none"/>
          <w14:cntxtAlts w14:val="0"/>
        </w:rPr>
        <w:t>machine2</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ruban</w:t>
      </w:r>
      <w:r w:rsidRPr="0072770E">
        <w:rPr>
          <w:rFonts w:ascii="Courier New" w:hAnsi="Courier New" w:cs="Courier New"/>
          <w:color w:val="777777"/>
          <w:kern w:val="0"/>
          <w:sz w:val="21"/>
          <w:szCs w:val="21"/>
          <w14:ligatures w14:val="none"/>
          <w14:cntxtAlts w14:val="0"/>
        </w:rPr>
        <w:t>):</w:t>
      </w:r>
    </w:p>
    <w:p w14:paraId="27496B19"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proofErr w:type="spellStart"/>
      <w:r w:rsidRPr="0072770E">
        <w:rPr>
          <w:rFonts w:ascii="Courier New" w:hAnsi="Courier New" w:cs="Courier New"/>
          <w:color w:val="7A3E9D"/>
          <w:kern w:val="0"/>
          <w:sz w:val="21"/>
          <w:szCs w:val="21"/>
          <w14:ligatures w14:val="none"/>
          <w14:cntxtAlts w14:val="0"/>
        </w:rPr>
        <w:t>i</w:t>
      </w:r>
      <w:r w:rsidRPr="0072770E">
        <w:rPr>
          <w:rFonts w:ascii="Courier New" w:hAnsi="Courier New" w:cs="Courier New"/>
          <w:color w:val="333333"/>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e</w:t>
      </w:r>
      <w:proofErr w:type="spellEnd"/>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0</w:t>
      </w:r>
      <w:r w:rsidRPr="0072770E">
        <w:rPr>
          <w:rFonts w:ascii="Courier New" w:hAnsi="Courier New" w:cs="Courier New"/>
          <w:color w:val="333333"/>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1</w:t>
      </w:r>
    </w:p>
    <w:p w14:paraId="469E52D5"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proofErr w:type="spellStart"/>
      <w:r w:rsidRPr="0072770E">
        <w:rPr>
          <w:rFonts w:ascii="Courier New" w:hAnsi="Courier New" w:cs="Courier New"/>
          <w:color w:val="7A3E9D"/>
          <w:kern w:val="0"/>
          <w:sz w:val="21"/>
          <w:szCs w:val="21"/>
          <w14:ligatures w14:val="none"/>
          <w14:cntxtAlts w14:val="0"/>
        </w:rPr>
        <w:t>etats</w:t>
      </w:r>
      <w:proofErr w:type="spellEnd"/>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2</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1</w:t>
      </w:r>
      <w:r w:rsidRPr="0072770E">
        <w:rPr>
          <w:rFonts w:ascii="Courier New" w:hAnsi="Courier New" w:cs="Courier New"/>
          <w:color w:val="777777"/>
          <w:kern w:val="0"/>
          <w:sz w:val="21"/>
          <w:szCs w:val="21"/>
          <w14:ligatures w14:val="none"/>
          <w14:cntxtAlts w14:val="0"/>
        </w:rPr>
        <w:t>]</w:t>
      </w:r>
    </w:p>
    <w:p w14:paraId="42DC8A6C"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proofErr w:type="spellStart"/>
      <w:r w:rsidRPr="0072770E">
        <w:rPr>
          <w:rFonts w:ascii="Courier New" w:hAnsi="Courier New" w:cs="Courier New"/>
          <w:color w:val="4B69C6"/>
          <w:kern w:val="0"/>
          <w:sz w:val="21"/>
          <w:szCs w:val="21"/>
          <w14:ligatures w14:val="none"/>
          <w14:cntxtAlts w14:val="0"/>
        </w:rPr>
        <w:t>while</w:t>
      </w:r>
      <w:proofErr w:type="spellEnd"/>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7A3E9D"/>
          <w:kern w:val="0"/>
          <w:sz w:val="21"/>
          <w:szCs w:val="21"/>
          <w14:ligatures w14:val="none"/>
          <w14:cntxtAlts w14:val="0"/>
        </w:rPr>
        <w:t>i</w:t>
      </w:r>
      <w:r w:rsidRPr="0072770E">
        <w:rPr>
          <w:rFonts w:ascii="Courier New" w:hAnsi="Courier New" w:cs="Courier New"/>
          <w:color w:val="777777"/>
          <w:kern w:val="0"/>
          <w:sz w:val="21"/>
          <w:szCs w:val="21"/>
          <w14:ligatures w14:val="none"/>
          <w14:cntxtAlts w14:val="0"/>
        </w:rPr>
        <w:t>&lt;</w:t>
      </w:r>
      <w:proofErr w:type="spellStart"/>
      <w:r w:rsidRPr="0072770E">
        <w:rPr>
          <w:rFonts w:ascii="Courier New" w:hAnsi="Courier New" w:cs="Courier New"/>
          <w:b/>
          <w:bCs/>
          <w:color w:val="AA3731"/>
          <w:kern w:val="0"/>
          <w:sz w:val="21"/>
          <w:szCs w:val="21"/>
          <w14:ligatures w14:val="none"/>
          <w14:cntxtAlts w14:val="0"/>
        </w:rPr>
        <w:t>len</w:t>
      </w:r>
      <w:proofErr w:type="spellEnd"/>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ruban</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333333"/>
          <w:kern w:val="0"/>
          <w:sz w:val="21"/>
          <w:szCs w:val="21"/>
          <w14:ligatures w14:val="none"/>
          <w14:cntxtAlts w14:val="0"/>
        </w:rPr>
        <w:t>:</w:t>
      </w:r>
    </w:p>
    <w:p w14:paraId="21B7314B"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b/>
          <w:bCs/>
          <w:color w:val="AA3731"/>
          <w:kern w:val="0"/>
          <w:sz w:val="21"/>
          <w:szCs w:val="21"/>
          <w14:ligatures w14:val="none"/>
          <w14:cntxtAlts w14:val="0"/>
        </w:rPr>
        <w:t>transition2</w:t>
      </w:r>
      <w:r w:rsidRPr="0072770E">
        <w:rPr>
          <w:rFonts w:ascii="Courier New" w:hAnsi="Courier New" w:cs="Courier New"/>
          <w:color w:val="777777"/>
          <w:kern w:val="0"/>
          <w:sz w:val="21"/>
          <w:szCs w:val="21"/>
          <w14:ligatures w14:val="none"/>
          <w14:cntxtAlts w14:val="0"/>
        </w:rPr>
        <w:t>(</w:t>
      </w:r>
      <w:proofErr w:type="spellStart"/>
      <w:r w:rsidRPr="0072770E">
        <w:rPr>
          <w:rFonts w:ascii="Courier New" w:hAnsi="Courier New" w:cs="Courier New"/>
          <w:color w:val="7A3E9D"/>
          <w:kern w:val="0"/>
          <w:sz w:val="21"/>
          <w:szCs w:val="21"/>
          <w14:ligatures w14:val="none"/>
          <w14:cntxtAlts w14:val="0"/>
        </w:rPr>
        <w:t>r</w:t>
      </w:r>
      <w:r w:rsidRPr="0072770E">
        <w:rPr>
          <w:rFonts w:ascii="Courier New" w:hAnsi="Courier New" w:cs="Courier New"/>
          <w:color w:val="333333"/>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i</w:t>
      </w:r>
      <w:r w:rsidRPr="0072770E">
        <w:rPr>
          <w:rFonts w:ascii="Courier New" w:hAnsi="Courier New" w:cs="Courier New"/>
          <w:color w:val="333333"/>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e</w:t>
      </w:r>
      <w:proofErr w:type="spellEnd"/>
      <w:r w:rsidRPr="0072770E">
        <w:rPr>
          <w:rFonts w:ascii="Courier New" w:hAnsi="Courier New" w:cs="Courier New"/>
          <w:color w:val="777777"/>
          <w:kern w:val="0"/>
          <w:sz w:val="21"/>
          <w:szCs w:val="21"/>
          <w14:ligatures w14:val="none"/>
          <w14:cntxtAlts w14:val="0"/>
        </w:rPr>
        <w:t>)</w:t>
      </w:r>
    </w:p>
    <w:p w14:paraId="0BEADED8"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7A3E9D"/>
          <w:kern w:val="0"/>
          <w:sz w:val="21"/>
          <w:szCs w:val="21"/>
          <w14:ligatures w14:val="none"/>
          <w14:cntxtAlts w14:val="0"/>
        </w:rPr>
        <w:t>i</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i</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1</w:t>
      </w:r>
    </w:p>
    <w:p w14:paraId="4C73BAB7"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7A3E9D"/>
          <w:kern w:val="0"/>
          <w:sz w:val="21"/>
          <w:szCs w:val="21"/>
          <w14:ligatures w14:val="none"/>
          <w14:cntxtAlts w14:val="0"/>
        </w:rPr>
        <w:t>e</w:t>
      </w:r>
      <w:r w:rsidRPr="0072770E">
        <w:rPr>
          <w:rFonts w:ascii="Courier New" w:hAnsi="Courier New" w:cs="Courier New"/>
          <w:color w:val="777777"/>
          <w:kern w:val="0"/>
          <w:sz w:val="21"/>
          <w:szCs w:val="21"/>
          <w14:ligatures w14:val="none"/>
          <w14:cntxtAlts w14:val="0"/>
        </w:rPr>
        <w:t>=</w:t>
      </w:r>
      <w:proofErr w:type="spellStart"/>
      <w:r w:rsidRPr="0072770E">
        <w:rPr>
          <w:rFonts w:ascii="Courier New" w:hAnsi="Courier New" w:cs="Courier New"/>
          <w:color w:val="7A3E9D"/>
          <w:kern w:val="0"/>
          <w:sz w:val="21"/>
          <w:szCs w:val="21"/>
          <w14:ligatures w14:val="none"/>
          <w14:cntxtAlts w14:val="0"/>
        </w:rPr>
        <w:t>etats</w:t>
      </w:r>
      <w:proofErr w:type="spellEnd"/>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e</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1</w:t>
      </w:r>
      <w:r w:rsidRPr="0072770E">
        <w:rPr>
          <w:rFonts w:ascii="Courier New" w:hAnsi="Courier New" w:cs="Courier New"/>
          <w:color w:val="777777"/>
          <w:kern w:val="0"/>
          <w:sz w:val="21"/>
          <w:szCs w:val="21"/>
          <w14:ligatures w14:val="none"/>
          <w14:cntxtAlts w14:val="0"/>
        </w:rPr>
        <w:t>]</w:t>
      </w:r>
    </w:p>
    <w:p w14:paraId="0ECEEBCE"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p>
    <w:p w14:paraId="3338F1D6"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7A3E9D"/>
          <w:kern w:val="0"/>
          <w:sz w:val="21"/>
          <w:szCs w:val="21"/>
          <w14:ligatures w14:val="none"/>
          <w14:cntxtAlts w14:val="0"/>
        </w:rPr>
        <w:t>r</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20</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None</w:t>
      </w:r>
      <w:r w:rsidRPr="0072770E">
        <w:rPr>
          <w:rFonts w:ascii="Courier New" w:hAnsi="Courier New" w:cs="Courier New"/>
          <w:color w:val="777777"/>
          <w:kern w:val="0"/>
          <w:sz w:val="21"/>
          <w:szCs w:val="21"/>
          <w14:ligatures w14:val="none"/>
          <w14:cntxtAlts w14:val="0"/>
        </w:rPr>
        <w:t>]</w:t>
      </w:r>
    </w:p>
    <w:p w14:paraId="2AA27AD5"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b/>
          <w:bCs/>
          <w:color w:val="AA3731"/>
          <w:kern w:val="0"/>
          <w:sz w:val="21"/>
          <w:szCs w:val="21"/>
          <w14:ligatures w14:val="none"/>
          <w14:cntxtAlts w14:val="0"/>
        </w:rPr>
        <w:t>machine2</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r</w:t>
      </w:r>
      <w:r w:rsidRPr="0072770E">
        <w:rPr>
          <w:rFonts w:ascii="Courier New" w:hAnsi="Courier New" w:cs="Courier New"/>
          <w:color w:val="777777"/>
          <w:kern w:val="0"/>
          <w:sz w:val="21"/>
          <w:szCs w:val="21"/>
          <w14:ligatures w14:val="none"/>
          <w14:cntxtAlts w14:val="0"/>
        </w:rPr>
        <w:t>)</w:t>
      </w:r>
    </w:p>
    <w:p w14:paraId="5FF5B666" w14:textId="0ED6A396"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proofErr w:type="spellStart"/>
      <w:r w:rsidRPr="0072770E">
        <w:rPr>
          <w:rFonts w:ascii="Courier New" w:hAnsi="Courier New" w:cs="Courier New"/>
          <w:b/>
          <w:bCs/>
          <w:color w:val="AA3731"/>
          <w:kern w:val="0"/>
          <w:sz w:val="21"/>
          <w:szCs w:val="21"/>
          <w14:ligatures w14:val="none"/>
          <w14:cntxtAlts w14:val="0"/>
        </w:rPr>
        <w:t>print</w:t>
      </w:r>
      <w:proofErr w:type="spellEnd"/>
      <w:r w:rsidRPr="0072770E">
        <w:rPr>
          <w:rFonts w:ascii="Courier New" w:hAnsi="Courier New" w:cs="Courier New"/>
          <w:color w:val="333333"/>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r</w:t>
      </w:r>
      <w:r w:rsidRPr="0072770E">
        <w:rPr>
          <w:rFonts w:ascii="Courier New" w:hAnsi="Courier New" w:cs="Courier New"/>
          <w:color w:val="333333"/>
          <w:kern w:val="0"/>
          <w:sz w:val="21"/>
          <w:szCs w:val="21"/>
          <w14:ligatures w14:val="none"/>
          <w14:cntxtAlts w14:val="0"/>
        </w:rPr>
        <w:t>)</w:t>
      </w:r>
    </w:p>
    <w:p w14:paraId="2BBA577C" w14:textId="77777777" w:rsidR="0072770E" w:rsidRDefault="0072770E" w:rsidP="00C31738"/>
    <w:p w14:paraId="00FFE6C9" w14:textId="334854A5" w:rsidR="00A902CA" w:rsidRDefault="0072770E" w:rsidP="00C31738">
      <w:r w:rsidRPr="0072770E">
        <w:t>[1, 0, 1, 0, 1, 0, 1, 0, 1, 0, 1, 0, 1, 0, 1, 0, 1, 0, 1, 0]</w:t>
      </w:r>
    </w:p>
    <w:p w14:paraId="7EEE72DC" w14:textId="1CB960EE" w:rsidR="001F6CEF" w:rsidRDefault="001F6CEF" w:rsidP="00C31738"/>
    <w:p w14:paraId="0EC83972" w14:textId="3250799F" w:rsidR="001F6CEF" w:rsidRDefault="001F6CEF" w:rsidP="00C31738"/>
    <w:p w14:paraId="64A477F2" w14:textId="77777777" w:rsidR="0072770E" w:rsidRDefault="0072770E" w:rsidP="00C31738">
      <w:r>
        <w:lastRenderedPageBreak/>
        <w:t>Finalement, on peut imaginer que la machine n’appelle pas la fonction de transition externe à chaque étape, mais que la fonction de la transition.</w:t>
      </w:r>
    </w:p>
    <w:p w14:paraId="54568CDF" w14:textId="2E328EFE" w:rsidR="001F6CEF" w:rsidRDefault="0072770E" w:rsidP="00C31738">
      <w:r>
        <w:t xml:space="preserve"> </w:t>
      </w:r>
    </w:p>
    <w:p w14:paraId="6B07F57E" w14:textId="77777777" w:rsidR="001F6CEF" w:rsidRDefault="001F6CEF" w:rsidP="00C31738"/>
    <w:p w14:paraId="6E271CDC"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proofErr w:type="spellStart"/>
      <w:r w:rsidRPr="0072770E">
        <w:rPr>
          <w:rFonts w:ascii="Courier New" w:hAnsi="Courier New" w:cs="Courier New"/>
          <w:color w:val="7A3E9D"/>
          <w:kern w:val="0"/>
          <w:sz w:val="21"/>
          <w:szCs w:val="21"/>
          <w14:ligatures w14:val="none"/>
          <w14:cntxtAlts w14:val="0"/>
        </w:rPr>
        <w:t>def</w:t>
      </w:r>
      <w:proofErr w:type="spellEnd"/>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b/>
          <w:bCs/>
          <w:color w:val="AA3731"/>
          <w:kern w:val="0"/>
          <w:sz w:val="21"/>
          <w:szCs w:val="21"/>
          <w14:ligatures w14:val="none"/>
          <w14:cntxtAlts w14:val="0"/>
        </w:rPr>
        <w:t>machine2</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ruban</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7A3E9D"/>
          <w:kern w:val="0"/>
          <w:sz w:val="21"/>
          <w:szCs w:val="21"/>
          <w14:ligatures w14:val="none"/>
          <w14:cntxtAlts w14:val="0"/>
        </w:rPr>
        <w:t>i</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333333"/>
          <w:kern w:val="0"/>
          <w:sz w:val="21"/>
          <w:szCs w:val="21"/>
          <w14:ligatures w14:val="none"/>
          <w14:cntxtAlts w14:val="0"/>
        </w:rPr>
        <w:t> </w:t>
      </w:r>
      <w:proofErr w:type="spellStart"/>
      <w:r w:rsidRPr="0072770E">
        <w:rPr>
          <w:rFonts w:ascii="Courier New" w:hAnsi="Courier New" w:cs="Courier New"/>
          <w:color w:val="7A3E9D"/>
          <w:kern w:val="0"/>
          <w:sz w:val="21"/>
          <w:szCs w:val="21"/>
          <w14:ligatures w14:val="none"/>
          <w14:cntxtAlts w14:val="0"/>
        </w:rPr>
        <w:t>etat</w:t>
      </w:r>
      <w:proofErr w:type="spellEnd"/>
      <w:r w:rsidRPr="0072770E">
        <w:rPr>
          <w:rFonts w:ascii="Courier New" w:hAnsi="Courier New" w:cs="Courier New"/>
          <w:color w:val="777777"/>
          <w:kern w:val="0"/>
          <w:sz w:val="21"/>
          <w:szCs w:val="21"/>
          <w14:ligatures w14:val="none"/>
          <w14:cntxtAlts w14:val="0"/>
        </w:rPr>
        <w:t>):</w:t>
      </w:r>
    </w:p>
    <w:p w14:paraId="6D8B1A15"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4B69C6"/>
          <w:kern w:val="0"/>
          <w:sz w:val="21"/>
          <w:szCs w:val="21"/>
          <w14:ligatures w14:val="none"/>
          <w14:cntxtAlts w14:val="0"/>
        </w:rPr>
        <w:t>if</w:t>
      </w: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7A3E9D"/>
          <w:kern w:val="0"/>
          <w:sz w:val="21"/>
          <w:szCs w:val="21"/>
          <w14:ligatures w14:val="none"/>
          <w14:cntxtAlts w14:val="0"/>
        </w:rPr>
        <w:t>i</w:t>
      </w:r>
      <w:r w:rsidRPr="0072770E">
        <w:rPr>
          <w:rFonts w:ascii="Courier New" w:hAnsi="Courier New" w:cs="Courier New"/>
          <w:color w:val="777777"/>
          <w:kern w:val="0"/>
          <w:sz w:val="21"/>
          <w:szCs w:val="21"/>
          <w14:ligatures w14:val="none"/>
          <w14:cntxtAlts w14:val="0"/>
        </w:rPr>
        <w:t>&lt;</w:t>
      </w:r>
      <w:proofErr w:type="spellStart"/>
      <w:r w:rsidRPr="0072770E">
        <w:rPr>
          <w:rFonts w:ascii="Courier New" w:hAnsi="Courier New" w:cs="Courier New"/>
          <w:b/>
          <w:bCs/>
          <w:color w:val="AA3731"/>
          <w:kern w:val="0"/>
          <w:sz w:val="21"/>
          <w:szCs w:val="21"/>
          <w14:ligatures w14:val="none"/>
          <w14:cntxtAlts w14:val="0"/>
        </w:rPr>
        <w:t>len</w:t>
      </w:r>
      <w:proofErr w:type="spellEnd"/>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ruban</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333333"/>
          <w:kern w:val="0"/>
          <w:sz w:val="21"/>
          <w:szCs w:val="21"/>
          <w14:ligatures w14:val="none"/>
          <w14:cntxtAlts w14:val="0"/>
        </w:rPr>
        <w:t>:</w:t>
      </w:r>
    </w:p>
    <w:p w14:paraId="0C7482B4"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4B69C6"/>
          <w:kern w:val="0"/>
          <w:sz w:val="21"/>
          <w:szCs w:val="21"/>
          <w14:ligatures w14:val="none"/>
          <w14:cntxtAlts w14:val="0"/>
        </w:rPr>
        <w:t>if</w:t>
      </w:r>
      <w:r w:rsidRPr="0072770E">
        <w:rPr>
          <w:rFonts w:ascii="Courier New" w:hAnsi="Courier New" w:cs="Courier New"/>
          <w:color w:val="333333"/>
          <w:kern w:val="0"/>
          <w:sz w:val="21"/>
          <w:szCs w:val="21"/>
          <w14:ligatures w14:val="none"/>
          <w14:cntxtAlts w14:val="0"/>
        </w:rPr>
        <w:t> </w:t>
      </w:r>
      <w:proofErr w:type="spellStart"/>
      <w:r w:rsidRPr="0072770E">
        <w:rPr>
          <w:rFonts w:ascii="Courier New" w:hAnsi="Courier New" w:cs="Courier New"/>
          <w:color w:val="7A3E9D"/>
          <w:kern w:val="0"/>
          <w:sz w:val="21"/>
          <w:szCs w:val="21"/>
          <w14:ligatures w14:val="none"/>
          <w14:cntxtAlts w14:val="0"/>
        </w:rPr>
        <w:t>etat</w:t>
      </w:r>
      <w:proofErr w:type="spellEnd"/>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1</w:t>
      </w:r>
      <w:r w:rsidRPr="0072770E">
        <w:rPr>
          <w:rFonts w:ascii="Courier New" w:hAnsi="Courier New" w:cs="Courier New"/>
          <w:color w:val="333333"/>
          <w:kern w:val="0"/>
          <w:sz w:val="21"/>
          <w:szCs w:val="21"/>
          <w14:ligatures w14:val="none"/>
          <w14:cntxtAlts w14:val="0"/>
        </w:rPr>
        <w:t>:</w:t>
      </w:r>
    </w:p>
    <w:p w14:paraId="6CC6FC98"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4B69C6"/>
          <w:kern w:val="0"/>
          <w:sz w:val="21"/>
          <w:szCs w:val="21"/>
          <w14:ligatures w14:val="none"/>
          <w14:cntxtAlts w14:val="0"/>
        </w:rPr>
        <w:t>if</w:t>
      </w: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7A3E9D"/>
          <w:kern w:val="0"/>
          <w:sz w:val="21"/>
          <w:szCs w:val="21"/>
          <w14:ligatures w14:val="none"/>
          <w14:cntxtAlts w14:val="0"/>
        </w:rPr>
        <w:t>ruban</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i</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None</w:t>
      </w:r>
      <w:r w:rsidRPr="0072770E">
        <w:rPr>
          <w:rFonts w:ascii="Courier New" w:hAnsi="Courier New" w:cs="Courier New"/>
          <w:color w:val="333333"/>
          <w:kern w:val="0"/>
          <w:sz w:val="21"/>
          <w:szCs w:val="21"/>
          <w14:ligatures w14:val="none"/>
          <w14:cntxtAlts w14:val="0"/>
        </w:rPr>
        <w:t>:</w:t>
      </w:r>
    </w:p>
    <w:p w14:paraId="28D53ED1"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7A3E9D"/>
          <w:kern w:val="0"/>
          <w:sz w:val="21"/>
          <w:szCs w:val="21"/>
          <w14:ligatures w14:val="none"/>
          <w14:cntxtAlts w14:val="0"/>
        </w:rPr>
        <w:t>ruban</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i</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1</w:t>
      </w:r>
    </w:p>
    <w:p w14:paraId="17D7AB79"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b/>
          <w:bCs/>
          <w:color w:val="AA3731"/>
          <w:kern w:val="0"/>
          <w:sz w:val="21"/>
          <w:szCs w:val="21"/>
          <w14:ligatures w14:val="none"/>
          <w14:cntxtAlts w14:val="0"/>
        </w:rPr>
        <w:t>machine2</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ruban</w:t>
      </w: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7A3E9D"/>
          <w:kern w:val="0"/>
          <w:sz w:val="21"/>
          <w:szCs w:val="21"/>
          <w14:ligatures w14:val="none"/>
          <w14:cntxtAlts w14:val="0"/>
        </w:rPr>
        <w:t>i</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1</w:t>
      </w:r>
      <w:r w:rsidRPr="0072770E">
        <w:rPr>
          <w:rFonts w:ascii="Courier New" w:hAnsi="Courier New" w:cs="Courier New"/>
          <w:color w:val="333333"/>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2</w:t>
      </w:r>
      <w:r w:rsidRPr="0072770E">
        <w:rPr>
          <w:rFonts w:ascii="Courier New" w:hAnsi="Courier New" w:cs="Courier New"/>
          <w:color w:val="777777"/>
          <w:kern w:val="0"/>
          <w:sz w:val="21"/>
          <w:szCs w:val="21"/>
          <w14:ligatures w14:val="none"/>
          <w14:cntxtAlts w14:val="0"/>
        </w:rPr>
        <w:t>)</w:t>
      </w:r>
    </w:p>
    <w:p w14:paraId="47DA08BD"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4B69C6"/>
          <w:kern w:val="0"/>
          <w:sz w:val="21"/>
          <w:szCs w:val="21"/>
          <w14:ligatures w14:val="none"/>
          <w14:cntxtAlts w14:val="0"/>
        </w:rPr>
        <w:t>elif</w:t>
      </w:r>
      <w:r w:rsidRPr="0072770E">
        <w:rPr>
          <w:rFonts w:ascii="Courier New" w:hAnsi="Courier New" w:cs="Courier New"/>
          <w:color w:val="333333"/>
          <w:kern w:val="0"/>
          <w:sz w:val="21"/>
          <w:szCs w:val="21"/>
          <w14:ligatures w14:val="none"/>
          <w14:cntxtAlts w14:val="0"/>
        </w:rPr>
        <w:t> </w:t>
      </w:r>
      <w:proofErr w:type="spellStart"/>
      <w:r w:rsidRPr="0072770E">
        <w:rPr>
          <w:rFonts w:ascii="Courier New" w:hAnsi="Courier New" w:cs="Courier New"/>
          <w:color w:val="7A3E9D"/>
          <w:kern w:val="0"/>
          <w:sz w:val="21"/>
          <w:szCs w:val="21"/>
          <w14:ligatures w14:val="none"/>
          <w14:cntxtAlts w14:val="0"/>
        </w:rPr>
        <w:t>etat</w:t>
      </w:r>
      <w:proofErr w:type="spellEnd"/>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2</w:t>
      </w:r>
      <w:r w:rsidRPr="0072770E">
        <w:rPr>
          <w:rFonts w:ascii="Courier New" w:hAnsi="Courier New" w:cs="Courier New"/>
          <w:color w:val="333333"/>
          <w:kern w:val="0"/>
          <w:sz w:val="21"/>
          <w:szCs w:val="21"/>
          <w14:ligatures w14:val="none"/>
          <w14:cntxtAlts w14:val="0"/>
        </w:rPr>
        <w:t>:</w:t>
      </w:r>
    </w:p>
    <w:p w14:paraId="128E14F4"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4B69C6"/>
          <w:kern w:val="0"/>
          <w:sz w:val="21"/>
          <w:szCs w:val="21"/>
          <w14:ligatures w14:val="none"/>
          <w14:cntxtAlts w14:val="0"/>
        </w:rPr>
        <w:t>if</w:t>
      </w: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7A3E9D"/>
          <w:kern w:val="0"/>
          <w:sz w:val="21"/>
          <w:szCs w:val="21"/>
          <w14:ligatures w14:val="none"/>
          <w14:cntxtAlts w14:val="0"/>
        </w:rPr>
        <w:t>ruban</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i</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None</w:t>
      </w:r>
      <w:r w:rsidRPr="0072770E">
        <w:rPr>
          <w:rFonts w:ascii="Courier New" w:hAnsi="Courier New" w:cs="Courier New"/>
          <w:color w:val="333333"/>
          <w:kern w:val="0"/>
          <w:sz w:val="21"/>
          <w:szCs w:val="21"/>
          <w14:ligatures w14:val="none"/>
          <w14:cntxtAlts w14:val="0"/>
        </w:rPr>
        <w:t>:</w:t>
      </w:r>
    </w:p>
    <w:p w14:paraId="6FC68365"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color w:val="7A3E9D"/>
          <w:kern w:val="0"/>
          <w:sz w:val="21"/>
          <w:szCs w:val="21"/>
          <w14:ligatures w14:val="none"/>
          <w14:cntxtAlts w14:val="0"/>
        </w:rPr>
        <w:t>ruban</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i</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0</w:t>
      </w:r>
    </w:p>
    <w:p w14:paraId="2DABA0B8"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333333"/>
          <w:kern w:val="0"/>
          <w:sz w:val="21"/>
          <w:szCs w:val="21"/>
          <w14:ligatures w14:val="none"/>
          <w14:cntxtAlts w14:val="0"/>
        </w:rPr>
        <w:t>                </w:t>
      </w:r>
      <w:r w:rsidRPr="0072770E">
        <w:rPr>
          <w:rFonts w:ascii="Courier New" w:hAnsi="Courier New" w:cs="Courier New"/>
          <w:b/>
          <w:bCs/>
          <w:color w:val="AA3731"/>
          <w:kern w:val="0"/>
          <w:sz w:val="21"/>
          <w:szCs w:val="21"/>
          <w14:ligatures w14:val="none"/>
          <w14:cntxtAlts w14:val="0"/>
        </w:rPr>
        <w:t>machine2</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ruban</w:t>
      </w:r>
      <w:r w:rsidRPr="0072770E">
        <w:rPr>
          <w:rFonts w:ascii="Courier New" w:hAnsi="Courier New" w:cs="Courier New"/>
          <w:color w:val="333333"/>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i</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1</w:t>
      </w:r>
      <w:r w:rsidRPr="0072770E">
        <w:rPr>
          <w:rFonts w:ascii="Courier New" w:hAnsi="Courier New" w:cs="Courier New"/>
          <w:color w:val="333333"/>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1</w:t>
      </w:r>
      <w:r w:rsidRPr="0072770E">
        <w:rPr>
          <w:rFonts w:ascii="Courier New" w:hAnsi="Courier New" w:cs="Courier New"/>
          <w:color w:val="777777"/>
          <w:kern w:val="0"/>
          <w:sz w:val="21"/>
          <w:szCs w:val="21"/>
          <w14:ligatures w14:val="none"/>
          <w14:cntxtAlts w14:val="0"/>
        </w:rPr>
        <w:t>)</w:t>
      </w:r>
    </w:p>
    <w:p w14:paraId="2C418365"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p>
    <w:p w14:paraId="685A7748"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color w:val="7A3E9D"/>
          <w:kern w:val="0"/>
          <w:sz w:val="21"/>
          <w:szCs w:val="21"/>
          <w14:ligatures w14:val="none"/>
          <w14:cntxtAlts w14:val="0"/>
        </w:rPr>
        <w:t>r</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20</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None</w:t>
      </w:r>
      <w:r w:rsidRPr="0072770E">
        <w:rPr>
          <w:rFonts w:ascii="Courier New" w:hAnsi="Courier New" w:cs="Courier New"/>
          <w:color w:val="777777"/>
          <w:kern w:val="0"/>
          <w:sz w:val="21"/>
          <w:szCs w:val="21"/>
          <w14:ligatures w14:val="none"/>
          <w14:cntxtAlts w14:val="0"/>
        </w:rPr>
        <w:t>]</w:t>
      </w:r>
    </w:p>
    <w:p w14:paraId="719EEAD5"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r w:rsidRPr="0072770E">
        <w:rPr>
          <w:rFonts w:ascii="Courier New" w:hAnsi="Courier New" w:cs="Courier New"/>
          <w:b/>
          <w:bCs/>
          <w:color w:val="AA3731"/>
          <w:kern w:val="0"/>
          <w:sz w:val="21"/>
          <w:szCs w:val="21"/>
          <w14:ligatures w14:val="none"/>
          <w14:cntxtAlts w14:val="0"/>
        </w:rPr>
        <w:t>machine2</w:t>
      </w:r>
      <w:r w:rsidRPr="0072770E">
        <w:rPr>
          <w:rFonts w:ascii="Courier New" w:hAnsi="Courier New" w:cs="Courier New"/>
          <w:color w:val="777777"/>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r</w:t>
      </w:r>
      <w:r w:rsidRPr="0072770E">
        <w:rPr>
          <w:rFonts w:ascii="Courier New" w:hAnsi="Courier New" w:cs="Courier New"/>
          <w:color w:val="333333"/>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0</w:t>
      </w:r>
      <w:r w:rsidRPr="0072770E">
        <w:rPr>
          <w:rFonts w:ascii="Courier New" w:hAnsi="Courier New" w:cs="Courier New"/>
          <w:color w:val="333333"/>
          <w:kern w:val="0"/>
          <w:sz w:val="21"/>
          <w:szCs w:val="21"/>
          <w14:ligatures w14:val="none"/>
          <w14:cntxtAlts w14:val="0"/>
        </w:rPr>
        <w:t>,</w:t>
      </w:r>
      <w:r w:rsidRPr="0072770E">
        <w:rPr>
          <w:rFonts w:ascii="Courier New" w:hAnsi="Courier New" w:cs="Courier New"/>
          <w:color w:val="9C5D27"/>
          <w:kern w:val="0"/>
          <w:sz w:val="21"/>
          <w:szCs w:val="21"/>
          <w14:ligatures w14:val="none"/>
          <w14:cntxtAlts w14:val="0"/>
        </w:rPr>
        <w:t>1</w:t>
      </w:r>
      <w:r w:rsidRPr="0072770E">
        <w:rPr>
          <w:rFonts w:ascii="Courier New" w:hAnsi="Courier New" w:cs="Courier New"/>
          <w:color w:val="777777"/>
          <w:kern w:val="0"/>
          <w:sz w:val="21"/>
          <w:szCs w:val="21"/>
          <w14:ligatures w14:val="none"/>
          <w14:cntxtAlts w14:val="0"/>
        </w:rPr>
        <w:t>)</w:t>
      </w:r>
    </w:p>
    <w:p w14:paraId="78A3D9DF" w14:textId="77777777" w:rsidR="0072770E" w:rsidRPr="0072770E" w:rsidRDefault="0072770E" w:rsidP="0072770E">
      <w:pPr>
        <w:shd w:val="clear" w:color="auto" w:fill="F5F5F5"/>
        <w:spacing w:line="285" w:lineRule="atLeast"/>
        <w:jc w:val="left"/>
        <w:rPr>
          <w:rFonts w:ascii="Courier New" w:hAnsi="Courier New" w:cs="Courier New"/>
          <w:color w:val="333333"/>
          <w:kern w:val="0"/>
          <w:sz w:val="21"/>
          <w:szCs w:val="21"/>
          <w14:ligatures w14:val="none"/>
          <w14:cntxtAlts w14:val="0"/>
        </w:rPr>
      </w:pPr>
      <w:proofErr w:type="spellStart"/>
      <w:r w:rsidRPr="0072770E">
        <w:rPr>
          <w:rFonts w:ascii="Courier New" w:hAnsi="Courier New" w:cs="Courier New"/>
          <w:b/>
          <w:bCs/>
          <w:color w:val="AA3731"/>
          <w:kern w:val="0"/>
          <w:sz w:val="21"/>
          <w:szCs w:val="21"/>
          <w14:ligatures w14:val="none"/>
          <w14:cntxtAlts w14:val="0"/>
        </w:rPr>
        <w:t>print</w:t>
      </w:r>
      <w:proofErr w:type="spellEnd"/>
      <w:r w:rsidRPr="0072770E">
        <w:rPr>
          <w:rFonts w:ascii="Courier New" w:hAnsi="Courier New" w:cs="Courier New"/>
          <w:color w:val="333333"/>
          <w:kern w:val="0"/>
          <w:sz w:val="21"/>
          <w:szCs w:val="21"/>
          <w14:ligatures w14:val="none"/>
          <w14:cntxtAlts w14:val="0"/>
        </w:rPr>
        <w:t>(</w:t>
      </w:r>
      <w:r w:rsidRPr="0072770E">
        <w:rPr>
          <w:rFonts w:ascii="Courier New" w:hAnsi="Courier New" w:cs="Courier New"/>
          <w:color w:val="7A3E9D"/>
          <w:kern w:val="0"/>
          <w:sz w:val="21"/>
          <w:szCs w:val="21"/>
          <w14:ligatures w14:val="none"/>
          <w14:cntxtAlts w14:val="0"/>
        </w:rPr>
        <w:t>r</w:t>
      </w:r>
      <w:r w:rsidRPr="0072770E">
        <w:rPr>
          <w:rFonts w:ascii="Courier New" w:hAnsi="Courier New" w:cs="Courier New"/>
          <w:color w:val="333333"/>
          <w:kern w:val="0"/>
          <w:sz w:val="21"/>
          <w:szCs w:val="21"/>
          <w14:ligatures w14:val="none"/>
          <w14:cntxtAlts w14:val="0"/>
        </w:rPr>
        <w:t>)</w:t>
      </w:r>
    </w:p>
    <w:p w14:paraId="253ECE60" w14:textId="149A584E" w:rsidR="00251A9D" w:rsidRDefault="00251A9D" w:rsidP="00C31738"/>
    <w:p w14:paraId="003A7691" w14:textId="2F17E22A" w:rsidR="0072770E" w:rsidRDefault="0072770E" w:rsidP="00C31738">
      <w:r w:rsidRPr="0072770E">
        <w:t>[1, 0, 1, 0, 1, 0, 1, 0, 1, 0, 1, 0, 1, 0, 1, 0, 1, 0, 1, 0]</w:t>
      </w:r>
    </w:p>
    <w:p w14:paraId="424C4132" w14:textId="026DF023" w:rsidR="00204023" w:rsidRDefault="00204023" w:rsidP="00C31738"/>
    <w:p w14:paraId="4EA22171" w14:textId="3CE9C4C5" w:rsidR="00204023" w:rsidRDefault="00204023" w:rsidP="00C31738"/>
    <w:p w14:paraId="6F2E8671" w14:textId="6971A641" w:rsidR="00204023" w:rsidRDefault="00204023" w:rsidP="00C31738">
      <w:r>
        <w:t>Lire sur internet le concept de Calculabilité et décidabilité.</w:t>
      </w:r>
    </w:p>
    <w:p w14:paraId="4803ED78" w14:textId="59B9F6F9" w:rsidR="00204023" w:rsidRDefault="00204023" w:rsidP="00C31738"/>
    <w:p w14:paraId="4E449B41" w14:textId="0D119C3B" w:rsidR="00204023" w:rsidRDefault="00204023" w:rsidP="00C31738"/>
    <w:p w14:paraId="013C8286" w14:textId="77777777" w:rsidR="00204023" w:rsidRDefault="00204023" w:rsidP="00C31738"/>
    <w:p w14:paraId="71D0DE27" w14:textId="77777777" w:rsidR="0072770E" w:rsidRDefault="0072770E" w:rsidP="00C31738"/>
    <w:p w14:paraId="4CD0CE5C" w14:textId="77777777" w:rsidR="00251A9D" w:rsidRDefault="00251A9D" w:rsidP="00C31738"/>
    <w:p w14:paraId="6426D10A" w14:textId="75326208" w:rsidR="006B79B4" w:rsidRDefault="006B79B4" w:rsidP="00C31738">
      <w:r>
        <w:t>P22-23 ex</w:t>
      </w:r>
    </w:p>
    <w:sectPr w:rsidR="006B79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D54E9"/>
    <w:multiLevelType w:val="multilevel"/>
    <w:tmpl w:val="48D8F73C"/>
    <w:lvl w:ilvl="0">
      <w:start w:val="1"/>
      <w:numFmt w:val="upperRoman"/>
      <w:pStyle w:val="Titre2"/>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8ED22CB"/>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351A96"/>
    <w:multiLevelType w:val="hybridMultilevel"/>
    <w:tmpl w:val="42842E2E"/>
    <w:lvl w:ilvl="0" w:tplc="A15AA8A6">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01"/>
    <w:rsid w:val="000D1001"/>
    <w:rsid w:val="00115C1F"/>
    <w:rsid w:val="001F6CEF"/>
    <w:rsid w:val="00204023"/>
    <w:rsid w:val="00251A9D"/>
    <w:rsid w:val="002D19B9"/>
    <w:rsid w:val="004A1835"/>
    <w:rsid w:val="004F686C"/>
    <w:rsid w:val="005B0304"/>
    <w:rsid w:val="00677B09"/>
    <w:rsid w:val="006B14C4"/>
    <w:rsid w:val="006B79B4"/>
    <w:rsid w:val="0070443F"/>
    <w:rsid w:val="0072770E"/>
    <w:rsid w:val="007C2E0A"/>
    <w:rsid w:val="00A73A62"/>
    <w:rsid w:val="00A902CA"/>
    <w:rsid w:val="00AD387F"/>
    <w:rsid w:val="00B5618B"/>
    <w:rsid w:val="00BD2746"/>
    <w:rsid w:val="00BF1FBB"/>
    <w:rsid w:val="00C31738"/>
    <w:rsid w:val="00C86A9A"/>
    <w:rsid w:val="00D95A06"/>
    <w:rsid w:val="00E00DFC"/>
    <w:rsid w:val="00F00348"/>
    <w:rsid w:val="00F040E4"/>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0781"/>
  <w15:chartTrackingRefBased/>
  <w15:docId w15:val="{4A597ECB-D159-48EB-8AE1-42D999C0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E0A"/>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paragraph" w:styleId="Titre1">
    <w:name w:val="heading 1"/>
    <w:basedOn w:val="Normal"/>
    <w:next w:val="Normal"/>
    <w:link w:val="Titre1Car"/>
    <w:uiPriority w:val="9"/>
    <w:qFormat/>
    <w:rsid w:val="002D19B9"/>
    <w:pPr>
      <w:keepNext/>
      <w:keepLines/>
      <w:numPr>
        <w:numId w:val="2"/>
      </w:numPr>
      <w:spacing w:before="240"/>
      <w:ind w:left="360"/>
      <w:outlineLvl w:val="0"/>
    </w:pPr>
    <w:rPr>
      <w:rFonts w:eastAsiaTheme="majorEastAsia" w:cstheme="majorBidi"/>
      <w:color w:val="FF0000"/>
      <w:sz w:val="32"/>
      <w:szCs w:val="32"/>
      <w:u w:val="single"/>
    </w:rPr>
  </w:style>
  <w:style w:type="paragraph" w:styleId="Titre2">
    <w:name w:val="heading 2"/>
    <w:basedOn w:val="Normal"/>
    <w:next w:val="Normal"/>
    <w:link w:val="Titre2Car"/>
    <w:uiPriority w:val="9"/>
    <w:unhideWhenUsed/>
    <w:qFormat/>
    <w:rsid w:val="002D19B9"/>
    <w:pPr>
      <w:keepNext/>
      <w:keepLines/>
      <w:numPr>
        <w:numId w:val="3"/>
      </w:numPr>
      <w:spacing w:before="40"/>
      <w:outlineLvl w:val="1"/>
    </w:pPr>
    <w:rPr>
      <w:rFonts w:eastAsiaTheme="majorEastAsia" w:cstheme="majorBidi"/>
      <w:color w:val="FF0000"/>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1738"/>
    <w:pPr>
      <w:ind w:left="720"/>
      <w:contextualSpacing/>
    </w:pPr>
  </w:style>
  <w:style w:type="character" w:customStyle="1" w:styleId="Titre1Car">
    <w:name w:val="Titre 1 Car"/>
    <w:basedOn w:val="Policepardfaut"/>
    <w:link w:val="Titre1"/>
    <w:uiPriority w:val="9"/>
    <w:rsid w:val="002D19B9"/>
    <w:rPr>
      <w:rFonts w:ascii="Times New Roman" w:eastAsiaTheme="majorEastAsia" w:hAnsi="Times New Roman" w:cstheme="majorBidi"/>
      <w:color w:val="FF0000"/>
      <w:kern w:val="28"/>
      <w:sz w:val="32"/>
      <w:szCs w:val="32"/>
      <w:u w:val="single"/>
      <w:lang w:eastAsia="fr-FR"/>
      <w14:ligatures w14:val="standard"/>
      <w14:cntxtAlts/>
    </w:rPr>
  </w:style>
  <w:style w:type="character" w:customStyle="1" w:styleId="Titre2Car">
    <w:name w:val="Titre 2 Car"/>
    <w:basedOn w:val="Policepardfaut"/>
    <w:link w:val="Titre2"/>
    <w:uiPriority w:val="9"/>
    <w:rsid w:val="002D19B9"/>
    <w:rPr>
      <w:rFonts w:ascii="Times New Roman" w:eastAsiaTheme="majorEastAsia" w:hAnsi="Times New Roman" w:cstheme="majorBidi"/>
      <w:color w:val="FF0000"/>
      <w:kern w:val="28"/>
      <w:sz w:val="26"/>
      <w:szCs w:val="26"/>
      <w:u w:val="single"/>
      <w:lang w:eastAsia="fr-FR"/>
      <w14:ligatures w14:val="standard"/>
      <w14:cntxtAlts/>
    </w:rPr>
  </w:style>
  <w:style w:type="table" w:styleId="Grilledutableau">
    <w:name w:val="Table Grid"/>
    <w:basedOn w:val="TableauNormal"/>
    <w:uiPriority w:val="39"/>
    <w:rsid w:val="00A90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449334">
      <w:bodyDiv w:val="1"/>
      <w:marLeft w:val="0"/>
      <w:marRight w:val="0"/>
      <w:marTop w:val="0"/>
      <w:marBottom w:val="0"/>
      <w:divBdr>
        <w:top w:val="none" w:sz="0" w:space="0" w:color="auto"/>
        <w:left w:val="none" w:sz="0" w:space="0" w:color="auto"/>
        <w:bottom w:val="none" w:sz="0" w:space="0" w:color="auto"/>
        <w:right w:val="none" w:sz="0" w:space="0" w:color="auto"/>
      </w:divBdr>
      <w:divsChild>
        <w:div w:id="668489108">
          <w:marLeft w:val="0"/>
          <w:marRight w:val="0"/>
          <w:marTop w:val="0"/>
          <w:marBottom w:val="0"/>
          <w:divBdr>
            <w:top w:val="none" w:sz="0" w:space="0" w:color="auto"/>
            <w:left w:val="none" w:sz="0" w:space="0" w:color="auto"/>
            <w:bottom w:val="none" w:sz="0" w:space="0" w:color="auto"/>
            <w:right w:val="none" w:sz="0" w:space="0" w:color="auto"/>
          </w:divBdr>
          <w:divsChild>
            <w:div w:id="1369184933">
              <w:marLeft w:val="0"/>
              <w:marRight w:val="0"/>
              <w:marTop w:val="0"/>
              <w:marBottom w:val="0"/>
              <w:divBdr>
                <w:top w:val="none" w:sz="0" w:space="0" w:color="auto"/>
                <w:left w:val="none" w:sz="0" w:space="0" w:color="auto"/>
                <w:bottom w:val="none" w:sz="0" w:space="0" w:color="auto"/>
                <w:right w:val="none" w:sz="0" w:space="0" w:color="auto"/>
              </w:divBdr>
            </w:div>
            <w:div w:id="807479800">
              <w:marLeft w:val="0"/>
              <w:marRight w:val="0"/>
              <w:marTop w:val="0"/>
              <w:marBottom w:val="0"/>
              <w:divBdr>
                <w:top w:val="none" w:sz="0" w:space="0" w:color="auto"/>
                <w:left w:val="none" w:sz="0" w:space="0" w:color="auto"/>
                <w:bottom w:val="none" w:sz="0" w:space="0" w:color="auto"/>
                <w:right w:val="none" w:sz="0" w:space="0" w:color="auto"/>
              </w:divBdr>
            </w:div>
            <w:div w:id="846679474">
              <w:marLeft w:val="0"/>
              <w:marRight w:val="0"/>
              <w:marTop w:val="0"/>
              <w:marBottom w:val="0"/>
              <w:divBdr>
                <w:top w:val="none" w:sz="0" w:space="0" w:color="auto"/>
                <w:left w:val="none" w:sz="0" w:space="0" w:color="auto"/>
                <w:bottom w:val="none" w:sz="0" w:space="0" w:color="auto"/>
                <w:right w:val="none" w:sz="0" w:space="0" w:color="auto"/>
              </w:divBdr>
            </w:div>
            <w:div w:id="1120880891">
              <w:marLeft w:val="0"/>
              <w:marRight w:val="0"/>
              <w:marTop w:val="0"/>
              <w:marBottom w:val="0"/>
              <w:divBdr>
                <w:top w:val="none" w:sz="0" w:space="0" w:color="auto"/>
                <w:left w:val="none" w:sz="0" w:space="0" w:color="auto"/>
                <w:bottom w:val="none" w:sz="0" w:space="0" w:color="auto"/>
                <w:right w:val="none" w:sz="0" w:space="0" w:color="auto"/>
              </w:divBdr>
            </w:div>
            <w:div w:id="1776630603">
              <w:marLeft w:val="0"/>
              <w:marRight w:val="0"/>
              <w:marTop w:val="0"/>
              <w:marBottom w:val="0"/>
              <w:divBdr>
                <w:top w:val="none" w:sz="0" w:space="0" w:color="auto"/>
                <w:left w:val="none" w:sz="0" w:space="0" w:color="auto"/>
                <w:bottom w:val="none" w:sz="0" w:space="0" w:color="auto"/>
                <w:right w:val="none" w:sz="0" w:space="0" w:color="auto"/>
              </w:divBdr>
            </w:div>
            <w:div w:id="1170099970">
              <w:marLeft w:val="0"/>
              <w:marRight w:val="0"/>
              <w:marTop w:val="0"/>
              <w:marBottom w:val="0"/>
              <w:divBdr>
                <w:top w:val="none" w:sz="0" w:space="0" w:color="auto"/>
                <w:left w:val="none" w:sz="0" w:space="0" w:color="auto"/>
                <w:bottom w:val="none" w:sz="0" w:space="0" w:color="auto"/>
                <w:right w:val="none" w:sz="0" w:space="0" w:color="auto"/>
              </w:divBdr>
            </w:div>
            <w:div w:id="479731803">
              <w:marLeft w:val="0"/>
              <w:marRight w:val="0"/>
              <w:marTop w:val="0"/>
              <w:marBottom w:val="0"/>
              <w:divBdr>
                <w:top w:val="none" w:sz="0" w:space="0" w:color="auto"/>
                <w:left w:val="none" w:sz="0" w:space="0" w:color="auto"/>
                <w:bottom w:val="none" w:sz="0" w:space="0" w:color="auto"/>
                <w:right w:val="none" w:sz="0" w:space="0" w:color="auto"/>
              </w:divBdr>
            </w:div>
            <w:div w:id="1151823525">
              <w:marLeft w:val="0"/>
              <w:marRight w:val="0"/>
              <w:marTop w:val="0"/>
              <w:marBottom w:val="0"/>
              <w:divBdr>
                <w:top w:val="none" w:sz="0" w:space="0" w:color="auto"/>
                <w:left w:val="none" w:sz="0" w:space="0" w:color="auto"/>
                <w:bottom w:val="none" w:sz="0" w:space="0" w:color="auto"/>
                <w:right w:val="none" w:sz="0" w:space="0" w:color="auto"/>
              </w:divBdr>
            </w:div>
            <w:div w:id="1694376085">
              <w:marLeft w:val="0"/>
              <w:marRight w:val="0"/>
              <w:marTop w:val="0"/>
              <w:marBottom w:val="0"/>
              <w:divBdr>
                <w:top w:val="none" w:sz="0" w:space="0" w:color="auto"/>
                <w:left w:val="none" w:sz="0" w:space="0" w:color="auto"/>
                <w:bottom w:val="none" w:sz="0" w:space="0" w:color="auto"/>
                <w:right w:val="none" w:sz="0" w:space="0" w:color="auto"/>
              </w:divBdr>
            </w:div>
            <w:div w:id="2091466837">
              <w:marLeft w:val="0"/>
              <w:marRight w:val="0"/>
              <w:marTop w:val="0"/>
              <w:marBottom w:val="0"/>
              <w:divBdr>
                <w:top w:val="none" w:sz="0" w:space="0" w:color="auto"/>
                <w:left w:val="none" w:sz="0" w:space="0" w:color="auto"/>
                <w:bottom w:val="none" w:sz="0" w:space="0" w:color="auto"/>
                <w:right w:val="none" w:sz="0" w:space="0" w:color="auto"/>
              </w:divBdr>
            </w:div>
            <w:div w:id="103773659">
              <w:marLeft w:val="0"/>
              <w:marRight w:val="0"/>
              <w:marTop w:val="0"/>
              <w:marBottom w:val="0"/>
              <w:divBdr>
                <w:top w:val="none" w:sz="0" w:space="0" w:color="auto"/>
                <w:left w:val="none" w:sz="0" w:space="0" w:color="auto"/>
                <w:bottom w:val="none" w:sz="0" w:space="0" w:color="auto"/>
                <w:right w:val="none" w:sz="0" w:space="0" w:color="auto"/>
              </w:divBdr>
            </w:div>
            <w:div w:id="1865971373">
              <w:marLeft w:val="0"/>
              <w:marRight w:val="0"/>
              <w:marTop w:val="0"/>
              <w:marBottom w:val="0"/>
              <w:divBdr>
                <w:top w:val="none" w:sz="0" w:space="0" w:color="auto"/>
                <w:left w:val="none" w:sz="0" w:space="0" w:color="auto"/>
                <w:bottom w:val="none" w:sz="0" w:space="0" w:color="auto"/>
                <w:right w:val="none" w:sz="0" w:space="0" w:color="auto"/>
              </w:divBdr>
            </w:div>
            <w:div w:id="19481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7282">
      <w:bodyDiv w:val="1"/>
      <w:marLeft w:val="0"/>
      <w:marRight w:val="0"/>
      <w:marTop w:val="0"/>
      <w:marBottom w:val="0"/>
      <w:divBdr>
        <w:top w:val="none" w:sz="0" w:space="0" w:color="auto"/>
        <w:left w:val="none" w:sz="0" w:space="0" w:color="auto"/>
        <w:bottom w:val="none" w:sz="0" w:space="0" w:color="auto"/>
        <w:right w:val="none" w:sz="0" w:space="0" w:color="auto"/>
      </w:divBdr>
      <w:divsChild>
        <w:div w:id="1218933990">
          <w:marLeft w:val="0"/>
          <w:marRight w:val="0"/>
          <w:marTop w:val="0"/>
          <w:marBottom w:val="0"/>
          <w:divBdr>
            <w:top w:val="none" w:sz="0" w:space="0" w:color="auto"/>
            <w:left w:val="none" w:sz="0" w:space="0" w:color="auto"/>
            <w:bottom w:val="none" w:sz="0" w:space="0" w:color="auto"/>
            <w:right w:val="none" w:sz="0" w:space="0" w:color="auto"/>
          </w:divBdr>
          <w:divsChild>
            <w:div w:id="1566725411">
              <w:marLeft w:val="0"/>
              <w:marRight w:val="0"/>
              <w:marTop w:val="0"/>
              <w:marBottom w:val="0"/>
              <w:divBdr>
                <w:top w:val="none" w:sz="0" w:space="0" w:color="auto"/>
                <w:left w:val="none" w:sz="0" w:space="0" w:color="auto"/>
                <w:bottom w:val="none" w:sz="0" w:space="0" w:color="auto"/>
                <w:right w:val="none" w:sz="0" w:space="0" w:color="auto"/>
              </w:divBdr>
            </w:div>
            <w:div w:id="918170172">
              <w:marLeft w:val="0"/>
              <w:marRight w:val="0"/>
              <w:marTop w:val="0"/>
              <w:marBottom w:val="0"/>
              <w:divBdr>
                <w:top w:val="none" w:sz="0" w:space="0" w:color="auto"/>
                <w:left w:val="none" w:sz="0" w:space="0" w:color="auto"/>
                <w:bottom w:val="none" w:sz="0" w:space="0" w:color="auto"/>
                <w:right w:val="none" w:sz="0" w:space="0" w:color="auto"/>
              </w:divBdr>
            </w:div>
            <w:div w:id="1121653722">
              <w:marLeft w:val="0"/>
              <w:marRight w:val="0"/>
              <w:marTop w:val="0"/>
              <w:marBottom w:val="0"/>
              <w:divBdr>
                <w:top w:val="none" w:sz="0" w:space="0" w:color="auto"/>
                <w:left w:val="none" w:sz="0" w:space="0" w:color="auto"/>
                <w:bottom w:val="none" w:sz="0" w:space="0" w:color="auto"/>
                <w:right w:val="none" w:sz="0" w:space="0" w:color="auto"/>
              </w:divBdr>
            </w:div>
            <w:div w:id="286543146">
              <w:marLeft w:val="0"/>
              <w:marRight w:val="0"/>
              <w:marTop w:val="0"/>
              <w:marBottom w:val="0"/>
              <w:divBdr>
                <w:top w:val="none" w:sz="0" w:space="0" w:color="auto"/>
                <w:left w:val="none" w:sz="0" w:space="0" w:color="auto"/>
                <w:bottom w:val="none" w:sz="0" w:space="0" w:color="auto"/>
                <w:right w:val="none" w:sz="0" w:space="0" w:color="auto"/>
              </w:divBdr>
            </w:div>
            <w:div w:id="1519780218">
              <w:marLeft w:val="0"/>
              <w:marRight w:val="0"/>
              <w:marTop w:val="0"/>
              <w:marBottom w:val="0"/>
              <w:divBdr>
                <w:top w:val="none" w:sz="0" w:space="0" w:color="auto"/>
                <w:left w:val="none" w:sz="0" w:space="0" w:color="auto"/>
                <w:bottom w:val="none" w:sz="0" w:space="0" w:color="auto"/>
                <w:right w:val="none" w:sz="0" w:space="0" w:color="auto"/>
              </w:divBdr>
            </w:div>
            <w:div w:id="989673542">
              <w:marLeft w:val="0"/>
              <w:marRight w:val="0"/>
              <w:marTop w:val="0"/>
              <w:marBottom w:val="0"/>
              <w:divBdr>
                <w:top w:val="none" w:sz="0" w:space="0" w:color="auto"/>
                <w:left w:val="none" w:sz="0" w:space="0" w:color="auto"/>
                <w:bottom w:val="none" w:sz="0" w:space="0" w:color="auto"/>
                <w:right w:val="none" w:sz="0" w:space="0" w:color="auto"/>
              </w:divBdr>
            </w:div>
            <w:div w:id="3869655">
              <w:marLeft w:val="0"/>
              <w:marRight w:val="0"/>
              <w:marTop w:val="0"/>
              <w:marBottom w:val="0"/>
              <w:divBdr>
                <w:top w:val="none" w:sz="0" w:space="0" w:color="auto"/>
                <w:left w:val="none" w:sz="0" w:space="0" w:color="auto"/>
                <w:bottom w:val="none" w:sz="0" w:space="0" w:color="auto"/>
                <w:right w:val="none" w:sz="0" w:space="0" w:color="auto"/>
              </w:divBdr>
            </w:div>
            <w:div w:id="1223248191">
              <w:marLeft w:val="0"/>
              <w:marRight w:val="0"/>
              <w:marTop w:val="0"/>
              <w:marBottom w:val="0"/>
              <w:divBdr>
                <w:top w:val="none" w:sz="0" w:space="0" w:color="auto"/>
                <w:left w:val="none" w:sz="0" w:space="0" w:color="auto"/>
                <w:bottom w:val="none" w:sz="0" w:space="0" w:color="auto"/>
                <w:right w:val="none" w:sz="0" w:space="0" w:color="auto"/>
              </w:divBdr>
            </w:div>
            <w:div w:id="355231473">
              <w:marLeft w:val="0"/>
              <w:marRight w:val="0"/>
              <w:marTop w:val="0"/>
              <w:marBottom w:val="0"/>
              <w:divBdr>
                <w:top w:val="none" w:sz="0" w:space="0" w:color="auto"/>
                <w:left w:val="none" w:sz="0" w:space="0" w:color="auto"/>
                <w:bottom w:val="none" w:sz="0" w:space="0" w:color="auto"/>
                <w:right w:val="none" w:sz="0" w:space="0" w:color="auto"/>
              </w:divBdr>
            </w:div>
            <w:div w:id="1366758452">
              <w:marLeft w:val="0"/>
              <w:marRight w:val="0"/>
              <w:marTop w:val="0"/>
              <w:marBottom w:val="0"/>
              <w:divBdr>
                <w:top w:val="none" w:sz="0" w:space="0" w:color="auto"/>
                <w:left w:val="none" w:sz="0" w:space="0" w:color="auto"/>
                <w:bottom w:val="none" w:sz="0" w:space="0" w:color="auto"/>
                <w:right w:val="none" w:sz="0" w:space="0" w:color="auto"/>
              </w:divBdr>
            </w:div>
            <w:div w:id="316811957">
              <w:marLeft w:val="0"/>
              <w:marRight w:val="0"/>
              <w:marTop w:val="0"/>
              <w:marBottom w:val="0"/>
              <w:divBdr>
                <w:top w:val="none" w:sz="0" w:space="0" w:color="auto"/>
                <w:left w:val="none" w:sz="0" w:space="0" w:color="auto"/>
                <w:bottom w:val="none" w:sz="0" w:space="0" w:color="auto"/>
                <w:right w:val="none" w:sz="0" w:space="0" w:color="auto"/>
              </w:divBdr>
            </w:div>
            <w:div w:id="1697190512">
              <w:marLeft w:val="0"/>
              <w:marRight w:val="0"/>
              <w:marTop w:val="0"/>
              <w:marBottom w:val="0"/>
              <w:divBdr>
                <w:top w:val="none" w:sz="0" w:space="0" w:color="auto"/>
                <w:left w:val="none" w:sz="0" w:space="0" w:color="auto"/>
                <w:bottom w:val="none" w:sz="0" w:space="0" w:color="auto"/>
                <w:right w:val="none" w:sz="0" w:space="0" w:color="auto"/>
              </w:divBdr>
            </w:div>
            <w:div w:id="1394237728">
              <w:marLeft w:val="0"/>
              <w:marRight w:val="0"/>
              <w:marTop w:val="0"/>
              <w:marBottom w:val="0"/>
              <w:divBdr>
                <w:top w:val="none" w:sz="0" w:space="0" w:color="auto"/>
                <w:left w:val="none" w:sz="0" w:space="0" w:color="auto"/>
                <w:bottom w:val="none" w:sz="0" w:space="0" w:color="auto"/>
                <w:right w:val="none" w:sz="0" w:space="0" w:color="auto"/>
              </w:divBdr>
            </w:div>
            <w:div w:id="651373971">
              <w:marLeft w:val="0"/>
              <w:marRight w:val="0"/>
              <w:marTop w:val="0"/>
              <w:marBottom w:val="0"/>
              <w:divBdr>
                <w:top w:val="none" w:sz="0" w:space="0" w:color="auto"/>
                <w:left w:val="none" w:sz="0" w:space="0" w:color="auto"/>
                <w:bottom w:val="none" w:sz="0" w:space="0" w:color="auto"/>
                <w:right w:val="none" w:sz="0" w:space="0" w:color="auto"/>
              </w:divBdr>
            </w:div>
            <w:div w:id="2075473068">
              <w:marLeft w:val="0"/>
              <w:marRight w:val="0"/>
              <w:marTop w:val="0"/>
              <w:marBottom w:val="0"/>
              <w:divBdr>
                <w:top w:val="none" w:sz="0" w:space="0" w:color="auto"/>
                <w:left w:val="none" w:sz="0" w:space="0" w:color="auto"/>
                <w:bottom w:val="none" w:sz="0" w:space="0" w:color="auto"/>
                <w:right w:val="none" w:sz="0" w:space="0" w:color="auto"/>
              </w:divBdr>
            </w:div>
            <w:div w:id="1201893067">
              <w:marLeft w:val="0"/>
              <w:marRight w:val="0"/>
              <w:marTop w:val="0"/>
              <w:marBottom w:val="0"/>
              <w:divBdr>
                <w:top w:val="none" w:sz="0" w:space="0" w:color="auto"/>
                <w:left w:val="none" w:sz="0" w:space="0" w:color="auto"/>
                <w:bottom w:val="none" w:sz="0" w:space="0" w:color="auto"/>
                <w:right w:val="none" w:sz="0" w:space="0" w:color="auto"/>
              </w:divBdr>
            </w:div>
            <w:div w:id="132211598">
              <w:marLeft w:val="0"/>
              <w:marRight w:val="0"/>
              <w:marTop w:val="0"/>
              <w:marBottom w:val="0"/>
              <w:divBdr>
                <w:top w:val="none" w:sz="0" w:space="0" w:color="auto"/>
                <w:left w:val="none" w:sz="0" w:space="0" w:color="auto"/>
                <w:bottom w:val="none" w:sz="0" w:space="0" w:color="auto"/>
                <w:right w:val="none" w:sz="0" w:space="0" w:color="auto"/>
              </w:divBdr>
            </w:div>
            <w:div w:id="14749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3502">
      <w:bodyDiv w:val="1"/>
      <w:marLeft w:val="0"/>
      <w:marRight w:val="0"/>
      <w:marTop w:val="0"/>
      <w:marBottom w:val="0"/>
      <w:divBdr>
        <w:top w:val="none" w:sz="0" w:space="0" w:color="auto"/>
        <w:left w:val="none" w:sz="0" w:space="0" w:color="auto"/>
        <w:bottom w:val="none" w:sz="0" w:space="0" w:color="auto"/>
        <w:right w:val="none" w:sz="0" w:space="0" w:color="auto"/>
      </w:divBdr>
      <w:divsChild>
        <w:div w:id="1979723852">
          <w:marLeft w:val="0"/>
          <w:marRight w:val="0"/>
          <w:marTop w:val="0"/>
          <w:marBottom w:val="0"/>
          <w:divBdr>
            <w:top w:val="none" w:sz="0" w:space="0" w:color="auto"/>
            <w:left w:val="none" w:sz="0" w:space="0" w:color="auto"/>
            <w:bottom w:val="none" w:sz="0" w:space="0" w:color="auto"/>
            <w:right w:val="none" w:sz="0" w:space="0" w:color="auto"/>
          </w:divBdr>
          <w:divsChild>
            <w:div w:id="2070837068">
              <w:marLeft w:val="0"/>
              <w:marRight w:val="0"/>
              <w:marTop w:val="0"/>
              <w:marBottom w:val="0"/>
              <w:divBdr>
                <w:top w:val="none" w:sz="0" w:space="0" w:color="auto"/>
                <w:left w:val="none" w:sz="0" w:space="0" w:color="auto"/>
                <w:bottom w:val="none" w:sz="0" w:space="0" w:color="auto"/>
                <w:right w:val="none" w:sz="0" w:space="0" w:color="auto"/>
              </w:divBdr>
            </w:div>
            <w:div w:id="1503469333">
              <w:marLeft w:val="0"/>
              <w:marRight w:val="0"/>
              <w:marTop w:val="0"/>
              <w:marBottom w:val="0"/>
              <w:divBdr>
                <w:top w:val="none" w:sz="0" w:space="0" w:color="auto"/>
                <w:left w:val="none" w:sz="0" w:space="0" w:color="auto"/>
                <w:bottom w:val="none" w:sz="0" w:space="0" w:color="auto"/>
                <w:right w:val="none" w:sz="0" w:space="0" w:color="auto"/>
              </w:divBdr>
            </w:div>
            <w:div w:id="1837257109">
              <w:marLeft w:val="0"/>
              <w:marRight w:val="0"/>
              <w:marTop w:val="0"/>
              <w:marBottom w:val="0"/>
              <w:divBdr>
                <w:top w:val="none" w:sz="0" w:space="0" w:color="auto"/>
                <w:left w:val="none" w:sz="0" w:space="0" w:color="auto"/>
                <w:bottom w:val="none" w:sz="0" w:space="0" w:color="auto"/>
                <w:right w:val="none" w:sz="0" w:space="0" w:color="auto"/>
              </w:divBdr>
            </w:div>
            <w:div w:id="1671250640">
              <w:marLeft w:val="0"/>
              <w:marRight w:val="0"/>
              <w:marTop w:val="0"/>
              <w:marBottom w:val="0"/>
              <w:divBdr>
                <w:top w:val="none" w:sz="0" w:space="0" w:color="auto"/>
                <w:left w:val="none" w:sz="0" w:space="0" w:color="auto"/>
                <w:bottom w:val="none" w:sz="0" w:space="0" w:color="auto"/>
                <w:right w:val="none" w:sz="0" w:space="0" w:color="auto"/>
              </w:divBdr>
            </w:div>
            <w:div w:id="1191141634">
              <w:marLeft w:val="0"/>
              <w:marRight w:val="0"/>
              <w:marTop w:val="0"/>
              <w:marBottom w:val="0"/>
              <w:divBdr>
                <w:top w:val="none" w:sz="0" w:space="0" w:color="auto"/>
                <w:left w:val="none" w:sz="0" w:space="0" w:color="auto"/>
                <w:bottom w:val="none" w:sz="0" w:space="0" w:color="auto"/>
                <w:right w:val="none" w:sz="0" w:space="0" w:color="auto"/>
              </w:divBdr>
            </w:div>
            <w:div w:id="994994619">
              <w:marLeft w:val="0"/>
              <w:marRight w:val="0"/>
              <w:marTop w:val="0"/>
              <w:marBottom w:val="0"/>
              <w:divBdr>
                <w:top w:val="none" w:sz="0" w:space="0" w:color="auto"/>
                <w:left w:val="none" w:sz="0" w:space="0" w:color="auto"/>
                <w:bottom w:val="none" w:sz="0" w:space="0" w:color="auto"/>
                <w:right w:val="none" w:sz="0" w:space="0" w:color="auto"/>
              </w:divBdr>
            </w:div>
            <w:div w:id="1282110733">
              <w:marLeft w:val="0"/>
              <w:marRight w:val="0"/>
              <w:marTop w:val="0"/>
              <w:marBottom w:val="0"/>
              <w:divBdr>
                <w:top w:val="none" w:sz="0" w:space="0" w:color="auto"/>
                <w:left w:val="none" w:sz="0" w:space="0" w:color="auto"/>
                <w:bottom w:val="none" w:sz="0" w:space="0" w:color="auto"/>
                <w:right w:val="none" w:sz="0" w:space="0" w:color="auto"/>
              </w:divBdr>
            </w:div>
            <w:div w:id="735784650">
              <w:marLeft w:val="0"/>
              <w:marRight w:val="0"/>
              <w:marTop w:val="0"/>
              <w:marBottom w:val="0"/>
              <w:divBdr>
                <w:top w:val="none" w:sz="0" w:space="0" w:color="auto"/>
                <w:left w:val="none" w:sz="0" w:space="0" w:color="auto"/>
                <w:bottom w:val="none" w:sz="0" w:space="0" w:color="auto"/>
                <w:right w:val="none" w:sz="0" w:space="0" w:color="auto"/>
              </w:divBdr>
            </w:div>
            <w:div w:id="373313348">
              <w:marLeft w:val="0"/>
              <w:marRight w:val="0"/>
              <w:marTop w:val="0"/>
              <w:marBottom w:val="0"/>
              <w:divBdr>
                <w:top w:val="none" w:sz="0" w:space="0" w:color="auto"/>
                <w:left w:val="none" w:sz="0" w:space="0" w:color="auto"/>
                <w:bottom w:val="none" w:sz="0" w:space="0" w:color="auto"/>
                <w:right w:val="none" w:sz="0" w:space="0" w:color="auto"/>
              </w:divBdr>
            </w:div>
            <w:div w:id="279269099">
              <w:marLeft w:val="0"/>
              <w:marRight w:val="0"/>
              <w:marTop w:val="0"/>
              <w:marBottom w:val="0"/>
              <w:divBdr>
                <w:top w:val="none" w:sz="0" w:space="0" w:color="auto"/>
                <w:left w:val="none" w:sz="0" w:space="0" w:color="auto"/>
                <w:bottom w:val="none" w:sz="0" w:space="0" w:color="auto"/>
                <w:right w:val="none" w:sz="0" w:space="0" w:color="auto"/>
              </w:divBdr>
            </w:div>
            <w:div w:id="1027633431">
              <w:marLeft w:val="0"/>
              <w:marRight w:val="0"/>
              <w:marTop w:val="0"/>
              <w:marBottom w:val="0"/>
              <w:divBdr>
                <w:top w:val="none" w:sz="0" w:space="0" w:color="auto"/>
                <w:left w:val="none" w:sz="0" w:space="0" w:color="auto"/>
                <w:bottom w:val="none" w:sz="0" w:space="0" w:color="auto"/>
                <w:right w:val="none" w:sz="0" w:space="0" w:color="auto"/>
              </w:divBdr>
            </w:div>
            <w:div w:id="604263708">
              <w:marLeft w:val="0"/>
              <w:marRight w:val="0"/>
              <w:marTop w:val="0"/>
              <w:marBottom w:val="0"/>
              <w:divBdr>
                <w:top w:val="none" w:sz="0" w:space="0" w:color="auto"/>
                <w:left w:val="none" w:sz="0" w:space="0" w:color="auto"/>
                <w:bottom w:val="none" w:sz="0" w:space="0" w:color="auto"/>
                <w:right w:val="none" w:sz="0" w:space="0" w:color="auto"/>
              </w:divBdr>
            </w:div>
            <w:div w:id="1079398885">
              <w:marLeft w:val="0"/>
              <w:marRight w:val="0"/>
              <w:marTop w:val="0"/>
              <w:marBottom w:val="0"/>
              <w:divBdr>
                <w:top w:val="none" w:sz="0" w:space="0" w:color="auto"/>
                <w:left w:val="none" w:sz="0" w:space="0" w:color="auto"/>
                <w:bottom w:val="none" w:sz="0" w:space="0" w:color="auto"/>
                <w:right w:val="none" w:sz="0" w:space="0" w:color="auto"/>
              </w:divBdr>
            </w:div>
            <w:div w:id="1764717916">
              <w:marLeft w:val="0"/>
              <w:marRight w:val="0"/>
              <w:marTop w:val="0"/>
              <w:marBottom w:val="0"/>
              <w:divBdr>
                <w:top w:val="none" w:sz="0" w:space="0" w:color="auto"/>
                <w:left w:val="none" w:sz="0" w:space="0" w:color="auto"/>
                <w:bottom w:val="none" w:sz="0" w:space="0" w:color="auto"/>
                <w:right w:val="none" w:sz="0" w:space="0" w:color="auto"/>
              </w:divBdr>
            </w:div>
            <w:div w:id="70278658">
              <w:marLeft w:val="0"/>
              <w:marRight w:val="0"/>
              <w:marTop w:val="0"/>
              <w:marBottom w:val="0"/>
              <w:divBdr>
                <w:top w:val="none" w:sz="0" w:space="0" w:color="auto"/>
                <w:left w:val="none" w:sz="0" w:space="0" w:color="auto"/>
                <w:bottom w:val="none" w:sz="0" w:space="0" w:color="auto"/>
                <w:right w:val="none" w:sz="0" w:space="0" w:color="auto"/>
              </w:divBdr>
            </w:div>
            <w:div w:id="494422097">
              <w:marLeft w:val="0"/>
              <w:marRight w:val="0"/>
              <w:marTop w:val="0"/>
              <w:marBottom w:val="0"/>
              <w:divBdr>
                <w:top w:val="none" w:sz="0" w:space="0" w:color="auto"/>
                <w:left w:val="none" w:sz="0" w:space="0" w:color="auto"/>
                <w:bottom w:val="none" w:sz="0" w:space="0" w:color="auto"/>
                <w:right w:val="none" w:sz="0" w:space="0" w:color="auto"/>
              </w:divBdr>
            </w:div>
            <w:div w:id="14520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1352</Words>
  <Characters>5952</Characters>
  <Application>Microsoft Office Word</Application>
  <DocSecurity>0</DocSecurity>
  <Lines>270</Lines>
  <Paragraphs>260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6</cp:revision>
  <dcterms:created xsi:type="dcterms:W3CDTF">2020-09-22T13:05:00Z</dcterms:created>
  <dcterms:modified xsi:type="dcterms:W3CDTF">2020-09-22T14:52:00Z</dcterms:modified>
</cp:coreProperties>
</file>