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642DD" w14:textId="3BC88C75" w:rsidR="00CB6791" w:rsidRPr="00CB6791" w:rsidRDefault="00CB6791" w:rsidP="00CB6791">
      <w:pPr>
        <w:contextualSpacing w:val="0"/>
        <w:jc w:val="center"/>
        <w:rPr>
          <w:b/>
          <w:sz w:val="36"/>
          <w:szCs w:val="36"/>
          <w:lang w:val="en-US"/>
        </w:rPr>
      </w:pPr>
      <w:r w:rsidRPr="00CB6791">
        <w:rPr>
          <w:b/>
          <w:sz w:val="36"/>
          <w:szCs w:val="36"/>
          <w:lang w:val="en-US"/>
        </w:rPr>
        <w:t>Go</w:t>
      </w:r>
      <w:r w:rsidR="00AA2455">
        <w:rPr>
          <w:b/>
          <w:sz w:val="36"/>
          <w:szCs w:val="36"/>
          <w:lang w:val="en-US"/>
        </w:rPr>
        <w:t xml:space="preserve"> (</w:t>
      </w:r>
      <w:proofErr w:type="spellStart"/>
      <w:r w:rsidR="00AA2455">
        <w:rPr>
          <w:b/>
          <w:sz w:val="36"/>
          <w:szCs w:val="36"/>
          <w:lang w:val="en-US"/>
        </w:rPr>
        <w:t>Exibir</w:t>
      </w:r>
      <w:proofErr w:type="spellEnd"/>
      <w:r w:rsidR="00AA2455">
        <w:rPr>
          <w:b/>
          <w:sz w:val="36"/>
          <w:szCs w:val="36"/>
          <w:lang w:val="en-US"/>
        </w:rPr>
        <w:t xml:space="preserve"> </w:t>
      </w:r>
      <w:proofErr w:type="spellStart"/>
      <w:r w:rsidR="00AA2455">
        <w:rPr>
          <w:b/>
          <w:sz w:val="36"/>
          <w:szCs w:val="36"/>
          <w:lang w:val="en-US"/>
        </w:rPr>
        <w:t>Variável</w:t>
      </w:r>
      <w:proofErr w:type="spellEnd"/>
      <w:r w:rsidR="00AA2455">
        <w:rPr>
          <w:b/>
          <w:sz w:val="36"/>
          <w:szCs w:val="36"/>
          <w:lang w:val="en-US"/>
        </w:rPr>
        <w:t>)</w:t>
      </w:r>
    </w:p>
    <w:p w14:paraId="211AAA7A" w14:textId="77777777" w:rsidR="00CB6791" w:rsidRPr="00574C6F" w:rsidRDefault="00CB6791" w:rsidP="00CB6791">
      <w:pPr>
        <w:contextualSpacing w:val="0"/>
        <w:rPr>
          <w:color w:val="FFFFFF" w:themeColor="background1"/>
          <w:sz w:val="36"/>
          <w:szCs w:val="36"/>
          <w:lang w:val="en-US"/>
        </w:rPr>
      </w:pPr>
    </w:p>
    <w:p w14:paraId="0C83B429" w14:textId="24EFDDBF" w:rsidR="00A21B24" w:rsidRPr="00CB6791" w:rsidRDefault="00F21F96" w:rsidP="00F21F96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  <w:lang w:val="en-US"/>
        </w:rPr>
      </w:pPr>
      <w:r w:rsidRPr="00CB6791">
        <w:rPr>
          <w:color w:val="FFFFFF" w:themeColor="background1"/>
          <w:sz w:val="24"/>
          <w:szCs w:val="24"/>
          <w:lang w:val="en-US"/>
        </w:rPr>
        <w:t>package main</w:t>
      </w:r>
    </w:p>
    <w:p w14:paraId="0C83B42A" w14:textId="77777777" w:rsidR="00A21B24" w:rsidRPr="00CB6791" w:rsidRDefault="00F21F96" w:rsidP="00F21F96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  <w:lang w:val="en-US"/>
        </w:rPr>
      </w:pPr>
      <w:r w:rsidRPr="00CB6791">
        <w:rPr>
          <w:color w:val="FFFFFF" w:themeColor="background1"/>
          <w:sz w:val="24"/>
          <w:szCs w:val="24"/>
          <w:lang w:val="en-US"/>
        </w:rPr>
        <w:t>import "</w:t>
      </w:r>
      <w:proofErr w:type="spellStart"/>
      <w:r w:rsidRPr="00CB6791">
        <w:rPr>
          <w:color w:val="FFFFFF" w:themeColor="background1"/>
          <w:sz w:val="24"/>
          <w:szCs w:val="24"/>
          <w:lang w:val="en-US"/>
        </w:rPr>
        <w:t>fmt</w:t>
      </w:r>
      <w:proofErr w:type="spellEnd"/>
      <w:r w:rsidRPr="00CB6791">
        <w:rPr>
          <w:color w:val="FFFFFF" w:themeColor="background1"/>
          <w:sz w:val="24"/>
          <w:szCs w:val="24"/>
          <w:lang w:val="en-US"/>
        </w:rPr>
        <w:t>"</w:t>
      </w:r>
    </w:p>
    <w:p w14:paraId="0C83B42B" w14:textId="77777777" w:rsidR="00A21B24" w:rsidRPr="00AA2455" w:rsidRDefault="00F21F96" w:rsidP="00F21F96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</w:rPr>
      </w:pPr>
      <w:proofErr w:type="spellStart"/>
      <w:r w:rsidRPr="00AA2455">
        <w:rPr>
          <w:color w:val="FFFFFF" w:themeColor="background1"/>
          <w:sz w:val="24"/>
          <w:szCs w:val="24"/>
        </w:rPr>
        <w:t>func</w:t>
      </w:r>
      <w:proofErr w:type="spellEnd"/>
      <w:r w:rsidRPr="00AA2455">
        <w:rPr>
          <w:color w:val="FFFFFF" w:themeColor="background1"/>
          <w:sz w:val="24"/>
          <w:szCs w:val="24"/>
        </w:rPr>
        <w:t xml:space="preserve"> </w:t>
      </w:r>
      <w:proofErr w:type="spellStart"/>
      <w:proofErr w:type="gramStart"/>
      <w:r w:rsidRPr="00AA2455">
        <w:rPr>
          <w:color w:val="FFFFFF" w:themeColor="background1"/>
          <w:sz w:val="24"/>
          <w:szCs w:val="24"/>
        </w:rPr>
        <w:t>main</w:t>
      </w:r>
      <w:proofErr w:type="spellEnd"/>
      <w:r w:rsidRPr="00AA2455">
        <w:rPr>
          <w:color w:val="FFFFFF" w:themeColor="background1"/>
          <w:sz w:val="24"/>
          <w:szCs w:val="24"/>
        </w:rPr>
        <w:t>(</w:t>
      </w:r>
      <w:proofErr w:type="gramEnd"/>
      <w:r w:rsidRPr="00AA2455">
        <w:rPr>
          <w:color w:val="FFFFFF" w:themeColor="background1"/>
          <w:sz w:val="24"/>
          <w:szCs w:val="24"/>
        </w:rPr>
        <w:t>) {</w:t>
      </w:r>
    </w:p>
    <w:p w14:paraId="0C83B42C" w14:textId="77777777" w:rsidR="00A21B24" w:rsidRPr="00CB6791" w:rsidRDefault="00F21F96" w:rsidP="00F21F96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</w:rPr>
      </w:pPr>
      <w:r w:rsidRPr="00AA2455">
        <w:rPr>
          <w:color w:val="FFFFFF" w:themeColor="background1"/>
          <w:sz w:val="24"/>
          <w:szCs w:val="24"/>
        </w:rPr>
        <w:t xml:space="preserve">    </w:t>
      </w:r>
      <w:r w:rsidRPr="00CB6791">
        <w:rPr>
          <w:color w:val="FFFFFF" w:themeColor="background1"/>
          <w:sz w:val="24"/>
          <w:szCs w:val="24"/>
        </w:rPr>
        <w:t xml:space="preserve">var </w:t>
      </w:r>
      <w:proofErr w:type="spellStart"/>
      <w:r w:rsidRPr="00CB6791">
        <w:rPr>
          <w:color w:val="FFFFFF" w:themeColor="background1"/>
          <w:sz w:val="24"/>
          <w:szCs w:val="24"/>
        </w:rPr>
        <w:t>text</w:t>
      </w:r>
      <w:proofErr w:type="spellEnd"/>
      <w:r w:rsidRPr="00CB6791">
        <w:rPr>
          <w:color w:val="FFFFFF" w:themeColor="background1"/>
          <w:sz w:val="24"/>
          <w:szCs w:val="24"/>
        </w:rPr>
        <w:t xml:space="preserve"> = "Olá Mundo!"</w:t>
      </w:r>
    </w:p>
    <w:p w14:paraId="0C83B42D" w14:textId="77777777" w:rsidR="00A21B24" w:rsidRPr="00CB6791" w:rsidRDefault="00F21F96" w:rsidP="00F21F96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</w:rPr>
      </w:pPr>
      <w:r w:rsidRPr="00CB6791">
        <w:rPr>
          <w:color w:val="FFFFFF" w:themeColor="background1"/>
          <w:sz w:val="24"/>
          <w:szCs w:val="24"/>
        </w:rPr>
        <w:t xml:space="preserve">    </w:t>
      </w:r>
      <w:proofErr w:type="gramStart"/>
      <w:r w:rsidRPr="00CB6791">
        <w:rPr>
          <w:color w:val="FFFFFF" w:themeColor="background1"/>
          <w:sz w:val="24"/>
          <w:szCs w:val="24"/>
        </w:rPr>
        <w:t>fmt.Println</w:t>
      </w:r>
      <w:proofErr w:type="gramEnd"/>
      <w:r w:rsidRPr="00CB6791">
        <w:rPr>
          <w:color w:val="FFFFFF" w:themeColor="background1"/>
          <w:sz w:val="24"/>
          <w:szCs w:val="24"/>
        </w:rPr>
        <w:t>(text)</w:t>
      </w:r>
    </w:p>
    <w:p w14:paraId="0C83B42E" w14:textId="77777777" w:rsidR="00A21B24" w:rsidRPr="00CB6791" w:rsidRDefault="00F21F96" w:rsidP="00F21F96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</w:rPr>
      </w:pPr>
      <w:bookmarkStart w:id="0" w:name="_GoBack"/>
      <w:bookmarkEnd w:id="0"/>
      <w:r w:rsidRPr="00CB6791">
        <w:rPr>
          <w:color w:val="FFFFFF" w:themeColor="background1"/>
          <w:sz w:val="24"/>
          <w:szCs w:val="24"/>
        </w:rPr>
        <w:t>}</w:t>
      </w:r>
    </w:p>
    <w:sectPr w:rsidR="00A21B24" w:rsidRPr="00CB67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1B24"/>
    <w:rsid w:val="00574C6F"/>
    <w:rsid w:val="00A21B24"/>
    <w:rsid w:val="00AA2455"/>
    <w:rsid w:val="00CB6791"/>
    <w:rsid w:val="00F2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3B429"/>
  <w15:docId w15:val="{ABD5402A-7B32-4DB0-A3CC-5A6BC7FD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Buzin</cp:lastModifiedBy>
  <cp:revision>5</cp:revision>
  <dcterms:created xsi:type="dcterms:W3CDTF">2018-09-29T00:17:00Z</dcterms:created>
  <dcterms:modified xsi:type="dcterms:W3CDTF">2018-09-29T00:41:00Z</dcterms:modified>
</cp:coreProperties>
</file>