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235E" w:rsidRPr="00D0051B" w:rsidRDefault="00D0051B" w:rsidP="006718BE">
      <w:pPr>
        <w:tabs>
          <w:tab w:val="left" w:pos="4253"/>
        </w:tabs>
        <w:jc w:val="center"/>
        <w:rPr>
          <w:rFonts w:ascii="Arial" w:hAnsi="Arial" w:cs="Arial"/>
          <w:b/>
          <w:sz w:val="24"/>
        </w:rPr>
      </w:pPr>
      <w:r w:rsidRPr="00D0051B">
        <w:rPr>
          <w:rFonts w:ascii="Arial" w:hAnsi="Arial" w:cs="Arial"/>
          <w:b/>
          <w:sz w:val="24"/>
        </w:rPr>
        <w:t>SENAI A. Jacob Lafer</w:t>
      </w:r>
    </w:p>
    <w:p w:rsidR="00D0051B" w:rsidRPr="00D0051B" w:rsidRDefault="00D0051B" w:rsidP="00D0051B">
      <w:pPr>
        <w:jc w:val="center"/>
        <w:rPr>
          <w:rFonts w:ascii="Arial" w:hAnsi="Arial" w:cs="Arial"/>
          <w:b/>
          <w:sz w:val="24"/>
        </w:rPr>
      </w:pPr>
      <w:r w:rsidRPr="00D0051B">
        <w:rPr>
          <w:rFonts w:ascii="Arial" w:hAnsi="Arial" w:cs="Arial"/>
          <w:b/>
          <w:sz w:val="24"/>
        </w:rPr>
        <w:t>Técnico em Desenvolvimento de Sistemas</w:t>
      </w:r>
    </w:p>
    <w:p w:rsidR="00D0051B" w:rsidRDefault="00D0051B" w:rsidP="00D0051B">
      <w:pPr>
        <w:jc w:val="center"/>
        <w:rPr>
          <w:rFonts w:ascii="Arial" w:hAnsi="Arial" w:cs="Arial"/>
          <w:sz w:val="24"/>
        </w:rPr>
      </w:pPr>
    </w:p>
    <w:p w:rsidR="00D0051B" w:rsidRDefault="00D0051B" w:rsidP="00D0051B">
      <w:pPr>
        <w:jc w:val="center"/>
        <w:rPr>
          <w:rFonts w:ascii="Arial" w:hAnsi="Arial" w:cs="Arial"/>
          <w:sz w:val="24"/>
        </w:rPr>
      </w:pPr>
    </w:p>
    <w:p w:rsidR="00D0051B" w:rsidRDefault="00D0051B" w:rsidP="00D0051B">
      <w:pPr>
        <w:jc w:val="center"/>
        <w:rPr>
          <w:rFonts w:ascii="Arial" w:hAnsi="Arial" w:cs="Arial"/>
          <w:sz w:val="24"/>
        </w:rPr>
      </w:pPr>
    </w:p>
    <w:p w:rsidR="00D0051B" w:rsidRDefault="00D0051B" w:rsidP="00D0051B">
      <w:pPr>
        <w:jc w:val="center"/>
        <w:rPr>
          <w:rFonts w:ascii="Arial" w:hAnsi="Arial" w:cs="Arial"/>
          <w:sz w:val="24"/>
        </w:rPr>
      </w:pPr>
    </w:p>
    <w:p w:rsidR="00D0051B" w:rsidRDefault="00D0051B" w:rsidP="00D0051B">
      <w:pPr>
        <w:jc w:val="center"/>
        <w:rPr>
          <w:rFonts w:ascii="Arial" w:hAnsi="Arial" w:cs="Arial"/>
          <w:sz w:val="24"/>
        </w:rPr>
      </w:pPr>
    </w:p>
    <w:p w:rsidR="00D0051B" w:rsidRDefault="00D0051B" w:rsidP="00D0051B">
      <w:pPr>
        <w:jc w:val="center"/>
        <w:rPr>
          <w:rFonts w:ascii="Arial" w:hAnsi="Arial" w:cs="Arial"/>
          <w:sz w:val="24"/>
        </w:rPr>
      </w:pPr>
      <w:r w:rsidRPr="00D0051B">
        <w:rPr>
          <w:rFonts w:ascii="Arial" w:hAnsi="Arial" w:cs="Arial"/>
          <w:noProof/>
          <w:color w:val="FF0000"/>
          <w:sz w:val="24"/>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ragraph">
                  <wp:posOffset>223635</wp:posOffset>
                </wp:positionV>
                <wp:extent cx="781396" cy="5702531"/>
                <wp:effectExtent l="0" t="0" r="19050" b="12700"/>
                <wp:wrapNone/>
                <wp:docPr id="1" name="Retângulo 1"/>
                <wp:cNvGraphicFramePr/>
                <a:graphic xmlns:a="http://schemas.openxmlformats.org/drawingml/2006/main">
                  <a:graphicData uri="http://schemas.microsoft.com/office/word/2010/wordprocessingShape">
                    <wps:wsp>
                      <wps:cNvSpPr/>
                      <wps:spPr>
                        <a:xfrm>
                          <a:off x="0" y="0"/>
                          <a:ext cx="781396" cy="570253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A6B4FA" id="Retângulo 1" o:spid="_x0000_s1026" style="position:absolute;margin-left:0;margin-top:17.6pt;width:61.55pt;height:449pt;z-index:251659264;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" fillcolor="red" strokecolor="#1f3763 [1604]" strokeweight="1pt">
                <w10:wrap anchorx="page"/>
              </v:rect>
            </w:pict>
          </mc:Fallback>
        </mc:AlternateContent>
      </w:r>
    </w:p>
    <w:p w:rsidR="00D0051B" w:rsidRDefault="00D0051B" w:rsidP="00D0051B">
      <w:pPr>
        <w:jc w:val="center"/>
        <w:rPr>
          <w:rFonts w:ascii="Arial" w:hAnsi="Arial" w:cs="Arial"/>
          <w:sz w:val="24"/>
        </w:rPr>
      </w:pPr>
    </w:p>
    <w:p w:rsidR="00D0051B" w:rsidRDefault="00D0051B" w:rsidP="00D0051B">
      <w:pPr>
        <w:jc w:val="center"/>
        <w:rPr>
          <w:rFonts w:ascii="Arial" w:hAnsi="Arial" w:cs="Arial"/>
          <w:sz w:val="24"/>
        </w:rPr>
      </w:pPr>
    </w:p>
    <w:p w:rsidR="00D0051B" w:rsidRPr="00D0051B" w:rsidRDefault="00D0051B" w:rsidP="00D0051B">
      <w:pPr>
        <w:jc w:val="center"/>
        <w:rPr>
          <w:rFonts w:ascii="Arial" w:hAnsi="Arial" w:cs="Arial"/>
          <w:b/>
          <w:sz w:val="24"/>
        </w:rPr>
      </w:pPr>
      <w:r w:rsidRPr="00D0051B">
        <w:rPr>
          <w:rFonts w:ascii="Arial" w:hAnsi="Arial" w:cs="Arial"/>
          <w:b/>
          <w:sz w:val="24"/>
        </w:rPr>
        <w:t>e-commerce</w:t>
      </w:r>
    </w:p>
    <w:p w:rsidR="00D0051B" w:rsidRDefault="00D0051B" w:rsidP="00D0051B">
      <w:pPr>
        <w:jc w:val="center"/>
        <w:rPr>
          <w:rFonts w:ascii="Arial" w:hAnsi="Arial" w:cs="Arial"/>
          <w:sz w:val="24"/>
        </w:rPr>
      </w:pPr>
    </w:p>
    <w:p w:rsidR="00D0051B" w:rsidRDefault="00D0051B" w:rsidP="00D0051B">
      <w:pPr>
        <w:jc w:val="center"/>
        <w:rPr>
          <w:rFonts w:ascii="Arial" w:hAnsi="Arial" w:cs="Arial"/>
          <w:sz w:val="24"/>
        </w:rPr>
      </w:pPr>
    </w:p>
    <w:p w:rsidR="00D0051B" w:rsidRDefault="00D0051B" w:rsidP="00D0051B">
      <w:pPr>
        <w:jc w:val="center"/>
        <w:rPr>
          <w:rFonts w:ascii="Arial" w:hAnsi="Arial" w:cs="Arial"/>
          <w:sz w:val="24"/>
        </w:rPr>
      </w:pPr>
    </w:p>
    <w:p w:rsidR="00D0051B" w:rsidRDefault="00D0051B" w:rsidP="00D0051B">
      <w:pPr>
        <w:jc w:val="center"/>
        <w:rPr>
          <w:rFonts w:ascii="Arial" w:hAnsi="Arial" w:cs="Arial"/>
          <w:sz w:val="24"/>
        </w:rPr>
      </w:pPr>
    </w:p>
    <w:p w:rsidR="00D0051B" w:rsidRDefault="00D0051B" w:rsidP="00D0051B">
      <w:pPr>
        <w:jc w:val="center"/>
        <w:rPr>
          <w:rFonts w:ascii="Arial" w:hAnsi="Arial" w:cs="Arial"/>
          <w:sz w:val="24"/>
        </w:rPr>
      </w:pPr>
    </w:p>
    <w:p w:rsidR="00D0051B" w:rsidRDefault="00D0051B" w:rsidP="00D0051B">
      <w:pPr>
        <w:rPr>
          <w:rFonts w:ascii="Arial" w:hAnsi="Arial" w:cs="Arial"/>
          <w:sz w:val="24"/>
        </w:rPr>
      </w:pPr>
    </w:p>
    <w:p w:rsidR="00D0051B" w:rsidRPr="00D0051B" w:rsidRDefault="00D0051B" w:rsidP="00D0051B">
      <w:pPr>
        <w:rPr>
          <w:rFonts w:ascii="Arial" w:hAnsi="Arial" w:cs="Arial"/>
          <w:b/>
          <w:sz w:val="24"/>
        </w:rPr>
      </w:pPr>
      <w:r w:rsidRPr="00D0051B">
        <w:rPr>
          <w:rFonts w:ascii="Arial" w:hAnsi="Arial" w:cs="Arial"/>
          <w:b/>
          <w:sz w:val="24"/>
        </w:rPr>
        <w:t>Equipe</w:t>
      </w:r>
    </w:p>
    <w:p w:rsidR="00D0051B" w:rsidRPr="006718BE" w:rsidRDefault="00D0051B" w:rsidP="006718BE">
      <w:pPr>
        <w:tabs>
          <w:tab w:val="left" w:pos="3828"/>
        </w:tabs>
        <w:rPr>
          <w:rFonts w:ascii="Arial" w:hAnsi="Arial" w:cs="Arial"/>
          <w:sz w:val="24"/>
        </w:rPr>
      </w:pPr>
      <w:r w:rsidRPr="006718BE">
        <w:rPr>
          <w:rFonts w:ascii="Arial" w:hAnsi="Arial" w:cs="Arial"/>
          <w:sz w:val="24"/>
        </w:rPr>
        <w:t>Henrique Tavares</w:t>
      </w:r>
      <w:r w:rsidR="00FF5A12" w:rsidRPr="006718BE">
        <w:rPr>
          <w:rFonts w:ascii="Arial" w:hAnsi="Arial" w:cs="Arial"/>
          <w:sz w:val="24"/>
        </w:rPr>
        <w:t xml:space="preserve"> </w:t>
      </w:r>
      <w:r w:rsidR="006718BE" w:rsidRPr="006718BE">
        <w:rPr>
          <w:rFonts w:ascii="Arial" w:hAnsi="Arial" w:cs="Arial"/>
          <w:sz w:val="24"/>
        </w:rPr>
        <w:tab/>
        <w:t>Scrum Master</w:t>
      </w:r>
      <w:r w:rsidR="006718BE" w:rsidRPr="006718BE">
        <w:rPr>
          <w:rFonts w:ascii="Arial" w:hAnsi="Arial" w:cs="Arial"/>
          <w:sz w:val="24"/>
        </w:rPr>
        <w:tab/>
      </w:r>
      <w:r w:rsidR="006718BE" w:rsidRPr="006718BE">
        <w:rPr>
          <w:rFonts w:ascii="Arial" w:hAnsi="Arial" w:cs="Arial"/>
          <w:sz w:val="24"/>
        </w:rPr>
        <w:tab/>
      </w:r>
    </w:p>
    <w:p w:rsidR="00D0051B" w:rsidRDefault="00D0051B" w:rsidP="006718BE">
      <w:pPr>
        <w:tabs>
          <w:tab w:val="left" w:pos="3828"/>
        </w:tabs>
        <w:rPr>
          <w:rFonts w:ascii="Arial" w:hAnsi="Arial" w:cs="Arial"/>
          <w:sz w:val="24"/>
        </w:rPr>
      </w:pPr>
      <w:r>
        <w:rPr>
          <w:rFonts w:ascii="Arial" w:hAnsi="Arial" w:cs="Arial"/>
          <w:sz w:val="24"/>
        </w:rPr>
        <w:t xml:space="preserve">Gustavo </w:t>
      </w:r>
      <w:r w:rsidR="00FF5A12">
        <w:rPr>
          <w:rFonts w:ascii="Arial" w:hAnsi="Arial" w:cs="Arial"/>
          <w:sz w:val="24"/>
        </w:rPr>
        <w:t>Otaviano</w:t>
      </w:r>
      <w:r w:rsidR="006718BE">
        <w:rPr>
          <w:rFonts w:ascii="Arial" w:hAnsi="Arial" w:cs="Arial"/>
          <w:sz w:val="24"/>
        </w:rPr>
        <w:tab/>
        <w:t>PO</w:t>
      </w:r>
    </w:p>
    <w:p w:rsidR="00D0051B" w:rsidRDefault="00D0051B" w:rsidP="006718BE">
      <w:pPr>
        <w:tabs>
          <w:tab w:val="left" w:pos="3828"/>
        </w:tabs>
        <w:rPr>
          <w:rFonts w:ascii="Arial" w:hAnsi="Arial" w:cs="Arial"/>
          <w:sz w:val="24"/>
        </w:rPr>
      </w:pPr>
      <w:r>
        <w:rPr>
          <w:rFonts w:ascii="Arial" w:hAnsi="Arial" w:cs="Arial"/>
          <w:sz w:val="24"/>
        </w:rPr>
        <w:t xml:space="preserve">Henrique </w:t>
      </w:r>
      <w:proofErr w:type="spellStart"/>
      <w:r>
        <w:rPr>
          <w:rFonts w:ascii="Arial" w:hAnsi="Arial" w:cs="Arial"/>
          <w:sz w:val="24"/>
        </w:rPr>
        <w:t>Nagata</w:t>
      </w:r>
      <w:proofErr w:type="spellEnd"/>
      <w:r w:rsidR="006718BE">
        <w:rPr>
          <w:rFonts w:ascii="Arial" w:hAnsi="Arial" w:cs="Arial"/>
          <w:sz w:val="24"/>
        </w:rPr>
        <w:tab/>
        <w:t>Desenvolvedor</w:t>
      </w:r>
    </w:p>
    <w:p w:rsidR="00D0051B" w:rsidRDefault="00D0051B" w:rsidP="006718BE">
      <w:pPr>
        <w:tabs>
          <w:tab w:val="left" w:pos="3828"/>
        </w:tabs>
        <w:rPr>
          <w:rFonts w:ascii="Arial" w:hAnsi="Arial" w:cs="Arial"/>
          <w:sz w:val="24"/>
        </w:rPr>
      </w:pPr>
      <w:r>
        <w:rPr>
          <w:rFonts w:ascii="Arial" w:hAnsi="Arial" w:cs="Arial"/>
          <w:sz w:val="24"/>
        </w:rPr>
        <w:t xml:space="preserve">Pedro </w:t>
      </w:r>
      <w:proofErr w:type="spellStart"/>
      <w:r>
        <w:rPr>
          <w:rFonts w:ascii="Arial" w:hAnsi="Arial" w:cs="Arial"/>
          <w:sz w:val="24"/>
        </w:rPr>
        <w:t>Grechi</w:t>
      </w:r>
      <w:proofErr w:type="spellEnd"/>
      <w:r w:rsidR="006718BE">
        <w:rPr>
          <w:rFonts w:ascii="Arial" w:hAnsi="Arial" w:cs="Arial"/>
          <w:sz w:val="24"/>
        </w:rPr>
        <w:tab/>
        <w:t>Desenvolvedor</w:t>
      </w:r>
    </w:p>
    <w:p w:rsidR="00D0051B" w:rsidRDefault="00D0051B" w:rsidP="006718BE">
      <w:pPr>
        <w:tabs>
          <w:tab w:val="left" w:pos="3544"/>
          <w:tab w:val="left" w:pos="3686"/>
          <w:tab w:val="left" w:pos="3828"/>
        </w:tabs>
        <w:rPr>
          <w:rFonts w:ascii="Arial" w:hAnsi="Arial" w:cs="Arial"/>
          <w:sz w:val="24"/>
        </w:rPr>
      </w:pPr>
      <w:r>
        <w:rPr>
          <w:rFonts w:ascii="Arial" w:hAnsi="Arial" w:cs="Arial"/>
          <w:sz w:val="24"/>
        </w:rPr>
        <w:t>José Luiz Oliveira Costa</w:t>
      </w:r>
      <w:r w:rsidR="006718BE">
        <w:rPr>
          <w:rFonts w:ascii="Arial" w:hAnsi="Arial" w:cs="Arial"/>
          <w:sz w:val="24"/>
        </w:rPr>
        <w:tab/>
      </w:r>
      <w:r w:rsidR="006718BE">
        <w:rPr>
          <w:rFonts w:ascii="Arial" w:hAnsi="Arial" w:cs="Arial"/>
          <w:sz w:val="24"/>
        </w:rPr>
        <w:tab/>
      </w:r>
      <w:r w:rsidR="006718BE">
        <w:rPr>
          <w:rFonts w:ascii="Arial" w:hAnsi="Arial" w:cs="Arial"/>
          <w:sz w:val="24"/>
        </w:rPr>
        <w:tab/>
        <w:t>Desenvolvedor</w:t>
      </w:r>
    </w:p>
    <w:p w:rsidR="00D0051B" w:rsidRDefault="00D0051B" w:rsidP="006718BE">
      <w:pPr>
        <w:tabs>
          <w:tab w:val="left" w:pos="3828"/>
        </w:tabs>
        <w:rPr>
          <w:rFonts w:ascii="Arial" w:hAnsi="Arial" w:cs="Arial"/>
          <w:sz w:val="24"/>
        </w:rPr>
      </w:pPr>
      <w:r>
        <w:rPr>
          <w:rFonts w:ascii="Arial" w:hAnsi="Arial" w:cs="Arial"/>
          <w:sz w:val="24"/>
        </w:rPr>
        <w:t>Ryan Silveira do Nascimento</w:t>
      </w:r>
      <w:r w:rsidR="006718BE">
        <w:rPr>
          <w:rFonts w:ascii="Arial" w:hAnsi="Arial" w:cs="Arial"/>
          <w:sz w:val="24"/>
        </w:rPr>
        <w:tab/>
        <w:t>Desenvolvedor</w:t>
      </w:r>
    </w:p>
    <w:p w:rsidR="00D0051B" w:rsidRDefault="00D0051B" w:rsidP="006718BE">
      <w:pPr>
        <w:tabs>
          <w:tab w:val="left" w:pos="3828"/>
        </w:tabs>
        <w:rPr>
          <w:rFonts w:ascii="Arial" w:hAnsi="Arial" w:cs="Arial"/>
          <w:sz w:val="24"/>
        </w:rPr>
      </w:pPr>
      <w:r>
        <w:rPr>
          <w:rFonts w:ascii="Arial" w:hAnsi="Arial" w:cs="Arial"/>
          <w:sz w:val="24"/>
        </w:rPr>
        <w:t>Guilherme Carvalho</w:t>
      </w:r>
      <w:r w:rsidR="006718BE">
        <w:rPr>
          <w:rFonts w:ascii="Arial" w:hAnsi="Arial" w:cs="Arial"/>
          <w:sz w:val="24"/>
        </w:rPr>
        <w:tab/>
        <w:t>Desenvolvedor</w:t>
      </w:r>
    </w:p>
    <w:p w:rsidR="003C4BF4" w:rsidRPr="009433FC" w:rsidRDefault="00D0051B" w:rsidP="009433FC">
      <w:pPr>
        <w:rPr>
          <w:rFonts w:ascii="Arial" w:hAnsi="Arial" w:cs="Arial"/>
          <w:sz w:val="24"/>
        </w:rPr>
      </w:pPr>
      <w:r>
        <w:rPr>
          <w:rFonts w:ascii="Arial" w:hAnsi="Arial" w:cs="Arial"/>
          <w:sz w:val="24"/>
        </w:rPr>
        <w:br w:type="page"/>
      </w:r>
    </w:p>
    <w:bookmarkStart w:id="0" w:name="_Toc144390485" w:displacedByCustomXml="next"/>
    <w:sdt>
      <w:sdtPr>
        <w:id w:val="119874449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86B03" w:rsidRDefault="00B86B03">
          <w:pPr>
            <w:pStyle w:val="CabealhodoSumrio"/>
          </w:pPr>
          <w:r>
            <w:t>Sumário</w:t>
          </w:r>
        </w:p>
        <w:p w:rsidR="00B86B03" w:rsidRDefault="00B86B03">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152230552" w:history="1">
            <w:r w:rsidRPr="0013654A">
              <w:rPr>
                <w:rStyle w:val="Hyperlink"/>
                <w:noProof/>
              </w:rPr>
              <w:t>1. Pesquisa de mercado de impressoras 3D para uso doméstico</w:t>
            </w:r>
            <w:r>
              <w:rPr>
                <w:noProof/>
                <w:webHidden/>
              </w:rPr>
              <w:tab/>
            </w:r>
            <w:r>
              <w:rPr>
                <w:noProof/>
                <w:webHidden/>
              </w:rPr>
              <w:fldChar w:fldCharType="begin"/>
            </w:r>
            <w:r>
              <w:rPr>
                <w:noProof/>
                <w:webHidden/>
              </w:rPr>
              <w:instrText xml:space="preserve"> PAGEREF _Toc152230552 \h </w:instrText>
            </w:r>
            <w:r>
              <w:rPr>
                <w:noProof/>
                <w:webHidden/>
              </w:rPr>
            </w:r>
            <w:r>
              <w:rPr>
                <w:noProof/>
                <w:webHidden/>
              </w:rPr>
              <w:fldChar w:fldCharType="separate"/>
            </w:r>
            <w:r>
              <w:rPr>
                <w:noProof/>
                <w:webHidden/>
              </w:rPr>
              <w:t>3</w:t>
            </w:r>
            <w:r>
              <w:rPr>
                <w:noProof/>
                <w:webHidden/>
              </w:rPr>
              <w:fldChar w:fldCharType="end"/>
            </w:r>
          </w:hyperlink>
        </w:p>
        <w:p w:rsidR="00B86B03" w:rsidRDefault="00B86B03">
          <w:pPr>
            <w:pStyle w:val="Sumrio2"/>
            <w:tabs>
              <w:tab w:val="left" w:pos="880"/>
              <w:tab w:val="right" w:leader="dot" w:pos="8494"/>
            </w:tabs>
            <w:rPr>
              <w:rFonts w:eastAsiaTheme="minorEastAsia"/>
              <w:noProof/>
              <w:lang w:eastAsia="pt-BR"/>
            </w:rPr>
          </w:pPr>
          <w:hyperlink w:anchor="_Toc152230553" w:history="1">
            <w:r w:rsidRPr="0013654A">
              <w:rPr>
                <w:rStyle w:val="Hyperlink"/>
                <w:noProof/>
              </w:rPr>
              <w:t>1.1</w:t>
            </w:r>
            <w:r>
              <w:rPr>
                <w:rFonts w:eastAsiaTheme="minorEastAsia"/>
                <w:noProof/>
                <w:lang w:eastAsia="pt-BR"/>
              </w:rPr>
              <w:tab/>
            </w:r>
            <w:r w:rsidRPr="0013654A">
              <w:rPr>
                <w:rStyle w:val="Hyperlink"/>
                <w:noProof/>
              </w:rPr>
              <w:t>Introdução</w:t>
            </w:r>
            <w:r>
              <w:rPr>
                <w:noProof/>
                <w:webHidden/>
              </w:rPr>
              <w:tab/>
            </w:r>
            <w:r>
              <w:rPr>
                <w:noProof/>
                <w:webHidden/>
              </w:rPr>
              <w:fldChar w:fldCharType="begin"/>
            </w:r>
            <w:r>
              <w:rPr>
                <w:noProof/>
                <w:webHidden/>
              </w:rPr>
              <w:instrText xml:space="preserve"> PAGEREF _Toc152230553 \h </w:instrText>
            </w:r>
            <w:r>
              <w:rPr>
                <w:noProof/>
                <w:webHidden/>
              </w:rPr>
            </w:r>
            <w:r>
              <w:rPr>
                <w:noProof/>
                <w:webHidden/>
              </w:rPr>
              <w:fldChar w:fldCharType="separate"/>
            </w:r>
            <w:r>
              <w:rPr>
                <w:noProof/>
                <w:webHidden/>
              </w:rPr>
              <w:t>3</w:t>
            </w:r>
            <w:r>
              <w:rPr>
                <w:noProof/>
                <w:webHidden/>
              </w:rPr>
              <w:fldChar w:fldCharType="end"/>
            </w:r>
          </w:hyperlink>
        </w:p>
        <w:p w:rsidR="00B86B03" w:rsidRDefault="00B86B03">
          <w:pPr>
            <w:pStyle w:val="Sumrio2"/>
            <w:tabs>
              <w:tab w:val="left" w:pos="880"/>
              <w:tab w:val="right" w:leader="dot" w:pos="8494"/>
            </w:tabs>
            <w:rPr>
              <w:rFonts w:eastAsiaTheme="minorEastAsia"/>
              <w:noProof/>
              <w:lang w:eastAsia="pt-BR"/>
            </w:rPr>
          </w:pPr>
          <w:hyperlink w:anchor="_Toc152230554" w:history="1">
            <w:r w:rsidRPr="0013654A">
              <w:rPr>
                <w:rStyle w:val="Hyperlink"/>
                <w:noProof/>
              </w:rPr>
              <w:t>1.2</w:t>
            </w:r>
            <w:r>
              <w:rPr>
                <w:rFonts w:eastAsiaTheme="minorEastAsia"/>
                <w:noProof/>
                <w:lang w:eastAsia="pt-BR"/>
              </w:rPr>
              <w:tab/>
            </w:r>
            <w:r w:rsidRPr="0013654A">
              <w:rPr>
                <w:rStyle w:val="Hyperlink"/>
                <w:noProof/>
              </w:rPr>
              <w:t>Objetivo</w:t>
            </w:r>
            <w:r>
              <w:rPr>
                <w:noProof/>
                <w:webHidden/>
              </w:rPr>
              <w:tab/>
            </w:r>
            <w:r>
              <w:rPr>
                <w:noProof/>
                <w:webHidden/>
              </w:rPr>
              <w:fldChar w:fldCharType="begin"/>
            </w:r>
            <w:r>
              <w:rPr>
                <w:noProof/>
                <w:webHidden/>
              </w:rPr>
              <w:instrText xml:space="preserve"> PAGEREF _Toc152230554 \h </w:instrText>
            </w:r>
            <w:r>
              <w:rPr>
                <w:noProof/>
                <w:webHidden/>
              </w:rPr>
            </w:r>
            <w:r>
              <w:rPr>
                <w:noProof/>
                <w:webHidden/>
              </w:rPr>
              <w:fldChar w:fldCharType="separate"/>
            </w:r>
            <w:r>
              <w:rPr>
                <w:noProof/>
                <w:webHidden/>
              </w:rPr>
              <w:t>3</w:t>
            </w:r>
            <w:r>
              <w:rPr>
                <w:noProof/>
                <w:webHidden/>
              </w:rPr>
              <w:fldChar w:fldCharType="end"/>
            </w:r>
          </w:hyperlink>
        </w:p>
        <w:p w:rsidR="00B86B03" w:rsidRDefault="00B86B03">
          <w:pPr>
            <w:pStyle w:val="Sumrio2"/>
            <w:tabs>
              <w:tab w:val="right" w:leader="dot" w:pos="8494"/>
            </w:tabs>
            <w:rPr>
              <w:rFonts w:eastAsiaTheme="minorEastAsia"/>
              <w:noProof/>
              <w:lang w:eastAsia="pt-BR"/>
            </w:rPr>
          </w:pPr>
          <w:hyperlink w:anchor="_Toc152230555" w:history="1">
            <w:r w:rsidRPr="0013654A">
              <w:rPr>
                <w:rStyle w:val="Hyperlink"/>
                <w:noProof/>
              </w:rPr>
              <w:t>1.3 Metodologia</w:t>
            </w:r>
            <w:r>
              <w:rPr>
                <w:noProof/>
                <w:webHidden/>
              </w:rPr>
              <w:tab/>
            </w:r>
            <w:r>
              <w:rPr>
                <w:noProof/>
                <w:webHidden/>
              </w:rPr>
              <w:fldChar w:fldCharType="begin"/>
            </w:r>
            <w:r>
              <w:rPr>
                <w:noProof/>
                <w:webHidden/>
              </w:rPr>
              <w:instrText xml:space="preserve"> PAGEREF _Toc152230555 \h </w:instrText>
            </w:r>
            <w:r>
              <w:rPr>
                <w:noProof/>
                <w:webHidden/>
              </w:rPr>
            </w:r>
            <w:r>
              <w:rPr>
                <w:noProof/>
                <w:webHidden/>
              </w:rPr>
              <w:fldChar w:fldCharType="separate"/>
            </w:r>
            <w:r>
              <w:rPr>
                <w:noProof/>
                <w:webHidden/>
              </w:rPr>
              <w:t>3</w:t>
            </w:r>
            <w:r>
              <w:rPr>
                <w:noProof/>
                <w:webHidden/>
              </w:rPr>
              <w:fldChar w:fldCharType="end"/>
            </w:r>
          </w:hyperlink>
        </w:p>
        <w:p w:rsidR="00B86B03" w:rsidRDefault="00B86B03">
          <w:pPr>
            <w:pStyle w:val="Sumrio3"/>
            <w:tabs>
              <w:tab w:val="right" w:leader="dot" w:pos="8494"/>
            </w:tabs>
            <w:rPr>
              <w:noProof/>
            </w:rPr>
          </w:pPr>
          <w:hyperlink w:anchor="_Toc152230556" w:history="1">
            <w:r w:rsidRPr="0013654A">
              <w:rPr>
                <w:rStyle w:val="Hyperlink"/>
                <w:noProof/>
              </w:rPr>
              <w:t>1.3.1 Revisão bibliográfica</w:t>
            </w:r>
            <w:r>
              <w:rPr>
                <w:noProof/>
                <w:webHidden/>
              </w:rPr>
              <w:tab/>
            </w:r>
            <w:r>
              <w:rPr>
                <w:noProof/>
                <w:webHidden/>
              </w:rPr>
              <w:fldChar w:fldCharType="begin"/>
            </w:r>
            <w:r>
              <w:rPr>
                <w:noProof/>
                <w:webHidden/>
              </w:rPr>
              <w:instrText xml:space="preserve"> PAGEREF _Toc152230556 \h </w:instrText>
            </w:r>
            <w:r>
              <w:rPr>
                <w:noProof/>
                <w:webHidden/>
              </w:rPr>
            </w:r>
            <w:r>
              <w:rPr>
                <w:noProof/>
                <w:webHidden/>
              </w:rPr>
              <w:fldChar w:fldCharType="separate"/>
            </w:r>
            <w:r>
              <w:rPr>
                <w:noProof/>
                <w:webHidden/>
              </w:rPr>
              <w:t>3</w:t>
            </w:r>
            <w:r>
              <w:rPr>
                <w:noProof/>
                <w:webHidden/>
              </w:rPr>
              <w:fldChar w:fldCharType="end"/>
            </w:r>
          </w:hyperlink>
        </w:p>
        <w:p w:rsidR="00B86B03" w:rsidRDefault="00B86B03">
          <w:pPr>
            <w:pStyle w:val="Sumrio3"/>
            <w:tabs>
              <w:tab w:val="right" w:leader="dot" w:pos="8494"/>
            </w:tabs>
            <w:rPr>
              <w:noProof/>
            </w:rPr>
          </w:pPr>
          <w:hyperlink w:anchor="_Toc152230557" w:history="1">
            <w:r w:rsidRPr="0013654A">
              <w:rPr>
                <w:rStyle w:val="Hyperlink"/>
                <w:noProof/>
              </w:rPr>
              <w:t>1.3.2 Entrevistas com especialistas</w:t>
            </w:r>
            <w:r>
              <w:rPr>
                <w:noProof/>
                <w:webHidden/>
              </w:rPr>
              <w:tab/>
            </w:r>
            <w:r>
              <w:rPr>
                <w:noProof/>
                <w:webHidden/>
              </w:rPr>
              <w:fldChar w:fldCharType="begin"/>
            </w:r>
            <w:r>
              <w:rPr>
                <w:noProof/>
                <w:webHidden/>
              </w:rPr>
              <w:instrText xml:space="preserve"> PAGEREF _Toc152230557 \h </w:instrText>
            </w:r>
            <w:r>
              <w:rPr>
                <w:noProof/>
                <w:webHidden/>
              </w:rPr>
            </w:r>
            <w:r>
              <w:rPr>
                <w:noProof/>
                <w:webHidden/>
              </w:rPr>
              <w:fldChar w:fldCharType="separate"/>
            </w:r>
            <w:r>
              <w:rPr>
                <w:noProof/>
                <w:webHidden/>
              </w:rPr>
              <w:t>3</w:t>
            </w:r>
            <w:r>
              <w:rPr>
                <w:noProof/>
                <w:webHidden/>
              </w:rPr>
              <w:fldChar w:fldCharType="end"/>
            </w:r>
          </w:hyperlink>
        </w:p>
        <w:p w:rsidR="00B86B03" w:rsidRDefault="00B86B03">
          <w:pPr>
            <w:pStyle w:val="Sumrio3"/>
            <w:tabs>
              <w:tab w:val="right" w:leader="dot" w:pos="8494"/>
            </w:tabs>
            <w:rPr>
              <w:noProof/>
            </w:rPr>
          </w:pPr>
          <w:hyperlink w:anchor="_Toc152230558" w:history="1">
            <w:r w:rsidRPr="0013654A">
              <w:rPr>
                <w:rStyle w:val="Hyperlink"/>
                <w:noProof/>
              </w:rPr>
              <w:t>1.3.3 Pesquisa de mercado</w:t>
            </w:r>
            <w:r>
              <w:rPr>
                <w:noProof/>
                <w:webHidden/>
              </w:rPr>
              <w:tab/>
            </w:r>
            <w:r>
              <w:rPr>
                <w:noProof/>
                <w:webHidden/>
              </w:rPr>
              <w:fldChar w:fldCharType="begin"/>
            </w:r>
            <w:r>
              <w:rPr>
                <w:noProof/>
                <w:webHidden/>
              </w:rPr>
              <w:instrText xml:space="preserve"> PAGEREF _Toc152230558 \h </w:instrText>
            </w:r>
            <w:r>
              <w:rPr>
                <w:noProof/>
                <w:webHidden/>
              </w:rPr>
            </w:r>
            <w:r>
              <w:rPr>
                <w:noProof/>
                <w:webHidden/>
              </w:rPr>
              <w:fldChar w:fldCharType="separate"/>
            </w:r>
            <w:r>
              <w:rPr>
                <w:noProof/>
                <w:webHidden/>
              </w:rPr>
              <w:t>3</w:t>
            </w:r>
            <w:r>
              <w:rPr>
                <w:noProof/>
                <w:webHidden/>
              </w:rPr>
              <w:fldChar w:fldCharType="end"/>
            </w:r>
          </w:hyperlink>
        </w:p>
        <w:p w:rsidR="00B86B03" w:rsidRDefault="00B86B03">
          <w:pPr>
            <w:pStyle w:val="Sumrio3"/>
            <w:tabs>
              <w:tab w:val="right" w:leader="dot" w:pos="8494"/>
            </w:tabs>
            <w:rPr>
              <w:noProof/>
            </w:rPr>
          </w:pPr>
          <w:hyperlink w:anchor="_Toc152230559" w:history="1">
            <w:r w:rsidRPr="0013654A">
              <w:rPr>
                <w:rStyle w:val="Hyperlink"/>
                <w:noProof/>
              </w:rPr>
              <w:t>1.3.4 Análise de dados</w:t>
            </w:r>
            <w:r>
              <w:rPr>
                <w:noProof/>
                <w:webHidden/>
              </w:rPr>
              <w:tab/>
            </w:r>
            <w:r>
              <w:rPr>
                <w:noProof/>
                <w:webHidden/>
              </w:rPr>
              <w:fldChar w:fldCharType="begin"/>
            </w:r>
            <w:r>
              <w:rPr>
                <w:noProof/>
                <w:webHidden/>
              </w:rPr>
              <w:instrText xml:space="preserve"> PAGEREF _Toc152230559 \h </w:instrText>
            </w:r>
            <w:r>
              <w:rPr>
                <w:noProof/>
                <w:webHidden/>
              </w:rPr>
            </w:r>
            <w:r>
              <w:rPr>
                <w:noProof/>
                <w:webHidden/>
              </w:rPr>
              <w:fldChar w:fldCharType="separate"/>
            </w:r>
            <w:r>
              <w:rPr>
                <w:noProof/>
                <w:webHidden/>
              </w:rPr>
              <w:t>3</w:t>
            </w:r>
            <w:r>
              <w:rPr>
                <w:noProof/>
                <w:webHidden/>
              </w:rPr>
              <w:fldChar w:fldCharType="end"/>
            </w:r>
          </w:hyperlink>
        </w:p>
        <w:p w:rsidR="00B86B03" w:rsidRDefault="00B86B03">
          <w:pPr>
            <w:pStyle w:val="Sumrio3"/>
            <w:tabs>
              <w:tab w:val="right" w:leader="dot" w:pos="8494"/>
            </w:tabs>
            <w:rPr>
              <w:noProof/>
            </w:rPr>
          </w:pPr>
          <w:hyperlink w:anchor="_Toc152230560" w:history="1">
            <w:r w:rsidRPr="0013654A">
              <w:rPr>
                <w:rStyle w:val="Hyperlink"/>
                <w:noProof/>
              </w:rPr>
              <w:t>1.3.5 Aplicação de técnicas de análise de dados</w:t>
            </w:r>
            <w:r>
              <w:rPr>
                <w:noProof/>
                <w:webHidden/>
              </w:rPr>
              <w:tab/>
            </w:r>
            <w:r>
              <w:rPr>
                <w:noProof/>
                <w:webHidden/>
              </w:rPr>
              <w:fldChar w:fldCharType="begin"/>
            </w:r>
            <w:r>
              <w:rPr>
                <w:noProof/>
                <w:webHidden/>
              </w:rPr>
              <w:instrText xml:space="preserve"> PAGEREF _Toc152230560 \h </w:instrText>
            </w:r>
            <w:r>
              <w:rPr>
                <w:noProof/>
                <w:webHidden/>
              </w:rPr>
            </w:r>
            <w:r>
              <w:rPr>
                <w:noProof/>
                <w:webHidden/>
              </w:rPr>
              <w:fldChar w:fldCharType="separate"/>
            </w:r>
            <w:r>
              <w:rPr>
                <w:noProof/>
                <w:webHidden/>
              </w:rPr>
              <w:t>3</w:t>
            </w:r>
            <w:r>
              <w:rPr>
                <w:noProof/>
                <w:webHidden/>
              </w:rPr>
              <w:fldChar w:fldCharType="end"/>
            </w:r>
          </w:hyperlink>
        </w:p>
        <w:p w:rsidR="00B86B03" w:rsidRDefault="00B86B03">
          <w:pPr>
            <w:pStyle w:val="Sumrio2"/>
            <w:tabs>
              <w:tab w:val="right" w:leader="dot" w:pos="8494"/>
            </w:tabs>
            <w:rPr>
              <w:rFonts w:eastAsiaTheme="minorEastAsia"/>
              <w:noProof/>
              <w:lang w:eastAsia="pt-BR"/>
            </w:rPr>
          </w:pPr>
          <w:hyperlink w:anchor="_Toc152230561" w:history="1">
            <w:r w:rsidRPr="0013654A">
              <w:rPr>
                <w:rStyle w:val="Hyperlink"/>
                <w:noProof/>
              </w:rPr>
              <w:t>1.4 Conclusão</w:t>
            </w:r>
            <w:r>
              <w:rPr>
                <w:noProof/>
                <w:webHidden/>
              </w:rPr>
              <w:tab/>
            </w:r>
            <w:r>
              <w:rPr>
                <w:noProof/>
                <w:webHidden/>
              </w:rPr>
              <w:fldChar w:fldCharType="begin"/>
            </w:r>
            <w:r>
              <w:rPr>
                <w:noProof/>
                <w:webHidden/>
              </w:rPr>
              <w:instrText xml:space="preserve"> PAGEREF _Toc152230561 \h </w:instrText>
            </w:r>
            <w:r>
              <w:rPr>
                <w:noProof/>
                <w:webHidden/>
              </w:rPr>
            </w:r>
            <w:r>
              <w:rPr>
                <w:noProof/>
                <w:webHidden/>
              </w:rPr>
              <w:fldChar w:fldCharType="separate"/>
            </w:r>
            <w:r>
              <w:rPr>
                <w:noProof/>
                <w:webHidden/>
              </w:rPr>
              <w:t>4</w:t>
            </w:r>
            <w:r>
              <w:rPr>
                <w:noProof/>
                <w:webHidden/>
              </w:rPr>
              <w:fldChar w:fldCharType="end"/>
            </w:r>
          </w:hyperlink>
        </w:p>
        <w:p w:rsidR="00B86B03" w:rsidRDefault="00B86B03">
          <w:pPr>
            <w:pStyle w:val="Sumrio1"/>
            <w:tabs>
              <w:tab w:val="right" w:leader="dot" w:pos="8494"/>
            </w:tabs>
            <w:rPr>
              <w:rFonts w:eastAsiaTheme="minorEastAsia"/>
              <w:noProof/>
              <w:lang w:eastAsia="pt-BR"/>
            </w:rPr>
          </w:pPr>
          <w:hyperlink w:anchor="_Toc152230562" w:history="1">
            <w:r w:rsidRPr="0013654A">
              <w:rPr>
                <w:rStyle w:val="Hyperlink"/>
                <w:noProof/>
              </w:rPr>
              <w:t>2 Escopo</w:t>
            </w:r>
            <w:r>
              <w:rPr>
                <w:noProof/>
                <w:webHidden/>
              </w:rPr>
              <w:tab/>
            </w:r>
            <w:r>
              <w:rPr>
                <w:noProof/>
                <w:webHidden/>
              </w:rPr>
              <w:fldChar w:fldCharType="begin"/>
            </w:r>
            <w:r>
              <w:rPr>
                <w:noProof/>
                <w:webHidden/>
              </w:rPr>
              <w:instrText xml:space="preserve"> PAGEREF _Toc152230562 \h </w:instrText>
            </w:r>
            <w:r>
              <w:rPr>
                <w:noProof/>
                <w:webHidden/>
              </w:rPr>
            </w:r>
            <w:r>
              <w:rPr>
                <w:noProof/>
                <w:webHidden/>
              </w:rPr>
              <w:fldChar w:fldCharType="separate"/>
            </w:r>
            <w:r>
              <w:rPr>
                <w:noProof/>
                <w:webHidden/>
              </w:rPr>
              <w:t>4</w:t>
            </w:r>
            <w:r>
              <w:rPr>
                <w:noProof/>
                <w:webHidden/>
              </w:rPr>
              <w:fldChar w:fldCharType="end"/>
            </w:r>
          </w:hyperlink>
        </w:p>
        <w:p w:rsidR="00B86B03" w:rsidRDefault="00B86B03">
          <w:pPr>
            <w:pStyle w:val="Sumrio2"/>
            <w:tabs>
              <w:tab w:val="right" w:leader="dot" w:pos="8494"/>
            </w:tabs>
            <w:rPr>
              <w:rFonts w:eastAsiaTheme="minorEastAsia"/>
              <w:noProof/>
              <w:lang w:eastAsia="pt-BR"/>
            </w:rPr>
          </w:pPr>
          <w:hyperlink w:anchor="_Toc152230563" w:history="1">
            <w:r w:rsidRPr="0013654A">
              <w:rPr>
                <w:rStyle w:val="Hyperlink"/>
                <w:noProof/>
              </w:rPr>
              <w:t>2.1 Desenvolvimento do Site:</w:t>
            </w:r>
            <w:r>
              <w:rPr>
                <w:noProof/>
                <w:webHidden/>
              </w:rPr>
              <w:tab/>
            </w:r>
            <w:r>
              <w:rPr>
                <w:noProof/>
                <w:webHidden/>
              </w:rPr>
              <w:fldChar w:fldCharType="begin"/>
            </w:r>
            <w:r>
              <w:rPr>
                <w:noProof/>
                <w:webHidden/>
              </w:rPr>
              <w:instrText xml:space="preserve"> PAGEREF _Toc152230563 \h </w:instrText>
            </w:r>
            <w:r>
              <w:rPr>
                <w:noProof/>
                <w:webHidden/>
              </w:rPr>
            </w:r>
            <w:r>
              <w:rPr>
                <w:noProof/>
                <w:webHidden/>
              </w:rPr>
              <w:fldChar w:fldCharType="separate"/>
            </w:r>
            <w:r>
              <w:rPr>
                <w:noProof/>
                <w:webHidden/>
              </w:rPr>
              <w:t>4</w:t>
            </w:r>
            <w:r>
              <w:rPr>
                <w:noProof/>
                <w:webHidden/>
              </w:rPr>
              <w:fldChar w:fldCharType="end"/>
            </w:r>
          </w:hyperlink>
        </w:p>
        <w:p w:rsidR="00B86B03" w:rsidRDefault="00B86B03">
          <w:pPr>
            <w:pStyle w:val="Sumrio2"/>
            <w:tabs>
              <w:tab w:val="right" w:leader="dot" w:pos="8494"/>
            </w:tabs>
            <w:rPr>
              <w:rFonts w:eastAsiaTheme="minorEastAsia"/>
              <w:noProof/>
              <w:lang w:eastAsia="pt-BR"/>
            </w:rPr>
          </w:pPr>
          <w:hyperlink w:anchor="_Toc152230564" w:history="1">
            <w:r w:rsidRPr="0013654A">
              <w:rPr>
                <w:rStyle w:val="Hyperlink"/>
                <w:noProof/>
              </w:rPr>
              <w:t>2.2 Stakeholders do projeto:</w:t>
            </w:r>
            <w:r>
              <w:rPr>
                <w:noProof/>
                <w:webHidden/>
              </w:rPr>
              <w:tab/>
            </w:r>
            <w:r>
              <w:rPr>
                <w:noProof/>
                <w:webHidden/>
              </w:rPr>
              <w:fldChar w:fldCharType="begin"/>
            </w:r>
            <w:r>
              <w:rPr>
                <w:noProof/>
                <w:webHidden/>
              </w:rPr>
              <w:instrText xml:space="preserve"> PAGEREF _Toc152230564 \h </w:instrText>
            </w:r>
            <w:r>
              <w:rPr>
                <w:noProof/>
                <w:webHidden/>
              </w:rPr>
            </w:r>
            <w:r>
              <w:rPr>
                <w:noProof/>
                <w:webHidden/>
              </w:rPr>
              <w:fldChar w:fldCharType="separate"/>
            </w:r>
            <w:r>
              <w:rPr>
                <w:noProof/>
                <w:webHidden/>
              </w:rPr>
              <w:t>4</w:t>
            </w:r>
            <w:r>
              <w:rPr>
                <w:noProof/>
                <w:webHidden/>
              </w:rPr>
              <w:fldChar w:fldCharType="end"/>
            </w:r>
          </w:hyperlink>
        </w:p>
        <w:p w:rsidR="00B86B03" w:rsidRDefault="00B86B03">
          <w:pPr>
            <w:pStyle w:val="Sumrio2"/>
            <w:tabs>
              <w:tab w:val="right" w:leader="dot" w:pos="8494"/>
            </w:tabs>
            <w:rPr>
              <w:rFonts w:eastAsiaTheme="minorEastAsia"/>
              <w:noProof/>
              <w:lang w:eastAsia="pt-BR"/>
            </w:rPr>
          </w:pPr>
          <w:hyperlink w:anchor="_Toc152230565" w:history="1">
            <w:r w:rsidRPr="0013654A">
              <w:rPr>
                <w:rStyle w:val="Hyperlink"/>
                <w:noProof/>
              </w:rPr>
              <w:t>2.3 Etapas do Projeto:</w:t>
            </w:r>
            <w:r>
              <w:rPr>
                <w:noProof/>
                <w:webHidden/>
              </w:rPr>
              <w:tab/>
            </w:r>
            <w:r>
              <w:rPr>
                <w:noProof/>
                <w:webHidden/>
              </w:rPr>
              <w:fldChar w:fldCharType="begin"/>
            </w:r>
            <w:r>
              <w:rPr>
                <w:noProof/>
                <w:webHidden/>
              </w:rPr>
              <w:instrText xml:space="preserve"> PAGEREF _Toc152230565 \h </w:instrText>
            </w:r>
            <w:r>
              <w:rPr>
                <w:noProof/>
                <w:webHidden/>
              </w:rPr>
            </w:r>
            <w:r>
              <w:rPr>
                <w:noProof/>
                <w:webHidden/>
              </w:rPr>
              <w:fldChar w:fldCharType="separate"/>
            </w:r>
            <w:r>
              <w:rPr>
                <w:noProof/>
                <w:webHidden/>
              </w:rPr>
              <w:t>4</w:t>
            </w:r>
            <w:r>
              <w:rPr>
                <w:noProof/>
                <w:webHidden/>
              </w:rPr>
              <w:fldChar w:fldCharType="end"/>
            </w:r>
          </w:hyperlink>
        </w:p>
        <w:p w:rsidR="00B86B03" w:rsidRDefault="00B86B03">
          <w:pPr>
            <w:pStyle w:val="Sumrio2"/>
            <w:tabs>
              <w:tab w:val="right" w:leader="dot" w:pos="8494"/>
            </w:tabs>
            <w:rPr>
              <w:rFonts w:eastAsiaTheme="minorEastAsia"/>
              <w:noProof/>
              <w:lang w:eastAsia="pt-BR"/>
            </w:rPr>
          </w:pPr>
          <w:hyperlink w:anchor="_Toc152230566" w:history="1">
            <w:r w:rsidRPr="0013654A">
              <w:rPr>
                <w:rStyle w:val="Hyperlink"/>
                <w:noProof/>
              </w:rPr>
              <w:t>2.4 Seleção de Produtos:</w:t>
            </w:r>
            <w:r>
              <w:rPr>
                <w:noProof/>
                <w:webHidden/>
              </w:rPr>
              <w:tab/>
            </w:r>
            <w:r>
              <w:rPr>
                <w:noProof/>
                <w:webHidden/>
              </w:rPr>
              <w:fldChar w:fldCharType="begin"/>
            </w:r>
            <w:r>
              <w:rPr>
                <w:noProof/>
                <w:webHidden/>
              </w:rPr>
              <w:instrText xml:space="preserve"> PAGEREF _Toc152230566 \h </w:instrText>
            </w:r>
            <w:r>
              <w:rPr>
                <w:noProof/>
                <w:webHidden/>
              </w:rPr>
            </w:r>
            <w:r>
              <w:rPr>
                <w:noProof/>
                <w:webHidden/>
              </w:rPr>
              <w:fldChar w:fldCharType="separate"/>
            </w:r>
            <w:r>
              <w:rPr>
                <w:noProof/>
                <w:webHidden/>
              </w:rPr>
              <w:t>4</w:t>
            </w:r>
            <w:r>
              <w:rPr>
                <w:noProof/>
                <w:webHidden/>
              </w:rPr>
              <w:fldChar w:fldCharType="end"/>
            </w:r>
          </w:hyperlink>
        </w:p>
        <w:p w:rsidR="00B86B03" w:rsidRDefault="00B86B03">
          <w:pPr>
            <w:pStyle w:val="Sumrio2"/>
            <w:tabs>
              <w:tab w:val="right" w:leader="dot" w:pos="8494"/>
            </w:tabs>
            <w:rPr>
              <w:rFonts w:eastAsiaTheme="minorEastAsia"/>
              <w:noProof/>
              <w:lang w:eastAsia="pt-BR"/>
            </w:rPr>
          </w:pPr>
          <w:hyperlink w:anchor="_Toc152230567" w:history="1">
            <w:r w:rsidRPr="0013654A">
              <w:rPr>
                <w:rStyle w:val="Hyperlink"/>
                <w:noProof/>
              </w:rPr>
              <w:t>2.5 Design:</w:t>
            </w:r>
            <w:r>
              <w:rPr>
                <w:noProof/>
                <w:webHidden/>
              </w:rPr>
              <w:tab/>
            </w:r>
            <w:r>
              <w:rPr>
                <w:noProof/>
                <w:webHidden/>
              </w:rPr>
              <w:fldChar w:fldCharType="begin"/>
            </w:r>
            <w:r>
              <w:rPr>
                <w:noProof/>
                <w:webHidden/>
              </w:rPr>
              <w:instrText xml:space="preserve"> PAGEREF _Toc152230567 \h </w:instrText>
            </w:r>
            <w:r>
              <w:rPr>
                <w:noProof/>
                <w:webHidden/>
              </w:rPr>
            </w:r>
            <w:r>
              <w:rPr>
                <w:noProof/>
                <w:webHidden/>
              </w:rPr>
              <w:fldChar w:fldCharType="separate"/>
            </w:r>
            <w:r>
              <w:rPr>
                <w:noProof/>
                <w:webHidden/>
              </w:rPr>
              <w:t>5</w:t>
            </w:r>
            <w:r>
              <w:rPr>
                <w:noProof/>
                <w:webHidden/>
              </w:rPr>
              <w:fldChar w:fldCharType="end"/>
            </w:r>
          </w:hyperlink>
        </w:p>
        <w:p w:rsidR="00B86B03" w:rsidRDefault="00B86B03">
          <w:pPr>
            <w:pStyle w:val="Sumrio2"/>
            <w:tabs>
              <w:tab w:val="right" w:leader="dot" w:pos="8494"/>
            </w:tabs>
            <w:rPr>
              <w:rFonts w:eastAsiaTheme="minorEastAsia"/>
              <w:noProof/>
              <w:lang w:eastAsia="pt-BR"/>
            </w:rPr>
          </w:pPr>
          <w:hyperlink w:anchor="_Toc152230568" w:history="1">
            <w:r w:rsidRPr="0013654A">
              <w:rPr>
                <w:rStyle w:val="Hyperlink"/>
                <w:noProof/>
              </w:rPr>
              <w:t>2.6 Atendimento ao Cliente:</w:t>
            </w:r>
            <w:r>
              <w:rPr>
                <w:noProof/>
                <w:webHidden/>
              </w:rPr>
              <w:tab/>
            </w:r>
            <w:r>
              <w:rPr>
                <w:noProof/>
                <w:webHidden/>
              </w:rPr>
              <w:fldChar w:fldCharType="begin"/>
            </w:r>
            <w:r>
              <w:rPr>
                <w:noProof/>
                <w:webHidden/>
              </w:rPr>
              <w:instrText xml:space="preserve"> PAGEREF _Toc152230568 \h </w:instrText>
            </w:r>
            <w:r>
              <w:rPr>
                <w:noProof/>
                <w:webHidden/>
              </w:rPr>
            </w:r>
            <w:r>
              <w:rPr>
                <w:noProof/>
                <w:webHidden/>
              </w:rPr>
              <w:fldChar w:fldCharType="separate"/>
            </w:r>
            <w:r>
              <w:rPr>
                <w:noProof/>
                <w:webHidden/>
              </w:rPr>
              <w:t>5</w:t>
            </w:r>
            <w:r>
              <w:rPr>
                <w:noProof/>
                <w:webHidden/>
              </w:rPr>
              <w:fldChar w:fldCharType="end"/>
            </w:r>
          </w:hyperlink>
        </w:p>
        <w:p w:rsidR="00B86B03" w:rsidRDefault="00B86B03">
          <w:pPr>
            <w:pStyle w:val="Sumrio2"/>
            <w:tabs>
              <w:tab w:val="right" w:leader="dot" w:pos="8494"/>
            </w:tabs>
            <w:rPr>
              <w:rFonts w:eastAsiaTheme="minorEastAsia"/>
              <w:noProof/>
              <w:lang w:eastAsia="pt-BR"/>
            </w:rPr>
          </w:pPr>
          <w:hyperlink w:anchor="_Toc152230569" w:history="1">
            <w:r w:rsidRPr="0013654A">
              <w:rPr>
                <w:rStyle w:val="Hyperlink"/>
                <w:noProof/>
              </w:rPr>
              <w:t>2.7 Logística e Entrega:</w:t>
            </w:r>
            <w:r>
              <w:rPr>
                <w:noProof/>
                <w:webHidden/>
              </w:rPr>
              <w:tab/>
            </w:r>
            <w:r>
              <w:rPr>
                <w:noProof/>
                <w:webHidden/>
              </w:rPr>
              <w:fldChar w:fldCharType="begin"/>
            </w:r>
            <w:r>
              <w:rPr>
                <w:noProof/>
                <w:webHidden/>
              </w:rPr>
              <w:instrText xml:space="preserve"> PAGEREF _Toc152230569 \h </w:instrText>
            </w:r>
            <w:r>
              <w:rPr>
                <w:noProof/>
                <w:webHidden/>
              </w:rPr>
            </w:r>
            <w:r>
              <w:rPr>
                <w:noProof/>
                <w:webHidden/>
              </w:rPr>
              <w:fldChar w:fldCharType="separate"/>
            </w:r>
            <w:r>
              <w:rPr>
                <w:noProof/>
                <w:webHidden/>
              </w:rPr>
              <w:t>5</w:t>
            </w:r>
            <w:r>
              <w:rPr>
                <w:noProof/>
                <w:webHidden/>
              </w:rPr>
              <w:fldChar w:fldCharType="end"/>
            </w:r>
          </w:hyperlink>
        </w:p>
        <w:p w:rsidR="00B86B03" w:rsidRDefault="00B86B03">
          <w:pPr>
            <w:pStyle w:val="Sumrio2"/>
            <w:tabs>
              <w:tab w:val="right" w:leader="dot" w:pos="8494"/>
            </w:tabs>
            <w:rPr>
              <w:rFonts w:eastAsiaTheme="minorEastAsia"/>
              <w:noProof/>
              <w:lang w:eastAsia="pt-BR"/>
            </w:rPr>
          </w:pPr>
          <w:hyperlink w:anchor="_Toc152230570" w:history="1">
            <w:r w:rsidRPr="0013654A">
              <w:rPr>
                <w:rStyle w:val="Hyperlink"/>
                <w:noProof/>
              </w:rPr>
              <w:t>2.8 Segurança e Privacidade:</w:t>
            </w:r>
            <w:r>
              <w:rPr>
                <w:noProof/>
                <w:webHidden/>
              </w:rPr>
              <w:tab/>
            </w:r>
            <w:r>
              <w:rPr>
                <w:noProof/>
                <w:webHidden/>
              </w:rPr>
              <w:fldChar w:fldCharType="begin"/>
            </w:r>
            <w:r>
              <w:rPr>
                <w:noProof/>
                <w:webHidden/>
              </w:rPr>
              <w:instrText xml:space="preserve"> PAGEREF _Toc152230570 \h </w:instrText>
            </w:r>
            <w:r>
              <w:rPr>
                <w:noProof/>
                <w:webHidden/>
              </w:rPr>
            </w:r>
            <w:r>
              <w:rPr>
                <w:noProof/>
                <w:webHidden/>
              </w:rPr>
              <w:fldChar w:fldCharType="separate"/>
            </w:r>
            <w:r>
              <w:rPr>
                <w:noProof/>
                <w:webHidden/>
              </w:rPr>
              <w:t>5</w:t>
            </w:r>
            <w:r>
              <w:rPr>
                <w:noProof/>
                <w:webHidden/>
              </w:rPr>
              <w:fldChar w:fldCharType="end"/>
            </w:r>
          </w:hyperlink>
        </w:p>
        <w:p w:rsidR="00B86B03" w:rsidRDefault="00B86B03">
          <w:pPr>
            <w:pStyle w:val="Sumrio2"/>
            <w:tabs>
              <w:tab w:val="right" w:leader="dot" w:pos="8494"/>
            </w:tabs>
            <w:rPr>
              <w:rFonts w:eastAsiaTheme="minorEastAsia"/>
              <w:noProof/>
              <w:lang w:eastAsia="pt-BR"/>
            </w:rPr>
          </w:pPr>
          <w:hyperlink w:anchor="_Toc152230571" w:history="1">
            <w:r w:rsidRPr="0013654A">
              <w:rPr>
                <w:rStyle w:val="Hyperlink"/>
                <w:noProof/>
              </w:rPr>
              <w:t>2.9 Monitoramento:</w:t>
            </w:r>
            <w:r>
              <w:rPr>
                <w:noProof/>
                <w:webHidden/>
              </w:rPr>
              <w:tab/>
            </w:r>
            <w:r>
              <w:rPr>
                <w:noProof/>
                <w:webHidden/>
              </w:rPr>
              <w:fldChar w:fldCharType="begin"/>
            </w:r>
            <w:r>
              <w:rPr>
                <w:noProof/>
                <w:webHidden/>
              </w:rPr>
              <w:instrText xml:space="preserve"> PAGEREF _Toc152230571 \h </w:instrText>
            </w:r>
            <w:r>
              <w:rPr>
                <w:noProof/>
                <w:webHidden/>
              </w:rPr>
            </w:r>
            <w:r>
              <w:rPr>
                <w:noProof/>
                <w:webHidden/>
              </w:rPr>
              <w:fldChar w:fldCharType="separate"/>
            </w:r>
            <w:r>
              <w:rPr>
                <w:noProof/>
                <w:webHidden/>
              </w:rPr>
              <w:t>5</w:t>
            </w:r>
            <w:r>
              <w:rPr>
                <w:noProof/>
                <w:webHidden/>
              </w:rPr>
              <w:fldChar w:fldCharType="end"/>
            </w:r>
          </w:hyperlink>
        </w:p>
        <w:p w:rsidR="00B86B03" w:rsidRDefault="00B86B03">
          <w:pPr>
            <w:pStyle w:val="Sumrio2"/>
            <w:tabs>
              <w:tab w:val="right" w:leader="dot" w:pos="8494"/>
            </w:tabs>
            <w:rPr>
              <w:rFonts w:eastAsiaTheme="minorEastAsia"/>
              <w:noProof/>
              <w:lang w:eastAsia="pt-BR"/>
            </w:rPr>
          </w:pPr>
          <w:hyperlink w:anchor="_Toc152230572" w:history="1">
            <w:r w:rsidRPr="0013654A">
              <w:rPr>
                <w:rStyle w:val="Hyperlink"/>
                <w:noProof/>
              </w:rPr>
              <w:t>2.10 Recursos:</w:t>
            </w:r>
            <w:r>
              <w:rPr>
                <w:noProof/>
                <w:webHidden/>
              </w:rPr>
              <w:tab/>
            </w:r>
            <w:r>
              <w:rPr>
                <w:noProof/>
                <w:webHidden/>
              </w:rPr>
              <w:fldChar w:fldCharType="begin"/>
            </w:r>
            <w:r>
              <w:rPr>
                <w:noProof/>
                <w:webHidden/>
              </w:rPr>
              <w:instrText xml:space="preserve"> PAGEREF _Toc152230572 \h </w:instrText>
            </w:r>
            <w:r>
              <w:rPr>
                <w:noProof/>
                <w:webHidden/>
              </w:rPr>
            </w:r>
            <w:r>
              <w:rPr>
                <w:noProof/>
                <w:webHidden/>
              </w:rPr>
              <w:fldChar w:fldCharType="separate"/>
            </w:r>
            <w:r>
              <w:rPr>
                <w:noProof/>
                <w:webHidden/>
              </w:rPr>
              <w:t>5</w:t>
            </w:r>
            <w:r>
              <w:rPr>
                <w:noProof/>
                <w:webHidden/>
              </w:rPr>
              <w:fldChar w:fldCharType="end"/>
            </w:r>
          </w:hyperlink>
        </w:p>
        <w:p w:rsidR="00B86B03" w:rsidRDefault="00B86B03">
          <w:pPr>
            <w:pStyle w:val="Sumrio2"/>
            <w:tabs>
              <w:tab w:val="right" w:leader="dot" w:pos="8494"/>
            </w:tabs>
            <w:rPr>
              <w:rFonts w:eastAsiaTheme="minorEastAsia"/>
              <w:noProof/>
              <w:lang w:eastAsia="pt-BR"/>
            </w:rPr>
          </w:pPr>
          <w:hyperlink w:anchor="_Toc152230573" w:history="1">
            <w:r w:rsidRPr="0013654A">
              <w:rPr>
                <w:rStyle w:val="Hyperlink"/>
                <w:noProof/>
              </w:rPr>
              <w:t>2.11 Requisitos:</w:t>
            </w:r>
            <w:r>
              <w:rPr>
                <w:noProof/>
                <w:webHidden/>
              </w:rPr>
              <w:tab/>
            </w:r>
            <w:r>
              <w:rPr>
                <w:noProof/>
                <w:webHidden/>
              </w:rPr>
              <w:fldChar w:fldCharType="begin"/>
            </w:r>
            <w:r>
              <w:rPr>
                <w:noProof/>
                <w:webHidden/>
              </w:rPr>
              <w:instrText xml:space="preserve"> PAGEREF _Toc152230573 \h </w:instrText>
            </w:r>
            <w:r>
              <w:rPr>
                <w:noProof/>
                <w:webHidden/>
              </w:rPr>
            </w:r>
            <w:r>
              <w:rPr>
                <w:noProof/>
                <w:webHidden/>
              </w:rPr>
              <w:fldChar w:fldCharType="separate"/>
            </w:r>
            <w:r>
              <w:rPr>
                <w:noProof/>
                <w:webHidden/>
              </w:rPr>
              <w:t>5</w:t>
            </w:r>
            <w:r>
              <w:rPr>
                <w:noProof/>
                <w:webHidden/>
              </w:rPr>
              <w:fldChar w:fldCharType="end"/>
            </w:r>
          </w:hyperlink>
        </w:p>
        <w:p w:rsidR="00B86B03" w:rsidRDefault="00B86B03">
          <w:pPr>
            <w:pStyle w:val="Sumrio2"/>
            <w:tabs>
              <w:tab w:val="right" w:leader="dot" w:pos="8494"/>
            </w:tabs>
            <w:rPr>
              <w:rFonts w:eastAsiaTheme="minorEastAsia"/>
              <w:noProof/>
              <w:lang w:eastAsia="pt-BR"/>
            </w:rPr>
          </w:pPr>
          <w:hyperlink w:anchor="_Toc152230574" w:history="1">
            <w:r w:rsidRPr="0013654A">
              <w:rPr>
                <w:rStyle w:val="Hyperlink"/>
                <w:noProof/>
              </w:rPr>
              <w:t>2.12 5W2H</w:t>
            </w:r>
            <w:r>
              <w:rPr>
                <w:noProof/>
                <w:webHidden/>
              </w:rPr>
              <w:tab/>
            </w:r>
            <w:r>
              <w:rPr>
                <w:noProof/>
                <w:webHidden/>
              </w:rPr>
              <w:fldChar w:fldCharType="begin"/>
            </w:r>
            <w:r>
              <w:rPr>
                <w:noProof/>
                <w:webHidden/>
              </w:rPr>
              <w:instrText xml:space="preserve"> PAGEREF _Toc152230574 \h </w:instrText>
            </w:r>
            <w:r>
              <w:rPr>
                <w:noProof/>
                <w:webHidden/>
              </w:rPr>
            </w:r>
            <w:r>
              <w:rPr>
                <w:noProof/>
                <w:webHidden/>
              </w:rPr>
              <w:fldChar w:fldCharType="separate"/>
            </w:r>
            <w:r>
              <w:rPr>
                <w:noProof/>
                <w:webHidden/>
              </w:rPr>
              <w:t>6</w:t>
            </w:r>
            <w:r>
              <w:rPr>
                <w:noProof/>
                <w:webHidden/>
              </w:rPr>
              <w:fldChar w:fldCharType="end"/>
            </w:r>
          </w:hyperlink>
        </w:p>
        <w:p w:rsidR="00B86B03" w:rsidRDefault="00B86B03">
          <w:pPr>
            <w:pStyle w:val="Sumrio2"/>
            <w:tabs>
              <w:tab w:val="right" w:leader="dot" w:pos="8494"/>
            </w:tabs>
            <w:rPr>
              <w:rFonts w:eastAsiaTheme="minorEastAsia"/>
              <w:noProof/>
              <w:lang w:eastAsia="pt-BR"/>
            </w:rPr>
          </w:pPr>
          <w:hyperlink w:anchor="_Toc152230575" w:history="1">
            <w:r w:rsidRPr="0013654A">
              <w:rPr>
                <w:rStyle w:val="Hyperlink"/>
                <w:noProof/>
              </w:rPr>
              <w:t>2.13 Cronograma:</w:t>
            </w:r>
            <w:r>
              <w:rPr>
                <w:noProof/>
                <w:webHidden/>
              </w:rPr>
              <w:tab/>
            </w:r>
            <w:r>
              <w:rPr>
                <w:noProof/>
                <w:webHidden/>
              </w:rPr>
              <w:fldChar w:fldCharType="begin"/>
            </w:r>
            <w:r>
              <w:rPr>
                <w:noProof/>
                <w:webHidden/>
              </w:rPr>
              <w:instrText xml:space="preserve"> PAGEREF _Toc152230575 \h </w:instrText>
            </w:r>
            <w:r>
              <w:rPr>
                <w:noProof/>
                <w:webHidden/>
              </w:rPr>
            </w:r>
            <w:r>
              <w:rPr>
                <w:noProof/>
                <w:webHidden/>
              </w:rPr>
              <w:fldChar w:fldCharType="separate"/>
            </w:r>
            <w:r>
              <w:rPr>
                <w:noProof/>
                <w:webHidden/>
              </w:rPr>
              <w:t>6</w:t>
            </w:r>
            <w:r>
              <w:rPr>
                <w:noProof/>
                <w:webHidden/>
              </w:rPr>
              <w:fldChar w:fldCharType="end"/>
            </w:r>
          </w:hyperlink>
        </w:p>
        <w:p w:rsidR="00B86B03" w:rsidRDefault="00B86B03">
          <w:pPr>
            <w:pStyle w:val="Sumrio2"/>
            <w:tabs>
              <w:tab w:val="right" w:leader="dot" w:pos="8494"/>
            </w:tabs>
            <w:rPr>
              <w:rFonts w:eastAsiaTheme="minorEastAsia"/>
              <w:noProof/>
              <w:lang w:eastAsia="pt-BR"/>
            </w:rPr>
          </w:pPr>
          <w:hyperlink w:anchor="_Toc152230576" w:history="1">
            <w:r w:rsidRPr="0013654A">
              <w:rPr>
                <w:rStyle w:val="Hyperlink"/>
                <w:noProof/>
              </w:rPr>
              <w:t>2.14 Entregáveis:</w:t>
            </w:r>
            <w:r>
              <w:rPr>
                <w:noProof/>
                <w:webHidden/>
              </w:rPr>
              <w:tab/>
            </w:r>
            <w:r>
              <w:rPr>
                <w:noProof/>
                <w:webHidden/>
              </w:rPr>
              <w:fldChar w:fldCharType="begin"/>
            </w:r>
            <w:r>
              <w:rPr>
                <w:noProof/>
                <w:webHidden/>
              </w:rPr>
              <w:instrText xml:space="preserve"> PAGEREF _Toc152230576 \h </w:instrText>
            </w:r>
            <w:r>
              <w:rPr>
                <w:noProof/>
                <w:webHidden/>
              </w:rPr>
            </w:r>
            <w:r>
              <w:rPr>
                <w:noProof/>
                <w:webHidden/>
              </w:rPr>
              <w:fldChar w:fldCharType="separate"/>
            </w:r>
            <w:r>
              <w:rPr>
                <w:noProof/>
                <w:webHidden/>
              </w:rPr>
              <w:t>6</w:t>
            </w:r>
            <w:r>
              <w:rPr>
                <w:noProof/>
                <w:webHidden/>
              </w:rPr>
              <w:fldChar w:fldCharType="end"/>
            </w:r>
          </w:hyperlink>
        </w:p>
        <w:p w:rsidR="00B86B03" w:rsidRDefault="00B86B03">
          <w:r>
            <w:rPr>
              <w:b/>
              <w:bCs/>
            </w:rPr>
            <w:fldChar w:fldCharType="end"/>
          </w:r>
        </w:p>
      </w:sdtContent>
    </w:sdt>
    <w:p w:rsidR="009433FC" w:rsidRDefault="009433FC">
      <w:pPr>
        <w:rPr>
          <w:rFonts w:asciiTheme="majorHAnsi" w:eastAsiaTheme="majorEastAsia" w:hAnsiTheme="majorHAnsi" w:cstheme="majorBidi"/>
          <w:color w:val="2F5496" w:themeColor="accent1" w:themeShade="BF"/>
          <w:sz w:val="32"/>
          <w:szCs w:val="32"/>
        </w:rPr>
      </w:pPr>
      <w:r>
        <w:br w:type="page"/>
      </w:r>
    </w:p>
    <w:p w:rsidR="009433FC" w:rsidRPr="009433FC" w:rsidRDefault="00B86B03" w:rsidP="00B86B03">
      <w:pPr>
        <w:pStyle w:val="Ttulo1"/>
        <w:rPr>
          <w:sz w:val="36"/>
        </w:rPr>
      </w:pPr>
      <w:bookmarkStart w:id="1" w:name="_Toc152230552"/>
      <w:bookmarkEnd w:id="0"/>
      <w:r>
        <w:rPr>
          <w:sz w:val="36"/>
        </w:rPr>
        <w:lastRenderedPageBreak/>
        <w:t xml:space="preserve">1. </w:t>
      </w:r>
      <w:r w:rsidR="009433FC" w:rsidRPr="009433FC">
        <w:rPr>
          <w:sz w:val="36"/>
        </w:rPr>
        <w:t>Pesquisa de mercado de impressoras 3D para uso doméstico</w:t>
      </w:r>
      <w:bookmarkEnd w:id="1"/>
    </w:p>
    <w:p w:rsidR="009433FC" w:rsidRPr="0018567D" w:rsidRDefault="009433FC" w:rsidP="009433FC">
      <w:pPr>
        <w:spacing w:after="0" w:line="240" w:lineRule="auto"/>
        <w:jc w:val="both"/>
        <w:rPr>
          <w:rFonts w:ascii="Arial" w:hAnsi="Arial" w:cs="Arial"/>
          <w:sz w:val="24"/>
          <w:szCs w:val="24"/>
        </w:rPr>
      </w:pPr>
    </w:p>
    <w:p w:rsidR="009433FC" w:rsidRPr="009433FC" w:rsidRDefault="009433FC" w:rsidP="00B86B03">
      <w:pPr>
        <w:pStyle w:val="Ttulo2"/>
        <w:numPr>
          <w:ilvl w:val="1"/>
          <w:numId w:val="4"/>
        </w:numPr>
        <w:rPr>
          <w:sz w:val="32"/>
        </w:rPr>
      </w:pPr>
      <w:bookmarkStart w:id="2" w:name="_Toc152230553"/>
      <w:r w:rsidRPr="009433FC">
        <w:rPr>
          <w:sz w:val="32"/>
        </w:rPr>
        <w:t>Introdução</w:t>
      </w:r>
      <w:bookmarkEnd w:id="2"/>
    </w:p>
    <w:p w:rsidR="009433FC" w:rsidRPr="0018567D" w:rsidRDefault="009433FC" w:rsidP="009433FC">
      <w:pPr>
        <w:spacing w:after="0" w:line="240" w:lineRule="auto"/>
        <w:jc w:val="both"/>
        <w:rPr>
          <w:rFonts w:ascii="Arial" w:hAnsi="Arial" w:cs="Arial"/>
          <w:sz w:val="24"/>
          <w:szCs w:val="24"/>
        </w:rPr>
      </w:pPr>
    </w:p>
    <w:p w:rsidR="009433FC" w:rsidRPr="0018567D" w:rsidRDefault="009433FC" w:rsidP="009433FC">
      <w:pPr>
        <w:spacing w:after="0" w:line="240" w:lineRule="auto"/>
        <w:ind w:firstLine="708"/>
        <w:jc w:val="both"/>
        <w:rPr>
          <w:rFonts w:ascii="Arial" w:hAnsi="Arial" w:cs="Arial"/>
          <w:sz w:val="24"/>
          <w:szCs w:val="24"/>
        </w:rPr>
      </w:pPr>
      <w:r w:rsidRPr="0018567D">
        <w:rPr>
          <w:rFonts w:ascii="Arial" w:hAnsi="Arial" w:cs="Arial"/>
          <w:sz w:val="24"/>
          <w:szCs w:val="24"/>
        </w:rPr>
        <w:t>As impressoras 3D para uso doméstico têm ganhado popularidade nos últimos anos devido à sua acessibilidade e versatilidade. Elas permitem que os usuários criem objetos personalizados em três dimensões, a partir de modelos digitais.</w:t>
      </w:r>
    </w:p>
    <w:p w:rsidR="009433FC" w:rsidRPr="0018567D" w:rsidRDefault="009433FC" w:rsidP="009433FC">
      <w:pPr>
        <w:spacing w:after="0" w:line="240" w:lineRule="auto"/>
        <w:jc w:val="both"/>
        <w:rPr>
          <w:rFonts w:ascii="Arial" w:hAnsi="Arial" w:cs="Arial"/>
          <w:sz w:val="24"/>
          <w:szCs w:val="24"/>
        </w:rPr>
      </w:pPr>
    </w:p>
    <w:p w:rsidR="009433FC" w:rsidRPr="009433FC" w:rsidRDefault="009433FC" w:rsidP="00B86B03">
      <w:pPr>
        <w:pStyle w:val="Ttulo2"/>
        <w:numPr>
          <w:ilvl w:val="1"/>
          <w:numId w:val="4"/>
        </w:numPr>
        <w:rPr>
          <w:sz w:val="32"/>
        </w:rPr>
      </w:pPr>
      <w:bookmarkStart w:id="3" w:name="_Toc152230554"/>
      <w:r w:rsidRPr="009433FC">
        <w:rPr>
          <w:sz w:val="32"/>
        </w:rPr>
        <w:t>Objetivo</w:t>
      </w:r>
      <w:bookmarkEnd w:id="3"/>
    </w:p>
    <w:p w:rsidR="009433FC" w:rsidRPr="0018567D" w:rsidRDefault="009433FC" w:rsidP="009433FC">
      <w:pPr>
        <w:spacing w:after="0" w:line="240" w:lineRule="auto"/>
        <w:jc w:val="both"/>
        <w:rPr>
          <w:rFonts w:ascii="Arial" w:hAnsi="Arial" w:cs="Arial"/>
          <w:sz w:val="24"/>
          <w:szCs w:val="24"/>
        </w:rPr>
      </w:pPr>
    </w:p>
    <w:p w:rsidR="009433FC" w:rsidRPr="0018567D" w:rsidRDefault="009433FC" w:rsidP="009433FC">
      <w:pPr>
        <w:spacing w:after="0" w:line="240" w:lineRule="auto"/>
        <w:ind w:firstLine="708"/>
        <w:jc w:val="both"/>
        <w:rPr>
          <w:rFonts w:ascii="Arial" w:hAnsi="Arial" w:cs="Arial"/>
          <w:sz w:val="24"/>
          <w:szCs w:val="24"/>
        </w:rPr>
      </w:pPr>
      <w:r w:rsidRPr="0018567D">
        <w:rPr>
          <w:rFonts w:ascii="Arial" w:hAnsi="Arial" w:cs="Arial"/>
          <w:sz w:val="24"/>
          <w:szCs w:val="24"/>
        </w:rPr>
        <w:t>O objetivo desta pesquisa é identificar os principais aspectos a serem considerados ao escolher uma impressora 3D para uso doméstico, com base em uma revisão bibliográfica, entrevistas com especialistas no setor de impressão 3D, pesquisa de mercado e análise de dados.</w:t>
      </w:r>
    </w:p>
    <w:p w:rsidR="009433FC" w:rsidRPr="0018567D" w:rsidRDefault="009433FC" w:rsidP="009433FC">
      <w:pPr>
        <w:spacing w:after="0" w:line="240" w:lineRule="auto"/>
        <w:jc w:val="both"/>
        <w:rPr>
          <w:rFonts w:ascii="Arial" w:hAnsi="Arial" w:cs="Arial"/>
          <w:sz w:val="24"/>
          <w:szCs w:val="24"/>
        </w:rPr>
      </w:pPr>
    </w:p>
    <w:p w:rsidR="009433FC" w:rsidRPr="009433FC" w:rsidRDefault="00B86B03" w:rsidP="009433FC">
      <w:pPr>
        <w:pStyle w:val="Ttulo2"/>
        <w:rPr>
          <w:sz w:val="32"/>
        </w:rPr>
      </w:pPr>
      <w:bookmarkStart w:id="4" w:name="_Toc152230555"/>
      <w:r>
        <w:rPr>
          <w:sz w:val="32"/>
        </w:rPr>
        <w:t xml:space="preserve">1.3 </w:t>
      </w:r>
      <w:r w:rsidR="009433FC" w:rsidRPr="009433FC">
        <w:rPr>
          <w:sz w:val="32"/>
        </w:rPr>
        <w:t>Metodologia</w:t>
      </w:r>
      <w:bookmarkEnd w:id="4"/>
    </w:p>
    <w:p w:rsidR="009433FC" w:rsidRPr="0018567D" w:rsidRDefault="009433FC" w:rsidP="009433FC">
      <w:pPr>
        <w:spacing w:after="0" w:line="240" w:lineRule="auto"/>
        <w:jc w:val="both"/>
        <w:rPr>
          <w:rFonts w:ascii="Arial" w:hAnsi="Arial" w:cs="Arial"/>
          <w:sz w:val="24"/>
          <w:szCs w:val="24"/>
        </w:rPr>
      </w:pPr>
    </w:p>
    <w:p w:rsidR="009433FC" w:rsidRPr="0018567D" w:rsidRDefault="009433FC" w:rsidP="009433FC">
      <w:pPr>
        <w:spacing w:after="0" w:line="240" w:lineRule="auto"/>
        <w:jc w:val="both"/>
        <w:rPr>
          <w:rFonts w:ascii="Arial" w:hAnsi="Arial" w:cs="Arial"/>
          <w:b/>
          <w:sz w:val="24"/>
          <w:szCs w:val="24"/>
        </w:rPr>
      </w:pPr>
      <w:r w:rsidRPr="0018567D">
        <w:rPr>
          <w:rFonts w:ascii="Arial" w:hAnsi="Arial" w:cs="Arial"/>
          <w:b/>
          <w:sz w:val="24"/>
          <w:szCs w:val="24"/>
        </w:rPr>
        <w:t>A pesquisa foi realizada em cinco etapas:</w:t>
      </w:r>
    </w:p>
    <w:p w:rsidR="009433FC" w:rsidRDefault="009433FC" w:rsidP="009433FC">
      <w:pPr>
        <w:spacing w:after="0" w:line="240" w:lineRule="auto"/>
        <w:jc w:val="both"/>
        <w:rPr>
          <w:rFonts w:ascii="Arial" w:hAnsi="Arial" w:cs="Arial"/>
          <w:sz w:val="24"/>
          <w:szCs w:val="24"/>
        </w:rPr>
      </w:pPr>
    </w:p>
    <w:p w:rsidR="009433FC" w:rsidRDefault="00B86B03" w:rsidP="009433FC">
      <w:pPr>
        <w:spacing w:after="0" w:line="240" w:lineRule="auto"/>
        <w:jc w:val="both"/>
        <w:rPr>
          <w:rFonts w:ascii="Arial" w:hAnsi="Arial" w:cs="Arial"/>
          <w:sz w:val="28"/>
          <w:szCs w:val="24"/>
        </w:rPr>
      </w:pPr>
      <w:bookmarkStart w:id="5" w:name="_Toc152230556"/>
      <w:r>
        <w:rPr>
          <w:rStyle w:val="Ttulo3Char"/>
          <w:sz w:val="28"/>
        </w:rPr>
        <w:t xml:space="preserve">1.3.1 </w:t>
      </w:r>
      <w:r w:rsidR="009433FC" w:rsidRPr="009433FC">
        <w:rPr>
          <w:rStyle w:val="Ttulo3Char"/>
          <w:sz w:val="28"/>
        </w:rPr>
        <w:t>Revisão bibliográfica</w:t>
      </w:r>
      <w:bookmarkStart w:id="6" w:name="_GoBack"/>
      <w:bookmarkEnd w:id="5"/>
      <w:bookmarkEnd w:id="6"/>
    </w:p>
    <w:p w:rsidR="009433FC" w:rsidRDefault="009433FC" w:rsidP="009433FC">
      <w:pPr>
        <w:spacing w:after="0" w:line="240" w:lineRule="auto"/>
        <w:ind w:firstLine="708"/>
        <w:jc w:val="both"/>
        <w:rPr>
          <w:rFonts w:ascii="Arial" w:hAnsi="Arial" w:cs="Arial"/>
          <w:sz w:val="24"/>
          <w:szCs w:val="24"/>
        </w:rPr>
      </w:pPr>
      <w:r w:rsidRPr="0018567D">
        <w:rPr>
          <w:rFonts w:ascii="Arial" w:hAnsi="Arial" w:cs="Arial"/>
          <w:sz w:val="24"/>
          <w:szCs w:val="24"/>
        </w:rPr>
        <w:t>Foram identificados os principais aspectos a serem considerados ao escolher uma impressora 3D para uso doméstico, com base em artigos científicos, livros e sites especializados.</w:t>
      </w:r>
    </w:p>
    <w:p w:rsidR="009433FC" w:rsidRPr="0018567D" w:rsidRDefault="009433FC" w:rsidP="009433FC">
      <w:pPr>
        <w:spacing w:after="0" w:line="240" w:lineRule="auto"/>
        <w:ind w:firstLine="708"/>
        <w:jc w:val="both"/>
        <w:rPr>
          <w:rFonts w:ascii="Arial" w:hAnsi="Arial" w:cs="Arial"/>
          <w:sz w:val="24"/>
          <w:szCs w:val="24"/>
        </w:rPr>
      </w:pPr>
    </w:p>
    <w:p w:rsidR="009433FC" w:rsidRDefault="00B86B03" w:rsidP="009433FC">
      <w:pPr>
        <w:spacing w:after="0" w:line="240" w:lineRule="auto"/>
        <w:jc w:val="both"/>
        <w:rPr>
          <w:rFonts w:ascii="Arial" w:hAnsi="Arial" w:cs="Arial"/>
          <w:sz w:val="24"/>
          <w:szCs w:val="24"/>
        </w:rPr>
      </w:pPr>
      <w:bookmarkStart w:id="7" w:name="_Toc152230557"/>
      <w:r>
        <w:rPr>
          <w:rStyle w:val="Ttulo3Char"/>
          <w:sz w:val="28"/>
        </w:rPr>
        <w:t xml:space="preserve">1.3.2 </w:t>
      </w:r>
      <w:r w:rsidR="009433FC" w:rsidRPr="009433FC">
        <w:rPr>
          <w:rStyle w:val="Ttulo3Char"/>
          <w:sz w:val="28"/>
        </w:rPr>
        <w:t>Entrevistas com especialistas</w:t>
      </w:r>
      <w:bookmarkEnd w:id="7"/>
      <w:r w:rsidR="009433FC" w:rsidRPr="0018567D">
        <w:rPr>
          <w:rFonts w:ascii="Arial" w:hAnsi="Arial" w:cs="Arial"/>
          <w:sz w:val="24"/>
          <w:szCs w:val="24"/>
        </w:rPr>
        <w:t xml:space="preserve"> </w:t>
      </w:r>
    </w:p>
    <w:p w:rsidR="009433FC" w:rsidRDefault="009433FC" w:rsidP="009433FC">
      <w:pPr>
        <w:spacing w:after="0" w:line="240" w:lineRule="auto"/>
        <w:ind w:firstLine="708"/>
        <w:jc w:val="both"/>
        <w:rPr>
          <w:rFonts w:ascii="Arial" w:hAnsi="Arial" w:cs="Arial"/>
          <w:sz w:val="24"/>
          <w:szCs w:val="24"/>
        </w:rPr>
      </w:pPr>
      <w:r w:rsidRPr="0018567D">
        <w:rPr>
          <w:rFonts w:ascii="Arial" w:hAnsi="Arial" w:cs="Arial"/>
          <w:sz w:val="24"/>
          <w:szCs w:val="24"/>
        </w:rPr>
        <w:t>Foram realizadas entrevistas com especialistas no setor de impressão 3D para obter insights adicionais sobre os principais aspectos a serem considerados.</w:t>
      </w:r>
    </w:p>
    <w:p w:rsidR="009433FC" w:rsidRPr="0018567D" w:rsidRDefault="009433FC" w:rsidP="009433FC">
      <w:pPr>
        <w:spacing w:after="0" w:line="240" w:lineRule="auto"/>
        <w:ind w:firstLine="708"/>
        <w:jc w:val="both"/>
        <w:rPr>
          <w:rFonts w:ascii="Arial" w:hAnsi="Arial" w:cs="Arial"/>
          <w:sz w:val="24"/>
          <w:szCs w:val="24"/>
        </w:rPr>
      </w:pPr>
    </w:p>
    <w:p w:rsidR="009433FC" w:rsidRDefault="00B86B03" w:rsidP="009433FC">
      <w:pPr>
        <w:spacing w:after="0" w:line="240" w:lineRule="auto"/>
        <w:jc w:val="both"/>
        <w:rPr>
          <w:rFonts w:ascii="Arial" w:hAnsi="Arial" w:cs="Arial"/>
          <w:sz w:val="24"/>
          <w:szCs w:val="24"/>
        </w:rPr>
      </w:pPr>
      <w:bookmarkStart w:id="8" w:name="_Toc152230558"/>
      <w:r>
        <w:rPr>
          <w:rStyle w:val="Ttulo3Char"/>
          <w:sz w:val="28"/>
        </w:rPr>
        <w:t xml:space="preserve">1.3.3 </w:t>
      </w:r>
      <w:r w:rsidR="009433FC" w:rsidRPr="009433FC">
        <w:rPr>
          <w:rStyle w:val="Ttulo3Char"/>
          <w:sz w:val="28"/>
        </w:rPr>
        <w:t>Pesquisa de mercado</w:t>
      </w:r>
      <w:bookmarkEnd w:id="8"/>
    </w:p>
    <w:p w:rsidR="009433FC" w:rsidRDefault="009433FC" w:rsidP="009433FC">
      <w:pPr>
        <w:spacing w:after="0" w:line="240" w:lineRule="auto"/>
        <w:ind w:firstLine="708"/>
        <w:jc w:val="both"/>
        <w:rPr>
          <w:rFonts w:ascii="Arial" w:hAnsi="Arial" w:cs="Arial"/>
          <w:sz w:val="24"/>
          <w:szCs w:val="24"/>
        </w:rPr>
      </w:pPr>
      <w:r w:rsidRPr="0018567D">
        <w:rPr>
          <w:rFonts w:ascii="Arial" w:hAnsi="Arial" w:cs="Arial"/>
          <w:sz w:val="24"/>
          <w:szCs w:val="24"/>
        </w:rPr>
        <w:t>Foi realizada uma pesquisa de mercado para coletar dados quantitativos sobre as impressoras 3D para uso doméstico disponíveis no mercado brasileiro.</w:t>
      </w:r>
    </w:p>
    <w:p w:rsidR="009433FC" w:rsidRDefault="009433FC" w:rsidP="009433FC">
      <w:pPr>
        <w:spacing w:after="0" w:line="240" w:lineRule="auto"/>
        <w:ind w:firstLine="708"/>
        <w:jc w:val="both"/>
        <w:rPr>
          <w:rFonts w:ascii="Arial" w:hAnsi="Arial" w:cs="Arial"/>
          <w:sz w:val="24"/>
          <w:szCs w:val="24"/>
        </w:rPr>
      </w:pPr>
    </w:p>
    <w:p w:rsidR="009433FC" w:rsidRDefault="00B86B03" w:rsidP="009433FC">
      <w:pPr>
        <w:spacing w:after="0" w:line="240" w:lineRule="auto"/>
        <w:jc w:val="both"/>
        <w:rPr>
          <w:rFonts w:ascii="Arial" w:hAnsi="Arial" w:cs="Arial"/>
          <w:sz w:val="24"/>
          <w:szCs w:val="24"/>
        </w:rPr>
      </w:pPr>
      <w:bookmarkStart w:id="9" w:name="_Toc152230559"/>
      <w:r>
        <w:rPr>
          <w:rStyle w:val="Ttulo3Char"/>
          <w:sz w:val="28"/>
        </w:rPr>
        <w:t xml:space="preserve">1.3.4 </w:t>
      </w:r>
      <w:r w:rsidR="009433FC" w:rsidRPr="009433FC">
        <w:rPr>
          <w:rStyle w:val="Ttulo3Char"/>
          <w:sz w:val="28"/>
        </w:rPr>
        <w:t>Análise de dados</w:t>
      </w:r>
      <w:bookmarkEnd w:id="9"/>
    </w:p>
    <w:p w:rsidR="009433FC" w:rsidRDefault="009433FC" w:rsidP="009433FC">
      <w:pPr>
        <w:spacing w:after="0" w:line="240" w:lineRule="auto"/>
        <w:ind w:firstLine="708"/>
        <w:jc w:val="both"/>
        <w:rPr>
          <w:rFonts w:ascii="Arial" w:hAnsi="Arial" w:cs="Arial"/>
          <w:sz w:val="24"/>
          <w:szCs w:val="24"/>
        </w:rPr>
      </w:pPr>
      <w:r w:rsidRPr="0018567D">
        <w:rPr>
          <w:rFonts w:ascii="Arial" w:hAnsi="Arial" w:cs="Arial"/>
          <w:sz w:val="24"/>
          <w:szCs w:val="24"/>
        </w:rPr>
        <w:t>Os dados coletados na revisão bibliográfica, nas entrevistas e na pesquisa de mercado foram analisados e consolidados para identificar os principais aspectos a serem considerados ao escolher uma impressora 3D para uso doméstico.</w:t>
      </w:r>
    </w:p>
    <w:p w:rsidR="009433FC" w:rsidRDefault="009433FC" w:rsidP="009433FC">
      <w:pPr>
        <w:spacing w:after="0" w:line="240" w:lineRule="auto"/>
        <w:ind w:firstLine="708"/>
        <w:jc w:val="both"/>
        <w:rPr>
          <w:rFonts w:ascii="Arial" w:hAnsi="Arial" w:cs="Arial"/>
          <w:sz w:val="24"/>
          <w:szCs w:val="24"/>
        </w:rPr>
      </w:pPr>
    </w:p>
    <w:p w:rsidR="009433FC" w:rsidRDefault="00B86B03" w:rsidP="009433FC">
      <w:pPr>
        <w:spacing w:after="0" w:line="240" w:lineRule="auto"/>
        <w:jc w:val="both"/>
        <w:rPr>
          <w:rStyle w:val="Ttulo3Char"/>
          <w:sz w:val="28"/>
        </w:rPr>
      </w:pPr>
      <w:bookmarkStart w:id="10" w:name="_Toc152230560"/>
      <w:r>
        <w:rPr>
          <w:rStyle w:val="Ttulo3Char"/>
          <w:sz w:val="28"/>
        </w:rPr>
        <w:t xml:space="preserve">1.3.5 </w:t>
      </w:r>
      <w:r w:rsidR="009433FC" w:rsidRPr="009433FC">
        <w:rPr>
          <w:rStyle w:val="Ttulo3Char"/>
          <w:sz w:val="28"/>
        </w:rPr>
        <w:t>Aplicação de técnicas de análise de dados</w:t>
      </w:r>
      <w:bookmarkEnd w:id="10"/>
    </w:p>
    <w:p w:rsidR="009433FC" w:rsidRPr="0018567D" w:rsidRDefault="009433FC" w:rsidP="009433FC">
      <w:pPr>
        <w:spacing w:after="0" w:line="240" w:lineRule="auto"/>
        <w:ind w:firstLine="708"/>
        <w:jc w:val="both"/>
        <w:rPr>
          <w:rFonts w:ascii="Arial" w:hAnsi="Arial" w:cs="Arial"/>
          <w:sz w:val="24"/>
          <w:szCs w:val="24"/>
        </w:rPr>
      </w:pPr>
      <w:r w:rsidRPr="0018567D">
        <w:rPr>
          <w:rFonts w:ascii="Arial" w:hAnsi="Arial" w:cs="Arial"/>
          <w:sz w:val="24"/>
          <w:szCs w:val="24"/>
        </w:rPr>
        <w:t>Foram aplicadas técnicas de análise de dados, como análise de regressão, para identificar as relações entre os diferentes aspectos a serem considerados ao escolher uma impressora 3D para uso doméstico.</w:t>
      </w:r>
    </w:p>
    <w:p w:rsidR="009433FC" w:rsidRPr="0018567D" w:rsidRDefault="009433FC" w:rsidP="009433FC">
      <w:pPr>
        <w:spacing w:after="0" w:line="240" w:lineRule="auto"/>
        <w:jc w:val="both"/>
        <w:rPr>
          <w:rFonts w:ascii="Arial" w:hAnsi="Arial" w:cs="Arial"/>
          <w:sz w:val="24"/>
          <w:szCs w:val="24"/>
        </w:rPr>
      </w:pPr>
      <w:r w:rsidRPr="0018567D">
        <w:rPr>
          <w:rFonts w:ascii="Arial" w:hAnsi="Arial" w:cs="Arial"/>
          <w:sz w:val="24"/>
          <w:szCs w:val="24"/>
        </w:rPr>
        <w:t>Resultados</w:t>
      </w:r>
    </w:p>
    <w:p w:rsidR="009433FC" w:rsidRPr="009433FC" w:rsidRDefault="00B86B03" w:rsidP="009433FC">
      <w:pPr>
        <w:pStyle w:val="Ttulo2"/>
        <w:rPr>
          <w:sz w:val="32"/>
        </w:rPr>
      </w:pPr>
      <w:bookmarkStart w:id="11" w:name="_Toc152230561"/>
      <w:r>
        <w:rPr>
          <w:sz w:val="32"/>
        </w:rPr>
        <w:lastRenderedPageBreak/>
        <w:t xml:space="preserve">1.4 </w:t>
      </w:r>
      <w:r w:rsidR="009433FC" w:rsidRPr="009433FC">
        <w:rPr>
          <w:sz w:val="32"/>
        </w:rPr>
        <w:t>Conclusão</w:t>
      </w:r>
      <w:bookmarkEnd w:id="11"/>
    </w:p>
    <w:p w:rsidR="009433FC" w:rsidRPr="0018567D" w:rsidRDefault="009433FC" w:rsidP="009433FC">
      <w:pPr>
        <w:spacing w:after="0" w:line="240" w:lineRule="auto"/>
        <w:jc w:val="both"/>
        <w:rPr>
          <w:rFonts w:ascii="Arial" w:hAnsi="Arial" w:cs="Arial"/>
          <w:sz w:val="24"/>
          <w:szCs w:val="24"/>
        </w:rPr>
      </w:pPr>
    </w:p>
    <w:p w:rsidR="009433FC" w:rsidRPr="0018567D" w:rsidRDefault="009433FC" w:rsidP="009433FC">
      <w:pPr>
        <w:ind w:firstLine="708"/>
        <w:rPr>
          <w:rFonts w:ascii="Arial" w:hAnsi="Arial" w:cs="Arial"/>
          <w:sz w:val="24"/>
          <w:szCs w:val="24"/>
        </w:rPr>
      </w:pPr>
      <w:r w:rsidRPr="0018567D">
        <w:rPr>
          <w:rFonts w:ascii="Arial" w:hAnsi="Arial" w:cs="Arial"/>
          <w:sz w:val="24"/>
          <w:szCs w:val="24"/>
        </w:rPr>
        <w:t>Além disso, é importante ressaltar que o dinamismo tecnológico continua a influenciar o cenário das impressoras 3D para uso domiciliar. Portanto, ao considerar as recomendações delineadas neste estudo, os consumidores podem não apenas fazer escolhas mais informadas, mas também estar mais bem preparados para acompanhar as inovações e avanços futuros nesse excitante campo da fabricação digital. Este estudo serve como um guia sólido para navegar nesse universo em constante transformação, proporcionando uma base sólida para decisões conscientes e perspicazes na aquisição de impressoras 3D para uso pessoal.</w:t>
      </w:r>
    </w:p>
    <w:p w:rsidR="00E877B1" w:rsidRDefault="00E877B1" w:rsidP="00E877B1">
      <w:pPr>
        <w:jc w:val="both"/>
        <w:rPr>
          <w:rFonts w:ascii="Arial" w:hAnsi="Arial" w:cs="Arial"/>
          <w:sz w:val="24"/>
        </w:rPr>
      </w:pPr>
    </w:p>
    <w:p w:rsidR="00E877B1" w:rsidRPr="00E877B1" w:rsidRDefault="00E877B1" w:rsidP="000C3527">
      <w:pPr>
        <w:pStyle w:val="Ttulo1"/>
      </w:pPr>
      <w:bookmarkStart w:id="12" w:name="_Toc144390491"/>
      <w:bookmarkStart w:id="13" w:name="_Toc152230562"/>
      <w:r w:rsidRPr="00E877B1">
        <w:t>2</w:t>
      </w:r>
      <w:r w:rsidR="00B86B03">
        <w:t xml:space="preserve"> </w:t>
      </w:r>
      <w:r w:rsidRPr="00E877B1">
        <w:t>Escopo</w:t>
      </w:r>
      <w:bookmarkEnd w:id="12"/>
      <w:bookmarkEnd w:id="13"/>
    </w:p>
    <w:p w:rsidR="00E877B1" w:rsidRPr="00E877B1" w:rsidRDefault="00E877B1" w:rsidP="00E877B1">
      <w:pPr>
        <w:jc w:val="both"/>
        <w:rPr>
          <w:rFonts w:ascii="Arial" w:hAnsi="Arial" w:cs="Arial"/>
          <w:sz w:val="24"/>
        </w:rPr>
      </w:pPr>
      <w:r w:rsidRPr="00E877B1">
        <w:rPr>
          <w:rFonts w:ascii="Arial" w:hAnsi="Arial" w:cs="Arial"/>
          <w:sz w:val="24"/>
        </w:rPr>
        <w:t xml:space="preserve">*Escopo do Projeto </w:t>
      </w:r>
      <w:proofErr w:type="spellStart"/>
      <w:r w:rsidR="004C5922">
        <w:rPr>
          <w:rFonts w:ascii="Arial" w:hAnsi="Arial" w:cs="Arial"/>
          <w:sz w:val="24"/>
        </w:rPr>
        <w:t>InovaPrint</w:t>
      </w:r>
      <w:proofErr w:type="spellEnd"/>
      <w:r w:rsidRPr="00E877B1">
        <w:rPr>
          <w:rFonts w:ascii="Arial" w:hAnsi="Arial" w:cs="Arial"/>
          <w:sz w:val="24"/>
        </w:rPr>
        <w:t xml:space="preserve"> - Loja de </w:t>
      </w:r>
      <w:r w:rsidR="004C5922">
        <w:rPr>
          <w:rFonts w:ascii="Arial" w:hAnsi="Arial" w:cs="Arial"/>
          <w:sz w:val="24"/>
        </w:rPr>
        <w:t>Impressoras 3D</w:t>
      </w:r>
      <w:r w:rsidRPr="00E877B1">
        <w:rPr>
          <w:rFonts w:ascii="Arial" w:hAnsi="Arial" w:cs="Arial"/>
          <w:sz w:val="24"/>
        </w:rPr>
        <w:t>*</w:t>
      </w:r>
    </w:p>
    <w:p w:rsidR="00E877B1" w:rsidRPr="00E877B1" w:rsidRDefault="00E877B1" w:rsidP="00E877B1">
      <w:pPr>
        <w:jc w:val="both"/>
        <w:rPr>
          <w:rFonts w:ascii="Arial" w:hAnsi="Arial" w:cs="Arial"/>
          <w:sz w:val="24"/>
        </w:rPr>
      </w:pPr>
    </w:p>
    <w:p w:rsidR="00E877B1" w:rsidRPr="00E877B1" w:rsidRDefault="00E877B1" w:rsidP="000C3527">
      <w:pPr>
        <w:pStyle w:val="Ttulo2"/>
      </w:pPr>
      <w:bookmarkStart w:id="14" w:name="_Toc144390492"/>
      <w:bookmarkStart w:id="15" w:name="_Toc152230563"/>
      <w:r w:rsidRPr="00E877B1">
        <w:t>2.1 Desenvolvimento do Site:</w:t>
      </w:r>
      <w:bookmarkEnd w:id="14"/>
      <w:bookmarkEnd w:id="15"/>
    </w:p>
    <w:p w:rsidR="00E877B1" w:rsidRPr="00E877B1" w:rsidRDefault="00E877B1" w:rsidP="00E877B1">
      <w:pPr>
        <w:jc w:val="both"/>
        <w:rPr>
          <w:rFonts w:ascii="Arial" w:hAnsi="Arial" w:cs="Arial"/>
          <w:sz w:val="24"/>
        </w:rPr>
      </w:pPr>
      <w:r w:rsidRPr="00E877B1">
        <w:rPr>
          <w:rFonts w:ascii="Arial" w:hAnsi="Arial" w:cs="Arial"/>
          <w:sz w:val="24"/>
        </w:rPr>
        <w:t xml:space="preserve">   - Criação de um site de comércio eletrônico responsivo e intuitivo.</w:t>
      </w:r>
    </w:p>
    <w:p w:rsidR="00E877B1" w:rsidRPr="00E877B1" w:rsidRDefault="00E877B1" w:rsidP="00E877B1">
      <w:pPr>
        <w:jc w:val="both"/>
        <w:rPr>
          <w:rFonts w:ascii="Arial" w:hAnsi="Arial" w:cs="Arial"/>
          <w:sz w:val="24"/>
        </w:rPr>
      </w:pPr>
      <w:r w:rsidRPr="00E877B1">
        <w:rPr>
          <w:rFonts w:ascii="Arial" w:hAnsi="Arial" w:cs="Arial"/>
          <w:sz w:val="24"/>
        </w:rPr>
        <w:t xml:space="preserve">   - Implementação de recursos de busca.</w:t>
      </w:r>
    </w:p>
    <w:p w:rsidR="00E877B1" w:rsidRDefault="00E877B1" w:rsidP="00E877B1">
      <w:pPr>
        <w:jc w:val="both"/>
        <w:rPr>
          <w:rFonts w:ascii="Arial" w:hAnsi="Arial" w:cs="Arial"/>
          <w:sz w:val="24"/>
        </w:rPr>
      </w:pPr>
    </w:p>
    <w:p w:rsidR="00FF5A12" w:rsidRDefault="00FF5A12" w:rsidP="000C3527">
      <w:pPr>
        <w:pStyle w:val="Ttulo2"/>
      </w:pPr>
      <w:bookmarkStart w:id="16" w:name="_Toc144390493"/>
      <w:bookmarkStart w:id="17" w:name="_Toc152230564"/>
      <w:r>
        <w:t>2.2 Stakeholders do projeto:</w:t>
      </w:r>
      <w:bookmarkEnd w:id="16"/>
      <w:bookmarkEnd w:id="17"/>
    </w:p>
    <w:p w:rsidR="00FF5A12" w:rsidRDefault="00FF5A12" w:rsidP="00E877B1">
      <w:pPr>
        <w:jc w:val="both"/>
        <w:rPr>
          <w:rFonts w:ascii="Arial" w:hAnsi="Arial" w:cs="Arial"/>
          <w:sz w:val="24"/>
        </w:rPr>
      </w:pPr>
      <w:r>
        <w:rPr>
          <w:rFonts w:ascii="Arial" w:hAnsi="Arial" w:cs="Arial"/>
          <w:b/>
          <w:sz w:val="24"/>
        </w:rPr>
        <w:t xml:space="preserve">   </w:t>
      </w:r>
      <w:r>
        <w:rPr>
          <w:rFonts w:ascii="Arial" w:hAnsi="Arial" w:cs="Arial"/>
          <w:sz w:val="24"/>
        </w:rPr>
        <w:t xml:space="preserve">- Patrocinador: </w:t>
      </w:r>
      <w:r w:rsidR="004C5922">
        <w:rPr>
          <w:rFonts w:ascii="Arial" w:hAnsi="Arial" w:cs="Arial"/>
          <w:sz w:val="24"/>
        </w:rPr>
        <w:t>SENAI</w:t>
      </w:r>
    </w:p>
    <w:p w:rsidR="00FF5A12" w:rsidRDefault="00FF5A12" w:rsidP="00E877B1">
      <w:pPr>
        <w:jc w:val="both"/>
        <w:rPr>
          <w:rFonts w:ascii="Arial" w:hAnsi="Arial" w:cs="Arial"/>
          <w:sz w:val="24"/>
        </w:rPr>
      </w:pPr>
      <w:r>
        <w:rPr>
          <w:rFonts w:ascii="Arial" w:hAnsi="Arial" w:cs="Arial"/>
          <w:sz w:val="24"/>
        </w:rPr>
        <w:t xml:space="preserve">   - Gerente do Projeto: Gustavo Otaviano</w:t>
      </w:r>
    </w:p>
    <w:p w:rsidR="00FF5A12" w:rsidRPr="00FF5A12" w:rsidRDefault="00FF5A12" w:rsidP="00E877B1">
      <w:pPr>
        <w:jc w:val="both"/>
        <w:rPr>
          <w:rFonts w:ascii="Arial" w:hAnsi="Arial" w:cs="Arial"/>
          <w:sz w:val="24"/>
        </w:rPr>
      </w:pPr>
      <w:r>
        <w:rPr>
          <w:rFonts w:ascii="Arial" w:hAnsi="Arial" w:cs="Arial"/>
          <w:sz w:val="24"/>
        </w:rPr>
        <w:t xml:space="preserve">   - Time Scrum</w:t>
      </w:r>
    </w:p>
    <w:p w:rsidR="00FF5A12" w:rsidRDefault="00FF5A12" w:rsidP="00E877B1">
      <w:pPr>
        <w:jc w:val="both"/>
        <w:rPr>
          <w:rFonts w:ascii="Arial" w:hAnsi="Arial" w:cs="Arial"/>
          <w:sz w:val="24"/>
        </w:rPr>
      </w:pPr>
    </w:p>
    <w:p w:rsidR="00FF5A12" w:rsidRDefault="00FF5A12" w:rsidP="000C3527">
      <w:pPr>
        <w:pStyle w:val="Ttulo2"/>
      </w:pPr>
      <w:bookmarkStart w:id="18" w:name="_Toc144390494"/>
      <w:bookmarkStart w:id="19" w:name="_Toc152230565"/>
      <w:r>
        <w:t>2.3 Etapas do Projeto:</w:t>
      </w:r>
      <w:bookmarkEnd w:id="18"/>
      <w:bookmarkEnd w:id="19"/>
    </w:p>
    <w:p w:rsidR="00FF5A12" w:rsidRDefault="00FF5A12" w:rsidP="00E877B1">
      <w:pPr>
        <w:jc w:val="both"/>
        <w:rPr>
          <w:rFonts w:ascii="Arial" w:hAnsi="Arial" w:cs="Arial"/>
          <w:sz w:val="24"/>
        </w:rPr>
      </w:pPr>
      <w:r>
        <w:rPr>
          <w:rFonts w:ascii="Arial" w:hAnsi="Arial" w:cs="Arial"/>
          <w:sz w:val="24"/>
        </w:rPr>
        <w:t xml:space="preserve">   - Pesquisa</w:t>
      </w:r>
      <w:r w:rsidR="004C5922">
        <w:rPr>
          <w:rFonts w:ascii="Arial" w:hAnsi="Arial" w:cs="Arial"/>
          <w:sz w:val="24"/>
        </w:rPr>
        <w:t xml:space="preserve"> de mercado</w:t>
      </w:r>
      <w:r>
        <w:rPr>
          <w:rFonts w:ascii="Arial" w:hAnsi="Arial" w:cs="Arial"/>
          <w:sz w:val="24"/>
        </w:rPr>
        <w:t>, coleta de dados e documentação</w:t>
      </w:r>
    </w:p>
    <w:p w:rsidR="00FF5A12" w:rsidRDefault="00FF5A12" w:rsidP="00E877B1">
      <w:pPr>
        <w:jc w:val="both"/>
        <w:rPr>
          <w:rFonts w:ascii="Arial" w:hAnsi="Arial" w:cs="Arial"/>
          <w:sz w:val="24"/>
        </w:rPr>
      </w:pPr>
      <w:r>
        <w:rPr>
          <w:rFonts w:ascii="Arial" w:hAnsi="Arial" w:cs="Arial"/>
          <w:sz w:val="24"/>
        </w:rPr>
        <w:t xml:space="preserve">   - </w:t>
      </w:r>
      <w:proofErr w:type="spellStart"/>
      <w:r>
        <w:rPr>
          <w:rFonts w:ascii="Arial" w:hAnsi="Arial" w:cs="Arial"/>
          <w:sz w:val="24"/>
        </w:rPr>
        <w:t>Wireframe</w:t>
      </w:r>
      <w:proofErr w:type="spellEnd"/>
      <w:r>
        <w:rPr>
          <w:rFonts w:ascii="Arial" w:hAnsi="Arial" w:cs="Arial"/>
          <w:sz w:val="24"/>
        </w:rPr>
        <w:t xml:space="preserve"> e Prototipação</w:t>
      </w:r>
    </w:p>
    <w:p w:rsidR="00FF5A12" w:rsidRDefault="00FF5A12" w:rsidP="00E877B1">
      <w:pPr>
        <w:jc w:val="both"/>
        <w:rPr>
          <w:rFonts w:ascii="Arial" w:hAnsi="Arial" w:cs="Arial"/>
          <w:sz w:val="24"/>
        </w:rPr>
      </w:pPr>
      <w:r>
        <w:rPr>
          <w:rFonts w:ascii="Arial" w:hAnsi="Arial" w:cs="Arial"/>
          <w:sz w:val="24"/>
        </w:rPr>
        <w:t xml:space="preserve">   - Programação</w:t>
      </w:r>
    </w:p>
    <w:p w:rsidR="00FF5A12" w:rsidRDefault="00FF5A12" w:rsidP="00E877B1">
      <w:pPr>
        <w:jc w:val="both"/>
        <w:rPr>
          <w:rFonts w:ascii="Arial" w:hAnsi="Arial" w:cs="Arial"/>
          <w:sz w:val="24"/>
        </w:rPr>
      </w:pPr>
      <w:r>
        <w:rPr>
          <w:rFonts w:ascii="Arial" w:hAnsi="Arial" w:cs="Arial"/>
          <w:sz w:val="24"/>
        </w:rPr>
        <w:t xml:space="preserve">   - Testes</w:t>
      </w:r>
    </w:p>
    <w:p w:rsidR="00FF5A12" w:rsidRPr="00FF5A12" w:rsidRDefault="00FF5A12" w:rsidP="00E877B1">
      <w:pPr>
        <w:jc w:val="both"/>
        <w:rPr>
          <w:rFonts w:ascii="Arial" w:hAnsi="Arial" w:cs="Arial"/>
          <w:sz w:val="24"/>
        </w:rPr>
      </w:pPr>
      <w:r>
        <w:rPr>
          <w:rFonts w:ascii="Arial" w:hAnsi="Arial" w:cs="Arial"/>
          <w:sz w:val="24"/>
        </w:rPr>
        <w:t xml:space="preserve">   - Revisão e aprovação</w:t>
      </w:r>
    </w:p>
    <w:p w:rsidR="00FF5A12" w:rsidRPr="00E877B1" w:rsidRDefault="00FF5A12" w:rsidP="00E877B1">
      <w:pPr>
        <w:jc w:val="both"/>
        <w:rPr>
          <w:rFonts w:ascii="Arial" w:hAnsi="Arial" w:cs="Arial"/>
          <w:sz w:val="24"/>
        </w:rPr>
      </w:pPr>
    </w:p>
    <w:p w:rsidR="00E877B1" w:rsidRPr="00E877B1" w:rsidRDefault="00E877B1" w:rsidP="000C3527">
      <w:pPr>
        <w:pStyle w:val="Ttulo2"/>
      </w:pPr>
      <w:bookmarkStart w:id="20" w:name="_Toc144390495"/>
      <w:bookmarkStart w:id="21" w:name="_Toc152230566"/>
      <w:r w:rsidRPr="00E877B1">
        <w:t>2.</w:t>
      </w:r>
      <w:r w:rsidR="00AC3038">
        <w:t>4</w:t>
      </w:r>
      <w:r w:rsidRPr="00E877B1">
        <w:t xml:space="preserve"> Seleção de Produtos:</w:t>
      </w:r>
      <w:bookmarkEnd w:id="20"/>
      <w:bookmarkEnd w:id="21"/>
    </w:p>
    <w:p w:rsidR="004C5922" w:rsidRDefault="00E877B1" w:rsidP="00E877B1">
      <w:pPr>
        <w:jc w:val="both"/>
        <w:rPr>
          <w:rFonts w:ascii="Arial" w:hAnsi="Arial" w:cs="Arial"/>
          <w:sz w:val="24"/>
        </w:rPr>
      </w:pPr>
      <w:r w:rsidRPr="00E877B1">
        <w:rPr>
          <w:rFonts w:ascii="Arial" w:hAnsi="Arial" w:cs="Arial"/>
          <w:sz w:val="24"/>
        </w:rPr>
        <w:t xml:space="preserve">   - </w:t>
      </w:r>
      <w:r w:rsidR="006113FB">
        <w:rPr>
          <w:rFonts w:ascii="Arial" w:hAnsi="Arial" w:cs="Arial"/>
          <w:sz w:val="24"/>
        </w:rPr>
        <w:t>Seleção</w:t>
      </w:r>
      <w:r w:rsidRPr="00E877B1">
        <w:rPr>
          <w:rFonts w:ascii="Arial" w:hAnsi="Arial" w:cs="Arial"/>
          <w:sz w:val="24"/>
        </w:rPr>
        <w:t xml:space="preserve"> de uma ampla variedade de</w:t>
      </w:r>
      <w:r w:rsidR="004C5922">
        <w:rPr>
          <w:rFonts w:ascii="Arial" w:hAnsi="Arial" w:cs="Arial"/>
          <w:sz w:val="24"/>
        </w:rPr>
        <w:t xml:space="preserve"> impressoras 3D, com diferentes tecnologias, modelos e propósitos de uso.</w:t>
      </w:r>
    </w:p>
    <w:p w:rsidR="00E877B1" w:rsidRDefault="00E877B1" w:rsidP="00E877B1">
      <w:pPr>
        <w:jc w:val="both"/>
        <w:rPr>
          <w:rFonts w:ascii="Arial" w:hAnsi="Arial" w:cs="Arial"/>
          <w:sz w:val="24"/>
        </w:rPr>
      </w:pPr>
      <w:r w:rsidRPr="00E877B1">
        <w:rPr>
          <w:rFonts w:ascii="Arial" w:hAnsi="Arial" w:cs="Arial"/>
          <w:sz w:val="24"/>
        </w:rPr>
        <w:t xml:space="preserve">   - Fotografia</w:t>
      </w:r>
      <w:r w:rsidR="004C5922">
        <w:rPr>
          <w:rFonts w:ascii="Arial" w:hAnsi="Arial" w:cs="Arial"/>
          <w:sz w:val="24"/>
        </w:rPr>
        <w:t>s</w:t>
      </w:r>
      <w:r w:rsidRPr="00E877B1">
        <w:rPr>
          <w:rFonts w:ascii="Arial" w:hAnsi="Arial" w:cs="Arial"/>
          <w:sz w:val="24"/>
        </w:rPr>
        <w:t xml:space="preserve"> de alta qualidade para exibir detalhes dos produtos.</w:t>
      </w:r>
    </w:p>
    <w:p w:rsidR="006113FB" w:rsidRPr="00E877B1" w:rsidRDefault="006113FB" w:rsidP="00E877B1">
      <w:pPr>
        <w:jc w:val="both"/>
        <w:rPr>
          <w:rFonts w:ascii="Arial" w:hAnsi="Arial" w:cs="Arial"/>
          <w:sz w:val="24"/>
        </w:rPr>
      </w:pPr>
    </w:p>
    <w:p w:rsidR="00E877B1" w:rsidRPr="00E877B1" w:rsidRDefault="00E877B1" w:rsidP="000C3527">
      <w:pPr>
        <w:pStyle w:val="Ttulo2"/>
      </w:pPr>
      <w:bookmarkStart w:id="22" w:name="_Toc144390496"/>
      <w:bookmarkStart w:id="23" w:name="_Toc152230567"/>
      <w:r>
        <w:t>2.</w:t>
      </w:r>
      <w:r w:rsidR="00AC3038">
        <w:t>5</w:t>
      </w:r>
      <w:r w:rsidRPr="00E877B1">
        <w:t xml:space="preserve"> Design:</w:t>
      </w:r>
      <w:bookmarkEnd w:id="22"/>
      <w:bookmarkEnd w:id="23"/>
    </w:p>
    <w:p w:rsidR="00E877B1" w:rsidRPr="00E877B1" w:rsidRDefault="00E877B1" w:rsidP="00E877B1">
      <w:pPr>
        <w:jc w:val="both"/>
        <w:rPr>
          <w:rFonts w:ascii="Arial" w:hAnsi="Arial" w:cs="Arial"/>
          <w:sz w:val="24"/>
        </w:rPr>
      </w:pPr>
      <w:r w:rsidRPr="00E877B1">
        <w:rPr>
          <w:rFonts w:ascii="Arial" w:hAnsi="Arial" w:cs="Arial"/>
          <w:sz w:val="24"/>
        </w:rPr>
        <w:t xml:space="preserve">   - Criação de uma identidade visual atraente e alinhada com o posicionamento de marca.</w:t>
      </w:r>
    </w:p>
    <w:p w:rsidR="00E877B1" w:rsidRPr="00E877B1" w:rsidRDefault="00E877B1" w:rsidP="00E877B1">
      <w:pPr>
        <w:jc w:val="both"/>
        <w:rPr>
          <w:rFonts w:ascii="Arial" w:hAnsi="Arial" w:cs="Arial"/>
          <w:sz w:val="24"/>
        </w:rPr>
      </w:pPr>
      <w:r w:rsidRPr="00E877B1">
        <w:rPr>
          <w:rFonts w:ascii="Arial" w:hAnsi="Arial" w:cs="Arial"/>
          <w:sz w:val="24"/>
        </w:rPr>
        <w:t xml:space="preserve">   - Design de página inicial destacando produtos em destaque e promoções.</w:t>
      </w:r>
    </w:p>
    <w:p w:rsidR="00E877B1" w:rsidRPr="00E877B1" w:rsidRDefault="00E877B1" w:rsidP="00E877B1">
      <w:pPr>
        <w:jc w:val="both"/>
        <w:rPr>
          <w:rFonts w:ascii="Arial" w:hAnsi="Arial" w:cs="Arial"/>
          <w:sz w:val="24"/>
        </w:rPr>
      </w:pPr>
      <w:r w:rsidRPr="00E877B1">
        <w:rPr>
          <w:rFonts w:ascii="Arial" w:hAnsi="Arial" w:cs="Arial"/>
          <w:sz w:val="24"/>
        </w:rPr>
        <w:t xml:space="preserve">   - Criação de banners promocionais e imagens de destaque.</w:t>
      </w:r>
    </w:p>
    <w:p w:rsidR="00E877B1" w:rsidRPr="00E877B1" w:rsidRDefault="00E877B1" w:rsidP="00E877B1">
      <w:pPr>
        <w:jc w:val="both"/>
        <w:rPr>
          <w:rFonts w:ascii="Arial" w:hAnsi="Arial" w:cs="Arial"/>
          <w:sz w:val="24"/>
        </w:rPr>
      </w:pPr>
    </w:p>
    <w:p w:rsidR="00E877B1" w:rsidRPr="00E877B1" w:rsidRDefault="00E877B1" w:rsidP="000C3527">
      <w:pPr>
        <w:pStyle w:val="Ttulo2"/>
      </w:pPr>
      <w:bookmarkStart w:id="24" w:name="_Toc144390497"/>
      <w:bookmarkStart w:id="25" w:name="_Toc152230568"/>
      <w:r>
        <w:t>2.</w:t>
      </w:r>
      <w:r w:rsidR="00AC3038">
        <w:t>6</w:t>
      </w:r>
      <w:r w:rsidR="00B86B03">
        <w:t xml:space="preserve"> </w:t>
      </w:r>
      <w:r w:rsidRPr="00E877B1">
        <w:t>Atendimento ao Cliente:</w:t>
      </w:r>
      <w:bookmarkEnd w:id="24"/>
      <w:bookmarkEnd w:id="25"/>
    </w:p>
    <w:p w:rsidR="00E877B1" w:rsidRPr="00E877B1" w:rsidRDefault="00E877B1" w:rsidP="00E877B1">
      <w:pPr>
        <w:jc w:val="both"/>
        <w:rPr>
          <w:rFonts w:ascii="Arial" w:hAnsi="Arial" w:cs="Arial"/>
          <w:sz w:val="24"/>
        </w:rPr>
      </w:pPr>
      <w:r w:rsidRPr="00E877B1">
        <w:rPr>
          <w:rFonts w:ascii="Arial" w:hAnsi="Arial" w:cs="Arial"/>
          <w:sz w:val="24"/>
        </w:rPr>
        <w:t xml:space="preserve">   - Estabelecimento de um canal de atendimento ao cliente por e-mail.</w:t>
      </w:r>
    </w:p>
    <w:p w:rsidR="00E877B1" w:rsidRPr="00E877B1" w:rsidRDefault="00E877B1" w:rsidP="00E877B1">
      <w:pPr>
        <w:jc w:val="both"/>
        <w:rPr>
          <w:rFonts w:ascii="Arial" w:hAnsi="Arial" w:cs="Arial"/>
          <w:sz w:val="24"/>
        </w:rPr>
      </w:pPr>
      <w:r w:rsidRPr="00E877B1">
        <w:rPr>
          <w:rFonts w:ascii="Arial" w:hAnsi="Arial" w:cs="Arial"/>
          <w:sz w:val="24"/>
        </w:rPr>
        <w:t xml:space="preserve">   - Resposta rápida a perguntas, solicitações e preocupações dos clientes.</w:t>
      </w:r>
    </w:p>
    <w:p w:rsidR="00E877B1" w:rsidRPr="00E877B1" w:rsidRDefault="00E877B1" w:rsidP="00E877B1">
      <w:pPr>
        <w:jc w:val="both"/>
        <w:rPr>
          <w:rFonts w:ascii="Arial" w:hAnsi="Arial" w:cs="Arial"/>
          <w:sz w:val="24"/>
        </w:rPr>
      </w:pPr>
      <w:r w:rsidRPr="00E877B1">
        <w:rPr>
          <w:rFonts w:ascii="Arial" w:hAnsi="Arial" w:cs="Arial"/>
          <w:sz w:val="24"/>
        </w:rPr>
        <w:t xml:space="preserve">   - Processo de devolução/troca claro e eficiente.</w:t>
      </w:r>
    </w:p>
    <w:p w:rsidR="00E877B1" w:rsidRPr="00E877B1" w:rsidRDefault="00E877B1" w:rsidP="00E877B1">
      <w:pPr>
        <w:jc w:val="both"/>
        <w:rPr>
          <w:rFonts w:ascii="Arial" w:hAnsi="Arial" w:cs="Arial"/>
          <w:sz w:val="24"/>
        </w:rPr>
      </w:pPr>
    </w:p>
    <w:p w:rsidR="00E877B1" w:rsidRPr="00E877B1" w:rsidRDefault="00E877B1" w:rsidP="000C3527">
      <w:pPr>
        <w:pStyle w:val="Ttulo2"/>
      </w:pPr>
      <w:bookmarkStart w:id="26" w:name="_Toc144390498"/>
      <w:bookmarkStart w:id="27" w:name="_Toc152230569"/>
      <w:r>
        <w:t>2.</w:t>
      </w:r>
      <w:r w:rsidR="00AC3038">
        <w:t>7</w:t>
      </w:r>
      <w:r w:rsidRPr="00E877B1">
        <w:t xml:space="preserve"> Logística e Entrega:</w:t>
      </w:r>
      <w:bookmarkEnd w:id="26"/>
      <w:bookmarkEnd w:id="27"/>
    </w:p>
    <w:p w:rsidR="00E877B1" w:rsidRPr="00E877B1" w:rsidRDefault="00E877B1" w:rsidP="00E877B1">
      <w:pPr>
        <w:jc w:val="both"/>
        <w:rPr>
          <w:rFonts w:ascii="Arial" w:hAnsi="Arial" w:cs="Arial"/>
          <w:sz w:val="24"/>
        </w:rPr>
      </w:pPr>
      <w:r w:rsidRPr="00E877B1">
        <w:rPr>
          <w:rFonts w:ascii="Arial" w:hAnsi="Arial" w:cs="Arial"/>
          <w:sz w:val="24"/>
        </w:rPr>
        <w:t xml:space="preserve">   - Parceria com serviços de entrega confiáveis para envio dos produtos.</w:t>
      </w:r>
    </w:p>
    <w:p w:rsidR="00E877B1" w:rsidRPr="00E877B1" w:rsidRDefault="00E877B1" w:rsidP="00E877B1">
      <w:pPr>
        <w:jc w:val="both"/>
        <w:rPr>
          <w:rFonts w:ascii="Arial" w:hAnsi="Arial" w:cs="Arial"/>
          <w:sz w:val="24"/>
        </w:rPr>
      </w:pPr>
    </w:p>
    <w:p w:rsidR="00E877B1" w:rsidRPr="00E877B1" w:rsidRDefault="00E877B1" w:rsidP="000C3527">
      <w:pPr>
        <w:pStyle w:val="Ttulo2"/>
      </w:pPr>
      <w:bookmarkStart w:id="28" w:name="_Toc144390499"/>
      <w:bookmarkStart w:id="29" w:name="_Toc152230570"/>
      <w:r w:rsidRPr="00E877B1">
        <w:t>2.</w:t>
      </w:r>
      <w:r w:rsidR="00AC3038">
        <w:t>8</w:t>
      </w:r>
      <w:r w:rsidRPr="00E877B1">
        <w:t xml:space="preserve"> Segurança e Privacidade:</w:t>
      </w:r>
      <w:bookmarkEnd w:id="28"/>
      <w:bookmarkEnd w:id="29"/>
    </w:p>
    <w:p w:rsidR="00E877B1" w:rsidRPr="00E877B1" w:rsidRDefault="00E877B1" w:rsidP="00E877B1">
      <w:pPr>
        <w:jc w:val="both"/>
        <w:rPr>
          <w:rFonts w:ascii="Arial" w:hAnsi="Arial" w:cs="Arial"/>
          <w:sz w:val="24"/>
        </w:rPr>
      </w:pPr>
      <w:r w:rsidRPr="00E877B1">
        <w:rPr>
          <w:rFonts w:ascii="Arial" w:hAnsi="Arial" w:cs="Arial"/>
          <w:sz w:val="24"/>
        </w:rPr>
        <w:t xml:space="preserve">   - Implementação de medidas de segurança para proteção dos dados do cliente.</w:t>
      </w:r>
    </w:p>
    <w:p w:rsidR="00E877B1" w:rsidRPr="00E877B1" w:rsidRDefault="00E877B1" w:rsidP="00E877B1">
      <w:pPr>
        <w:jc w:val="both"/>
        <w:rPr>
          <w:rFonts w:ascii="Arial" w:hAnsi="Arial" w:cs="Arial"/>
          <w:sz w:val="24"/>
        </w:rPr>
      </w:pPr>
      <w:r w:rsidRPr="00E877B1">
        <w:rPr>
          <w:rFonts w:ascii="Arial" w:hAnsi="Arial" w:cs="Arial"/>
          <w:sz w:val="24"/>
        </w:rPr>
        <w:t xml:space="preserve">   - Conformidade com regulamentações de proteção de dados, como o </w:t>
      </w:r>
      <w:r w:rsidR="006113FB">
        <w:rPr>
          <w:rFonts w:ascii="Arial" w:hAnsi="Arial" w:cs="Arial"/>
          <w:sz w:val="24"/>
        </w:rPr>
        <w:t>LGPD</w:t>
      </w:r>
      <w:r w:rsidRPr="00E877B1">
        <w:rPr>
          <w:rFonts w:ascii="Arial" w:hAnsi="Arial" w:cs="Arial"/>
          <w:sz w:val="24"/>
        </w:rPr>
        <w:t>.</w:t>
      </w:r>
    </w:p>
    <w:p w:rsidR="00E877B1" w:rsidRPr="00E877B1" w:rsidRDefault="00E877B1" w:rsidP="00E877B1">
      <w:pPr>
        <w:jc w:val="both"/>
        <w:rPr>
          <w:rFonts w:ascii="Arial" w:hAnsi="Arial" w:cs="Arial"/>
          <w:sz w:val="24"/>
        </w:rPr>
      </w:pPr>
    </w:p>
    <w:p w:rsidR="00E877B1" w:rsidRPr="00E877B1" w:rsidRDefault="00E877B1" w:rsidP="000C3527">
      <w:pPr>
        <w:pStyle w:val="Ttulo2"/>
      </w:pPr>
      <w:bookmarkStart w:id="30" w:name="_Toc144390500"/>
      <w:bookmarkStart w:id="31" w:name="_Toc152230571"/>
      <w:r>
        <w:t>2.</w:t>
      </w:r>
      <w:r w:rsidR="00AC3038">
        <w:t>9</w:t>
      </w:r>
      <w:r w:rsidRPr="00E877B1">
        <w:t xml:space="preserve"> Monitoramento:</w:t>
      </w:r>
      <w:bookmarkEnd w:id="30"/>
      <w:bookmarkEnd w:id="31"/>
    </w:p>
    <w:p w:rsidR="00E877B1" w:rsidRPr="00E877B1" w:rsidRDefault="00E877B1" w:rsidP="00E877B1">
      <w:pPr>
        <w:jc w:val="both"/>
        <w:rPr>
          <w:rFonts w:ascii="Arial" w:hAnsi="Arial" w:cs="Arial"/>
          <w:sz w:val="24"/>
        </w:rPr>
      </w:pPr>
      <w:r w:rsidRPr="00E877B1">
        <w:rPr>
          <w:rFonts w:ascii="Arial" w:hAnsi="Arial" w:cs="Arial"/>
          <w:sz w:val="24"/>
        </w:rPr>
        <w:t xml:space="preserve">   - Geração de relatórios periódicos para avaliar o desempenho das vendas e das estratégias de marketing.</w:t>
      </w:r>
    </w:p>
    <w:p w:rsidR="00E877B1" w:rsidRPr="00E877B1" w:rsidRDefault="00E877B1" w:rsidP="00E877B1">
      <w:pPr>
        <w:jc w:val="both"/>
        <w:rPr>
          <w:rFonts w:ascii="Arial" w:hAnsi="Arial" w:cs="Arial"/>
          <w:sz w:val="24"/>
        </w:rPr>
      </w:pPr>
      <w:r w:rsidRPr="00E877B1">
        <w:rPr>
          <w:rFonts w:ascii="Arial" w:hAnsi="Arial" w:cs="Arial"/>
          <w:sz w:val="24"/>
        </w:rPr>
        <w:t xml:space="preserve">   - Identificação de padrões de </w:t>
      </w:r>
      <w:r w:rsidR="006113FB">
        <w:rPr>
          <w:rFonts w:ascii="Arial" w:hAnsi="Arial" w:cs="Arial"/>
          <w:sz w:val="24"/>
        </w:rPr>
        <w:t>compra</w:t>
      </w:r>
      <w:r w:rsidRPr="00E877B1">
        <w:rPr>
          <w:rFonts w:ascii="Arial" w:hAnsi="Arial" w:cs="Arial"/>
          <w:sz w:val="24"/>
        </w:rPr>
        <w:t xml:space="preserve"> e preferências d</w:t>
      </w:r>
      <w:r w:rsidR="006113FB">
        <w:rPr>
          <w:rFonts w:ascii="Arial" w:hAnsi="Arial" w:cs="Arial"/>
          <w:sz w:val="24"/>
        </w:rPr>
        <w:t xml:space="preserve">e produtos </w:t>
      </w:r>
      <w:r w:rsidRPr="00E877B1">
        <w:rPr>
          <w:rFonts w:ascii="Arial" w:hAnsi="Arial" w:cs="Arial"/>
          <w:sz w:val="24"/>
        </w:rPr>
        <w:t>para ajustar as estratégias.</w:t>
      </w:r>
    </w:p>
    <w:p w:rsidR="00E877B1" w:rsidRPr="00E877B1" w:rsidRDefault="00E877B1" w:rsidP="00E877B1">
      <w:pPr>
        <w:jc w:val="both"/>
        <w:rPr>
          <w:rFonts w:ascii="Arial" w:hAnsi="Arial" w:cs="Arial"/>
          <w:sz w:val="24"/>
        </w:rPr>
      </w:pPr>
    </w:p>
    <w:p w:rsidR="006113FB" w:rsidRPr="00E877B1" w:rsidRDefault="00E877B1" w:rsidP="000C3527">
      <w:pPr>
        <w:pStyle w:val="Ttulo2"/>
      </w:pPr>
      <w:bookmarkStart w:id="32" w:name="_Toc144390501"/>
      <w:bookmarkStart w:id="33" w:name="_Toc152230572"/>
      <w:r>
        <w:t>2.</w:t>
      </w:r>
      <w:r w:rsidR="00AC3038">
        <w:t>10</w:t>
      </w:r>
      <w:r w:rsidRPr="00E877B1">
        <w:t xml:space="preserve"> Recursos:</w:t>
      </w:r>
      <w:bookmarkEnd w:id="32"/>
      <w:bookmarkEnd w:id="33"/>
    </w:p>
    <w:p w:rsidR="00E877B1" w:rsidRDefault="00E877B1" w:rsidP="00E877B1">
      <w:pPr>
        <w:jc w:val="both"/>
        <w:rPr>
          <w:rFonts w:ascii="Arial" w:hAnsi="Arial" w:cs="Arial"/>
          <w:sz w:val="24"/>
        </w:rPr>
      </w:pPr>
      <w:r w:rsidRPr="00E877B1">
        <w:rPr>
          <w:rFonts w:ascii="Arial" w:hAnsi="Arial" w:cs="Arial"/>
          <w:sz w:val="24"/>
        </w:rPr>
        <w:t xml:space="preserve">   - </w:t>
      </w:r>
      <w:r w:rsidR="006113FB">
        <w:rPr>
          <w:rFonts w:ascii="Arial" w:hAnsi="Arial" w:cs="Arial"/>
          <w:sz w:val="24"/>
        </w:rPr>
        <w:t>D</w:t>
      </w:r>
      <w:r w:rsidRPr="00E877B1">
        <w:rPr>
          <w:rFonts w:ascii="Arial" w:hAnsi="Arial" w:cs="Arial"/>
          <w:sz w:val="24"/>
        </w:rPr>
        <w:t>esenvolvedores</w:t>
      </w:r>
      <w:r w:rsidR="006113FB">
        <w:rPr>
          <w:rFonts w:ascii="Arial" w:hAnsi="Arial" w:cs="Arial"/>
          <w:sz w:val="24"/>
        </w:rPr>
        <w:t xml:space="preserve"> e</w:t>
      </w:r>
      <w:r w:rsidRPr="00E877B1">
        <w:rPr>
          <w:rFonts w:ascii="Arial" w:hAnsi="Arial" w:cs="Arial"/>
          <w:sz w:val="24"/>
        </w:rPr>
        <w:t xml:space="preserve"> designers</w:t>
      </w:r>
      <w:r w:rsidR="006113FB">
        <w:rPr>
          <w:rFonts w:ascii="Arial" w:hAnsi="Arial" w:cs="Arial"/>
          <w:sz w:val="24"/>
        </w:rPr>
        <w:t xml:space="preserve"> (Time Scrum)</w:t>
      </w:r>
    </w:p>
    <w:p w:rsidR="004C5922" w:rsidRDefault="006113FB" w:rsidP="00E877B1">
      <w:pPr>
        <w:jc w:val="both"/>
        <w:rPr>
          <w:rFonts w:ascii="Arial" w:hAnsi="Arial" w:cs="Arial"/>
          <w:sz w:val="24"/>
        </w:rPr>
      </w:pPr>
      <w:r>
        <w:rPr>
          <w:rFonts w:ascii="Arial" w:hAnsi="Arial" w:cs="Arial"/>
          <w:sz w:val="24"/>
        </w:rPr>
        <w:t xml:space="preserve">   - Equipamentos (Notebooks e celulares</w:t>
      </w:r>
      <w:r w:rsidR="004C5922">
        <w:rPr>
          <w:rFonts w:ascii="Arial" w:hAnsi="Arial" w:cs="Arial"/>
          <w:sz w:val="24"/>
        </w:rPr>
        <w:t>)</w:t>
      </w:r>
    </w:p>
    <w:p w:rsidR="006113FB" w:rsidRDefault="006113FB" w:rsidP="00E877B1">
      <w:pPr>
        <w:jc w:val="both"/>
        <w:rPr>
          <w:rFonts w:ascii="Arial" w:hAnsi="Arial" w:cs="Arial"/>
          <w:sz w:val="24"/>
        </w:rPr>
      </w:pPr>
      <w:r>
        <w:rPr>
          <w:rFonts w:ascii="Arial" w:hAnsi="Arial" w:cs="Arial"/>
          <w:sz w:val="24"/>
        </w:rPr>
        <w:t xml:space="preserve">   - </w:t>
      </w:r>
      <w:r w:rsidR="00FF5A12">
        <w:rPr>
          <w:rFonts w:ascii="Arial" w:hAnsi="Arial" w:cs="Arial"/>
          <w:sz w:val="24"/>
        </w:rPr>
        <w:t>Slides base</w:t>
      </w:r>
    </w:p>
    <w:p w:rsidR="00FF5A12" w:rsidRDefault="00FF5A12" w:rsidP="00E877B1">
      <w:pPr>
        <w:jc w:val="both"/>
        <w:rPr>
          <w:rFonts w:ascii="Arial" w:hAnsi="Arial" w:cs="Arial"/>
          <w:sz w:val="24"/>
        </w:rPr>
      </w:pPr>
    </w:p>
    <w:p w:rsidR="00FF5A12" w:rsidRDefault="00FF5A12" w:rsidP="000C3527">
      <w:pPr>
        <w:pStyle w:val="Ttulo2"/>
      </w:pPr>
      <w:bookmarkStart w:id="34" w:name="_Toc144390502"/>
      <w:bookmarkStart w:id="35" w:name="_Toc152230573"/>
      <w:r>
        <w:t>2.</w:t>
      </w:r>
      <w:r w:rsidR="00AC3038">
        <w:t>11</w:t>
      </w:r>
      <w:r>
        <w:t xml:space="preserve"> Requisitos:</w:t>
      </w:r>
      <w:bookmarkEnd w:id="34"/>
      <w:bookmarkEnd w:id="35"/>
    </w:p>
    <w:p w:rsidR="00FF5A12" w:rsidRDefault="00FF5A12" w:rsidP="00E877B1">
      <w:pPr>
        <w:jc w:val="both"/>
        <w:rPr>
          <w:rFonts w:ascii="Arial" w:hAnsi="Arial" w:cs="Arial"/>
          <w:sz w:val="24"/>
        </w:rPr>
      </w:pPr>
      <w:r>
        <w:rPr>
          <w:rFonts w:ascii="Arial" w:hAnsi="Arial" w:cs="Arial"/>
          <w:b/>
          <w:sz w:val="24"/>
        </w:rPr>
        <w:t xml:space="preserve">   </w:t>
      </w:r>
      <w:r>
        <w:rPr>
          <w:rFonts w:ascii="Arial" w:hAnsi="Arial" w:cs="Arial"/>
          <w:sz w:val="24"/>
        </w:rPr>
        <w:t>- Hospedagem</w:t>
      </w:r>
    </w:p>
    <w:p w:rsidR="00FF5A12" w:rsidRDefault="00FF5A12" w:rsidP="00E877B1">
      <w:pPr>
        <w:jc w:val="both"/>
        <w:rPr>
          <w:rFonts w:ascii="Arial" w:hAnsi="Arial" w:cs="Arial"/>
          <w:sz w:val="24"/>
        </w:rPr>
      </w:pPr>
      <w:r>
        <w:rPr>
          <w:rFonts w:ascii="Arial" w:hAnsi="Arial" w:cs="Arial"/>
          <w:sz w:val="24"/>
        </w:rPr>
        <w:t xml:space="preserve">   - Linguagem de marcação: HTML</w:t>
      </w:r>
    </w:p>
    <w:p w:rsidR="00FF5A12" w:rsidRDefault="00FF5A12" w:rsidP="00E877B1">
      <w:pPr>
        <w:jc w:val="both"/>
        <w:rPr>
          <w:rFonts w:ascii="Arial" w:hAnsi="Arial" w:cs="Arial"/>
          <w:sz w:val="24"/>
        </w:rPr>
      </w:pPr>
      <w:r>
        <w:rPr>
          <w:rFonts w:ascii="Arial" w:hAnsi="Arial" w:cs="Arial"/>
          <w:sz w:val="24"/>
        </w:rPr>
        <w:lastRenderedPageBreak/>
        <w:t xml:space="preserve">   - Linguagem de estilização: CSS</w:t>
      </w:r>
    </w:p>
    <w:p w:rsidR="004C5922" w:rsidRDefault="004C5922" w:rsidP="00E877B1">
      <w:pPr>
        <w:jc w:val="both"/>
        <w:rPr>
          <w:rFonts w:ascii="Arial" w:hAnsi="Arial" w:cs="Arial"/>
          <w:sz w:val="24"/>
        </w:rPr>
      </w:pPr>
      <w:r>
        <w:rPr>
          <w:rFonts w:ascii="Arial" w:hAnsi="Arial" w:cs="Arial"/>
          <w:sz w:val="24"/>
        </w:rPr>
        <w:t xml:space="preserve">   - Linguagem de programação: PHP</w:t>
      </w:r>
    </w:p>
    <w:p w:rsidR="004C5922" w:rsidRDefault="004C5922" w:rsidP="00E877B1">
      <w:pPr>
        <w:jc w:val="both"/>
        <w:rPr>
          <w:rFonts w:ascii="Arial" w:hAnsi="Arial" w:cs="Arial"/>
          <w:sz w:val="24"/>
        </w:rPr>
      </w:pPr>
      <w:r>
        <w:rPr>
          <w:rFonts w:ascii="Arial" w:hAnsi="Arial" w:cs="Arial"/>
          <w:sz w:val="24"/>
        </w:rPr>
        <w:t xml:space="preserve">   - Gerenciamento de banco de dados: </w:t>
      </w:r>
      <w:proofErr w:type="spellStart"/>
      <w:r>
        <w:rPr>
          <w:rFonts w:ascii="Arial" w:hAnsi="Arial" w:cs="Arial"/>
          <w:sz w:val="24"/>
        </w:rPr>
        <w:t>Mysql</w:t>
      </w:r>
      <w:proofErr w:type="spellEnd"/>
    </w:p>
    <w:p w:rsidR="00FF5A12" w:rsidRDefault="00FF5A12" w:rsidP="00E877B1">
      <w:pPr>
        <w:jc w:val="both"/>
        <w:rPr>
          <w:rFonts w:ascii="Arial" w:hAnsi="Arial" w:cs="Arial"/>
          <w:sz w:val="24"/>
        </w:rPr>
      </w:pPr>
      <w:r>
        <w:rPr>
          <w:rFonts w:ascii="Arial" w:hAnsi="Arial" w:cs="Arial"/>
          <w:sz w:val="24"/>
        </w:rPr>
        <w:t xml:space="preserve">   - Prototipação: </w:t>
      </w:r>
      <w:proofErr w:type="spellStart"/>
      <w:r>
        <w:rPr>
          <w:rFonts w:ascii="Arial" w:hAnsi="Arial" w:cs="Arial"/>
          <w:sz w:val="24"/>
        </w:rPr>
        <w:t>Figma</w:t>
      </w:r>
      <w:proofErr w:type="spellEnd"/>
    </w:p>
    <w:p w:rsidR="00FF5A12" w:rsidRDefault="00FF5A12" w:rsidP="00E877B1">
      <w:pPr>
        <w:jc w:val="both"/>
        <w:rPr>
          <w:rFonts w:ascii="Arial" w:hAnsi="Arial" w:cs="Arial"/>
          <w:sz w:val="24"/>
        </w:rPr>
      </w:pPr>
      <w:r>
        <w:rPr>
          <w:rFonts w:ascii="Arial" w:hAnsi="Arial" w:cs="Arial"/>
          <w:sz w:val="24"/>
        </w:rPr>
        <w:t xml:space="preserve">   - Editor de textos: Word, Excel e </w:t>
      </w:r>
      <w:proofErr w:type="spellStart"/>
      <w:r>
        <w:rPr>
          <w:rFonts w:ascii="Arial" w:hAnsi="Arial" w:cs="Arial"/>
          <w:sz w:val="24"/>
        </w:rPr>
        <w:t>VsCode</w:t>
      </w:r>
      <w:proofErr w:type="spellEnd"/>
    </w:p>
    <w:p w:rsidR="00FF5A12" w:rsidRDefault="00FF5A12" w:rsidP="00E877B1">
      <w:pPr>
        <w:jc w:val="both"/>
        <w:rPr>
          <w:rFonts w:ascii="Arial" w:hAnsi="Arial" w:cs="Arial"/>
          <w:sz w:val="24"/>
        </w:rPr>
      </w:pPr>
      <w:r>
        <w:rPr>
          <w:rFonts w:ascii="Arial" w:hAnsi="Arial" w:cs="Arial"/>
          <w:sz w:val="24"/>
        </w:rPr>
        <w:t xml:space="preserve">   - Computadores/Notebooks</w:t>
      </w:r>
    </w:p>
    <w:p w:rsidR="00FF5A12" w:rsidRDefault="00FF5A12" w:rsidP="00E877B1">
      <w:pPr>
        <w:jc w:val="both"/>
        <w:rPr>
          <w:rFonts w:ascii="Arial" w:hAnsi="Arial" w:cs="Arial"/>
          <w:sz w:val="24"/>
        </w:rPr>
      </w:pPr>
      <w:r>
        <w:rPr>
          <w:rFonts w:ascii="Arial" w:hAnsi="Arial" w:cs="Arial"/>
          <w:sz w:val="24"/>
        </w:rPr>
        <w:t xml:space="preserve">   - Sistema operacional Windows</w:t>
      </w:r>
    </w:p>
    <w:p w:rsidR="004C5922" w:rsidRDefault="004C5922" w:rsidP="00E877B1">
      <w:pPr>
        <w:jc w:val="both"/>
        <w:rPr>
          <w:rFonts w:ascii="Arial" w:hAnsi="Arial" w:cs="Arial"/>
          <w:sz w:val="24"/>
        </w:rPr>
      </w:pPr>
      <w:r>
        <w:rPr>
          <w:rFonts w:ascii="Arial" w:hAnsi="Arial" w:cs="Arial"/>
          <w:sz w:val="24"/>
        </w:rPr>
        <w:t xml:space="preserve">   - Organização do time Scrum: </w:t>
      </w:r>
      <w:proofErr w:type="spellStart"/>
      <w:r>
        <w:rPr>
          <w:rFonts w:ascii="Arial" w:hAnsi="Arial" w:cs="Arial"/>
          <w:sz w:val="24"/>
        </w:rPr>
        <w:t>Trello</w:t>
      </w:r>
      <w:proofErr w:type="spellEnd"/>
      <w:r>
        <w:rPr>
          <w:rFonts w:ascii="Arial" w:hAnsi="Arial" w:cs="Arial"/>
          <w:sz w:val="24"/>
        </w:rPr>
        <w:t xml:space="preserve"> </w:t>
      </w:r>
    </w:p>
    <w:p w:rsidR="006113FB" w:rsidRDefault="00FF5A12" w:rsidP="00E877B1">
      <w:pPr>
        <w:jc w:val="both"/>
        <w:rPr>
          <w:rFonts w:ascii="Arial" w:hAnsi="Arial" w:cs="Arial"/>
          <w:sz w:val="24"/>
        </w:rPr>
      </w:pPr>
      <w:r>
        <w:rPr>
          <w:rFonts w:ascii="Arial" w:hAnsi="Arial" w:cs="Arial"/>
          <w:sz w:val="24"/>
        </w:rPr>
        <w:t xml:space="preserve">   - Hospedagem de código: GitHub</w:t>
      </w:r>
    </w:p>
    <w:p w:rsidR="00B86B03" w:rsidRDefault="00B86B03" w:rsidP="00E877B1">
      <w:pPr>
        <w:jc w:val="both"/>
        <w:rPr>
          <w:rFonts w:ascii="Arial" w:hAnsi="Arial" w:cs="Arial"/>
          <w:sz w:val="24"/>
        </w:rPr>
      </w:pPr>
    </w:p>
    <w:p w:rsidR="00B86B03" w:rsidRDefault="00B86B03" w:rsidP="00B86B03">
      <w:pPr>
        <w:pStyle w:val="Ttulo2"/>
      </w:pPr>
      <w:bookmarkStart w:id="36" w:name="_Toc152230574"/>
      <w:r>
        <w:t>2.12 5W2H</w:t>
      </w:r>
      <w:bookmarkEnd w:id="36"/>
    </w:p>
    <w:p w:rsidR="00B86B03" w:rsidRPr="00E877B1" w:rsidRDefault="00B86B03" w:rsidP="00E877B1">
      <w:pPr>
        <w:jc w:val="both"/>
        <w:rPr>
          <w:rFonts w:ascii="Arial" w:hAnsi="Arial" w:cs="Arial"/>
          <w:sz w:val="24"/>
        </w:rPr>
      </w:pPr>
      <w:r w:rsidRPr="007438C5">
        <w:rPr>
          <w:rFonts w:ascii="Arial" w:hAnsi="Arial" w:cs="Arial"/>
          <w:noProof/>
          <w:sz w:val="24"/>
          <w:szCs w:val="24"/>
        </w:rPr>
        <w:drawing>
          <wp:inline distT="0" distB="0" distL="0" distR="0" wp14:anchorId="06CE74D9" wp14:editId="39655304">
            <wp:extent cx="5400040" cy="1768475"/>
            <wp:effectExtent l="0" t="0" r="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768475"/>
                    </a:xfrm>
                    <a:prstGeom prst="rect">
                      <a:avLst/>
                    </a:prstGeom>
                  </pic:spPr>
                </pic:pic>
              </a:graphicData>
            </a:graphic>
          </wp:inline>
        </w:drawing>
      </w:r>
    </w:p>
    <w:p w:rsidR="00E877B1" w:rsidRDefault="00E877B1" w:rsidP="000C3527">
      <w:pPr>
        <w:pStyle w:val="Ttulo2"/>
      </w:pPr>
      <w:bookmarkStart w:id="37" w:name="_Toc144390503"/>
      <w:bookmarkStart w:id="38" w:name="_Toc152230575"/>
      <w:r>
        <w:t>2.</w:t>
      </w:r>
      <w:r w:rsidR="00AC3038">
        <w:t>1</w:t>
      </w:r>
      <w:r w:rsidR="00B86B03">
        <w:t>3</w:t>
      </w:r>
      <w:r w:rsidRPr="00E877B1">
        <w:t xml:space="preserve"> Cronograma:</w:t>
      </w:r>
      <w:bookmarkEnd w:id="37"/>
      <w:bookmarkEnd w:id="38"/>
    </w:p>
    <w:p w:rsidR="000D7FD4" w:rsidRDefault="000D7FD4" w:rsidP="000D7FD4"/>
    <w:p w:rsidR="000D7FD4" w:rsidRPr="000D7FD4" w:rsidRDefault="00B86B03" w:rsidP="00B86B03">
      <w:pPr>
        <w:jc w:val="center"/>
      </w:pPr>
      <w:r w:rsidRPr="00B86B03">
        <w:rPr>
          <w:noProof/>
        </w:rPr>
        <w:drawing>
          <wp:inline distT="0" distB="0" distL="0" distR="0" wp14:anchorId="27A5023B" wp14:editId="0B5D1DA1">
            <wp:extent cx="6404400" cy="2854800"/>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4400" cy="2854800"/>
                    </a:xfrm>
                    <a:prstGeom prst="rect">
                      <a:avLst/>
                    </a:prstGeom>
                  </pic:spPr>
                </pic:pic>
              </a:graphicData>
            </a:graphic>
          </wp:inline>
        </w:drawing>
      </w:r>
    </w:p>
    <w:p w:rsidR="00E877B1" w:rsidRPr="00E877B1" w:rsidRDefault="00E877B1" w:rsidP="00E877B1">
      <w:pPr>
        <w:jc w:val="both"/>
        <w:rPr>
          <w:rFonts w:ascii="Arial" w:hAnsi="Arial" w:cs="Arial"/>
          <w:sz w:val="24"/>
        </w:rPr>
      </w:pPr>
    </w:p>
    <w:p w:rsidR="00E877B1" w:rsidRDefault="00E877B1" w:rsidP="000C3527">
      <w:pPr>
        <w:pStyle w:val="Ttulo2"/>
      </w:pPr>
      <w:bookmarkStart w:id="39" w:name="_Toc144390504"/>
      <w:bookmarkStart w:id="40" w:name="_Toc152230576"/>
      <w:r>
        <w:lastRenderedPageBreak/>
        <w:t>2.</w:t>
      </w:r>
      <w:r w:rsidRPr="00E877B1">
        <w:t>1</w:t>
      </w:r>
      <w:r w:rsidR="00B86B03">
        <w:t>4</w:t>
      </w:r>
      <w:r w:rsidRPr="00E877B1">
        <w:t xml:space="preserve"> Entregáveis:</w:t>
      </w:r>
      <w:bookmarkEnd w:id="39"/>
      <w:bookmarkEnd w:id="40"/>
    </w:p>
    <w:p w:rsidR="004C5922" w:rsidRDefault="00AC3038" w:rsidP="00E877B1">
      <w:pPr>
        <w:jc w:val="both"/>
        <w:rPr>
          <w:rFonts w:ascii="Arial" w:hAnsi="Arial" w:cs="Arial"/>
          <w:sz w:val="24"/>
        </w:rPr>
      </w:pPr>
      <w:r>
        <w:rPr>
          <w:rFonts w:ascii="Arial" w:hAnsi="Arial" w:cs="Arial"/>
          <w:b/>
          <w:sz w:val="24"/>
        </w:rPr>
        <w:t xml:space="preserve">   </w:t>
      </w:r>
      <w:r>
        <w:rPr>
          <w:rFonts w:ascii="Arial" w:hAnsi="Arial" w:cs="Arial"/>
          <w:sz w:val="24"/>
        </w:rPr>
        <w:t>- Documentação</w:t>
      </w:r>
    </w:p>
    <w:p w:rsidR="004C5922" w:rsidRPr="00AC3038" w:rsidRDefault="004C5922" w:rsidP="00E877B1">
      <w:pPr>
        <w:jc w:val="both"/>
        <w:rPr>
          <w:rFonts w:ascii="Arial" w:hAnsi="Arial" w:cs="Arial"/>
          <w:sz w:val="24"/>
        </w:rPr>
      </w:pPr>
      <w:r>
        <w:rPr>
          <w:rFonts w:ascii="Arial" w:hAnsi="Arial" w:cs="Arial"/>
          <w:sz w:val="24"/>
        </w:rPr>
        <w:t xml:space="preserve">   - Prototipação</w:t>
      </w:r>
    </w:p>
    <w:p w:rsidR="00B45B28" w:rsidRPr="00A32D5E" w:rsidRDefault="00E877B1" w:rsidP="00B86B03">
      <w:pPr>
        <w:jc w:val="both"/>
        <w:rPr>
          <w:rFonts w:ascii="Arial" w:hAnsi="Arial" w:cs="Arial"/>
          <w:sz w:val="24"/>
        </w:rPr>
      </w:pPr>
      <w:r w:rsidRPr="00E877B1">
        <w:rPr>
          <w:rFonts w:ascii="Arial" w:hAnsi="Arial" w:cs="Arial"/>
          <w:sz w:val="24"/>
        </w:rPr>
        <w:t xml:space="preserve">   - Site funcional e responsivo</w:t>
      </w:r>
    </w:p>
    <w:sectPr w:rsidR="00B45B28" w:rsidRPr="00A32D5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4C0A" w:rsidRDefault="00984C0A" w:rsidP="000C3527">
      <w:pPr>
        <w:spacing w:after="0" w:line="240" w:lineRule="auto"/>
      </w:pPr>
      <w:r>
        <w:separator/>
      </w:r>
    </w:p>
  </w:endnote>
  <w:endnote w:type="continuationSeparator" w:id="0">
    <w:p w:rsidR="00984C0A" w:rsidRDefault="00984C0A" w:rsidP="000C3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4C0A" w:rsidRDefault="00984C0A" w:rsidP="000C3527">
      <w:pPr>
        <w:spacing w:after="0" w:line="240" w:lineRule="auto"/>
      </w:pPr>
      <w:r>
        <w:separator/>
      </w:r>
    </w:p>
  </w:footnote>
  <w:footnote w:type="continuationSeparator" w:id="0">
    <w:p w:rsidR="00984C0A" w:rsidRDefault="00984C0A" w:rsidP="000C35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D1589"/>
    <w:multiLevelType w:val="multilevel"/>
    <w:tmpl w:val="C69A7D0A"/>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1134493"/>
    <w:multiLevelType w:val="multilevel"/>
    <w:tmpl w:val="EE7E095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7BE6E35"/>
    <w:multiLevelType w:val="multilevel"/>
    <w:tmpl w:val="61E88BFA"/>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A180F75"/>
    <w:multiLevelType w:val="multilevel"/>
    <w:tmpl w:val="391C752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B3E"/>
    <w:rsid w:val="00016656"/>
    <w:rsid w:val="000604DB"/>
    <w:rsid w:val="0006388B"/>
    <w:rsid w:val="000C3527"/>
    <w:rsid w:val="000D7FD4"/>
    <w:rsid w:val="0018557A"/>
    <w:rsid w:val="001920A4"/>
    <w:rsid w:val="001A0F50"/>
    <w:rsid w:val="001B171C"/>
    <w:rsid w:val="00275F18"/>
    <w:rsid w:val="00321B02"/>
    <w:rsid w:val="00386B3E"/>
    <w:rsid w:val="003C4BF4"/>
    <w:rsid w:val="004C5922"/>
    <w:rsid w:val="00500C0C"/>
    <w:rsid w:val="00512DC3"/>
    <w:rsid w:val="006113FB"/>
    <w:rsid w:val="006718BE"/>
    <w:rsid w:val="0076235E"/>
    <w:rsid w:val="00834A81"/>
    <w:rsid w:val="00892D2C"/>
    <w:rsid w:val="009433FC"/>
    <w:rsid w:val="00984C0A"/>
    <w:rsid w:val="00A32D5E"/>
    <w:rsid w:val="00AC3038"/>
    <w:rsid w:val="00AE08D7"/>
    <w:rsid w:val="00AE623F"/>
    <w:rsid w:val="00B45B28"/>
    <w:rsid w:val="00B86B03"/>
    <w:rsid w:val="00BA1BD1"/>
    <w:rsid w:val="00D0051B"/>
    <w:rsid w:val="00DA1A28"/>
    <w:rsid w:val="00DD4675"/>
    <w:rsid w:val="00E164B2"/>
    <w:rsid w:val="00E572DC"/>
    <w:rsid w:val="00E877B1"/>
    <w:rsid w:val="00EA369E"/>
    <w:rsid w:val="00FF5A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E0D50"/>
  <w15:chartTrackingRefBased/>
  <w15:docId w15:val="{27CBEDDC-7050-4C79-98BA-0868EBB22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005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0C35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9433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9433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0051B"/>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0051B"/>
    <w:pPr>
      <w:outlineLvl w:val="9"/>
    </w:pPr>
    <w:rPr>
      <w:lang w:eastAsia="pt-BR"/>
    </w:rPr>
  </w:style>
  <w:style w:type="character" w:customStyle="1" w:styleId="Ttulo2Char">
    <w:name w:val="Título 2 Char"/>
    <w:basedOn w:val="Fontepargpadro"/>
    <w:link w:val="Ttulo2"/>
    <w:uiPriority w:val="9"/>
    <w:rsid w:val="000C3527"/>
    <w:rPr>
      <w:rFonts w:asciiTheme="majorHAnsi" w:eastAsiaTheme="majorEastAsia" w:hAnsiTheme="majorHAnsi" w:cstheme="majorBidi"/>
      <w:color w:val="2F5496" w:themeColor="accent1" w:themeShade="BF"/>
      <w:sz w:val="26"/>
      <w:szCs w:val="26"/>
    </w:rPr>
  </w:style>
  <w:style w:type="paragraph" w:styleId="Cabealho">
    <w:name w:val="header"/>
    <w:basedOn w:val="Normal"/>
    <w:link w:val="CabealhoChar"/>
    <w:uiPriority w:val="99"/>
    <w:unhideWhenUsed/>
    <w:rsid w:val="000C352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C3527"/>
  </w:style>
  <w:style w:type="paragraph" w:styleId="Rodap">
    <w:name w:val="footer"/>
    <w:basedOn w:val="Normal"/>
    <w:link w:val="RodapChar"/>
    <w:uiPriority w:val="99"/>
    <w:unhideWhenUsed/>
    <w:rsid w:val="000C3527"/>
    <w:pPr>
      <w:tabs>
        <w:tab w:val="center" w:pos="4252"/>
        <w:tab w:val="right" w:pos="8504"/>
      </w:tabs>
      <w:spacing w:after="0" w:line="240" w:lineRule="auto"/>
    </w:pPr>
  </w:style>
  <w:style w:type="character" w:customStyle="1" w:styleId="RodapChar">
    <w:name w:val="Rodapé Char"/>
    <w:basedOn w:val="Fontepargpadro"/>
    <w:link w:val="Rodap"/>
    <w:uiPriority w:val="99"/>
    <w:rsid w:val="000C3527"/>
  </w:style>
  <w:style w:type="paragraph" w:styleId="Sumrio1">
    <w:name w:val="toc 1"/>
    <w:basedOn w:val="Normal"/>
    <w:next w:val="Normal"/>
    <w:autoRedefine/>
    <w:uiPriority w:val="39"/>
    <w:unhideWhenUsed/>
    <w:rsid w:val="00E572DC"/>
    <w:pPr>
      <w:spacing w:after="100"/>
    </w:pPr>
  </w:style>
  <w:style w:type="paragraph" w:styleId="Sumrio2">
    <w:name w:val="toc 2"/>
    <w:basedOn w:val="Normal"/>
    <w:next w:val="Normal"/>
    <w:autoRedefine/>
    <w:uiPriority w:val="39"/>
    <w:unhideWhenUsed/>
    <w:rsid w:val="00E572DC"/>
    <w:pPr>
      <w:spacing w:after="100"/>
      <w:ind w:left="220"/>
    </w:pPr>
  </w:style>
  <w:style w:type="character" w:styleId="Hyperlink">
    <w:name w:val="Hyperlink"/>
    <w:basedOn w:val="Fontepargpadro"/>
    <w:uiPriority w:val="99"/>
    <w:unhideWhenUsed/>
    <w:rsid w:val="00E572DC"/>
    <w:rPr>
      <w:color w:val="0563C1" w:themeColor="hyperlink"/>
      <w:u w:val="single"/>
    </w:rPr>
  </w:style>
  <w:style w:type="character" w:customStyle="1" w:styleId="Ttulo3Char">
    <w:name w:val="Título 3 Char"/>
    <w:basedOn w:val="Fontepargpadro"/>
    <w:link w:val="Ttulo3"/>
    <w:uiPriority w:val="9"/>
    <w:rsid w:val="009433FC"/>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rsid w:val="009433FC"/>
    <w:rPr>
      <w:rFonts w:asciiTheme="majorHAnsi" w:eastAsiaTheme="majorEastAsia" w:hAnsiTheme="majorHAnsi" w:cstheme="majorBidi"/>
      <w:i/>
      <w:iCs/>
      <w:color w:val="2F5496" w:themeColor="accent1" w:themeShade="BF"/>
    </w:rPr>
  </w:style>
  <w:style w:type="paragraph" w:styleId="Sumrio3">
    <w:name w:val="toc 3"/>
    <w:basedOn w:val="Normal"/>
    <w:next w:val="Normal"/>
    <w:autoRedefine/>
    <w:uiPriority w:val="39"/>
    <w:unhideWhenUsed/>
    <w:rsid w:val="00B86B0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FBFC8-7A3C-4C35-BCEC-CFED62A7C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1132</Words>
  <Characters>6113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RYAN SILVEIRA DO NASCIMENTO</cp:lastModifiedBy>
  <cp:revision>2</cp:revision>
  <dcterms:created xsi:type="dcterms:W3CDTF">2023-11-30T13:01:00Z</dcterms:created>
  <dcterms:modified xsi:type="dcterms:W3CDTF">2023-11-30T13:01:00Z</dcterms:modified>
</cp:coreProperties>
</file>