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ABF1" w14:textId="77777777" w:rsidR="00B01F4E" w:rsidRDefault="00920A8D" w:rsidP="00920A8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Henzi Kou</w:t>
      </w:r>
    </w:p>
    <w:p w14:paraId="123C199D" w14:textId="3D89591E" w:rsidR="00920A8D" w:rsidRDefault="00920A8D" w:rsidP="00920A8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315</w:t>
      </w:r>
      <w:r w:rsidR="003C0798">
        <w:rPr>
          <w:rFonts w:ascii="Times New Roman" w:hAnsi="Times New Roman" w:cs="Times New Roman"/>
        </w:rPr>
        <w:t>: Intermediate Algorithms</w:t>
      </w:r>
    </w:p>
    <w:p w14:paraId="26AF6671" w14:textId="77777777" w:rsidR="00920A8D" w:rsidRDefault="00920A8D" w:rsidP="00920A8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Wilson</w:t>
      </w:r>
    </w:p>
    <w:p w14:paraId="31F9BEB0" w14:textId="77777777" w:rsidR="00920A8D" w:rsidRDefault="00920A8D" w:rsidP="00920A8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April 2019</w:t>
      </w:r>
    </w:p>
    <w:p w14:paraId="55154445" w14:textId="77777777" w:rsidR="00920A8D" w:rsidRDefault="00920A8D" w:rsidP="00920A8D">
      <w:pPr>
        <w:spacing w:line="276" w:lineRule="auto"/>
        <w:rPr>
          <w:rFonts w:ascii="Times New Roman" w:hAnsi="Times New Roman" w:cs="Times New Roman"/>
        </w:rPr>
      </w:pPr>
    </w:p>
    <w:p w14:paraId="2BE8FF35" w14:textId="77777777" w:rsidR="00920A8D" w:rsidRDefault="00920A8D" w:rsidP="00920A8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24935C90" w14:textId="77777777" w:rsidR="00920A8D" w:rsidRDefault="00920A8D" w:rsidP="00920A8D">
      <w:pPr>
        <w:spacing w:line="276" w:lineRule="auto"/>
        <w:jc w:val="center"/>
        <w:rPr>
          <w:rFonts w:ascii="Times New Roman" w:hAnsi="Times New Roman" w:cs="Times New Roman"/>
        </w:rPr>
      </w:pPr>
    </w:p>
    <w:p w14:paraId="4452BEA7" w14:textId="38B7224D" w:rsidR="00920A8D" w:rsidRDefault="00147197" w:rsidP="00920A8D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adjacency matrix </w:t>
      </w:r>
      <w:r w:rsidR="002A754E">
        <w:rPr>
          <w:rFonts w:ascii="Times New Roman" w:hAnsi="Times New Roman" w:cs="Times New Roman"/>
        </w:rPr>
        <w:t xml:space="preserve">A, </w:t>
      </w:r>
      <w:r>
        <w:rPr>
          <w:rFonts w:ascii="Times New Roman" w:hAnsi="Times New Roman" w:cs="Times New Roman"/>
        </w:rPr>
        <w:t xml:space="preserve">that contains a vertex with </w:t>
      </w:r>
      <w:r w:rsidR="002A754E">
        <w:rPr>
          <w:rFonts w:ascii="Times New Roman" w:hAnsi="Times New Roman" w:cs="Times New Roman"/>
        </w:rPr>
        <w:t>in-degree n-1 and out-degree 0 is sometimes called a universal sink. A matrix can at most contain only one universal sink where a single row has all entries 0 and its corresponding column number has all entries 1. Therefore</w:t>
      </w:r>
      <w:r w:rsidR="00117B91">
        <w:rPr>
          <w:rFonts w:ascii="Times New Roman" w:hAnsi="Times New Roman" w:cs="Times New Roman"/>
        </w:rPr>
        <w:t>,</w:t>
      </w:r>
      <w:r w:rsidR="002A754E">
        <w:rPr>
          <w:rFonts w:ascii="Times New Roman" w:hAnsi="Times New Roman" w:cs="Times New Roman"/>
        </w:rPr>
        <w:t xml:space="preserve"> an algorithm to determine such matrix in O(n) time </w:t>
      </w:r>
      <w:r w:rsidR="00117B91">
        <w:rPr>
          <w:rFonts w:ascii="Times New Roman" w:hAnsi="Times New Roman" w:cs="Times New Roman"/>
        </w:rPr>
        <w:t xml:space="preserve">of a directed graph </w:t>
      </w:r>
      <w:r w:rsidR="002A754E">
        <w:rPr>
          <w:rFonts w:ascii="Times New Roman" w:hAnsi="Times New Roman" w:cs="Times New Roman"/>
        </w:rPr>
        <w:t>is as follows:</w:t>
      </w:r>
    </w:p>
    <w:p w14:paraId="0EA33E41" w14:textId="30A45A8F" w:rsidR="00117B91" w:rsidRDefault="00117B91" w:rsidP="00117B91">
      <w:pPr>
        <w:spacing w:line="276" w:lineRule="auto"/>
        <w:rPr>
          <w:rFonts w:ascii="Times New Roman" w:hAnsi="Times New Roman" w:cs="Times New Roman"/>
        </w:rPr>
      </w:pPr>
    </w:p>
    <w:p w14:paraId="2C32ECE7" w14:textId="7738A23E" w:rsidR="00117B91" w:rsidRDefault="00117B91" w:rsidP="00117B91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</w:t>
      </w:r>
      <w:r w:rsidR="000C2934">
        <w:rPr>
          <w:rFonts w:ascii="Times New Roman" w:hAnsi="Times New Roman" w:cs="Times New Roman"/>
        </w:rPr>
        <w:t xml:space="preserve"> the set of</w:t>
      </w:r>
      <w:r>
        <w:rPr>
          <w:rFonts w:ascii="Times New Roman" w:hAnsi="Times New Roman" w:cs="Times New Roman"/>
        </w:rPr>
        <w:t xml:space="preserve"> </w:t>
      </w:r>
      <w:r w:rsidR="000C2934">
        <w:rPr>
          <w:rFonts w:ascii="Times New Roman" w:hAnsi="Times New Roman" w:cs="Times New Roman"/>
        </w:rPr>
        <w:t>all vertices V,</w:t>
      </w:r>
      <w:r>
        <w:rPr>
          <w:rFonts w:ascii="Times New Roman" w:hAnsi="Times New Roman" w:cs="Times New Roman"/>
        </w:rPr>
        <w:t xml:space="preserve"> </w:t>
      </w:r>
      <w:r w:rsidR="000C2934">
        <w:rPr>
          <w:rFonts w:ascii="Times New Roman" w:hAnsi="Times New Roman" w:cs="Times New Roman"/>
        </w:rPr>
        <w:t xml:space="preserve">pick two unique vertices </w:t>
      </w:r>
      <w:proofErr w:type="spellStart"/>
      <w:proofErr w:type="gramStart"/>
      <w:r w:rsidR="000C2934">
        <w:rPr>
          <w:rFonts w:ascii="Times New Roman" w:hAnsi="Times New Roman" w:cs="Times New Roman"/>
        </w:rPr>
        <w:t>x,y</w:t>
      </w:r>
      <w:proofErr w:type="spellEnd"/>
      <w:proofErr w:type="gramEnd"/>
      <w:r w:rsidR="000C2934">
        <w:rPr>
          <w:rFonts w:ascii="Times New Roman" w:hAnsi="Times New Roman" w:cs="Times New Roman"/>
        </w:rPr>
        <w:sym w:font="Symbol" w:char="F0CE"/>
      </w:r>
      <w:r w:rsidR="000C2934">
        <w:rPr>
          <w:rFonts w:ascii="Times New Roman" w:hAnsi="Times New Roman" w:cs="Times New Roman"/>
        </w:rPr>
        <w:t>V so that if A(</w:t>
      </w:r>
      <w:proofErr w:type="spellStart"/>
      <w:r w:rsidR="000C2934">
        <w:rPr>
          <w:rFonts w:ascii="Times New Roman" w:hAnsi="Times New Roman" w:cs="Times New Roman"/>
        </w:rPr>
        <w:t>x,y</w:t>
      </w:r>
      <w:proofErr w:type="spellEnd"/>
      <w:r w:rsidR="000C2934">
        <w:rPr>
          <w:rFonts w:ascii="Times New Roman" w:hAnsi="Times New Roman" w:cs="Times New Roman"/>
        </w:rPr>
        <w:t xml:space="preserve">) </w:t>
      </w:r>
      <w:proofErr w:type="spellStart"/>
      <w:r w:rsidR="000C2934">
        <w:rPr>
          <w:rFonts w:ascii="Times New Roman" w:hAnsi="Times New Roman" w:cs="Times New Roman"/>
        </w:rPr>
        <w:t>=</w:t>
      </w:r>
      <w:proofErr w:type="spellEnd"/>
      <w:r w:rsidR="000C2934">
        <w:rPr>
          <w:rFonts w:ascii="Times New Roman" w:hAnsi="Times New Roman" w:cs="Times New Roman"/>
        </w:rPr>
        <w:t xml:space="preserve"> 1 then remove x from V, otherwise remove y. By doing so we are removing n-1 vertices that do not satisfy our condition. With one vertex, u, we must then check that its row is all 0’s and the column is 1. If no u exists, then there does not exists a universal sink.</w:t>
      </w:r>
    </w:p>
    <w:p w14:paraId="1AF8FDF0" w14:textId="5D32B11C" w:rsidR="000C2934" w:rsidRDefault="000C2934" w:rsidP="00117B91">
      <w:pPr>
        <w:spacing w:line="276" w:lineRule="auto"/>
        <w:ind w:left="360"/>
        <w:rPr>
          <w:rFonts w:ascii="Times New Roman" w:hAnsi="Times New Roman" w:cs="Times New Roman"/>
        </w:rPr>
      </w:pPr>
    </w:p>
    <w:p w14:paraId="7CC15F9A" w14:textId="5B3E491E" w:rsidR="000C2934" w:rsidRDefault="006C5C60" w:rsidP="000C2934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in O(</w:t>
      </w:r>
      <w:proofErr w:type="spellStart"/>
      <w:r>
        <w:rPr>
          <w:rFonts w:ascii="Times New Roman" w:hAnsi="Times New Roman" w:cs="Times New Roman"/>
        </w:rPr>
        <w:t>n+r</w:t>
      </w:r>
      <w:proofErr w:type="spellEnd"/>
      <w:r>
        <w:rPr>
          <w:rFonts w:ascii="Times New Roman" w:hAnsi="Times New Roman" w:cs="Times New Roman"/>
        </w:rPr>
        <w:t>) time is as follows:</w:t>
      </w:r>
    </w:p>
    <w:p w14:paraId="7F87FA35" w14:textId="13840902" w:rsidR="006C5C60" w:rsidRDefault="006C5C60" w:rsidP="006C5C60">
      <w:pPr>
        <w:spacing w:line="276" w:lineRule="auto"/>
        <w:ind w:left="360"/>
        <w:rPr>
          <w:rFonts w:ascii="Times New Roman" w:hAnsi="Times New Roman" w:cs="Times New Roman"/>
        </w:rPr>
      </w:pPr>
    </w:p>
    <w:p w14:paraId="4B5A4F64" w14:textId="0F8F28ED" w:rsidR="006C5C60" w:rsidRDefault="006C5C60" w:rsidP="006C5C60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 each unique butterfly as a </w:t>
      </w:r>
      <w:r w:rsidR="00B33BBD">
        <w:rPr>
          <w:rFonts w:ascii="Times New Roman" w:hAnsi="Times New Roman" w:cs="Times New Roman"/>
        </w:rPr>
        <w:t>vertex</w:t>
      </w:r>
      <w:r>
        <w:rPr>
          <w:rFonts w:ascii="Times New Roman" w:hAnsi="Times New Roman" w:cs="Times New Roman"/>
        </w:rPr>
        <w:t xml:space="preserve"> </w:t>
      </w:r>
      <w:r w:rsidR="00B33BBD">
        <w:rPr>
          <w:rFonts w:ascii="Times New Roman" w:hAnsi="Times New Roman" w:cs="Times New Roman"/>
        </w:rPr>
        <w:t>with an edge representing a difference in species. Therefore, the graph with contain n vertices and r edges. Perform a BFS on a vertex v, to visit all the vertices and</w:t>
      </w:r>
      <w:r w:rsidR="000C6E42">
        <w:rPr>
          <w:rFonts w:ascii="Times New Roman" w:hAnsi="Times New Roman" w:cs="Times New Roman"/>
        </w:rPr>
        <w:t xml:space="preserve"> for each unique vertex u, if the distance from v to u is even then label it as group A, if it’s odd then label it group B. Finally, check that each edge exists between group A and B. This algorithm takes: O(n) time to assign each butterfly to a group, O(r) time to check every edge, and </w:t>
      </w:r>
      <w:proofErr w:type="gramStart"/>
      <w:r w:rsidR="000C6E42">
        <w:rPr>
          <w:rFonts w:ascii="Times New Roman" w:hAnsi="Times New Roman" w:cs="Times New Roman"/>
        </w:rPr>
        <w:t>O(</w:t>
      </w:r>
      <w:proofErr w:type="gramEnd"/>
      <w:r w:rsidR="000C6E42">
        <w:rPr>
          <w:rFonts w:ascii="Times New Roman" w:hAnsi="Times New Roman" w:cs="Times New Roman"/>
        </w:rPr>
        <w:t xml:space="preserve">n + r) time to perform a BFS. Therefore, the overall run time of this algorithm is </w:t>
      </w:r>
      <w:proofErr w:type="gramStart"/>
      <w:r w:rsidR="000C6E42">
        <w:rPr>
          <w:rFonts w:ascii="Times New Roman" w:hAnsi="Times New Roman" w:cs="Times New Roman"/>
        </w:rPr>
        <w:t>O(</w:t>
      </w:r>
      <w:proofErr w:type="gramEnd"/>
      <w:r w:rsidR="000C6E42">
        <w:rPr>
          <w:rFonts w:ascii="Times New Roman" w:hAnsi="Times New Roman" w:cs="Times New Roman"/>
        </w:rPr>
        <w:t>n + r).</w:t>
      </w:r>
    </w:p>
    <w:p w14:paraId="3C57625C" w14:textId="7F652FC5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67E69C4A" w14:textId="1DB311B3" w:rsidR="000C6E42" w:rsidRDefault="000C6E42" w:rsidP="000C6E42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</w:p>
    <w:p w14:paraId="2A0E1FE0" w14:textId="274C0A9C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2B3FB7F3" w14:textId="46809E5F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4F488C16" w14:textId="2D32FF36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18757E94" w14:textId="6E85C3F0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1CBAB5AA" w14:textId="41D80EC1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18BACD58" w14:textId="51646A88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1457BAC7" w14:textId="04A50FD5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4B5CFFF2" w14:textId="49D3CF24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5DBE64F4" w14:textId="6C33CC6A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1A35EE4E" w14:textId="2203DA1D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2BDA6632" w14:textId="748F4E2C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38B6EF29" w14:textId="08E6EA31" w:rsidR="000C6E42" w:rsidRDefault="000C6E42" w:rsidP="000C6E42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</w:p>
    <w:p w14:paraId="0D99C09C" w14:textId="62A6666F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24B4AA76" w14:textId="41FC2731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017850BB" w14:textId="7FBDC5CF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2E5A9907" w14:textId="64AD661A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6B32D500" w14:textId="18224DE0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77123B00" w14:textId="116E6AC9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54035731" w14:textId="1F34D928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497B8BA7" w14:textId="23A96162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3409ACAB" w14:textId="7231DB35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7DB37E34" w14:textId="69FD9E21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41A840F7" w14:textId="16B2CF38" w:rsidR="000C6E42" w:rsidRDefault="000C6E42" w:rsidP="000C6E42">
      <w:pPr>
        <w:spacing w:line="276" w:lineRule="auto"/>
        <w:rPr>
          <w:rFonts w:ascii="Times New Roman" w:hAnsi="Times New Roman" w:cs="Times New Roman"/>
        </w:rPr>
      </w:pPr>
    </w:p>
    <w:p w14:paraId="64C44D4A" w14:textId="59D607B1" w:rsidR="0026654A" w:rsidRDefault="0026654A" w:rsidP="000C6E42">
      <w:pPr>
        <w:spacing w:line="276" w:lineRule="auto"/>
        <w:rPr>
          <w:rFonts w:ascii="Times New Roman" w:hAnsi="Times New Roman" w:cs="Times New Roman"/>
        </w:rPr>
      </w:pPr>
    </w:p>
    <w:p w14:paraId="02F1FC27" w14:textId="77777777" w:rsidR="0026654A" w:rsidRPr="000C6E42" w:rsidRDefault="0026654A" w:rsidP="000C6E42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0476B203" w14:textId="2D04837C" w:rsidR="000C6E42" w:rsidRDefault="0056261D" w:rsidP="000C6E42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in </w:t>
      </w:r>
      <w:r w:rsidR="00E760D5">
        <w:rPr>
          <w:rFonts w:ascii="Times New Roman" w:hAnsi="Times New Roman" w:cs="Times New Roman"/>
        </w:rPr>
        <w:t xml:space="preserve">linear </w:t>
      </w:r>
      <w:r>
        <w:rPr>
          <w:rFonts w:ascii="Times New Roman" w:hAnsi="Times New Roman" w:cs="Times New Roman"/>
        </w:rPr>
        <w:t xml:space="preserve">time </w:t>
      </w:r>
      <w:r w:rsidR="00E760D5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as follows:</w:t>
      </w:r>
    </w:p>
    <w:p w14:paraId="69C3CB0D" w14:textId="40DB8888" w:rsidR="0056261D" w:rsidRDefault="0056261D" w:rsidP="0056261D">
      <w:pPr>
        <w:spacing w:line="276" w:lineRule="auto"/>
        <w:rPr>
          <w:rFonts w:ascii="Times New Roman" w:hAnsi="Times New Roman" w:cs="Times New Roman"/>
        </w:rPr>
      </w:pPr>
    </w:p>
    <w:p w14:paraId="4111972F" w14:textId="58EA4A1C" w:rsidR="0056261D" w:rsidRPr="0056261D" w:rsidRDefault="00D6217E" w:rsidP="0056261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56261D">
        <w:rPr>
          <w:rFonts w:ascii="Times New Roman" w:hAnsi="Times New Roman" w:cs="Times New Roman"/>
        </w:rPr>
        <w:t xml:space="preserve">iven </w:t>
      </w:r>
      <w:r>
        <w:rPr>
          <w:rFonts w:ascii="Times New Roman" w:hAnsi="Times New Roman" w:cs="Times New Roman"/>
        </w:rPr>
        <w:t xml:space="preserve">a directed </w:t>
      </w:r>
      <w:r w:rsidR="0056261D">
        <w:rPr>
          <w:rFonts w:ascii="Times New Roman" w:hAnsi="Times New Roman" w:cs="Times New Roman"/>
        </w:rPr>
        <w:t>graph G</w:t>
      </w:r>
      <w:r>
        <w:rPr>
          <w:rFonts w:ascii="Times New Roman" w:hAnsi="Times New Roman" w:cs="Times New Roman"/>
        </w:rPr>
        <w:t>,</w:t>
      </w:r>
      <w:r w:rsidR="0056261D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the n courses (vertices), we know that the minimum number of semesters is equivalent to the number of a prerequisites required for a particular course. We can represent each course as a vertex that is connected by an edge</w:t>
      </w:r>
      <w:r w:rsidR="00E760D5">
        <w:rPr>
          <w:rFonts w:ascii="Times New Roman" w:hAnsi="Times New Roman" w:cs="Times New Roman"/>
        </w:rPr>
        <w:t xml:space="preserve"> r,</w:t>
      </w:r>
      <w:r>
        <w:rPr>
          <w:rFonts w:ascii="Times New Roman" w:hAnsi="Times New Roman" w:cs="Times New Roman"/>
        </w:rPr>
        <w:t xml:space="preserve"> to represent the prerequisites of the previous class. Therefore, if we performed a DFS, the longest path will yield the minimum </w:t>
      </w:r>
      <w:r w:rsidR="00E760D5">
        <w:rPr>
          <w:rFonts w:ascii="Times New Roman" w:hAnsi="Times New Roman" w:cs="Times New Roman"/>
        </w:rPr>
        <w:t xml:space="preserve">number of semesters needed. Thus, the overall run time of this algorithm is </w:t>
      </w:r>
      <w:proofErr w:type="gramStart"/>
      <w:r w:rsidR="00E760D5">
        <w:rPr>
          <w:rFonts w:ascii="Times New Roman" w:hAnsi="Times New Roman" w:cs="Times New Roman"/>
        </w:rPr>
        <w:t>O(</w:t>
      </w:r>
      <w:proofErr w:type="gramEnd"/>
      <w:r w:rsidR="00E760D5">
        <w:rPr>
          <w:rFonts w:ascii="Times New Roman" w:hAnsi="Times New Roman" w:cs="Times New Roman"/>
        </w:rPr>
        <w:t>n + r).</w:t>
      </w:r>
    </w:p>
    <w:sectPr w:rsidR="0056261D" w:rsidRPr="0056261D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81ECF"/>
    <w:multiLevelType w:val="hybridMultilevel"/>
    <w:tmpl w:val="BA02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8D"/>
    <w:rsid w:val="000B2E8D"/>
    <w:rsid w:val="000C2934"/>
    <w:rsid w:val="000C6E42"/>
    <w:rsid w:val="00117B91"/>
    <w:rsid w:val="00147197"/>
    <w:rsid w:val="0026654A"/>
    <w:rsid w:val="002A754E"/>
    <w:rsid w:val="003543AC"/>
    <w:rsid w:val="003C0798"/>
    <w:rsid w:val="0056261D"/>
    <w:rsid w:val="005E23C3"/>
    <w:rsid w:val="006C5C60"/>
    <w:rsid w:val="00920A8D"/>
    <w:rsid w:val="00A2128E"/>
    <w:rsid w:val="00B33BBD"/>
    <w:rsid w:val="00B67F0D"/>
    <w:rsid w:val="00D6217E"/>
    <w:rsid w:val="00E7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FBF2"/>
  <w15:chartTrackingRefBased/>
  <w15:docId w15:val="{D0225ED1-820B-2544-8915-C2A038C6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2019-04-15T02:26:00Z</dcterms:created>
  <dcterms:modified xsi:type="dcterms:W3CDTF">2019-04-15T05:44:00Z</dcterms:modified>
</cp:coreProperties>
</file>