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0B2" w:rsidRPr="00003B56" w:rsidRDefault="00BB40B2" w:rsidP="00003B56">
      <w:pPr>
        <w:shd w:val="clear" w:color="auto" w:fill="4F81BD" w:themeFill="accent1"/>
        <w:spacing w:after="0" w:line="240" w:lineRule="auto"/>
        <w:rPr>
          <w:rFonts w:ascii="Times New Roman" w:eastAsia="Microsoft JhengHei" w:hAnsi="Times New Roman" w:cs="Times New Roman"/>
          <w:b/>
          <w:color w:val="FFFFFF" w:themeColor="background1"/>
          <w:sz w:val="40"/>
          <w:szCs w:val="40"/>
          <w:lang w:val="en-US"/>
        </w:rPr>
      </w:pPr>
      <w:proofErr w:type="spellStart"/>
      <w:r w:rsidRPr="00003B56">
        <w:rPr>
          <w:rFonts w:ascii="Times New Roman" w:eastAsia="Microsoft JhengHei" w:hAnsi="Times New Roman" w:cs="Times New Roman"/>
          <w:b/>
          <w:color w:val="FFFFFF" w:themeColor="background1"/>
          <w:sz w:val="40"/>
          <w:szCs w:val="40"/>
          <w:lang w:val="en-US"/>
        </w:rPr>
        <w:t>Rybalchenko</w:t>
      </w:r>
      <w:proofErr w:type="spellEnd"/>
      <w:r w:rsidRPr="00003B56">
        <w:rPr>
          <w:rFonts w:ascii="Times New Roman" w:eastAsia="Microsoft JhengHei" w:hAnsi="Times New Roman" w:cs="Times New Roman"/>
          <w:b/>
          <w:color w:val="FFFFFF" w:themeColor="background1"/>
          <w:sz w:val="40"/>
          <w:szCs w:val="40"/>
          <w:lang w:val="en-US"/>
        </w:rPr>
        <w:t xml:space="preserve"> </w:t>
      </w:r>
      <w:proofErr w:type="spellStart"/>
      <w:r w:rsidRPr="00003B56">
        <w:rPr>
          <w:rFonts w:ascii="Times New Roman" w:eastAsia="Microsoft JhengHei" w:hAnsi="Times New Roman" w:cs="Times New Roman"/>
          <w:b/>
          <w:color w:val="FFFFFF" w:themeColor="background1"/>
          <w:sz w:val="40"/>
          <w:szCs w:val="40"/>
          <w:lang w:val="en-US"/>
        </w:rPr>
        <w:t>Kyryll</w:t>
      </w:r>
      <w:proofErr w:type="spellEnd"/>
    </w:p>
    <w:p w:rsidR="00BB40B2" w:rsidRPr="00003B56" w:rsidRDefault="00BB40B2" w:rsidP="00003B56">
      <w:pPr>
        <w:shd w:val="clear" w:color="auto" w:fill="4F81BD" w:themeFill="accent1"/>
        <w:spacing w:after="0" w:line="240" w:lineRule="auto"/>
        <w:rPr>
          <w:rFonts w:ascii="Times New Roman" w:eastAsia="Microsoft JhengHei" w:hAnsi="Times New Roman" w:cs="Times New Roman"/>
          <w:color w:val="FFFFFF" w:themeColor="background1"/>
          <w:sz w:val="28"/>
          <w:szCs w:val="28"/>
          <w:lang w:val="en-US"/>
        </w:rPr>
      </w:pPr>
      <w:r w:rsidRPr="00003B56">
        <w:rPr>
          <w:rFonts w:ascii="Times New Roman" w:eastAsia="Microsoft JhengHei" w:hAnsi="Times New Roman" w:cs="Times New Roman"/>
          <w:color w:val="FFFFFF" w:themeColor="background1"/>
          <w:sz w:val="28"/>
          <w:szCs w:val="28"/>
          <w:lang w:val="en-US"/>
        </w:rPr>
        <w:t>Junior Web Developer</w:t>
      </w:r>
    </w:p>
    <w:p w:rsidR="00BB40B2" w:rsidRPr="00F67845" w:rsidRDefault="00BB40B2" w:rsidP="00BB40B2">
      <w:pPr>
        <w:spacing w:after="0" w:line="240" w:lineRule="auto"/>
        <w:rPr>
          <w:rFonts w:ascii="Times New Roman" w:eastAsia="Microsoft JhengHei" w:hAnsi="Times New Roman" w:cs="Times New Roman"/>
          <w:sz w:val="28"/>
          <w:szCs w:val="28"/>
          <w:lang w:val="en-US"/>
        </w:rPr>
      </w:pPr>
    </w:p>
    <w:p w:rsidR="004E40FE" w:rsidRDefault="00BB40B2" w:rsidP="00BB40B2">
      <w:pPr>
        <w:tabs>
          <w:tab w:val="left" w:pos="1215"/>
        </w:tabs>
        <w:spacing w:after="0"/>
        <w:jc w:val="both"/>
        <w:rPr>
          <w:rFonts w:ascii="Microsoft JhengHei" w:eastAsia="Microsoft JhengHei" w:hAnsi="Microsoft JhengHei" w:cs="Times New Roman"/>
          <w:lang w:val="en-US"/>
        </w:rPr>
      </w:pPr>
      <w:proofErr w:type="gramStart"/>
      <w:r w:rsidRPr="00003B56">
        <w:rPr>
          <w:rFonts w:ascii="Microsoft JhengHei" w:eastAsia="Microsoft JhengHei" w:hAnsi="Microsoft JhengHei" w:cs="Times New Roman"/>
          <w:lang w:val="en-US"/>
        </w:rPr>
        <w:t>Junior web developer passionate about everything concerning programming seeking for the company to build his career in.</w:t>
      </w:r>
      <w:proofErr w:type="gramEnd"/>
      <w:r w:rsidRPr="00003B56">
        <w:rPr>
          <w:rFonts w:ascii="Microsoft JhengHei" w:eastAsia="Microsoft JhengHei" w:hAnsi="Microsoft JhengHei" w:cs="Times New Roman"/>
          <w:lang w:val="en-US"/>
        </w:rPr>
        <w:t xml:space="preserve"> I have experience in system administering, good command of modern technologies such as ES6, React, </w:t>
      </w:r>
      <w:proofErr w:type="spellStart"/>
      <w:r w:rsidRPr="00003B56">
        <w:rPr>
          <w:rFonts w:ascii="Microsoft JhengHei" w:eastAsia="Microsoft JhengHei" w:hAnsi="Microsoft JhengHei" w:cs="Times New Roman"/>
          <w:lang w:val="en-US"/>
        </w:rPr>
        <w:t>Redux</w:t>
      </w:r>
      <w:proofErr w:type="spellEnd"/>
      <w:r w:rsidRPr="00003B56">
        <w:rPr>
          <w:rFonts w:ascii="Microsoft JhengHei" w:eastAsia="Microsoft JhengHei" w:hAnsi="Microsoft JhengHei" w:cs="Times New Roman"/>
          <w:lang w:val="en-US"/>
        </w:rPr>
        <w:t>, SASS, Bootstrap and readiness to grow and bring efficient solutions to employer.</w:t>
      </w:r>
    </w:p>
    <w:p w:rsidR="00003B56" w:rsidRPr="00003B56" w:rsidRDefault="00003B56" w:rsidP="00BB40B2">
      <w:pPr>
        <w:tabs>
          <w:tab w:val="left" w:pos="1215"/>
        </w:tabs>
        <w:spacing w:after="0"/>
        <w:jc w:val="both"/>
        <w:rPr>
          <w:rFonts w:ascii="Microsoft JhengHei" w:eastAsia="Microsoft JhengHei" w:hAnsi="Microsoft JhengHei" w:cs="Times New Roman"/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9"/>
        <w:gridCol w:w="1621"/>
        <w:gridCol w:w="1227"/>
        <w:gridCol w:w="2818"/>
      </w:tblGrid>
      <w:tr w:rsidR="00003B56" w:rsidRPr="00F67845" w:rsidTr="004E0507">
        <w:tc>
          <w:tcPr>
            <w:tcW w:w="4189" w:type="dxa"/>
            <w:shd w:val="clear" w:color="auto" w:fill="4F81BD" w:themeFill="accent1"/>
          </w:tcPr>
          <w:p w:rsidR="00003B56" w:rsidRPr="00F67845" w:rsidRDefault="00003B56" w:rsidP="00BB40B2">
            <w:pPr>
              <w:tabs>
                <w:tab w:val="left" w:pos="1215"/>
              </w:tabs>
              <w:jc w:val="both"/>
              <w:rPr>
                <w:rFonts w:ascii="Times New Roman" w:eastAsia="Microsoft JhengHei" w:hAnsi="Times New Roman" w:cs="Times New Roman"/>
                <w:b/>
                <w:sz w:val="32"/>
                <w:szCs w:val="32"/>
                <w:lang w:val="en-US"/>
              </w:rPr>
            </w:pPr>
            <w:r w:rsidRPr="00003B56">
              <w:rPr>
                <w:rFonts w:ascii="Times New Roman" w:eastAsia="Microsoft JhengHei" w:hAnsi="Times New Roman" w:cs="Times New Roman"/>
                <w:b/>
                <w:color w:val="FFFFFF" w:themeColor="background1"/>
                <w:sz w:val="32"/>
                <w:szCs w:val="32"/>
                <w:lang w:val="en-US"/>
              </w:rPr>
              <w:t>Personal information</w:t>
            </w:r>
          </w:p>
        </w:tc>
        <w:tc>
          <w:tcPr>
            <w:tcW w:w="1621" w:type="dxa"/>
            <w:shd w:val="clear" w:color="auto" w:fill="4F81BD" w:themeFill="accent1"/>
          </w:tcPr>
          <w:p w:rsidR="00003B56" w:rsidRPr="00F67845" w:rsidRDefault="00003B56" w:rsidP="00003B56">
            <w:pPr>
              <w:tabs>
                <w:tab w:val="left" w:pos="1215"/>
              </w:tabs>
              <w:rPr>
                <w:rFonts w:ascii="Times New Roman" w:eastAsia="Microsoft JhengHei" w:hAnsi="Times New Roman" w:cs="Times New Roman"/>
                <w:b/>
                <w:sz w:val="32"/>
                <w:szCs w:val="32"/>
                <w:lang w:val="en-US"/>
              </w:rPr>
            </w:pPr>
            <w:r w:rsidRPr="00003B56">
              <w:rPr>
                <w:rFonts w:ascii="Times New Roman" w:eastAsia="Microsoft JhengHei" w:hAnsi="Times New Roman" w:cs="Times New Roman"/>
                <w:b/>
                <w:color w:val="FFFFFF" w:themeColor="background1"/>
                <w:sz w:val="32"/>
                <w:szCs w:val="32"/>
                <w:lang w:val="en-US"/>
              </w:rPr>
              <w:t>Term</w:t>
            </w:r>
          </w:p>
        </w:tc>
        <w:tc>
          <w:tcPr>
            <w:tcW w:w="4045" w:type="dxa"/>
            <w:gridSpan w:val="2"/>
            <w:shd w:val="clear" w:color="auto" w:fill="4F81BD" w:themeFill="accent1"/>
          </w:tcPr>
          <w:p w:rsidR="00003B56" w:rsidRPr="00F67845" w:rsidRDefault="00003B56" w:rsidP="00003B56">
            <w:pPr>
              <w:tabs>
                <w:tab w:val="left" w:pos="1215"/>
              </w:tabs>
              <w:rPr>
                <w:rFonts w:ascii="Times New Roman" w:eastAsia="Microsoft JhengHei" w:hAnsi="Times New Roman" w:cs="Times New Roman"/>
                <w:b/>
                <w:sz w:val="32"/>
                <w:szCs w:val="32"/>
                <w:lang w:val="en-US"/>
              </w:rPr>
            </w:pPr>
            <w:r w:rsidRPr="00003B56">
              <w:rPr>
                <w:rFonts w:ascii="Times New Roman" w:eastAsia="Microsoft JhengHei" w:hAnsi="Times New Roman" w:cs="Times New Roman"/>
                <w:b/>
                <w:color w:val="FFFFFF" w:themeColor="background1"/>
                <w:sz w:val="32"/>
                <w:szCs w:val="32"/>
                <w:lang w:val="en-US"/>
              </w:rPr>
              <w:t>Experience</w:t>
            </w:r>
          </w:p>
        </w:tc>
      </w:tr>
      <w:tr w:rsidR="00546B48" w:rsidRPr="00F67845" w:rsidTr="004E0507">
        <w:tc>
          <w:tcPr>
            <w:tcW w:w="4189" w:type="dxa"/>
          </w:tcPr>
          <w:p w:rsidR="00546B48" w:rsidRPr="00F67845" w:rsidRDefault="00546B48" w:rsidP="00BB40B2">
            <w:pPr>
              <w:tabs>
                <w:tab w:val="left" w:pos="1215"/>
              </w:tabs>
              <w:jc w:val="both"/>
              <w:rPr>
                <w:rFonts w:ascii="Times New Roman" w:eastAsia="Microsoft JhengHei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666" w:type="dxa"/>
            <w:gridSpan w:val="3"/>
          </w:tcPr>
          <w:p w:rsidR="00546B48" w:rsidRPr="00671089" w:rsidRDefault="00546B48" w:rsidP="005F1234">
            <w:pPr>
              <w:tabs>
                <w:tab w:val="left" w:pos="1215"/>
              </w:tabs>
              <w:jc w:val="center"/>
              <w:rPr>
                <w:rFonts w:ascii="Times New Roman" w:eastAsia="Microsoft JhengHei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40CA" w:rsidRPr="00F67845" w:rsidTr="004E0507">
        <w:trPr>
          <w:trHeight w:val="2091"/>
        </w:trPr>
        <w:tc>
          <w:tcPr>
            <w:tcW w:w="4189" w:type="dxa"/>
            <w:vMerge w:val="restart"/>
            <w:tcBorders>
              <w:right w:val="single" w:sz="4" w:space="0" w:color="4F81BD" w:themeColor="accent1"/>
            </w:tcBorders>
          </w:tcPr>
          <w:p w:rsidR="00BD40CA" w:rsidRPr="00F67845" w:rsidRDefault="00BD40CA" w:rsidP="00BB40B2">
            <w:pPr>
              <w:tabs>
                <w:tab w:val="left" w:pos="1215"/>
              </w:tabs>
              <w:jc w:val="both"/>
              <w:rPr>
                <w:rFonts w:ascii="Times New Roman" w:eastAsia="Microsoft JhengHei" w:hAnsi="Times New Roman" w:cs="Times New Roman"/>
                <w:b/>
                <w:sz w:val="24"/>
                <w:szCs w:val="24"/>
                <w:lang w:val="en-US"/>
              </w:rPr>
            </w:pPr>
            <w:r w:rsidRPr="00F67845">
              <w:rPr>
                <w:rFonts w:ascii="Times New Roman" w:eastAsia="Microsoft JhengHei" w:hAnsi="Times New Roman" w:cs="Times New Roman"/>
                <w:b/>
                <w:sz w:val="24"/>
                <w:szCs w:val="24"/>
                <w:lang w:val="en-US"/>
              </w:rPr>
              <w:t>Address</w:t>
            </w:r>
          </w:p>
          <w:p w:rsidR="00BD40CA" w:rsidRPr="00F67845" w:rsidRDefault="00BD40CA" w:rsidP="005F1234">
            <w:pPr>
              <w:tabs>
                <w:tab w:val="left" w:pos="1215"/>
              </w:tabs>
              <w:rPr>
                <w:rFonts w:ascii="Times New Roman" w:eastAsia="Microsoft JhengHei" w:hAnsi="Times New Roman" w:cs="Times New Roman"/>
                <w:b/>
                <w:sz w:val="24"/>
                <w:szCs w:val="24"/>
                <w:lang w:val="en-US"/>
              </w:rPr>
            </w:pPr>
            <w:r w:rsidRPr="00F67845">
              <w:rPr>
                <w:rFonts w:ascii="Times New Roman" w:eastAsia="Microsoft JhengHei" w:hAnsi="Times New Roman" w:cs="Times New Roman"/>
                <w:i/>
                <w:sz w:val="24"/>
                <w:szCs w:val="24"/>
                <w:lang w:val="en-US"/>
              </w:rPr>
              <w:t xml:space="preserve">Kiev, </w:t>
            </w:r>
            <w:proofErr w:type="spellStart"/>
            <w:r w:rsidRPr="00F67845">
              <w:rPr>
                <w:rFonts w:ascii="Times New Roman" w:eastAsia="Microsoft JhengHei" w:hAnsi="Times New Roman" w:cs="Times New Roman"/>
                <w:i/>
                <w:sz w:val="24"/>
                <w:szCs w:val="24"/>
                <w:lang w:val="en-US"/>
              </w:rPr>
              <w:t>Pirogov</w:t>
            </w:r>
            <w:proofErr w:type="spellEnd"/>
            <w:r w:rsidRPr="00F67845">
              <w:rPr>
                <w:rFonts w:ascii="Times New Roman" w:eastAsia="Microsoft JhengHei" w:hAnsi="Times New Roman" w:cs="Times New Roman"/>
                <w:i/>
                <w:sz w:val="24"/>
                <w:szCs w:val="24"/>
                <w:lang w:val="en-US"/>
              </w:rPr>
              <w:t xml:space="preserve"> Way 132</w:t>
            </w:r>
          </w:p>
          <w:p w:rsidR="00BD40CA" w:rsidRPr="00F67845" w:rsidRDefault="00BD40CA" w:rsidP="005F1234">
            <w:pPr>
              <w:tabs>
                <w:tab w:val="left" w:pos="1215"/>
              </w:tabs>
              <w:rPr>
                <w:rFonts w:ascii="Times New Roman" w:eastAsia="Microsoft JhengHei" w:hAnsi="Times New Roman" w:cs="Times New Roman"/>
                <w:b/>
                <w:sz w:val="24"/>
                <w:szCs w:val="24"/>
                <w:lang w:val="en-US"/>
              </w:rPr>
            </w:pPr>
            <w:r w:rsidRPr="00F67845">
              <w:rPr>
                <w:rFonts w:ascii="Times New Roman" w:eastAsia="Microsoft JhengHei" w:hAnsi="Times New Roman" w:cs="Times New Roman"/>
                <w:b/>
                <w:sz w:val="24"/>
                <w:szCs w:val="24"/>
                <w:lang w:val="en-US"/>
              </w:rPr>
              <w:t>Phone</w:t>
            </w:r>
          </w:p>
          <w:p w:rsidR="00BD40CA" w:rsidRPr="00F67845" w:rsidRDefault="00BD40CA" w:rsidP="005F1234">
            <w:pPr>
              <w:tabs>
                <w:tab w:val="left" w:pos="1215"/>
              </w:tabs>
              <w:rPr>
                <w:rFonts w:ascii="Times New Roman" w:eastAsia="Microsoft JhengHei" w:hAnsi="Times New Roman" w:cs="Times New Roman"/>
                <w:i/>
                <w:sz w:val="24"/>
                <w:szCs w:val="24"/>
                <w:lang w:val="en-US"/>
              </w:rPr>
            </w:pPr>
            <w:r w:rsidRPr="00F67845">
              <w:rPr>
                <w:rFonts w:ascii="Times New Roman" w:eastAsia="Microsoft JhengHei" w:hAnsi="Times New Roman" w:cs="Times New Roman"/>
                <w:i/>
                <w:sz w:val="24"/>
                <w:szCs w:val="24"/>
                <w:lang w:val="en-US"/>
              </w:rPr>
              <w:t>066-025-41 16</w:t>
            </w:r>
          </w:p>
          <w:p w:rsidR="00BD40CA" w:rsidRPr="00F67845" w:rsidRDefault="00BD40CA" w:rsidP="005F1234">
            <w:pPr>
              <w:tabs>
                <w:tab w:val="left" w:pos="1215"/>
              </w:tabs>
              <w:rPr>
                <w:rFonts w:ascii="Times New Roman" w:eastAsia="Microsoft JhengHei" w:hAnsi="Times New Roman" w:cs="Times New Roman"/>
                <w:b/>
                <w:sz w:val="24"/>
                <w:szCs w:val="24"/>
                <w:lang w:val="en-US"/>
              </w:rPr>
            </w:pPr>
            <w:r w:rsidRPr="00F67845">
              <w:rPr>
                <w:rFonts w:ascii="Times New Roman" w:eastAsia="Microsoft JhengHei" w:hAnsi="Times New Roman" w:cs="Times New Roman"/>
                <w:b/>
                <w:sz w:val="24"/>
                <w:szCs w:val="24"/>
                <w:lang w:val="en-US"/>
              </w:rPr>
              <w:t>Email</w:t>
            </w:r>
          </w:p>
          <w:p w:rsidR="00BD40CA" w:rsidRPr="00F67845" w:rsidRDefault="00BD40CA" w:rsidP="005F1234">
            <w:pPr>
              <w:tabs>
                <w:tab w:val="left" w:pos="1215"/>
              </w:tabs>
              <w:rPr>
                <w:rFonts w:ascii="Times New Roman" w:eastAsia="Microsoft JhengHei" w:hAnsi="Times New Roman" w:cs="Times New Roman"/>
                <w:i/>
                <w:sz w:val="24"/>
                <w:szCs w:val="24"/>
                <w:lang w:val="en-US"/>
              </w:rPr>
            </w:pPr>
            <w:r w:rsidRPr="00F67845">
              <w:rPr>
                <w:rFonts w:ascii="Times New Roman" w:eastAsia="Microsoft JhengHei" w:hAnsi="Times New Roman" w:cs="Times New Roman"/>
                <w:i/>
                <w:sz w:val="24"/>
                <w:szCs w:val="24"/>
                <w:lang w:val="en-US"/>
              </w:rPr>
              <w:t>rybakirill01@gmail.com</w:t>
            </w:r>
          </w:p>
          <w:p w:rsidR="00BD40CA" w:rsidRPr="00F67845" w:rsidRDefault="00BD40CA" w:rsidP="005F1234">
            <w:pPr>
              <w:tabs>
                <w:tab w:val="left" w:pos="1215"/>
              </w:tabs>
              <w:rPr>
                <w:rFonts w:ascii="Times New Roman" w:eastAsia="Microsoft JhengHei" w:hAnsi="Times New Roman" w:cs="Times New Roman"/>
                <w:b/>
                <w:sz w:val="24"/>
                <w:szCs w:val="24"/>
                <w:lang w:val="en-US"/>
              </w:rPr>
            </w:pPr>
            <w:r w:rsidRPr="00F67845">
              <w:rPr>
                <w:rFonts w:ascii="Times New Roman" w:eastAsia="Microsoft JhengHei" w:hAnsi="Times New Roman" w:cs="Times New Roman"/>
                <w:b/>
                <w:sz w:val="24"/>
                <w:szCs w:val="24"/>
                <w:lang w:val="en-US"/>
              </w:rPr>
              <w:t>FCC</w:t>
            </w:r>
            <w:bookmarkStart w:id="0" w:name="_GoBack"/>
            <w:bookmarkEnd w:id="0"/>
          </w:p>
          <w:p w:rsidR="00C734D2" w:rsidRPr="00F67845" w:rsidRDefault="004E0507" w:rsidP="005F1234">
            <w:pPr>
              <w:tabs>
                <w:tab w:val="left" w:pos="1215"/>
              </w:tabs>
              <w:rPr>
                <w:rStyle w:val="a8"/>
                <w:rFonts w:ascii="Times New Roman" w:hAnsi="Times New Roman" w:cs="Times New Roman"/>
                <w:i/>
                <w:lang w:val="en-US"/>
              </w:rPr>
            </w:pPr>
            <w:hyperlink r:id="rId7" w:history="1">
              <w:r w:rsidR="00C734D2" w:rsidRPr="00F67845">
                <w:rPr>
                  <w:rStyle w:val="a8"/>
                  <w:rFonts w:ascii="Times New Roman" w:hAnsi="Times New Roman" w:cs="Times New Roman"/>
                  <w:i/>
                  <w:lang w:val="en-US"/>
                </w:rPr>
                <w:t>My profile</w:t>
              </w:r>
            </w:hyperlink>
          </w:p>
          <w:p w:rsidR="00C734D2" w:rsidRPr="00F67845" w:rsidRDefault="00C734D2" w:rsidP="005F1234">
            <w:pPr>
              <w:tabs>
                <w:tab w:val="left" w:pos="1215"/>
              </w:tabs>
              <w:rPr>
                <w:rStyle w:val="a8"/>
                <w:rFonts w:ascii="Times New Roman" w:hAnsi="Times New Roman" w:cs="Times New Roman"/>
                <w:i/>
                <w:lang w:val="en-US"/>
              </w:rPr>
            </w:pPr>
          </w:p>
          <w:p w:rsidR="00BB4698" w:rsidRPr="00F67845" w:rsidRDefault="00BB4698" w:rsidP="005F1234">
            <w:pPr>
              <w:tabs>
                <w:tab w:val="left" w:pos="1215"/>
              </w:tabs>
              <w:rPr>
                <w:rFonts w:ascii="Times New Roman" w:eastAsia="Microsoft JhengHei" w:hAnsi="Times New Roman" w:cs="Times New Roman"/>
                <w:b/>
                <w:sz w:val="24"/>
                <w:szCs w:val="24"/>
                <w:lang w:val="en-US"/>
              </w:rPr>
            </w:pPr>
            <w:r w:rsidRPr="00F67845">
              <w:rPr>
                <w:rFonts w:ascii="Times New Roman" w:eastAsia="Microsoft JhengHei" w:hAnsi="Times New Roman" w:cs="Times New Roman"/>
                <w:b/>
                <w:sz w:val="24"/>
                <w:szCs w:val="24"/>
                <w:lang w:val="en-US"/>
              </w:rPr>
              <w:t>Skills</w:t>
            </w:r>
          </w:p>
          <w:p w:rsidR="00BB4698" w:rsidRPr="00F67845" w:rsidRDefault="00BB4698" w:rsidP="00BB4698">
            <w:pPr>
              <w:pStyle w:val="a7"/>
              <w:numPr>
                <w:ilvl w:val="0"/>
                <w:numId w:val="2"/>
              </w:numPr>
              <w:tabs>
                <w:tab w:val="left" w:pos="1215"/>
              </w:tabs>
              <w:rPr>
                <w:rFonts w:ascii="Times New Roman" w:eastAsia="Microsoft JhengHei" w:hAnsi="Times New Roman" w:cs="Times New Roman"/>
                <w:i/>
                <w:sz w:val="24"/>
                <w:szCs w:val="24"/>
                <w:lang w:val="en-US"/>
              </w:rPr>
            </w:pPr>
            <w:r w:rsidRPr="00F67845">
              <w:rPr>
                <w:rFonts w:ascii="Times New Roman" w:eastAsia="Microsoft JhengHei" w:hAnsi="Times New Roman" w:cs="Times New Roman"/>
                <w:i/>
                <w:sz w:val="24"/>
                <w:szCs w:val="24"/>
                <w:lang w:val="en-US"/>
              </w:rPr>
              <w:t>JavaScript(ES6)</w:t>
            </w:r>
          </w:p>
          <w:p w:rsidR="00BB4698" w:rsidRPr="00F67845" w:rsidRDefault="00BB4698" w:rsidP="00BB4698">
            <w:pPr>
              <w:pStyle w:val="a7"/>
              <w:numPr>
                <w:ilvl w:val="0"/>
                <w:numId w:val="2"/>
              </w:numPr>
              <w:tabs>
                <w:tab w:val="left" w:pos="1215"/>
              </w:tabs>
              <w:rPr>
                <w:rFonts w:ascii="Times New Roman" w:eastAsia="Microsoft JhengHei" w:hAnsi="Times New Roman" w:cs="Times New Roman"/>
                <w:i/>
                <w:sz w:val="24"/>
                <w:szCs w:val="24"/>
                <w:lang w:val="en-US"/>
              </w:rPr>
            </w:pPr>
            <w:r w:rsidRPr="00F67845">
              <w:rPr>
                <w:rFonts w:ascii="Times New Roman" w:eastAsia="Microsoft JhengHei" w:hAnsi="Times New Roman" w:cs="Times New Roman"/>
                <w:i/>
                <w:sz w:val="24"/>
                <w:szCs w:val="24"/>
                <w:lang w:val="en-US"/>
              </w:rPr>
              <w:t>React</w:t>
            </w:r>
          </w:p>
          <w:p w:rsidR="00BB4698" w:rsidRPr="00F67845" w:rsidRDefault="00BB4698" w:rsidP="00BB4698">
            <w:pPr>
              <w:pStyle w:val="a7"/>
              <w:numPr>
                <w:ilvl w:val="0"/>
                <w:numId w:val="2"/>
              </w:numPr>
              <w:tabs>
                <w:tab w:val="left" w:pos="1215"/>
              </w:tabs>
              <w:rPr>
                <w:rFonts w:ascii="Times New Roman" w:eastAsia="Microsoft JhengHei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F67845">
              <w:rPr>
                <w:rFonts w:ascii="Times New Roman" w:eastAsia="Microsoft JhengHei" w:hAnsi="Times New Roman" w:cs="Times New Roman"/>
                <w:i/>
                <w:sz w:val="24"/>
                <w:szCs w:val="24"/>
                <w:lang w:val="en-US"/>
              </w:rPr>
              <w:t>Redux</w:t>
            </w:r>
            <w:proofErr w:type="spellEnd"/>
          </w:p>
          <w:p w:rsidR="00BB4698" w:rsidRPr="00F67845" w:rsidRDefault="00BB4698" w:rsidP="00BB4698">
            <w:pPr>
              <w:pStyle w:val="a7"/>
              <w:numPr>
                <w:ilvl w:val="0"/>
                <w:numId w:val="2"/>
              </w:numPr>
              <w:tabs>
                <w:tab w:val="left" w:pos="1215"/>
              </w:tabs>
              <w:rPr>
                <w:rFonts w:ascii="Times New Roman" w:eastAsia="Microsoft JhengHei" w:hAnsi="Times New Roman" w:cs="Times New Roman"/>
                <w:i/>
                <w:sz w:val="24"/>
                <w:szCs w:val="24"/>
                <w:lang w:val="en-US"/>
              </w:rPr>
            </w:pPr>
            <w:r w:rsidRPr="00F67845">
              <w:rPr>
                <w:rFonts w:ascii="Times New Roman" w:eastAsia="Microsoft JhengHei" w:hAnsi="Times New Roman" w:cs="Times New Roman"/>
                <w:i/>
                <w:sz w:val="24"/>
                <w:szCs w:val="24"/>
                <w:lang w:val="en-US"/>
              </w:rPr>
              <w:t>HTML5</w:t>
            </w:r>
          </w:p>
          <w:p w:rsidR="00BB4698" w:rsidRPr="00F67845" w:rsidRDefault="00BB4698" w:rsidP="00BB4698">
            <w:pPr>
              <w:pStyle w:val="a7"/>
              <w:numPr>
                <w:ilvl w:val="0"/>
                <w:numId w:val="2"/>
              </w:numPr>
              <w:tabs>
                <w:tab w:val="left" w:pos="1215"/>
              </w:tabs>
              <w:rPr>
                <w:rFonts w:ascii="Times New Roman" w:eastAsia="Microsoft JhengHei" w:hAnsi="Times New Roman" w:cs="Times New Roman"/>
                <w:i/>
                <w:sz w:val="24"/>
                <w:szCs w:val="24"/>
                <w:lang w:val="en-US"/>
              </w:rPr>
            </w:pPr>
            <w:r w:rsidRPr="00F67845">
              <w:rPr>
                <w:rFonts w:ascii="Times New Roman" w:eastAsia="Microsoft JhengHei" w:hAnsi="Times New Roman" w:cs="Times New Roman"/>
                <w:i/>
                <w:sz w:val="24"/>
                <w:szCs w:val="24"/>
                <w:lang w:val="en-US"/>
              </w:rPr>
              <w:t>CSS3</w:t>
            </w:r>
          </w:p>
          <w:p w:rsidR="00BB4698" w:rsidRPr="00F67845" w:rsidRDefault="00BB4698" w:rsidP="00BB4698">
            <w:pPr>
              <w:pStyle w:val="a7"/>
              <w:numPr>
                <w:ilvl w:val="0"/>
                <w:numId w:val="2"/>
              </w:numPr>
              <w:tabs>
                <w:tab w:val="left" w:pos="1215"/>
              </w:tabs>
              <w:rPr>
                <w:rFonts w:ascii="Times New Roman" w:eastAsia="Microsoft JhengHei" w:hAnsi="Times New Roman" w:cs="Times New Roman"/>
                <w:i/>
                <w:sz w:val="24"/>
                <w:szCs w:val="24"/>
                <w:lang w:val="en-US"/>
              </w:rPr>
            </w:pPr>
            <w:r w:rsidRPr="00F67845">
              <w:rPr>
                <w:rFonts w:ascii="Times New Roman" w:eastAsia="Microsoft JhengHei" w:hAnsi="Times New Roman" w:cs="Times New Roman"/>
                <w:i/>
                <w:sz w:val="24"/>
                <w:szCs w:val="24"/>
                <w:lang w:val="en-US"/>
              </w:rPr>
              <w:t>SASS</w:t>
            </w:r>
          </w:p>
          <w:p w:rsidR="00BB4698" w:rsidRPr="00F67845" w:rsidRDefault="00BB4698" w:rsidP="00BB4698">
            <w:pPr>
              <w:pStyle w:val="a7"/>
              <w:numPr>
                <w:ilvl w:val="0"/>
                <w:numId w:val="2"/>
              </w:numPr>
              <w:tabs>
                <w:tab w:val="left" w:pos="1215"/>
              </w:tabs>
              <w:rPr>
                <w:rFonts w:ascii="Times New Roman" w:eastAsia="Microsoft JhengHei" w:hAnsi="Times New Roman" w:cs="Times New Roman"/>
                <w:i/>
                <w:sz w:val="24"/>
                <w:szCs w:val="24"/>
                <w:lang w:val="en-US"/>
              </w:rPr>
            </w:pPr>
            <w:r w:rsidRPr="00F67845">
              <w:rPr>
                <w:rFonts w:ascii="Times New Roman" w:eastAsia="Microsoft JhengHei" w:hAnsi="Times New Roman" w:cs="Times New Roman"/>
                <w:i/>
                <w:sz w:val="24"/>
                <w:szCs w:val="24"/>
                <w:lang w:val="en-US"/>
              </w:rPr>
              <w:t>Bootstrap</w:t>
            </w:r>
          </w:p>
          <w:p w:rsidR="00BB4698" w:rsidRDefault="00BB4698" w:rsidP="00BB4698">
            <w:pPr>
              <w:pStyle w:val="a7"/>
              <w:numPr>
                <w:ilvl w:val="0"/>
                <w:numId w:val="2"/>
              </w:numPr>
              <w:tabs>
                <w:tab w:val="left" w:pos="1215"/>
              </w:tabs>
              <w:rPr>
                <w:rFonts w:ascii="Times New Roman" w:eastAsia="Microsoft JhengHei" w:hAnsi="Times New Roman" w:cs="Times New Roman"/>
                <w:i/>
                <w:sz w:val="24"/>
                <w:szCs w:val="24"/>
                <w:lang w:val="en-US"/>
              </w:rPr>
            </w:pPr>
            <w:r w:rsidRPr="00F67845">
              <w:rPr>
                <w:rFonts w:ascii="Times New Roman" w:eastAsia="Microsoft JhengHei" w:hAnsi="Times New Roman" w:cs="Times New Roman"/>
                <w:i/>
                <w:sz w:val="24"/>
                <w:szCs w:val="24"/>
                <w:lang w:val="en-US"/>
              </w:rPr>
              <w:t>C++(</w:t>
            </w:r>
            <w:proofErr w:type="spellStart"/>
            <w:r w:rsidRPr="00F67845">
              <w:rPr>
                <w:rFonts w:ascii="Times New Roman" w:eastAsia="Microsoft JhengHei" w:hAnsi="Times New Roman" w:cs="Times New Roman"/>
                <w:i/>
                <w:sz w:val="24"/>
                <w:szCs w:val="24"/>
                <w:lang w:val="en-US"/>
              </w:rPr>
              <w:t>Qt</w:t>
            </w:r>
            <w:proofErr w:type="spellEnd"/>
            <w:r w:rsidRPr="00F67845">
              <w:rPr>
                <w:rFonts w:ascii="Times New Roman" w:eastAsia="Microsoft JhengHei" w:hAnsi="Times New Roman" w:cs="Times New Roman"/>
                <w:i/>
                <w:sz w:val="24"/>
                <w:szCs w:val="24"/>
                <w:lang w:val="en-US"/>
              </w:rPr>
              <w:t>)</w:t>
            </w:r>
          </w:p>
          <w:p w:rsidR="004E0507" w:rsidRPr="00F67845" w:rsidRDefault="004E0507" w:rsidP="004E0507">
            <w:pPr>
              <w:pStyle w:val="a7"/>
              <w:tabs>
                <w:tab w:val="left" w:pos="1215"/>
              </w:tabs>
              <w:ind w:left="420"/>
              <w:rPr>
                <w:rFonts w:ascii="Times New Roman" w:eastAsia="Microsoft JhengHei" w:hAnsi="Times New Roman" w:cs="Times New Roman"/>
                <w:i/>
                <w:sz w:val="24"/>
                <w:szCs w:val="24"/>
                <w:lang w:val="en-US"/>
              </w:rPr>
            </w:pPr>
          </w:p>
          <w:p w:rsidR="00BB4698" w:rsidRPr="00F67845" w:rsidRDefault="00BB4698" w:rsidP="00BB4698">
            <w:pPr>
              <w:tabs>
                <w:tab w:val="left" w:pos="1215"/>
              </w:tabs>
              <w:ind w:left="60"/>
              <w:rPr>
                <w:rFonts w:ascii="Times New Roman" w:eastAsia="Microsoft JhengHei" w:hAnsi="Times New Roman" w:cs="Times New Roman"/>
                <w:b/>
                <w:sz w:val="24"/>
                <w:szCs w:val="24"/>
                <w:lang w:val="en-US"/>
              </w:rPr>
            </w:pPr>
            <w:r w:rsidRPr="00F67845">
              <w:rPr>
                <w:rFonts w:ascii="Times New Roman" w:eastAsia="Microsoft JhengHei" w:hAnsi="Times New Roman" w:cs="Times New Roman"/>
                <w:b/>
                <w:sz w:val="24"/>
                <w:szCs w:val="24"/>
                <w:lang w:val="en-US"/>
              </w:rPr>
              <w:t>Certifications</w:t>
            </w:r>
          </w:p>
          <w:p w:rsidR="00BB4698" w:rsidRPr="00003B56" w:rsidRDefault="00BB4698" w:rsidP="00003B56">
            <w:pPr>
              <w:pStyle w:val="a7"/>
              <w:numPr>
                <w:ilvl w:val="0"/>
                <w:numId w:val="5"/>
              </w:numPr>
              <w:tabs>
                <w:tab w:val="left" w:pos="1215"/>
              </w:tabs>
              <w:ind w:left="360"/>
              <w:rPr>
                <w:rFonts w:ascii="Times New Roman" w:eastAsia="Microsoft JhengHei" w:hAnsi="Times New Roman" w:cs="Times New Roman"/>
                <w:i/>
                <w:sz w:val="24"/>
                <w:szCs w:val="24"/>
                <w:lang w:val="en-US"/>
              </w:rPr>
            </w:pPr>
            <w:r w:rsidRPr="00003B56">
              <w:rPr>
                <w:rFonts w:ascii="Times New Roman" w:eastAsia="Microsoft JhengHei" w:hAnsi="Times New Roman" w:cs="Times New Roman"/>
                <w:i/>
                <w:sz w:val="24"/>
                <w:szCs w:val="24"/>
                <w:lang w:val="en-US"/>
              </w:rPr>
              <w:t>FCC certifications</w:t>
            </w:r>
          </w:p>
          <w:p w:rsidR="00BB4698" w:rsidRPr="00003B56" w:rsidRDefault="00BB4698" w:rsidP="00003B56">
            <w:pPr>
              <w:pStyle w:val="a7"/>
              <w:numPr>
                <w:ilvl w:val="0"/>
                <w:numId w:val="5"/>
              </w:numPr>
              <w:tabs>
                <w:tab w:val="left" w:pos="1215"/>
              </w:tabs>
              <w:ind w:left="360"/>
              <w:rPr>
                <w:rStyle w:val="a8"/>
                <w:rFonts w:ascii="Times New Roman" w:hAnsi="Times New Roman" w:cs="Times New Roman"/>
                <w:i/>
                <w:lang w:val="en-US"/>
              </w:rPr>
            </w:pPr>
            <w:r w:rsidRPr="00003B56">
              <w:rPr>
                <w:rFonts w:ascii="Times New Roman" w:eastAsia="Microsoft JhengHei" w:hAnsi="Times New Roman" w:cs="Times New Roman"/>
                <w:i/>
                <w:sz w:val="24"/>
                <w:szCs w:val="24"/>
                <w:lang w:val="en-US"/>
              </w:rPr>
              <w:t xml:space="preserve">EFSET C2 </w:t>
            </w:r>
            <w:hyperlink r:id="rId8" w:history="1">
              <w:r w:rsidRPr="00003B56">
                <w:rPr>
                  <w:rStyle w:val="a8"/>
                  <w:rFonts w:ascii="Times New Roman" w:hAnsi="Times New Roman" w:cs="Times New Roman"/>
                  <w:i/>
                  <w:lang w:val="en-US"/>
                </w:rPr>
                <w:t>Proficient (English)</w:t>
              </w:r>
            </w:hyperlink>
          </w:p>
          <w:p w:rsidR="00BB4698" w:rsidRPr="00003B56" w:rsidRDefault="00BB4698" w:rsidP="00003B56">
            <w:pPr>
              <w:pStyle w:val="a7"/>
              <w:numPr>
                <w:ilvl w:val="0"/>
                <w:numId w:val="5"/>
              </w:numPr>
              <w:tabs>
                <w:tab w:val="left" w:pos="1215"/>
              </w:tabs>
              <w:ind w:left="360"/>
              <w:rPr>
                <w:rFonts w:ascii="Times New Roman" w:eastAsia="Microsoft JhengHei" w:hAnsi="Times New Roman" w:cs="Times New Roman"/>
                <w:i/>
                <w:sz w:val="24"/>
                <w:szCs w:val="24"/>
                <w:lang w:val="en-US"/>
              </w:rPr>
            </w:pPr>
            <w:r w:rsidRPr="00003B56">
              <w:rPr>
                <w:rFonts w:ascii="Times New Roman" w:eastAsia="Microsoft JhengHei" w:hAnsi="Times New Roman" w:cs="Times New Roman"/>
                <w:i/>
                <w:sz w:val="24"/>
                <w:szCs w:val="24"/>
                <w:lang w:val="en-US"/>
              </w:rPr>
              <w:t>Human Factor Training Course</w:t>
            </w:r>
          </w:p>
          <w:p w:rsidR="00BB4698" w:rsidRPr="00003B56" w:rsidRDefault="00C734D2" w:rsidP="00003B56">
            <w:pPr>
              <w:pStyle w:val="a7"/>
              <w:numPr>
                <w:ilvl w:val="0"/>
                <w:numId w:val="5"/>
              </w:numPr>
              <w:tabs>
                <w:tab w:val="left" w:pos="1215"/>
              </w:tabs>
              <w:ind w:left="360"/>
              <w:rPr>
                <w:rFonts w:ascii="Times New Roman" w:eastAsia="Microsoft JhengHei" w:hAnsi="Times New Roman" w:cs="Times New Roman"/>
                <w:i/>
                <w:sz w:val="24"/>
                <w:szCs w:val="24"/>
                <w:lang w:val="en-US"/>
              </w:rPr>
            </w:pPr>
            <w:r w:rsidRPr="00003B56">
              <w:rPr>
                <w:rFonts w:ascii="Times New Roman" w:eastAsia="Microsoft JhengHei" w:hAnsi="Times New Roman" w:cs="Times New Roman"/>
                <w:i/>
                <w:sz w:val="24"/>
                <w:szCs w:val="24"/>
                <w:lang w:val="en-US"/>
              </w:rPr>
              <w:t>Aviation Legisla</w:t>
            </w:r>
            <w:r w:rsidR="00BB4698" w:rsidRPr="00003B56">
              <w:rPr>
                <w:rFonts w:ascii="Times New Roman" w:eastAsia="Microsoft JhengHei" w:hAnsi="Times New Roman" w:cs="Times New Roman"/>
                <w:i/>
                <w:sz w:val="24"/>
                <w:szCs w:val="24"/>
                <w:lang w:val="en-US"/>
              </w:rPr>
              <w:t>tion Training Course</w:t>
            </w:r>
          </w:p>
          <w:p w:rsidR="00C734D2" w:rsidRPr="00003B56" w:rsidRDefault="00C734D2" w:rsidP="00003B56">
            <w:pPr>
              <w:pStyle w:val="a7"/>
              <w:numPr>
                <w:ilvl w:val="0"/>
                <w:numId w:val="5"/>
              </w:numPr>
              <w:tabs>
                <w:tab w:val="left" w:pos="1215"/>
              </w:tabs>
              <w:ind w:left="360"/>
              <w:rPr>
                <w:rFonts w:ascii="Times New Roman" w:eastAsia="Microsoft JhengHei" w:hAnsi="Times New Roman" w:cs="Times New Roman"/>
                <w:b/>
                <w:sz w:val="24"/>
                <w:szCs w:val="24"/>
                <w:lang w:val="en-US"/>
              </w:rPr>
            </w:pPr>
            <w:r w:rsidRPr="00003B56">
              <w:rPr>
                <w:rFonts w:ascii="Times New Roman" w:eastAsia="Microsoft JhengHei" w:hAnsi="Times New Roman" w:cs="Times New Roman"/>
                <w:i/>
                <w:sz w:val="24"/>
                <w:szCs w:val="24"/>
                <w:lang w:val="en-US"/>
              </w:rPr>
              <w:t>AMOS Basic Training Course</w:t>
            </w:r>
          </w:p>
        </w:tc>
        <w:tc>
          <w:tcPr>
            <w:tcW w:w="1621" w:type="dxa"/>
            <w:tcBorders>
              <w:left w:val="single" w:sz="4" w:space="0" w:color="4F81BD" w:themeColor="accent1"/>
              <w:bottom w:val="nil"/>
              <w:right w:val="single" w:sz="4" w:space="0" w:color="4F81BD" w:themeColor="accent1"/>
            </w:tcBorders>
          </w:tcPr>
          <w:p w:rsidR="00003B56" w:rsidRPr="00671089" w:rsidRDefault="00BD40CA" w:rsidP="004E0507">
            <w:pPr>
              <w:tabs>
                <w:tab w:val="left" w:pos="1215"/>
              </w:tabs>
              <w:jc w:val="both"/>
              <w:rPr>
                <w:rFonts w:ascii="Times New Roman" w:eastAsia="Microsoft JhengHei" w:hAnsi="Times New Roman" w:cs="Times New Roman"/>
                <w:sz w:val="24"/>
                <w:szCs w:val="24"/>
                <w:lang w:val="en-US"/>
              </w:rPr>
            </w:pPr>
            <w:r w:rsidRPr="00671089">
              <w:rPr>
                <w:rFonts w:ascii="Times New Roman" w:eastAsia="Microsoft JhengHei" w:hAnsi="Times New Roman" w:cs="Times New Roman"/>
                <w:sz w:val="24"/>
                <w:szCs w:val="24"/>
                <w:lang w:val="en-US"/>
              </w:rPr>
              <w:t xml:space="preserve">01.12.2018 </w:t>
            </w:r>
          </w:p>
          <w:p w:rsidR="00003B56" w:rsidRPr="00671089" w:rsidRDefault="004E0507" w:rsidP="00BB40B2">
            <w:pPr>
              <w:tabs>
                <w:tab w:val="left" w:pos="1215"/>
              </w:tabs>
              <w:jc w:val="both"/>
              <w:rPr>
                <w:rFonts w:ascii="Times New Roman" w:eastAsia="Microsoft JhengHe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icrosoft JhengHei" w:hAnsi="Times New Roman" w:cs="Times New Roman"/>
                <w:sz w:val="24"/>
                <w:szCs w:val="24"/>
                <w:lang w:val="en-US"/>
              </w:rPr>
              <w:t>-</w:t>
            </w:r>
          </w:p>
          <w:p w:rsidR="00546B48" w:rsidRPr="00671089" w:rsidRDefault="00BD40CA" w:rsidP="00BB40B2">
            <w:pPr>
              <w:tabs>
                <w:tab w:val="left" w:pos="1215"/>
              </w:tabs>
              <w:jc w:val="both"/>
              <w:rPr>
                <w:rFonts w:ascii="Times New Roman" w:eastAsia="Microsoft JhengHei" w:hAnsi="Times New Roman" w:cs="Times New Roman"/>
                <w:sz w:val="24"/>
                <w:szCs w:val="24"/>
                <w:lang w:val="en-US"/>
              </w:rPr>
            </w:pPr>
            <w:r w:rsidRPr="00671089">
              <w:rPr>
                <w:rFonts w:ascii="Times New Roman" w:eastAsia="Microsoft JhengHei" w:hAnsi="Times New Roman" w:cs="Times New Roman"/>
                <w:sz w:val="24"/>
                <w:szCs w:val="24"/>
                <w:lang w:val="en-US"/>
              </w:rPr>
              <w:t>01.03.2019</w:t>
            </w:r>
            <w:r w:rsidR="00E3030B" w:rsidRPr="00671089">
              <w:rPr>
                <w:rFonts w:ascii="Times New Roman" w:eastAsia="Microsoft JhengHei" w:hAnsi="Times New Roman" w:cs="Times New Roman"/>
                <w:sz w:val="24"/>
                <w:szCs w:val="24"/>
                <w:lang w:val="en-US"/>
              </w:rPr>
              <w:t>,</w:t>
            </w:r>
          </w:p>
          <w:p w:rsidR="00BD40CA" w:rsidRPr="00671089" w:rsidRDefault="004E0507" w:rsidP="00BB40B2">
            <w:pPr>
              <w:tabs>
                <w:tab w:val="left" w:pos="1215"/>
              </w:tabs>
              <w:jc w:val="both"/>
              <w:rPr>
                <w:rStyle w:val="a8"/>
                <w:rFonts w:ascii="Times New Roman" w:hAnsi="Times New Roman" w:cs="Times New Roman"/>
                <w:sz w:val="18"/>
                <w:szCs w:val="18"/>
              </w:rPr>
            </w:pPr>
            <w:hyperlink r:id="rId9" w:history="1">
              <w:r w:rsidR="00E3030B" w:rsidRPr="00671089">
                <w:rPr>
                  <w:rStyle w:val="a8"/>
                  <w:rFonts w:ascii="Times New Roman" w:hAnsi="Times New Roman" w:cs="Times New Roman"/>
                  <w:sz w:val="18"/>
                  <w:szCs w:val="18"/>
                  <w:lang w:val="en" w:eastAsia="uk-UA"/>
                </w:rPr>
                <w:t>State Treasury Service of Ukraine</w:t>
              </w:r>
            </w:hyperlink>
          </w:p>
        </w:tc>
        <w:tc>
          <w:tcPr>
            <w:tcW w:w="4045" w:type="dxa"/>
            <w:gridSpan w:val="2"/>
            <w:tcBorders>
              <w:left w:val="single" w:sz="4" w:space="0" w:color="4F81BD" w:themeColor="accent1"/>
            </w:tcBorders>
          </w:tcPr>
          <w:p w:rsidR="00BD40CA" w:rsidRPr="00F67845" w:rsidRDefault="00BD40CA" w:rsidP="00BB40B2">
            <w:pPr>
              <w:tabs>
                <w:tab w:val="left" w:pos="1215"/>
              </w:tabs>
              <w:jc w:val="both"/>
              <w:rPr>
                <w:rFonts w:ascii="Times New Roman" w:eastAsia="Microsoft JhengHei" w:hAnsi="Times New Roman" w:cs="Times New Roman"/>
                <w:b/>
                <w:sz w:val="28"/>
                <w:szCs w:val="28"/>
                <w:lang w:val="en-US"/>
              </w:rPr>
            </w:pPr>
            <w:r w:rsidRPr="00F67845">
              <w:rPr>
                <w:rFonts w:ascii="Times New Roman" w:eastAsia="Microsoft JhengHei" w:hAnsi="Times New Roman" w:cs="Times New Roman"/>
                <w:b/>
                <w:sz w:val="28"/>
                <w:szCs w:val="28"/>
                <w:lang w:val="en-US"/>
              </w:rPr>
              <w:t>System Administrator</w:t>
            </w:r>
          </w:p>
          <w:p w:rsidR="00BD40CA" w:rsidRPr="00003B56" w:rsidRDefault="00BD40CA" w:rsidP="00651E26">
            <w:pPr>
              <w:pStyle w:val="a7"/>
              <w:numPr>
                <w:ilvl w:val="0"/>
                <w:numId w:val="1"/>
              </w:numPr>
              <w:tabs>
                <w:tab w:val="left" w:pos="1215"/>
              </w:tabs>
              <w:jc w:val="both"/>
              <w:rPr>
                <w:rFonts w:ascii="Times New Roman" w:eastAsia="Microsoft JhengHei" w:hAnsi="Times New Roman" w:cs="Times New Roman"/>
                <w:i/>
                <w:sz w:val="24"/>
                <w:szCs w:val="24"/>
                <w:lang w:val="en-US"/>
              </w:rPr>
            </w:pPr>
            <w:r w:rsidRPr="00003B56">
              <w:rPr>
                <w:rFonts w:ascii="Times New Roman" w:eastAsia="Microsoft JhengHei" w:hAnsi="Times New Roman" w:cs="Times New Roman"/>
                <w:i/>
                <w:sz w:val="24"/>
                <w:szCs w:val="24"/>
                <w:lang w:val="en-US"/>
              </w:rPr>
              <w:t>maintenance of both hardware and software employed in the company</w:t>
            </w:r>
          </w:p>
          <w:p w:rsidR="00BD40CA" w:rsidRPr="00F67845" w:rsidRDefault="00BD40CA" w:rsidP="00651E26">
            <w:pPr>
              <w:pStyle w:val="a7"/>
              <w:numPr>
                <w:ilvl w:val="0"/>
                <w:numId w:val="1"/>
              </w:numPr>
              <w:tabs>
                <w:tab w:val="left" w:pos="1215"/>
              </w:tabs>
              <w:jc w:val="both"/>
              <w:rPr>
                <w:rFonts w:ascii="Times New Roman" w:eastAsia="Microsoft JhengHei" w:hAnsi="Times New Roman" w:cs="Times New Roman"/>
                <w:sz w:val="24"/>
                <w:szCs w:val="24"/>
                <w:lang w:val="en-US"/>
              </w:rPr>
            </w:pPr>
            <w:r w:rsidRPr="00003B56">
              <w:rPr>
                <w:rFonts w:ascii="Times New Roman" w:eastAsia="Microsoft JhengHei" w:hAnsi="Times New Roman" w:cs="Times New Roman"/>
                <w:i/>
                <w:sz w:val="24"/>
                <w:szCs w:val="24"/>
                <w:lang w:val="en-US"/>
              </w:rPr>
              <w:t>setting up new PC’s for the customers</w:t>
            </w:r>
          </w:p>
        </w:tc>
      </w:tr>
      <w:tr w:rsidR="00BD40CA" w:rsidRPr="00F67845" w:rsidTr="004E0507">
        <w:tc>
          <w:tcPr>
            <w:tcW w:w="4189" w:type="dxa"/>
            <w:vMerge/>
            <w:tcBorders>
              <w:right w:val="single" w:sz="4" w:space="0" w:color="4F81BD" w:themeColor="accent1"/>
            </w:tcBorders>
          </w:tcPr>
          <w:p w:rsidR="00BD40CA" w:rsidRPr="00F67845" w:rsidRDefault="00BD40CA" w:rsidP="005F1234">
            <w:pPr>
              <w:tabs>
                <w:tab w:val="left" w:pos="1215"/>
              </w:tabs>
              <w:rPr>
                <w:rFonts w:ascii="Times New Roman" w:eastAsia="Microsoft JhengHei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621" w:type="dxa"/>
            <w:tcBorders>
              <w:left w:val="single" w:sz="4" w:space="0" w:color="4F81BD" w:themeColor="accent1"/>
              <w:bottom w:val="nil"/>
              <w:right w:val="single" w:sz="4" w:space="0" w:color="4F81BD" w:themeColor="accent1"/>
            </w:tcBorders>
          </w:tcPr>
          <w:p w:rsidR="00BD40CA" w:rsidRPr="00F67845" w:rsidRDefault="00BD40CA" w:rsidP="00BB40B2">
            <w:pPr>
              <w:tabs>
                <w:tab w:val="left" w:pos="1215"/>
              </w:tabs>
              <w:jc w:val="both"/>
              <w:rPr>
                <w:rFonts w:ascii="Times New Roman" w:eastAsia="Microsoft JhengHei" w:hAnsi="Times New Roman" w:cs="Times New Roman"/>
                <w:sz w:val="24"/>
                <w:szCs w:val="24"/>
                <w:lang w:val="en-US"/>
              </w:rPr>
            </w:pPr>
            <w:r w:rsidRPr="00F67845">
              <w:rPr>
                <w:rFonts w:ascii="Times New Roman" w:eastAsia="Microsoft JhengHei" w:hAnsi="Times New Roman" w:cs="Times New Roman"/>
                <w:sz w:val="24"/>
                <w:szCs w:val="24"/>
                <w:lang w:val="en-US"/>
              </w:rPr>
              <w:t>14.06.2018</w:t>
            </w:r>
          </w:p>
          <w:p w:rsidR="00BD40CA" w:rsidRPr="00F67845" w:rsidRDefault="00BD40CA" w:rsidP="00BB40B2">
            <w:pPr>
              <w:tabs>
                <w:tab w:val="left" w:pos="1215"/>
              </w:tabs>
              <w:jc w:val="both"/>
              <w:rPr>
                <w:rFonts w:ascii="Times New Roman" w:eastAsia="Microsoft JhengHei" w:hAnsi="Times New Roman" w:cs="Times New Roman"/>
                <w:sz w:val="24"/>
                <w:szCs w:val="24"/>
                <w:lang w:val="en-US"/>
              </w:rPr>
            </w:pPr>
            <w:r w:rsidRPr="00F67845">
              <w:rPr>
                <w:rFonts w:ascii="Times New Roman" w:eastAsia="Microsoft JhengHei" w:hAnsi="Times New Roman" w:cs="Times New Roman"/>
                <w:sz w:val="24"/>
                <w:szCs w:val="24"/>
                <w:lang w:val="en-US"/>
              </w:rPr>
              <w:t>-</w:t>
            </w:r>
          </w:p>
          <w:p w:rsidR="00BD40CA" w:rsidRPr="00F67845" w:rsidRDefault="00BD40CA" w:rsidP="00BB40B2">
            <w:pPr>
              <w:tabs>
                <w:tab w:val="left" w:pos="1215"/>
              </w:tabs>
              <w:jc w:val="both"/>
              <w:rPr>
                <w:rFonts w:ascii="Times New Roman" w:eastAsia="Microsoft JhengHei" w:hAnsi="Times New Roman" w:cs="Times New Roman"/>
                <w:sz w:val="24"/>
                <w:szCs w:val="24"/>
                <w:lang w:val="en-US"/>
              </w:rPr>
            </w:pPr>
            <w:r w:rsidRPr="00F67845">
              <w:rPr>
                <w:rFonts w:ascii="Times New Roman" w:eastAsia="Microsoft JhengHei" w:hAnsi="Times New Roman" w:cs="Times New Roman"/>
                <w:sz w:val="24"/>
                <w:szCs w:val="24"/>
                <w:lang w:val="en-US"/>
              </w:rPr>
              <w:t>29.08.2018</w:t>
            </w:r>
            <w:r w:rsidR="00E3030B" w:rsidRPr="00F67845">
              <w:rPr>
                <w:rFonts w:ascii="Times New Roman" w:eastAsia="Microsoft JhengHei" w:hAnsi="Times New Roman" w:cs="Times New Roman"/>
                <w:sz w:val="24"/>
                <w:szCs w:val="24"/>
                <w:lang w:val="en-US"/>
              </w:rPr>
              <w:t>,</w:t>
            </w:r>
          </w:p>
          <w:p w:rsidR="00E3030B" w:rsidRPr="00003B56" w:rsidRDefault="004E0507" w:rsidP="00BB40B2">
            <w:pPr>
              <w:tabs>
                <w:tab w:val="left" w:pos="1215"/>
              </w:tabs>
              <w:jc w:val="both"/>
              <w:rPr>
                <w:rStyle w:val="a8"/>
                <w:rFonts w:ascii="Times New Roman" w:hAnsi="Times New Roman" w:cs="Times New Roman"/>
                <w:sz w:val="18"/>
                <w:szCs w:val="18"/>
              </w:rPr>
            </w:pPr>
            <w:hyperlink r:id="rId10" w:history="1">
              <w:r w:rsidR="00E3030B" w:rsidRPr="00003B56">
                <w:rPr>
                  <w:rStyle w:val="a8"/>
                  <w:rFonts w:ascii="Times New Roman" w:hAnsi="Times New Roman" w:cs="Times New Roman"/>
                  <w:sz w:val="18"/>
                  <w:szCs w:val="18"/>
                  <w:lang w:val="en-US"/>
                </w:rPr>
                <w:t>UIA</w:t>
              </w:r>
            </w:hyperlink>
          </w:p>
        </w:tc>
        <w:tc>
          <w:tcPr>
            <w:tcW w:w="4045" w:type="dxa"/>
            <w:gridSpan w:val="2"/>
            <w:tcBorders>
              <w:left w:val="single" w:sz="4" w:space="0" w:color="4F81BD" w:themeColor="accent1"/>
            </w:tcBorders>
          </w:tcPr>
          <w:p w:rsidR="00BD40CA" w:rsidRPr="00F67845" w:rsidRDefault="00BD40CA" w:rsidP="00BB40B2">
            <w:pPr>
              <w:tabs>
                <w:tab w:val="left" w:pos="1215"/>
              </w:tabs>
              <w:jc w:val="both"/>
              <w:rPr>
                <w:rFonts w:ascii="Times New Roman" w:eastAsia="Microsoft JhengHei" w:hAnsi="Times New Roman" w:cs="Times New Roman"/>
                <w:b/>
                <w:sz w:val="28"/>
                <w:szCs w:val="28"/>
                <w:lang w:val="en-US"/>
              </w:rPr>
            </w:pPr>
            <w:r w:rsidRPr="00F67845">
              <w:rPr>
                <w:rFonts w:ascii="Times New Roman" w:eastAsia="Microsoft JhengHei" w:hAnsi="Times New Roman" w:cs="Times New Roman"/>
                <w:b/>
                <w:sz w:val="28"/>
                <w:szCs w:val="28"/>
                <w:lang w:val="en-US"/>
              </w:rPr>
              <w:t>Technical Documentation Engineer</w:t>
            </w:r>
          </w:p>
          <w:p w:rsidR="00BD40CA" w:rsidRPr="00003B56" w:rsidRDefault="00BD40CA" w:rsidP="00651E26">
            <w:pPr>
              <w:pStyle w:val="a7"/>
              <w:numPr>
                <w:ilvl w:val="0"/>
                <w:numId w:val="1"/>
              </w:numPr>
              <w:tabs>
                <w:tab w:val="left" w:pos="1215"/>
              </w:tabs>
              <w:jc w:val="both"/>
              <w:rPr>
                <w:rFonts w:ascii="Times New Roman" w:eastAsia="Microsoft JhengHei" w:hAnsi="Times New Roman" w:cs="Times New Roman"/>
                <w:i/>
                <w:sz w:val="24"/>
                <w:szCs w:val="24"/>
                <w:lang w:val="en-US"/>
              </w:rPr>
            </w:pPr>
            <w:r w:rsidRPr="00003B56">
              <w:rPr>
                <w:rFonts w:ascii="Times New Roman" w:eastAsia="Microsoft JhengHei" w:hAnsi="Times New Roman" w:cs="Times New Roman"/>
                <w:i/>
                <w:sz w:val="24"/>
                <w:szCs w:val="24"/>
                <w:lang w:val="en-US"/>
              </w:rPr>
              <w:t>revision of existed technical documentation</w:t>
            </w:r>
          </w:p>
          <w:p w:rsidR="00BD40CA" w:rsidRPr="00F67845" w:rsidRDefault="00BD40CA" w:rsidP="00651E26">
            <w:pPr>
              <w:pStyle w:val="a7"/>
              <w:numPr>
                <w:ilvl w:val="0"/>
                <w:numId w:val="1"/>
              </w:numPr>
              <w:tabs>
                <w:tab w:val="left" w:pos="1215"/>
              </w:tabs>
              <w:jc w:val="both"/>
              <w:rPr>
                <w:rFonts w:ascii="Times New Roman" w:eastAsia="Microsoft JhengHei" w:hAnsi="Times New Roman" w:cs="Times New Roman"/>
                <w:sz w:val="24"/>
                <w:szCs w:val="24"/>
                <w:lang w:val="en-US"/>
              </w:rPr>
            </w:pPr>
            <w:r w:rsidRPr="00003B56">
              <w:rPr>
                <w:rFonts w:ascii="Times New Roman" w:eastAsia="Microsoft JhengHei" w:hAnsi="Times New Roman" w:cs="Times New Roman"/>
                <w:i/>
                <w:sz w:val="24"/>
                <w:szCs w:val="24"/>
                <w:lang w:val="en-US"/>
              </w:rPr>
              <w:t>creating new documentation for the new airships</w:t>
            </w:r>
            <w:r w:rsidRPr="00F67845">
              <w:rPr>
                <w:rFonts w:ascii="Times New Roman" w:eastAsia="Microsoft JhengHei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BD40CA" w:rsidRPr="00F67845" w:rsidTr="004E0507">
        <w:tc>
          <w:tcPr>
            <w:tcW w:w="4189" w:type="dxa"/>
            <w:vMerge/>
            <w:tcBorders>
              <w:right w:val="single" w:sz="4" w:space="0" w:color="4F81BD" w:themeColor="accent1"/>
            </w:tcBorders>
          </w:tcPr>
          <w:p w:rsidR="00BD40CA" w:rsidRPr="00F67845" w:rsidRDefault="00BD40CA" w:rsidP="005F1234">
            <w:pPr>
              <w:tabs>
                <w:tab w:val="left" w:pos="1215"/>
              </w:tabs>
              <w:rPr>
                <w:rFonts w:ascii="Times New Roman" w:eastAsia="Microsoft JhengHei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621" w:type="dxa"/>
            <w:tcBorders>
              <w:left w:val="single" w:sz="4" w:space="0" w:color="4F81BD" w:themeColor="accent1"/>
              <w:bottom w:val="nil"/>
              <w:right w:val="single" w:sz="4" w:space="0" w:color="4F81BD" w:themeColor="accent1"/>
            </w:tcBorders>
          </w:tcPr>
          <w:p w:rsidR="00BD40CA" w:rsidRPr="00F67845" w:rsidRDefault="00BD40CA" w:rsidP="00BB40B2">
            <w:pPr>
              <w:tabs>
                <w:tab w:val="left" w:pos="1215"/>
              </w:tabs>
              <w:jc w:val="both"/>
              <w:rPr>
                <w:rFonts w:ascii="Times New Roman" w:eastAsia="Microsoft JhengHei" w:hAnsi="Times New Roman" w:cs="Times New Roman"/>
                <w:sz w:val="24"/>
                <w:szCs w:val="24"/>
                <w:lang w:val="en-US"/>
              </w:rPr>
            </w:pPr>
            <w:r w:rsidRPr="00F67845">
              <w:rPr>
                <w:rFonts w:ascii="Times New Roman" w:eastAsia="Microsoft JhengHei" w:hAnsi="Times New Roman" w:cs="Times New Roman"/>
                <w:sz w:val="24"/>
                <w:szCs w:val="24"/>
                <w:lang w:val="en-US"/>
              </w:rPr>
              <w:t>02.03.2019</w:t>
            </w:r>
          </w:p>
          <w:p w:rsidR="00BD40CA" w:rsidRPr="00F67845" w:rsidRDefault="00BD40CA" w:rsidP="00BB40B2">
            <w:pPr>
              <w:tabs>
                <w:tab w:val="left" w:pos="1215"/>
              </w:tabs>
              <w:jc w:val="both"/>
              <w:rPr>
                <w:rFonts w:ascii="Times New Roman" w:eastAsia="Microsoft JhengHei" w:hAnsi="Times New Roman" w:cs="Times New Roman"/>
                <w:sz w:val="24"/>
                <w:szCs w:val="24"/>
                <w:lang w:val="en-US"/>
              </w:rPr>
            </w:pPr>
            <w:r w:rsidRPr="00F67845">
              <w:rPr>
                <w:rFonts w:ascii="Times New Roman" w:eastAsia="Microsoft JhengHei" w:hAnsi="Times New Roman" w:cs="Times New Roman"/>
                <w:sz w:val="24"/>
                <w:szCs w:val="24"/>
                <w:lang w:val="en-US"/>
              </w:rPr>
              <w:t>-</w:t>
            </w:r>
          </w:p>
          <w:p w:rsidR="00BD40CA" w:rsidRPr="00F67845" w:rsidRDefault="00BD40CA" w:rsidP="00BB40B2">
            <w:pPr>
              <w:tabs>
                <w:tab w:val="left" w:pos="1215"/>
              </w:tabs>
              <w:jc w:val="both"/>
              <w:rPr>
                <w:rFonts w:ascii="Times New Roman" w:eastAsia="Microsoft JhengHei" w:hAnsi="Times New Roman" w:cs="Times New Roman"/>
                <w:sz w:val="24"/>
                <w:szCs w:val="24"/>
                <w:lang w:val="en-US"/>
              </w:rPr>
            </w:pPr>
            <w:r w:rsidRPr="00F67845">
              <w:rPr>
                <w:rFonts w:ascii="Times New Roman" w:eastAsia="Microsoft JhengHei" w:hAnsi="Times New Roman" w:cs="Times New Roman"/>
                <w:sz w:val="24"/>
                <w:szCs w:val="24"/>
                <w:lang w:val="en-US"/>
              </w:rPr>
              <w:t>present</w:t>
            </w:r>
          </w:p>
        </w:tc>
        <w:tc>
          <w:tcPr>
            <w:tcW w:w="4045" w:type="dxa"/>
            <w:gridSpan w:val="2"/>
            <w:tcBorders>
              <w:left w:val="single" w:sz="4" w:space="0" w:color="4F81BD" w:themeColor="accent1"/>
            </w:tcBorders>
          </w:tcPr>
          <w:p w:rsidR="00BD40CA" w:rsidRPr="00F67845" w:rsidRDefault="00BD40CA" w:rsidP="00BB40B2">
            <w:pPr>
              <w:tabs>
                <w:tab w:val="left" w:pos="1215"/>
              </w:tabs>
              <w:jc w:val="both"/>
              <w:rPr>
                <w:rFonts w:ascii="Times New Roman" w:eastAsia="Microsoft JhengHei" w:hAnsi="Times New Roman" w:cs="Times New Roman"/>
                <w:b/>
                <w:sz w:val="28"/>
                <w:szCs w:val="28"/>
                <w:lang w:val="en-US"/>
              </w:rPr>
            </w:pPr>
            <w:r w:rsidRPr="00F67845">
              <w:rPr>
                <w:rFonts w:ascii="Times New Roman" w:eastAsia="Microsoft JhengHei" w:hAnsi="Times New Roman" w:cs="Times New Roman"/>
                <w:b/>
                <w:sz w:val="28"/>
                <w:szCs w:val="28"/>
                <w:lang w:val="en-US"/>
              </w:rPr>
              <w:t>Attendant of FCC online education course</w:t>
            </w:r>
          </w:p>
          <w:p w:rsidR="00BB4698" w:rsidRPr="00003B56" w:rsidRDefault="00BB4698" w:rsidP="00BB4698">
            <w:pPr>
              <w:pStyle w:val="a7"/>
              <w:numPr>
                <w:ilvl w:val="0"/>
                <w:numId w:val="1"/>
              </w:numPr>
              <w:tabs>
                <w:tab w:val="left" w:pos="1215"/>
              </w:tabs>
              <w:jc w:val="both"/>
              <w:rPr>
                <w:rFonts w:ascii="Times New Roman" w:eastAsia="Microsoft JhengHei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003B56">
              <w:rPr>
                <w:rFonts w:ascii="Times New Roman" w:eastAsia="Microsoft JhengHei" w:hAnsi="Times New Roman" w:cs="Times New Roman"/>
                <w:i/>
                <w:sz w:val="24"/>
                <w:szCs w:val="24"/>
                <w:lang w:val="en-US"/>
              </w:rPr>
              <w:t>Responsive Web Design Certification</w:t>
            </w:r>
          </w:p>
          <w:p w:rsidR="00BB4698" w:rsidRPr="00F67845" w:rsidRDefault="00BB4698" w:rsidP="00BB4698">
            <w:pPr>
              <w:pStyle w:val="a7"/>
              <w:numPr>
                <w:ilvl w:val="0"/>
                <w:numId w:val="1"/>
              </w:numPr>
              <w:tabs>
                <w:tab w:val="left" w:pos="1215"/>
              </w:tabs>
              <w:jc w:val="both"/>
              <w:rPr>
                <w:rFonts w:ascii="Times New Roman" w:eastAsia="Microsoft JhengHei" w:hAnsi="Times New Roman" w:cs="Times New Roman"/>
                <w:sz w:val="24"/>
                <w:szCs w:val="24"/>
                <w:lang w:val="en-US"/>
              </w:rPr>
            </w:pPr>
            <w:r w:rsidRPr="00003B56">
              <w:rPr>
                <w:rFonts w:ascii="Times New Roman" w:eastAsia="Microsoft JhengHei" w:hAnsi="Times New Roman" w:cs="Times New Roman"/>
                <w:i/>
                <w:sz w:val="24"/>
                <w:szCs w:val="24"/>
                <w:lang w:val="en-US"/>
              </w:rPr>
              <w:t>JavaScript Algorithms and Data Structures Certification</w:t>
            </w:r>
          </w:p>
        </w:tc>
      </w:tr>
      <w:tr w:rsidR="00003B56" w:rsidRPr="00F67845" w:rsidTr="004E0507">
        <w:tc>
          <w:tcPr>
            <w:tcW w:w="4189" w:type="dxa"/>
            <w:vMerge/>
            <w:tcBorders>
              <w:right w:val="single" w:sz="4" w:space="0" w:color="4F81BD" w:themeColor="accent1"/>
            </w:tcBorders>
          </w:tcPr>
          <w:p w:rsidR="00003B56" w:rsidRPr="00F67845" w:rsidRDefault="00003B56" w:rsidP="005F1234">
            <w:pPr>
              <w:tabs>
                <w:tab w:val="left" w:pos="1215"/>
              </w:tabs>
              <w:rPr>
                <w:rFonts w:ascii="Times New Roman" w:eastAsia="Microsoft JhengHei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621" w:type="dxa"/>
            <w:tcBorders>
              <w:left w:val="single" w:sz="4" w:space="0" w:color="4F81BD" w:themeColor="accent1"/>
              <w:bottom w:val="nil"/>
              <w:right w:val="single" w:sz="4" w:space="0" w:color="4F81BD" w:themeColor="accent1"/>
            </w:tcBorders>
          </w:tcPr>
          <w:p w:rsidR="00003B56" w:rsidRPr="00F67845" w:rsidRDefault="00003B56" w:rsidP="00BB40B2">
            <w:pPr>
              <w:tabs>
                <w:tab w:val="left" w:pos="1215"/>
              </w:tabs>
              <w:jc w:val="both"/>
              <w:rPr>
                <w:rFonts w:ascii="Times New Roman" w:eastAsia="Microsoft JhengHe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45" w:type="dxa"/>
            <w:gridSpan w:val="2"/>
            <w:tcBorders>
              <w:left w:val="single" w:sz="4" w:space="0" w:color="4F81BD" w:themeColor="accent1"/>
            </w:tcBorders>
          </w:tcPr>
          <w:p w:rsidR="00003B56" w:rsidRPr="00F67845" w:rsidRDefault="00003B56" w:rsidP="00BB40B2">
            <w:pPr>
              <w:tabs>
                <w:tab w:val="left" w:pos="1215"/>
              </w:tabs>
              <w:jc w:val="both"/>
              <w:rPr>
                <w:rFonts w:ascii="Times New Roman" w:eastAsia="Microsoft JhengHei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BD40CA" w:rsidRPr="00F67845" w:rsidTr="004E0507">
        <w:tc>
          <w:tcPr>
            <w:tcW w:w="4189" w:type="dxa"/>
            <w:vMerge/>
            <w:tcBorders>
              <w:right w:val="single" w:sz="4" w:space="0" w:color="4F81BD" w:themeColor="accent1"/>
            </w:tcBorders>
          </w:tcPr>
          <w:p w:rsidR="00BD40CA" w:rsidRPr="00F67845" w:rsidRDefault="00BD40CA" w:rsidP="005F1234">
            <w:pPr>
              <w:tabs>
                <w:tab w:val="left" w:pos="1215"/>
              </w:tabs>
              <w:rPr>
                <w:rFonts w:ascii="Times New Roman" w:eastAsia="Microsoft JhengHei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5666" w:type="dxa"/>
            <w:gridSpan w:val="3"/>
            <w:tcBorders>
              <w:left w:val="single" w:sz="4" w:space="0" w:color="4F81BD" w:themeColor="accent1"/>
              <w:bottom w:val="nil"/>
              <w:right w:val="single" w:sz="4" w:space="0" w:color="4F81BD" w:themeColor="accent1"/>
            </w:tcBorders>
            <w:shd w:val="clear" w:color="auto" w:fill="4F81BD" w:themeFill="accent1"/>
          </w:tcPr>
          <w:p w:rsidR="00BD40CA" w:rsidRPr="00F67845" w:rsidRDefault="00BD40CA" w:rsidP="00BD40CA">
            <w:pPr>
              <w:tabs>
                <w:tab w:val="left" w:pos="1215"/>
              </w:tabs>
              <w:jc w:val="center"/>
              <w:rPr>
                <w:rFonts w:ascii="Times New Roman" w:eastAsia="Microsoft JhengHei" w:hAnsi="Times New Roman" w:cs="Times New Roman"/>
                <w:b/>
                <w:sz w:val="32"/>
                <w:szCs w:val="32"/>
                <w:lang w:val="en-US"/>
              </w:rPr>
            </w:pPr>
            <w:r w:rsidRPr="00C160CC">
              <w:rPr>
                <w:rFonts w:ascii="Times New Roman" w:eastAsia="Microsoft JhengHei" w:hAnsi="Times New Roman" w:cs="Times New Roman"/>
                <w:b/>
                <w:color w:val="FFFFFF" w:themeColor="background1"/>
                <w:sz w:val="32"/>
                <w:szCs w:val="32"/>
                <w:lang w:val="en-US"/>
              </w:rPr>
              <w:t>Education</w:t>
            </w:r>
          </w:p>
        </w:tc>
      </w:tr>
      <w:tr w:rsidR="00671089" w:rsidRPr="00F67845" w:rsidTr="004E0507">
        <w:tc>
          <w:tcPr>
            <w:tcW w:w="4189" w:type="dxa"/>
            <w:vMerge/>
            <w:tcBorders>
              <w:right w:val="single" w:sz="4" w:space="0" w:color="4F81BD" w:themeColor="accent1"/>
            </w:tcBorders>
          </w:tcPr>
          <w:p w:rsidR="00671089" w:rsidRPr="00F67845" w:rsidRDefault="00671089" w:rsidP="005F1234">
            <w:pPr>
              <w:tabs>
                <w:tab w:val="left" w:pos="1215"/>
              </w:tabs>
              <w:rPr>
                <w:rFonts w:ascii="Times New Roman" w:eastAsia="Microsoft JhengHei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621" w:type="dxa"/>
            <w:tcBorders>
              <w:left w:val="single" w:sz="4" w:space="0" w:color="4F81BD" w:themeColor="accent1"/>
              <w:bottom w:val="nil"/>
              <w:right w:val="single" w:sz="4" w:space="0" w:color="4F81BD" w:themeColor="accent1"/>
            </w:tcBorders>
          </w:tcPr>
          <w:p w:rsidR="00671089" w:rsidRPr="00F67845" w:rsidRDefault="00671089" w:rsidP="00BD40CA">
            <w:pPr>
              <w:tabs>
                <w:tab w:val="left" w:pos="1215"/>
              </w:tabs>
              <w:jc w:val="center"/>
              <w:rPr>
                <w:rFonts w:ascii="Times New Roman" w:eastAsia="Microsoft JhengHei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1227" w:type="dxa"/>
            <w:tcBorders>
              <w:left w:val="single" w:sz="4" w:space="0" w:color="4F81BD" w:themeColor="accent1"/>
            </w:tcBorders>
          </w:tcPr>
          <w:p w:rsidR="00671089" w:rsidRPr="00F67845" w:rsidRDefault="00671089" w:rsidP="00BD40CA">
            <w:pPr>
              <w:tabs>
                <w:tab w:val="left" w:pos="1215"/>
              </w:tabs>
              <w:jc w:val="center"/>
              <w:rPr>
                <w:rFonts w:ascii="Times New Roman" w:eastAsia="Microsoft JhengHei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2818" w:type="dxa"/>
          </w:tcPr>
          <w:p w:rsidR="00671089" w:rsidRPr="00F67845" w:rsidRDefault="00671089" w:rsidP="00BD40CA">
            <w:pPr>
              <w:tabs>
                <w:tab w:val="left" w:pos="1215"/>
              </w:tabs>
              <w:jc w:val="center"/>
              <w:rPr>
                <w:rFonts w:ascii="Times New Roman" w:eastAsia="Microsoft JhengHei" w:hAnsi="Times New Roman" w:cs="Times New Roman"/>
                <w:b/>
                <w:sz w:val="32"/>
                <w:szCs w:val="32"/>
                <w:lang w:val="en-US"/>
              </w:rPr>
            </w:pPr>
          </w:p>
        </w:tc>
      </w:tr>
      <w:tr w:rsidR="004E0507" w:rsidRPr="00F67845" w:rsidTr="004E0507">
        <w:tc>
          <w:tcPr>
            <w:tcW w:w="4189" w:type="dxa"/>
            <w:vMerge/>
            <w:tcBorders>
              <w:right w:val="single" w:sz="4" w:space="0" w:color="4F81BD" w:themeColor="accent1"/>
            </w:tcBorders>
          </w:tcPr>
          <w:p w:rsidR="00E3030B" w:rsidRPr="00F67845" w:rsidRDefault="00E3030B" w:rsidP="005F1234">
            <w:pPr>
              <w:tabs>
                <w:tab w:val="left" w:pos="1215"/>
              </w:tabs>
              <w:rPr>
                <w:rFonts w:ascii="Times New Roman" w:eastAsia="Microsoft JhengHei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621" w:type="dxa"/>
            <w:tcBorders>
              <w:left w:val="single" w:sz="4" w:space="0" w:color="4F81BD" w:themeColor="accent1"/>
              <w:bottom w:val="nil"/>
              <w:right w:val="single" w:sz="4" w:space="0" w:color="4F81BD" w:themeColor="accent1"/>
            </w:tcBorders>
          </w:tcPr>
          <w:p w:rsidR="00E3030B" w:rsidRPr="00F67845" w:rsidRDefault="00E3030B" w:rsidP="00BB40B2">
            <w:pPr>
              <w:tabs>
                <w:tab w:val="left" w:pos="1215"/>
              </w:tabs>
              <w:jc w:val="both"/>
              <w:rPr>
                <w:rFonts w:ascii="Times New Roman" w:eastAsia="Microsoft JhengHei" w:hAnsi="Times New Roman" w:cs="Times New Roman"/>
                <w:sz w:val="24"/>
                <w:szCs w:val="24"/>
                <w:lang w:val="en-US"/>
              </w:rPr>
            </w:pPr>
            <w:r w:rsidRPr="00F67845">
              <w:rPr>
                <w:rFonts w:ascii="Times New Roman" w:eastAsia="Microsoft JhengHei" w:hAnsi="Times New Roman" w:cs="Times New Roman"/>
                <w:sz w:val="24"/>
                <w:szCs w:val="24"/>
                <w:lang w:val="en-US"/>
              </w:rPr>
              <w:t xml:space="preserve">2014 </w:t>
            </w:r>
          </w:p>
          <w:p w:rsidR="00E3030B" w:rsidRPr="00F67845" w:rsidRDefault="00E3030B" w:rsidP="00BB40B2">
            <w:pPr>
              <w:tabs>
                <w:tab w:val="left" w:pos="1215"/>
              </w:tabs>
              <w:jc w:val="both"/>
              <w:rPr>
                <w:rFonts w:ascii="Times New Roman" w:eastAsia="Microsoft JhengHei" w:hAnsi="Times New Roman" w:cs="Times New Roman"/>
                <w:sz w:val="24"/>
                <w:szCs w:val="24"/>
                <w:lang w:val="en-US"/>
              </w:rPr>
            </w:pPr>
            <w:r w:rsidRPr="00F67845">
              <w:rPr>
                <w:rFonts w:ascii="Times New Roman" w:eastAsia="Microsoft JhengHei" w:hAnsi="Times New Roman" w:cs="Times New Roman"/>
                <w:sz w:val="24"/>
                <w:szCs w:val="24"/>
                <w:lang w:val="en-US"/>
              </w:rPr>
              <w:t xml:space="preserve">- </w:t>
            </w:r>
          </w:p>
          <w:p w:rsidR="00E3030B" w:rsidRPr="00F67845" w:rsidRDefault="00E3030B" w:rsidP="00BB40B2">
            <w:pPr>
              <w:tabs>
                <w:tab w:val="left" w:pos="1215"/>
              </w:tabs>
              <w:jc w:val="both"/>
              <w:rPr>
                <w:rFonts w:ascii="Times New Roman" w:eastAsia="Microsoft JhengHei" w:hAnsi="Times New Roman" w:cs="Times New Roman"/>
                <w:sz w:val="24"/>
                <w:szCs w:val="24"/>
                <w:lang w:val="en-US"/>
              </w:rPr>
            </w:pPr>
            <w:r w:rsidRPr="00F67845">
              <w:rPr>
                <w:rFonts w:ascii="Times New Roman" w:eastAsia="Microsoft JhengHei" w:hAnsi="Times New Roman" w:cs="Times New Roman"/>
                <w:sz w:val="24"/>
                <w:szCs w:val="24"/>
                <w:lang w:val="en-US"/>
              </w:rPr>
              <w:t>2018</w:t>
            </w:r>
          </w:p>
        </w:tc>
        <w:tc>
          <w:tcPr>
            <w:tcW w:w="4045" w:type="dxa"/>
            <w:gridSpan w:val="2"/>
            <w:tcBorders>
              <w:left w:val="single" w:sz="4" w:space="0" w:color="4F81BD" w:themeColor="accent1"/>
            </w:tcBorders>
          </w:tcPr>
          <w:p w:rsidR="00E3030B" w:rsidRPr="00003B56" w:rsidRDefault="00E3030B" w:rsidP="00BB40B2">
            <w:pPr>
              <w:tabs>
                <w:tab w:val="left" w:pos="1215"/>
              </w:tabs>
              <w:jc w:val="both"/>
              <w:rPr>
                <w:rFonts w:ascii="Times New Roman" w:eastAsia="Microsoft JhengHei" w:hAnsi="Times New Roman" w:cs="Times New Roman"/>
                <w:b/>
                <w:sz w:val="28"/>
                <w:szCs w:val="28"/>
                <w:lang w:val="en-US"/>
              </w:rPr>
            </w:pPr>
            <w:r w:rsidRPr="00003B56">
              <w:rPr>
                <w:rFonts w:ascii="Times New Roman" w:eastAsia="Microsoft JhengHei" w:hAnsi="Times New Roman" w:cs="Times New Roman"/>
                <w:b/>
                <w:sz w:val="28"/>
                <w:szCs w:val="28"/>
                <w:lang w:val="en-US"/>
              </w:rPr>
              <w:t>National aviation university</w:t>
            </w:r>
          </w:p>
          <w:p w:rsidR="00F57F64" w:rsidRPr="00003B56" w:rsidRDefault="00F57F64" w:rsidP="00F57F64">
            <w:pPr>
              <w:pStyle w:val="a7"/>
              <w:numPr>
                <w:ilvl w:val="0"/>
                <w:numId w:val="1"/>
              </w:numPr>
              <w:tabs>
                <w:tab w:val="left" w:pos="1215"/>
              </w:tabs>
              <w:jc w:val="both"/>
              <w:rPr>
                <w:rFonts w:ascii="Times New Roman" w:eastAsia="Microsoft JhengHei" w:hAnsi="Times New Roman" w:cs="Times New Roman"/>
                <w:i/>
                <w:sz w:val="24"/>
                <w:szCs w:val="24"/>
                <w:lang w:val="en-US"/>
              </w:rPr>
            </w:pPr>
            <w:r w:rsidRPr="00003B56">
              <w:rPr>
                <w:rFonts w:ascii="Times New Roman" w:eastAsia="Microsoft JhengHei" w:hAnsi="Times New Roman" w:cs="Times New Roman"/>
                <w:i/>
                <w:sz w:val="24"/>
                <w:szCs w:val="24"/>
                <w:lang w:val="en-US"/>
              </w:rPr>
              <w:t>Bachelor of avionics</w:t>
            </w:r>
          </w:p>
        </w:tc>
      </w:tr>
      <w:tr w:rsidR="004E0507" w:rsidRPr="00F67845" w:rsidTr="004E0507">
        <w:tc>
          <w:tcPr>
            <w:tcW w:w="4189" w:type="dxa"/>
            <w:tcBorders>
              <w:right w:val="single" w:sz="4" w:space="0" w:color="4F81BD" w:themeColor="accent1"/>
            </w:tcBorders>
          </w:tcPr>
          <w:p w:rsidR="004E0507" w:rsidRPr="00F67845" w:rsidRDefault="004E0507" w:rsidP="005F1234">
            <w:pPr>
              <w:tabs>
                <w:tab w:val="left" w:pos="1215"/>
              </w:tabs>
              <w:rPr>
                <w:rFonts w:ascii="Times New Roman" w:eastAsia="Microsoft JhengHei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621" w:type="dxa"/>
            <w:tcBorders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E0507" w:rsidRPr="00F67845" w:rsidRDefault="004E0507" w:rsidP="00BB40B2">
            <w:pPr>
              <w:tabs>
                <w:tab w:val="left" w:pos="1215"/>
              </w:tabs>
              <w:jc w:val="both"/>
              <w:rPr>
                <w:rFonts w:ascii="Times New Roman" w:eastAsia="Microsoft JhengHe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45" w:type="dxa"/>
            <w:gridSpan w:val="2"/>
            <w:tcBorders>
              <w:left w:val="single" w:sz="4" w:space="0" w:color="4F81BD" w:themeColor="accent1"/>
            </w:tcBorders>
          </w:tcPr>
          <w:p w:rsidR="004E0507" w:rsidRPr="00003B56" w:rsidRDefault="004E0507" w:rsidP="00BB40B2">
            <w:pPr>
              <w:tabs>
                <w:tab w:val="left" w:pos="1215"/>
              </w:tabs>
              <w:jc w:val="both"/>
              <w:rPr>
                <w:rFonts w:ascii="Times New Roman" w:eastAsia="Microsoft JhengHei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BB40B2" w:rsidRPr="00F67845" w:rsidRDefault="004E0507" w:rsidP="00C734D2">
      <w:pPr>
        <w:tabs>
          <w:tab w:val="left" w:pos="1215"/>
        </w:tabs>
        <w:spacing w:after="0"/>
        <w:jc w:val="both"/>
        <w:rPr>
          <w:rFonts w:ascii="Times New Roman" w:eastAsia="Microsoft JhengHei" w:hAnsi="Times New Roman" w:cs="Times New Roman"/>
          <w:sz w:val="24"/>
          <w:szCs w:val="24"/>
          <w:lang w:val="en-US"/>
        </w:rPr>
      </w:pPr>
      <w:r>
        <w:rPr>
          <w:rFonts w:ascii="Times New Roman" w:eastAsia="Microsoft JhengHei" w:hAnsi="Times New Roman" w:cs="Times New Roman"/>
          <w:sz w:val="24"/>
          <w:szCs w:val="24"/>
          <w:lang w:val="en-US"/>
        </w:rPr>
        <w:t xml:space="preserve"> </w:t>
      </w:r>
    </w:p>
    <w:sectPr w:rsidR="00BB40B2" w:rsidRPr="00F67845" w:rsidSect="00BB40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23E38"/>
    <w:multiLevelType w:val="hybridMultilevel"/>
    <w:tmpl w:val="50065A88"/>
    <w:lvl w:ilvl="0" w:tplc="7944980A">
      <w:start w:val="2014"/>
      <w:numFmt w:val="bullet"/>
      <w:lvlText w:val="-"/>
      <w:lvlJc w:val="left"/>
      <w:pPr>
        <w:ind w:left="420" w:hanging="360"/>
      </w:pPr>
      <w:rPr>
        <w:rFonts w:ascii="Microsoft JhengHei" w:eastAsia="Microsoft JhengHei" w:hAnsi="Microsoft JhengHei" w:cstheme="minorBidi" w:hint="eastAsia"/>
      </w:rPr>
    </w:lvl>
    <w:lvl w:ilvl="1" w:tplc="0422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D191F1F"/>
    <w:multiLevelType w:val="hybridMultilevel"/>
    <w:tmpl w:val="55B2F40C"/>
    <w:lvl w:ilvl="0" w:tplc="292A7EFA">
      <w:start w:val="1"/>
      <w:numFmt w:val="bullet"/>
      <w:lvlText w:val="-"/>
      <w:lvlJc w:val="left"/>
      <w:pPr>
        <w:ind w:left="780" w:hanging="360"/>
      </w:pPr>
      <w:rPr>
        <w:rFonts w:ascii="Microsoft JhengHei" w:eastAsia="Microsoft JhengHei" w:hAnsi="Microsoft JhengHei" w:cstheme="minorBidi" w:hint="eastAsia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DE4036D"/>
    <w:multiLevelType w:val="hybridMultilevel"/>
    <w:tmpl w:val="3EA6DEB0"/>
    <w:lvl w:ilvl="0" w:tplc="292A7EFA">
      <w:start w:val="1"/>
      <w:numFmt w:val="bullet"/>
      <w:lvlText w:val="-"/>
      <w:lvlJc w:val="left"/>
      <w:pPr>
        <w:ind w:left="720" w:hanging="360"/>
      </w:pPr>
      <w:rPr>
        <w:rFonts w:ascii="Microsoft JhengHei" w:eastAsia="Microsoft JhengHei" w:hAnsi="Microsoft JhengHei" w:cstheme="minorBidi" w:hint="eastAsia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1E63A3"/>
    <w:multiLevelType w:val="hybridMultilevel"/>
    <w:tmpl w:val="7D2475F2"/>
    <w:lvl w:ilvl="0" w:tplc="042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AC5678C"/>
    <w:multiLevelType w:val="hybridMultilevel"/>
    <w:tmpl w:val="A394E072"/>
    <w:lvl w:ilvl="0" w:tplc="292A7EFA">
      <w:start w:val="1"/>
      <w:numFmt w:val="bullet"/>
      <w:lvlText w:val="-"/>
      <w:lvlJc w:val="left"/>
      <w:pPr>
        <w:ind w:left="720" w:hanging="360"/>
      </w:pPr>
      <w:rPr>
        <w:rFonts w:ascii="Microsoft JhengHei" w:eastAsia="Microsoft JhengHei" w:hAnsi="Microsoft JhengHei" w:cstheme="minorBidi" w:hint="eastAsia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D82"/>
    <w:rsid w:val="00003B56"/>
    <w:rsid w:val="00223FD4"/>
    <w:rsid w:val="003D3D82"/>
    <w:rsid w:val="004E0507"/>
    <w:rsid w:val="004E40FE"/>
    <w:rsid w:val="00546B48"/>
    <w:rsid w:val="005F1234"/>
    <w:rsid w:val="00651E26"/>
    <w:rsid w:val="00671089"/>
    <w:rsid w:val="00A1569E"/>
    <w:rsid w:val="00AA0A0A"/>
    <w:rsid w:val="00BB40B2"/>
    <w:rsid w:val="00BB4698"/>
    <w:rsid w:val="00BD40CA"/>
    <w:rsid w:val="00C160CC"/>
    <w:rsid w:val="00C734D2"/>
    <w:rsid w:val="00D6535F"/>
    <w:rsid w:val="00E3030B"/>
    <w:rsid w:val="00E66AA4"/>
    <w:rsid w:val="00F57F64"/>
    <w:rsid w:val="00F67845"/>
    <w:rsid w:val="00FE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AA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F12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5F1234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51E2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46B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6B48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8">
    <w:name w:val="Book Title"/>
    <w:basedOn w:val="a0"/>
    <w:uiPriority w:val="33"/>
    <w:qFormat/>
    <w:rsid w:val="00E3030B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AA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F12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5F1234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51E2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46B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6B48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8">
    <w:name w:val="Book Title"/>
    <w:basedOn w:val="a0"/>
    <w:uiPriority w:val="33"/>
    <w:qFormat/>
    <w:rsid w:val="00E3030B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9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fset.org/cert/SSS8kK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reecodecamp.org/fcc2cf2f089-9b01-4097-9ebe-3472a8670a48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flyuia.com/ua/ru/hom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treasury.gov.ua/main/en/inde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C7302-256F-4040-89BB-81490B8EA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985</Words>
  <Characters>562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7</cp:revision>
  <dcterms:created xsi:type="dcterms:W3CDTF">2019-06-11T08:12:00Z</dcterms:created>
  <dcterms:modified xsi:type="dcterms:W3CDTF">2019-06-11T18:01:00Z</dcterms:modified>
</cp:coreProperties>
</file>