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CA" w:rsidRDefault="006D1FCA" w:rsidP="006D1FCA">
      <w:pPr>
        <w:jc w:val="center"/>
        <w:rPr>
          <w:b/>
          <w:sz w:val="28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3B0AE1D" wp14:editId="3C1477A9">
            <wp:simplePos x="0" y="0"/>
            <wp:positionH relativeFrom="column">
              <wp:posOffset>-1174750</wp:posOffset>
            </wp:positionH>
            <wp:positionV relativeFrom="paragraph">
              <wp:posOffset>-882650</wp:posOffset>
            </wp:positionV>
            <wp:extent cx="7979410" cy="10744200"/>
            <wp:effectExtent l="0" t="0" r="254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ndo torr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9842" cy="10744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3A2">
        <w:rPr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ABF073D" wp14:editId="0D85B85B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4403090" cy="116713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FCA" w:rsidRDefault="006D1FCA" w:rsidP="006D1FCA">
      <w:pPr>
        <w:jc w:val="center"/>
        <w:rPr>
          <w:b/>
          <w:sz w:val="28"/>
        </w:rPr>
      </w:pPr>
    </w:p>
    <w:p w:rsidR="006D1FCA" w:rsidRDefault="006D1FCA" w:rsidP="006D1FCA">
      <w:pPr>
        <w:jc w:val="center"/>
        <w:rPr>
          <w:sz w:val="28"/>
        </w:rPr>
      </w:pPr>
      <w:r>
        <w:rPr>
          <w:b/>
          <w:sz w:val="28"/>
        </w:rPr>
        <w:t xml:space="preserve">Área: </w:t>
      </w:r>
      <w:r w:rsidRPr="0056222C">
        <w:rPr>
          <w:sz w:val="28"/>
        </w:rPr>
        <w:t>Desarrollo de Software Multiplataforma</w:t>
      </w:r>
    </w:p>
    <w:p w:rsidR="006D1FCA" w:rsidRDefault="006D1FCA" w:rsidP="006D1FCA">
      <w:pPr>
        <w:jc w:val="center"/>
        <w:rPr>
          <w:sz w:val="28"/>
        </w:rPr>
      </w:pPr>
    </w:p>
    <w:p w:rsidR="006D1FCA" w:rsidRPr="0056222C" w:rsidRDefault="006D1FCA" w:rsidP="006D1FCA">
      <w:pPr>
        <w:jc w:val="center"/>
        <w:rPr>
          <w:sz w:val="28"/>
        </w:rPr>
      </w:pPr>
    </w:p>
    <w:p w:rsidR="006D1FCA" w:rsidRDefault="006D1FCA" w:rsidP="006D1FCA">
      <w:pPr>
        <w:jc w:val="center"/>
        <w:rPr>
          <w:sz w:val="28"/>
        </w:rPr>
      </w:pPr>
      <w:r w:rsidRPr="0072462D">
        <w:rPr>
          <w:b/>
          <w:sz w:val="28"/>
        </w:rPr>
        <w:t>Asignatura:</w:t>
      </w:r>
      <w:r w:rsidRPr="0072462D">
        <w:rPr>
          <w:sz w:val="28"/>
        </w:rPr>
        <w:t xml:space="preserve"> </w:t>
      </w:r>
      <w:r>
        <w:rPr>
          <w:sz w:val="28"/>
        </w:rPr>
        <w:t xml:space="preserve">Aplicaciones de </w:t>
      </w:r>
      <w:proofErr w:type="spellStart"/>
      <w:r>
        <w:rPr>
          <w:sz w:val="28"/>
        </w:rPr>
        <w:t>loT</w:t>
      </w:r>
      <w:proofErr w:type="spellEnd"/>
    </w:p>
    <w:p w:rsidR="006D1FCA" w:rsidRDefault="006D1FCA" w:rsidP="006D1FCA">
      <w:pPr>
        <w:jc w:val="center"/>
        <w:rPr>
          <w:sz w:val="28"/>
        </w:rPr>
      </w:pPr>
    </w:p>
    <w:p w:rsidR="006D1FCA" w:rsidRDefault="006D1FCA" w:rsidP="006D1FCA">
      <w:pPr>
        <w:jc w:val="center"/>
        <w:rPr>
          <w:sz w:val="28"/>
        </w:rPr>
      </w:pPr>
    </w:p>
    <w:p w:rsidR="006D1FCA" w:rsidRDefault="006D1FCA" w:rsidP="006D1FCA">
      <w:pPr>
        <w:jc w:val="center"/>
        <w:rPr>
          <w:sz w:val="28"/>
        </w:rPr>
      </w:pPr>
      <w:r w:rsidRPr="006D1FCA">
        <w:rPr>
          <w:b/>
          <w:sz w:val="28"/>
        </w:rPr>
        <w:t>Docente:</w:t>
      </w:r>
      <w:r>
        <w:rPr>
          <w:sz w:val="28"/>
        </w:rPr>
        <w:t xml:space="preserve"> Anastacio Rodríguez García </w:t>
      </w:r>
    </w:p>
    <w:p w:rsidR="006D1FCA" w:rsidRDefault="006D1FCA" w:rsidP="006D1FCA">
      <w:pPr>
        <w:jc w:val="center"/>
        <w:rPr>
          <w:sz w:val="28"/>
        </w:rPr>
      </w:pPr>
    </w:p>
    <w:p w:rsidR="006D1FCA" w:rsidRDefault="006D1FCA" w:rsidP="006D1FCA">
      <w:pPr>
        <w:jc w:val="center"/>
        <w:rPr>
          <w:sz w:val="28"/>
        </w:rPr>
      </w:pPr>
    </w:p>
    <w:p w:rsidR="006D1FCA" w:rsidRDefault="006D1FCA" w:rsidP="006D1FCA">
      <w:pPr>
        <w:jc w:val="center"/>
        <w:rPr>
          <w:b/>
          <w:sz w:val="28"/>
        </w:rPr>
      </w:pPr>
      <w:r w:rsidRPr="0072462D">
        <w:rPr>
          <w:b/>
          <w:sz w:val="28"/>
        </w:rPr>
        <w:t>Alumnos:</w:t>
      </w:r>
      <w:r>
        <w:rPr>
          <w:b/>
          <w:sz w:val="28"/>
        </w:rPr>
        <w:t xml:space="preserve">                         </w:t>
      </w:r>
      <w:r w:rsidRPr="0072462D">
        <w:rPr>
          <w:b/>
          <w:sz w:val="28"/>
        </w:rPr>
        <w:t>Nº Control:</w:t>
      </w:r>
    </w:p>
    <w:p w:rsidR="006D1FCA" w:rsidRDefault="006D1FCA" w:rsidP="006D1FCA">
      <w:pPr>
        <w:jc w:val="center"/>
        <w:rPr>
          <w:b/>
          <w:sz w:val="28"/>
        </w:rPr>
      </w:pPr>
    </w:p>
    <w:p w:rsidR="006D1FCA" w:rsidRDefault="006D1FCA" w:rsidP="006D1FCA">
      <w:pPr>
        <w:jc w:val="center"/>
        <w:rPr>
          <w:sz w:val="28"/>
        </w:rPr>
      </w:pPr>
      <w:r w:rsidRPr="006D1FCA">
        <w:rPr>
          <w:sz w:val="28"/>
        </w:rPr>
        <w:t xml:space="preserve">Sandra Michel Hernández Chiquito </w:t>
      </w:r>
      <w:r>
        <w:rPr>
          <w:sz w:val="28"/>
        </w:rPr>
        <w:t xml:space="preserve">     </w:t>
      </w:r>
      <w:r w:rsidRPr="0072462D">
        <w:rPr>
          <w:sz w:val="28"/>
        </w:rPr>
        <w:t>1221100</w:t>
      </w:r>
      <w:r>
        <w:rPr>
          <w:sz w:val="28"/>
        </w:rPr>
        <w:t>284</w:t>
      </w:r>
    </w:p>
    <w:p w:rsidR="006D1FCA" w:rsidRDefault="006D1FCA" w:rsidP="006D1FCA">
      <w:pPr>
        <w:jc w:val="center"/>
        <w:rPr>
          <w:sz w:val="28"/>
        </w:rPr>
      </w:pPr>
    </w:p>
    <w:p w:rsidR="006D1FCA" w:rsidRDefault="006D1FCA" w:rsidP="006D1FCA">
      <w:pPr>
        <w:jc w:val="center"/>
        <w:rPr>
          <w:sz w:val="28"/>
        </w:rPr>
      </w:pPr>
      <w:r w:rsidRPr="0072462D">
        <w:rPr>
          <w:sz w:val="28"/>
        </w:rPr>
        <w:t>Daniela Esmeralda Méndez</w:t>
      </w:r>
      <w:r>
        <w:rPr>
          <w:sz w:val="28"/>
        </w:rPr>
        <w:t xml:space="preserve">                  </w:t>
      </w:r>
      <w:r w:rsidRPr="0072462D">
        <w:rPr>
          <w:sz w:val="28"/>
        </w:rPr>
        <w:t>1221100344</w:t>
      </w:r>
    </w:p>
    <w:p w:rsidR="006D1FCA" w:rsidRPr="006D1FCA" w:rsidRDefault="006D1FCA" w:rsidP="006D1FCA">
      <w:pPr>
        <w:jc w:val="center"/>
        <w:rPr>
          <w:b/>
          <w:sz w:val="28"/>
        </w:rPr>
      </w:pPr>
    </w:p>
    <w:p w:rsidR="006D1FCA" w:rsidRPr="0072462D" w:rsidRDefault="006D1FCA" w:rsidP="006D1FCA">
      <w:pPr>
        <w:jc w:val="center"/>
        <w:rPr>
          <w:sz w:val="28"/>
        </w:rPr>
      </w:pPr>
      <w:r w:rsidRPr="0072462D">
        <w:rPr>
          <w:sz w:val="28"/>
        </w:rPr>
        <w:t>Omar Alejandro Lozada Zúñiga</w:t>
      </w:r>
      <w:r>
        <w:rPr>
          <w:sz w:val="28"/>
        </w:rPr>
        <w:t xml:space="preserve">            </w:t>
      </w:r>
      <w:r w:rsidRPr="0072462D">
        <w:rPr>
          <w:sz w:val="28"/>
        </w:rPr>
        <w:t>1221100256</w:t>
      </w:r>
    </w:p>
    <w:p w:rsidR="006D1FCA" w:rsidRPr="0072462D" w:rsidRDefault="006D1FCA" w:rsidP="006D1FCA">
      <w:pPr>
        <w:jc w:val="center"/>
        <w:rPr>
          <w:b/>
          <w:sz w:val="28"/>
        </w:rPr>
      </w:pPr>
    </w:p>
    <w:p w:rsidR="006D1FCA" w:rsidRPr="0072462D" w:rsidRDefault="006D1FCA" w:rsidP="006D1FCA">
      <w:pPr>
        <w:rPr>
          <w:sz w:val="28"/>
        </w:rPr>
      </w:pPr>
    </w:p>
    <w:p w:rsidR="006D1FCA" w:rsidRPr="0072462D" w:rsidRDefault="006D1FCA" w:rsidP="006D1FCA">
      <w:pPr>
        <w:jc w:val="center"/>
        <w:rPr>
          <w:b/>
          <w:sz w:val="28"/>
        </w:rPr>
      </w:pPr>
    </w:p>
    <w:p w:rsidR="006D1FCA" w:rsidRPr="0072462D" w:rsidRDefault="006D1FCA" w:rsidP="006D1FCA">
      <w:pPr>
        <w:jc w:val="center"/>
        <w:rPr>
          <w:b/>
          <w:sz w:val="28"/>
        </w:rPr>
      </w:pPr>
    </w:p>
    <w:p w:rsidR="006D1FCA" w:rsidRDefault="006D1FCA" w:rsidP="006D1FCA">
      <w:pPr>
        <w:jc w:val="center"/>
        <w:rPr>
          <w:sz w:val="28"/>
        </w:rPr>
      </w:pPr>
      <w:r w:rsidRPr="0072462D">
        <w:rPr>
          <w:b/>
          <w:sz w:val="28"/>
        </w:rPr>
        <w:t>Grupo:</w:t>
      </w:r>
      <w:r w:rsidRPr="0072462D">
        <w:rPr>
          <w:sz w:val="28"/>
        </w:rPr>
        <w:t xml:space="preserve"> GDS0453</w:t>
      </w:r>
    </w:p>
    <w:p w:rsidR="006D1FCA" w:rsidRDefault="006D1FCA" w:rsidP="006D1FCA">
      <w:pPr>
        <w:jc w:val="center"/>
        <w:rPr>
          <w:sz w:val="26"/>
          <w:szCs w:val="26"/>
        </w:rPr>
      </w:pPr>
    </w:p>
    <w:p w:rsidR="006D1FCA" w:rsidRDefault="006D1FCA">
      <w:pPr>
        <w:rPr>
          <w:sz w:val="26"/>
          <w:szCs w:val="26"/>
        </w:rPr>
      </w:pPr>
    </w:p>
    <w:p w:rsidR="006D1FCA" w:rsidRDefault="006D1FCA" w:rsidP="006D1FCA">
      <w:pPr>
        <w:jc w:val="center"/>
        <w:rPr>
          <w:sz w:val="26"/>
          <w:szCs w:val="26"/>
        </w:rPr>
      </w:pPr>
    </w:p>
    <w:p w:rsidR="006D1FCA" w:rsidRDefault="006D1FCA">
      <w:pPr>
        <w:rPr>
          <w:sz w:val="26"/>
          <w:szCs w:val="26"/>
        </w:rPr>
      </w:pPr>
    </w:p>
    <w:p w:rsidR="006D1FCA" w:rsidRPr="006D1FCA" w:rsidRDefault="006D1FCA" w:rsidP="006D1FCA">
      <w:pPr>
        <w:jc w:val="center"/>
        <w:rPr>
          <w:b/>
          <w:sz w:val="28"/>
        </w:rPr>
      </w:pPr>
      <w:r w:rsidRPr="006D1FCA">
        <w:rPr>
          <w:b/>
          <w:sz w:val="28"/>
        </w:rPr>
        <w:t>21/04/2023</w:t>
      </w:r>
    </w:p>
    <w:p w:rsidR="006D1FCA" w:rsidRDefault="006D1FCA">
      <w:pPr>
        <w:rPr>
          <w:sz w:val="26"/>
          <w:szCs w:val="26"/>
        </w:rPr>
      </w:pPr>
    </w:p>
    <w:p w:rsidR="006D1FCA" w:rsidRDefault="006D1FC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A283B" wp14:editId="370646D6">
                <wp:simplePos x="0" y="0"/>
                <wp:positionH relativeFrom="column">
                  <wp:posOffset>-425450</wp:posOffset>
                </wp:positionH>
                <wp:positionV relativeFrom="paragraph">
                  <wp:posOffset>878840</wp:posOffset>
                </wp:positionV>
                <wp:extent cx="6756400" cy="254000"/>
                <wp:effectExtent l="57150" t="19050" r="82550" b="889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31C" w:rsidRPr="006D1FCA" w:rsidRDefault="00D3031C" w:rsidP="006D1FC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1FCA">
                              <w:rPr>
                                <w:b/>
                                <w:color w:val="000000" w:themeColor="text1"/>
                              </w:rPr>
                              <w:t xml:space="preserve">Dolores Hidalgo Cuna de la Independencia Nacional Guanajuato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A283B" id="Rectángulo 8" o:spid="_x0000_s1026" style="position:absolute;margin-left:-33.5pt;margin-top:69.2pt;width:532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" fillcolor="#b8cce4 [1300]" strokecolor="#4579b8 [3044]">
                <v:shadow on="t" color="black" opacity="22937f" origin=",.5" offset="0,.63889mm"/>
                <v:textbox>
                  <w:txbxContent>
                    <w:p w:rsidR="00D3031C" w:rsidRPr="006D1FCA" w:rsidRDefault="00D3031C" w:rsidP="006D1FC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D1FCA">
                        <w:rPr>
                          <w:b/>
                          <w:color w:val="000000" w:themeColor="text1"/>
                        </w:rPr>
                        <w:t xml:space="preserve">Dolores Hidalgo Cuna de la Independencia Nacional Guanajuato </w:t>
                      </w:r>
                    </w:p>
                  </w:txbxContent>
                </v:textbox>
              </v:rect>
            </w:pict>
          </mc:Fallback>
        </mc:AlternateContent>
      </w:r>
    </w:p>
    <w:p w:rsidR="006D1FCA" w:rsidRDefault="006D1FCA">
      <w:pPr>
        <w:rPr>
          <w:sz w:val="26"/>
          <w:szCs w:val="26"/>
        </w:rPr>
      </w:pPr>
    </w:p>
    <w:p w:rsidR="006D1FCA" w:rsidRDefault="006D1FCA">
      <w:pPr>
        <w:rPr>
          <w:sz w:val="26"/>
          <w:szCs w:val="26"/>
        </w:rPr>
      </w:pPr>
    </w:p>
    <w:p w:rsidR="006D1FCA" w:rsidRDefault="006D1FCA" w:rsidP="006D1FCA">
      <w:pPr>
        <w:tabs>
          <w:tab w:val="left" w:pos="5010"/>
        </w:tabs>
        <w:rPr>
          <w:sz w:val="26"/>
          <w:szCs w:val="26"/>
        </w:rPr>
      </w:pPr>
    </w:p>
    <w:p w:rsidR="0032047B" w:rsidRDefault="0032047B">
      <w:pPr>
        <w:rPr>
          <w:b/>
          <w:sz w:val="24"/>
          <w:szCs w:val="24"/>
        </w:rPr>
      </w:pPr>
    </w:p>
    <w:p w:rsidR="004712FB" w:rsidRPr="00C41F2C" w:rsidRDefault="0084590F">
      <w:pPr>
        <w:rPr>
          <w:rFonts w:eastAsia="Oswald Light"/>
          <w:b/>
          <w:sz w:val="24"/>
          <w:szCs w:val="24"/>
        </w:rPr>
      </w:pPr>
      <w:r w:rsidRPr="00C41F2C">
        <w:rPr>
          <w:b/>
          <w:sz w:val="24"/>
          <w:szCs w:val="24"/>
        </w:rPr>
        <w:t>Integrantes:</w:t>
      </w:r>
    </w:p>
    <w:p w:rsidR="004712FB" w:rsidRPr="00C41F2C" w:rsidRDefault="0084590F">
      <w:pPr>
        <w:jc w:val="center"/>
        <w:rPr>
          <w:rFonts w:eastAsia="Oswald Light"/>
          <w:sz w:val="24"/>
          <w:szCs w:val="24"/>
        </w:rPr>
      </w:pPr>
      <w:r w:rsidRPr="00C41F2C">
        <w:rPr>
          <w:rFonts w:eastAsia="Oswald Light"/>
          <w:sz w:val="24"/>
          <w:szCs w:val="24"/>
        </w:rPr>
        <w:t>Daniela Esmeralda Méndez | 1221100344</w:t>
      </w:r>
    </w:p>
    <w:p w:rsidR="004712FB" w:rsidRPr="00C41F2C" w:rsidRDefault="0084590F">
      <w:pPr>
        <w:jc w:val="center"/>
        <w:rPr>
          <w:rFonts w:eastAsia="Oswald Light"/>
          <w:sz w:val="24"/>
          <w:szCs w:val="24"/>
        </w:rPr>
      </w:pPr>
      <w:r w:rsidRPr="00C41F2C">
        <w:rPr>
          <w:rFonts w:eastAsia="Oswald Light"/>
          <w:sz w:val="24"/>
          <w:szCs w:val="24"/>
        </w:rPr>
        <w:t>Sandra Michel Hernández Chiquito | 1221100284</w:t>
      </w:r>
    </w:p>
    <w:p w:rsidR="004712FB" w:rsidRPr="00C41F2C" w:rsidRDefault="0084590F">
      <w:pPr>
        <w:jc w:val="center"/>
        <w:rPr>
          <w:rFonts w:eastAsia="Oswald Light"/>
          <w:sz w:val="24"/>
          <w:szCs w:val="24"/>
        </w:rPr>
      </w:pPr>
      <w:r w:rsidRPr="00C41F2C">
        <w:rPr>
          <w:rFonts w:eastAsia="Oswald Light"/>
          <w:sz w:val="24"/>
          <w:szCs w:val="24"/>
        </w:rPr>
        <w:t>Omar Alejandro Lozada Zúñiga | 1221100256</w:t>
      </w:r>
    </w:p>
    <w:p w:rsidR="00D83302" w:rsidRPr="00C41F2C" w:rsidRDefault="0084590F">
      <w:pPr>
        <w:rPr>
          <w:b/>
          <w:sz w:val="24"/>
          <w:szCs w:val="24"/>
        </w:rPr>
      </w:pPr>
      <w:r w:rsidRPr="00C41F2C">
        <w:rPr>
          <w:b/>
          <w:sz w:val="24"/>
          <w:szCs w:val="24"/>
        </w:rPr>
        <w:t>Objetivo general</w:t>
      </w:r>
    </w:p>
    <w:p w:rsidR="00D83302" w:rsidRPr="00C41F2C" w:rsidRDefault="00D83302" w:rsidP="00C41F2C">
      <w:pPr>
        <w:jc w:val="both"/>
        <w:rPr>
          <w:sz w:val="24"/>
          <w:szCs w:val="24"/>
        </w:rPr>
      </w:pPr>
      <w:r w:rsidRPr="00C41F2C">
        <w:rPr>
          <w:sz w:val="24"/>
          <w:szCs w:val="24"/>
        </w:rPr>
        <w:t xml:space="preserve">El objetivo de este proyecto será tener una casa más segura, ya que, en ocasiones, en la mayoría de los hogares se olvida cerrar el gas de las estufas, </w:t>
      </w:r>
      <w:r w:rsidR="00C41F2C">
        <w:rPr>
          <w:sz w:val="24"/>
          <w:szCs w:val="24"/>
        </w:rPr>
        <w:t xml:space="preserve">lo cual puede ser muy peligro. </w:t>
      </w:r>
      <w:r w:rsidRPr="00C41F2C">
        <w:rPr>
          <w:sz w:val="24"/>
          <w:szCs w:val="24"/>
        </w:rPr>
        <w:t xml:space="preserve">Por otra </w:t>
      </w:r>
      <w:r w:rsidR="00B118EC" w:rsidRPr="00C41F2C">
        <w:rPr>
          <w:sz w:val="24"/>
          <w:szCs w:val="24"/>
        </w:rPr>
        <w:t>parte,</w:t>
      </w:r>
      <w:r w:rsidRPr="00C41F2C">
        <w:rPr>
          <w:sz w:val="24"/>
          <w:szCs w:val="24"/>
        </w:rPr>
        <w:t xml:space="preserve"> también se </w:t>
      </w:r>
      <w:r w:rsidR="00B118EC" w:rsidRPr="00C41F2C">
        <w:rPr>
          <w:sz w:val="24"/>
          <w:szCs w:val="24"/>
        </w:rPr>
        <w:t>detectará</w:t>
      </w:r>
      <w:r w:rsidRPr="00C41F2C">
        <w:rPr>
          <w:sz w:val="24"/>
          <w:szCs w:val="24"/>
        </w:rPr>
        <w:t xml:space="preserve"> movimiento y así se </w:t>
      </w:r>
      <w:r w:rsidR="00B118EC" w:rsidRPr="00C41F2C">
        <w:rPr>
          <w:sz w:val="24"/>
          <w:szCs w:val="24"/>
        </w:rPr>
        <w:t>iluminará el exterior, de esta manera se pondrá en aviso a quienes están en el interior y harán, por el temor al verse descubierto, que el mal hechor se escape, algo más del proyecto es que cubra una necesidad en tiempos calurosos, detectara la temperatura y humedad y conforme esta sea una temperatura elevada se encenderá un ventilador.</w:t>
      </w:r>
    </w:p>
    <w:p w:rsidR="004712FB" w:rsidRPr="00C41F2C" w:rsidRDefault="004712FB">
      <w:pPr>
        <w:rPr>
          <w:sz w:val="24"/>
          <w:szCs w:val="24"/>
        </w:rPr>
      </w:pPr>
    </w:p>
    <w:p w:rsidR="004712FB" w:rsidRPr="00C41F2C" w:rsidRDefault="00C41F2C">
      <w:p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84590F" w:rsidRPr="00C41F2C">
        <w:rPr>
          <w:b/>
          <w:sz w:val="24"/>
          <w:szCs w:val="24"/>
        </w:rPr>
        <w:t>bjetivos específicos</w:t>
      </w:r>
    </w:p>
    <w:p w:rsidR="004B1913" w:rsidRPr="00C41F2C" w:rsidRDefault="004B1913">
      <w:pPr>
        <w:numPr>
          <w:ilvl w:val="0"/>
          <w:numId w:val="1"/>
        </w:numPr>
        <w:rPr>
          <w:sz w:val="24"/>
          <w:szCs w:val="24"/>
        </w:rPr>
      </w:pPr>
      <w:r w:rsidRPr="00C41F2C">
        <w:rPr>
          <w:sz w:val="24"/>
          <w:szCs w:val="24"/>
        </w:rPr>
        <w:t>Detectara movimiento al pasar y se encenderán los leds.</w:t>
      </w:r>
    </w:p>
    <w:p w:rsidR="004B1913" w:rsidRPr="00C41F2C" w:rsidRDefault="004B1913">
      <w:pPr>
        <w:numPr>
          <w:ilvl w:val="0"/>
          <w:numId w:val="1"/>
        </w:numPr>
        <w:rPr>
          <w:sz w:val="24"/>
          <w:szCs w:val="24"/>
        </w:rPr>
      </w:pPr>
      <w:r w:rsidRPr="00C41F2C">
        <w:rPr>
          <w:sz w:val="24"/>
          <w:szCs w:val="24"/>
        </w:rPr>
        <w:t>Al detectar temperatura elevada se encenderá un servomotor (para la ventilación).</w:t>
      </w:r>
    </w:p>
    <w:p w:rsidR="004712FB" w:rsidRPr="00C41F2C" w:rsidRDefault="004B1913">
      <w:pPr>
        <w:numPr>
          <w:ilvl w:val="0"/>
          <w:numId w:val="1"/>
        </w:numPr>
        <w:rPr>
          <w:sz w:val="24"/>
          <w:szCs w:val="24"/>
        </w:rPr>
      </w:pPr>
      <w:r w:rsidRPr="00C41F2C">
        <w:rPr>
          <w:sz w:val="24"/>
          <w:szCs w:val="24"/>
        </w:rPr>
        <w:t xml:space="preserve"> El </w:t>
      </w:r>
      <w:proofErr w:type="spellStart"/>
      <w:r w:rsidRPr="00C41F2C">
        <w:rPr>
          <w:sz w:val="24"/>
          <w:szCs w:val="24"/>
        </w:rPr>
        <w:t>buzzer</w:t>
      </w:r>
      <w:proofErr w:type="spellEnd"/>
      <w:r w:rsidRPr="00C41F2C">
        <w:rPr>
          <w:sz w:val="24"/>
          <w:szCs w:val="24"/>
        </w:rPr>
        <w:t xml:space="preserve"> se encenderá cuando detecte gas o humo.</w:t>
      </w:r>
    </w:p>
    <w:p w:rsidR="004712FB" w:rsidRPr="00C41F2C" w:rsidRDefault="004712FB">
      <w:pPr>
        <w:rPr>
          <w:sz w:val="24"/>
          <w:szCs w:val="24"/>
        </w:rPr>
      </w:pPr>
    </w:p>
    <w:p w:rsidR="004712FB" w:rsidRPr="00C41F2C" w:rsidRDefault="0084590F">
      <w:pPr>
        <w:rPr>
          <w:b/>
          <w:sz w:val="24"/>
          <w:szCs w:val="24"/>
        </w:rPr>
      </w:pPr>
      <w:r w:rsidRPr="00C41F2C">
        <w:rPr>
          <w:b/>
          <w:sz w:val="24"/>
          <w:szCs w:val="24"/>
        </w:rPr>
        <w:t>Tabla de software utilizado</w:t>
      </w:r>
    </w:p>
    <w:p w:rsidR="004712FB" w:rsidRPr="00C41F2C" w:rsidRDefault="004712FB">
      <w:pPr>
        <w:rPr>
          <w:sz w:val="24"/>
          <w:szCs w:val="24"/>
        </w:rPr>
      </w:pPr>
    </w:p>
    <w:tbl>
      <w:tblPr>
        <w:tblStyle w:val="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3674"/>
        <w:gridCol w:w="2257"/>
        <w:gridCol w:w="2257"/>
      </w:tblGrid>
      <w:tr w:rsidR="004712FB" w:rsidRPr="00C41F2C" w:rsidTr="00C41F2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Id</w:t>
            </w:r>
          </w:p>
        </w:tc>
        <w:tc>
          <w:tcPr>
            <w:tcW w:w="3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Software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Tipo</w:t>
            </w:r>
          </w:p>
        </w:tc>
      </w:tr>
      <w:tr w:rsidR="004712FB" w:rsidRPr="00C41F2C" w:rsidTr="00C41F2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</w:t>
            </w:r>
            <w:r w:rsidR="00C41F2C">
              <w:rPr>
                <w:sz w:val="24"/>
                <w:szCs w:val="24"/>
              </w:rPr>
              <w:t>1</w:t>
            </w:r>
          </w:p>
        </w:tc>
        <w:tc>
          <w:tcPr>
            <w:tcW w:w="3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4B19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 xml:space="preserve">Visual Studio </w:t>
            </w:r>
            <w:proofErr w:type="spellStart"/>
            <w:r w:rsidRPr="00C41F2C">
              <w:rPr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1.71.2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C41F2C">
              <w:rPr>
                <w:sz w:val="24"/>
                <w:szCs w:val="24"/>
              </w:rPr>
              <w:t>Freeware</w:t>
            </w:r>
            <w:proofErr w:type="spellEnd"/>
          </w:p>
        </w:tc>
      </w:tr>
      <w:tr w:rsidR="004712FB" w:rsidRPr="00C41F2C" w:rsidTr="00C41F2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002</w:t>
            </w:r>
          </w:p>
        </w:tc>
        <w:tc>
          <w:tcPr>
            <w:tcW w:w="3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4B191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C41F2C">
              <w:rPr>
                <w:sz w:val="24"/>
                <w:szCs w:val="24"/>
              </w:rPr>
              <w:t>Arduino</w:t>
            </w:r>
            <w:proofErr w:type="spellEnd"/>
            <w:r w:rsidRPr="00C41F2C">
              <w:rPr>
                <w:sz w:val="24"/>
                <w:szCs w:val="24"/>
              </w:rPr>
              <w:t xml:space="preserve"> IDE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2</w:t>
            </w:r>
          </w:p>
        </w:tc>
      </w:tr>
      <w:tr w:rsidR="004712FB" w:rsidRPr="00C41F2C" w:rsidTr="00C41F2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003</w:t>
            </w:r>
          </w:p>
        </w:tc>
        <w:tc>
          <w:tcPr>
            <w:tcW w:w="3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4B19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Librería para sensor temperatura (DHT11)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47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47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B1913" w:rsidRPr="00C41F2C" w:rsidTr="00C41F2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004</w:t>
            </w:r>
          </w:p>
        </w:tc>
        <w:tc>
          <w:tcPr>
            <w:tcW w:w="3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Mosquito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5.0.3.1.1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C41F2C">
              <w:rPr>
                <w:sz w:val="24"/>
                <w:szCs w:val="24"/>
              </w:rPr>
              <w:t>Freeware</w:t>
            </w:r>
            <w:proofErr w:type="spellEnd"/>
          </w:p>
        </w:tc>
      </w:tr>
      <w:tr w:rsidR="004B1913" w:rsidRPr="00C41F2C" w:rsidTr="00C41F2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005</w:t>
            </w:r>
          </w:p>
        </w:tc>
        <w:tc>
          <w:tcPr>
            <w:tcW w:w="3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NODE-RED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3.0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C41F2C">
              <w:rPr>
                <w:sz w:val="24"/>
                <w:szCs w:val="24"/>
              </w:rPr>
              <w:t>Freeware</w:t>
            </w:r>
            <w:proofErr w:type="spellEnd"/>
          </w:p>
        </w:tc>
      </w:tr>
      <w:tr w:rsidR="004B1913" w:rsidRPr="00C41F2C" w:rsidTr="00C41F2C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006</w:t>
            </w:r>
          </w:p>
        </w:tc>
        <w:tc>
          <w:tcPr>
            <w:tcW w:w="3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Motor de base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913" w:rsidRPr="00C41F2C" w:rsidRDefault="004B1913" w:rsidP="004B1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C41F2C">
              <w:rPr>
                <w:sz w:val="24"/>
                <w:szCs w:val="24"/>
              </w:rPr>
              <w:t>Freeware</w:t>
            </w:r>
            <w:proofErr w:type="spellEnd"/>
          </w:p>
        </w:tc>
      </w:tr>
    </w:tbl>
    <w:p w:rsidR="004712FB" w:rsidRPr="00C41F2C" w:rsidRDefault="004712FB">
      <w:pPr>
        <w:rPr>
          <w:sz w:val="24"/>
          <w:szCs w:val="24"/>
        </w:rPr>
      </w:pPr>
    </w:p>
    <w:p w:rsidR="004B1913" w:rsidRPr="00C41F2C" w:rsidRDefault="004B1913">
      <w:pPr>
        <w:rPr>
          <w:sz w:val="24"/>
          <w:szCs w:val="24"/>
        </w:rPr>
      </w:pPr>
    </w:p>
    <w:p w:rsidR="004B1913" w:rsidRPr="00C41F2C" w:rsidRDefault="004B1913">
      <w:pPr>
        <w:rPr>
          <w:sz w:val="24"/>
          <w:szCs w:val="24"/>
        </w:rPr>
      </w:pPr>
    </w:p>
    <w:p w:rsidR="004B1913" w:rsidRPr="00C41F2C" w:rsidRDefault="004B1913">
      <w:pPr>
        <w:rPr>
          <w:sz w:val="24"/>
          <w:szCs w:val="24"/>
        </w:rPr>
      </w:pPr>
    </w:p>
    <w:p w:rsidR="004B1913" w:rsidRPr="00C41F2C" w:rsidRDefault="004B1913">
      <w:pPr>
        <w:rPr>
          <w:sz w:val="24"/>
          <w:szCs w:val="24"/>
        </w:rPr>
      </w:pPr>
    </w:p>
    <w:p w:rsidR="004B1913" w:rsidRPr="00C41F2C" w:rsidRDefault="004B1913">
      <w:pPr>
        <w:rPr>
          <w:sz w:val="24"/>
          <w:szCs w:val="24"/>
        </w:rPr>
      </w:pPr>
    </w:p>
    <w:p w:rsidR="004B1913" w:rsidRPr="00C41F2C" w:rsidRDefault="004B1913">
      <w:pPr>
        <w:rPr>
          <w:sz w:val="24"/>
          <w:szCs w:val="24"/>
        </w:rPr>
      </w:pPr>
    </w:p>
    <w:p w:rsidR="004B1913" w:rsidRPr="00C41F2C" w:rsidRDefault="004B1913">
      <w:pPr>
        <w:rPr>
          <w:sz w:val="24"/>
          <w:szCs w:val="24"/>
        </w:rPr>
      </w:pPr>
    </w:p>
    <w:p w:rsidR="004B1913" w:rsidRPr="00C41F2C" w:rsidRDefault="004B1913">
      <w:pPr>
        <w:rPr>
          <w:sz w:val="24"/>
          <w:szCs w:val="24"/>
        </w:rPr>
      </w:pPr>
    </w:p>
    <w:p w:rsidR="004712FB" w:rsidRPr="00C41F2C" w:rsidRDefault="0084590F">
      <w:pPr>
        <w:rPr>
          <w:sz w:val="24"/>
          <w:szCs w:val="24"/>
        </w:rPr>
      </w:pPr>
      <w:r w:rsidRPr="00C41F2C">
        <w:rPr>
          <w:sz w:val="24"/>
          <w:szCs w:val="24"/>
        </w:rPr>
        <w:t xml:space="preserve">Tabla de </w:t>
      </w:r>
      <w:proofErr w:type="spellStart"/>
      <w:r w:rsidRPr="00C41F2C">
        <w:rPr>
          <w:sz w:val="24"/>
          <w:szCs w:val="24"/>
        </w:rPr>
        <w:t>hadware</w:t>
      </w:r>
      <w:proofErr w:type="spellEnd"/>
      <w:r w:rsidRPr="00C41F2C">
        <w:rPr>
          <w:sz w:val="24"/>
          <w:szCs w:val="24"/>
        </w:rPr>
        <w:t xml:space="preserve"> utilizado</w:t>
      </w:r>
    </w:p>
    <w:p w:rsidR="004712FB" w:rsidRPr="00C41F2C" w:rsidRDefault="004712FB">
      <w:pPr>
        <w:rPr>
          <w:sz w:val="24"/>
          <w:szCs w:val="24"/>
        </w:rPr>
      </w:pPr>
    </w:p>
    <w:tbl>
      <w:tblPr>
        <w:tblStyle w:val="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35"/>
        <w:gridCol w:w="2100"/>
        <w:gridCol w:w="1500"/>
        <w:gridCol w:w="1500"/>
        <w:gridCol w:w="1500"/>
      </w:tblGrid>
      <w:tr w:rsidR="004712FB" w:rsidRPr="00C41F2C" w:rsidTr="00D53326">
        <w:trPr>
          <w:trHeight w:val="30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Componentes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Descripción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Imagen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Cantidad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Costo</w:t>
            </w:r>
          </w:p>
        </w:tc>
      </w:tr>
      <w:tr w:rsidR="00D53326" w:rsidRPr="00C41F2C" w:rsidTr="00D533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</w:t>
            </w:r>
            <w:r w:rsidR="00D53326" w:rsidRPr="00C41F2C">
              <w:rPr>
                <w:sz w:val="24"/>
                <w:szCs w:val="24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Esp32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color w:val="4D5156"/>
                <w:sz w:val="24"/>
                <w:szCs w:val="24"/>
                <w:shd w:val="clear" w:color="auto" w:fill="FFFFFF"/>
              </w:rPr>
              <w:t>El módulo </w:t>
            </w:r>
            <w:r w:rsidRPr="00C41F2C">
              <w:rPr>
                <w:color w:val="040C28"/>
                <w:sz w:val="24"/>
                <w:szCs w:val="24"/>
              </w:rPr>
              <w:t>ESP32</w:t>
            </w:r>
            <w:r w:rsidRPr="00C41F2C">
              <w:rPr>
                <w:color w:val="4D5156"/>
                <w:sz w:val="24"/>
                <w:szCs w:val="24"/>
                <w:shd w:val="clear" w:color="auto" w:fill="FFFFFF"/>
              </w:rPr>
              <w:t> es una solución </w:t>
            </w:r>
            <w:r w:rsidRPr="00C41F2C">
              <w:rPr>
                <w:color w:val="040C28"/>
                <w:sz w:val="24"/>
                <w:szCs w:val="24"/>
              </w:rPr>
              <w:t>de</w:t>
            </w:r>
            <w:r w:rsidRPr="00C41F2C">
              <w:rPr>
                <w:color w:val="4D5156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C41F2C">
              <w:rPr>
                <w:color w:val="4D5156"/>
                <w:sz w:val="24"/>
                <w:szCs w:val="24"/>
                <w:shd w:val="clear" w:color="auto" w:fill="FFFFFF"/>
              </w:rPr>
              <w:t>Wi</w:t>
            </w:r>
            <w:proofErr w:type="spellEnd"/>
            <w:r w:rsidRPr="00C41F2C">
              <w:rPr>
                <w:color w:val="4D5156"/>
                <w:sz w:val="24"/>
                <w:szCs w:val="24"/>
                <w:shd w:val="clear" w:color="auto" w:fill="FFFFFF"/>
              </w:rPr>
              <w:t>-Fi/Bluetooth todo en uno, integrada y certificada </w:t>
            </w:r>
            <w:r w:rsidRPr="00C41F2C">
              <w:rPr>
                <w:color w:val="040C28"/>
                <w:sz w:val="24"/>
                <w:szCs w:val="24"/>
              </w:rPr>
              <w:t>que</w:t>
            </w:r>
            <w:r w:rsidRPr="00C41F2C">
              <w:rPr>
                <w:color w:val="4D5156"/>
                <w:sz w:val="24"/>
                <w:szCs w:val="24"/>
                <w:shd w:val="clear" w:color="auto" w:fill="FFFFFF"/>
              </w:rPr>
              <w:t> proporciona no solo la radio inalámbrica, sino también un procesador integrado con interfaces </w:t>
            </w:r>
            <w:r w:rsidRPr="00C41F2C">
              <w:rPr>
                <w:color w:val="040C28"/>
                <w:sz w:val="24"/>
                <w:szCs w:val="24"/>
              </w:rPr>
              <w:t>para</w:t>
            </w:r>
            <w:r w:rsidRPr="00C41F2C">
              <w:rPr>
                <w:color w:val="4D5156"/>
                <w:sz w:val="24"/>
                <w:szCs w:val="24"/>
                <w:shd w:val="clear" w:color="auto" w:fill="FFFFFF"/>
              </w:rPr>
              <w:t> conectarse con varios periféricos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noProof/>
                <w:sz w:val="24"/>
                <w:szCs w:val="24"/>
              </w:rPr>
              <w:drawing>
                <wp:inline distT="114300" distB="114300" distL="114300" distR="114300" wp14:anchorId="51D919D3" wp14:editId="10C0A0D3">
                  <wp:extent cx="819150" cy="82550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$160</w:t>
            </w:r>
          </w:p>
        </w:tc>
      </w:tr>
      <w:tr w:rsidR="004712FB" w:rsidRPr="00C41F2C" w:rsidTr="00D533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Servomotor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color w:val="040C28"/>
                <w:sz w:val="24"/>
                <w:szCs w:val="24"/>
              </w:rPr>
              <w:t>Es un tipo de motor eléctrico que tiene la capacidad de controlar el movimiento de su eje, en velocidad, aceleración, par y posición</w:t>
            </w:r>
            <w:r w:rsidRPr="00C41F2C">
              <w:rPr>
                <w:color w:val="4D5156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819150" cy="55880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4712FB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$</w:t>
            </w:r>
            <w:r w:rsidR="0084590F" w:rsidRPr="00C41F2C">
              <w:rPr>
                <w:sz w:val="24"/>
                <w:szCs w:val="24"/>
              </w:rPr>
              <w:t>80</w:t>
            </w:r>
          </w:p>
        </w:tc>
      </w:tr>
      <w:tr w:rsidR="004712FB" w:rsidRPr="00C41F2C" w:rsidTr="00D533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Temperatura</w:t>
            </w:r>
          </w:p>
          <w:p w:rsidR="004712FB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DHT11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D53326" w:rsidP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color w:val="040C28"/>
                <w:sz w:val="24"/>
                <w:szCs w:val="24"/>
              </w:rPr>
              <w:t>Dispositivos utilizados en aplicaciones de edificación para medir la temperatura de un fluido, normalmente aire o agua</w:t>
            </w:r>
            <w:r w:rsidRPr="00C41F2C">
              <w:rPr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4712FB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noProof/>
                <w:sz w:val="24"/>
                <w:szCs w:val="24"/>
              </w:rPr>
              <w:drawing>
                <wp:inline distT="0" distB="0" distL="0" distR="0" wp14:anchorId="66D840E1" wp14:editId="0E4D88A8">
                  <wp:extent cx="742950" cy="812502"/>
                  <wp:effectExtent l="0" t="0" r="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7249" r="14536" b="-1"/>
                          <a:stretch/>
                        </pic:blipFill>
                        <pic:spPr bwMode="auto">
                          <a:xfrm>
                            <a:off x="0" y="0"/>
                            <a:ext cx="743833" cy="813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$75</w:t>
            </w:r>
          </w:p>
        </w:tc>
      </w:tr>
      <w:tr w:rsidR="004712FB" w:rsidRPr="00C41F2C" w:rsidTr="00D533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</w:t>
            </w:r>
            <w:r w:rsidR="00D53326" w:rsidRPr="00C41F2C">
              <w:rPr>
                <w:sz w:val="24"/>
                <w:szCs w:val="24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C41F2C">
              <w:rPr>
                <w:sz w:val="24"/>
                <w:szCs w:val="24"/>
              </w:rPr>
              <w:t>Buzzer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color w:val="202124"/>
                <w:sz w:val="24"/>
                <w:szCs w:val="24"/>
                <w:shd w:val="clear" w:color="auto" w:fill="FFFFFF"/>
              </w:rPr>
              <w:t>Es un </w:t>
            </w:r>
            <w:r w:rsidRPr="00C41F2C">
              <w:rPr>
                <w:color w:val="040C28"/>
                <w:sz w:val="24"/>
                <w:szCs w:val="24"/>
              </w:rPr>
              <w:t>pequeño transductor capaz de convertir la energía eléctrica en sonido</w:t>
            </w:r>
            <w:r w:rsidRPr="00C41F2C">
              <w:rPr>
                <w:color w:val="202124"/>
                <w:sz w:val="24"/>
                <w:szCs w:val="24"/>
                <w:shd w:val="clear" w:color="auto" w:fill="FFFFFF"/>
              </w:rPr>
              <w:t>. 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819150" cy="9017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2FB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$</w:t>
            </w:r>
            <w:r w:rsidR="0084590F" w:rsidRPr="00C41F2C">
              <w:rPr>
                <w:sz w:val="24"/>
                <w:szCs w:val="24"/>
              </w:rPr>
              <w:t>60</w:t>
            </w:r>
          </w:p>
        </w:tc>
      </w:tr>
      <w:tr w:rsidR="00D53326" w:rsidRPr="00C41F2C" w:rsidTr="00D533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lastRenderedPageBreak/>
              <w:t>00</w:t>
            </w:r>
            <w:r w:rsidR="00D53326" w:rsidRPr="00C41F2C">
              <w:rPr>
                <w:sz w:val="24"/>
                <w:szCs w:val="24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Led RGB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D5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C41F2C">
              <w:rPr>
                <w:color w:val="202124"/>
                <w:sz w:val="24"/>
                <w:szCs w:val="24"/>
                <w:shd w:val="clear" w:color="auto" w:fill="FFFFFF"/>
              </w:rPr>
              <w:t xml:space="preserve">El Led RGB </w:t>
            </w:r>
            <w:r w:rsidR="00701D65" w:rsidRPr="00C41F2C">
              <w:rPr>
                <w:color w:val="202124"/>
                <w:sz w:val="24"/>
                <w:szCs w:val="24"/>
                <w:shd w:val="clear" w:color="auto" w:fill="FFFFFF"/>
              </w:rPr>
              <w:t>emite luz a través del paso de la corriente eléctrica, pero tiene la peculiaridad de estar compuesto por tres Leds de diferentes colores: rojo(Red),verde(Green),azul(Blue), de ahí el nombre “RGB”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701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C41F2C">
              <w:rPr>
                <w:noProof/>
                <w:sz w:val="24"/>
                <w:szCs w:val="24"/>
              </w:rPr>
              <w:drawing>
                <wp:inline distT="0" distB="0" distL="0" distR="0" wp14:anchorId="66C76FFC" wp14:editId="76AF5E09">
                  <wp:extent cx="825500" cy="86487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701D65" w:rsidP="00701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0"/>
              </w:tabs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8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326" w:rsidRPr="00C41F2C" w:rsidRDefault="00701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$24</w:t>
            </w:r>
          </w:p>
        </w:tc>
      </w:tr>
      <w:tr w:rsidR="00701D65" w:rsidRPr="00C41F2C" w:rsidTr="00D533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D65" w:rsidRPr="00C41F2C" w:rsidRDefault="0084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</w:t>
            </w:r>
            <w:r w:rsidR="00701D65" w:rsidRPr="00C41F2C">
              <w:rPr>
                <w:sz w:val="24"/>
                <w:szCs w:val="24"/>
              </w:rPr>
              <w:t>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D65" w:rsidRPr="00C41F2C" w:rsidRDefault="00701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MQ-2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D65" w:rsidRPr="00C41F2C" w:rsidRDefault="00701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C41F2C">
              <w:rPr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Pr="00C41F2C">
              <w:rPr>
                <w:color w:val="040C28"/>
                <w:sz w:val="24"/>
                <w:szCs w:val="24"/>
              </w:rPr>
              <w:t>Es un sensor de gas inflamable y humo que detecta las concentraciones de gas combustible en el aire y emite su lectura como un voltaje analógico</w:t>
            </w:r>
            <w:r w:rsidRPr="00C41F2C">
              <w:rPr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D65" w:rsidRPr="00C41F2C" w:rsidRDefault="00701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C41F2C">
              <w:rPr>
                <w:noProof/>
                <w:sz w:val="24"/>
                <w:szCs w:val="24"/>
              </w:rPr>
              <w:drawing>
                <wp:inline distT="0" distB="0" distL="0" distR="0" wp14:anchorId="6E833F6E" wp14:editId="7B733104">
                  <wp:extent cx="825500" cy="659130"/>
                  <wp:effectExtent l="0" t="0" r="0" b="762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D65" w:rsidRPr="00C41F2C" w:rsidRDefault="00701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D65" w:rsidRPr="00C41F2C" w:rsidRDefault="00701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$80</w:t>
            </w:r>
          </w:p>
        </w:tc>
      </w:tr>
      <w:tr w:rsidR="00FE4B07" w:rsidRPr="00C41F2C" w:rsidTr="00D533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B07" w:rsidRPr="00C41F2C" w:rsidRDefault="00FE4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007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B07" w:rsidRPr="00C41F2C" w:rsidRDefault="00FE4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Movimiento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B07" w:rsidRPr="00C41F2C" w:rsidRDefault="00C41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C41F2C">
              <w:rPr>
                <w:color w:val="202124"/>
                <w:sz w:val="24"/>
                <w:szCs w:val="24"/>
                <w:shd w:val="clear" w:color="auto" w:fill="FFFFFF"/>
              </w:rPr>
              <w:t>E</w:t>
            </w:r>
            <w:r w:rsidR="00FE4B07" w:rsidRPr="00C41F2C">
              <w:rPr>
                <w:color w:val="202124"/>
                <w:sz w:val="24"/>
                <w:szCs w:val="24"/>
                <w:shd w:val="clear" w:color="auto" w:fill="FFFFFF"/>
              </w:rPr>
              <w:t>s un </w:t>
            </w:r>
            <w:r w:rsidR="00FE4B07" w:rsidRPr="00C41F2C">
              <w:rPr>
                <w:color w:val="040C28"/>
                <w:sz w:val="24"/>
                <w:szCs w:val="24"/>
              </w:rPr>
              <w:t>dispositivo electrónico que pone en funcionamiento un sistema (encendido o apagado) cuando detecta movimiento en el área o ambiente en el que está instalado</w:t>
            </w:r>
            <w:r w:rsidR="00FE4B07" w:rsidRPr="00C41F2C">
              <w:rPr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B07" w:rsidRPr="00C41F2C" w:rsidRDefault="00FE4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C41F2C">
              <w:rPr>
                <w:noProof/>
                <w:sz w:val="24"/>
                <w:szCs w:val="24"/>
              </w:rPr>
              <w:drawing>
                <wp:inline distT="0" distB="0" distL="0" distR="0" wp14:anchorId="269CD33E" wp14:editId="6FF29C5C">
                  <wp:extent cx="825500" cy="658495"/>
                  <wp:effectExtent l="0" t="0" r="0" b="825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B07" w:rsidRPr="00C41F2C" w:rsidRDefault="00C41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B07" w:rsidRPr="00C41F2C" w:rsidRDefault="00C41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C41F2C">
              <w:rPr>
                <w:sz w:val="24"/>
                <w:szCs w:val="24"/>
              </w:rPr>
              <w:t>$55</w:t>
            </w:r>
          </w:p>
        </w:tc>
      </w:tr>
      <w:tr w:rsidR="00D3031C" w:rsidRPr="00C41F2C" w:rsidTr="00D533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31C" w:rsidRPr="00C41F2C" w:rsidRDefault="00D3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31C" w:rsidRPr="00C41F2C" w:rsidRDefault="00D3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31C" w:rsidRPr="00C41F2C" w:rsidRDefault="001E3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1E32E6">
              <w:rPr>
                <w:color w:val="202124"/>
                <w:szCs w:val="30"/>
                <w:shd w:val="clear" w:color="auto" w:fill="FFFFFF"/>
              </w:rPr>
              <w:t>LCD o </w:t>
            </w:r>
            <w:r w:rsidRPr="001E32E6">
              <w:rPr>
                <w:color w:val="040C28"/>
                <w:szCs w:val="30"/>
              </w:rPr>
              <w:t>pantalla de cristal líquido</w:t>
            </w:r>
            <w:r w:rsidRPr="001E32E6">
              <w:rPr>
                <w:color w:val="202124"/>
                <w:szCs w:val="30"/>
                <w:shd w:val="clear" w:color="auto" w:fill="FFFFFF"/>
              </w:rPr>
              <w:t>, está conformada por un número de píxeles en color o monocromos colocados delante de una fuente de luz o reflectora, es delgad</w:t>
            </w:r>
            <w:r>
              <w:rPr>
                <w:color w:val="202124"/>
                <w:szCs w:val="30"/>
                <w:shd w:val="clear" w:color="auto" w:fill="FFFFFF"/>
              </w:rPr>
              <w:t xml:space="preserve">a y plana.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31C" w:rsidRPr="00C41F2C" w:rsidRDefault="001E3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1E32E6">
              <w:rPr>
                <w:noProof/>
                <w:sz w:val="24"/>
                <w:szCs w:val="24"/>
              </w:rPr>
              <w:drawing>
                <wp:inline distT="0" distB="0" distL="0" distR="0" wp14:anchorId="33362151" wp14:editId="60002903">
                  <wp:extent cx="825500" cy="76898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31C" w:rsidRPr="00C41F2C" w:rsidRDefault="00D3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31C" w:rsidRPr="00C41F2C" w:rsidRDefault="00D30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$98</w:t>
            </w:r>
          </w:p>
        </w:tc>
      </w:tr>
    </w:tbl>
    <w:p w:rsidR="004712FB" w:rsidRPr="00C41F2C" w:rsidRDefault="004712FB">
      <w:pPr>
        <w:rPr>
          <w:sz w:val="24"/>
          <w:szCs w:val="24"/>
        </w:rPr>
      </w:pPr>
    </w:p>
    <w:p w:rsidR="004712FB" w:rsidRPr="00C41F2C" w:rsidRDefault="004712FB">
      <w:pPr>
        <w:rPr>
          <w:b/>
          <w:sz w:val="24"/>
          <w:szCs w:val="24"/>
        </w:rPr>
      </w:pPr>
    </w:p>
    <w:p w:rsidR="0084590F" w:rsidRPr="00C41F2C" w:rsidRDefault="0084590F">
      <w:pPr>
        <w:rPr>
          <w:b/>
          <w:sz w:val="24"/>
          <w:szCs w:val="24"/>
        </w:rPr>
      </w:pPr>
      <w:r w:rsidRPr="00C41F2C">
        <w:rPr>
          <w:b/>
          <w:sz w:val="24"/>
          <w:szCs w:val="24"/>
        </w:rPr>
        <w:t>Épicas de historias de Usuario</w:t>
      </w:r>
    </w:p>
    <w:p w:rsidR="00FE4B07" w:rsidRPr="00C41F2C" w:rsidRDefault="00FE4B07" w:rsidP="00FE4B0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41F2C">
        <w:rPr>
          <w:sz w:val="24"/>
          <w:szCs w:val="24"/>
        </w:rPr>
        <w:t>En movimiento que se enciendan las luces para una mejor seguridad.</w:t>
      </w:r>
    </w:p>
    <w:p w:rsidR="00FE4B07" w:rsidRPr="00C41F2C" w:rsidRDefault="00FE4B07" w:rsidP="00FE4B0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41F2C">
        <w:rPr>
          <w:sz w:val="24"/>
          <w:szCs w:val="24"/>
        </w:rPr>
        <w:t xml:space="preserve">También que se detecte tanto el humo como el gas y así sea una señal de alerta </w:t>
      </w:r>
    </w:p>
    <w:p w:rsidR="00FE4B07" w:rsidRPr="00C41F2C" w:rsidRDefault="00FE4B07" w:rsidP="00FE4B0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41F2C">
        <w:rPr>
          <w:sz w:val="24"/>
          <w:szCs w:val="24"/>
        </w:rPr>
        <w:t>La casa se ventile dependiendo de una cierta temperatura.</w:t>
      </w:r>
    </w:p>
    <w:p w:rsidR="0084590F" w:rsidRPr="00C41F2C" w:rsidRDefault="0084590F">
      <w:pPr>
        <w:rPr>
          <w:sz w:val="24"/>
          <w:szCs w:val="24"/>
        </w:rPr>
      </w:pPr>
      <w:r w:rsidRPr="00C41F2C">
        <w:rPr>
          <w:sz w:val="24"/>
          <w:szCs w:val="24"/>
        </w:rPr>
        <w:t xml:space="preserve"> </w:t>
      </w:r>
    </w:p>
    <w:p w:rsidR="00C41F2C" w:rsidRDefault="00C41F2C">
      <w:pPr>
        <w:rPr>
          <w:b/>
          <w:sz w:val="24"/>
          <w:szCs w:val="24"/>
        </w:rPr>
      </w:pPr>
    </w:p>
    <w:p w:rsidR="004712FB" w:rsidRPr="00C41F2C" w:rsidRDefault="0084590F">
      <w:pPr>
        <w:rPr>
          <w:b/>
          <w:sz w:val="24"/>
          <w:szCs w:val="24"/>
        </w:rPr>
      </w:pPr>
      <w:r w:rsidRPr="00C41F2C">
        <w:rPr>
          <w:b/>
          <w:sz w:val="24"/>
          <w:szCs w:val="24"/>
        </w:rPr>
        <w:t>Tabla Historias de Usuario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692"/>
        <w:gridCol w:w="2275"/>
        <w:gridCol w:w="1355"/>
        <w:gridCol w:w="1508"/>
        <w:gridCol w:w="1577"/>
        <w:gridCol w:w="1617"/>
      </w:tblGrid>
      <w:tr w:rsidR="0084590F" w:rsidRPr="00C41F2C" w:rsidTr="0084590F">
        <w:tc>
          <w:tcPr>
            <w:tcW w:w="709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Id</w:t>
            </w:r>
          </w:p>
        </w:tc>
        <w:tc>
          <w:tcPr>
            <w:tcW w:w="2426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Historia de Usuario</w:t>
            </w:r>
          </w:p>
        </w:tc>
        <w:tc>
          <w:tcPr>
            <w:tcW w:w="1395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Prioridad</w:t>
            </w:r>
          </w:p>
        </w:tc>
        <w:tc>
          <w:tcPr>
            <w:tcW w:w="1534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Estimación</w:t>
            </w:r>
          </w:p>
        </w:tc>
        <w:tc>
          <w:tcPr>
            <w:tcW w:w="1343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Como probarlo</w:t>
            </w:r>
          </w:p>
        </w:tc>
        <w:tc>
          <w:tcPr>
            <w:tcW w:w="1617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Responsable</w:t>
            </w:r>
          </w:p>
        </w:tc>
      </w:tr>
      <w:tr w:rsidR="0084590F" w:rsidRPr="00C41F2C" w:rsidTr="0084590F">
        <w:tc>
          <w:tcPr>
            <w:tcW w:w="709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001</w:t>
            </w:r>
          </w:p>
        </w:tc>
        <w:tc>
          <w:tcPr>
            <w:tcW w:w="2426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Al detectar movimiento se enciendan los led</w:t>
            </w:r>
          </w:p>
        </w:tc>
        <w:tc>
          <w:tcPr>
            <w:tcW w:w="1395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Alta</w:t>
            </w:r>
          </w:p>
        </w:tc>
        <w:tc>
          <w:tcPr>
            <w:tcW w:w="1534" w:type="dxa"/>
          </w:tcPr>
          <w:p w:rsidR="0084590F" w:rsidRPr="00C41F2C" w:rsidRDefault="00C41F2C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1 semana</w:t>
            </w:r>
          </w:p>
        </w:tc>
        <w:tc>
          <w:tcPr>
            <w:tcW w:w="1343" w:type="dxa"/>
          </w:tcPr>
          <w:p w:rsidR="0084590F" w:rsidRPr="00C41F2C" w:rsidRDefault="00C41F2C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Al pasar una persona</w:t>
            </w:r>
          </w:p>
        </w:tc>
        <w:tc>
          <w:tcPr>
            <w:tcW w:w="1617" w:type="dxa"/>
          </w:tcPr>
          <w:p w:rsidR="0084590F" w:rsidRPr="00C41F2C" w:rsidRDefault="00C41F2C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Esmeralda</w:t>
            </w:r>
          </w:p>
        </w:tc>
      </w:tr>
      <w:tr w:rsidR="0084590F" w:rsidRPr="00C41F2C" w:rsidTr="0084590F">
        <w:tc>
          <w:tcPr>
            <w:tcW w:w="709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002</w:t>
            </w:r>
          </w:p>
        </w:tc>
        <w:tc>
          <w:tcPr>
            <w:tcW w:w="2426" w:type="dxa"/>
          </w:tcPr>
          <w:p w:rsidR="0084590F" w:rsidRPr="00C41F2C" w:rsidRDefault="00FE4B07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La casa se ventile dependiendo de una cierta temperatura.</w:t>
            </w:r>
          </w:p>
        </w:tc>
        <w:tc>
          <w:tcPr>
            <w:tcW w:w="1395" w:type="dxa"/>
          </w:tcPr>
          <w:p w:rsidR="0084590F" w:rsidRPr="00C41F2C" w:rsidRDefault="00FE4B07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Media</w:t>
            </w:r>
          </w:p>
        </w:tc>
        <w:tc>
          <w:tcPr>
            <w:tcW w:w="1534" w:type="dxa"/>
          </w:tcPr>
          <w:p w:rsidR="0084590F" w:rsidRPr="00C41F2C" w:rsidRDefault="00C41F2C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 xml:space="preserve">2 días </w:t>
            </w:r>
          </w:p>
        </w:tc>
        <w:tc>
          <w:tcPr>
            <w:tcW w:w="1343" w:type="dxa"/>
          </w:tcPr>
          <w:p w:rsidR="0084590F" w:rsidRPr="00C41F2C" w:rsidRDefault="00C41F2C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Depende de la temperatura.</w:t>
            </w:r>
          </w:p>
        </w:tc>
        <w:tc>
          <w:tcPr>
            <w:tcW w:w="1617" w:type="dxa"/>
          </w:tcPr>
          <w:p w:rsidR="0084590F" w:rsidRPr="00C41F2C" w:rsidRDefault="00C41F2C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Omar</w:t>
            </w:r>
          </w:p>
        </w:tc>
      </w:tr>
      <w:tr w:rsidR="0084590F" w:rsidRPr="00C41F2C" w:rsidTr="0084590F">
        <w:tc>
          <w:tcPr>
            <w:tcW w:w="709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003</w:t>
            </w:r>
          </w:p>
        </w:tc>
        <w:tc>
          <w:tcPr>
            <w:tcW w:w="2426" w:type="dxa"/>
          </w:tcPr>
          <w:p w:rsidR="0084590F" w:rsidRPr="00C41F2C" w:rsidRDefault="00FE4B07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Qu</w:t>
            </w:r>
            <w:r w:rsidR="0084590F" w:rsidRPr="00C41F2C">
              <w:rPr>
                <w:color w:val="24292F"/>
                <w:sz w:val="24"/>
                <w:szCs w:val="24"/>
              </w:rPr>
              <w:t xml:space="preserve">e la casa detecte fugas de gas haga sonar un </w:t>
            </w:r>
            <w:proofErr w:type="spellStart"/>
            <w:r w:rsidR="0084590F" w:rsidRPr="00C41F2C">
              <w:rPr>
                <w:color w:val="24292F"/>
                <w:sz w:val="24"/>
                <w:szCs w:val="24"/>
              </w:rPr>
              <w:t>buzzer</w:t>
            </w:r>
            <w:proofErr w:type="spellEnd"/>
            <w:r w:rsidR="0084590F" w:rsidRPr="00C41F2C">
              <w:rPr>
                <w:color w:val="24292F"/>
                <w:sz w:val="24"/>
                <w:szCs w:val="24"/>
              </w:rPr>
              <w:t xml:space="preserve"> cuando el nivel sea alto</w:t>
            </w:r>
          </w:p>
        </w:tc>
        <w:tc>
          <w:tcPr>
            <w:tcW w:w="1395" w:type="dxa"/>
          </w:tcPr>
          <w:p w:rsidR="0084590F" w:rsidRPr="00C41F2C" w:rsidRDefault="0084590F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Alta</w:t>
            </w:r>
          </w:p>
        </w:tc>
        <w:tc>
          <w:tcPr>
            <w:tcW w:w="1534" w:type="dxa"/>
          </w:tcPr>
          <w:p w:rsidR="0084590F" w:rsidRPr="00C41F2C" w:rsidRDefault="00C41F2C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 xml:space="preserve">3 días </w:t>
            </w:r>
          </w:p>
        </w:tc>
        <w:tc>
          <w:tcPr>
            <w:tcW w:w="1343" w:type="dxa"/>
          </w:tcPr>
          <w:p w:rsidR="0084590F" w:rsidRPr="00C41F2C" w:rsidRDefault="00C41F2C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Al exponer el sensor a una fuga de gas.</w:t>
            </w:r>
          </w:p>
        </w:tc>
        <w:tc>
          <w:tcPr>
            <w:tcW w:w="1617" w:type="dxa"/>
          </w:tcPr>
          <w:p w:rsidR="0084590F" w:rsidRPr="00C41F2C" w:rsidRDefault="00C41F2C">
            <w:pPr>
              <w:spacing w:before="60" w:after="240"/>
              <w:rPr>
                <w:color w:val="24292F"/>
                <w:sz w:val="24"/>
                <w:szCs w:val="24"/>
              </w:rPr>
            </w:pPr>
            <w:r w:rsidRPr="00C41F2C">
              <w:rPr>
                <w:color w:val="24292F"/>
                <w:sz w:val="24"/>
                <w:szCs w:val="24"/>
              </w:rPr>
              <w:t>Michel</w:t>
            </w:r>
          </w:p>
        </w:tc>
      </w:tr>
    </w:tbl>
    <w:p w:rsidR="00701D65" w:rsidRPr="00C41F2C" w:rsidRDefault="00701D65" w:rsidP="0084590F">
      <w:pPr>
        <w:shd w:val="clear" w:color="auto" w:fill="FFFFFF"/>
        <w:spacing w:before="60" w:after="240"/>
        <w:rPr>
          <w:color w:val="24292F"/>
          <w:sz w:val="24"/>
          <w:szCs w:val="24"/>
        </w:rPr>
      </w:pPr>
    </w:p>
    <w:bookmarkStart w:id="0" w:name="_hg8poem0ymtk" w:colFirst="0" w:colLast="0"/>
    <w:bookmarkEnd w:id="0"/>
    <w:p w:rsidR="004712FB" w:rsidRPr="00C41F2C" w:rsidRDefault="0084590F">
      <w:pPr>
        <w:pStyle w:val="Ttulo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b/>
          <w:color w:val="24292F"/>
          <w:sz w:val="24"/>
          <w:szCs w:val="24"/>
        </w:rPr>
      </w:pPr>
      <w:r w:rsidRPr="00C41F2C">
        <w:rPr>
          <w:b/>
          <w:noProof/>
          <w:color w:val="24292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489585</wp:posOffset>
                </wp:positionV>
                <wp:extent cx="2552700" cy="1238250"/>
                <wp:effectExtent l="38100" t="19050" r="57150" b="95250"/>
                <wp:wrapNone/>
                <wp:docPr id="15" name="Extra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38250"/>
                        </a:xfrm>
                        <a:prstGeom prst="flowChartExtract">
                          <a:avLst/>
                        </a:prstGeom>
                        <a:solidFill>
                          <a:srgbClr val="8E6900"/>
                        </a:solidFill>
                        <a:ln>
                          <a:solidFill>
                            <a:srgbClr val="8E6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8B96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cto 15" o:spid="_x0000_s1026" type="#_x0000_t127" style="position:absolute;margin-left:97.5pt;margin-top:38.55pt;width:201pt;height:9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" fillcolor="#8e6900" strokecolor="#8e6900">
                <v:shadow on="t" color="black" opacity="22937f" origin=",.5" offset="0,.63889mm"/>
              </v:shape>
            </w:pict>
          </mc:Fallback>
        </mc:AlternateContent>
      </w:r>
      <w:r w:rsidRPr="00C41F2C">
        <w:rPr>
          <w:b/>
          <w:color w:val="24292F"/>
          <w:sz w:val="24"/>
          <w:szCs w:val="24"/>
        </w:rPr>
        <w:t>Prototipo en dibujo</w:t>
      </w:r>
    </w:p>
    <w:p w:rsidR="004712FB" w:rsidRPr="00C41F2C" w:rsidRDefault="004712FB">
      <w:pPr>
        <w:shd w:val="clear" w:color="auto" w:fill="FFFFFF"/>
        <w:ind w:left="720"/>
        <w:rPr>
          <w:color w:val="24292F"/>
          <w:sz w:val="24"/>
          <w:szCs w:val="24"/>
        </w:rPr>
      </w:pPr>
    </w:p>
    <w:p w:rsidR="004712FB" w:rsidRPr="00C41F2C" w:rsidRDefault="004712FB">
      <w:pPr>
        <w:shd w:val="clear" w:color="auto" w:fill="FFFFFF"/>
        <w:ind w:left="720"/>
        <w:rPr>
          <w:color w:val="24292F"/>
          <w:sz w:val="24"/>
          <w:szCs w:val="24"/>
        </w:rPr>
      </w:pPr>
    </w:p>
    <w:p w:rsidR="00D3031C" w:rsidRDefault="00FE4B07">
      <w:pPr>
        <w:rPr>
          <w:sz w:val="24"/>
          <w:szCs w:val="24"/>
        </w:rPr>
      </w:pPr>
      <w:r w:rsidRPr="00C41F2C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1277137</wp:posOffset>
            </wp:positionH>
            <wp:positionV relativeFrom="paragraph">
              <wp:posOffset>783212</wp:posOffset>
            </wp:positionV>
            <wp:extent cx="2402840" cy="226711"/>
            <wp:effectExtent l="0" t="0" r="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022" cy="236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74510" wp14:editId="5F1146FC">
                <wp:simplePos x="0" y="0"/>
                <wp:positionH relativeFrom="column">
                  <wp:posOffset>3747025</wp:posOffset>
                </wp:positionH>
                <wp:positionV relativeFrom="paragraph">
                  <wp:posOffset>2053642</wp:posOffset>
                </wp:positionV>
                <wp:extent cx="393700" cy="704850"/>
                <wp:effectExtent l="57150" t="19050" r="82550" b="952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704850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>
                          <a:solidFill>
                            <a:srgbClr val="B485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A513A" id="Rectángulo 4" o:spid="_x0000_s1026" style="position:absolute;margin-left:295.05pt;margin-top:161.7pt;width:31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" fillcolor="#c90" strokecolor="#b48500">
                <v:shadow on="t" color="black" opacity="22937f" origin=",.5" offset="0,.63889mm"/>
              </v:rect>
            </w:pict>
          </mc:Fallback>
        </mc:AlternateContent>
      </w:r>
      <w:r w:rsidRPr="00C41F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74510" wp14:editId="5F1146FC">
                <wp:simplePos x="0" y="0"/>
                <wp:positionH relativeFrom="column">
                  <wp:posOffset>838677</wp:posOffset>
                </wp:positionH>
                <wp:positionV relativeFrom="paragraph">
                  <wp:posOffset>2059021</wp:posOffset>
                </wp:positionV>
                <wp:extent cx="393700" cy="704850"/>
                <wp:effectExtent l="57150" t="19050" r="82550" b="952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704850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>
                          <a:solidFill>
                            <a:srgbClr val="B485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D8F88" id="Rectángulo 2" o:spid="_x0000_s1026" style="position:absolute;margin-left:66.05pt;margin-top:162.15pt;width:31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" fillcolor="#c90" strokecolor="#b48500">
                <v:shadow on="t" color="black" opacity="22937f" origin=",.5" offset="0,.63889mm"/>
              </v:rect>
            </w:pict>
          </mc:Fallback>
        </mc:AlternateContent>
      </w:r>
      <w:r w:rsidR="0084590F" w:rsidRPr="00C41F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2016125</wp:posOffset>
                </wp:positionV>
                <wp:extent cx="393700" cy="704850"/>
                <wp:effectExtent l="57150" t="19050" r="8255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704850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>
                          <a:solidFill>
                            <a:srgbClr val="B485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D02AE" id="Rectángulo 16" o:spid="_x0000_s1026" style="position:absolute;margin-left:184.5pt;margin-top:158.75pt;width:31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" fillcolor="#c90" strokecolor="#b48500">
                <v:shadow on="t" color="black" opacity="22937f" origin=",.5" offset="0,.63889mm"/>
              </v:rect>
            </w:pict>
          </mc:Fallback>
        </mc:AlternateContent>
      </w:r>
      <w:r w:rsidR="0084590F" w:rsidRPr="00C41F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784225</wp:posOffset>
                </wp:positionV>
                <wp:extent cx="2514600" cy="1987550"/>
                <wp:effectExtent l="57150" t="38100" r="76200" b="889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87550"/>
                        </a:xfrm>
                        <a:prstGeom prst="rect">
                          <a:avLst/>
                        </a:prstGeom>
                        <a:solidFill>
                          <a:srgbClr val="8E69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4CC2C" id="Rectángulo 14" o:spid="_x0000_s1026" style="position:absolute;margin-left:97.5pt;margin-top:61.75pt;width:198pt;height:15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" fillcolor="#8e6900" strokecolor="#f68c36 [3049]">
                <v:shadow on="t" color="black" opacity="24903f" origin=",.5" offset="0,.55556mm"/>
              </v:rect>
            </w:pict>
          </mc:Fallback>
        </mc:AlternateContent>
      </w:r>
    </w:p>
    <w:p w:rsidR="00D3031C" w:rsidRPr="00D3031C" w:rsidRDefault="00D3031C" w:rsidP="00D3031C">
      <w:pPr>
        <w:rPr>
          <w:sz w:val="24"/>
          <w:szCs w:val="24"/>
        </w:rPr>
      </w:pPr>
    </w:p>
    <w:p w:rsidR="00D3031C" w:rsidRPr="00D3031C" w:rsidRDefault="00D3031C" w:rsidP="00D3031C">
      <w:pPr>
        <w:rPr>
          <w:sz w:val="24"/>
          <w:szCs w:val="24"/>
        </w:rPr>
      </w:pPr>
    </w:p>
    <w:p w:rsidR="00D3031C" w:rsidRPr="00D3031C" w:rsidRDefault="00D3031C" w:rsidP="00D3031C">
      <w:pPr>
        <w:rPr>
          <w:sz w:val="24"/>
          <w:szCs w:val="24"/>
        </w:rPr>
      </w:pPr>
    </w:p>
    <w:p w:rsidR="00D3031C" w:rsidRPr="00D3031C" w:rsidRDefault="00D3031C" w:rsidP="00D3031C">
      <w:pPr>
        <w:rPr>
          <w:sz w:val="24"/>
          <w:szCs w:val="24"/>
        </w:rPr>
      </w:pPr>
    </w:p>
    <w:p w:rsidR="00D3031C" w:rsidRPr="00D3031C" w:rsidRDefault="00D3031C" w:rsidP="00D3031C">
      <w:pPr>
        <w:rPr>
          <w:sz w:val="24"/>
          <w:szCs w:val="24"/>
        </w:rPr>
      </w:pPr>
    </w:p>
    <w:p w:rsidR="00D3031C" w:rsidRPr="00D3031C" w:rsidRDefault="00D3031C" w:rsidP="00D3031C">
      <w:pPr>
        <w:rPr>
          <w:sz w:val="24"/>
          <w:szCs w:val="24"/>
        </w:rPr>
      </w:pPr>
    </w:p>
    <w:p w:rsidR="00D3031C" w:rsidRPr="00D3031C" w:rsidRDefault="00D3031C" w:rsidP="00D3031C">
      <w:pPr>
        <w:rPr>
          <w:sz w:val="24"/>
          <w:szCs w:val="24"/>
        </w:rPr>
      </w:pPr>
    </w:p>
    <w:p w:rsidR="00D3031C" w:rsidRPr="00D3031C" w:rsidRDefault="00D3031C" w:rsidP="00D3031C">
      <w:pPr>
        <w:rPr>
          <w:sz w:val="24"/>
          <w:szCs w:val="24"/>
        </w:rPr>
      </w:pPr>
    </w:p>
    <w:p w:rsidR="00D3031C" w:rsidRPr="00D3031C" w:rsidRDefault="00D3031C" w:rsidP="00D3031C">
      <w:pPr>
        <w:rPr>
          <w:sz w:val="24"/>
          <w:szCs w:val="24"/>
        </w:rPr>
      </w:pPr>
    </w:p>
    <w:p w:rsidR="00D3031C" w:rsidRPr="00D3031C" w:rsidRDefault="00D3031C" w:rsidP="00D3031C">
      <w:pPr>
        <w:rPr>
          <w:sz w:val="24"/>
          <w:szCs w:val="24"/>
        </w:rPr>
      </w:pPr>
    </w:p>
    <w:p w:rsidR="00D3031C" w:rsidRDefault="00D3031C" w:rsidP="00D3031C">
      <w:pPr>
        <w:rPr>
          <w:sz w:val="24"/>
          <w:szCs w:val="24"/>
        </w:rPr>
      </w:pPr>
    </w:p>
    <w:p w:rsidR="00D3031C" w:rsidRDefault="00D3031C" w:rsidP="00D3031C">
      <w:pPr>
        <w:rPr>
          <w:sz w:val="24"/>
          <w:szCs w:val="24"/>
        </w:rPr>
      </w:pPr>
    </w:p>
    <w:p w:rsidR="00D3031C" w:rsidRDefault="00D3031C" w:rsidP="00D3031C">
      <w:pPr>
        <w:tabs>
          <w:tab w:val="left" w:pos="684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D3031C" w:rsidRPr="001E32E6" w:rsidRDefault="00D3031C" w:rsidP="001E32E6">
      <w:pPr>
        <w:rPr>
          <w:sz w:val="24"/>
          <w:szCs w:val="24"/>
        </w:rPr>
      </w:pPr>
      <w:r>
        <w:rPr>
          <w:b/>
          <w:color w:val="24292F"/>
          <w:sz w:val="24"/>
          <w:szCs w:val="24"/>
        </w:rPr>
        <w:t>C</w:t>
      </w:r>
      <w:r w:rsidRPr="00D3031C">
        <w:rPr>
          <w:b/>
          <w:color w:val="24292F"/>
          <w:sz w:val="24"/>
          <w:szCs w:val="24"/>
        </w:rPr>
        <w:t>ódigo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include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Servo.h</w:t>
      </w:r>
      <w:proofErr w:type="spell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include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DHT.h</w:t>
      </w:r>
      <w:proofErr w:type="spell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include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WiFi.h</w:t>
      </w:r>
      <w:proofErr w:type="spell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include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PubSubClient.h</w:t>
      </w:r>
      <w:proofErr w:type="spell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DHTPIN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// Pin de datos del sensor DHT11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DHTTYPE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DHT11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// Tipo de sensor DHT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SERVOPIN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14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// Pin de señal del servo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SERVOMIN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// Valor mínimo para el servo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SERVOMAX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180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// Valor máximo para el servo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TEMP_MIN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// Temperatura mínima para encender el ventilador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TEMP_MAX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// Temperatura máxima para apagar el ventilador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HUM_MIN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40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// Humedad mínima para encender el ventilador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HUM_MAX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// Humedad máxima para apagar el ventilador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BUZZERPIN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27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// Pin de señal del 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buzzer</w:t>
      </w:r>
      <w:proofErr w:type="spellEnd"/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GAS_THRESHOLD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/ Umbral de detección de gas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PIRPIN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// Pin de señal del sensor PIR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LEDPIN1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// Pin de salida del LED 1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LEDPIN2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// Pin de salida del LED 2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Configuración de RED y 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Broker</w:t>
      </w:r>
      <w:proofErr w:type="spellEnd"/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"OPPO Reno5 Lite"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password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"esmeralda25"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mqtt_server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"192.168.71.135"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mqtt_topic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iot</w:t>
      </w:r>
      <w:proofErr w:type="spell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/</w:t>
      </w:r>
      <w:proofErr w:type="spellStart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temp</w:t>
      </w:r>
      <w:proofErr w:type="spell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WiFiClient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wifi_client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PubSubClient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mqtt_client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wifi_client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DHT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DHTPIN, DHTTYPE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Inicialización del sensor DHT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Servo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servo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            // Inicialización del servo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buzzerState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LOW;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Estado inicial del 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buzzer</w:t>
      </w:r>
      <w:proofErr w:type="spellEnd"/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pirState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LOW;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     // Estado inicial del sensor PIR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ledState1 = </w:t>
      </w:r>
      <w:proofErr w:type="gram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LOW;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    // Estado inicial del LED 1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ledState2 = </w:t>
      </w:r>
      <w:proofErr w:type="gram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LOW;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    // Estado inicial del LED 2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SERVOPIN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BUZZERPIN, OUTPUT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PIRPIN, INPUT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LEDPIN1, OUTPUT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LEDPIN2, OUTPUT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SERVOMIN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Configuración inicial del servo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"Conectando"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password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!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= WL_CONNECTED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"Conectando..."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"."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 xml:space="preserve">"Conexión </w:t>
      </w:r>
      <w:proofErr w:type="spellStart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 xml:space="preserve"> establecida."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mqtt_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setServer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mqtt_server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1883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mqtt_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setCallback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callback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callback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*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topic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,byte</w:t>
      </w:r>
      <w:proofErr w:type="spellEnd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*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payload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unsigned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length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payload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length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]='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\0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';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String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val=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String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proofErr w:type="gram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*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payload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val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spellEnd"/>
      <w:proofErr w:type="gramStart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!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mqtt</w:t>
      </w:r>
      <w:proofErr w:type="gramEnd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_client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connected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()){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mqtt_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connect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"ESP32"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)){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Conexion</w:t>
      </w:r>
      <w:proofErr w:type="spell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 xml:space="preserve"> exitosa"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Retardo para la lectura del sensor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temp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readTemperature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Lectura de la temperatura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hum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readHumidity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// Lectura de la humedad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gas =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    // Lectura del sensor MQ-2 de gas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pirState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PIRPIN</w:t>
      </w:r>
      <w:proofErr w:type="gramStart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   // Lectura del sensor PIR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  // Imprime los valores de temperatura, humedad, gas y PIR en la consola serial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"Temperatura: 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temp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 C   Humedad: 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hum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"%   Gas: 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gas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   PIR: "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pirState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  // Si la temperatura está dentro del rango, enciende el ventilador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temp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180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Apaga el ventilador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Si el sensor de gas detecta una concentración por encima del umbral, activa el 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buzzer</w:t>
      </w:r>
      <w:proofErr w:type="spellEnd"/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gas &gt;= GAS_THRESHOLD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BUZZERPIN, HIGH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buzzerState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HIGH;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BUZZERPIN, LOW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buzzerState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LOW;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pirState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HIGH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LEDPIN1, HIGH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    ledState1 = HIGH;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LEDPIN1, LOW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    ledState1 = LOW;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temp_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str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]; 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hum_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str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gas_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str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3031C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pir_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str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sprintf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temp_str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"%.2f"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temp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sprintf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hum_str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"%.2f"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hum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sprintf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gas_str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"%d"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, gas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sprintf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pir_str</w:t>
      </w:r>
      <w:proofErr w:type="spellEnd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"%d"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pirState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  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mqtt_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publish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"temperatura"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temp_str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mqtt_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publish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"humedad"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hum_str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mqtt_</w:t>
      </w:r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client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publish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"gas"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pir_str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//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mqtt_</w:t>
      </w:r>
      <w:proofErr w:type="gram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client.publish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("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pir</w:t>
      </w:r>
      <w:proofErr w:type="spell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", 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pir_str</w:t>
      </w:r>
      <w:proofErr w:type="spell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D3031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proofErr w:type="spellEnd"/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3031C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Enviar datos 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via</w:t>
      </w:r>
      <w:proofErr w:type="spell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MQTT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  //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if</w:t>
      </w:r>
      <w:proofErr w:type="spell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(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mqtt_</w:t>
      </w:r>
      <w:proofErr w:type="gram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client.connect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("ESP32Cliente")) {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// 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mqtt_</w:t>
      </w:r>
      <w:proofErr w:type="gram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client.publish</w:t>
      </w:r>
      <w:proofErr w:type="spellEnd"/>
      <w:proofErr w:type="gram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mqtt_topic</w:t>
      </w:r>
      <w:proofErr w:type="spell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 xml:space="preserve">, 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String</w:t>
      </w:r>
      <w:proofErr w:type="spell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temp</w:t>
      </w:r>
      <w:proofErr w:type="spell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).</w:t>
      </w:r>
      <w:proofErr w:type="spellStart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c_str</w:t>
      </w:r>
      <w:proofErr w:type="spellEnd"/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());</w:t>
      </w: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95A5A6"/>
          <w:sz w:val="21"/>
          <w:szCs w:val="21"/>
        </w:rPr>
        <w:t> // }</w:t>
      </w:r>
    </w:p>
    <w:p w:rsidR="00D3031C" w:rsidRPr="00D3031C" w:rsidRDefault="00D3031C" w:rsidP="00D303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3031C" w:rsidRPr="00D3031C" w:rsidRDefault="00D3031C" w:rsidP="00D303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3031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3031C" w:rsidRPr="00D3031C" w:rsidRDefault="00D3031C" w:rsidP="00D3031C">
      <w:pPr>
        <w:shd w:val="clear" w:color="auto" w:fill="FFFFFF"/>
        <w:spacing w:before="60" w:after="240"/>
        <w:rPr>
          <w:b/>
          <w:color w:val="24292F"/>
          <w:sz w:val="24"/>
          <w:szCs w:val="24"/>
        </w:rPr>
      </w:pPr>
    </w:p>
    <w:p w:rsidR="004712FB" w:rsidRDefault="004712FB" w:rsidP="00D3031C">
      <w:pPr>
        <w:tabs>
          <w:tab w:val="left" w:pos="6843"/>
        </w:tabs>
        <w:rPr>
          <w:sz w:val="24"/>
          <w:szCs w:val="24"/>
        </w:rPr>
      </w:pPr>
    </w:p>
    <w:p w:rsidR="001E32E6" w:rsidRPr="001E32E6" w:rsidRDefault="001E32E6" w:rsidP="00D3031C">
      <w:pPr>
        <w:tabs>
          <w:tab w:val="left" w:pos="6843"/>
        </w:tabs>
        <w:rPr>
          <w:b/>
          <w:sz w:val="24"/>
          <w:szCs w:val="24"/>
        </w:rPr>
      </w:pPr>
      <w:bookmarkStart w:id="1" w:name="_GoBack"/>
      <w:bookmarkEnd w:id="1"/>
      <w:r w:rsidRPr="001E32E6">
        <w:rPr>
          <w:b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0D27CA2C" wp14:editId="4A83B1BB">
            <wp:simplePos x="0" y="0"/>
            <wp:positionH relativeFrom="column">
              <wp:posOffset>-770255</wp:posOffset>
            </wp:positionH>
            <wp:positionV relativeFrom="paragraph">
              <wp:posOffset>157</wp:posOffset>
            </wp:positionV>
            <wp:extent cx="7360285" cy="9151557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285" cy="9151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32E6" w:rsidRPr="001E3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 Light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595"/>
    <w:multiLevelType w:val="multilevel"/>
    <w:tmpl w:val="30F6D4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D3BF5"/>
    <w:multiLevelType w:val="multilevel"/>
    <w:tmpl w:val="E43ED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C12F6A"/>
    <w:multiLevelType w:val="hybridMultilevel"/>
    <w:tmpl w:val="53123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FB"/>
    <w:rsid w:val="001E32E6"/>
    <w:rsid w:val="0032047B"/>
    <w:rsid w:val="004712FB"/>
    <w:rsid w:val="004B1913"/>
    <w:rsid w:val="006B4FE2"/>
    <w:rsid w:val="006D1FCA"/>
    <w:rsid w:val="00701D65"/>
    <w:rsid w:val="0084590F"/>
    <w:rsid w:val="00B118EC"/>
    <w:rsid w:val="00C41F2C"/>
    <w:rsid w:val="00D3031C"/>
    <w:rsid w:val="00D53326"/>
    <w:rsid w:val="00D83302"/>
    <w:rsid w:val="00F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BB87"/>
  <w15:docId w15:val="{161CD428-4A77-4780-BBF1-BF9E1DE8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1FCA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8459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1224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</dc:creator>
  <cp:keywords/>
  <dc:description/>
  <cp:lastModifiedBy>mende</cp:lastModifiedBy>
  <cp:revision>4</cp:revision>
  <dcterms:created xsi:type="dcterms:W3CDTF">2023-04-21T07:33:00Z</dcterms:created>
  <dcterms:modified xsi:type="dcterms:W3CDTF">2023-04-24T21:32:00Z</dcterms:modified>
</cp:coreProperties>
</file>