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16" w:rsidRDefault="00633783" w:rsidP="00CA048F">
      <w:pPr>
        <w:pStyle w:val="a1"/>
      </w:pPr>
      <w:r w:rsidRPr="00BA77C3">
        <w:t>Огляд предметної області</w:t>
      </w:r>
    </w:p>
    <w:p w:rsidR="00633783" w:rsidRPr="00BA77C3" w:rsidRDefault="00633783" w:rsidP="00BD7658">
      <w:pPr>
        <w:pStyle w:val="a"/>
        <w:numPr>
          <w:ilvl w:val="1"/>
          <w:numId w:val="1"/>
        </w:numPr>
      </w:pPr>
      <w:r w:rsidRPr="00BA77C3">
        <w:t>Опис проблеми</w:t>
      </w:r>
      <w:r w:rsidR="00053EF4" w:rsidRPr="00BA77C3">
        <w:t>. Актуальність</w:t>
      </w:r>
    </w:p>
    <w:p w:rsidR="00D73AA7" w:rsidRPr="00053EF4" w:rsidRDefault="00D73AA7" w:rsidP="00053EF4">
      <w:pPr>
        <w:pStyle w:val="ac"/>
      </w:pPr>
      <w:r w:rsidRPr="00053EF4">
        <w:t xml:space="preserve">Сучасні месенджери досить придатні для того, щоб інтегрувати багато корисних функцій у них, зазвичай це робиться за допомогою чат ботів. Чат бот – це програма, яка імітує реальний діалог з користувачем. Чат боти присутні на багатьох рекламних сайтах в якості асистентів. Також сучасні месенджери дають платформу для створення чат ботів у рамках їхнього додатку для спілкування. Ці боти дають змогу виконувати деякі складні дії лише даючи текстові, аудіо або графічні команди. </w:t>
      </w:r>
    </w:p>
    <w:p w:rsidR="00D73AA7" w:rsidRDefault="00D73AA7" w:rsidP="00F738DA">
      <w:pPr>
        <w:pStyle w:val="ac"/>
      </w:pPr>
      <w:r>
        <w:t>Кожен месенджер має свій інтерфейс для розробки і керування чат ботами. Для розробки програмного продукту був обраний месенджер «</w:t>
      </w:r>
      <w:r>
        <w:rPr>
          <w:lang w:val="en-US"/>
        </w:rPr>
        <w:t>Telegram</w:t>
      </w:r>
      <w:r>
        <w:t>»</w:t>
      </w:r>
      <w:r w:rsidRPr="00CD66D2">
        <w:t>.</w:t>
      </w:r>
    </w:p>
    <w:p w:rsidR="00D73AA7" w:rsidRPr="00CD66D2" w:rsidRDefault="00D73AA7" w:rsidP="00F738DA">
      <w:pPr>
        <w:pStyle w:val="ac"/>
      </w:pPr>
      <w:r>
        <w:t xml:space="preserve">Основні переваги </w:t>
      </w:r>
      <w:bookmarkStart w:id="0" w:name="_Hlk72105583"/>
      <w:r>
        <w:rPr>
          <w:lang w:val="en-US"/>
        </w:rPr>
        <w:t>Telegram</w:t>
      </w:r>
      <w:r w:rsidRPr="00CD66D2">
        <w:t>:</w:t>
      </w:r>
      <w:bookmarkEnd w:id="0"/>
    </w:p>
    <w:p w:rsidR="00697794" w:rsidRPr="00F738DA" w:rsidRDefault="00EF727E" w:rsidP="00F738DA">
      <w:pPr>
        <w:pStyle w:val="a0"/>
      </w:pPr>
      <w:r>
        <w:t>Популярність</w:t>
      </w:r>
      <w:r>
        <w:br/>
        <w:t xml:space="preserve">На теперішній час </w:t>
      </w:r>
      <w:r w:rsidR="00697794" w:rsidRPr="00F738DA">
        <w:rPr>
          <w:lang w:val="en-US"/>
        </w:rPr>
        <w:t>Telegram</w:t>
      </w:r>
      <w:r w:rsidR="00697794" w:rsidRPr="00F738DA">
        <w:t xml:space="preserve"> займає першу позицію у рейтингу </w:t>
      </w:r>
      <w:r w:rsidR="00697794" w:rsidRPr="00F738DA">
        <w:rPr>
          <w:lang w:val="en-US"/>
        </w:rPr>
        <w:t>Google</w:t>
      </w:r>
      <w:r w:rsidR="00697794" w:rsidRPr="00F738DA">
        <w:t xml:space="preserve"> </w:t>
      </w:r>
      <w:r w:rsidR="00697794" w:rsidRPr="00F738DA">
        <w:rPr>
          <w:lang w:val="en-US"/>
        </w:rPr>
        <w:t>Play</w:t>
      </w:r>
      <w:r w:rsidR="00697794" w:rsidRPr="00F738DA">
        <w:t xml:space="preserve"> серед інших месенджерів, таким чином розробка боту під цю платформу охопить більше авдиторії </w:t>
      </w:r>
    </w:p>
    <w:p w:rsidR="00697794" w:rsidRPr="00F738DA" w:rsidRDefault="00CE3239" w:rsidP="00F738DA">
      <w:pPr>
        <w:pStyle w:val="a0"/>
      </w:pPr>
      <w:r>
        <w:t>Зручність</w:t>
      </w:r>
      <w:r>
        <w:br/>
      </w:r>
      <w:r w:rsidR="00697794" w:rsidRPr="00F738DA">
        <w:rPr>
          <w:lang w:val="en-US"/>
        </w:rPr>
        <w:t>Telegram</w:t>
      </w:r>
      <w:r w:rsidR="00697794" w:rsidRPr="00F738DA">
        <w:t xml:space="preserve"> має досить багато вбудованих функцій, які дозволяють досить зручно інтегрувати майже будь-який інтерфейс. </w:t>
      </w:r>
    </w:p>
    <w:p w:rsidR="00697794" w:rsidRDefault="00697794" w:rsidP="00F738DA">
      <w:pPr>
        <w:pStyle w:val="ac"/>
      </w:pPr>
      <w:r>
        <w:t>Досить часто люди ведуть бізнес через месенджери. Іноді для цього залучають спеціальних чат ботів, які допомагають робити купівлі, відповідають на часті запитання. Але для декого створення повністю свого боту є не зовсім доречним або занадто складним за багатьма причинами</w:t>
      </w:r>
      <w:r w:rsidR="00270943">
        <w:t>. Ці люди часто вимушені надсилати однакові або майже однакові повідомлення багатьом контактам. Знаходження схожого повідомлення у попередніх чатах, його копіювання, вставка цього тексту у потрібний чат, можливо дрібне редагування може займати досить багато часу. Мій бот пропонує рішення цієї проблеми.</w:t>
      </w:r>
    </w:p>
    <w:p w:rsidR="00270943" w:rsidRDefault="00270943" w:rsidP="00F738DA">
      <w:pPr>
        <w:pStyle w:val="ac"/>
      </w:pPr>
      <w:r w:rsidRPr="00270943">
        <w:lastRenderedPageBreak/>
        <w:t>«</w:t>
      </w:r>
      <w:r>
        <w:rPr>
          <w:lang w:val="en-US"/>
        </w:rPr>
        <w:t>Keyword</w:t>
      </w:r>
      <w:r w:rsidRPr="00270943">
        <w:t xml:space="preserve"> </w:t>
      </w:r>
      <w:r>
        <w:rPr>
          <w:lang w:val="en-US"/>
        </w:rPr>
        <w:t>Binder</w:t>
      </w:r>
      <w:r w:rsidRPr="00270943">
        <w:t xml:space="preserve"> </w:t>
      </w:r>
      <w:r>
        <w:rPr>
          <w:lang w:val="en-US"/>
        </w:rPr>
        <w:t>Bot</w:t>
      </w:r>
      <w:r w:rsidRPr="00270943">
        <w:t xml:space="preserve">» дозволяє </w:t>
      </w:r>
      <w:r>
        <w:t xml:space="preserve">зберігати деякі шаблонні повідомлення та отримувати до них доступ майже одразу у будь-якому чаті. Цей бот працює індивідуально з кожним користувачем, тому ці шаблони доступні лише тому, хто їх створив у цілях безпеки. </w:t>
      </w:r>
    </w:p>
    <w:p w:rsidR="00D73AA7" w:rsidRPr="00BD7658" w:rsidRDefault="00270943" w:rsidP="00F738DA">
      <w:pPr>
        <w:pStyle w:val="ac"/>
      </w:pPr>
      <w:r>
        <w:t>Цим ботом може користуватися будь-хто, від</w:t>
      </w:r>
      <w:r w:rsidR="0014741A">
        <w:t xml:space="preserve"> старости, який зможе одразу надіслати усі контакти викладачів будь-кому хто його попросить, до адміністрації закладів, які повідомляють про необхідність продовження абонементу  до зали. Цей бот простий у використанні та не потребує часу для налаштування. </w:t>
      </w:r>
      <w:r w:rsidR="00BD7658">
        <w:t xml:space="preserve">Невелика інфографіка для </w:t>
      </w:r>
      <w:r w:rsidR="00BD7658">
        <w:rPr>
          <w:lang w:val="en-US"/>
        </w:rPr>
        <w:t xml:space="preserve">KeyBinderBot </w:t>
      </w:r>
      <w:r w:rsidR="00BD7658">
        <w:t>представлена на рисунку 1.1.</w:t>
      </w:r>
    </w:p>
    <w:p w:rsidR="0067126E" w:rsidRPr="006932C5" w:rsidRDefault="00FB1DEB" w:rsidP="007F6E7C">
      <w:pPr>
        <w:pStyle w:val="a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9.2pt">
            <v:imagedata r:id="rId5" o:title="1_3_infographics"/>
          </v:shape>
        </w:pict>
      </w:r>
    </w:p>
    <w:p w:rsidR="00700906" w:rsidRDefault="00BD7658" w:rsidP="007F6E7C">
      <w:pPr>
        <w:pStyle w:val="af1"/>
      </w:pPr>
      <w:r>
        <w:t xml:space="preserve">Рис. 1.1 </w:t>
      </w:r>
      <w:r w:rsidR="00700906">
        <w:t>–</w:t>
      </w:r>
      <w:r w:rsidR="00F738DA" w:rsidRPr="006932C5">
        <w:t xml:space="preserve"> Інфографіка</w:t>
      </w:r>
    </w:p>
    <w:p w:rsidR="00700906" w:rsidRPr="00700906" w:rsidRDefault="00700906" w:rsidP="007009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3EF4" w:rsidRDefault="00053EF4" w:rsidP="005223B6">
      <w:pPr>
        <w:pStyle w:val="a"/>
        <w:numPr>
          <w:ilvl w:val="1"/>
          <w:numId w:val="1"/>
        </w:numPr>
      </w:pPr>
      <w:r>
        <w:t>Огляд аналогів</w:t>
      </w:r>
    </w:p>
    <w:p w:rsidR="004C62AE" w:rsidRDefault="00FB1DEB" w:rsidP="00FF237C">
      <w:pPr>
        <w:pStyle w:val="ac"/>
      </w:pPr>
      <w:r>
        <w:rPr>
          <w:lang w:val="en-US"/>
        </w:rPr>
        <w:t>SendPulse</w:t>
      </w:r>
      <w:r w:rsidRPr="00FB1DEB">
        <w:t xml:space="preserve"> – </w:t>
      </w:r>
      <w:r>
        <w:t xml:space="preserve">це платформа, що дозволяє створювати ботів для багатьох месенджерів. Вона дозволяє налаштовувати автовідповіді, запускати розсилки і оптимізувати бізнес процеси за допомогою бота </w:t>
      </w:r>
      <w:r w:rsidRPr="00FB1DEB">
        <w:rPr>
          <w:lang w:val="ru-RU"/>
        </w:rPr>
        <w:t>[</w:t>
      </w:r>
      <w:r w:rsidRPr="00FB1DEB">
        <w:rPr>
          <w:lang w:val="en-US"/>
        </w:rPr>
        <w:t>https</w:t>
      </w:r>
      <w:r w:rsidRPr="00FB1DEB">
        <w:rPr>
          <w:lang w:val="ru-RU"/>
        </w:rPr>
        <w:t>://</w:t>
      </w:r>
      <w:proofErr w:type="spellStart"/>
      <w:r w:rsidRPr="00FB1DEB">
        <w:rPr>
          <w:lang w:val="en-US"/>
        </w:rPr>
        <w:t>sendpulse</w:t>
      </w:r>
      <w:proofErr w:type="spellEnd"/>
      <w:r w:rsidRPr="00FB1DEB">
        <w:rPr>
          <w:lang w:val="ru-RU"/>
        </w:rPr>
        <w:t>.</w:t>
      </w:r>
      <w:proofErr w:type="spellStart"/>
      <w:r w:rsidRPr="00FB1DEB">
        <w:rPr>
          <w:lang w:val="en-US"/>
        </w:rPr>
        <w:t>ua</w:t>
      </w:r>
      <w:proofErr w:type="spellEnd"/>
      <w:r w:rsidRPr="00FB1DEB">
        <w:rPr>
          <w:lang w:val="ru-RU"/>
        </w:rPr>
        <w:t>/</w:t>
      </w:r>
      <w:r w:rsidRPr="00FB1DEB">
        <w:rPr>
          <w:lang w:val="en-US"/>
        </w:rPr>
        <w:t>features</w:t>
      </w:r>
      <w:r w:rsidRPr="00FB1DEB">
        <w:rPr>
          <w:lang w:val="ru-RU"/>
        </w:rPr>
        <w:t>/</w:t>
      </w:r>
      <w:proofErr w:type="spellStart"/>
      <w:r w:rsidRPr="00FB1DEB">
        <w:rPr>
          <w:lang w:val="en-US"/>
        </w:rPr>
        <w:t>chatbot</w:t>
      </w:r>
      <w:proofErr w:type="spellEnd"/>
      <w:r w:rsidRPr="00FB1DEB">
        <w:rPr>
          <w:lang w:val="ru-RU"/>
        </w:rPr>
        <w:t>/</w:t>
      </w:r>
      <w:r w:rsidRPr="00FB1DEB">
        <w:rPr>
          <w:lang w:val="en-US"/>
        </w:rPr>
        <w:t>telegram</w:t>
      </w:r>
      <w:r w:rsidRPr="00D71B49">
        <w:rPr>
          <w:lang w:val="ru-RU"/>
        </w:rPr>
        <w:t>].</w:t>
      </w:r>
      <w:r w:rsidR="00D71B49" w:rsidRPr="00D71B49">
        <w:rPr>
          <w:lang w:val="ru-RU"/>
        </w:rPr>
        <w:t xml:space="preserve"> </w:t>
      </w:r>
      <w:r w:rsidR="00D71B49">
        <w:t xml:space="preserve">Ця платформа потребує деякого </w:t>
      </w:r>
      <w:r w:rsidR="00D71B49">
        <w:lastRenderedPageBreak/>
        <w:t>ро</w:t>
      </w:r>
      <w:r w:rsidR="004C62AE">
        <w:t>зуміння принципу роботи ботів</w:t>
      </w:r>
      <w:r w:rsidR="004C62AE">
        <w:rPr>
          <w:lang w:val="ru-RU"/>
        </w:rPr>
        <w:t xml:space="preserve"> </w:t>
      </w:r>
      <w:r w:rsidR="004C62AE">
        <w:t>та змушує створювати свого бота для окремої задачі</w:t>
      </w:r>
      <w:r w:rsidR="005223B6">
        <w:t xml:space="preserve"> через спеціальній графічний конструктор (рис. 1.2</w:t>
      </w:r>
      <w:r w:rsidR="00BD7658">
        <w:t>.1</w:t>
      </w:r>
      <w:r w:rsidR="005223B6">
        <w:t>)</w:t>
      </w:r>
      <w:r w:rsidR="004C62AE">
        <w:t xml:space="preserve">. Також цей сервіс є умовно безкоштовним до деякої кількості користувачів. </w:t>
      </w:r>
    </w:p>
    <w:p w:rsidR="00BD7658" w:rsidRDefault="00BD7658" w:rsidP="00FF237C">
      <w:pPr>
        <w:pStyle w:val="ac"/>
      </w:pPr>
    </w:p>
    <w:p w:rsidR="005223B6" w:rsidRDefault="005223B6" w:rsidP="007F6E7C">
      <w:pPr>
        <w:pStyle w:val="af1"/>
      </w:pPr>
      <w:r>
        <w:drawing>
          <wp:inline distT="0" distB="0" distL="0" distR="0">
            <wp:extent cx="4686300" cy="3352800"/>
            <wp:effectExtent l="0" t="0" r="0" b="0"/>
            <wp:docPr id="2" name="Рисунок 2" descr="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AF" w:rsidRPr="002737AF" w:rsidRDefault="005223B6" w:rsidP="002737AF">
      <w:pPr>
        <w:pStyle w:val="af1"/>
        <w:rPr>
          <w:lang w:val="en-US"/>
        </w:rPr>
      </w:pPr>
      <w:r>
        <w:t>Рис. 1.2</w:t>
      </w:r>
      <w:r w:rsidR="00BD7658">
        <w:t>.1</w:t>
      </w:r>
      <w:r>
        <w:t xml:space="preserve"> – Графічний конструктор </w:t>
      </w:r>
      <w:r>
        <w:rPr>
          <w:lang w:val="en-US"/>
        </w:rPr>
        <w:t>SendPulse</w:t>
      </w:r>
    </w:p>
    <w:p w:rsidR="00FF237C" w:rsidRDefault="004C62AE" w:rsidP="00FF237C">
      <w:pPr>
        <w:pStyle w:val="ac"/>
      </w:pPr>
      <w:r>
        <w:t>На відміну</w:t>
      </w:r>
      <w:r w:rsidR="001D4AA7" w:rsidRPr="001D4AA7">
        <w:rPr>
          <w:lang w:val="ru-RU"/>
        </w:rPr>
        <w:t xml:space="preserve"> </w:t>
      </w:r>
      <w:r w:rsidR="001D4AA7">
        <w:t xml:space="preserve">від </w:t>
      </w:r>
      <w:r w:rsidR="001D4AA7">
        <w:rPr>
          <w:lang w:val="en-US"/>
        </w:rPr>
        <w:t>SendPulse</w:t>
      </w:r>
      <w:r w:rsidR="001D4AA7" w:rsidRPr="001D4AA7">
        <w:rPr>
          <w:lang w:val="ru-RU"/>
        </w:rPr>
        <w:t>,</w:t>
      </w:r>
      <w:r>
        <w:t xml:space="preserve"> </w:t>
      </w:r>
      <w:r>
        <w:rPr>
          <w:lang w:val="en-US"/>
        </w:rPr>
        <w:t>KeyBinderBot</w:t>
      </w:r>
      <w:r w:rsidRPr="004C62AE">
        <w:rPr>
          <w:lang w:val="ru-RU"/>
        </w:rPr>
        <w:t xml:space="preserve"> </w:t>
      </w:r>
      <w:r>
        <w:t>не створює нового бота під кожного користувача, а працює одразу для всіх. Будь-хто може почати користуватися ним коли завгодно та де завгодно.</w:t>
      </w:r>
    </w:p>
    <w:p w:rsidR="00A16B16" w:rsidRDefault="001D4AA7" w:rsidP="00FF237C">
      <w:pPr>
        <w:pStyle w:val="ac"/>
      </w:pPr>
      <w:bookmarkStart w:id="1" w:name="_Hlk72882574"/>
      <w:r>
        <w:rPr>
          <w:lang w:val="en-US"/>
        </w:rPr>
        <w:t>PrivateBoxBot</w:t>
      </w:r>
      <w:r w:rsidRPr="001D4AA7">
        <w:t xml:space="preserve"> </w:t>
      </w:r>
      <w:bookmarkEnd w:id="1"/>
      <w:r w:rsidRPr="001D4AA7">
        <w:t xml:space="preserve">– </w:t>
      </w:r>
      <w:r>
        <w:t>це бот, який надає деяке сховище для зберігання даних</w:t>
      </w:r>
      <w:r w:rsidR="00BD7658" w:rsidRPr="00BD7658">
        <w:t xml:space="preserve"> </w:t>
      </w:r>
      <w:r w:rsidR="00BD7658">
        <w:t>різних видів, деякі з них представлені на рисунку 1.2.2</w:t>
      </w:r>
      <w:r>
        <w:t xml:space="preserve">. На відміну від попереднього аналогу цей бот не змушує створювати окремого бота для кожного користувача, однак це лише сховище, яке не дозволяє проводити операції з даними </w:t>
      </w:r>
      <w:r w:rsidR="005223B6">
        <w:t>під час їх використання. Також він є не досить зрозумілим для використання</w:t>
      </w:r>
      <w:r w:rsidR="00BD7658">
        <w:t>.</w:t>
      </w:r>
      <w:r w:rsidR="00BD7658">
        <w:rPr>
          <w:lang w:val="en-US"/>
        </w:rPr>
        <w:t xml:space="preserve"> </w:t>
      </w:r>
    </w:p>
    <w:p w:rsidR="009270FA" w:rsidRPr="009270FA" w:rsidRDefault="009270FA" w:rsidP="00FF237C">
      <w:pPr>
        <w:pStyle w:val="ac"/>
      </w:pPr>
      <w:r>
        <w:t xml:space="preserve">На відміну від </w:t>
      </w:r>
      <w:r>
        <w:rPr>
          <w:lang w:val="en-US"/>
        </w:rPr>
        <w:t>PrivateBoxBot</w:t>
      </w:r>
      <w:r>
        <w:t xml:space="preserve">, </w:t>
      </w:r>
      <w:r>
        <w:rPr>
          <w:lang w:val="en-US"/>
        </w:rPr>
        <w:t>KeyBinderBot</w:t>
      </w:r>
      <w:r w:rsidRPr="009270FA">
        <w:t xml:space="preserve"> </w:t>
      </w:r>
      <w:r>
        <w:t>має набагато простіший інтерфейс, що не потребує жодних додаткових налаштувань та дозволяє проводити деякі зміни у створених шаблонах шляхом використання змінних.</w:t>
      </w:r>
    </w:p>
    <w:p w:rsidR="00BD7658" w:rsidRPr="009270FA" w:rsidRDefault="00BD7658" w:rsidP="00FF237C">
      <w:pPr>
        <w:pStyle w:val="ac"/>
      </w:pPr>
    </w:p>
    <w:p w:rsidR="00BD7658" w:rsidRDefault="00BD7658" w:rsidP="007F6E7C">
      <w:pPr>
        <w:pStyle w:val="af1"/>
      </w:pPr>
      <w:r>
        <w:lastRenderedPageBreak/>
        <w:drawing>
          <wp:inline distT="0" distB="0" distL="0" distR="0" wp14:anchorId="4FF3D299" wp14:editId="1C063ED7">
            <wp:extent cx="5940425" cy="4598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E1" w:rsidRDefault="00BD7658" w:rsidP="007F6E7C">
      <w:pPr>
        <w:pStyle w:val="af1"/>
      </w:pPr>
      <w:r>
        <w:t xml:space="preserve">Рис.1.2.2 – Формати даних </w:t>
      </w:r>
      <w:r>
        <w:rPr>
          <w:lang w:val="en-US"/>
        </w:rPr>
        <w:t>PrivateBoxBot</w:t>
      </w:r>
    </w:p>
    <w:p w:rsidR="00EC70E1" w:rsidRDefault="00EC70E1" w:rsidP="00EC70E1">
      <w:pPr>
        <w:pStyle w:val="ac"/>
      </w:pPr>
      <w:r>
        <w:t>Для більш наочного порівняння цих аналогів з даним продуктом була створена порівняльна таблиця 1.2.3.</w:t>
      </w:r>
    </w:p>
    <w:p w:rsidR="00EC70E1" w:rsidRDefault="00EC70E1" w:rsidP="00EC70E1">
      <w:pPr>
        <w:pStyle w:val="ac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17"/>
        <w:gridCol w:w="2789"/>
        <w:gridCol w:w="2388"/>
        <w:gridCol w:w="2651"/>
      </w:tblGrid>
      <w:tr w:rsidR="00EC70E1" w:rsidTr="00EC70E1">
        <w:tc>
          <w:tcPr>
            <w:tcW w:w="1413" w:type="dxa"/>
          </w:tcPr>
          <w:p w:rsidR="00EC70E1" w:rsidRDefault="00EC70E1" w:rsidP="007F6E7C">
            <w:pPr>
              <w:pStyle w:val="af1"/>
            </w:pPr>
            <w:r>
              <w:t>Ознака</w:t>
            </w:r>
          </w:p>
        </w:tc>
        <w:tc>
          <w:tcPr>
            <w:tcW w:w="2835" w:type="dxa"/>
          </w:tcPr>
          <w:p w:rsidR="00EC70E1" w:rsidRPr="00EC70E1" w:rsidRDefault="00EC70E1" w:rsidP="007F6E7C">
            <w:pPr>
              <w:pStyle w:val="af1"/>
            </w:pPr>
            <w:r>
              <w:t>KeyBinderBot</w:t>
            </w:r>
          </w:p>
        </w:tc>
        <w:tc>
          <w:tcPr>
            <w:tcW w:w="2410" w:type="dxa"/>
          </w:tcPr>
          <w:p w:rsidR="00EC70E1" w:rsidRPr="00EC70E1" w:rsidRDefault="00EC70E1" w:rsidP="007F6E7C">
            <w:pPr>
              <w:pStyle w:val="af1"/>
            </w:pPr>
            <w:r>
              <w:t>SendPulse</w:t>
            </w:r>
          </w:p>
        </w:tc>
        <w:tc>
          <w:tcPr>
            <w:tcW w:w="2687" w:type="dxa"/>
          </w:tcPr>
          <w:p w:rsidR="00EC70E1" w:rsidRDefault="00EC70E1" w:rsidP="007F6E7C">
            <w:pPr>
              <w:pStyle w:val="af1"/>
            </w:pPr>
            <w:r>
              <w:t>PrivateBoxBot</w:t>
            </w:r>
          </w:p>
        </w:tc>
      </w:tr>
      <w:tr w:rsidR="00EC70E1" w:rsidTr="00EC70E1">
        <w:tc>
          <w:tcPr>
            <w:tcW w:w="1413" w:type="dxa"/>
          </w:tcPr>
          <w:p w:rsidR="00EC70E1" w:rsidRDefault="00EC70E1" w:rsidP="007F6E7C">
            <w:pPr>
              <w:pStyle w:val="af1"/>
            </w:pPr>
            <w:r>
              <w:t>Гнучкість</w:t>
            </w:r>
          </w:p>
        </w:tc>
        <w:tc>
          <w:tcPr>
            <w:tcW w:w="2835" w:type="dxa"/>
          </w:tcPr>
          <w:p w:rsidR="00EC70E1" w:rsidRPr="00EC70E1" w:rsidRDefault="00EC70E1" w:rsidP="002737AF">
            <w:pPr>
              <w:pStyle w:val="af1"/>
              <w:spacing w:line="360" w:lineRule="auto"/>
            </w:pPr>
            <w:r>
              <w:t xml:space="preserve">Дозволяє зберігати будь-яку інформацію, що підтримується </w:t>
            </w:r>
            <w:r>
              <w:rPr>
                <w:lang w:val="en-US"/>
              </w:rPr>
              <w:t>Telegram</w:t>
            </w:r>
            <w:r>
              <w:t xml:space="preserve">, та примітивний функціонал для редагування ціх </w:t>
            </w:r>
            <w:r>
              <w:lastRenderedPageBreak/>
              <w:t>даних під час використання</w:t>
            </w:r>
          </w:p>
        </w:tc>
        <w:tc>
          <w:tcPr>
            <w:tcW w:w="2410" w:type="dxa"/>
          </w:tcPr>
          <w:p w:rsidR="00EC70E1" w:rsidRDefault="00EC70E1" w:rsidP="002737AF">
            <w:pPr>
              <w:pStyle w:val="af1"/>
              <w:spacing w:line="360" w:lineRule="auto"/>
            </w:pPr>
            <w:r>
              <w:lastRenderedPageBreak/>
              <w:t xml:space="preserve">Майже не має обмеженнь у </w:t>
            </w:r>
            <w:r w:rsidR="002339AF">
              <w:t xml:space="preserve">можливостях </w:t>
            </w:r>
            <w:r>
              <w:t xml:space="preserve">та сферах </w:t>
            </w:r>
            <w:r w:rsidR="002339AF">
              <w:t>використання</w:t>
            </w:r>
          </w:p>
        </w:tc>
        <w:tc>
          <w:tcPr>
            <w:tcW w:w="2687" w:type="dxa"/>
          </w:tcPr>
          <w:p w:rsidR="00EC70E1" w:rsidRDefault="002339AF" w:rsidP="002737AF">
            <w:pPr>
              <w:pStyle w:val="af1"/>
              <w:spacing w:line="360" w:lineRule="auto"/>
            </w:pPr>
            <w:r>
              <w:t>Дозволяє лише зберігати та відтворювати віділені формати даних</w:t>
            </w:r>
          </w:p>
        </w:tc>
      </w:tr>
      <w:tr w:rsidR="00EC70E1" w:rsidTr="00EC70E1">
        <w:tc>
          <w:tcPr>
            <w:tcW w:w="1413" w:type="dxa"/>
          </w:tcPr>
          <w:p w:rsidR="00EC70E1" w:rsidRDefault="002339AF" w:rsidP="007F6E7C">
            <w:pPr>
              <w:pStyle w:val="af1"/>
            </w:pPr>
            <w:r>
              <w:lastRenderedPageBreak/>
              <w:t>Поріг входження</w:t>
            </w:r>
          </w:p>
        </w:tc>
        <w:tc>
          <w:tcPr>
            <w:tcW w:w="2835" w:type="dxa"/>
          </w:tcPr>
          <w:p w:rsidR="00EC70E1" w:rsidRPr="002339AF" w:rsidRDefault="002339AF" w:rsidP="002737AF">
            <w:pPr>
              <w:pStyle w:val="af1"/>
              <w:spacing w:line="360" w:lineRule="auto"/>
            </w:pPr>
            <w:r>
              <w:t xml:space="preserve">Функціонал доступний для будь-кого, для початку використання досить лише написати </w:t>
            </w:r>
            <w:r w:rsidRPr="002339AF">
              <w:rPr>
                <w:lang w:val="ru-RU"/>
              </w:rPr>
              <w:t>/</w:t>
            </w:r>
            <w:r>
              <w:rPr>
                <w:lang w:val="en-US"/>
              </w:rPr>
              <w:t>start</w:t>
            </w:r>
            <w:r w:rsidRPr="002339AF">
              <w:rPr>
                <w:lang w:val="ru-RU"/>
              </w:rPr>
              <w:t xml:space="preserve"> </w:t>
            </w:r>
            <w:r>
              <w:t>та створити шаблон</w:t>
            </w:r>
          </w:p>
        </w:tc>
        <w:tc>
          <w:tcPr>
            <w:tcW w:w="2410" w:type="dxa"/>
          </w:tcPr>
          <w:p w:rsidR="00EC70E1" w:rsidRDefault="002339AF" w:rsidP="002737AF">
            <w:pPr>
              <w:pStyle w:val="af1"/>
              <w:spacing w:line="360" w:lineRule="auto"/>
            </w:pPr>
            <w:r>
              <w:t>Перед початком роботи треба повністю скласти бота за допомогою спеціального графічного інтерфейсу</w:t>
            </w:r>
          </w:p>
        </w:tc>
        <w:tc>
          <w:tcPr>
            <w:tcW w:w="2687" w:type="dxa"/>
          </w:tcPr>
          <w:p w:rsidR="00EC70E1" w:rsidRDefault="002339AF" w:rsidP="002737AF">
            <w:pPr>
              <w:pStyle w:val="af1"/>
              <w:spacing w:line="360" w:lineRule="auto"/>
            </w:pPr>
            <w:r>
              <w:t>Перед початком використання треба пройти досить довгий процесс реєстрації.</w:t>
            </w:r>
          </w:p>
        </w:tc>
      </w:tr>
      <w:tr w:rsidR="002339AF" w:rsidTr="00EC70E1">
        <w:tc>
          <w:tcPr>
            <w:tcW w:w="1413" w:type="dxa"/>
          </w:tcPr>
          <w:p w:rsidR="002339AF" w:rsidRDefault="002339AF" w:rsidP="007F6E7C">
            <w:pPr>
              <w:pStyle w:val="af1"/>
            </w:pPr>
            <w:r>
              <w:t>Вартість</w:t>
            </w:r>
          </w:p>
        </w:tc>
        <w:tc>
          <w:tcPr>
            <w:tcW w:w="2835" w:type="dxa"/>
          </w:tcPr>
          <w:p w:rsidR="002339AF" w:rsidRDefault="002339AF" w:rsidP="002737AF">
            <w:pPr>
              <w:pStyle w:val="af1"/>
              <w:spacing w:line="360" w:lineRule="auto"/>
            </w:pPr>
            <w:r>
              <w:t>Умовно безкоштовний, залежить від кількості збережених шаблонів</w:t>
            </w:r>
          </w:p>
        </w:tc>
        <w:tc>
          <w:tcPr>
            <w:tcW w:w="2410" w:type="dxa"/>
          </w:tcPr>
          <w:p w:rsidR="002339AF" w:rsidRDefault="002339AF" w:rsidP="002737AF">
            <w:pPr>
              <w:pStyle w:val="af1"/>
              <w:spacing w:line="360" w:lineRule="auto"/>
            </w:pPr>
            <w:r>
              <w:t>Умовно безкоштовний, залежить від потоку користувачів</w:t>
            </w:r>
          </w:p>
        </w:tc>
        <w:tc>
          <w:tcPr>
            <w:tcW w:w="2687" w:type="dxa"/>
          </w:tcPr>
          <w:p w:rsidR="002339AF" w:rsidRDefault="002339AF" w:rsidP="002737AF">
            <w:pPr>
              <w:pStyle w:val="af1"/>
              <w:spacing w:line="360" w:lineRule="auto"/>
            </w:pPr>
            <w:r>
              <w:t>Умовно Безкоштовний, залежить від максимально обсягу даних, що можуть бути збережені</w:t>
            </w:r>
          </w:p>
        </w:tc>
      </w:tr>
    </w:tbl>
    <w:p w:rsidR="00CA048F" w:rsidRDefault="00CA048F" w:rsidP="007F6E7C">
      <w:pPr>
        <w:pStyle w:val="af1"/>
      </w:pPr>
    </w:p>
    <w:p w:rsidR="00700906" w:rsidRDefault="00EC70E1" w:rsidP="007F6E7C">
      <w:pPr>
        <w:pStyle w:val="af1"/>
      </w:pPr>
      <w:r>
        <w:t>Таблиця 1.2.3 – Порівняння аналогів</w:t>
      </w:r>
    </w:p>
    <w:p w:rsidR="002737AF" w:rsidRPr="00700906" w:rsidRDefault="002737AF" w:rsidP="002737AF">
      <w:pPr>
        <w:pStyle w:val="ac"/>
      </w:pPr>
    </w:p>
    <w:p w:rsidR="00E07301" w:rsidRDefault="002A1591" w:rsidP="005223B6">
      <w:pPr>
        <w:pStyle w:val="a"/>
        <w:numPr>
          <w:ilvl w:val="1"/>
          <w:numId w:val="1"/>
        </w:numPr>
      </w:pPr>
      <w:r>
        <w:t>Технічне завдання</w:t>
      </w:r>
    </w:p>
    <w:p w:rsidR="002737AF" w:rsidRPr="00E07301" w:rsidRDefault="00E07301" w:rsidP="00E07301">
      <w:pPr>
        <w:pStyle w:val="Default"/>
      </w:pPr>
      <w:r>
        <w:rPr>
          <w:sz w:val="28"/>
          <w:szCs w:val="28"/>
        </w:rPr>
        <w:t>Технічне завдання (ТЗ) – це затверджений документ, на основі якого виконується розробка проекту. У ньому максимально точно і детально описані вимоги до компонентів та характеристик майбутнього продукту</w:t>
      </w:r>
      <w:r>
        <w:t xml:space="preserve">. </w:t>
      </w:r>
      <w:r>
        <w:rPr>
          <w:lang w:val="en-US"/>
        </w:rPr>
        <w:t>[</w:t>
      </w:r>
      <w:r>
        <w:rPr>
          <w:sz w:val="28"/>
          <w:szCs w:val="28"/>
        </w:rPr>
        <w:t>https://internetdevels.ua/blog/technical-sp</w:t>
      </w:r>
      <w:r>
        <w:rPr>
          <w:sz w:val="28"/>
          <w:szCs w:val="28"/>
        </w:rPr>
        <w:t>ecification-project-management</w:t>
      </w:r>
      <w:r w:rsidRPr="00E07301">
        <w:t>]</w:t>
      </w:r>
    </w:p>
    <w:p w:rsidR="00283419" w:rsidRDefault="00283419" w:rsidP="00E6577C">
      <w:pPr>
        <w:pStyle w:val="a"/>
      </w:pPr>
      <w:r>
        <w:t>Словник</w:t>
      </w:r>
    </w:p>
    <w:p w:rsidR="00C136A3" w:rsidRPr="00C136A3" w:rsidRDefault="00C136A3" w:rsidP="00C136A3">
      <w:pPr>
        <w:pStyle w:val="a0"/>
      </w:pPr>
      <w:r>
        <w:t xml:space="preserve">Нікнейм –  Ім’я користувача. Обов’язково є у будь-яких </w:t>
      </w:r>
      <w:r>
        <w:rPr>
          <w:lang w:val="en-US"/>
        </w:rPr>
        <w:t>Telegram</w:t>
      </w:r>
      <w:r w:rsidRPr="00872A5B">
        <w:t xml:space="preserve"> </w:t>
      </w:r>
      <w:r>
        <w:t xml:space="preserve">ботів та необов’язково є у звичайних користувачів. </w:t>
      </w:r>
    </w:p>
    <w:p w:rsidR="00283419" w:rsidRPr="00015C1B" w:rsidRDefault="00283419" w:rsidP="00C136A3">
      <w:pPr>
        <w:pStyle w:val="a0"/>
      </w:pPr>
      <w:r>
        <w:t xml:space="preserve">Інлайн – режим </w:t>
      </w:r>
      <w:r w:rsidR="009817DC">
        <w:rPr>
          <w:lang w:val="en-US"/>
        </w:rPr>
        <w:t>Telegram</w:t>
      </w:r>
      <w:r w:rsidR="00C136A3">
        <w:t xml:space="preserve"> боту.</w:t>
      </w:r>
      <w:r>
        <w:t xml:space="preserve"> </w:t>
      </w:r>
      <w:r w:rsidR="00C136A3">
        <w:t xml:space="preserve">Якщо увімкнений, користувач може викликати бота за допомогою набирання його нікнейму та запиту в текстовому полі повідомлення у будь-якому чаті. Запит надходить до боту під час отримання оновлень. Таким чином користувач може запрошувати деякий </w:t>
      </w:r>
      <w:r w:rsidR="00C136A3">
        <w:lastRenderedPageBreak/>
        <w:t xml:space="preserve">контент у бота в будь-де з його чатів,  груп або каналів без надсилання жодних повідомлень </w:t>
      </w:r>
      <w:r w:rsidR="00C136A3" w:rsidRPr="00C136A3">
        <w:rPr>
          <w:lang w:val="ru-RU"/>
        </w:rPr>
        <w:t>[https://core.telegram.org/bots/inline]</w:t>
      </w:r>
    </w:p>
    <w:p w:rsidR="00015C1B" w:rsidRDefault="00015C1B" w:rsidP="00C136A3">
      <w:pPr>
        <w:pStyle w:val="a0"/>
      </w:pPr>
      <w:r>
        <w:t>Інлайн кнопки – кнопки, що прикріплені до деякого повідомлення</w:t>
      </w:r>
    </w:p>
    <w:p w:rsidR="00A252AB" w:rsidRDefault="00283419" w:rsidP="00015C1B">
      <w:pPr>
        <w:pStyle w:val="a0"/>
      </w:pPr>
      <w:r>
        <w:t>Шаблон – деяке збережене повідомлення користувача, яке може бути відтворено під час використання боту інлайн.</w:t>
      </w:r>
    </w:p>
    <w:p w:rsidR="00015C1B" w:rsidRPr="00283419" w:rsidRDefault="00015C1B" w:rsidP="00015C1B">
      <w:pPr>
        <w:pStyle w:val="a0"/>
      </w:pPr>
      <w:r>
        <w:t>Ключове слово – деяке слово-ключ за допомогою якого користувач зможе отримувати доступ до деякого шаблону.</w:t>
      </w:r>
    </w:p>
    <w:p w:rsidR="002A1591" w:rsidRDefault="002A1591" w:rsidP="00E6577C">
      <w:pPr>
        <w:pStyle w:val="a"/>
      </w:pPr>
      <w:r>
        <w:t>Перелік команд</w:t>
      </w:r>
    </w:p>
    <w:p w:rsidR="002A1591" w:rsidRPr="00F82BF5" w:rsidRDefault="002A1591" w:rsidP="002A1591">
      <w:pPr>
        <w:pStyle w:val="ac"/>
        <w:rPr>
          <w:lang w:val="ru-RU"/>
        </w:rPr>
      </w:pPr>
      <w:r>
        <w:t>Бот має</w:t>
      </w:r>
      <w:r w:rsidR="00F82BF5" w:rsidRPr="00F82BF5">
        <w:rPr>
          <w:lang w:val="ru-RU"/>
        </w:rPr>
        <w:t xml:space="preserve"> </w:t>
      </w:r>
      <w:r w:rsidR="00F82BF5">
        <w:t>обробляти</w:t>
      </w:r>
      <w:r>
        <w:t xml:space="preserve"> наступні команди</w:t>
      </w:r>
      <w:r w:rsidR="00F82BF5" w:rsidRPr="00F82BF5">
        <w:rPr>
          <w:lang w:val="ru-RU"/>
        </w:rPr>
        <w:t>:</w:t>
      </w:r>
    </w:p>
    <w:p w:rsidR="002A1591" w:rsidRPr="002A1591" w:rsidRDefault="002A1591" w:rsidP="002A1591">
      <w:pPr>
        <w:pStyle w:val="a0"/>
      </w:pPr>
      <w:r>
        <w:rPr>
          <w:lang w:val="en-US"/>
        </w:rPr>
        <w:t>/start</w:t>
      </w:r>
    </w:p>
    <w:p w:rsidR="00F82BF5" w:rsidRPr="00F82BF5" w:rsidRDefault="00F82BF5" w:rsidP="002A1591">
      <w:pPr>
        <w:pStyle w:val="a0"/>
      </w:pPr>
      <w:r>
        <w:rPr>
          <w:lang w:val="en-US"/>
        </w:rPr>
        <w:t>/help</w:t>
      </w:r>
    </w:p>
    <w:p w:rsidR="002A1591" w:rsidRPr="002A1591" w:rsidRDefault="002A1591" w:rsidP="002A1591">
      <w:pPr>
        <w:pStyle w:val="a0"/>
      </w:pPr>
      <w:r>
        <w:rPr>
          <w:lang w:val="en-US"/>
        </w:rPr>
        <w:t>/bind</w:t>
      </w:r>
    </w:p>
    <w:p w:rsidR="002A1591" w:rsidRPr="002A1591" w:rsidRDefault="002A1591" w:rsidP="002A1591">
      <w:pPr>
        <w:pStyle w:val="a0"/>
      </w:pPr>
      <w:r>
        <w:rPr>
          <w:lang w:val="en-US"/>
        </w:rPr>
        <w:t>/unbind</w:t>
      </w:r>
    </w:p>
    <w:p w:rsidR="002A1591" w:rsidRDefault="002A1591" w:rsidP="002A1591">
      <w:pPr>
        <w:pStyle w:val="a0"/>
      </w:pPr>
      <w:r>
        <w:rPr>
          <w:lang w:val="en-US"/>
        </w:rPr>
        <w:t>/list</w:t>
      </w:r>
    </w:p>
    <w:p w:rsidR="002737AF" w:rsidRPr="00F82BF5" w:rsidRDefault="00F82BF5" w:rsidP="002737AF">
      <w:pPr>
        <w:pStyle w:val="ac"/>
      </w:pPr>
      <w:r>
        <w:t xml:space="preserve">На </w:t>
      </w:r>
      <w:r w:rsidRPr="00283419">
        <w:rPr>
          <w:rStyle w:val="ad"/>
        </w:rPr>
        <w:t>кожну з цих команд бот має дати ви</w:t>
      </w:r>
      <w:r w:rsidR="00283419" w:rsidRPr="00283419">
        <w:rPr>
          <w:rStyle w:val="ad"/>
        </w:rPr>
        <w:t>диму для користувача відповідь, яка має бути локалізована.</w:t>
      </w:r>
    </w:p>
    <w:p w:rsidR="002A1591" w:rsidRDefault="002A1591" w:rsidP="00E6577C">
      <w:pPr>
        <w:pStyle w:val="a"/>
      </w:pPr>
      <w:r w:rsidRPr="002A1591">
        <w:t>Початок роботи</w:t>
      </w:r>
    </w:p>
    <w:p w:rsidR="002737AF" w:rsidRDefault="002A1591" w:rsidP="002737AF">
      <w:pPr>
        <w:pStyle w:val="ac"/>
      </w:pPr>
      <w:r>
        <w:t xml:space="preserve">Під час первинного додавання бота усі користувачі повинні відправити боту команду </w:t>
      </w:r>
      <w:r w:rsidRPr="002A1591">
        <w:t>/</w:t>
      </w:r>
      <w:r>
        <w:rPr>
          <w:lang w:val="en-US"/>
        </w:rPr>
        <w:t>start</w:t>
      </w:r>
      <w:r w:rsidRPr="002A1591">
        <w:t xml:space="preserve"> (</w:t>
      </w:r>
      <w:r>
        <w:t>це зумовлено системою безпеки</w:t>
      </w:r>
      <w:r w:rsidRPr="002A1591">
        <w:t xml:space="preserve"> </w:t>
      </w:r>
      <w:r>
        <w:rPr>
          <w:lang w:val="en-US"/>
        </w:rPr>
        <w:t>Telegram</w:t>
      </w:r>
      <w:r>
        <w:t>, що не дозволяє ботам писати користувачам першими для запобігання спаму від ботів). У цей момент</w:t>
      </w:r>
      <w:r w:rsidR="00F82BF5">
        <w:t xml:space="preserve"> бот надсилає стандартне вітання та не робить жодних записів у базі.</w:t>
      </w:r>
    </w:p>
    <w:p w:rsidR="002A1591" w:rsidRPr="00283419" w:rsidRDefault="00283419" w:rsidP="00E6577C">
      <w:pPr>
        <w:pStyle w:val="a"/>
        <w:rPr>
          <w:lang w:val="ru-RU"/>
        </w:rPr>
      </w:pPr>
      <w:r>
        <w:t xml:space="preserve">Команда </w:t>
      </w:r>
      <w:r w:rsidRPr="00283419">
        <w:rPr>
          <w:lang w:val="ru-RU"/>
        </w:rPr>
        <w:t>/</w:t>
      </w:r>
      <w:r>
        <w:rPr>
          <w:lang w:val="en-US"/>
        </w:rPr>
        <w:t>start</w:t>
      </w:r>
    </w:p>
    <w:p w:rsidR="00283419" w:rsidRDefault="00283419" w:rsidP="00283419">
      <w:pPr>
        <w:pStyle w:val="ac"/>
        <w:rPr>
          <w:lang w:val="ru-RU"/>
        </w:rPr>
      </w:pPr>
      <w:r>
        <w:t xml:space="preserve">При надсиланні користувачем команди </w:t>
      </w:r>
      <w:r w:rsidRPr="00283419">
        <w:rPr>
          <w:lang w:val="ru-RU"/>
        </w:rPr>
        <w:t>/</w:t>
      </w:r>
      <w:r>
        <w:rPr>
          <w:lang w:val="en-US"/>
        </w:rPr>
        <w:t>start</w:t>
      </w:r>
      <w:r w:rsidRPr="00283419">
        <w:rPr>
          <w:lang w:val="ru-RU"/>
        </w:rPr>
        <w:t xml:space="preserve"> </w:t>
      </w:r>
      <w:r>
        <w:rPr>
          <w:lang w:val="ru-RU"/>
        </w:rPr>
        <w:t xml:space="preserve">бот повинен </w:t>
      </w:r>
      <w:r>
        <w:t xml:space="preserve">відправити стандартне вітання, яке має містити посилання на команду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 xml:space="preserve">, при </w:t>
      </w:r>
      <w:r>
        <w:t xml:space="preserve">натисканні якого буде автоматично відправлена команда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>.</w:t>
      </w:r>
    </w:p>
    <w:p w:rsidR="00A252AB" w:rsidRPr="00BD475A" w:rsidRDefault="00BD475A" w:rsidP="00E6577C">
      <w:pPr>
        <w:pStyle w:val="a"/>
        <w:rPr>
          <w:lang w:val="ru-RU"/>
        </w:rPr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help</w:t>
      </w:r>
    </w:p>
    <w:p w:rsidR="00BD475A" w:rsidRDefault="00BD475A" w:rsidP="00BD475A">
      <w:pPr>
        <w:pStyle w:val="ac"/>
      </w:pPr>
      <w:bookmarkStart w:id="2" w:name="_Hlk72710425"/>
      <w:r>
        <w:t xml:space="preserve">При надсиланні користувачем команди </w:t>
      </w:r>
      <w:bookmarkEnd w:id="2"/>
      <w:r w:rsidRPr="00BD475A">
        <w:rPr>
          <w:lang w:val="ru-RU"/>
        </w:rPr>
        <w:t>/</w:t>
      </w:r>
      <w:r>
        <w:rPr>
          <w:lang w:val="en-US"/>
        </w:rPr>
        <w:t>help</w:t>
      </w:r>
      <w:r w:rsidRPr="00BD475A">
        <w:rPr>
          <w:lang w:val="ru-RU"/>
        </w:rPr>
        <w:t xml:space="preserve"> </w:t>
      </w:r>
      <w:r>
        <w:t>бот повинен відправити більш детальну інформацію про існуючі команди та їх призначення.</w:t>
      </w:r>
    </w:p>
    <w:p w:rsidR="00BD475A" w:rsidRDefault="00BD475A" w:rsidP="00BD475A">
      <w:pPr>
        <w:pStyle w:val="ac"/>
      </w:pPr>
      <w:r>
        <w:t>Самі команди в повідомлені мають бути виділені.</w:t>
      </w:r>
    </w:p>
    <w:p w:rsidR="00BD475A" w:rsidRDefault="00BD475A" w:rsidP="00BD475A">
      <w:pPr>
        <w:pStyle w:val="ac"/>
      </w:pPr>
      <w:r>
        <w:lastRenderedPageBreak/>
        <w:t xml:space="preserve">Команди повинні дозволяти користувачу натискати на них задля їх виконання, окрім команд </w:t>
      </w:r>
      <w:r w:rsidRPr="00BD475A">
        <w:t>/</w:t>
      </w:r>
      <w:r>
        <w:rPr>
          <w:lang w:val="en-US"/>
        </w:rPr>
        <w:t>bind</w:t>
      </w:r>
      <w:r w:rsidRPr="00BD475A">
        <w:t xml:space="preserve"> та /</w:t>
      </w:r>
      <w:r>
        <w:rPr>
          <w:lang w:val="en-US"/>
        </w:rPr>
        <w:t>unbind</w:t>
      </w:r>
      <w:r>
        <w:t xml:space="preserve"> бо ці команди мають виконуватися з обов’язковими параметрами.</w:t>
      </w:r>
    </w:p>
    <w:p w:rsidR="00BD475A" w:rsidRDefault="00BD475A" w:rsidP="00E6577C">
      <w:pPr>
        <w:pStyle w:val="a"/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>
        <w:t xml:space="preserve"> </w:t>
      </w:r>
    </w:p>
    <w:p w:rsidR="000B50A5" w:rsidRDefault="00BD475A" w:rsidP="000B50A5">
      <w:pPr>
        <w:pStyle w:val="ac"/>
      </w:pPr>
      <w:r>
        <w:t xml:space="preserve">При надсиланні користувачем команди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 w:rsidRPr="00BD475A">
        <w:rPr>
          <w:lang w:val="ru-RU"/>
        </w:rPr>
        <w:t xml:space="preserve"> </w:t>
      </w:r>
      <w:r>
        <w:t xml:space="preserve">бот повинен надіслати повідомлення з переліком усіх шаблонів користувача. </w:t>
      </w:r>
      <w:r w:rsidR="000B50A5">
        <w:t xml:space="preserve">Також команда має «таємний» параметр для користувачів, що наявні у колекції адміністрації, </w:t>
      </w:r>
      <w:r w:rsidR="000B50A5">
        <w:rPr>
          <w:lang w:val="en-US"/>
        </w:rPr>
        <w:t>user</w:t>
      </w:r>
      <w:r w:rsidR="000B50A5" w:rsidRPr="008D18EC">
        <w:t>_</w:t>
      </w:r>
      <w:r w:rsidR="000B50A5">
        <w:rPr>
          <w:lang w:val="en-US"/>
        </w:rPr>
        <w:t>id</w:t>
      </w:r>
      <w:r w:rsidR="000B50A5" w:rsidRPr="008D18EC">
        <w:t xml:space="preserve"> </w:t>
      </w:r>
      <w:r w:rsidR="000B50A5">
        <w:t>– індекс користувача з яким буде проводитися операція.</w:t>
      </w:r>
    </w:p>
    <w:p w:rsidR="00BD475A" w:rsidRDefault="00BD475A" w:rsidP="00BD475A">
      <w:pPr>
        <w:pStyle w:val="ac"/>
      </w:pPr>
      <w:r>
        <w:t xml:space="preserve">Перелік має бути зроблений за допомогою </w:t>
      </w:r>
      <w:r w:rsidR="00015C1B">
        <w:t>інлайн кнопок кнопки мають бути розташовані у 2 стовбця (якщо кількість непарна – остання кнопка займає 2 стовбця). На кожній кнопці має бути написане одне ключове слово. При натисканні кожна кнопка дає команду ботові надіслати шаблон відповідний до ключового слова на кнопці для перед перегляду.</w:t>
      </w:r>
    </w:p>
    <w:p w:rsidR="00015C1B" w:rsidRDefault="00015C1B" w:rsidP="00BD475A">
      <w:pPr>
        <w:pStyle w:val="ac"/>
      </w:pPr>
      <w:r>
        <w:t>У випадку, якщо користувач немає жодних збережених шаблонів, він має отримати відповідне повідомлення.</w:t>
      </w:r>
    </w:p>
    <w:p w:rsidR="00015C1B" w:rsidRPr="00015C1B" w:rsidRDefault="00015C1B" w:rsidP="00E6577C">
      <w:pPr>
        <w:pStyle w:val="a"/>
        <w:rPr>
          <w:lang w:val="ru-RU"/>
        </w:rPr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</w:p>
    <w:p w:rsidR="00015C1B" w:rsidRDefault="00015C1B" w:rsidP="00015C1B">
      <w:pPr>
        <w:pStyle w:val="ac"/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  <w:r w:rsidRPr="00015C1B">
        <w:rPr>
          <w:lang w:val="ru-RU"/>
        </w:rPr>
        <w:t xml:space="preserve"> </w:t>
      </w:r>
      <w:r>
        <w:t xml:space="preserve">має обов’язковий параметр </w:t>
      </w:r>
      <w:proofErr w:type="spellStart"/>
      <w:r>
        <w:rPr>
          <w:lang w:val="en-US"/>
        </w:rPr>
        <w:t>kwd</w:t>
      </w:r>
      <w:proofErr w:type="spellEnd"/>
      <w:r w:rsidRPr="00015C1B">
        <w:rPr>
          <w:lang w:val="ru-RU"/>
        </w:rPr>
        <w:t xml:space="preserve"> </w:t>
      </w:r>
      <w:r>
        <w:t>– ключове слово, яке користувач буде використовувати для доступу до поточного шаблону.</w:t>
      </w:r>
      <w:r w:rsidR="000B50A5">
        <w:t xml:space="preserve"> </w:t>
      </w:r>
      <w:bookmarkStart w:id="3" w:name="_Hlk72712240"/>
      <w:r w:rsidR="000B50A5">
        <w:t>Допускається перелік ключових слів розділених комою.</w:t>
      </w:r>
    </w:p>
    <w:bookmarkEnd w:id="3"/>
    <w:p w:rsidR="008D18EC" w:rsidRDefault="00015C1B" w:rsidP="00015C1B">
      <w:pPr>
        <w:pStyle w:val="ac"/>
      </w:pPr>
      <w:r>
        <w:t xml:space="preserve">Після ключового слова користувач може вводити будь-який текст </w:t>
      </w:r>
      <w:r w:rsidR="008D18EC">
        <w:t xml:space="preserve">з будь-яким форматуванням, яке має бути збережене при відтворенні. </w:t>
      </w:r>
    </w:p>
    <w:p w:rsidR="00015C1B" w:rsidRDefault="008D18EC" w:rsidP="008D18EC">
      <w:pPr>
        <w:pStyle w:val="ac"/>
      </w:pPr>
      <w:r>
        <w:t>При виконанні команди шаблон має бути доданий до колекції шаблонів та має бути зв’язаний з користувачем з колекції користувачів у базі даних. У випадку, якщо в колекції ще не існує запису користувача, вона повинна бути створена.</w:t>
      </w:r>
    </w:p>
    <w:p w:rsidR="008D18EC" w:rsidRDefault="008D18EC" w:rsidP="008D18EC">
      <w:pPr>
        <w:pStyle w:val="ac"/>
      </w:pPr>
      <w:r>
        <w:t>Після виконання команди має бути надісланий новий шаблон для перед перегляду або повідомлення про помилку.</w:t>
      </w:r>
    </w:p>
    <w:p w:rsidR="008D18EC" w:rsidRPr="00872A5B" w:rsidRDefault="008D18EC" w:rsidP="00E6577C">
      <w:pPr>
        <w:pStyle w:val="a"/>
      </w:pPr>
      <w:r>
        <w:t xml:space="preserve">Команда </w:t>
      </w:r>
      <w:r w:rsidRPr="00872A5B">
        <w:t>/</w:t>
      </w:r>
      <w:r>
        <w:rPr>
          <w:lang w:val="en-US"/>
        </w:rPr>
        <w:t>unbind</w:t>
      </w:r>
    </w:p>
    <w:p w:rsidR="008D18EC" w:rsidRDefault="008D18EC" w:rsidP="000B50A5">
      <w:pPr>
        <w:pStyle w:val="ac"/>
      </w:pPr>
      <w:r w:rsidRPr="00872A5B">
        <w:t>Команда /</w:t>
      </w:r>
      <w:r>
        <w:rPr>
          <w:lang w:val="en-US"/>
        </w:rPr>
        <w:t>unbind</w:t>
      </w:r>
      <w:r w:rsidRPr="00872A5B">
        <w:t xml:space="preserve"> </w:t>
      </w:r>
      <w:r>
        <w:t xml:space="preserve">має обов’язковий параметр </w:t>
      </w:r>
      <w:proofErr w:type="spellStart"/>
      <w:r>
        <w:rPr>
          <w:lang w:val="en-US"/>
        </w:rPr>
        <w:t>kwd</w:t>
      </w:r>
      <w:proofErr w:type="spellEnd"/>
      <w:r w:rsidRPr="00872A5B">
        <w:t xml:space="preserve"> – </w:t>
      </w:r>
      <w:r>
        <w:t xml:space="preserve">ключове слово, шаблон відповідний якому має бути видалений. </w:t>
      </w:r>
      <w:bookmarkStart w:id="4" w:name="_Hlk72711860"/>
      <w:r w:rsidR="000B50A5">
        <w:t xml:space="preserve">Допускається перелік ключових слів розділених комою. </w:t>
      </w:r>
      <w:r>
        <w:t xml:space="preserve">Також є «таємний» параметр для </w:t>
      </w:r>
      <w:r>
        <w:lastRenderedPageBreak/>
        <w:t>користувачів, що наявні у колекції адміністрації</w:t>
      </w:r>
      <w:r w:rsidR="000B50A5">
        <w:t>,</w:t>
      </w:r>
      <w:r>
        <w:t xml:space="preserve"> </w:t>
      </w:r>
      <w:r>
        <w:rPr>
          <w:lang w:val="en-US"/>
        </w:rPr>
        <w:t>user</w:t>
      </w:r>
      <w:r w:rsidRPr="008D18EC">
        <w:t>_</w:t>
      </w:r>
      <w:r>
        <w:rPr>
          <w:lang w:val="en-US"/>
        </w:rPr>
        <w:t>id</w:t>
      </w:r>
      <w:r w:rsidRPr="008D18EC">
        <w:t xml:space="preserve"> </w:t>
      </w:r>
      <w:r>
        <w:t>– індекс користувача з яким буде проводитися операція.</w:t>
      </w:r>
    </w:p>
    <w:bookmarkEnd w:id="4"/>
    <w:p w:rsidR="000B50A5" w:rsidRDefault="008D18EC" w:rsidP="008D18EC">
      <w:pPr>
        <w:pStyle w:val="ac"/>
      </w:pPr>
      <w:r>
        <w:t xml:space="preserve">При виконанні видаляє зв’язок користувача та шаблону, видаляє </w:t>
      </w:r>
      <w:r w:rsidR="000B50A5">
        <w:t>шаблон з колекції шаблонів, якщо жодне з інших ключових слів користувача не має зв’язку з цим шаблоном.</w:t>
      </w:r>
    </w:p>
    <w:p w:rsidR="008D18EC" w:rsidRPr="000B50A5" w:rsidRDefault="000B50A5" w:rsidP="008D18EC">
      <w:pPr>
        <w:pStyle w:val="ac"/>
        <w:rPr>
          <w:lang w:val="ru-RU"/>
        </w:rPr>
      </w:pPr>
      <w:r>
        <w:t>Після виконання команди має бути надіслано повідомлення про успішність операції або про помилку</w:t>
      </w:r>
      <w:r w:rsidRPr="000B50A5">
        <w:rPr>
          <w:lang w:val="ru-RU"/>
        </w:rPr>
        <w:t>.</w:t>
      </w:r>
    </w:p>
    <w:p w:rsidR="000B50A5" w:rsidRDefault="000B50A5" w:rsidP="00E6577C">
      <w:pPr>
        <w:pStyle w:val="a"/>
      </w:pPr>
      <w:r>
        <w:t>Ключове слово</w:t>
      </w:r>
    </w:p>
    <w:p w:rsidR="000B50A5" w:rsidRDefault="000B50A5" w:rsidP="000B50A5">
      <w:pPr>
        <w:pStyle w:val="ac"/>
      </w:pPr>
      <w:r>
        <w:t xml:space="preserve"> Ключове слово має містити лише букви та цифри, є нечутливим до регістру. </w:t>
      </w:r>
      <w:r w:rsidR="004D7CEC">
        <w:t>З одним ключовим словом може бути зв’язаний лише один шаблон.</w:t>
      </w:r>
    </w:p>
    <w:p w:rsidR="004D7CEC" w:rsidRDefault="004D7CEC" w:rsidP="00E6577C">
      <w:pPr>
        <w:pStyle w:val="a"/>
      </w:pPr>
      <w:r>
        <w:t>Шаблон</w:t>
      </w:r>
    </w:p>
    <w:p w:rsidR="004D7CEC" w:rsidRDefault="004D7CEC" w:rsidP="004D7CEC">
      <w:pPr>
        <w:pStyle w:val="ac"/>
      </w:pPr>
      <w:r>
        <w:t xml:space="preserve">Шаблон може містити форматований текст, файл будь-якого формату або деякий список файлів, таким чином підтримуючи усі типи повідомлень до яких можна додати текст. </w:t>
      </w:r>
    </w:p>
    <w:p w:rsidR="004D7CEC" w:rsidRDefault="004D7CEC" w:rsidP="004D7CEC">
      <w:pPr>
        <w:pStyle w:val="ac"/>
        <w:ind w:firstLine="0"/>
      </w:pPr>
      <w:r>
        <w:tab/>
        <w:t>Типи повідомлень, що мають підтримуватися:</w:t>
      </w:r>
    </w:p>
    <w:p w:rsidR="004D7CEC" w:rsidRDefault="004D7CEC" w:rsidP="004D7CEC">
      <w:pPr>
        <w:pStyle w:val="a0"/>
      </w:pPr>
      <w:r>
        <w:t>Текстові</w:t>
      </w:r>
    </w:p>
    <w:p w:rsidR="004D7CEC" w:rsidRDefault="004D7CEC" w:rsidP="004D7CEC">
      <w:pPr>
        <w:pStyle w:val="a0"/>
      </w:pPr>
      <w:r>
        <w:t>Зображення</w:t>
      </w:r>
    </w:p>
    <w:p w:rsidR="004D7CEC" w:rsidRDefault="004D7CEC" w:rsidP="004D7CEC">
      <w:pPr>
        <w:pStyle w:val="a0"/>
      </w:pPr>
      <w:r>
        <w:t>Відео</w:t>
      </w:r>
    </w:p>
    <w:p w:rsidR="004D7CEC" w:rsidRDefault="004D7CEC" w:rsidP="004D7CEC">
      <w:pPr>
        <w:pStyle w:val="a0"/>
      </w:pPr>
      <w:r>
        <w:t>Файл</w:t>
      </w:r>
    </w:p>
    <w:p w:rsidR="004D7CEC" w:rsidRDefault="004D7CEC" w:rsidP="004D7CEC">
      <w:pPr>
        <w:pStyle w:val="a0"/>
      </w:pPr>
      <w:r>
        <w:t xml:space="preserve">Аудіо </w:t>
      </w:r>
    </w:p>
    <w:p w:rsidR="004D7CEC" w:rsidRDefault="004D7CEC" w:rsidP="004D7CEC">
      <w:pPr>
        <w:pStyle w:val="a0"/>
      </w:pPr>
      <w:r>
        <w:t>Медіа група (сукупність файлів одного типу, зображення та відео можуть бути разом)</w:t>
      </w:r>
    </w:p>
    <w:p w:rsidR="004D7CEC" w:rsidRDefault="004D7CEC" w:rsidP="004D7CEC">
      <w:pPr>
        <w:pStyle w:val="ac"/>
      </w:pPr>
      <w:r>
        <w:t>Текст після ключового слова є необов’язковим для всіх типів повідомлень окрім текстових.</w:t>
      </w:r>
    </w:p>
    <w:p w:rsidR="004D7CEC" w:rsidRDefault="004D7CEC" w:rsidP="00E6577C">
      <w:pPr>
        <w:pStyle w:val="a"/>
      </w:pPr>
      <w:r>
        <w:t>Збереження даних</w:t>
      </w:r>
    </w:p>
    <w:p w:rsidR="004D7CEC" w:rsidRDefault="004D7CEC" w:rsidP="004D7CEC">
      <w:pPr>
        <w:pStyle w:val="ac"/>
      </w:pPr>
      <w:r>
        <w:t>База даних має містити наступні колекції:</w:t>
      </w:r>
    </w:p>
    <w:p w:rsidR="00992878" w:rsidRPr="00992878" w:rsidRDefault="00992878" w:rsidP="00992878">
      <w:pPr>
        <w:pStyle w:val="a0"/>
      </w:pPr>
      <w:r>
        <w:rPr>
          <w:lang w:val="en-US"/>
        </w:rPr>
        <w:t xml:space="preserve">users </w:t>
      </w:r>
      <w:r>
        <w:t>– список користувачів</w:t>
      </w:r>
    </w:p>
    <w:p w:rsidR="00992878" w:rsidRPr="00992878" w:rsidRDefault="00992878" w:rsidP="00992878">
      <w:pPr>
        <w:pStyle w:val="a0"/>
      </w:pPr>
      <w:r>
        <w:rPr>
          <w:lang w:val="en-US"/>
        </w:rPr>
        <w:t>keywords</w:t>
      </w:r>
      <w:r>
        <w:t xml:space="preserve"> – список шаблонів </w:t>
      </w:r>
    </w:p>
    <w:p w:rsidR="00992878" w:rsidRDefault="00992878" w:rsidP="00992878">
      <w:pPr>
        <w:pStyle w:val="a0"/>
      </w:pPr>
      <w:r>
        <w:rPr>
          <w:lang w:val="en-US"/>
        </w:rPr>
        <w:t>admins</w:t>
      </w:r>
      <w:r>
        <w:t xml:space="preserve"> – список індексів адміністраторів</w:t>
      </w:r>
    </w:p>
    <w:p w:rsidR="00992878" w:rsidRDefault="00992878" w:rsidP="00992878">
      <w:pPr>
        <w:pStyle w:val="ac"/>
      </w:pPr>
      <w:r>
        <w:t xml:space="preserve">Усі файли зберігаються на платформі </w:t>
      </w:r>
      <w:r>
        <w:rPr>
          <w:lang w:val="en-US"/>
        </w:rPr>
        <w:t>Telegram</w:t>
      </w:r>
      <w:r w:rsidRPr="00992878">
        <w:t xml:space="preserve">, у базу </w:t>
      </w:r>
      <w:r>
        <w:t>записуються лише індивідуальні ідентифікатори файлів.</w:t>
      </w:r>
    </w:p>
    <w:p w:rsidR="00992878" w:rsidRDefault="00992878" w:rsidP="00E6577C">
      <w:pPr>
        <w:pStyle w:val="a"/>
      </w:pPr>
      <w:r>
        <w:lastRenderedPageBreak/>
        <w:t>Програмна частина</w:t>
      </w:r>
    </w:p>
    <w:p w:rsidR="00992878" w:rsidRDefault="00992878" w:rsidP="00992878">
      <w:pPr>
        <w:pStyle w:val="ac"/>
      </w:pPr>
      <w:r>
        <w:t xml:space="preserve">Увесь код має бути написаний на мові програмування </w:t>
      </w:r>
      <w:r>
        <w:rPr>
          <w:lang w:val="en-US"/>
        </w:rPr>
        <w:t>Python</w:t>
      </w:r>
      <w:r w:rsidRPr="00992878">
        <w:t xml:space="preserve"> </w:t>
      </w:r>
      <w:r>
        <w:t xml:space="preserve">з використанням бібліотеки для розробки </w:t>
      </w:r>
      <w:r w:rsidR="009817DC">
        <w:rPr>
          <w:lang w:val="en-US"/>
        </w:rPr>
        <w:t>Telegram</w:t>
      </w:r>
      <w:r>
        <w:t xml:space="preserve"> ботів </w:t>
      </w:r>
      <w:r>
        <w:rPr>
          <w:lang w:val="en-US"/>
        </w:rPr>
        <w:t>aiogram</w:t>
      </w:r>
      <w:r w:rsidRPr="00992878">
        <w:t>.</w:t>
      </w:r>
      <w:r w:rsidRPr="009817DC">
        <w:t xml:space="preserve"> </w:t>
      </w:r>
      <w:r>
        <w:t xml:space="preserve"> </w:t>
      </w:r>
    </w:p>
    <w:p w:rsidR="00806B75" w:rsidRDefault="00806B75" w:rsidP="00992878">
      <w:pPr>
        <w:pStyle w:val="ac"/>
        <w:rPr>
          <w:lang w:val="ru-RU"/>
        </w:rPr>
      </w:pPr>
      <w:r>
        <w:rPr>
          <w:lang w:val="ru-RU"/>
        </w:rPr>
        <w:t xml:space="preserve">В </w:t>
      </w:r>
      <w:r>
        <w:t xml:space="preserve">якості бази даних має бути використана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806B75" w:rsidRDefault="00806B75" w:rsidP="00E6577C">
      <w:pPr>
        <w:pStyle w:val="a"/>
      </w:pPr>
      <w:r>
        <w:t xml:space="preserve">Локалізація </w:t>
      </w:r>
    </w:p>
    <w:p w:rsidR="00806B75" w:rsidRDefault="00806B75" w:rsidP="00806B75">
      <w:pPr>
        <w:pStyle w:val="ac"/>
      </w:pPr>
      <w:r>
        <w:t xml:space="preserve">Увесь текст повідомлень має бути локалізованим. </w:t>
      </w:r>
    </w:p>
    <w:p w:rsidR="00806B75" w:rsidRDefault="00806B75" w:rsidP="00806B75">
      <w:pPr>
        <w:pStyle w:val="ac"/>
      </w:pPr>
      <w:r>
        <w:t xml:space="preserve">Інформація про локалізацію має братися з повідомлення користувача. </w:t>
      </w:r>
    </w:p>
    <w:p w:rsidR="00806B75" w:rsidRDefault="00806B75" w:rsidP="00806B75">
      <w:pPr>
        <w:pStyle w:val="ac"/>
      </w:pPr>
      <w:r>
        <w:t>Мови, що мають бути реалізовані:</w:t>
      </w:r>
    </w:p>
    <w:p w:rsidR="00806B75" w:rsidRPr="00806B75" w:rsidRDefault="00806B75" w:rsidP="00806B75">
      <w:pPr>
        <w:pStyle w:val="a0"/>
      </w:pPr>
      <w:r>
        <w:t>Англійська</w:t>
      </w:r>
    </w:p>
    <w:p w:rsidR="00806B75" w:rsidRDefault="00806B75" w:rsidP="00806B75">
      <w:pPr>
        <w:pStyle w:val="a0"/>
      </w:pPr>
      <w:r>
        <w:t>Російська</w:t>
      </w:r>
    </w:p>
    <w:p w:rsidR="00806B75" w:rsidRDefault="00806B75" w:rsidP="00806B75">
      <w:pPr>
        <w:pStyle w:val="ac"/>
      </w:pPr>
      <w:r>
        <w:t>У майбутньому можливе додавання інших мов.</w:t>
      </w:r>
    </w:p>
    <w:p w:rsidR="00806B75" w:rsidRDefault="00806B75" w:rsidP="00806B75">
      <w:pPr>
        <w:pStyle w:val="ac"/>
      </w:pPr>
      <w:r>
        <w:t>У випадку, якщо мови користувача немає у існуючому переліку, за замовчуванням має бути обрана англійська мова.</w:t>
      </w:r>
    </w:p>
    <w:p w:rsidR="007E6A69" w:rsidRDefault="004B1F15" w:rsidP="00E6577C">
      <w:pPr>
        <w:pStyle w:val="a"/>
      </w:pPr>
      <w:r>
        <w:t>Відмовостійкість</w:t>
      </w:r>
    </w:p>
    <w:p w:rsidR="004B1F15" w:rsidRDefault="004B1F15" w:rsidP="004B1F15">
      <w:pPr>
        <w:pStyle w:val="ac"/>
      </w:pPr>
      <w:r>
        <w:t>У випадку помилки на стороні користувача, бот має вказати користувачу на помилку</w:t>
      </w:r>
    </w:p>
    <w:p w:rsidR="004B1F15" w:rsidRDefault="004B1F15" w:rsidP="004B1F15">
      <w:pPr>
        <w:pStyle w:val="ac"/>
      </w:pPr>
      <w:r>
        <w:t xml:space="preserve">У випадку внутрішньої помилки, повна інформація про помилку має бути надіслана адміністрації </w:t>
      </w:r>
    </w:p>
    <w:p w:rsidR="004B1F15" w:rsidRDefault="004B1F15" w:rsidP="00E6577C">
      <w:pPr>
        <w:pStyle w:val="a"/>
      </w:pPr>
      <w:r>
        <w:t>Розгортання</w:t>
      </w:r>
    </w:p>
    <w:p w:rsidR="004B1F15" w:rsidRDefault="004B1F15" w:rsidP="004B1F15">
      <w:pPr>
        <w:pStyle w:val="ac"/>
        <w:rPr>
          <w:lang w:val="ru-RU"/>
        </w:rPr>
      </w:pPr>
      <w:r>
        <w:t xml:space="preserve">База даних повинна бути доступна онлайн та зберігатися на серверах, що надаються самою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4B1F15" w:rsidRDefault="004B1F15" w:rsidP="004B1F15">
      <w:pPr>
        <w:pStyle w:val="ac"/>
      </w:pPr>
      <w:r>
        <w:rPr>
          <w:lang w:val="ru-RU"/>
        </w:rPr>
        <w:t xml:space="preserve">Скрипт </w:t>
      </w:r>
      <w:r>
        <w:t xml:space="preserve">програми повинен бути розгорнутий на сервері з підтримкою мови </w:t>
      </w:r>
      <w:r>
        <w:rPr>
          <w:lang w:val="en-US"/>
        </w:rPr>
        <w:t>Python</w:t>
      </w:r>
      <w:r w:rsidRPr="004B1F15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 xml:space="preserve">нижче 3.8. </w:t>
      </w:r>
    </w:p>
    <w:p w:rsidR="004B1F15" w:rsidRDefault="004B1F15" w:rsidP="004B1F15">
      <w:pPr>
        <w:pStyle w:val="ac"/>
      </w:pPr>
      <w:r>
        <w:t>Кожен розробник повинен мати власно створеного бота для роботи. Забороняється використання основного боту.</w:t>
      </w:r>
      <w:r w:rsidRPr="004B1F15">
        <w:t xml:space="preserve"> </w:t>
      </w:r>
    </w:p>
    <w:p w:rsidR="004B1F15" w:rsidRPr="004B1F15" w:rsidRDefault="00630178" w:rsidP="004B1F15">
      <w:pPr>
        <w:pStyle w:val="ac"/>
      </w:pPr>
      <w:r>
        <w:t>Параметри підключення для бази даних та токен боту повинні зберігатися у змінних середовища, що відрізняються на сервері та локально.</w:t>
      </w: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</w:p>
    <w:p w:rsidR="00F738DA" w:rsidRDefault="00612F29" w:rsidP="005223B6">
      <w:pPr>
        <w:pStyle w:val="a"/>
        <w:numPr>
          <w:ilvl w:val="1"/>
          <w:numId w:val="1"/>
        </w:numPr>
      </w:pPr>
      <w:r w:rsidRPr="00612F29">
        <w:t>Вибір засобів розробки</w:t>
      </w:r>
    </w:p>
    <w:p w:rsidR="00FF237C" w:rsidRDefault="00443612" w:rsidP="00FF237C">
      <w:pPr>
        <w:pStyle w:val="ac"/>
      </w:pPr>
      <w:r>
        <w:t xml:space="preserve">Для розробки </w:t>
      </w:r>
      <w:r>
        <w:rPr>
          <w:lang w:val="en-US"/>
        </w:rPr>
        <w:t>Telegram</w:t>
      </w:r>
      <w:r w:rsidRPr="00443612">
        <w:t xml:space="preserve"> </w:t>
      </w:r>
      <w:r>
        <w:t xml:space="preserve">боту використовувалося середовище розробки </w:t>
      </w:r>
      <w:r>
        <w:rPr>
          <w:lang w:val="en-US"/>
        </w:rPr>
        <w:t>PyCharm</w:t>
      </w:r>
      <w:r w:rsidRPr="00443612">
        <w:t xml:space="preserve"> 2020 </w:t>
      </w:r>
      <w:r>
        <w:t xml:space="preserve">від компанії </w:t>
      </w:r>
      <w:r>
        <w:rPr>
          <w:lang w:val="en-US"/>
        </w:rPr>
        <w:t>JetBrains</w:t>
      </w:r>
      <w:r w:rsidRPr="00443612">
        <w:t>.</w:t>
      </w:r>
    </w:p>
    <w:p w:rsidR="00443612" w:rsidRDefault="00443612" w:rsidP="00FF237C">
      <w:pPr>
        <w:pStyle w:val="ac"/>
      </w:pPr>
      <w:r w:rsidRPr="00443612">
        <w:rPr>
          <w:lang w:val="en-US"/>
        </w:rPr>
        <w:lastRenderedPageBreak/>
        <w:t>PyCharm</w:t>
      </w:r>
      <w:r w:rsidRPr="00443612">
        <w:t xml:space="preserve"> </w:t>
      </w:r>
      <w:r w:rsidR="006F1670">
        <w:t>–</w:t>
      </w:r>
      <w:r w:rsidRPr="00443612">
        <w:t xml:space="preserve"> це спеціальне інтегроване середовище розробки </w:t>
      </w:r>
      <w:r w:rsidRPr="00443612">
        <w:rPr>
          <w:lang w:val="en-US"/>
        </w:rPr>
        <w:t>Python</w:t>
      </w:r>
      <w:r w:rsidRPr="00443612">
        <w:t xml:space="preserve"> (</w:t>
      </w:r>
      <w:r w:rsidRPr="00443612">
        <w:rPr>
          <w:lang w:val="en-US"/>
        </w:rPr>
        <w:t>IDE</w:t>
      </w:r>
      <w:r w:rsidRPr="00443612">
        <w:t xml:space="preserve">), що забезпечує широкий спектр важливих інструментів для розробників </w:t>
      </w:r>
      <w:r w:rsidRPr="00443612">
        <w:rPr>
          <w:lang w:val="en-US"/>
        </w:rPr>
        <w:t>Python</w:t>
      </w:r>
      <w:r w:rsidRPr="00443612">
        <w:t xml:space="preserve">, тісно інтегрованих для створення зручного середовища для продуктивного розвитку </w:t>
      </w:r>
      <w:r w:rsidRPr="00443612">
        <w:rPr>
          <w:lang w:val="en-US"/>
        </w:rPr>
        <w:t>Python</w:t>
      </w:r>
      <w:r w:rsidRPr="00443612">
        <w:t>, Інтернету та науки про дані. [https://www.jetbrains.com/help/pycharm/quick-start-guide.html</w:t>
      </w:r>
      <w:r w:rsidRPr="006F1670">
        <w:t>]</w:t>
      </w:r>
    </w:p>
    <w:p w:rsidR="006F1670" w:rsidRPr="00FB1DEB" w:rsidRDefault="006F1670" w:rsidP="00FF237C">
      <w:pPr>
        <w:pStyle w:val="ac"/>
        <w:rPr>
          <w:lang w:val="ru-RU"/>
        </w:rPr>
      </w:pPr>
      <w:r>
        <w:t xml:space="preserve">Для моделювання бази даних використовувався додаток </w:t>
      </w:r>
      <w:r>
        <w:rPr>
          <w:lang w:val="en-US"/>
        </w:rPr>
        <w:t>MongoDB</w:t>
      </w:r>
      <w:r w:rsidRPr="006F1670">
        <w:rPr>
          <w:lang w:val="ru-RU"/>
        </w:rPr>
        <w:t xml:space="preserve"> </w:t>
      </w:r>
      <w:r>
        <w:rPr>
          <w:lang w:val="en-US"/>
        </w:rPr>
        <w:t>Compass</w:t>
      </w:r>
    </w:p>
    <w:p w:rsidR="006F1670" w:rsidRPr="006F1670" w:rsidRDefault="006F1670" w:rsidP="00FF237C">
      <w:pPr>
        <w:pStyle w:val="ac"/>
        <w:rPr>
          <w:lang w:val="ru-RU"/>
        </w:rPr>
      </w:pPr>
      <w:r w:rsidRPr="006F1670">
        <w:rPr>
          <w:lang w:val="en-US"/>
        </w:rPr>
        <w:t>MongoDB</w:t>
      </w:r>
      <w:r w:rsidRPr="00FB1DEB">
        <w:rPr>
          <w:lang w:val="ru-RU"/>
        </w:rPr>
        <w:t xml:space="preserve"> </w:t>
      </w:r>
      <w:r w:rsidRPr="006F1670">
        <w:rPr>
          <w:lang w:val="en-US"/>
        </w:rPr>
        <w:t>Compass</w:t>
      </w:r>
      <w:r w:rsidRPr="00FB1DEB">
        <w:rPr>
          <w:lang w:val="ru-RU"/>
        </w:rPr>
        <w:t xml:space="preserve"> </w:t>
      </w:r>
      <w:r>
        <w:t xml:space="preserve">– графічний інтерфейс для роботи з </w:t>
      </w:r>
      <w:r>
        <w:rPr>
          <w:lang w:val="en-US"/>
        </w:rPr>
        <w:t>MongoDB</w:t>
      </w:r>
      <w:r w:rsidRPr="00FB1DEB">
        <w:rPr>
          <w:lang w:val="ru-RU"/>
        </w:rPr>
        <w:t xml:space="preserve">, </w:t>
      </w:r>
      <w:r>
        <w:t xml:space="preserve">що дозволяє робити всі базові операції </w:t>
      </w:r>
      <w:r>
        <w:rPr>
          <w:lang w:val="en-US"/>
        </w:rPr>
        <w:t>CRUD</w:t>
      </w:r>
      <w:r w:rsidRPr="00FB1DEB">
        <w:rPr>
          <w:lang w:val="ru-RU"/>
        </w:rPr>
        <w:t xml:space="preserve">, </w:t>
      </w:r>
      <w:r>
        <w:t>переглядати та оптимізувати запити та візуально досліджувати наявні дані.</w:t>
      </w:r>
      <w:r w:rsidRPr="00FB1DEB">
        <w:rPr>
          <w:lang w:val="ru-RU"/>
        </w:rPr>
        <w:t xml:space="preserve"> </w:t>
      </w:r>
      <w:r w:rsidRPr="006F1670">
        <w:rPr>
          <w:lang w:val="ru-RU"/>
        </w:rPr>
        <w:t>[</w:t>
      </w:r>
      <w:r w:rsidRPr="006F1670">
        <w:rPr>
          <w:lang w:val="en-US"/>
        </w:rPr>
        <w:t>https</w:t>
      </w:r>
      <w:r w:rsidRPr="006F1670">
        <w:rPr>
          <w:lang w:val="ru-RU"/>
        </w:rPr>
        <w:t>://</w:t>
      </w:r>
      <w:r w:rsidRPr="006F1670">
        <w:rPr>
          <w:lang w:val="en-US"/>
        </w:rPr>
        <w:t>www</w:t>
      </w:r>
      <w:r w:rsidRPr="006F1670">
        <w:rPr>
          <w:lang w:val="ru-RU"/>
        </w:rPr>
        <w:t>.</w:t>
      </w:r>
      <w:proofErr w:type="spellStart"/>
      <w:r w:rsidRPr="006F1670">
        <w:rPr>
          <w:lang w:val="en-US"/>
        </w:rPr>
        <w:t>mongodb</w:t>
      </w:r>
      <w:proofErr w:type="spellEnd"/>
      <w:r w:rsidRPr="006F1670">
        <w:rPr>
          <w:lang w:val="ru-RU"/>
        </w:rPr>
        <w:t>.</w:t>
      </w:r>
      <w:r w:rsidRPr="006F1670">
        <w:rPr>
          <w:lang w:val="en-US"/>
        </w:rPr>
        <w:t>com</w:t>
      </w:r>
      <w:r w:rsidRPr="006F1670">
        <w:rPr>
          <w:lang w:val="ru-RU"/>
        </w:rPr>
        <w:t>/</w:t>
      </w:r>
      <w:r w:rsidRPr="006F1670">
        <w:rPr>
          <w:lang w:val="en-US"/>
        </w:rPr>
        <w:t>products</w:t>
      </w:r>
      <w:r w:rsidRPr="006F1670">
        <w:rPr>
          <w:lang w:val="ru-RU"/>
        </w:rPr>
        <w:t>/</w:t>
      </w:r>
      <w:r w:rsidRPr="006F1670">
        <w:rPr>
          <w:lang w:val="en-US"/>
        </w:rPr>
        <w:t>compass</w:t>
      </w:r>
      <w:r w:rsidRPr="00FB1DEB">
        <w:rPr>
          <w:lang w:val="ru-RU"/>
        </w:rPr>
        <w:t>]</w:t>
      </w:r>
    </w:p>
    <w:p w:rsidR="006F1670" w:rsidRDefault="006F1670" w:rsidP="00FF237C">
      <w:pPr>
        <w:pStyle w:val="ac"/>
        <w:rPr>
          <w:lang w:val="ru-RU"/>
        </w:rPr>
      </w:pPr>
      <w:r>
        <w:t xml:space="preserve">В якості мови програмування була використана мова </w:t>
      </w:r>
      <w:r>
        <w:rPr>
          <w:lang w:val="en-US"/>
        </w:rPr>
        <w:t>Python</w:t>
      </w:r>
      <w:r w:rsidRPr="006F1670">
        <w:rPr>
          <w:lang w:val="ru-RU"/>
        </w:rPr>
        <w:t>.</w:t>
      </w:r>
    </w:p>
    <w:p w:rsidR="006F1670" w:rsidRDefault="006F1670" w:rsidP="00FF237C">
      <w:pPr>
        <w:pStyle w:val="ac"/>
      </w:pPr>
      <w:r w:rsidRPr="006F1670">
        <w:rPr>
          <w:lang w:val="en-US"/>
        </w:rPr>
        <w:t>Python</w:t>
      </w:r>
      <w:r w:rsidRPr="006F1670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6F1670">
        <w:t>це інтерпретована, об’єктно-орієнтована мова програмування високого рівня з динамічною семантикою.</w:t>
      </w:r>
    </w:p>
    <w:p w:rsidR="006F1670" w:rsidRPr="006F1670" w:rsidRDefault="006F1670" w:rsidP="00FF237C">
      <w:pPr>
        <w:pStyle w:val="ac"/>
      </w:pPr>
      <w:r>
        <w:t xml:space="preserve">Для зручної роботи з </w:t>
      </w:r>
      <w:r>
        <w:rPr>
          <w:lang w:val="en-US"/>
        </w:rPr>
        <w:t>Telegram</w:t>
      </w:r>
      <w:r w:rsidRPr="006F1670">
        <w:t xml:space="preserve"> </w:t>
      </w:r>
      <w:r>
        <w:rPr>
          <w:lang w:val="en-US"/>
        </w:rPr>
        <w:t>API</w:t>
      </w:r>
      <w:r w:rsidRPr="006F1670">
        <w:t xml:space="preserve"> </w:t>
      </w:r>
      <w:r>
        <w:t xml:space="preserve">була використана спеціальна бібліотека для </w:t>
      </w:r>
      <w:r>
        <w:rPr>
          <w:lang w:val="en-US"/>
        </w:rPr>
        <w:t>Python</w:t>
      </w:r>
      <w:r w:rsidRPr="006F1670">
        <w:t xml:space="preserve"> </w:t>
      </w:r>
      <w:r>
        <w:rPr>
          <w:lang w:val="en-US"/>
        </w:rPr>
        <w:t>Aiogram</w:t>
      </w:r>
      <w:r w:rsidRPr="006F1670">
        <w:t>.</w:t>
      </w:r>
    </w:p>
    <w:p w:rsidR="006F1670" w:rsidRPr="00C41D45" w:rsidRDefault="00C41D45" w:rsidP="00FF237C">
      <w:pPr>
        <w:pStyle w:val="ac"/>
      </w:pPr>
      <w:r w:rsidRPr="00C41D45">
        <w:rPr>
          <w:lang w:val="en-US"/>
        </w:rPr>
        <w:t>Aiogram</w:t>
      </w:r>
      <w:r w:rsidRPr="00C41D45">
        <w:t xml:space="preserve"> </w:t>
      </w:r>
      <w:r>
        <w:t>–</w:t>
      </w:r>
      <w:r w:rsidRPr="00C41D45">
        <w:t xml:space="preserve"> </w:t>
      </w:r>
      <w:r>
        <w:t xml:space="preserve">це </w:t>
      </w:r>
      <w:r w:rsidRPr="00C41D45">
        <w:t xml:space="preserve">простий і повністю асинхронний фреймворк для </w:t>
      </w:r>
      <w:r w:rsidRPr="00C41D45">
        <w:rPr>
          <w:lang w:val="en-US"/>
        </w:rPr>
        <w:t>API</w:t>
      </w:r>
      <w:r w:rsidRPr="00C41D45">
        <w:t xml:space="preserve"> </w:t>
      </w:r>
      <w:r w:rsidRPr="00C41D45">
        <w:rPr>
          <w:lang w:val="en-US"/>
        </w:rPr>
        <w:t>Telegram</w:t>
      </w:r>
      <w:r w:rsidRPr="00C41D45">
        <w:t xml:space="preserve"> </w:t>
      </w:r>
      <w:r w:rsidRPr="00C41D45">
        <w:rPr>
          <w:lang w:val="en-US"/>
        </w:rPr>
        <w:t>Bot</w:t>
      </w:r>
      <w:r w:rsidRPr="00C41D45">
        <w:t xml:space="preserve">, написаний на </w:t>
      </w:r>
      <w:r w:rsidRPr="00C41D45">
        <w:rPr>
          <w:lang w:val="en-US"/>
        </w:rPr>
        <w:t>Python</w:t>
      </w:r>
      <w:r w:rsidRPr="00C41D45">
        <w:t xml:space="preserve"> 3.7 з </w:t>
      </w:r>
      <w:proofErr w:type="spellStart"/>
      <w:r w:rsidRPr="00C41D45">
        <w:rPr>
          <w:lang w:val="en-US"/>
        </w:rPr>
        <w:t>asyncio</w:t>
      </w:r>
      <w:proofErr w:type="spellEnd"/>
      <w:r w:rsidRPr="00C41D45">
        <w:t xml:space="preserve"> та </w:t>
      </w:r>
      <w:proofErr w:type="spellStart"/>
      <w:r w:rsidRPr="00C41D45">
        <w:rPr>
          <w:lang w:val="en-US"/>
        </w:rPr>
        <w:t>aiohttp</w:t>
      </w:r>
      <w:proofErr w:type="spellEnd"/>
      <w:r>
        <w:t>, що допомагає робити ботів простішими та швидшими.</w:t>
      </w: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  <w:bookmarkStart w:id="5" w:name="_Hlk72709814"/>
    </w:p>
    <w:p w:rsidR="00CD66D2" w:rsidRDefault="00612F29" w:rsidP="005223B6">
      <w:pPr>
        <w:pStyle w:val="a"/>
        <w:numPr>
          <w:ilvl w:val="1"/>
          <w:numId w:val="1"/>
        </w:numPr>
      </w:pPr>
      <w:r>
        <w:t>Вибір моделі життєвого циклу</w:t>
      </w:r>
    </w:p>
    <w:bookmarkEnd w:id="5"/>
    <w:p w:rsidR="00B37F77" w:rsidRDefault="00200F24" w:rsidP="00B37F77">
      <w:pPr>
        <w:pStyle w:val="ac"/>
      </w:pPr>
      <w:r>
        <w:t>При розробці програмного</w:t>
      </w:r>
      <w:r w:rsidR="00B37F77">
        <w:t xml:space="preserve"> продукту використовувалася інкремент</w:t>
      </w:r>
      <w:r>
        <w:t>на модель життєвого циклу, під час якої програмне забезпечення розробляється з лінійною послідовністю стадій однак в декілька інкрементів (версій). Таким чином покращення продукту проходить заплановано весь час, доки життєвий цикл розробки не завершиться.</w:t>
      </w:r>
    </w:p>
    <w:p w:rsidR="00200F24" w:rsidRDefault="00200F24" w:rsidP="00B37F77">
      <w:pPr>
        <w:pStyle w:val="ac"/>
        <w:rPr>
          <w:lang w:val="en-US"/>
        </w:rPr>
      </w:pPr>
      <w:r>
        <w:t>Потреби до системи визначаються в самому початку роботи, після чого процес розробки проводиться у вигляді послідовності версій, кожна з яких являє собою закінчений працездатний продукт.</w:t>
      </w:r>
      <w:r w:rsidR="00CE14CA">
        <w:t xml:space="preserve"> </w:t>
      </w:r>
    </w:p>
    <w:p w:rsidR="00CE14CA" w:rsidRDefault="00CE14CA" w:rsidP="00B37F77">
      <w:pPr>
        <w:pStyle w:val="ac"/>
      </w:pPr>
      <w:r>
        <w:lastRenderedPageBreak/>
        <w:t xml:space="preserve">Ця модель є досить зручною тому, що </w:t>
      </w:r>
      <w:r w:rsidR="000F1440">
        <w:t xml:space="preserve">спираючись на технічне завдання, є можливість створити деякий працездатний продукт на початкових етапах розробки. </w:t>
      </w:r>
    </w:p>
    <w:p w:rsidR="00C13EA6" w:rsidRPr="00C13EA6" w:rsidRDefault="00C13EA6" w:rsidP="00B37F77">
      <w:pPr>
        <w:pStyle w:val="ac"/>
        <w:rPr>
          <w:lang w:val="ru-RU"/>
        </w:rPr>
      </w:pPr>
      <w:r>
        <w:t xml:space="preserve">Для розбиття завдань за пріоритетами використовувалася техніка </w:t>
      </w:r>
      <w:bookmarkStart w:id="6" w:name="_Hlk72887734"/>
      <w:r>
        <w:rPr>
          <w:lang w:val="en-US"/>
        </w:rPr>
        <w:t>Story</w:t>
      </w:r>
      <w:r w:rsidRPr="00C13EA6">
        <w:rPr>
          <w:lang w:val="ru-RU"/>
        </w:rPr>
        <w:t xml:space="preserve"> </w:t>
      </w:r>
      <w:r>
        <w:rPr>
          <w:lang w:val="en-US"/>
        </w:rPr>
        <w:t>Mapping</w:t>
      </w:r>
      <w:bookmarkEnd w:id="6"/>
      <w:r w:rsidRPr="00C13EA6">
        <w:rPr>
          <w:lang w:val="ru-RU"/>
        </w:rPr>
        <w:t>.</w:t>
      </w:r>
    </w:p>
    <w:p w:rsidR="00C13EA6" w:rsidRPr="007F6E7C" w:rsidRDefault="00C13EA6" w:rsidP="00B37F77">
      <w:pPr>
        <w:pStyle w:val="ac"/>
        <w:rPr>
          <w:lang w:val="en-US"/>
        </w:rPr>
      </w:pPr>
      <w:bookmarkStart w:id="7" w:name="_Hlk72888056"/>
      <w:r>
        <w:rPr>
          <w:lang w:val="en-US"/>
        </w:rPr>
        <w:t>Story</w:t>
      </w:r>
      <w:r w:rsidRPr="00C13EA6">
        <w:rPr>
          <w:lang w:val="ru-RU"/>
        </w:rPr>
        <w:t xml:space="preserve"> </w:t>
      </w:r>
      <w:r>
        <w:rPr>
          <w:lang w:val="en-US"/>
        </w:rPr>
        <w:t>Mapping</w:t>
      </w:r>
      <w:r w:rsidRPr="00C13EA6">
        <w:rPr>
          <w:lang w:val="ru-RU"/>
        </w:rPr>
        <w:t xml:space="preserve"> </w:t>
      </w:r>
      <w:bookmarkEnd w:id="7"/>
      <w:r w:rsidRPr="00C13EA6">
        <w:rPr>
          <w:lang w:val="ru-RU"/>
        </w:rPr>
        <w:t xml:space="preserve">– </w:t>
      </w:r>
      <w:r>
        <w:t xml:space="preserve">це метод організації користувацьких історій для створення більш цілісного уявлення про те, як вони вписуються у загальний користувацький досвід. </w:t>
      </w:r>
      <w:r w:rsidR="007F6E7C">
        <w:rPr>
          <w:lang w:val="en-US"/>
        </w:rPr>
        <w:t>[</w:t>
      </w:r>
      <w:r w:rsidR="007F6E7C" w:rsidRPr="007F6E7C">
        <w:rPr>
          <w:lang w:val="en-US"/>
        </w:rPr>
        <w:t>https://www.product</w:t>
      </w:r>
      <w:r w:rsidR="007F6E7C">
        <w:rPr>
          <w:lang w:val="en-US"/>
        </w:rPr>
        <w:t>plan.com/glossary/story-mapping]</w:t>
      </w:r>
    </w:p>
    <w:p w:rsidR="00C13EA6" w:rsidRDefault="00C13EA6" w:rsidP="00B37F77">
      <w:pPr>
        <w:pStyle w:val="ac"/>
      </w:pPr>
      <w:r>
        <w:t>Результат розбиття завдань за пріоритетами вказаний на рисунку 1.5</w:t>
      </w:r>
      <w:r w:rsidR="007F6E7C">
        <w:t>.1.</w:t>
      </w:r>
    </w:p>
    <w:p w:rsidR="00C13EA6" w:rsidRDefault="00C13EA6" w:rsidP="00B37F77">
      <w:pPr>
        <w:pStyle w:val="ac"/>
      </w:pPr>
    </w:p>
    <w:p w:rsidR="00C13EA6" w:rsidRDefault="00C13EA6" w:rsidP="007F6E7C">
      <w:pPr>
        <w:pStyle w:val="af1"/>
      </w:pPr>
      <w:r>
        <w:pict>
          <v:shape id="_x0000_i1026" type="#_x0000_t75" style="width:306.6pt;height:243pt">
            <v:imagedata r:id="rId8" o:title="User Story Mapping Framework"/>
          </v:shape>
        </w:pict>
      </w:r>
    </w:p>
    <w:p w:rsidR="00C13EA6" w:rsidRPr="00C13EA6" w:rsidRDefault="00C13EA6" w:rsidP="007F6E7C">
      <w:pPr>
        <w:pStyle w:val="af1"/>
      </w:pPr>
      <w:r>
        <w:t>Рис. 1.5</w:t>
      </w:r>
      <w:r w:rsidR="007F6E7C">
        <w:t>.1</w:t>
      </w:r>
      <w:r>
        <w:t xml:space="preserve"> – Пріоритетність задач за методом </w:t>
      </w:r>
      <w:r>
        <w:rPr>
          <w:lang w:val="en-US"/>
        </w:rPr>
        <w:t>Story</w:t>
      </w:r>
      <w:r w:rsidRPr="00C13EA6">
        <w:rPr>
          <w:lang w:val="ru-RU"/>
        </w:rPr>
        <w:t xml:space="preserve"> </w:t>
      </w:r>
      <w:r>
        <w:rPr>
          <w:lang w:val="en-US"/>
        </w:rPr>
        <w:t>Mapping</w:t>
      </w:r>
    </w:p>
    <w:p w:rsidR="00C13EA6" w:rsidRPr="007F6E7C" w:rsidRDefault="00C13EA6" w:rsidP="00C13EA6">
      <w:pPr>
        <w:pStyle w:val="ac"/>
      </w:pPr>
      <w:r>
        <w:t>Після виділення пріоритетності завдань, вони були розбиті на спринти за принципом 1 реліз – 1 спринт. Кожен спринт триває 2 тижні</w:t>
      </w:r>
      <w:r w:rsidR="007F6E7C">
        <w:t xml:space="preserve">. Для розбиття цих завдань та подальшої роботи з ними був  використаний веб-додаток </w:t>
      </w:r>
      <w:r w:rsidR="007F6E7C">
        <w:rPr>
          <w:lang w:val="en-US"/>
        </w:rPr>
        <w:t>Clubhouse</w:t>
      </w:r>
      <w:r w:rsidR="007F6E7C">
        <w:t xml:space="preserve">. Який дозволяє зв’язати дошку з деяким </w:t>
      </w:r>
      <w:r w:rsidR="007F6E7C">
        <w:rPr>
          <w:lang w:val="en-US"/>
        </w:rPr>
        <w:t>git</w:t>
      </w:r>
      <w:r w:rsidR="007F6E7C" w:rsidRPr="007F6E7C">
        <w:t xml:space="preserve"> </w:t>
      </w:r>
      <w:r w:rsidR="007F6E7C">
        <w:t>репозиторієм та контролювати прогрес деякої історії шляхом зміни статусів обраної гілки.</w:t>
      </w:r>
      <w:r w:rsidR="00090181">
        <w:t xml:space="preserve"> Приклад дошки з </w:t>
      </w:r>
      <w:r w:rsidR="00090181">
        <w:rPr>
          <w:lang w:val="en-US"/>
        </w:rPr>
        <w:t>Clubhouse</w:t>
      </w:r>
      <w:r w:rsidR="007F6E7C">
        <w:t xml:space="preserve"> продемонстровано на рисунку 1.5.2</w:t>
      </w:r>
    </w:p>
    <w:p w:rsidR="00C13EA6" w:rsidRPr="007F6E7C" w:rsidRDefault="00C13EA6" w:rsidP="007F6E7C">
      <w:pPr>
        <w:pStyle w:val="af1"/>
      </w:pPr>
    </w:p>
    <w:p w:rsidR="0067126E" w:rsidRDefault="00A773F3" w:rsidP="007F6E7C">
      <w:pPr>
        <w:pStyle w:val="af1"/>
      </w:pPr>
      <w:r>
        <w:lastRenderedPageBreak/>
        <w:drawing>
          <wp:inline distT="0" distB="0" distL="0" distR="0" wp14:anchorId="7E029E03" wp14:editId="288D4329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7C" w:rsidRDefault="007F6E7C" w:rsidP="007F6E7C">
      <w:pPr>
        <w:pStyle w:val="af1"/>
        <w:rPr>
          <w:lang w:val="en-US"/>
        </w:rPr>
      </w:pPr>
      <w:r>
        <w:t xml:space="preserve">Рис. 1.5.2 – дошка </w:t>
      </w:r>
      <w:r>
        <w:rPr>
          <w:lang w:val="en-US"/>
        </w:rPr>
        <w:t>Clubhouse</w:t>
      </w:r>
    </w:p>
    <w:p w:rsidR="007F6E7C" w:rsidRDefault="007F6E7C" w:rsidP="007F6E7C">
      <w:pPr>
        <w:pStyle w:val="ac"/>
      </w:pPr>
      <w:r>
        <w:t>Для початку роботи з дошкою треба обрати завдання та знайти на ньому поле, у якому зазначена спеціальна назва гілки завдяки якій сервіс буде відстежувати статус історії (рис</w:t>
      </w:r>
      <w:r w:rsidR="00090181">
        <w:t>.</w:t>
      </w:r>
      <w:r>
        <w:t xml:space="preserve"> 1.5.3). </w:t>
      </w:r>
    </w:p>
    <w:p w:rsidR="00090181" w:rsidRDefault="00090181" w:rsidP="007F6E7C">
      <w:pPr>
        <w:pStyle w:val="ac"/>
      </w:pPr>
    </w:p>
    <w:p w:rsidR="00090181" w:rsidRDefault="00090181" w:rsidP="00090181">
      <w:pPr>
        <w:pStyle w:val="af1"/>
      </w:pPr>
      <w:r>
        <w:drawing>
          <wp:inline distT="0" distB="0" distL="0" distR="0" wp14:anchorId="60D6613B" wp14:editId="1B5CF95D">
            <wp:extent cx="3025140" cy="1714191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822" cy="17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81" w:rsidRDefault="00090181" w:rsidP="00090181">
      <w:pPr>
        <w:pStyle w:val="af1"/>
      </w:pPr>
      <w:r>
        <w:t>Рис. 1.5.3 – Отримання корекної назви гілки</w:t>
      </w:r>
    </w:p>
    <w:p w:rsidR="00090181" w:rsidRDefault="00090181" w:rsidP="001F2D2F">
      <w:pPr>
        <w:pStyle w:val="ac"/>
      </w:pPr>
      <w:r>
        <w:t xml:space="preserve">Статус історії визначається за правилами </w:t>
      </w:r>
      <w:r w:rsidR="001F2D2F">
        <w:t>нижче:</w:t>
      </w:r>
    </w:p>
    <w:p w:rsidR="00090181" w:rsidRDefault="001F2D2F" w:rsidP="00F81737">
      <w:pPr>
        <w:pStyle w:val="a0"/>
      </w:pPr>
      <w:r w:rsidRPr="001F2D2F">
        <w:t>Одразу після створення гілки історія переходить із статусу «Готова до розробки» у статус «У розробці».</w:t>
      </w:r>
    </w:p>
    <w:p w:rsidR="00F81737" w:rsidRDefault="00F81737" w:rsidP="00F81737">
      <w:pPr>
        <w:pStyle w:val="a0"/>
      </w:pPr>
      <w:r>
        <w:t xml:space="preserve">Коли від гілки поступає запит на злиття з гілкою </w:t>
      </w:r>
      <w:r>
        <w:rPr>
          <w:lang w:val="en-US"/>
        </w:rPr>
        <w:t>dev</w:t>
      </w:r>
      <w:r w:rsidRPr="00F81737">
        <w:rPr>
          <w:lang w:val="ru-RU"/>
        </w:rPr>
        <w:t xml:space="preserve"> </w:t>
      </w:r>
      <w:r>
        <w:t>історія переходить у статус «Готова для перевірки»</w:t>
      </w:r>
    </w:p>
    <w:p w:rsidR="00F81737" w:rsidRDefault="00F81737" w:rsidP="00F81737">
      <w:pPr>
        <w:pStyle w:val="a0"/>
      </w:pPr>
      <w:r>
        <w:t xml:space="preserve">Після злиття цієї гілки з </w:t>
      </w:r>
      <w:r>
        <w:rPr>
          <w:lang w:val="en-US"/>
        </w:rPr>
        <w:t>dev</w:t>
      </w:r>
      <w:r w:rsidRPr="00F81737">
        <w:t xml:space="preserve"> </w:t>
      </w:r>
      <w:r>
        <w:t>історія переходить у статус «Готова для розгортання»</w:t>
      </w:r>
    </w:p>
    <w:p w:rsidR="00F81737" w:rsidRPr="00F81737" w:rsidRDefault="00F81737" w:rsidP="00F81737">
      <w:pPr>
        <w:pStyle w:val="a0"/>
      </w:pPr>
      <w:r>
        <w:lastRenderedPageBreak/>
        <w:t xml:space="preserve">Після злиття цієї гілки з гілкою </w:t>
      </w:r>
      <w:r>
        <w:rPr>
          <w:lang w:val="en-US"/>
        </w:rPr>
        <w:t>master</w:t>
      </w:r>
      <w:r>
        <w:t>, історія переходить у статус «Виконано»</w:t>
      </w:r>
      <w:bookmarkStart w:id="8" w:name="_GoBack"/>
      <w:bookmarkEnd w:id="8"/>
    </w:p>
    <w:sectPr w:rsidR="00F81737" w:rsidRPr="00F81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335A"/>
    <w:multiLevelType w:val="hybridMultilevel"/>
    <w:tmpl w:val="9670C696"/>
    <w:lvl w:ilvl="0" w:tplc="5CF8FC0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554C077E"/>
    <w:multiLevelType w:val="multilevel"/>
    <w:tmpl w:val="A48E8CA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DE25575"/>
    <w:multiLevelType w:val="hybridMultilevel"/>
    <w:tmpl w:val="A2123AEC"/>
    <w:lvl w:ilvl="0" w:tplc="22DE02FA">
      <w:start w:val="1"/>
      <w:numFmt w:val="bullet"/>
      <w:pStyle w:val="a0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741D4DEE"/>
    <w:multiLevelType w:val="hybridMultilevel"/>
    <w:tmpl w:val="2A9E3E54"/>
    <w:lvl w:ilvl="0" w:tplc="6EF890A4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78"/>
    <w:rsid w:val="00002430"/>
    <w:rsid w:val="00015C1B"/>
    <w:rsid w:val="00053EF4"/>
    <w:rsid w:val="00090181"/>
    <w:rsid w:val="000B50A5"/>
    <w:rsid w:val="000F1440"/>
    <w:rsid w:val="000F7822"/>
    <w:rsid w:val="0014741A"/>
    <w:rsid w:val="001C4DFC"/>
    <w:rsid w:val="001D4AA7"/>
    <w:rsid w:val="001F2D2F"/>
    <w:rsid w:val="00200F24"/>
    <w:rsid w:val="002339AF"/>
    <w:rsid w:val="002705DE"/>
    <w:rsid w:val="00270943"/>
    <w:rsid w:val="002737AF"/>
    <w:rsid w:val="00283419"/>
    <w:rsid w:val="002A1591"/>
    <w:rsid w:val="002F5704"/>
    <w:rsid w:val="003554AF"/>
    <w:rsid w:val="00443612"/>
    <w:rsid w:val="004B1F15"/>
    <w:rsid w:val="004C62AE"/>
    <w:rsid w:val="004D7CEC"/>
    <w:rsid w:val="005223B6"/>
    <w:rsid w:val="00544778"/>
    <w:rsid w:val="00612F29"/>
    <w:rsid w:val="00624D71"/>
    <w:rsid w:val="00630178"/>
    <w:rsid w:val="00633783"/>
    <w:rsid w:val="0067126E"/>
    <w:rsid w:val="006932C5"/>
    <w:rsid w:val="00697794"/>
    <w:rsid w:val="006B64DA"/>
    <w:rsid w:val="006F1670"/>
    <w:rsid w:val="00700906"/>
    <w:rsid w:val="007D1693"/>
    <w:rsid w:val="007E6A69"/>
    <w:rsid w:val="007F6E7C"/>
    <w:rsid w:val="00806B75"/>
    <w:rsid w:val="00872A5B"/>
    <w:rsid w:val="008D18EC"/>
    <w:rsid w:val="009270FA"/>
    <w:rsid w:val="009817DC"/>
    <w:rsid w:val="00992878"/>
    <w:rsid w:val="00A16B16"/>
    <w:rsid w:val="00A252AB"/>
    <w:rsid w:val="00A773F3"/>
    <w:rsid w:val="00A82E74"/>
    <w:rsid w:val="00B37F77"/>
    <w:rsid w:val="00BA77C3"/>
    <w:rsid w:val="00BD475A"/>
    <w:rsid w:val="00BD7658"/>
    <w:rsid w:val="00C11A47"/>
    <w:rsid w:val="00C136A3"/>
    <w:rsid w:val="00C13EA6"/>
    <w:rsid w:val="00C41D45"/>
    <w:rsid w:val="00C574C6"/>
    <w:rsid w:val="00CA048F"/>
    <w:rsid w:val="00CD66D2"/>
    <w:rsid w:val="00CE14CA"/>
    <w:rsid w:val="00CE3239"/>
    <w:rsid w:val="00D71B49"/>
    <w:rsid w:val="00D73AA7"/>
    <w:rsid w:val="00E07301"/>
    <w:rsid w:val="00E6577C"/>
    <w:rsid w:val="00EC70E1"/>
    <w:rsid w:val="00EF727E"/>
    <w:rsid w:val="00F738DA"/>
    <w:rsid w:val="00F81737"/>
    <w:rsid w:val="00F82BF5"/>
    <w:rsid w:val="00F95051"/>
    <w:rsid w:val="00FA3FB5"/>
    <w:rsid w:val="00FB1DEB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2C13C-A09C-4C49-AB6E-3566ADCE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63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633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2"/>
    <w:next w:val="a2"/>
    <w:link w:val="a7"/>
    <w:uiPriority w:val="11"/>
    <w:qFormat/>
    <w:rsid w:val="006337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3"/>
    <w:link w:val="a6"/>
    <w:uiPriority w:val="11"/>
    <w:rsid w:val="00633783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2"/>
    <w:link w:val="a9"/>
    <w:uiPriority w:val="34"/>
    <w:qFormat/>
    <w:rsid w:val="00697794"/>
    <w:pPr>
      <w:ind w:left="720"/>
      <w:contextualSpacing/>
    </w:pPr>
  </w:style>
  <w:style w:type="paragraph" w:styleId="aa">
    <w:name w:val="Balloon Text"/>
    <w:basedOn w:val="a2"/>
    <w:link w:val="ab"/>
    <w:uiPriority w:val="99"/>
    <w:semiHidden/>
    <w:unhideWhenUsed/>
    <w:rsid w:val="00053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3"/>
    <w:link w:val="aa"/>
    <w:uiPriority w:val="99"/>
    <w:semiHidden/>
    <w:rsid w:val="00053EF4"/>
    <w:rPr>
      <w:rFonts w:ascii="Segoe UI" w:hAnsi="Segoe UI" w:cs="Segoe UI"/>
      <w:sz w:val="18"/>
      <w:szCs w:val="18"/>
    </w:rPr>
  </w:style>
  <w:style w:type="paragraph" w:customStyle="1" w:styleId="ac">
    <w:name w:val="$текст"/>
    <w:basedOn w:val="a2"/>
    <w:link w:val="ad"/>
    <w:qFormat/>
    <w:rsid w:val="00053EF4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">
    <w:name w:val="$підрозділ"/>
    <w:basedOn w:val="a6"/>
    <w:next w:val="ac"/>
    <w:link w:val="ae"/>
    <w:autoRedefine/>
    <w:qFormat/>
    <w:rsid w:val="00A82E74"/>
    <w:pPr>
      <w:numPr>
        <w:ilvl w:val="2"/>
        <w:numId w:val="1"/>
      </w:numPr>
      <w:spacing w:after="0" w:line="240" w:lineRule="auto"/>
      <w:contextualSpacing/>
      <w:outlineLvl w:val="3"/>
    </w:pPr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d">
    <w:name w:val="$текст Знак"/>
    <w:basedOn w:val="a3"/>
    <w:link w:val="ac"/>
    <w:rsid w:val="00053EF4"/>
    <w:rPr>
      <w:rFonts w:ascii="Times New Roman" w:hAnsi="Times New Roman" w:cs="Times New Roman"/>
      <w:sz w:val="28"/>
      <w:szCs w:val="28"/>
      <w:lang w:val="uk-UA"/>
    </w:rPr>
  </w:style>
  <w:style w:type="paragraph" w:customStyle="1" w:styleId="a1">
    <w:name w:val="$розділ"/>
    <w:basedOn w:val="1"/>
    <w:next w:val="a"/>
    <w:link w:val="af"/>
    <w:autoRedefine/>
    <w:qFormat/>
    <w:rsid w:val="00CA048F"/>
    <w:pPr>
      <w:numPr>
        <w:numId w:val="3"/>
      </w:numPr>
      <w:spacing w:before="0" w:line="480" w:lineRule="auto"/>
      <w:jc w:val="center"/>
    </w:pPr>
    <w:rPr>
      <w:rFonts w:ascii="Times New Roman" w:hAnsi="Times New Roman" w:cs="Times New Roman"/>
      <w:caps/>
      <w:color w:val="000000" w:themeColor="text1"/>
      <w:sz w:val="28"/>
      <w:lang w:val="uk-UA"/>
    </w:rPr>
  </w:style>
  <w:style w:type="character" w:customStyle="1" w:styleId="ae">
    <w:name w:val="$підрозділ Знак"/>
    <w:basedOn w:val="a7"/>
    <w:link w:val="a"/>
    <w:rsid w:val="00A82E74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  <w:style w:type="paragraph" w:customStyle="1" w:styleId="a0">
    <w:name w:val="$перелік"/>
    <w:basedOn w:val="a8"/>
    <w:link w:val="af0"/>
    <w:qFormat/>
    <w:rsid w:val="001F2D2F"/>
    <w:pPr>
      <w:numPr>
        <w:numId w:val="4"/>
      </w:num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f">
    <w:name w:val="$розділ Знак"/>
    <w:basedOn w:val="10"/>
    <w:link w:val="a1"/>
    <w:rsid w:val="00CA048F"/>
    <w:rPr>
      <w:rFonts w:ascii="Times New Roman" w:eastAsiaTheme="majorEastAsia" w:hAnsi="Times New Roman" w:cs="Times New Roman"/>
      <w:caps/>
      <w:color w:val="000000" w:themeColor="text1"/>
      <w:sz w:val="28"/>
      <w:szCs w:val="32"/>
      <w:lang w:val="uk-UA"/>
    </w:rPr>
  </w:style>
  <w:style w:type="paragraph" w:customStyle="1" w:styleId="af1">
    <w:name w:val="$зображення"/>
    <w:basedOn w:val="ac"/>
    <w:link w:val="af2"/>
    <w:autoRedefine/>
    <w:qFormat/>
    <w:rsid w:val="007F6E7C"/>
    <w:pPr>
      <w:spacing w:line="480" w:lineRule="auto"/>
      <w:ind w:firstLine="0"/>
      <w:jc w:val="center"/>
    </w:pPr>
    <w:rPr>
      <w:noProof/>
      <w:lang w:eastAsia="ru-RU"/>
    </w:rPr>
  </w:style>
  <w:style w:type="character" w:customStyle="1" w:styleId="a9">
    <w:name w:val="Абзац списка Знак"/>
    <w:basedOn w:val="a3"/>
    <w:link w:val="a8"/>
    <w:uiPriority w:val="34"/>
    <w:rsid w:val="00F738DA"/>
  </w:style>
  <w:style w:type="character" w:customStyle="1" w:styleId="af0">
    <w:name w:val="$перелік Знак"/>
    <w:basedOn w:val="a9"/>
    <w:link w:val="a0"/>
    <w:rsid w:val="001F2D2F"/>
    <w:rPr>
      <w:rFonts w:ascii="Times New Roman" w:hAnsi="Times New Roman" w:cs="Times New Roman"/>
      <w:sz w:val="28"/>
      <w:szCs w:val="28"/>
      <w:lang w:val="uk-UA"/>
    </w:rPr>
  </w:style>
  <w:style w:type="paragraph" w:customStyle="1" w:styleId="af3">
    <w:name w:val="$тз_підзаголовок"/>
    <w:basedOn w:val="a6"/>
    <w:next w:val="ac"/>
    <w:link w:val="af4"/>
    <w:qFormat/>
    <w:rsid w:val="002A1591"/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f2">
    <w:name w:val="$зображення Знак"/>
    <w:basedOn w:val="ad"/>
    <w:link w:val="af1"/>
    <w:rsid w:val="007F6E7C"/>
    <w:rPr>
      <w:rFonts w:ascii="Times New Roman" w:hAnsi="Times New Roman" w:cs="Times New Roman"/>
      <w:noProof/>
      <w:sz w:val="28"/>
      <w:szCs w:val="28"/>
      <w:lang w:val="uk-UA" w:eastAsia="ru-RU"/>
    </w:rPr>
  </w:style>
  <w:style w:type="character" w:customStyle="1" w:styleId="af4">
    <w:name w:val="$тз_підзаголовок Знак"/>
    <w:basedOn w:val="a7"/>
    <w:link w:val="af3"/>
    <w:rsid w:val="002A1591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  <w:style w:type="paragraph" w:customStyle="1" w:styleId="Default">
    <w:name w:val="Default"/>
    <w:rsid w:val="00E073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Hyperlink"/>
    <w:basedOn w:val="a3"/>
    <w:uiPriority w:val="99"/>
    <w:unhideWhenUsed/>
    <w:rsid w:val="00BD7658"/>
    <w:rPr>
      <w:color w:val="0563C1" w:themeColor="hyperlink"/>
      <w:u w:val="single"/>
    </w:rPr>
  </w:style>
  <w:style w:type="character" w:styleId="af6">
    <w:name w:val="FollowedHyperlink"/>
    <w:basedOn w:val="a3"/>
    <w:uiPriority w:val="99"/>
    <w:semiHidden/>
    <w:unhideWhenUsed/>
    <w:rsid w:val="00BD7658"/>
    <w:rPr>
      <w:color w:val="954F72" w:themeColor="followedHyperlink"/>
      <w:u w:val="single"/>
    </w:rPr>
  </w:style>
  <w:style w:type="table" w:styleId="af7">
    <w:name w:val="Table Grid"/>
    <w:basedOn w:val="a4"/>
    <w:uiPriority w:val="39"/>
    <w:rsid w:val="00EC7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13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Hewston Fox</dc:creator>
  <cp:keywords/>
  <dc:description/>
  <cp:lastModifiedBy>Hewston Fox</cp:lastModifiedBy>
  <cp:revision>31</cp:revision>
  <dcterms:created xsi:type="dcterms:W3CDTF">2021-05-16T21:39:00Z</dcterms:created>
  <dcterms:modified xsi:type="dcterms:W3CDTF">2021-05-25T23:53:00Z</dcterms:modified>
</cp:coreProperties>
</file>