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FB" w:rsidRDefault="00FD0AFB" w:rsidP="00FD0AFB">
      <w:r>
        <w:t>================== BÀI TẬP KẾ THỪA ==================</w:t>
      </w:r>
    </w:p>
    <w:p w:rsidR="00FD0AFB" w:rsidRDefault="00FD0AFB" w:rsidP="00FD0AFB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X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FD0AFB" w:rsidRDefault="00FD0AFB" w:rsidP="00FD0AFB">
      <w:r>
        <w:tab/>
        <w:t xml:space="preserve">+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FD0AFB" w:rsidRDefault="00FD0AFB" w:rsidP="00FD0AFB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FD0AFB" w:rsidRDefault="00FD0AFB" w:rsidP="00FD0AFB">
      <w:r>
        <w:tab/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FD0AFB" w:rsidRDefault="00FD0AFB" w:rsidP="00FD0AFB">
      <w:r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FD0AFB" w:rsidRDefault="00FD0AFB" w:rsidP="00FD0AFB">
      <w:r>
        <w:tab/>
      </w:r>
      <w:proofErr w:type="gramStart"/>
      <w:r>
        <w:t xml:space="preserve">+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  <w:proofErr w:type="gramEnd"/>
      <w:r>
        <w:t xml:space="preserve"> </w:t>
      </w:r>
    </w:p>
    <w:p w:rsidR="00FD0AFB" w:rsidRDefault="00FD0AFB" w:rsidP="00FD0AFB"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* 5.000 VND</w:t>
      </w:r>
    </w:p>
    <w:p w:rsidR="00FD0AFB" w:rsidRDefault="00FD0AFB" w:rsidP="00FD0AFB">
      <w:r>
        <w:tab/>
      </w:r>
      <w:proofErr w:type="gramStart"/>
      <w:r>
        <w:t xml:space="preserve">+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CMND.</w:t>
      </w:r>
      <w:proofErr w:type="gramEnd"/>
      <w:r>
        <w:t xml:space="preserve"> </w:t>
      </w:r>
    </w:p>
    <w:p w:rsidR="00FD0AFB" w:rsidRDefault="00FD0AFB" w:rsidP="00FD0AFB"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* 10.000 VND</w:t>
      </w:r>
    </w:p>
    <w:p w:rsidR="00FD0AFB" w:rsidRDefault="00FD0AFB" w:rsidP="00FD0AFB"/>
    <w:p w:rsidR="00FD0AFB" w:rsidRDefault="00FD0AFB" w:rsidP="00FD0AFB">
      <w:r>
        <w:t xml:space="preserve">===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===</w:t>
      </w:r>
    </w:p>
    <w:p w:rsidR="00FD0AFB" w:rsidRDefault="00FD0AFB" w:rsidP="00FD0AFB">
      <w:r>
        <w:t xml:space="preserve">1.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:rsidR="00FD0AFB" w:rsidRDefault="00FD0AFB" w:rsidP="00FD0AFB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</w:p>
    <w:p w:rsidR="00FD0AFB" w:rsidRDefault="00FD0AFB" w:rsidP="00FD0AFB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FD0AFB" w:rsidRDefault="00FD0AFB" w:rsidP="00FD0AFB"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CThuVien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gramStart"/>
      <w:r>
        <w:t>,với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D0AFB" w:rsidRDefault="00FD0AFB" w:rsidP="00FD0AFB">
      <w:r>
        <w:tab/>
        <w:t xml:space="preserve">+ </w:t>
      </w:r>
      <w:proofErr w:type="spellStart"/>
      <w:proofErr w:type="gramStart"/>
      <w:r>
        <w:t>Nhập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5B6CC2" w:rsidRDefault="00FD0AFB" w:rsidP="00FD0AFB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</w:p>
    <w:sectPr w:rsidR="005B6CC2" w:rsidSect="005B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0AFB"/>
    <w:rsid w:val="005B6CC2"/>
    <w:rsid w:val="00FD0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Cao</dc:creator>
  <cp:lastModifiedBy>Hieu Cao</cp:lastModifiedBy>
  <cp:revision>1</cp:revision>
  <dcterms:created xsi:type="dcterms:W3CDTF">2020-11-07T06:05:00Z</dcterms:created>
  <dcterms:modified xsi:type="dcterms:W3CDTF">2020-11-07T06:22:00Z</dcterms:modified>
</cp:coreProperties>
</file>