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1BF1" w14:textId="17068477" w:rsidR="00FC2BC3" w:rsidRPr="009C0D40" w:rsidRDefault="009C0D40">
      <w:pPr>
        <w:rPr>
          <w:lang w:val="en-US"/>
        </w:rPr>
      </w:pPr>
      <w:r>
        <w:rPr>
          <w:lang w:val="en-US"/>
        </w:rPr>
        <w:t xml:space="preserve">Compution Group project </w:t>
      </w:r>
    </w:p>
    <w:sectPr w:rsidR="00FC2BC3" w:rsidRPr="009C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40"/>
    <w:rsid w:val="009C0D40"/>
    <w:rsid w:val="00FC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4A06"/>
  <w15:chartTrackingRefBased/>
  <w15:docId w15:val="{E3B32C77-425F-7748-A894-6AB1EB49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 Thunmuduna</dc:creator>
  <cp:keywords/>
  <dc:description/>
  <cp:lastModifiedBy>AHH Thunmuduna</cp:lastModifiedBy>
  <cp:revision>1</cp:revision>
  <dcterms:created xsi:type="dcterms:W3CDTF">2023-10-25T09:02:00Z</dcterms:created>
  <dcterms:modified xsi:type="dcterms:W3CDTF">2023-10-25T09:03:00Z</dcterms:modified>
</cp:coreProperties>
</file>