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Sí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¡No!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Nein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Perdón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Verzeihung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Sorry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 perdón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Nein, Verzeihung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No, sorry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Sí ¡perdón!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Verzeihung!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sorry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 nada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Gern geschehen!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welcome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¡Sí, de nada!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gern geschehen!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you are welcome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Por favor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Bitte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Please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 siento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Tut mir leid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sorry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noches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Nacht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Night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hola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días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Tage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