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B84" w:rsidRPr="00D947A3" w:rsidRDefault="00FF2B84" w:rsidP="00FF2B84">
      <w:pPr>
        <w:pStyle w:val="a8"/>
        <w:spacing w:line="240" w:lineRule="auto"/>
        <w:ind w:firstLine="0"/>
        <w:jc w:val="center"/>
        <w:rPr>
          <w:b/>
        </w:rPr>
      </w:pPr>
      <w:bookmarkStart w:id="0" w:name="_Toc419804693"/>
      <w:bookmarkStart w:id="1" w:name="_Toc419810163"/>
      <w:r w:rsidRPr="00D947A3">
        <w:rPr>
          <w:b/>
        </w:rPr>
        <w:t>Министерство образования Иркутской области</w:t>
      </w:r>
      <w:bookmarkEnd w:id="0"/>
      <w:bookmarkEnd w:id="1"/>
    </w:p>
    <w:p w:rsidR="00FF2B84" w:rsidRPr="002F14F3" w:rsidRDefault="00FF2B84" w:rsidP="00FF2B84">
      <w:pPr>
        <w:jc w:val="center"/>
        <w:rPr>
          <w:sz w:val="28"/>
          <w:szCs w:val="28"/>
        </w:rPr>
      </w:pPr>
      <w:r w:rsidRPr="002F14F3">
        <w:rPr>
          <w:sz w:val="28"/>
          <w:szCs w:val="28"/>
        </w:rPr>
        <w:t xml:space="preserve">Государственное бюджетное профессиональное </w:t>
      </w:r>
    </w:p>
    <w:p w:rsidR="00FF2B84" w:rsidRPr="002F14F3" w:rsidRDefault="00FF2B84" w:rsidP="00FF2B84">
      <w:pPr>
        <w:jc w:val="center"/>
        <w:rPr>
          <w:sz w:val="28"/>
          <w:szCs w:val="28"/>
        </w:rPr>
      </w:pPr>
      <w:r w:rsidRPr="002F14F3">
        <w:rPr>
          <w:sz w:val="28"/>
          <w:szCs w:val="28"/>
        </w:rPr>
        <w:t xml:space="preserve">образовательное учреждение Иркутской области </w:t>
      </w:r>
    </w:p>
    <w:p w:rsidR="00FF2B84" w:rsidRPr="002F14F3" w:rsidRDefault="00FF2B84" w:rsidP="00FF2B84">
      <w:pPr>
        <w:jc w:val="center"/>
        <w:rPr>
          <w:sz w:val="28"/>
          <w:szCs w:val="28"/>
        </w:rPr>
      </w:pPr>
      <w:r w:rsidRPr="002F14F3">
        <w:rPr>
          <w:sz w:val="28"/>
          <w:szCs w:val="28"/>
        </w:rPr>
        <w:t>«Иркутский авиационный техникум»</w:t>
      </w:r>
    </w:p>
    <w:p w:rsidR="00FF2B84" w:rsidRPr="002F14F3" w:rsidRDefault="00FF2B84" w:rsidP="00FF2B84">
      <w:pPr>
        <w:jc w:val="center"/>
        <w:rPr>
          <w:b/>
          <w:sz w:val="28"/>
          <w:szCs w:val="28"/>
        </w:rPr>
      </w:pPr>
      <w:r w:rsidRPr="002F14F3">
        <w:rPr>
          <w:sz w:val="28"/>
          <w:szCs w:val="28"/>
        </w:rPr>
        <w:t>(ГБПОУИО «ИАТ»)</w:t>
      </w:r>
    </w:p>
    <w:p w:rsidR="00FF2B84" w:rsidRPr="00294240" w:rsidRDefault="00FF2B84" w:rsidP="00FF2B84">
      <w:pPr>
        <w:spacing w:before="60"/>
        <w:rPr>
          <w:sz w:val="24"/>
          <w:szCs w:val="24"/>
        </w:rPr>
      </w:pPr>
    </w:p>
    <w:p w:rsidR="00FF2B84" w:rsidRDefault="00FF2B84" w:rsidP="00FF2B84">
      <w:pPr>
        <w:spacing w:before="60"/>
        <w:rPr>
          <w:sz w:val="24"/>
          <w:szCs w:val="24"/>
        </w:rPr>
      </w:pPr>
    </w:p>
    <w:p w:rsidR="003F2509" w:rsidRPr="00294240" w:rsidRDefault="003F2509" w:rsidP="00FF2B84">
      <w:pPr>
        <w:spacing w:before="60"/>
        <w:rPr>
          <w:sz w:val="24"/>
          <w:szCs w:val="24"/>
        </w:rPr>
      </w:pPr>
    </w:p>
    <w:p w:rsidR="00FF2B84" w:rsidRPr="00294240" w:rsidRDefault="00FF2B84" w:rsidP="00FF2B84">
      <w:pPr>
        <w:spacing w:before="60"/>
        <w:rPr>
          <w:sz w:val="24"/>
          <w:szCs w:val="24"/>
        </w:rPr>
      </w:pPr>
    </w:p>
    <w:tbl>
      <w:tblPr>
        <w:tblW w:w="9072" w:type="dxa"/>
        <w:tblInd w:w="392" w:type="dxa"/>
        <w:tblLook w:val="04A0" w:firstRow="1" w:lastRow="0" w:firstColumn="1" w:lastColumn="0" w:noHBand="0" w:noVBand="1"/>
      </w:tblPr>
      <w:tblGrid>
        <w:gridCol w:w="5057"/>
        <w:gridCol w:w="4015"/>
      </w:tblGrid>
      <w:tr w:rsidR="00FF2B84" w:rsidRPr="00294240" w:rsidTr="00A136E7">
        <w:tc>
          <w:tcPr>
            <w:tcW w:w="5057" w:type="dxa"/>
          </w:tcPr>
          <w:p w:rsidR="00FF2B84" w:rsidRPr="002F14F3" w:rsidRDefault="00FF2B84" w:rsidP="00A136E7">
            <w:pPr>
              <w:spacing w:before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КР. 09.02.03.18.16-2</w:t>
            </w:r>
            <w:r w:rsidRPr="002F14F3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19</w:t>
            </w:r>
            <w:r w:rsidRPr="002F14F3">
              <w:rPr>
                <w:sz w:val="32"/>
                <w:szCs w:val="32"/>
              </w:rPr>
              <w:t>.ПЗ</w:t>
            </w:r>
          </w:p>
          <w:p w:rsidR="003F2509" w:rsidRDefault="003F2509" w:rsidP="00A136E7">
            <w:pPr>
              <w:spacing w:before="60"/>
              <w:ind w:left="426"/>
              <w:rPr>
                <w:sz w:val="24"/>
                <w:szCs w:val="28"/>
              </w:rPr>
            </w:pPr>
          </w:p>
          <w:p w:rsidR="00FF2B84" w:rsidRPr="007842F8" w:rsidRDefault="00FF2B84" w:rsidP="00A136E7">
            <w:pPr>
              <w:spacing w:before="60"/>
              <w:ind w:left="426"/>
              <w:rPr>
                <w:szCs w:val="24"/>
              </w:rPr>
            </w:pPr>
            <w:r w:rsidRPr="00294240">
              <w:rPr>
                <w:sz w:val="24"/>
                <w:szCs w:val="28"/>
              </w:rPr>
              <w:t xml:space="preserve"> </w:t>
            </w:r>
            <w:r w:rsidRPr="00294240">
              <w:rPr>
                <w:szCs w:val="24"/>
              </w:rPr>
              <w:t xml:space="preserve">          </w:t>
            </w:r>
          </w:p>
          <w:p w:rsidR="00FF2B84" w:rsidRPr="007842F8" w:rsidRDefault="00FF2B84" w:rsidP="00A136E7">
            <w:pPr>
              <w:spacing w:before="60"/>
              <w:ind w:left="426"/>
              <w:rPr>
                <w:szCs w:val="24"/>
              </w:rPr>
            </w:pPr>
          </w:p>
          <w:p w:rsidR="00FF2B84" w:rsidRPr="007842F8" w:rsidRDefault="00FF2B84" w:rsidP="00A136E7">
            <w:pPr>
              <w:spacing w:before="60"/>
              <w:ind w:left="426"/>
              <w:rPr>
                <w:szCs w:val="24"/>
              </w:rPr>
            </w:pPr>
          </w:p>
          <w:p w:rsidR="00FF2B84" w:rsidRPr="00294240" w:rsidRDefault="00FF2B84" w:rsidP="00A136E7">
            <w:pPr>
              <w:spacing w:before="60"/>
              <w:ind w:left="426"/>
              <w:rPr>
                <w:szCs w:val="24"/>
              </w:rPr>
            </w:pPr>
          </w:p>
        </w:tc>
        <w:tc>
          <w:tcPr>
            <w:tcW w:w="4015" w:type="dxa"/>
          </w:tcPr>
          <w:p w:rsidR="00FF2B84" w:rsidRPr="00294240" w:rsidRDefault="00FF2B84" w:rsidP="00A136E7">
            <w:pPr>
              <w:spacing w:before="60"/>
              <w:ind w:left="4248" w:hanging="6606"/>
              <w:jc w:val="right"/>
              <w:rPr>
                <w:szCs w:val="28"/>
              </w:rPr>
            </w:pPr>
          </w:p>
        </w:tc>
      </w:tr>
    </w:tbl>
    <w:p w:rsidR="00FF2B84" w:rsidRPr="00294240" w:rsidRDefault="00FF2B84" w:rsidP="00FF2B84"/>
    <w:p w:rsidR="00FF2B84" w:rsidRPr="00967931" w:rsidRDefault="00FF2B84" w:rsidP="00FF2B84">
      <w:pPr>
        <w:spacing w:before="60" w:after="120"/>
        <w:jc w:val="center"/>
        <w:rPr>
          <w:b/>
          <w:sz w:val="44"/>
          <w:szCs w:val="44"/>
        </w:rPr>
      </w:pPr>
      <w:r w:rsidRPr="00967931">
        <w:rPr>
          <w:sz w:val="44"/>
          <w:szCs w:val="28"/>
        </w:rPr>
        <w:t>Приложение «</w:t>
      </w:r>
      <w:r>
        <w:rPr>
          <w:sz w:val="44"/>
          <w:szCs w:val="28"/>
        </w:rPr>
        <w:t>Шифровка данных</w:t>
      </w:r>
      <w:r w:rsidRPr="00967931">
        <w:rPr>
          <w:sz w:val="44"/>
          <w:szCs w:val="28"/>
        </w:rPr>
        <w:t>»</w:t>
      </w:r>
    </w:p>
    <w:p w:rsidR="00FF2B84" w:rsidRPr="00294240" w:rsidRDefault="00FF2B84" w:rsidP="00FF2B84">
      <w:pPr>
        <w:spacing w:before="60" w:after="120"/>
        <w:jc w:val="center"/>
        <w:rPr>
          <w:b/>
          <w:sz w:val="44"/>
          <w:szCs w:val="44"/>
        </w:rPr>
      </w:pPr>
    </w:p>
    <w:p w:rsidR="00FF2B84" w:rsidRPr="00294240" w:rsidRDefault="00FF2B84" w:rsidP="00FF2B84">
      <w:pPr>
        <w:spacing w:before="60" w:after="120"/>
        <w:jc w:val="center"/>
        <w:rPr>
          <w:b/>
          <w:sz w:val="44"/>
          <w:szCs w:val="44"/>
        </w:rPr>
      </w:pPr>
    </w:p>
    <w:p w:rsidR="00FF2B84" w:rsidRDefault="00FF2B84" w:rsidP="00FF2B84">
      <w:pPr>
        <w:spacing w:before="60" w:after="120"/>
        <w:jc w:val="center"/>
        <w:rPr>
          <w:b/>
          <w:sz w:val="44"/>
          <w:szCs w:val="44"/>
        </w:rPr>
      </w:pPr>
    </w:p>
    <w:p w:rsidR="00FF2B84" w:rsidRDefault="00FF2B84" w:rsidP="00FF2B84">
      <w:pPr>
        <w:spacing w:before="60" w:after="120"/>
        <w:jc w:val="center"/>
        <w:rPr>
          <w:b/>
          <w:sz w:val="44"/>
          <w:szCs w:val="44"/>
        </w:rPr>
      </w:pPr>
    </w:p>
    <w:p w:rsidR="00FF2B84" w:rsidRDefault="00FF2B84" w:rsidP="00FF2B84">
      <w:pPr>
        <w:spacing w:before="60" w:after="120"/>
        <w:jc w:val="center"/>
        <w:rPr>
          <w:b/>
          <w:sz w:val="44"/>
          <w:szCs w:val="44"/>
        </w:rPr>
      </w:pPr>
    </w:p>
    <w:p w:rsidR="003F2509" w:rsidRPr="00294240" w:rsidRDefault="003F2509" w:rsidP="00FF2B84">
      <w:pPr>
        <w:spacing w:before="60" w:after="120"/>
        <w:jc w:val="center"/>
        <w:rPr>
          <w:b/>
          <w:sz w:val="44"/>
          <w:szCs w:val="44"/>
        </w:rPr>
      </w:pPr>
    </w:p>
    <w:p w:rsidR="00FF2B84" w:rsidRPr="00294240" w:rsidRDefault="00FF2B84" w:rsidP="00FF2B84">
      <w:pPr>
        <w:spacing w:before="60" w:after="120"/>
        <w:jc w:val="center"/>
        <w:rPr>
          <w:b/>
          <w:sz w:val="44"/>
          <w:szCs w:val="44"/>
        </w:rPr>
      </w:pPr>
    </w:p>
    <w:tbl>
      <w:tblPr>
        <w:tblW w:w="9888" w:type="dxa"/>
        <w:tblInd w:w="250" w:type="dxa"/>
        <w:tblLook w:val="04A0" w:firstRow="1" w:lastRow="0" w:firstColumn="1" w:lastColumn="0" w:noHBand="0" w:noVBand="1"/>
      </w:tblPr>
      <w:tblGrid>
        <w:gridCol w:w="3635"/>
        <w:gridCol w:w="3736"/>
        <w:gridCol w:w="2517"/>
      </w:tblGrid>
      <w:tr w:rsidR="00FF2B84" w:rsidRPr="00294240" w:rsidTr="00A136E7">
        <w:tc>
          <w:tcPr>
            <w:tcW w:w="3635" w:type="dxa"/>
            <w:hideMark/>
          </w:tcPr>
          <w:p w:rsidR="00FF2B84" w:rsidRPr="002F14F3" w:rsidRDefault="00FF2B84" w:rsidP="00A136E7">
            <w:pPr>
              <w:spacing w:before="60"/>
              <w:rPr>
                <w:sz w:val="28"/>
                <w:szCs w:val="28"/>
              </w:rPr>
            </w:pPr>
            <w:r w:rsidRPr="002F14F3">
              <w:rPr>
                <w:sz w:val="28"/>
                <w:szCs w:val="28"/>
              </w:rPr>
              <w:t>Председатель ВЦК:</w:t>
            </w:r>
          </w:p>
        </w:tc>
        <w:tc>
          <w:tcPr>
            <w:tcW w:w="3736" w:type="dxa"/>
          </w:tcPr>
          <w:p w:rsidR="00FF2B84" w:rsidRPr="002F14F3" w:rsidRDefault="00FF2B84" w:rsidP="00A136E7">
            <w:pPr>
              <w:spacing w:before="60"/>
              <w:jc w:val="right"/>
              <w:rPr>
                <w:sz w:val="6"/>
                <w:szCs w:val="6"/>
              </w:rPr>
            </w:pPr>
          </w:p>
          <w:p w:rsidR="00FF2B84" w:rsidRPr="002F14F3" w:rsidRDefault="00FF2B84" w:rsidP="00A136E7">
            <w:pPr>
              <w:spacing w:before="60"/>
              <w:jc w:val="right"/>
              <w:rPr>
                <w:sz w:val="16"/>
                <w:szCs w:val="16"/>
              </w:rPr>
            </w:pPr>
            <w:r w:rsidRPr="002F14F3">
              <w:rPr>
                <w:sz w:val="16"/>
                <w:szCs w:val="16"/>
              </w:rPr>
              <w:t>____________________________________________</w:t>
            </w:r>
          </w:p>
          <w:p w:rsidR="00FF2B84" w:rsidRPr="002F14F3" w:rsidRDefault="00FF2B84" w:rsidP="00A136E7">
            <w:pPr>
              <w:spacing w:before="60"/>
              <w:jc w:val="center"/>
              <w:rPr>
                <w:sz w:val="16"/>
                <w:szCs w:val="16"/>
              </w:rPr>
            </w:pPr>
            <w:r w:rsidRPr="002F14F3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517" w:type="dxa"/>
            <w:hideMark/>
          </w:tcPr>
          <w:p w:rsidR="00FF2B84" w:rsidRPr="002F14F3" w:rsidRDefault="00FF2B84" w:rsidP="00A136E7">
            <w:pPr>
              <w:spacing w:before="60"/>
              <w:jc w:val="right"/>
              <w:rPr>
                <w:sz w:val="28"/>
                <w:szCs w:val="28"/>
              </w:rPr>
            </w:pPr>
            <w:r w:rsidRPr="002F14F3">
              <w:rPr>
                <w:sz w:val="28"/>
                <w:szCs w:val="28"/>
              </w:rPr>
              <w:t xml:space="preserve">(М.А. </w:t>
            </w:r>
            <w:r>
              <w:rPr>
                <w:sz w:val="28"/>
                <w:szCs w:val="28"/>
              </w:rPr>
              <w:t>Кудрявцева</w:t>
            </w:r>
            <w:r w:rsidRPr="002F14F3">
              <w:rPr>
                <w:sz w:val="28"/>
                <w:szCs w:val="28"/>
              </w:rPr>
              <w:t>)</w:t>
            </w:r>
          </w:p>
        </w:tc>
      </w:tr>
      <w:tr w:rsidR="00FF2B84" w:rsidRPr="00294240" w:rsidTr="00A136E7">
        <w:tc>
          <w:tcPr>
            <w:tcW w:w="3635" w:type="dxa"/>
            <w:hideMark/>
          </w:tcPr>
          <w:p w:rsidR="00FF2B84" w:rsidRPr="002F14F3" w:rsidRDefault="00FF2B84" w:rsidP="00A136E7">
            <w:pPr>
              <w:spacing w:before="60"/>
              <w:rPr>
                <w:sz w:val="28"/>
                <w:szCs w:val="28"/>
                <w:lang w:val="en-US"/>
              </w:rPr>
            </w:pPr>
            <w:r w:rsidRPr="002F14F3">
              <w:rPr>
                <w:sz w:val="28"/>
                <w:szCs w:val="28"/>
              </w:rPr>
              <w:t xml:space="preserve">Руководитель: </w:t>
            </w:r>
          </w:p>
        </w:tc>
        <w:tc>
          <w:tcPr>
            <w:tcW w:w="3736" w:type="dxa"/>
          </w:tcPr>
          <w:p w:rsidR="00FF2B84" w:rsidRPr="002F14F3" w:rsidRDefault="00FF2B84" w:rsidP="00A136E7">
            <w:pPr>
              <w:spacing w:before="60"/>
              <w:jc w:val="right"/>
              <w:rPr>
                <w:sz w:val="6"/>
                <w:szCs w:val="6"/>
              </w:rPr>
            </w:pPr>
          </w:p>
          <w:p w:rsidR="00FF2B84" w:rsidRPr="002F14F3" w:rsidRDefault="00FF2B84" w:rsidP="00A136E7">
            <w:pPr>
              <w:spacing w:before="60"/>
              <w:jc w:val="right"/>
              <w:rPr>
                <w:sz w:val="16"/>
                <w:szCs w:val="16"/>
              </w:rPr>
            </w:pPr>
            <w:r w:rsidRPr="002F14F3">
              <w:rPr>
                <w:sz w:val="16"/>
                <w:szCs w:val="16"/>
              </w:rPr>
              <w:t>____________________________________________</w:t>
            </w:r>
          </w:p>
          <w:p w:rsidR="00FF2B84" w:rsidRPr="002F14F3" w:rsidRDefault="00FF2B84" w:rsidP="00A136E7">
            <w:pPr>
              <w:spacing w:before="60"/>
              <w:jc w:val="center"/>
              <w:rPr>
                <w:sz w:val="16"/>
                <w:szCs w:val="16"/>
              </w:rPr>
            </w:pPr>
            <w:r w:rsidRPr="002F14F3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517" w:type="dxa"/>
            <w:hideMark/>
          </w:tcPr>
          <w:p w:rsidR="00FF2B84" w:rsidRPr="002F14F3" w:rsidRDefault="00FF2B84" w:rsidP="00A136E7">
            <w:pPr>
              <w:spacing w:before="60"/>
              <w:jc w:val="right"/>
              <w:rPr>
                <w:sz w:val="28"/>
                <w:szCs w:val="28"/>
              </w:rPr>
            </w:pPr>
            <w:r w:rsidRPr="002F14F3">
              <w:rPr>
                <w:sz w:val="28"/>
                <w:szCs w:val="28"/>
              </w:rPr>
              <w:t>(А.С. Некипелова)</w:t>
            </w:r>
          </w:p>
        </w:tc>
      </w:tr>
      <w:tr w:rsidR="00FF2B84" w:rsidRPr="00294240" w:rsidTr="00A136E7">
        <w:tc>
          <w:tcPr>
            <w:tcW w:w="3635" w:type="dxa"/>
            <w:hideMark/>
          </w:tcPr>
          <w:p w:rsidR="00FF2B84" w:rsidRPr="002F14F3" w:rsidRDefault="00FF2B84" w:rsidP="00A136E7">
            <w:pPr>
              <w:spacing w:before="60"/>
              <w:rPr>
                <w:sz w:val="28"/>
                <w:szCs w:val="28"/>
                <w:lang w:val="en-US"/>
              </w:rPr>
            </w:pPr>
            <w:r w:rsidRPr="002F14F3">
              <w:rPr>
                <w:sz w:val="28"/>
                <w:szCs w:val="28"/>
              </w:rPr>
              <w:t>Студент:</w:t>
            </w:r>
          </w:p>
        </w:tc>
        <w:tc>
          <w:tcPr>
            <w:tcW w:w="3736" w:type="dxa"/>
          </w:tcPr>
          <w:p w:rsidR="00FF2B84" w:rsidRPr="002F14F3" w:rsidRDefault="00FF2B84" w:rsidP="00A136E7">
            <w:pPr>
              <w:spacing w:before="60"/>
              <w:jc w:val="right"/>
              <w:rPr>
                <w:sz w:val="6"/>
                <w:szCs w:val="6"/>
              </w:rPr>
            </w:pPr>
          </w:p>
          <w:p w:rsidR="00FF2B84" w:rsidRPr="002F14F3" w:rsidRDefault="00FF2B84" w:rsidP="00A136E7">
            <w:pPr>
              <w:spacing w:before="60"/>
              <w:jc w:val="right"/>
              <w:rPr>
                <w:sz w:val="16"/>
                <w:szCs w:val="16"/>
              </w:rPr>
            </w:pPr>
            <w:r w:rsidRPr="002F14F3">
              <w:rPr>
                <w:sz w:val="16"/>
                <w:szCs w:val="16"/>
              </w:rPr>
              <w:t>____________________________________________</w:t>
            </w:r>
          </w:p>
          <w:p w:rsidR="00FF2B84" w:rsidRPr="002F14F3" w:rsidRDefault="00FF2B84" w:rsidP="00A136E7">
            <w:pPr>
              <w:spacing w:before="60"/>
              <w:jc w:val="center"/>
              <w:rPr>
                <w:sz w:val="16"/>
                <w:szCs w:val="16"/>
              </w:rPr>
            </w:pPr>
            <w:r w:rsidRPr="002F14F3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517" w:type="dxa"/>
            <w:hideMark/>
          </w:tcPr>
          <w:p w:rsidR="00FF2B84" w:rsidRPr="002F14F3" w:rsidRDefault="00FF2B84" w:rsidP="00A136E7">
            <w:pPr>
              <w:spacing w:before="60"/>
              <w:jc w:val="right"/>
              <w:rPr>
                <w:sz w:val="28"/>
                <w:szCs w:val="28"/>
              </w:rPr>
            </w:pPr>
            <w:r w:rsidRPr="002F14F3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Д.М.Овинов</w:t>
            </w:r>
            <w:r w:rsidRPr="002F14F3">
              <w:rPr>
                <w:sz w:val="28"/>
                <w:szCs w:val="28"/>
              </w:rPr>
              <w:t>)</w:t>
            </w:r>
          </w:p>
          <w:p w:rsidR="00FF2B84" w:rsidRPr="002F14F3" w:rsidRDefault="00FF2B84" w:rsidP="00A136E7">
            <w:pPr>
              <w:spacing w:before="60"/>
              <w:jc w:val="center"/>
              <w:rPr>
                <w:sz w:val="28"/>
                <w:szCs w:val="28"/>
              </w:rPr>
            </w:pPr>
          </w:p>
        </w:tc>
      </w:tr>
    </w:tbl>
    <w:p w:rsidR="00FF2B84" w:rsidRDefault="00FF2B84" w:rsidP="00FF2B84">
      <w:pPr>
        <w:spacing w:before="60"/>
        <w:jc w:val="both"/>
        <w:rPr>
          <w:szCs w:val="24"/>
        </w:rPr>
      </w:pPr>
    </w:p>
    <w:p w:rsidR="00FF2B84" w:rsidRDefault="00FF2B84" w:rsidP="00FF2B84">
      <w:pPr>
        <w:spacing w:before="60"/>
        <w:jc w:val="center"/>
        <w:rPr>
          <w:szCs w:val="24"/>
        </w:rPr>
      </w:pPr>
    </w:p>
    <w:p w:rsidR="00FF2B84" w:rsidRDefault="00FF2B84" w:rsidP="00FF2B84">
      <w:pPr>
        <w:spacing w:before="60"/>
        <w:jc w:val="center"/>
        <w:rPr>
          <w:sz w:val="28"/>
          <w:szCs w:val="28"/>
        </w:rPr>
      </w:pPr>
    </w:p>
    <w:p w:rsidR="00FF2B84" w:rsidRDefault="00FF2B84" w:rsidP="00FF2B84">
      <w:pPr>
        <w:spacing w:before="60"/>
        <w:jc w:val="center"/>
        <w:rPr>
          <w:sz w:val="28"/>
          <w:szCs w:val="28"/>
        </w:rPr>
      </w:pPr>
    </w:p>
    <w:p w:rsidR="00FF2B84" w:rsidRDefault="00FF2B84" w:rsidP="00FF2B84">
      <w:pPr>
        <w:spacing w:before="60"/>
        <w:jc w:val="center"/>
        <w:rPr>
          <w:sz w:val="28"/>
          <w:szCs w:val="28"/>
        </w:rPr>
      </w:pPr>
    </w:p>
    <w:p w:rsidR="00FF2B84" w:rsidRDefault="00FF2B84" w:rsidP="00BE0115">
      <w:pPr>
        <w:spacing w:before="60"/>
        <w:jc w:val="center"/>
        <w:rPr>
          <w:sz w:val="28"/>
          <w:szCs w:val="28"/>
        </w:rPr>
      </w:pPr>
      <w:r w:rsidRPr="002F14F3">
        <w:rPr>
          <w:sz w:val="28"/>
          <w:szCs w:val="28"/>
        </w:rPr>
        <w:t>Иркутск 201</w:t>
      </w:r>
      <w:r>
        <w:rPr>
          <w:sz w:val="28"/>
          <w:szCs w:val="28"/>
        </w:rPr>
        <w:t>8</w:t>
      </w:r>
    </w:p>
    <w:p w:rsidR="00FF2B84" w:rsidRDefault="00FF2B84" w:rsidP="00FF2B84">
      <w:pPr>
        <w:spacing w:before="60"/>
        <w:jc w:val="center"/>
        <w:rPr>
          <w:rFonts w:eastAsia="Calibri"/>
          <w:b/>
          <w:sz w:val="28"/>
          <w:szCs w:val="28"/>
          <w:lang w:eastAsia="en-US"/>
        </w:rPr>
      </w:pPr>
      <w:r w:rsidRPr="00BE0115">
        <w:rPr>
          <w:rFonts w:eastAsia="Calibri"/>
          <w:b/>
          <w:sz w:val="28"/>
          <w:szCs w:val="28"/>
          <w:lang w:eastAsia="en-US"/>
        </w:rPr>
        <w:lastRenderedPageBreak/>
        <w:t>Содержание</w:t>
      </w:r>
    </w:p>
    <w:sdt>
      <w:sdtPr>
        <w:rPr>
          <w:rFonts w:ascii="Times New Roman" w:hAnsi="Times New Roman"/>
          <w:b w:val="0"/>
          <w:bCs w:val="0"/>
          <w:color w:val="auto"/>
          <w:sz w:val="20"/>
          <w:szCs w:val="20"/>
        </w:rPr>
        <w:id w:val="-934517709"/>
        <w:docPartObj>
          <w:docPartGallery w:val="Table of Contents"/>
          <w:docPartUnique/>
        </w:docPartObj>
      </w:sdtPr>
      <w:sdtContent>
        <w:p w:rsidR="00FF2B84" w:rsidRDefault="00FF2B84" w:rsidP="00FF2B84">
          <w:pPr>
            <w:pStyle w:val="a5"/>
            <w:tabs>
              <w:tab w:val="left" w:pos="735"/>
            </w:tabs>
          </w:pPr>
        </w:p>
        <w:p w:rsidR="00C15390" w:rsidRDefault="00FF2B84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Pr="00702ADA">
            <w:instrText xml:space="preserve"> TOC \o "1-3" \h \z \u </w:instrText>
          </w:r>
          <w:r>
            <w:fldChar w:fldCharType="separate"/>
          </w:r>
          <w:hyperlink w:anchor="_Toc531559357" w:history="1">
            <w:r w:rsidR="00C15390" w:rsidRPr="002153ED">
              <w:rPr>
                <w:rStyle w:val="a4"/>
                <w:rFonts w:eastAsia="Calibri"/>
                <w:b/>
                <w:noProof/>
                <w:lang w:eastAsia="en-US"/>
              </w:rPr>
              <w:t>Введение</w:t>
            </w:r>
            <w:r w:rsidR="00C15390">
              <w:rPr>
                <w:noProof/>
                <w:webHidden/>
              </w:rPr>
              <w:tab/>
            </w:r>
            <w:r w:rsidR="00C15390">
              <w:rPr>
                <w:noProof/>
                <w:webHidden/>
              </w:rPr>
              <w:fldChar w:fldCharType="begin"/>
            </w:r>
            <w:r w:rsidR="00C15390">
              <w:rPr>
                <w:noProof/>
                <w:webHidden/>
              </w:rPr>
              <w:instrText xml:space="preserve"> PAGEREF _Toc531559357 \h </w:instrText>
            </w:r>
            <w:r w:rsidR="00C15390">
              <w:rPr>
                <w:noProof/>
                <w:webHidden/>
              </w:rPr>
            </w:r>
            <w:r w:rsidR="00C15390">
              <w:rPr>
                <w:noProof/>
                <w:webHidden/>
              </w:rPr>
              <w:fldChar w:fldCharType="separate"/>
            </w:r>
            <w:r w:rsidR="00C15390">
              <w:rPr>
                <w:noProof/>
                <w:webHidden/>
              </w:rPr>
              <w:t>3</w:t>
            </w:r>
            <w:r w:rsidR="00C15390">
              <w:rPr>
                <w:noProof/>
                <w:webHidden/>
              </w:rPr>
              <w:fldChar w:fldCharType="end"/>
            </w:r>
          </w:hyperlink>
        </w:p>
        <w:p w:rsidR="00C15390" w:rsidRDefault="00C15390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559358" w:history="1">
            <w:r w:rsidRPr="002153ED">
              <w:rPr>
                <w:rStyle w:val="a4"/>
                <w:b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53ED">
              <w:rPr>
                <w:rStyle w:val="a4"/>
                <w:b/>
                <w:noProof/>
              </w:rPr>
              <w:t>Общая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390" w:rsidRDefault="00C15390">
          <w:pPr>
            <w:pStyle w:val="10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559359" w:history="1">
            <w:r w:rsidRPr="002153ED">
              <w:rPr>
                <w:rStyle w:val="a4"/>
                <w:b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53ED">
              <w:rPr>
                <w:rStyle w:val="a4"/>
                <w:b/>
                <w:noProof/>
              </w:rPr>
              <w:t>Обзор программного обеспечения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390" w:rsidRDefault="00C15390">
          <w:pPr>
            <w:pStyle w:val="10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559360" w:history="1">
            <w:r w:rsidRPr="002153ED">
              <w:rPr>
                <w:rStyle w:val="a4"/>
                <w:b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53ED">
              <w:rPr>
                <w:rStyle w:val="a4"/>
                <w:b/>
                <w:noProof/>
              </w:rPr>
              <w:t>Обоснование необходимости использования выбранных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390" w:rsidRDefault="00C15390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559361" w:history="1">
            <w:r w:rsidRPr="002153ED">
              <w:rPr>
                <w:rStyle w:val="a4"/>
                <w:b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53ED">
              <w:rPr>
                <w:rStyle w:val="a4"/>
                <w:b/>
                <w:noProof/>
              </w:rPr>
              <w:t>Специальная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390" w:rsidRDefault="00C15390">
          <w:pPr>
            <w:pStyle w:val="10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559362" w:history="1">
            <w:r w:rsidRPr="002153ED">
              <w:rPr>
                <w:rStyle w:val="a4"/>
                <w:b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53ED">
              <w:rPr>
                <w:rStyle w:val="a4"/>
                <w:b/>
                <w:noProof/>
              </w:rPr>
              <w:t>Постановка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390" w:rsidRDefault="00C15390">
          <w:pPr>
            <w:pStyle w:val="10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559363" w:history="1">
            <w:r w:rsidRPr="002153ED">
              <w:rPr>
                <w:rStyle w:val="a4"/>
                <w:b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53ED">
              <w:rPr>
                <w:rStyle w:val="a4"/>
                <w:b/>
                <w:noProof/>
              </w:rPr>
              <w:t>Описание теоретической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390" w:rsidRDefault="00C15390">
          <w:pPr>
            <w:pStyle w:val="10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559364" w:history="1">
            <w:r w:rsidRPr="002153ED">
              <w:rPr>
                <w:rStyle w:val="a4"/>
                <w:b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53ED">
              <w:rPr>
                <w:rStyle w:val="a4"/>
                <w:b/>
                <w:noProof/>
              </w:rPr>
              <w:t>Алгоритм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390" w:rsidRDefault="00C15390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559365" w:history="1">
            <w:r w:rsidRPr="002153ED">
              <w:rPr>
                <w:rStyle w:val="a4"/>
                <w:b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53ED">
              <w:rPr>
                <w:rStyle w:val="a4"/>
                <w:b/>
                <w:noProof/>
              </w:rPr>
              <w:t>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390" w:rsidRDefault="00C15390">
          <w:pPr>
            <w:pStyle w:val="10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559366" w:history="1">
            <w:r w:rsidRPr="002153ED">
              <w:rPr>
                <w:rStyle w:val="a4"/>
                <w:b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53ED">
              <w:rPr>
                <w:rStyle w:val="a4"/>
                <w:b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390" w:rsidRDefault="00C15390">
          <w:pPr>
            <w:pStyle w:val="10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559367" w:history="1">
            <w:r w:rsidRPr="002153ED">
              <w:rPr>
                <w:rStyle w:val="a4"/>
                <w:b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153ED">
              <w:rPr>
                <w:rStyle w:val="a4"/>
                <w:b/>
                <w:noProof/>
              </w:rPr>
              <w:t>Системно – технические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390" w:rsidRDefault="00C1539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559368" w:history="1">
            <w:r w:rsidRPr="002153ED">
              <w:rPr>
                <w:rStyle w:val="a4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390" w:rsidRDefault="00C1539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559369" w:history="1">
            <w:r w:rsidRPr="002153ED">
              <w:rPr>
                <w:rStyle w:val="a4"/>
                <w:b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390" w:rsidRDefault="00C1539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559370" w:history="1">
            <w:r w:rsidRPr="002153ED">
              <w:rPr>
                <w:rStyle w:val="a4"/>
                <w:b/>
                <w:noProof/>
              </w:rPr>
              <w:t>Приложение</w:t>
            </w:r>
            <w:r w:rsidRPr="002153ED">
              <w:rPr>
                <w:rStyle w:val="a4"/>
                <w:noProof/>
              </w:rPr>
              <w:t xml:space="preserve">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9AC" w:rsidRDefault="00FF2B84" w:rsidP="00FF2B84">
          <w:r>
            <w:rPr>
              <w:b/>
              <w:bCs/>
            </w:rPr>
            <w:fldChar w:fldCharType="end"/>
          </w:r>
        </w:p>
      </w:sdtContent>
    </w:sdt>
    <w:p w:rsidR="00F509AC" w:rsidRDefault="00F509AC">
      <w:r>
        <w:br w:type="page"/>
      </w:r>
    </w:p>
    <w:p w:rsidR="003F2A0C" w:rsidRPr="003F2A0C" w:rsidRDefault="00FF2B84" w:rsidP="003F2A0C">
      <w:pPr>
        <w:pStyle w:val="1"/>
        <w:spacing w:after="600"/>
        <w:ind w:right="0"/>
        <w:jc w:val="center"/>
        <w:rPr>
          <w:rFonts w:eastAsia="Calibri"/>
          <w:lang w:eastAsia="en-US"/>
        </w:rPr>
      </w:pPr>
      <w:bookmarkStart w:id="2" w:name="_Toc531559357"/>
      <w:r w:rsidRPr="003F2A0C">
        <w:rPr>
          <w:rFonts w:eastAsia="Calibri"/>
          <w:b/>
          <w:lang w:eastAsia="en-US"/>
        </w:rPr>
        <w:lastRenderedPageBreak/>
        <w:t>Введение</w:t>
      </w:r>
      <w:bookmarkEnd w:id="2"/>
    </w:p>
    <w:p w:rsidR="003F2A0C" w:rsidRDefault="003F2A0C" w:rsidP="003F2A0C">
      <w:pPr>
        <w:pStyle w:val="a8"/>
      </w:pPr>
      <w:r>
        <w:t>В истории было много криптографических приложений, начиная от простых шифров, используемых Юлием Цезарем для отправления военных приказов своим генералам, до боле</w:t>
      </w:r>
      <w:r>
        <w:t>е сложных средневековых шифров,</w:t>
      </w:r>
      <w:r w:rsidRPr="003F2A0C">
        <w:t xml:space="preserve"> </w:t>
      </w:r>
      <w:r>
        <w:t>и знаменитых кодов Энигма во Второй Мировой войне.</w:t>
      </w:r>
    </w:p>
    <w:p w:rsidR="003F2A0C" w:rsidRDefault="003F2A0C" w:rsidP="003F2A0C">
      <w:pPr>
        <w:pStyle w:val="a8"/>
      </w:pPr>
      <w:r>
        <w:t>Развитие компьютеров в 20-м веке позволило создать более сложные средства шифрования.</w:t>
      </w:r>
    </w:p>
    <w:p w:rsidR="00B40241" w:rsidRDefault="00B40241" w:rsidP="00B40241">
      <w:pPr>
        <w:pStyle w:val="a8"/>
        <w:jc w:val="left"/>
      </w:pPr>
      <w:r>
        <w:t>Цель курсовой работы заключается в разработке мобильного приложения, для шифрования данных. Задачи, направленные на достижение цели:</w:t>
      </w:r>
    </w:p>
    <w:p w:rsidR="00B40241" w:rsidRDefault="00B40241" w:rsidP="00B40241">
      <w:pPr>
        <w:pStyle w:val="a8"/>
        <w:numPr>
          <w:ilvl w:val="0"/>
          <w:numId w:val="38"/>
        </w:numPr>
        <w:jc w:val="left"/>
      </w:pPr>
      <w:r>
        <w:t>Изучение теории криптографии;</w:t>
      </w:r>
    </w:p>
    <w:p w:rsidR="00B40241" w:rsidRDefault="00B40241" w:rsidP="00B40241">
      <w:pPr>
        <w:pStyle w:val="a8"/>
        <w:numPr>
          <w:ilvl w:val="0"/>
          <w:numId w:val="38"/>
        </w:numPr>
        <w:jc w:val="left"/>
      </w:pPr>
      <w:r>
        <w:t xml:space="preserve">Выбор используемых шифров; </w:t>
      </w:r>
    </w:p>
    <w:p w:rsidR="00B40241" w:rsidRDefault="00B40241" w:rsidP="00B40241">
      <w:pPr>
        <w:pStyle w:val="a8"/>
        <w:numPr>
          <w:ilvl w:val="0"/>
          <w:numId w:val="38"/>
        </w:numPr>
        <w:jc w:val="left"/>
      </w:pPr>
      <w:r>
        <w:t>Разработка алгоритмов выбранных шифров;</w:t>
      </w:r>
    </w:p>
    <w:p w:rsidR="00B40241" w:rsidRDefault="00B40241" w:rsidP="00B40241">
      <w:pPr>
        <w:pStyle w:val="a8"/>
        <w:numPr>
          <w:ilvl w:val="0"/>
          <w:numId w:val="38"/>
        </w:numPr>
        <w:jc w:val="left"/>
      </w:pPr>
      <w:r>
        <w:t>Разработка дизайна (интерфейса) приложения;</w:t>
      </w:r>
    </w:p>
    <w:p w:rsidR="00B40241" w:rsidRDefault="00B40241" w:rsidP="00B40241">
      <w:pPr>
        <w:pStyle w:val="a8"/>
        <w:numPr>
          <w:ilvl w:val="0"/>
          <w:numId w:val="38"/>
        </w:numPr>
        <w:jc w:val="left"/>
      </w:pPr>
      <w:r>
        <w:t>Разработка основной логики приложения;</w:t>
      </w:r>
    </w:p>
    <w:p w:rsidR="00B40241" w:rsidRDefault="00B40241" w:rsidP="00B40241">
      <w:pPr>
        <w:pStyle w:val="a8"/>
        <w:numPr>
          <w:ilvl w:val="0"/>
          <w:numId w:val="38"/>
        </w:numPr>
        <w:jc w:val="left"/>
      </w:pPr>
      <w:r>
        <w:t>Отладка приложения;</w:t>
      </w:r>
    </w:p>
    <w:p w:rsidR="00FF2B84" w:rsidRDefault="00FF2B84" w:rsidP="003F2A0C">
      <w:pPr>
        <w:tabs>
          <w:tab w:val="left" w:pos="6497"/>
        </w:tabs>
        <w:spacing w:after="200" w:line="276" w:lineRule="auto"/>
        <w:rPr>
          <w:rFonts w:eastAsia="Calibri"/>
          <w:b/>
          <w:bCs/>
          <w:sz w:val="28"/>
          <w:szCs w:val="28"/>
          <w:lang w:eastAsia="en-US"/>
        </w:rPr>
      </w:pPr>
      <w:r>
        <w:rPr>
          <w:rFonts w:eastAsia="Calibri"/>
          <w:lang w:eastAsia="en-US"/>
        </w:rPr>
        <w:br w:type="page"/>
      </w:r>
    </w:p>
    <w:p w:rsidR="0089529B" w:rsidRPr="00A71158" w:rsidRDefault="00FF2B84" w:rsidP="00A71158">
      <w:pPr>
        <w:pStyle w:val="1"/>
        <w:numPr>
          <w:ilvl w:val="0"/>
          <w:numId w:val="27"/>
        </w:numPr>
        <w:spacing w:after="360"/>
        <w:ind w:left="0" w:right="0" w:firstLine="851"/>
        <w:rPr>
          <w:b/>
        </w:rPr>
      </w:pPr>
      <w:bookmarkStart w:id="3" w:name="_Toc411256212"/>
      <w:bookmarkStart w:id="4" w:name="_Toc412118790"/>
      <w:bookmarkStart w:id="5" w:name="_Toc531559358"/>
      <w:r w:rsidRPr="005F04FF">
        <w:rPr>
          <w:b/>
        </w:rPr>
        <w:lastRenderedPageBreak/>
        <w:t>Общая часть</w:t>
      </w:r>
      <w:bookmarkEnd w:id="3"/>
      <w:bookmarkEnd w:id="4"/>
      <w:bookmarkEnd w:id="5"/>
    </w:p>
    <w:p w:rsidR="00715018" w:rsidRPr="005F04FF" w:rsidRDefault="00FF2B84" w:rsidP="00A71158">
      <w:pPr>
        <w:pStyle w:val="1"/>
        <w:numPr>
          <w:ilvl w:val="1"/>
          <w:numId w:val="27"/>
        </w:numPr>
        <w:spacing w:after="600"/>
        <w:ind w:left="0" w:right="0" w:firstLine="851"/>
        <w:rPr>
          <w:b/>
        </w:rPr>
      </w:pPr>
      <w:bookmarkStart w:id="6" w:name="_Toc382426670"/>
      <w:bookmarkStart w:id="7" w:name="_Toc411256213"/>
      <w:bookmarkStart w:id="8" w:name="_Toc412118791"/>
      <w:bookmarkStart w:id="9" w:name="_Toc531559359"/>
      <w:r w:rsidRPr="005F04FF">
        <w:rPr>
          <w:b/>
        </w:rPr>
        <w:t xml:space="preserve">Обзор </w:t>
      </w:r>
      <w:bookmarkEnd w:id="6"/>
      <w:r w:rsidRPr="005F04FF">
        <w:rPr>
          <w:b/>
        </w:rPr>
        <w:t>программного обеспечения для разработки</w:t>
      </w:r>
      <w:bookmarkEnd w:id="7"/>
      <w:bookmarkEnd w:id="8"/>
      <w:bookmarkEnd w:id="9"/>
    </w:p>
    <w:p w:rsidR="00715018" w:rsidRPr="0026652D" w:rsidRDefault="0028536E" w:rsidP="0026652D">
      <w:pPr>
        <w:pStyle w:val="a8"/>
      </w:pPr>
      <w:r w:rsidRPr="0026652D">
        <w:t xml:space="preserve">Android Studio — интегрированная среда разработки производства Google, с помощью которой разработчикам становятся доступны инструменты для создания приложений на платформе Android OS. Android Studio можно установить на Windows, Mac и Linux. </w:t>
      </w:r>
      <w:proofErr w:type="gramStart"/>
      <w:r w:rsidRPr="0026652D">
        <w:t>Создана</w:t>
      </w:r>
      <w:proofErr w:type="gramEnd"/>
      <w:r w:rsidRPr="0026652D">
        <w:t xml:space="preserve"> на базе IntelliJ IDEA.</w:t>
      </w:r>
    </w:p>
    <w:p w:rsidR="0026652D" w:rsidRPr="0026652D" w:rsidRDefault="0026652D" w:rsidP="0026652D">
      <w:pPr>
        <w:pStyle w:val="a8"/>
      </w:pPr>
      <w:r w:rsidRPr="0026652D">
        <w:t>Среда Android Studio предназначена как для небольших команд </w:t>
      </w:r>
      <w:hyperlink r:id="rId9" w:history="1">
        <w:r w:rsidRPr="0026652D">
          <w:rPr>
            <w:rStyle w:val="a4"/>
            <w:color w:val="auto"/>
            <w:u w:val="none"/>
          </w:rPr>
          <w:t>разработчиков мобильных приложений</w:t>
        </w:r>
      </w:hyperlink>
      <w:r w:rsidRPr="0026652D">
        <w:t> (даже в количестве одного человека), или же крупных международных организаций с GIT или другими подобными системами управления версиями. Опытные разработчики смогут выбрать инструменты, которые больше подходят для масштабных проектов. </w:t>
      </w:r>
      <w:hyperlink r:id="rId10" w:history="1">
        <w:r w:rsidRPr="0026652D">
          <w:rPr>
            <w:rStyle w:val="a4"/>
            <w:color w:val="auto"/>
            <w:u w:val="none"/>
          </w:rPr>
          <w:t>Решения для Android</w:t>
        </w:r>
      </w:hyperlink>
      <w:r w:rsidRPr="0026652D">
        <w:t> разрабатываются в Android Studio с использованием Java или C++. В основе рабочего процесса Android Studio заложен концепт непрерывной интеграции, позволяющий сразу же обнаруживать имеющиеся проблемы. Продолжительная проверка кода обеспечивает возможность эффективной обратной связи с разработчиками. Такая опция позволяет быстрее опубликовать версию мобильного приложения в Google Play App Store. Для этого присутствует также поддержка инструментов LINT, Pro-Guard и App Signing.</w:t>
      </w:r>
    </w:p>
    <w:p w:rsidR="0026652D" w:rsidRDefault="0026652D" w:rsidP="0026652D">
      <w:pPr>
        <w:pStyle w:val="a8"/>
      </w:pPr>
      <w:r w:rsidRPr="0026652D">
        <w:t>С помощью средств оценки производительности определяется состояние файла с пакетом прикладных программ. Визуализация графики дает возможность узнать, соответствует ли приложение ориентиру Google в 16 миллисекунд. С помощью инструмента для визуализации памяти разработчик узнает, когда его приложение будет использовать слишком много оперативной памяти и когда произойдет «сборка мусора». Инструменты для анализа батареи показывают, какая нагрузка приходится на устройство.</w:t>
      </w:r>
    </w:p>
    <w:p w:rsidR="00715018" w:rsidRPr="00715018" w:rsidRDefault="0026652D" w:rsidP="003F2509">
      <w:pPr>
        <w:pStyle w:val="a8"/>
        <w:spacing w:after="600"/>
      </w:pPr>
      <w:r w:rsidRPr="0026652D">
        <w:t xml:space="preserve">Разработчики приложений для </w:t>
      </w:r>
      <w:r w:rsidR="005F07CB">
        <w:rPr>
          <w:lang w:val="en-US"/>
        </w:rPr>
        <w:t>Android</w:t>
      </w:r>
      <w:r w:rsidRPr="0026652D">
        <w:t xml:space="preserve"> предпочитают именно эту программу. Согласно отзывам, которые оставляют пользователи IDE, софт дает больше возможностей, предоставляет более гибкую среду разработки, нежели </w:t>
      </w:r>
      <w:r w:rsidRPr="0026652D">
        <w:lastRenderedPageBreak/>
        <w:t xml:space="preserve">конкуренты. О чем только говорит наличие такого многофункционального эмулятора и еще нескольких инструментов, которые включены в пакет Android Studio! Видно, что с каждым обновлением IDE становится только лучше, в него интегрируют новый функционал, не забывая </w:t>
      </w:r>
      <w:proofErr w:type="gramStart"/>
      <w:r w:rsidRPr="0026652D">
        <w:t>про</w:t>
      </w:r>
      <w:proofErr w:type="gramEnd"/>
      <w:r w:rsidRPr="0026652D">
        <w:t xml:space="preserve"> старый.</w:t>
      </w:r>
    </w:p>
    <w:p w:rsidR="00860CC3" w:rsidRDefault="00860CC3" w:rsidP="003F2509">
      <w:pPr>
        <w:pStyle w:val="1"/>
        <w:numPr>
          <w:ilvl w:val="1"/>
          <w:numId w:val="27"/>
        </w:numPr>
        <w:tabs>
          <w:tab w:val="left" w:pos="1055"/>
        </w:tabs>
        <w:spacing w:after="600"/>
        <w:ind w:left="0" w:right="0" w:firstLine="851"/>
        <w:rPr>
          <w:b/>
        </w:rPr>
      </w:pPr>
      <w:bookmarkStart w:id="10" w:name="_Toc531559360"/>
      <w:r w:rsidRPr="00860CC3">
        <w:rPr>
          <w:b/>
        </w:rPr>
        <w:t>Обоснование необходимости использования выбранных методов</w:t>
      </w:r>
      <w:bookmarkEnd w:id="10"/>
    </w:p>
    <w:p w:rsidR="00860CC3" w:rsidRDefault="00860CC3" w:rsidP="00F509AC">
      <w:pPr>
        <w:pStyle w:val="a8"/>
      </w:pPr>
      <w:r>
        <w:t xml:space="preserve">Разработка приложения с помощью среды разработки </w:t>
      </w:r>
      <w:r>
        <w:rPr>
          <w:lang w:val="en-US"/>
        </w:rPr>
        <w:t>Android</w:t>
      </w:r>
      <w:r w:rsidRPr="00860CC3">
        <w:t xml:space="preserve"> </w:t>
      </w:r>
      <w:r>
        <w:rPr>
          <w:lang w:val="en-US"/>
        </w:rPr>
        <w:t>studio</w:t>
      </w:r>
      <w:r>
        <w:t xml:space="preserve"> и языка программирования </w:t>
      </w:r>
      <w:r>
        <w:rPr>
          <w:lang w:val="en-US"/>
        </w:rPr>
        <w:t>Java</w:t>
      </w:r>
      <w:r>
        <w:t xml:space="preserve"> обоснуется следующими причинами:</w:t>
      </w:r>
    </w:p>
    <w:p w:rsidR="00860CC3" w:rsidRDefault="00257DE6" w:rsidP="00F509AC">
      <w:pPr>
        <w:pStyle w:val="a8"/>
        <w:numPr>
          <w:ilvl w:val="0"/>
          <w:numId w:val="28"/>
        </w:numPr>
      </w:pPr>
      <w:r>
        <w:t>Н</w:t>
      </w:r>
      <w:r w:rsidR="00860CC3">
        <w:softHyphen/>
      </w:r>
      <w:r w:rsidR="00860CC3">
        <w:softHyphen/>
      </w:r>
      <w:r w:rsidR="00860CC3">
        <w:softHyphen/>
      </w:r>
      <w:r w:rsidR="00860CC3">
        <w:softHyphen/>
        <w:t xml:space="preserve">е малые теоретические и практические знания языка </w:t>
      </w:r>
      <w:r w:rsidR="00860CC3">
        <w:rPr>
          <w:lang w:val="en-US"/>
        </w:rPr>
        <w:t>Java</w:t>
      </w:r>
      <w:r w:rsidR="00860CC3">
        <w:t>;</w:t>
      </w:r>
    </w:p>
    <w:p w:rsidR="00860CC3" w:rsidRDefault="00860CC3" w:rsidP="00F509AC">
      <w:pPr>
        <w:pStyle w:val="a8"/>
        <w:numPr>
          <w:ilvl w:val="0"/>
          <w:numId w:val="28"/>
        </w:numPr>
      </w:pPr>
      <w:r>
        <w:t xml:space="preserve">Имеющийся опыт работы в </w:t>
      </w:r>
      <w:r>
        <w:rPr>
          <w:lang w:val="en-US"/>
        </w:rPr>
        <w:t>Android</w:t>
      </w:r>
      <w:r w:rsidRPr="00860CC3">
        <w:t xml:space="preserve"> </w:t>
      </w:r>
      <w:r>
        <w:rPr>
          <w:lang w:val="en-US"/>
        </w:rPr>
        <w:t>studio</w:t>
      </w:r>
      <w:r>
        <w:t>;</w:t>
      </w:r>
    </w:p>
    <w:p w:rsidR="00257DE6" w:rsidRDefault="00257DE6" w:rsidP="00F509AC">
      <w:pPr>
        <w:pStyle w:val="a8"/>
        <w:numPr>
          <w:ilvl w:val="0"/>
          <w:numId w:val="28"/>
        </w:numPr>
      </w:pPr>
      <w:r>
        <w:t>Большое количество функциональных интегрированных в среду инструментов;</w:t>
      </w:r>
    </w:p>
    <w:p w:rsidR="00257DE6" w:rsidRDefault="00257DE6" w:rsidP="00F509AC">
      <w:pPr>
        <w:spacing w:line="360" w:lineRule="auto"/>
        <w:rPr>
          <w:rFonts w:eastAsia="Calibri"/>
          <w:sz w:val="28"/>
          <w:szCs w:val="22"/>
          <w:lang w:eastAsia="en-US"/>
        </w:rPr>
      </w:pPr>
      <w:r>
        <w:br w:type="page"/>
      </w:r>
    </w:p>
    <w:p w:rsidR="001733CB" w:rsidRPr="001733CB" w:rsidRDefault="00257DE6" w:rsidP="001733CB">
      <w:pPr>
        <w:pStyle w:val="1"/>
        <w:numPr>
          <w:ilvl w:val="0"/>
          <w:numId w:val="27"/>
        </w:numPr>
        <w:spacing w:after="360"/>
        <w:ind w:left="0" w:right="0" w:firstLine="851"/>
        <w:rPr>
          <w:b/>
        </w:rPr>
      </w:pPr>
      <w:bookmarkStart w:id="11" w:name="_Toc531559361"/>
      <w:r>
        <w:rPr>
          <w:b/>
        </w:rPr>
        <w:lastRenderedPageBreak/>
        <w:t>Специальная часть</w:t>
      </w:r>
      <w:bookmarkEnd w:id="11"/>
    </w:p>
    <w:p w:rsidR="001733CB" w:rsidRDefault="00257DE6" w:rsidP="001733CB">
      <w:pPr>
        <w:pStyle w:val="1"/>
        <w:numPr>
          <w:ilvl w:val="1"/>
          <w:numId w:val="27"/>
        </w:numPr>
        <w:spacing w:after="600"/>
        <w:ind w:left="0" w:right="0" w:firstLine="851"/>
        <w:rPr>
          <w:b/>
        </w:rPr>
      </w:pPr>
      <w:bookmarkStart w:id="12" w:name="_Toc531559362"/>
      <w:r w:rsidRPr="001733CB">
        <w:rPr>
          <w:b/>
        </w:rPr>
        <w:t>Постановка задач</w:t>
      </w:r>
      <w:bookmarkEnd w:id="12"/>
    </w:p>
    <w:p w:rsidR="0088714D" w:rsidRDefault="009B076C" w:rsidP="0088714D">
      <w:pPr>
        <w:pStyle w:val="a8"/>
        <w:spacing w:after="600"/>
        <w:jc w:val="left"/>
      </w:pPr>
      <w:r>
        <w:t>Приложение должно шифровать введенные данные по одному из выбранных  шифров. После ввода информации, указания пароля и по желанию выбора дополнительных параметров, приложение должно будет зашифровать её</w:t>
      </w:r>
      <w:r w:rsidR="0088714D">
        <w:t>.</w:t>
      </w:r>
    </w:p>
    <w:p w:rsidR="001733CB" w:rsidRDefault="001733CB"/>
    <w:p w:rsidR="0088714D" w:rsidRDefault="001733CB" w:rsidP="0088714D">
      <w:pPr>
        <w:pStyle w:val="1"/>
        <w:numPr>
          <w:ilvl w:val="1"/>
          <w:numId w:val="27"/>
        </w:numPr>
        <w:spacing w:after="600"/>
        <w:ind w:left="0" w:right="0" w:firstLine="851"/>
        <w:rPr>
          <w:b/>
        </w:rPr>
      </w:pPr>
      <w:bookmarkStart w:id="13" w:name="_Toc531559363"/>
      <w:r>
        <w:rPr>
          <w:b/>
        </w:rPr>
        <w:t>Описание теоретической части</w:t>
      </w:r>
      <w:bookmarkEnd w:id="13"/>
      <w:r>
        <w:rPr>
          <w:b/>
        </w:rPr>
        <w:t xml:space="preserve"> </w:t>
      </w:r>
    </w:p>
    <w:p w:rsidR="00083757" w:rsidRDefault="0088714D" w:rsidP="00083757">
      <w:pPr>
        <w:pStyle w:val="a8"/>
      </w:pPr>
      <w:r>
        <w:t xml:space="preserve"> </w:t>
      </w:r>
      <w:r w:rsidR="00D2497A" w:rsidRPr="00D2497A">
        <w:t>Блочный шифр (</w:t>
      </w:r>
      <w:proofErr w:type="spellStart"/>
      <w:r w:rsidR="00D2497A" w:rsidRPr="00D2497A">
        <w:t>block</w:t>
      </w:r>
      <w:proofErr w:type="spellEnd"/>
      <w:r w:rsidR="00D2497A" w:rsidRPr="00D2497A">
        <w:t xml:space="preserve"> </w:t>
      </w:r>
      <w:proofErr w:type="spellStart"/>
      <w:r w:rsidR="00D2497A" w:rsidRPr="00D2497A">
        <w:t>cipher</w:t>
      </w:r>
      <w:proofErr w:type="spellEnd"/>
      <w:r w:rsidR="00D2497A" w:rsidRPr="00D2497A">
        <w:t>) — это функция шифрования, которая применяется к блокам текста фиксированной длины. Текущее поколение блочных шифров работает с блоками текста длиной 128 бит (16 байт). Такой шифр принимает на вход 128-битовый открытый текст и выдает 128-битовый шифрованный текст. Блочный шифр является обратимым: существует функция дешифрования, которая принимает на вход 128-битовый шифрованный текст и выдает исходный 128-битовый открытый текст. Открытый и шифрованный те</w:t>
      </w:r>
      <w:proofErr w:type="gramStart"/>
      <w:r w:rsidR="00D2497A" w:rsidRPr="00D2497A">
        <w:t>кст вс</w:t>
      </w:r>
      <w:proofErr w:type="gramEnd"/>
      <w:r w:rsidR="00D2497A" w:rsidRPr="00D2497A">
        <w:t>егда имеет один и тот же размер, который называется размером блока (</w:t>
      </w:r>
      <w:proofErr w:type="spellStart"/>
      <w:r w:rsidR="00D2497A" w:rsidRPr="00D2497A">
        <w:t>block</w:t>
      </w:r>
      <w:proofErr w:type="spellEnd"/>
      <w:r w:rsidR="00D2497A" w:rsidRPr="00D2497A">
        <w:t xml:space="preserve"> </w:t>
      </w:r>
      <w:proofErr w:type="spellStart"/>
      <w:r w:rsidR="00D2497A" w:rsidRPr="00D2497A">
        <w:t>size</w:t>
      </w:r>
      <w:proofErr w:type="spellEnd"/>
      <w:r w:rsidR="00D2497A" w:rsidRPr="00D2497A">
        <w:t xml:space="preserve">). </w:t>
      </w:r>
    </w:p>
    <w:p w:rsidR="0088714D" w:rsidRDefault="00D2497A" w:rsidP="00083757">
      <w:pPr>
        <w:pStyle w:val="a8"/>
      </w:pPr>
      <w:r w:rsidRPr="00D2497A">
        <w:t>Чтобы зашифровать сообщение, нужен секретный ключ. Невозможно скрыть сообщение, не сохраняя что-нибудь в секрете. Подобно открытому и шифрованному тексту, ключ шифрования также представляет собой строку битов. Наиболее распространены ключи размером 128 и 256 бит. Шифрование открытого текста p при помощи ключа K принято обозначать как E(K, p) или EK(p), а расшифровку шифрованного текста c при помощи ключа K — D(K, c) или DK(c).</w:t>
      </w:r>
    </w:p>
    <w:p w:rsidR="00083757" w:rsidRDefault="00083757" w:rsidP="00083757">
      <w:pPr>
        <w:pStyle w:val="a8"/>
      </w:pPr>
      <w:r>
        <w:t xml:space="preserve">Иногда блочный шифр было бы удобно представить в виде большой таблицы, построенной на основе конкретного ключа. Для каждого фиксированного ключа можно построить таблицу соответствий, которая бы отображала все варианты открытого текста в соответствующий шифрованный текст. Разумеется, это была бы очень большая таблица. Для блочного шифра с </w:t>
      </w:r>
      <w:r>
        <w:lastRenderedPageBreak/>
        <w:t>размером блока 32 бит понадобилась бы таблица размером 16 Гбайт, для шифра с размером блока 64 бит — 150 млн. Тбайт, а для шифра с размером блока 128 бит — 5·1039 байт</w:t>
      </w:r>
      <w:r>
        <w:t>. В</w:t>
      </w:r>
      <w:r>
        <w:t xml:space="preserve"> таблице содержится ровно по одному экземпляру всех возможных вариантов шифрованного текста. </w:t>
      </w:r>
      <w:r>
        <w:t>Н</w:t>
      </w:r>
      <w:r>
        <w:t>абор элементов шифрованного текста совпадает с набором элементов открытого текста, порядок расположения которых изменен. В математике это называется перестановкой (</w:t>
      </w:r>
      <w:proofErr w:type="spellStart"/>
      <w:r>
        <w:t>permutation</w:t>
      </w:r>
      <w:proofErr w:type="spellEnd"/>
      <w:r>
        <w:t>). Блочный шифр с размером блока k бит задает перестановку k-битовых элементов для каждого из заданных значений ключа.</w:t>
      </w:r>
      <w:r>
        <w:t xml:space="preserve"> </w:t>
      </w:r>
    </w:p>
    <w:p w:rsidR="008938B2" w:rsidRDefault="008938B2" w:rsidP="00083757">
      <w:pPr>
        <w:pStyle w:val="a8"/>
      </w:pPr>
      <w:r>
        <w:t>Блочные шифры применяются только к блокам текста фиксированного размера. Чтобы зашифровать какой-нибудь текст, размер которого не совпадает с размером блока, необходимо воспользоваться одним из режимов работы блочных шифров (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cipher</w:t>
      </w:r>
      <w:proofErr w:type="spellEnd"/>
      <w:r>
        <w:t xml:space="preserve"> </w:t>
      </w:r>
      <w:proofErr w:type="spellStart"/>
      <w:r>
        <w:t>modes</w:t>
      </w:r>
      <w:proofErr w:type="spellEnd"/>
      <w:r>
        <w:t>).</w:t>
      </w:r>
    </w:p>
    <w:p w:rsidR="008938B2" w:rsidRDefault="008938B2" w:rsidP="00083757">
      <w:pPr>
        <w:pStyle w:val="a8"/>
      </w:pPr>
      <w:r>
        <w:t>Наиболее популярным режимом работы блочных шифров является сцепление шифрованных блоков (</w:t>
      </w:r>
      <w:proofErr w:type="spellStart"/>
      <w:r>
        <w:t>cipher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 xml:space="preserve"> — CBC). </w:t>
      </w:r>
      <w:r>
        <w:t>К</w:t>
      </w:r>
      <w:r>
        <w:t>аждый блок открытого текста складывается с помощью операции XOR с предыдущим блоком шифрованного текста. Стандартная формулировка режима CBC выглядит следующим образом:</w:t>
      </w:r>
    </w:p>
    <w:p w:rsidR="008938B2" w:rsidRDefault="008938B2" w:rsidP="008938B2">
      <w:pPr>
        <w:pStyle w:val="a8"/>
        <w:spacing w:line="240" w:lineRule="auto"/>
      </w:pPr>
    </w:p>
    <w:p w:rsidR="008938B2" w:rsidRPr="008938B2" w:rsidRDefault="008938B2" w:rsidP="008938B2">
      <w:pPr>
        <w:pStyle w:val="a8"/>
        <w:jc w:val="center"/>
      </w:pPr>
      <w:r w:rsidRPr="008938B2">
        <w:rPr>
          <w:lang w:val="en-US"/>
        </w:rPr>
        <w:t xml:space="preserve">Ci = </w:t>
      </w:r>
      <w:proofErr w:type="gramStart"/>
      <w:r w:rsidRPr="008938B2">
        <w:rPr>
          <w:lang w:val="en-US"/>
        </w:rPr>
        <w:t>E(</w:t>
      </w:r>
      <w:proofErr w:type="gramEnd"/>
      <w:r w:rsidRPr="008938B2">
        <w:rPr>
          <w:lang w:val="en-US"/>
        </w:rPr>
        <w:t xml:space="preserve">K, Pi </w:t>
      </w:r>
      <w:r w:rsidRPr="008938B2">
        <w:rPr>
          <w:rFonts w:ascii="Cambria Math" w:hAnsi="Cambria Math" w:cs="Cambria Math"/>
          <w:lang w:val="en-US"/>
        </w:rPr>
        <w:t>⊕</w:t>
      </w:r>
      <w:r w:rsidRPr="008938B2">
        <w:rPr>
          <w:lang w:val="en-US"/>
        </w:rPr>
        <w:t xml:space="preserve"> Ci−1) </w:t>
      </w:r>
      <w:r>
        <w:t>для</w:t>
      </w:r>
      <w:r w:rsidRPr="008938B2">
        <w:rPr>
          <w:lang w:val="en-US"/>
        </w:rPr>
        <w:t xml:space="preserve"> </w:t>
      </w:r>
      <w:proofErr w:type="spellStart"/>
      <w:r w:rsidRPr="008938B2">
        <w:rPr>
          <w:lang w:val="en-US"/>
        </w:rPr>
        <w:t>i</w:t>
      </w:r>
      <w:proofErr w:type="spellEnd"/>
      <w:r w:rsidRPr="008938B2">
        <w:rPr>
          <w:lang w:val="en-US"/>
        </w:rPr>
        <w:t xml:space="preserve"> = 1, . . . , k.</w:t>
      </w:r>
    </w:p>
    <w:p w:rsidR="008938B2" w:rsidRPr="008938B2" w:rsidRDefault="008938B2" w:rsidP="008938B2">
      <w:pPr>
        <w:pStyle w:val="a8"/>
        <w:jc w:val="right"/>
      </w:pPr>
      <w:r>
        <w:t>(1)</w:t>
      </w:r>
    </w:p>
    <w:p w:rsidR="008938B2" w:rsidRDefault="008938B2" w:rsidP="00083757">
      <w:pPr>
        <w:pStyle w:val="a8"/>
      </w:pPr>
      <w:r>
        <w:t>В</w:t>
      </w:r>
      <w:r>
        <w:t xml:space="preserve"> открытый текст вносится “элемент случайности” путем его прибавления к предыдущему блоку шифрованного текста. В режиме CBC одинаковые блоки открытого текста преобразуются в разные блоки шифрованного текста, что значительно сокращает объем информации об открытом тексте, доступной злоумышленнику.</w:t>
      </w:r>
    </w:p>
    <w:p w:rsidR="008938B2" w:rsidRDefault="008938B2" w:rsidP="00083757">
      <w:pPr>
        <w:pStyle w:val="a8"/>
      </w:pPr>
      <w:r>
        <w:t>Следует заме</w:t>
      </w:r>
      <w:r>
        <w:t>тить, что в качестве C</w:t>
      </w:r>
      <w:r>
        <w:rPr>
          <w:vertAlign w:val="subscript"/>
        </w:rPr>
        <w:t>0</w:t>
      </w:r>
      <w:r>
        <w:t xml:space="preserve"> используется значение, называемое вектором инициализации (</w:t>
      </w:r>
      <w:proofErr w:type="spellStart"/>
      <w:r>
        <w:t>initialization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— IV). Использовать фиксированный вектор инициализации не следует. В противном случае в первом блоке каждого сообщения могут возникнуть проблемы</w:t>
      </w:r>
      <w:r>
        <w:t xml:space="preserve">. </w:t>
      </w:r>
      <w:r>
        <w:t xml:space="preserve">Если два разных сообщения начинаются с одного и того же блока открытого текста, </w:t>
      </w:r>
      <w:r>
        <w:lastRenderedPageBreak/>
        <w:t>соответствующие шифрованные сообщения будут начинаться с одинаковых блоков шифрованного текста. На практике сообщения часто начинаются с одинаковых или похожих блоков шифрованного текста, поэтому не стоит помогать злоумышленнику.</w:t>
      </w:r>
    </w:p>
    <w:p w:rsidR="00083757" w:rsidRPr="008938B2" w:rsidRDefault="008938B2" w:rsidP="00083757">
      <w:pPr>
        <w:pStyle w:val="a8"/>
        <w:rPr>
          <w:lang w:val="en-US"/>
        </w:rPr>
      </w:pPr>
      <w:r w:rsidRPr="008938B2">
        <w:t xml:space="preserve"> </w:t>
      </w:r>
      <w:r w:rsidR="00083757" w:rsidRPr="00083757">
        <w:rPr>
          <w:lang w:val="en-US"/>
        </w:rPr>
        <w:t xml:space="preserve">AES (Advanced Encryption Standard — </w:t>
      </w:r>
      <w:r w:rsidR="00083757">
        <w:t>улучшенный</w:t>
      </w:r>
      <w:r w:rsidR="00083757" w:rsidRPr="00083757">
        <w:rPr>
          <w:lang w:val="en-US"/>
        </w:rPr>
        <w:t xml:space="preserve"> </w:t>
      </w:r>
      <w:r w:rsidR="00083757">
        <w:t>стандарт</w:t>
      </w:r>
      <w:r w:rsidR="00083757" w:rsidRPr="00083757">
        <w:rPr>
          <w:lang w:val="en-US"/>
        </w:rPr>
        <w:t xml:space="preserve"> </w:t>
      </w:r>
      <w:r w:rsidR="00083757">
        <w:t>шифрования</w:t>
      </w:r>
      <w:r w:rsidR="00083757" w:rsidRPr="00083757">
        <w:rPr>
          <w:lang w:val="en-US"/>
        </w:rPr>
        <w:t>)</w:t>
      </w:r>
    </w:p>
    <w:p w:rsidR="00A33DFE" w:rsidRDefault="00083757" w:rsidP="00083757">
      <w:pPr>
        <w:pStyle w:val="a8"/>
        <w:ind w:firstLine="0"/>
      </w:pPr>
      <w:r>
        <w:t xml:space="preserve">Алгоритм AES не относится </w:t>
      </w:r>
      <w:r w:rsidR="00A33DFE">
        <w:t xml:space="preserve">к шифрам </w:t>
      </w:r>
      <w:proofErr w:type="spellStart"/>
      <w:r w:rsidR="00A33DFE">
        <w:t>Файстеля</w:t>
      </w:r>
      <w:proofErr w:type="spellEnd"/>
      <w:r w:rsidR="00A33DFE">
        <w:t xml:space="preserve">. Ниже показан </w:t>
      </w:r>
      <w:r>
        <w:t>один раунд алгоритма AES</w:t>
      </w:r>
      <w:r w:rsidR="00A33DFE">
        <w:t xml:space="preserve"> (Рисунок 1)</w:t>
      </w:r>
      <w:r>
        <w:t xml:space="preserve">. </w:t>
      </w:r>
    </w:p>
    <w:p w:rsidR="00A33DFE" w:rsidRDefault="00A33DFE" w:rsidP="00A33DFE">
      <w:pPr>
        <w:pStyle w:val="a8"/>
        <w:ind w:firstLine="0"/>
        <w:jc w:val="center"/>
      </w:pPr>
      <w:r>
        <w:rPr>
          <w:noProof/>
        </w:rPr>
        <w:drawing>
          <wp:inline distT="0" distB="0" distL="0" distR="0" wp14:anchorId="7851F6F2" wp14:editId="4FE4D7C8">
            <wp:extent cx="4143375" cy="2514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DFE" w:rsidRPr="00A33DFE" w:rsidRDefault="00A33DFE" w:rsidP="00A33DFE">
      <w:pPr>
        <w:pStyle w:val="a8"/>
        <w:ind w:firstLine="0"/>
        <w:jc w:val="center"/>
      </w:pPr>
      <w:r>
        <w:t xml:space="preserve">Рисунок 1 – Структура одного раунда </w:t>
      </w:r>
      <w:r>
        <w:rPr>
          <w:lang w:val="en-US"/>
        </w:rPr>
        <w:t>AES</w:t>
      </w:r>
    </w:p>
    <w:p w:rsidR="008938B2" w:rsidRDefault="00083757" w:rsidP="00083757">
      <w:pPr>
        <w:pStyle w:val="a8"/>
        <w:ind w:firstLine="0"/>
      </w:pPr>
      <w:r>
        <w:t>Последующие раунды имеют аналогичную структуру. На вход алгоритма подается блок открытого текста длиной 16 байт. Вначале открытый те</w:t>
      </w:r>
      <w:proofErr w:type="gramStart"/>
      <w:r>
        <w:t>кст</w:t>
      </w:r>
      <w:r w:rsidR="00A33DFE">
        <w:t xml:space="preserve"> </w:t>
      </w:r>
      <w:r>
        <w:t>скл</w:t>
      </w:r>
      <w:proofErr w:type="gramEnd"/>
      <w:r>
        <w:t xml:space="preserve">адывается с помощью операции XOR с 16-байтовым (128-битовым) подключом. На рисунке этот процесс обозначен операторами </w:t>
      </w:r>
      <w:r>
        <w:rPr>
          <w:rFonts w:ascii="Cambria Math" w:hAnsi="Cambria Math" w:cs="Cambria Math"/>
        </w:rPr>
        <w:t>⊕</w:t>
      </w:r>
      <w:r>
        <w:t xml:space="preserve"> (каждый байт подключа складывается с соответствующим байтом открытого текста). Затем каждый из 16 байт полученного результата подается на вход таблицы S</w:t>
      </w:r>
      <w:r w:rsidR="00A33DFE">
        <w:t xml:space="preserve"> </w:t>
      </w:r>
      <w:r>
        <w:t>матриц, которая отображает 8-битовые входные значения в 8-битовые выходные значения. Все S-матрицы одинаковы. Полученные байты переставляются в некотором заданном порядке.</w:t>
      </w:r>
      <w:r w:rsidR="00A33DFE">
        <w:t xml:space="preserve"> </w:t>
      </w:r>
      <w:r>
        <w:t xml:space="preserve">И наконец, каждая группа из 4 байт подвергается перемешиванию, которое осуществляется с помощью линейной функции перемешивания. Термин “линейная” означает лишь то, что каждый бит выходных данных функции перемешивания получен в результате применения операции XOR к нескольким входным битам. Применение функции перемешивания </w:t>
      </w:r>
      <w:r>
        <w:lastRenderedPageBreak/>
        <w:t xml:space="preserve">завершает раунд. Полный процесс шифрования состоит из 10-14 раундов, </w:t>
      </w:r>
      <w:r w:rsidR="00A33DFE">
        <w:t>в зависимости от размера ключа. П</w:t>
      </w:r>
      <w:r>
        <w:t>одключи AES</w:t>
      </w:r>
      <w:r w:rsidR="00A33DFE">
        <w:t>,</w:t>
      </w:r>
      <w:r>
        <w:t xml:space="preserve"> генерируются на осно</w:t>
      </w:r>
      <w:r w:rsidR="00A33DFE">
        <w:t xml:space="preserve">ве некоторого ключа шифрования. </w:t>
      </w:r>
      <w:r w:rsidR="00A33DFE">
        <w:t>Для расшифровки текста необходимо использовать обратные S</w:t>
      </w:r>
      <w:r w:rsidR="00A33DFE">
        <w:t xml:space="preserve"> </w:t>
      </w:r>
      <w:r w:rsidR="00A33DFE">
        <w:t xml:space="preserve">матрицы, да и функция, обратная перемешиванию, существенно отличается от самой функции перемешивания. </w:t>
      </w:r>
    </w:p>
    <w:p w:rsidR="00083757" w:rsidRPr="00083757" w:rsidRDefault="008938B2" w:rsidP="008938B2">
      <w:pPr>
        <w:pStyle w:val="a8"/>
        <w:rPr>
          <w:b/>
        </w:rPr>
      </w:pPr>
      <w:r>
        <w:t>В а</w:t>
      </w:r>
      <w:r w:rsidR="00A33DFE">
        <w:t>лгоритме AES можно выделить несколько функциональных блоков, каждый из которых имеет свое назначение. Операции XOR складывают значение ключа с данными, S-матрицы обеспечивают нелинейность, а функции перестановки и перемешивания гарантируют наличие диффузии. Шифр AES имеет очень четкую структуру, каждая часть которой выполняет строго определенную задачу.</w:t>
      </w:r>
    </w:p>
    <w:p w:rsidR="0088714D" w:rsidRPr="00083757" w:rsidRDefault="0088714D" w:rsidP="0088714D"/>
    <w:p w:rsidR="0088714D" w:rsidRPr="00083757" w:rsidRDefault="0088714D" w:rsidP="0088714D"/>
    <w:p w:rsidR="001733CB" w:rsidRPr="00C15390" w:rsidRDefault="00BE0115" w:rsidP="0088714D">
      <w:pPr>
        <w:pStyle w:val="a8"/>
        <w:jc w:val="left"/>
        <w:rPr>
          <w:lang w:val="en-US"/>
        </w:rPr>
      </w:pPr>
      <w:r w:rsidRPr="00083757">
        <w:br w:type="page"/>
      </w:r>
    </w:p>
    <w:p w:rsidR="001733CB" w:rsidRDefault="001733CB" w:rsidP="0089529B">
      <w:pPr>
        <w:pStyle w:val="1"/>
        <w:numPr>
          <w:ilvl w:val="1"/>
          <w:numId w:val="27"/>
        </w:numPr>
        <w:ind w:left="0" w:right="0" w:firstLine="851"/>
        <w:rPr>
          <w:b/>
        </w:rPr>
      </w:pPr>
      <w:bookmarkStart w:id="14" w:name="_Toc531559364"/>
      <w:r>
        <w:rPr>
          <w:b/>
        </w:rPr>
        <w:lastRenderedPageBreak/>
        <w:t>Алгоритм работы программы</w:t>
      </w:r>
      <w:bookmarkEnd w:id="14"/>
    </w:p>
    <w:p w:rsidR="001733CB" w:rsidRPr="001733CB" w:rsidRDefault="001733CB" w:rsidP="001733CB">
      <w:pPr>
        <w:pStyle w:val="aa"/>
        <w:ind w:left="1271"/>
      </w:pPr>
    </w:p>
    <w:p w:rsidR="001733CB" w:rsidRPr="00C15390" w:rsidRDefault="001733CB">
      <w:pPr>
        <w:rPr>
          <w:lang w:val="en-US"/>
        </w:rPr>
      </w:pPr>
      <w:r>
        <w:rPr>
          <w:b/>
        </w:rPr>
        <w:br w:type="page"/>
      </w:r>
    </w:p>
    <w:p w:rsidR="00860CC3" w:rsidRDefault="001733CB" w:rsidP="001733CB">
      <w:pPr>
        <w:pStyle w:val="1"/>
        <w:numPr>
          <w:ilvl w:val="0"/>
          <w:numId w:val="27"/>
        </w:numPr>
        <w:spacing w:after="360"/>
        <w:ind w:left="0" w:right="0" w:firstLine="851"/>
        <w:rPr>
          <w:b/>
        </w:rPr>
      </w:pPr>
      <w:bookmarkStart w:id="15" w:name="_Toc531559365"/>
      <w:r>
        <w:rPr>
          <w:b/>
        </w:rPr>
        <w:lastRenderedPageBreak/>
        <w:t>Технологическая часть</w:t>
      </w:r>
      <w:bookmarkEnd w:id="15"/>
      <w:r>
        <w:rPr>
          <w:b/>
        </w:rPr>
        <w:tab/>
      </w:r>
    </w:p>
    <w:p w:rsidR="001733CB" w:rsidRDefault="001733CB" w:rsidP="001733CB">
      <w:pPr>
        <w:pStyle w:val="1"/>
        <w:numPr>
          <w:ilvl w:val="1"/>
          <w:numId w:val="27"/>
        </w:numPr>
        <w:spacing w:after="600"/>
        <w:ind w:left="0" w:right="0" w:firstLine="851"/>
        <w:rPr>
          <w:b/>
        </w:rPr>
      </w:pPr>
      <w:bookmarkStart w:id="16" w:name="_Toc531559366"/>
      <w:r>
        <w:rPr>
          <w:b/>
        </w:rPr>
        <w:t>Руководство пользователя</w:t>
      </w:r>
      <w:bookmarkEnd w:id="16"/>
    </w:p>
    <w:p w:rsidR="001733CB" w:rsidRDefault="001733CB">
      <w:pPr>
        <w:rPr>
          <w:b/>
          <w:sz w:val="28"/>
        </w:rPr>
      </w:pPr>
      <w:r>
        <w:rPr>
          <w:b/>
        </w:rPr>
        <w:br w:type="page"/>
      </w:r>
    </w:p>
    <w:p w:rsidR="001733CB" w:rsidRDefault="001733CB" w:rsidP="0089529B">
      <w:pPr>
        <w:pStyle w:val="1"/>
        <w:numPr>
          <w:ilvl w:val="1"/>
          <w:numId w:val="27"/>
        </w:numPr>
        <w:spacing w:after="600"/>
        <w:ind w:left="0" w:right="0" w:firstLine="851"/>
        <w:rPr>
          <w:b/>
        </w:rPr>
      </w:pPr>
      <w:bookmarkStart w:id="17" w:name="_Toc531559367"/>
      <w:r>
        <w:rPr>
          <w:b/>
        </w:rPr>
        <w:lastRenderedPageBreak/>
        <w:t>Системно – технические требования</w:t>
      </w:r>
      <w:bookmarkEnd w:id="17"/>
    </w:p>
    <w:p w:rsidR="001733CB" w:rsidRPr="001733CB" w:rsidRDefault="001733CB" w:rsidP="001733CB">
      <w:pPr>
        <w:pStyle w:val="aa"/>
        <w:ind w:left="1271"/>
      </w:pPr>
    </w:p>
    <w:p w:rsidR="001733CB" w:rsidRDefault="00B81602" w:rsidP="001733CB">
      <w:pPr>
        <w:pStyle w:val="a8"/>
      </w:pPr>
      <w:r>
        <w:t>Минимальные системные требования устройства:</w:t>
      </w:r>
    </w:p>
    <w:p w:rsidR="00B81602" w:rsidRDefault="00B81602" w:rsidP="00B81602">
      <w:pPr>
        <w:pStyle w:val="a8"/>
        <w:numPr>
          <w:ilvl w:val="0"/>
          <w:numId w:val="34"/>
        </w:numPr>
        <w:jc w:val="left"/>
      </w:pPr>
      <w:r>
        <w:t xml:space="preserve">Архитектура на базе операционной системы </w:t>
      </w:r>
      <w:r>
        <w:rPr>
          <w:lang w:val="en-US"/>
        </w:rPr>
        <w:t>Android</w:t>
      </w:r>
      <w:r w:rsidRPr="00B81602">
        <w:t xml:space="preserve"> 4.4 “</w:t>
      </w:r>
      <w:r>
        <w:rPr>
          <w:lang w:val="en-US"/>
        </w:rPr>
        <w:t>KitKat</w:t>
      </w:r>
      <w:r w:rsidRPr="00B81602">
        <w:t xml:space="preserve">” </w:t>
      </w:r>
      <w:r>
        <w:t>и выше;</w:t>
      </w:r>
    </w:p>
    <w:p w:rsidR="00B81602" w:rsidRDefault="00B81602" w:rsidP="00B81602">
      <w:pPr>
        <w:pStyle w:val="a8"/>
        <w:numPr>
          <w:ilvl w:val="0"/>
          <w:numId w:val="34"/>
        </w:numPr>
        <w:jc w:val="left"/>
      </w:pPr>
      <w:r>
        <w:t>Оперативная память от 512 Мб;</w:t>
      </w:r>
    </w:p>
    <w:p w:rsidR="00B81602" w:rsidRDefault="0089529B" w:rsidP="00B81602">
      <w:pPr>
        <w:pStyle w:val="a8"/>
        <w:numPr>
          <w:ilvl w:val="0"/>
          <w:numId w:val="34"/>
        </w:numPr>
        <w:jc w:val="left"/>
      </w:pPr>
      <w:r>
        <w:t>12 Мб свободного пространства</w:t>
      </w:r>
      <w:r>
        <w:rPr>
          <w:lang w:val="en-US"/>
        </w:rPr>
        <w:t>;</w:t>
      </w:r>
    </w:p>
    <w:p w:rsidR="00B81602" w:rsidRDefault="00B81602" w:rsidP="00B81602">
      <w:pPr>
        <w:pStyle w:val="a8"/>
        <w:numPr>
          <w:ilvl w:val="0"/>
          <w:numId w:val="34"/>
        </w:numPr>
        <w:jc w:val="left"/>
      </w:pPr>
      <w:r>
        <w:t>Наличие камеры (Не обязательно);</w:t>
      </w:r>
    </w:p>
    <w:p w:rsidR="00B81602" w:rsidRDefault="00B81602" w:rsidP="00B81602">
      <w:pPr>
        <w:pStyle w:val="a8"/>
        <w:numPr>
          <w:ilvl w:val="0"/>
          <w:numId w:val="34"/>
        </w:numPr>
        <w:jc w:val="left"/>
      </w:pPr>
      <w:r>
        <w:t xml:space="preserve">Наличие </w:t>
      </w:r>
      <w:r>
        <w:rPr>
          <w:lang w:val="en-US"/>
        </w:rPr>
        <w:t>GPS</w:t>
      </w:r>
      <w:r>
        <w:t xml:space="preserve"> (Не обязательно);</w:t>
      </w:r>
    </w:p>
    <w:p w:rsidR="00B81602" w:rsidRPr="001733CB" w:rsidRDefault="00B81602" w:rsidP="0089529B">
      <w:pPr>
        <w:pStyle w:val="a8"/>
        <w:ind w:left="1211" w:firstLine="0"/>
        <w:jc w:val="left"/>
      </w:pPr>
    </w:p>
    <w:p w:rsidR="001733CB" w:rsidRDefault="001733CB" w:rsidP="001733CB">
      <w:pPr>
        <w:pStyle w:val="1"/>
        <w:ind w:left="1271"/>
        <w:rPr>
          <w:b/>
        </w:rPr>
      </w:pPr>
      <w:r>
        <w:rPr>
          <w:b/>
        </w:rPr>
        <w:tab/>
      </w:r>
    </w:p>
    <w:p w:rsidR="001733CB" w:rsidRDefault="001733CB">
      <w:pPr>
        <w:rPr>
          <w:b/>
          <w:sz w:val="28"/>
        </w:rPr>
      </w:pPr>
      <w:r>
        <w:rPr>
          <w:b/>
        </w:rPr>
        <w:br w:type="page"/>
      </w:r>
    </w:p>
    <w:p w:rsidR="001733CB" w:rsidRDefault="001733CB" w:rsidP="001733CB">
      <w:pPr>
        <w:pStyle w:val="1"/>
        <w:spacing w:after="600"/>
        <w:ind w:right="0"/>
        <w:jc w:val="center"/>
        <w:rPr>
          <w:b/>
        </w:rPr>
      </w:pPr>
      <w:bookmarkStart w:id="18" w:name="_Toc531559368"/>
      <w:r>
        <w:rPr>
          <w:b/>
        </w:rPr>
        <w:lastRenderedPageBreak/>
        <w:t>Заключение</w:t>
      </w:r>
      <w:bookmarkEnd w:id="18"/>
    </w:p>
    <w:p w:rsidR="001733CB" w:rsidRDefault="001733CB">
      <w:pPr>
        <w:rPr>
          <w:b/>
          <w:sz w:val="28"/>
        </w:rPr>
      </w:pPr>
      <w:r>
        <w:rPr>
          <w:b/>
        </w:rPr>
        <w:br w:type="page"/>
      </w:r>
    </w:p>
    <w:p w:rsidR="001733CB" w:rsidRPr="001733CB" w:rsidRDefault="001733CB" w:rsidP="0044026D">
      <w:pPr>
        <w:pStyle w:val="1"/>
        <w:spacing w:after="600"/>
        <w:ind w:right="0"/>
        <w:jc w:val="center"/>
        <w:rPr>
          <w:b/>
        </w:rPr>
      </w:pPr>
      <w:bookmarkStart w:id="19" w:name="_Toc531559369"/>
      <w:r>
        <w:rPr>
          <w:b/>
        </w:rPr>
        <w:lastRenderedPageBreak/>
        <w:t>Список используемых источников</w:t>
      </w:r>
      <w:bookmarkEnd w:id="19"/>
    </w:p>
    <w:p w:rsidR="00F509AC" w:rsidRDefault="00F509AC">
      <w:pPr>
        <w:rPr>
          <w:rFonts w:eastAsia="Calibri"/>
          <w:sz w:val="28"/>
          <w:szCs w:val="22"/>
          <w:lang w:eastAsia="en-US"/>
        </w:rPr>
      </w:pPr>
      <w:r>
        <w:br w:type="page"/>
      </w:r>
    </w:p>
    <w:p w:rsidR="00860CC3" w:rsidRDefault="00F509AC" w:rsidP="00F509AC">
      <w:pPr>
        <w:pStyle w:val="1"/>
        <w:spacing w:after="360"/>
        <w:ind w:right="0" w:firstLine="851"/>
        <w:jc w:val="center"/>
      </w:pPr>
      <w:bookmarkStart w:id="20" w:name="_Toc531559370"/>
      <w:r w:rsidRPr="00F509AC">
        <w:rPr>
          <w:b/>
        </w:rPr>
        <w:lastRenderedPageBreak/>
        <w:t>Приложение</w:t>
      </w:r>
      <w:proofErr w:type="gramStart"/>
      <w:r w:rsidR="00BE0115">
        <w:t xml:space="preserve"> А</w:t>
      </w:r>
      <w:bookmarkEnd w:id="20"/>
      <w:proofErr w:type="gramEnd"/>
    </w:p>
    <w:p w:rsidR="00FF2B84" w:rsidRPr="00C15390" w:rsidRDefault="00F509AC" w:rsidP="00C15390">
      <w:pPr>
        <w:pStyle w:val="a8"/>
        <w:spacing w:after="360"/>
        <w:jc w:val="center"/>
        <w:rPr>
          <w:szCs w:val="28"/>
          <w:lang w:val="en-US"/>
        </w:rPr>
      </w:pPr>
      <w:r>
        <w:rPr>
          <w:b/>
        </w:rPr>
        <w:t>Листинг</w:t>
      </w:r>
      <w:r w:rsidRPr="00C15390">
        <w:rPr>
          <w:b/>
          <w:lang w:val="en-US"/>
        </w:rPr>
        <w:t xml:space="preserve"> </w:t>
      </w:r>
      <w:r>
        <w:rPr>
          <w:b/>
        </w:rPr>
        <w:t>приложения</w:t>
      </w:r>
    </w:p>
    <w:p w:rsidR="00C15390" w:rsidRPr="00C15390" w:rsidRDefault="00C15390" w:rsidP="00C15390">
      <w:pPr>
        <w:rPr>
          <w:sz w:val="28"/>
          <w:lang w:val="en-US"/>
        </w:rPr>
      </w:pPr>
      <w:r w:rsidRPr="00C15390">
        <w:rPr>
          <w:sz w:val="28"/>
          <w:lang w:val="en-US"/>
        </w:rPr>
        <w:t xml:space="preserve">public class </w:t>
      </w:r>
      <w:proofErr w:type="spellStart"/>
      <w:r w:rsidRPr="00C15390">
        <w:rPr>
          <w:sz w:val="28"/>
          <w:lang w:val="en-US"/>
        </w:rPr>
        <w:t>MainActivity</w:t>
      </w:r>
      <w:proofErr w:type="spellEnd"/>
      <w:r w:rsidRPr="00C15390">
        <w:rPr>
          <w:sz w:val="28"/>
          <w:lang w:val="en-US"/>
        </w:rPr>
        <w:t xml:space="preserve"> extends </w:t>
      </w:r>
      <w:proofErr w:type="spellStart"/>
      <w:r w:rsidRPr="00C15390">
        <w:rPr>
          <w:sz w:val="28"/>
          <w:lang w:val="en-US"/>
        </w:rPr>
        <w:t>AppCompatActivity</w:t>
      </w:r>
      <w:proofErr w:type="spellEnd"/>
      <w:r w:rsidRPr="00C15390">
        <w:rPr>
          <w:sz w:val="28"/>
          <w:lang w:val="en-US"/>
        </w:rPr>
        <w:t xml:space="preserve"> implements  </w:t>
      </w:r>
      <w:proofErr w:type="spellStart"/>
      <w:r w:rsidRPr="00C15390">
        <w:rPr>
          <w:sz w:val="28"/>
          <w:lang w:val="en-US"/>
        </w:rPr>
        <w:t>LinearViewHolder.ActionListener</w:t>
      </w:r>
      <w:proofErr w:type="spellEnd"/>
      <w:r w:rsidRPr="00C15390">
        <w:rPr>
          <w:sz w:val="28"/>
          <w:lang w:val="en-US"/>
        </w:rPr>
        <w:t xml:space="preserve"> {</w:t>
      </w:r>
      <w:r w:rsidRPr="00C15390">
        <w:rPr>
          <w:sz w:val="28"/>
          <w:lang w:val="en-US"/>
        </w:rPr>
        <w:br/>
      </w:r>
      <w:r w:rsidRPr="00C15390">
        <w:rPr>
          <w:sz w:val="28"/>
          <w:lang w:val="en-US"/>
        </w:rPr>
        <w:br/>
        <w:t xml:space="preserve">    private </w:t>
      </w:r>
      <w:proofErr w:type="spellStart"/>
      <w:r w:rsidRPr="00C15390">
        <w:rPr>
          <w:sz w:val="28"/>
          <w:lang w:val="en-US"/>
        </w:rPr>
        <w:t>RecyclerView</w:t>
      </w:r>
      <w:proofErr w:type="spellEnd"/>
      <w:r w:rsidRPr="00C15390">
        <w:rPr>
          <w:sz w:val="28"/>
          <w:lang w:val="en-US"/>
        </w:rPr>
        <w:t xml:space="preserve"> </w:t>
      </w:r>
      <w:proofErr w:type="spellStart"/>
      <w:r w:rsidRPr="00C15390">
        <w:rPr>
          <w:sz w:val="28"/>
          <w:lang w:val="en-US"/>
        </w:rPr>
        <w:t>itemresviews</w:t>
      </w:r>
      <w:proofErr w:type="spellEnd"/>
      <w:r w:rsidRPr="00C15390">
        <w:rPr>
          <w:sz w:val="28"/>
          <w:lang w:val="en-US"/>
        </w:rPr>
        <w:t>;</w:t>
      </w:r>
      <w:r w:rsidRPr="00C15390">
        <w:rPr>
          <w:sz w:val="28"/>
          <w:lang w:val="en-US"/>
        </w:rPr>
        <w:br/>
        <w:t xml:space="preserve">    private </w:t>
      </w:r>
      <w:proofErr w:type="spellStart"/>
      <w:r w:rsidRPr="00C15390">
        <w:rPr>
          <w:sz w:val="28"/>
          <w:lang w:val="en-US"/>
        </w:rPr>
        <w:t>ResAdapter</w:t>
      </w:r>
      <w:proofErr w:type="spellEnd"/>
      <w:r w:rsidRPr="00C15390">
        <w:rPr>
          <w:sz w:val="28"/>
          <w:lang w:val="en-US"/>
        </w:rPr>
        <w:t xml:space="preserve"> </w:t>
      </w:r>
      <w:proofErr w:type="spellStart"/>
      <w:r w:rsidRPr="00C15390">
        <w:rPr>
          <w:sz w:val="28"/>
          <w:lang w:val="en-US"/>
        </w:rPr>
        <w:t>linearAdapter</w:t>
      </w:r>
      <w:proofErr w:type="spellEnd"/>
      <w:r w:rsidRPr="00C15390">
        <w:rPr>
          <w:sz w:val="28"/>
          <w:lang w:val="en-US"/>
        </w:rPr>
        <w:t>;</w:t>
      </w:r>
      <w:r w:rsidRPr="00C15390">
        <w:rPr>
          <w:sz w:val="28"/>
          <w:lang w:val="en-US"/>
        </w:rPr>
        <w:br/>
      </w:r>
      <w:r w:rsidRPr="00C15390">
        <w:rPr>
          <w:sz w:val="28"/>
          <w:lang w:val="en-US"/>
        </w:rPr>
        <w:br/>
        <w:t xml:space="preserve">    @Override</w:t>
      </w:r>
      <w:r w:rsidRPr="00C15390">
        <w:rPr>
          <w:sz w:val="28"/>
          <w:lang w:val="en-US"/>
        </w:rPr>
        <w:br/>
        <w:t xml:space="preserve">    protected void </w:t>
      </w:r>
      <w:proofErr w:type="spellStart"/>
      <w:r w:rsidRPr="00C15390">
        <w:rPr>
          <w:sz w:val="28"/>
          <w:lang w:val="en-US"/>
        </w:rPr>
        <w:t>onCreate</w:t>
      </w:r>
      <w:proofErr w:type="spellEnd"/>
      <w:r w:rsidRPr="00C15390">
        <w:rPr>
          <w:sz w:val="28"/>
          <w:lang w:val="en-US"/>
        </w:rPr>
        <w:t xml:space="preserve">(Bundle </w:t>
      </w:r>
      <w:proofErr w:type="spellStart"/>
      <w:r w:rsidRPr="00C15390">
        <w:rPr>
          <w:sz w:val="28"/>
          <w:lang w:val="en-US"/>
        </w:rPr>
        <w:t>savedInstanceState</w:t>
      </w:r>
      <w:proofErr w:type="spellEnd"/>
      <w:r w:rsidRPr="00C15390">
        <w:rPr>
          <w:sz w:val="28"/>
          <w:lang w:val="en-US"/>
        </w:rPr>
        <w:t>) {</w:t>
      </w:r>
      <w:r w:rsidRPr="00C15390">
        <w:rPr>
          <w:sz w:val="28"/>
          <w:lang w:val="en-US"/>
        </w:rPr>
        <w:br/>
        <w:t xml:space="preserve">        </w:t>
      </w:r>
      <w:proofErr w:type="spellStart"/>
      <w:r w:rsidRPr="00C15390">
        <w:rPr>
          <w:sz w:val="28"/>
          <w:lang w:val="en-US"/>
        </w:rPr>
        <w:t>super.onCreate</w:t>
      </w:r>
      <w:proofErr w:type="spellEnd"/>
      <w:r w:rsidRPr="00C15390">
        <w:rPr>
          <w:sz w:val="28"/>
          <w:lang w:val="en-US"/>
        </w:rPr>
        <w:t>(</w:t>
      </w:r>
      <w:proofErr w:type="spellStart"/>
      <w:r w:rsidRPr="00C15390">
        <w:rPr>
          <w:sz w:val="28"/>
          <w:lang w:val="en-US"/>
        </w:rPr>
        <w:t>savedInstanceState</w:t>
      </w:r>
      <w:proofErr w:type="spellEnd"/>
      <w:r w:rsidRPr="00C15390">
        <w:rPr>
          <w:sz w:val="28"/>
          <w:lang w:val="en-US"/>
        </w:rPr>
        <w:t>);</w:t>
      </w:r>
      <w:r w:rsidRPr="00C15390">
        <w:rPr>
          <w:sz w:val="28"/>
          <w:lang w:val="en-US"/>
        </w:rPr>
        <w:br/>
        <w:t xml:space="preserve">        </w:t>
      </w:r>
      <w:proofErr w:type="spellStart"/>
      <w:r w:rsidRPr="00C15390">
        <w:rPr>
          <w:sz w:val="28"/>
          <w:lang w:val="en-US"/>
        </w:rPr>
        <w:t>setContentView</w:t>
      </w:r>
      <w:proofErr w:type="spellEnd"/>
      <w:r w:rsidRPr="00C15390">
        <w:rPr>
          <w:sz w:val="28"/>
          <w:lang w:val="en-US"/>
        </w:rPr>
        <w:t>(</w:t>
      </w:r>
      <w:proofErr w:type="spellStart"/>
      <w:r w:rsidRPr="00C15390">
        <w:rPr>
          <w:sz w:val="28"/>
          <w:lang w:val="en-US"/>
        </w:rPr>
        <w:t>R.layout.</w:t>
      </w:r>
      <w:r w:rsidRPr="00C15390">
        <w:rPr>
          <w:i/>
          <w:iCs/>
          <w:sz w:val="28"/>
          <w:lang w:val="en-US"/>
        </w:rPr>
        <w:t>activity_main</w:t>
      </w:r>
      <w:proofErr w:type="spellEnd"/>
      <w:r w:rsidRPr="00C15390">
        <w:rPr>
          <w:sz w:val="28"/>
          <w:lang w:val="en-US"/>
        </w:rPr>
        <w:t>);</w:t>
      </w:r>
      <w:r w:rsidRPr="00C15390">
        <w:rPr>
          <w:sz w:val="28"/>
          <w:lang w:val="en-US"/>
        </w:rPr>
        <w:br/>
        <w:t xml:space="preserve">        Toolbar </w:t>
      </w:r>
      <w:proofErr w:type="spellStart"/>
      <w:r w:rsidRPr="00C15390">
        <w:rPr>
          <w:sz w:val="28"/>
          <w:lang w:val="en-US"/>
        </w:rPr>
        <w:t>toolbar</w:t>
      </w:r>
      <w:proofErr w:type="spellEnd"/>
      <w:r w:rsidRPr="00C15390">
        <w:rPr>
          <w:sz w:val="28"/>
          <w:lang w:val="en-US"/>
        </w:rPr>
        <w:t xml:space="preserve"> = </w:t>
      </w:r>
      <w:proofErr w:type="spellStart"/>
      <w:r w:rsidRPr="00C15390">
        <w:rPr>
          <w:sz w:val="28"/>
          <w:lang w:val="en-US"/>
        </w:rPr>
        <w:t>findViewById</w:t>
      </w:r>
      <w:proofErr w:type="spellEnd"/>
      <w:r w:rsidRPr="00C15390">
        <w:rPr>
          <w:sz w:val="28"/>
          <w:lang w:val="en-US"/>
        </w:rPr>
        <w:t>(</w:t>
      </w:r>
      <w:proofErr w:type="spellStart"/>
      <w:r w:rsidRPr="00C15390">
        <w:rPr>
          <w:sz w:val="28"/>
          <w:lang w:val="en-US"/>
        </w:rPr>
        <w:t>R.id.</w:t>
      </w:r>
      <w:r w:rsidRPr="00C15390">
        <w:rPr>
          <w:i/>
          <w:iCs/>
          <w:sz w:val="28"/>
          <w:lang w:val="en-US"/>
        </w:rPr>
        <w:t>toolbar</w:t>
      </w:r>
      <w:proofErr w:type="spellEnd"/>
      <w:r w:rsidRPr="00C15390">
        <w:rPr>
          <w:sz w:val="28"/>
          <w:lang w:val="en-US"/>
        </w:rPr>
        <w:t>);</w:t>
      </w:r>
      <w:r w:rsidRPr="00C15390">
        <w:rPr>
          <w:sz w:val="28"/>
          <w:lang w:val="en-US"/>
        </w:rPr>
        <w:br/>
        <w:t xml:space="preserve">        </w:t>
      </w:r>
      <w:proofErr w:type="spellStart"/>
      <w:r w:rsidRPr="00C15390">
        <w:rPr>
          <w:sz w:val="28"/>
          <w:lang w:val="en-US"/>
        </w:rPr>
        <w:t>setSupportActionBar</w:t>
      </w:r>
      <w:proofErr w:type="spellEnd"/>
      <w:r w:rsidRPr="00C15390">
        <w:rPr>
          <w:sz w:val="28"/>
          <w:lang w:val="en-US"/>
        </w:rPr>
        <w:t>(toolbar);</w:t>
      </w:r>
      <w:r w:rsidRPr="00C15390">
        <w:rPr>
          <w:sz w:val="28"/>
          <w:lang w:val="en-US"/>
        </w:rPr>
        <w:br/>
      </w:r>
      <w:r w:rsidRPr="00C15390">
        <w:rPr>
          <w:sz w:val="28"/>
          <w:lang w:val="en-US"/>
        </w:rPr>
        <w:br/>
        <w:t xml:space="preserve">        </w:t>
      </w:r>
      <w:proofErr w:type="spellStart"/>
      <w:r w:rsidRPr="00C15390">
        <w:rPr>
          <w:sz w:val="28"/>
          <w:lang w:val="en-US"/>
        </w:rPr>
        <w:t>SharedPreferences</w:t>
      </w:r>
      <w:proofErr w:type="spellEnd"/>
      <w:r w:rsidRPr="00C15390">
        <w:rPr>
          <w:sz w:val="28"/>
          <w:lang w:val="en-US"/>
        </w:rPr>
        <w:t xml:space="preserve"> preferences = </w:t>
      </w:r>
      <w:proofErr w:type="spellStart"/>
      <w:r w:rsidRPr="00C15390">
        <w:rPr>
          <w:sz w:val="28"/>
          <w:lang w:val="en-US"/>
        </w:rPr>
        <w:t>PreferenceManager.</w:t>
      </w:r>
      <w:r w:rsidRPr="00C15390">
        <w:rPr>
          <w:i/>
          <w:iCs/>
          <w:sz w:val="28"/>
          <w:lang w:val="en-US"/>
        </w:rPr>
        <w:t>getDefaultSharedPreferences</w:t>
      </w:r>
      <w:proofErr w:type="spellEnd"/>
      <w:r w:rsidRPr="00C15390">
        <w:rPr>
          <w:sz w:val="28"/>
          <w:lang w:val="en-US"/>
        </w:rPr>
        <w:t>(this);</w:t>
      </w:r>
      <w:bookmarkStart w:id="21" w:name="_GoBack"/>
      <w:bookmarkEnd w:id="21"/>
      <w:r w:rsidRPr="00C15390">
        <w:rPr>
          <w:sz w:val="28"/>
          <w:lang w:val="en-US"/>
        </w:rPr>
        <w:br/>
        <w:t xml:space="preserve">//        </w:t>
      </w:r>
      <w:proofErr w:type="spellStart"/>
      <w:r w:rsidRPr="00C15390">
        <w:rPr>
          <w:sz w:val="28"/>
          <w:lang w:val="en-US"/>
        </w:rPr>
        <w:t>MyLocation.SetUpLocationListener</w:t>
      </w:r>
      <w:proofErr w:type="spellEnd"/>
      <w:r w:rsidRPr="00C15390">
        <w:rPr>
          <w:sz w:val="28"/>
          <w:lang w:val="en-US"/>
        </w:rPr>
        <w:t>(this);</w:t>
      </w:r>
      <w:r w:rsidRPr="00C15390">
        <w:rPr>
          <w:sz w:val="28"/>
          <w:lang w:val="en-US"/>
        </w:rPr>
        <w:br/>
        <w:t xml:space="preserve">        String </w:t>
      </w:r>
      <w:proofErr w:type="spellStart"/>
      <w:r w:rsidRPr="00C15390">
        <w:rPr>
          <w:sz w:val="28"/>
          <w:lang w:val="en-US"/>
        </w:rPr>
        <w:t>lang</w:t>
      </w:r>
      <w:proofErr w:type="spellEnd"/>
      <w:r w:rsidRPr="00C15390">
        <w:rPr>
          <w:sz w:val="28"/>
          <w:lang w:val="en-US"/>
        </w:rPr>
        <w:t xml:space="preserve"> = </w:t>
      </w:r>
      <w:proofErr w:type="spellStart"/>
      <w:r w:rsidRPr="00C15390">
        <w:rPr>
          <w:sz w:val="28"/>
          <w:lang w:val="en-US"/>
        </w:rPr>
        <w:t>preferences.getString</w:t>
      </w:r>
      <w:proofErr w:type="spellEnd"/>
      <w:r w:rsidRPr="00C15390">
        <w:rPr>
          <w:sz w:val="28"/>
          <w:lang w:val="en-US"/>
        </w:rPr>
        <w:t>("</w:t>
      </w:r>
      <w:proofErr w:type="spellStart"/>
      <w:r w:rsidRPr="00C15390">
        <w:rPr>
          <w:sz w:val="28"/>
          <w:lang w:val="en-US"/>
        </w:rPr>
        <w:t>lang</w:t>
      </w:r>
      <w:proofErr w:type="spellEnd"/>
      <w:r w:rsidRPr="00C15390">
        <w:rPr>
          <w:sz w:val="28"/>
          <w:lang w:val="en-US"/>
        </w:rPr>
        <w:t>", "default");</w:t>
      </w:r>
      <w:r w:rsidRPr="00C15390">
        <w:rPr>
          <w:sz w:val="28"/>
          <w:lang w:val="en-US"/>
        </w:rPr>
        <w:br/>
        <w:t xml:space="preserve">        if (</w:t>
      </w:r>
      <w:proofErr w:type="spellStart"/>
      <w:r w:rsidRPr="00C15390">
        <w:rPr>
          <w:sz w:val="28"/>
          <w:lang w:val="en-US"/>
        </w:rPr>
        <w:t>lang.equals</w:t>
      </w:r>
      <w:proofErr w:type="spellEnd"/>
      <w:r w:rsidRPr="00C15390">
        <w:rPr>
          <w:sz w:val="28"/>
          <w:lang w:val="en-US"/>
        </w:rPr>
        <w:t>("default")) {</w:t>
      </w:r>
      <w:r w:rsidRPr="00C15390">
        <w:rPr>
          <w:sz w:val="28"/>
          <w:lang w:val="en-US"/>
        </w:rPr>
        <w:br/>
        <w:t xml:space="preserve">            </w:t>
      </w:r>
      <w:proofErr w:type="spellStart"/>
      <w:r w:rsidRPr="00C15390">
        <w:rPr>
          <w:sz w:val="28"/>
          <w:lang w:val="en-US"/>
        </w:rPr>
        <w:t>lang</w:t>
      </w:r>
      <w:proofErr w:type="spellEnd"/>
      <w:r w:rsidRPr="00C15390">
        <w:rPr>
          <w:sz w:val="28"/>
          <w:lang w:val="en-US"/>
        </w:rPr>
        <w:t xml:space="preserve"> =</w:t>
      </w:r>
      <w:proofErr w:type="spellStart"/>
      <w:r w:rsidRPr="00C15390">
        <w:rPr>
          <w:sz w:val="28"/>
          <w:lang w:val="en-US"/>
        </w:rPr>
        <w:t>getResources</w:t>
      </w:r>
      <w:proofErr w:type="spellEnd"/>
      <w:r w:rsidRPr="00C15390">
        <w:rPr>
          <w:sz w:val="28"/>
          <w:lang w:val="en-US"/>
        </w:rPr>
        <w:t>().</w:t>
      </w:r>
      <w:proofErr w:type="spellStart"/>
      <w:r w:rsidRPr="00C15390">
        <w:rPr>
          <w:sz w:val="28"/>
          <w:lang w:val="en-US"/>
        </w:rPr>
        <w:t>getConfiguration</w:t>
      </w:r>
      <w:proofErr w:type="spellEnd"/>
      <w:r w:rsidRPr="00C15390">
        <w:rPr>
          <w:sz w:val="28"/>
          <w:lang w:val="en-US"/>
        </w:rPr>
        <w:t>().</w:t>
      </w:r>
      <w:proofErr w:type="spellStart"/>
      <w:r w:rsidRPr="00C15390">
        <w:rPr>
          <w:sz w:val="28"/>
          <w:lang w:val="en-US"/>
        </w:rPr>
        <w:t>locale.getCountry</w:t>
      </w:r>
      <w:proofErr w:type="spellEnd"/>
      <w:r w:rsidRPr="00C15390">
        <w:rPr>
          <w:sz w:val="28"/>
          <w:lang w:val="en-US"/>
        </w:rPr>
        <w:t>();}</w:t>
      </w:r>
      <w:r w:rsidRPr="00C15390">
        <w:rPr>
          <w:sz w:val="28"/>
          <w:lang w:val="en-US"/>
        </w:rPr>
        <w:br/>
        <w:t xml:space="preserve">        Locale </w:t>
      </w:r>
      <w:proofErr w:type="spellStart"/>
      <w:r w:rsidRPr="00C15390">
        <w:rPr>
          <w:sz w:val="28"/>
          <w:lang w:val="en-US"/>
        </w:rPr>
        <w:t>locale</w:t>
      </w:r>
      <w:proofErr w:type="spellEnd"/>
      <w:r w:rsidRPr="00C15390">
        <w:rPr>
          <w:sz w:val="28"/>
          <w:lang w:val="en-US"/>
        </w:rPr>
        <w:t xml:space="preserve"> = new Locale(</w:t>
      </w:r>
      <w:proofErr w:type="spellStart"/>
      <w:r w:rsidRPr="00C15390">
        <w:rPr>
          <w:sz w:val="28"/>
          <w:lang w:val="en-US"/>
        </w:rPr>
        <w:t>lang</w:t>
      </w:r>
      <w:proofErr w:type="spellEnd"/>
      <w:r w:rsidRPr="00C15390">
        <w:rPr>
          <w:sz w:val="28"/>
          <w:lang w:val="en-US"/>
        </w:rPr>
        <w:t>);</w:t>
      </w:r>
      <w:r w:rsidRPr="00C15390">
        <w:rPr>
          <w:sz w:val="28"/>
          <w:lang w:val="en-US"/>
        </w:rPr>
        <w:br/>
        <w:t xml:space="preserve">        Resources res = </w:t>
      </w:r>
      <w:proofErr w:type="spellStart"/>
      <w:r w:rsidRPr="00C15390">
        <w:rPr>
          <w:sz w:val="28"/>
          <w:lang w:val="en-US"/>
        </w:rPr>
        <w:t>getResources</w:t>
      </w:r>
      <w:proofErr w:type="spellEnd"/>
      <w:r w:rsidRPr="00C15390">
        <w:rPr>
          <w:sz w:val="28"/>
          <w:lang w:val="en-US"/>
        </w:rPr>
        <w:t>();</w:t>
      </w:r>
      <w:r w:rsidRPr="00C15390">
        <w:rPr>
          <w:sz w:val="28"/>
          <w:lang w:val="en-US"/>
        </w:rPr>
        <w:br/>
        <w:t xml:space="preserve">        </w:t>
      </w:r>
      <w:proofErr w:type="spellStart"/>
      <w:r w:rsidRPr="00C15390">
        <w:rPr>
          <w:sz w:val="28"/>
          <w:lang w:val="en-US"/>
        </w:rPr>
        <w:t>DisplayMetrics</w:t>
      </w:r>
      <w:proofErr w:type="spellEnd"/>
      <w:r w:rsidRPr="00C15390">
        <w:rPr>
          <w:sz w:val="28"/>
          <w:lang w:val="en-US"/>
        </w:rPr>
        <w:t xml:space="preserve"> </w:t>
      </w:r>
      <w:proofErr w:type="spellStart"/>
      <w:r w:rsidRPr="00C15390">
        <w:rPr>
          <w:sz w:val="28"/>
          <w:lang w:val="en-US"/>
        </w:rPr>
        <w:t>dm</w:t>
      </w:r>
      <w:proofErr w:type="spellEnd"/>
      <w:r w:rsidRPr="00C15390">
        <w:rPr>
          <w:sz w:val="28"/>
          <w:lang w:val="en-US"/>
        </w:rPr>
        <w:t xml:space="preserve"> = </w:t>
      </w:r>
      <w:proofErr w:type="spellStart"/>
      <w:r w:rsidRPr="00C15390">
        <w:rPr>
          <w:sz w:val="28"/>
          <w:lang w:val="en-US"/>
        </w:rPr>
        <w:t>res.getDisplayMetrics</w:t>
      </w:r>
      <w:proofErr w:type="spellEnd"/>
      <w:r w:rsidRPr="00C15390">
        <w:rPr>
          <w:sz w:val="28"/>
          <w:lang w:val="en-US"/>
        </w:rPr>
        <w:t>();</w:t>
      </w:r>
      <w:r w:rsidRPr="00C15390">
        <w:rPr>
          <w:sz w:val="28"/>
          <w:lang w:val="en-US"/>
        </w:rPr>
        <w:br/>
        <w:t xml:space="preserve">        Configuration </w:t>
      </w:r>
      <w:proofErr w:type="spellStart"/>
      <w:r w:rsidRPr="00C15390">
        <w:rPr>
          <w:sz w:val="28"/>
          <w:lang w:val="en-US"/>
        </w:rPr>
        <w:t>conf</w:t>
      </w:r>
      <w:proofErr w:type="spellEnd"/>
      <w:r w:rsidRPr="00C15390">
        <w:rPr>
          <w:sz w:val="28"/>
          <w:lang w:val="en-US"/>
        </w:rPr>
        <w:t xml:space="preserve"> = </w:t>
      </w:r>
      <w:proofErr w:type="spellStart"/>
      <w:r w:rsidRPr="00C15390">
        <w:rPr>
          <w:sz w:val="28"/>
          <w:lang w:val="en-US"/>
        </w:rPr>
        <w:t>res.getConfiguration</w:t>
      </w:r>
      <w:proofErr w:type="spellEnd"/>
      <w:r w:rsidRPr="00C15390">
        <w:rPr>
          <w:sz w:val="28"/>
          <w:lang w:val="en-US"/>
        </w:rPr>
        <w:t>();</w:t>
      </w:r>
      <w:r w:rsidRPr="00C15390">
        <w:rPr>
          <w:sz w:val="28"/>
          <w:lang w:val="en-US"/>
        </w:rPr>
        <w:br/>
        <w:t xml:space="preserve">        </w:t>
      </w:r>
      <w:proofErr w:type="spellStart"/>
      <w:r w:rsidRPr="00C15390">
        <w:rPr>
          <w:sz w:val="28"/>
          <w:lang w:val="en-US"/>
        </w:rPr>
        <w:t>conf.locale</w:t>
      </w:r>
      <w:proofErr w:type="spellEnd"/>
      <w:r w:rsidRPr="00C15390">
        <w:rPr>
          <w:sz w:val="28"/>
          <w:lang w:val="en-US"/>
        </w:rPr>
        <w:t xml:space="preserve"> = locale;</w:t>
      </w:r>
      <w:r w:rsidRPr="00C15390">
        <w:rPr>
          <w:sz w:val="28"/>
          <w:lang w:val="en-US"/>
        </w:rPr>
        <w:br/>
        <w:t xml:space="preserve">        </w:t>
      </w:r>
      <w:proofErr w:type="spellStart"/>
      <w:r w:rsidRPr="00C15390">
        <w:rPr>
          <w:sz w:val="28"/>
          <w:lang w:val="en-US"/>
        </w:rPr>
        <w:t>res.updateConfiguration</w:t>
      </w:r>
      <w:proofErr w:type="spellEnd"/>
      <w:r w:rsidRPr="00C15390">
        <w:rPr>
          <w:sz w:val="28"/>
          <w:lang w:val="en-US"/>
        </w:rPr>
        <w:t>(</w:t>
      </w:r>
      <w:proofErr w:type="spellStart"/>
      <w:r w:rsidRPr="00C15390">
        <w:rPr>
          <w:sz w:val="28"/>
          <w:lang w:val="en-US"/>
        </w:rPr>
        <w:t>conf</w:t>
      </w:r>
      <w:proofErr w:type="spellEnd"/>
      <w:r w:rsidRPr="00C15390">
        <w:rPr>
          <w:sz w:val="28"/>
          <w:lang w:val="en-US"/>
        </w:rPr>
        <w:t xml:space="preserve">, </w:t>
      </w:r>
      <w:proofErr w:type="spellStart"/>
      <w:r w:rsidRPr="00C15390">
        <w:rPr>
          <w:sz w:val="28"/>
          <w:lang w:val="en-US"/>
        </w:rPr>
        <w:t>dm</w:t>
      </w:r>
      <w:proofErr w:type="spellEnd"/>
      <w:r w:rsidRPr="00C15390">
        <w:rPr>
          <w:sz w:val="28"/>
          <w:lang w:val="en-US"/>
        </w:rPr>
        <w:t>)</w:t>
      </w:r>
      <w:r>
        <w:rPr>
          <w:sz w:val="28"/>
          <w:lang w:val="en-US"/>
        </w:rPr>
        <w:t>;</w:t>
      </w:r>
      <w:r w:rsidRPr="00C15390">
        <w:rPr>
          <w:sz w:val="28"/>
          <w:lang w:val="en-US"/>
        </w:rPr>
        <w:br/>
        <w:t xml:space="preserve">        List&lt;</w:t>
      </w:r>
      <w:proofErr w:type="spellStart"/>
      <w:r w:rsidRPr="00C15390">
        <w:rPr>
          <w:sz w:val="28"/>
          <w:lang w:val="en-US"/>
        </w:rPr>
        <w:t>EncryptedClass</w:t>
      </w:r>
      <w:proofErr w:type="spellEnd"/>
      <w:r w:rsidRPr="00C15390">
        <w:rPr>
          <w:sz w:val="28"/>
          <w:lang w:val="en-US"/>
        </w:rPr>
        <w:t xml:space="preserve">&gt; </w:t>
      </w:r>
      <w:proofErr w:type="spellStart"/>
      <w:r w:rsidRPr="00C15390">
        <w:rPr>
          <w:sz w:val="28"/>
          <w:lang w:val="en-US"/>
        </w:rPr>
        <w:t>cryptoList</w:t>
      </w:r>
      <w:proofErr w:type="spellEnd"/>
      <w:r w:rsidRPr="00C15390">
        <w:rPr>
          <w:sz w:val="28"/>
          <w:lang w:val="en-US"/>
        </w:rPr>
        <w:t>;</w:t>
      </w:r>
      <w:r w:rsidRPr="00C15390">
        <w:rPr>
          <w:sz w:val="28"/>
          <w:lang w:val="en-US"/>
        </w:rPr>
        <w:br/>
        <w:t xml:space="preserve">        </w:t>
      </w:r>
      <w:proofErr w:type="spellStart"/>
      <w:r w:rsidRPr="00C15390">
        <w:rPr>
          <w:sz w:val="28"/>
          <w:lang w:val="en-US"/>
        </w:rPr>
        <w:t>DataBase</w:t>
      </w:r>
      <w:proofErr w:type="spellEnd"/>
      <w:r w:rsidRPr="00C15390">
        <w:rPr>
          <w:sz w:val="28"/>
          <w:lang w:val="en-US"/>
        </w:rPr>
        <w:t xml:space="preserve"> database = </w:t>
      </w:r>
      <w:proofErr w:type="spellStart"/>
      <w:r w:rsidRPr="00C15390">
        <w:rPr>
          <w:sz w:val="28"/>
          <w:lang w:val="en-US"/>
        </w:rPr>
        <w:t>App.</w:t>
      </w:r>
      <w:r w:rsidRPr="00C15390">
        <w:rPr>
          <w:i/>
          <w:iCs/>
          <w:sz w:val="28"/>
          <w:lang w:val="en-US"/>
        </w:rPr>
        <w:t>getInstance</w:t>
      </w:r>
      <w:proofErr w:type="spellEnd"/>
      <w:r w:rsidRPr="00C15390">
        <w:rPr>
          <w:sz w:val="28"/>
          <w:lang w:val="en-US"/>
        </w:rPr>
        <w:t>().</w:t>
      </w:r>
      <w:proofErr w:type="spellStart"/>
      <w:r w:rsidRPr="00C15390">
        <w:rPr>
          <w:sz w:val="28"/>
          <w:lang w:val="en-US"/>
        </w:rPr>
        <w:t>getDatabase</w:t>
      </w:r>
      <w:proofErr w:type="spellEnd"/>
      <w:r w:rsidRPr="00C15390">
        <w:rPr>
          <w:sz w:val="28"/>
          <w:lang w:val="en-US"/>
        </w:rPr>
        <w:t>();</w:t>
      </w:r>
      <w:r w:rsidRPr="00C15390">
        <w:rPr>
          <w:sz w:val="28"/>
          <w:lang w:val="en-US"/>
        </w:rPr>
        <w:br/>
        <w:t xml:space="preserve">        </w:t>
      </w:r>
      <w:proofErr w:type="spellStart"/>
      <w:r w:rsidRPr="00C15390">
        <w:rPr>
          <w:sz w:val="28"/>
          <w:lang w:val="en-US"/>
        </w:rPr>
        <w:t>EncryptedDAO</w:t>
      </w:r>
      <w:proofErr w:type="spellEnd"/>
      <w:r w:rsidRPr="00C15390">
        <w:rPr>
          <w:sz w:val="28"/>
          <w:lang w:val="en-US"/>
        </w:rPr>
        <w:t xml:space="preserve"> </w:t>
      </w:r>
      <w:proofErr w:type="spellStart"/>
      <w:r w:rsidRPr="00C15390">
        <w:rPr>
          <w:sz w:val="28"/>
          <w:lang w:val="en-US"/>
        </w:rPr>
        <w:t>encryptedDAO</w:t>
      </w:r>
      <w:proofErr w:type="spellEnd"/>
      <w:r w:rsidRPr="00C15390">
        <w:rPr>
          <w:sz w:val="28"/>
          <w:lang w:val="en-US"/>
        </w:rPr>
        <w:t xml:space="preserve"> = </w:t>
      </w:r>
      <w:proofErr w:type="spellStart"/>
      <w:r w:rsidRPr="00C15390">
        <w:rPr>
          <w:sz w:val="28"/>
          <w:lang w:val="en-US"/>
        </w:rPr>
        <w:t>database.encryptedDAO</w:t>
      </w:r>
      <w:proofErr w:type="spellEnd"/>
      <w:r w:rsidRPr="00C15390">
        <w:rPr>
          <w:sz w:val="28"/>
          <w:lang w:val="en-US"/>
        </w:rPr>
        <w:t>();</w:t>
      </w:r>
      <w:r w:rsidRPr="00C15390">
        <w:rPr>
          <w:sz w:val="28"/>
          <w:lang w:val="en-US"/>
        </w:rPr>
        <w:br/>
        <w:t xml:space="preserve">        </w:t>
      </w:r>
      <w:proofErr w:type="spellStart"/>
      <w:r w:rsidRPr="00C15390">
        <w:rPr>
          <w:sz w:val="28"/>
          <w:lang w:val="en-US"/>
        </w:rPr>
        <w:t>cryptoList</w:t>
      </w:r>
      <w:proofErr w:type="spellEnd"/>
      <w:r w:rsidRPr="00C15390">
        <w:rPr>
          <w:sz w:val="28"/>
          <w:lang w:val="en-US"/>
        </w:rPr>
        <w:t xml:space="preserve"> = </w:t>
      </w:r>
      <w:proofErr w:type="spellStart"/>
      <w:r w:rsidRPr="00C15390">
        <w:rPr>
          <w:sz w:val="28"/>
          <w:lang w:val="en-US"/>
        </w:rPr>
        <w:t>encryptedDAO.getAll</w:t>
      </w:r>
      <w:proofErr w:type="spellEnd"/>
      <w:r w:rsidRPr="00C15390">
        <w:rPr>
          <w:sz w:val="28"/>
          <w:lang w:val="en-US"/>
        </w:rPr>
        <w:t>()</w:t>
      </w:r>
      <w:r>
        <w:rPr>
          <w:sz w:val="28"/>
          <w:lang w:val="en-US"/>
        </w:rPr>
        <w:t>;</w:t>
      </w:r>
      <w:r w:rsidRPr="00C15390">
        <w:rPr>
          <w:sz w:val="28"/>
          <w:lang w:val="en-US"/>
        </w:rPr>
        <w:br/>
        <w:t xml:space="preserve">        </w:t>
      </w:r>
      <w:proofErr w:type="spellStart"/>
      <w:r w:rsidRPr="00C15390">
        <w:rPr>
          <w:sz w:val="28"/>
          <w:lang w:val="en-US"/>
        </w:rPr>
        <w:t>itemresviews</w:t>
      </w:r>
      <w:proofErr w:type="spellEnd"/>
      <w:r w:rsidRPr="00C15390">
        <w:rPr>
          <w:sz w:val="28"/>
          <w:lang w:val="en-US"/>
        </w:rPr>
        <w:t xml:space="preserve"> = </w:t>
      </w:r>
      <w:proofErr w:type="spellStart"/>
      <w:r w:rsidRPr="00C15390">
        <w:rPr>
          <w:sz w:val="28"/>
          <w:lang w:val="en-US"/>
        </w:rPr>
        <w:t>findViewById</w:t>
      </w:r>
      <w:proofErr w:type="spellEnd"/>
      <w:r w:rsidRPr="00C15390">
        <w:rPr>
          <w:sz w:val="28"/>
          <w:lang w:val="en-US"/>
        </w:rPr>
        <w:t>(</w:t>
      </w:r>
      <w:proofErr w:type="spellStart"/>
      <w:r w:rsidRPr="00C15390">
        <w:rPr>
          <w:sz w:val="28"/>
          <w:lang w:val="en-US"/>
        </w:rPr>
        <w:t>R.id.</w:t>
      </w:r>
      <w:r w:rsidRPr="00C15390">
        <w:rPr>
          <w:i/>
          <w:iCs/>
          <w:sz w:val="28"/>
          <w:lang w:val="en-US"/>
        </w:rPr>
        <w:t>itemresview</w:t>
      </w:r>
      <w:proofErr w:type="spellEnd"/>
      <w:r w:rsidRPr="00C15390">
        <w:rPr>
          <w:sz w:val="28"/>
          <w:lang w:val="en-US"/>
        </w:rPr>
        <w:t>)</w:t>
      </w:r>
      <w:r>
        <w:rPr>
          <w:sz w:val="28"/>
          <w:lang w:val="en-US"/>
        </w:rPr>
        <w:t>;</w:t>
      </w:r>
      <w:r w:rsidRPr="00C15390">
        <w:rPr>
          <w:sz w:val="28"/>
          <w:lang w:val="en-US"/>
        </w:rPr>
        <w:br/>
        <w:t xml:space="preserve">        </w:t>
      </w:r>
      <w:proofErr w:type="spellStart"/>
      <w:r w:rsidRPr="00C15390">
        <w:rPr>
          <w:sz w:val="28"/>
          <w:lang w:val="en-US"/>
        </w:rPr>
        <w:t>LinearLayoutManager</w:t>
      </w:r>
      <w:proofErr w:type="spellEnd"/>
      <w:r w:rsidRPr="00C15390">
        <w:rPr>
          <w:sz w:val="28"/>
          <w:lang w:val="en-US"/>
        </w:rPr>
        <w:t xml:space="preserve"> </w:t>
      </w:r>
      <w:proofErr w:type="spellStart"/>
      <w:r w:rsidRPr="00C15390">
        <w:rPr>
          <w:sz w:val="28"/>
          <w:lang w:val="en-US"/>
        </w:rPr>
        <w:t>layoutManager</w:t>
      </w:r>
      <w:proofErr w:type="spellEnd"/>
      <w:r w:rsidRPr="00C15390">
        <w:rPr>
          <w:sz w:val="28"/>
          <w:lang w:val="en-US"/>
        </w:rPr>
        <w:t xml:space="preserve"> = new </w:t>
      </w:r>
      <w:proofErr w:type="spellStart"/>
      <w:r w:rsidRPr="00C15390">
        <w:rPr>
          <w:sz w:val="28"/>
          <w:lang w:val="en-US"/>
        </w:rPr>
        <w:t>LinearLayoutManager</w:t>
      </w:r>
      <w:proofErr w:type="spellEnd"/>
      <w:r w:rsidRPr="00C15390">
        <w:rPr>
          <w:sz w:val="28"/>
          <w:lang w:val="en-US"/>
        </w:rPr>
        <w:t>(this);</w:t>
      </w:r>
      <w:r w:rsidRPr="00C15390">
        <w:rPr>
          <w:sz w:val="28"/>
          <w:lang w:val="en-US"/>
        </w:rPr>
        <w:br/>
        <w:t xml:space="preserve">        </w:t>
      </w:r>
      <w:proofErr w:type="spellStart"/>
      <w:r w:rsidRPr="00C15390">
        <w:rPr>
          <w:sz w:val="28"/>
          <w:lang w:val="en-US"/>
        </w:rPr>
        <w:t>itemresviews.setLayoutManager</w:t>
      </w:r>
      <w:proofErr w:type="spellEnd"/>
      <w:r w:rsidRPr="00C15390">
        <w:rPr>
          <w:sz w:val="28"/>
          <w:lang w:val="en-US"/>
        </w:rPr>
        <w:t>(</w:t>
      </w:r>
      <w:proofErr w:type="spellStart"/>
      <w:r w:rsidRPr="00C15390">
        <w:rPr>
          <w:sz w:val="28"/>
          <w:lang w:val="en-US"/>
        </w:rPr>
        <w:t>layoutManager</w:t>
      </w:r>
      <w:proofErr w:type="spellEnd"/>
      <w:r w:rsidRPr="00C15390">
        <w:rPr>
          <w:sz w:val="28"/>
          <w:lang w:val="en-US"/>
        </w:rPr>
        <w:t>);</w:t>
      </w:r>
      <w:r w:rsidRPr="00C15390">
        <w:rPr>
          <w:sz w:val="28"/>
          <w:lang w:val="en-US"/>
        </w:rPr>
        <w:br/>
        <w:t xml:space="preserve">        </w:t>
      </w:r>
      <w:proofErr w:type="spellStart"/>
      <w:r w:rsidRPr="00C15390">
        <w:rPr>
          <w:sz w:val="28"/>
          <w:lang w:val="en-US"/>
        </w:rPr>
        <w:t>itemresviews.setItemAnimator</w:t>
      </w:r>
      <w:proofErr w:type="spellEnd"/>
      <w:r w:rsidRPr="00C15390">
        <w:rPr>
          <w:sz w:val="28"/>
          <w:lang w:val="en-US"/>
        </w:rPr>
        <w:t xml:space="preserve">(new </w:t>
      </w:r>
      <w:proofErr w:type="spellStart"/>
      <w:r w:rsidRPr="00C15390">
        <w:rPr>
          <w:sz w:val="28"/>
          <w:lang w:val="en-US"/>
        </w:rPr>
        <w:t>DefaultItemAnimator</w:t>
      </w:r>
      <w:proofErr w:type="spellEnd"/>
      <w:r w:rsidRPr="00C15390">
        <w:rPr>
          <w:sz w:val="28"/>
          <w:lang w:val="en-US"/>
        </w:rPr>
        <w:t>())</w:t>
      </w:r>
      <w:r>
        <w:rPr>
          <w:sz w:val="28"/>
          <w:lang w:val="en-US"/>
        </w:rPr>
        <w:t>;</w:t>
      </w:r>
      <w:r w:rsidRPr="00C15390">
        <w:rPr>
          <w:sz w:val="28"/>
          <w:lang w:val="en-US"/>
        </w:rPr>
        <w:br/>
        <w:t xml:space="preserve">        </w:t>
      </w:r>
      <w:proofErr w:type="spellStart"/>
      <w:r w:rsidRPr="00C15390">
        <w:rPr>
          <w:sz w:val="28"/>
          <w:lang w:val="en-US"/>
        </w:rPr>
        <w:t>linearAdapter</w:t>
      </w:r>
      <w:proofErr w:type="spellEnd"/>
      <w:r w:rsidRPr="00C15390">
        <w:rPr>
          <w:sz w:val="28"/>
          <w:lang w:val="en-US"/>
        </w:rPr>
        <w:t xml:space="preserve"> = new </w:t>
      </w:r>
      <w:proofErr w:type="spellStart"/>
      <w:r w:rsidRPr="00C15390">
        <w:rPr>
          <w:sz w:val="28"/>
          <w:lang w:val="en-US"/>
        </w:rPr>
        <w:t>ResAdapter</w:t>
      </w:r>
      <w:proofErr w:type="spellEnd"/>
      <w:r w:rsidRPr="00C15390">
        <w:rPr>
          <w:sz w:val="28"/>
          <w:lang w:val="en-US"/>
        </w:rPr>
        <w:t>();</w:t>
      </w:r>
      <w:r w:rsidRPr="00C15390">
        <w:rPr>
          <w:sz w:val="28"/>
          <w:lang w:val="en-US"/>
        </w:rPr>
        <w:br/>
        <w:t xml:space="preserve">        if (</w:t>
      </w:r>
      <w:proofErr w:type="spellStart"/>
      <w:r w:rsidRPr="00C15390">
        <w:rPr>
          <w:sz w:val="28"/>
          <w:lang w:val="en-US"/>
        </w:rPr>
        <w:t>cryptoList.size</w:t>
      </w:r>
      <w:proofErr w:type="spellEnd"/>
      <w:r w:rsidRPr="00C15390">
        <w:rPr>
          <w:sz w:val="28"/>
          <w:lang w:val="en-US"/>
        </w:rPr>
        <w:t>() != 0)</w:t>
      </w:r>
      <w:r w:rsidRPr="00C15390">
        <w:rPr>
          <w:sz w:val="28"/>
          <w:lang w:val="en-US"/>
        </w:rPr>
        <w:br/>
        <w:t xml:space="preserve">            </w:t>
      </w:r>
      <w:proofErr w:type="spellStart"/>
      <w:r w:rsidRPr="00C15390">
        <w:rPr>
          <w:sz w:val="28"/>
          <w:lang w:val="en-US"/>
        </w:rPr>
        <w:t>linearAdapter.addAll</w:t>
      </w:r>
      <w:proofErr w:type="spellEnd"/>
      <w:r w:rsidRPr="00C15390">
        <w:rPr>
          <w:sz w:val="28"/>
          <w:lang w:val="en-US"/>
        </w:rPr>
        <w:t>(</w:t>
      </w:r>
      <w:proofErr w:type="spellStart"/>
      <w:r w:rsidRPr="00C15390">
        <w:rPr>
          <w:sz w:val="28"/>
          <w:lang w:val="en-US"/>
        </w:rPr>
        <w:t>cryptoList</w:t>
      </w:r>
      <w:proofErr w:type="spellEnd"/>
      <w:r w:rsidRPr="00C15390">
        <w:rPr>
          <w:sz w:val="28"/>
          <w:lang w:val="en-US"/>
        </w:rPr>
        <w:t>);</w:t>
      </w:r>
      <w:r w:rsidRPr="00C15390">
        <w:rPr>
          <w:sz w:val="28"/>
          <w:lang w:val="en-US"/>
        </w:rPr>
        <w:br/>
        <w:t xml:space="preserve">        </w:t>
      </w:r>
      <w:proofErr w:type="spellStart"/>
      <w:r w:rsidRPr="00C15390">
        <w:rPr>
          <w:sz w:val="28"/>
          <w:lang w:val="en-US"/>
        </w:rPr>
        <w:t>linearAdapter.addHeader</w:t>
      </w:r>
      <w:proofErr w:type="spellEnd"/>
      <w:r w:rsidRPr="00C15390">
        <w:rPr>
          <w:sz w:val="28"/>
          <w:lang w:val="en-US"/>
        </w:rPr>
        <w:t>(</w:t>
      </w:r>
      <w:proofErr w:type="spellStart"/>
      <w:r w:rsidRPr="00C15390">
        <w:rPr>
          <w:sz w:val="28"/>
          <w:lang w:val="en-US"/>
        </w:rPr>
        <w:t>inflateHeader</w:t>
      </w:r>
      <w:proofErr w:type="spellEnd"/>
      <w:r w:rsidRPr="00C15390">
        <w:rPr>
          <w:sz w:val="28"/>
          <w:lang w:val="en-US"/>
        </w:rPr>
        <w:t>());</w:t>
      </w:r>
      <w:r w:rsidRPr="00C15390">
        <w:rPr>
          <w:sz w:val="28"/>
          <w:lang w:val="en-US"/>
        </w:rPr>
        <w:br/>
        <w:t xml:space="preserve">        </w:t>
      </w:r>
      <w:proofErr w:type="spellStart"/>
      <w:r w:rsidRPr="00C15390">
        <w:rPr>
          <w:sz w:val="28"/>
          <w:lang w:val="en-US"/>
        </w:rPr>
        <w:t>linearAdapter.setActionListener</w:t>
      </w:r>
      <w:proofErr w:type="spellEnd"/>
      <w:r w:rsidRPr="00C15390">
        <w:rPr>
          <w:sz w:val="28"/>
          <w:lang w:val="en-US"/>
        </w:rPr>
        <w:t>(this);</w:t>
      </w:r>
      <w:r w:rsidRPr="00C15390">
        <w:rPr>
          <w:sz w:val="28"/>
          <w:lang w:val="en-US"/>
        </w:rPr>
        <w:br/>
        <w:t xml:space="preserve">        </w:t>
      </w:r>
      <w:proofErr w:type="spellStart"/>
      <w:r w:rsidRPr="00C15390">
        <w:rPr>
          <w:sz w:val="28"/>
          <w:lang w:val="en-US"/>
        </w:rPr>
        <w:t>itemresviews.setAdapter</w:t>
      </w:r>
      <w:proofErr w:type="spellEnd"/>
      <w:r w:rsidRPr="00C15390">
        <w:rPr>
          <w:sz w:val="28"/>
          <w:lang w:val="en-US"/>
        </w:rPr>
        <w:t>(</w:t>
      </w:r>
      <w:proofErr w:type="spellStart"/>
      <w:r w:rsidRPr="00C15390">
        <w:rPr>
          <w:sz w:val="28"/>
          <w:lang w:val="en-US"/>
        </w:rPr>
        <w:t>linearAdapter</w:t>
      </w:r>
      <w:proofErr w:type="spellEnd"/>
      <w:r w:rsidRPr="00C15390">
        <w:rPr>
          <w:sz w:val="28"/>
          <w:lang w:val="en-US"/>
        </w:rPr>
        <w:t>);</w:t>
      </w:r>
      <w:r w:rsidRPr="00C15390">
        <w:rPr>
          <w:sz w:val="28"/>
          <w:lang w:val="en-US"/>
        </w:rPr>
        <w:br/>
        <w:t xml:space="preserve">    }</w:t>
      </w:r>
      <w:r w:rsidRPr="00C15390">
        <w:rPr>
          <w:sz w:val="28"/>
          <w:lang w:val="en-US"/>
        </w:rPr>
        <w:br/>
      </w:r>
      <w:r w:rsidRPr="00C15390">
        <w:rPr>
          <w:sz w:val="28"/>
          <w:lang w:val="en-US"/>
        </w:rPr>
        <w:lastRenderedPageBreak/>
        <w:br/>
        <w:t xml:space="preserve">    private View </w:t>
      </w:r>
      <w:proofErr w:type="spellStart"/>
      <w:r w:rsidRPr="00C15390">
        <w:rPr>
          <w:sz w:val="28"/>
          <w:lang w:val="en-US"/>
        </w:rPr>
        <w:t>inflateHeader</w:t>
      </w:r>
      <w:proofErr w:type="spellEnd"/>
      <w:r w:rsidRPr="00C15390">
        <w:rPr>
          <w:sz w:val="28"/>
          <w:lang w:val="en-US"/>
        </w:rPr>
        <w:t>() {</w:t>
      </w:r>
      <w:r w:rsidRPr="00C15390">
        <w:rPr>
          <w:sz w:val="28"/>
          <w:lang w:val="en-US"/>
        </w:rPr>
        <w:br/>
        <w:t xml:space="preserve">        </w:t>
      </w:r>
      <w:proofErr w:type="spellStart"/>
      <w:r w:rsidRPr="00C15390">
        <w:rPr>
          <w:sz w:val="28"/>
          <w:lang w:val="en-US"/>
        </w:rPr>
        <w:t>CardView</w:t>
      </w:r>
      <w:proofErr w:type="spellEnd"/>
      <w:r w:rsidRPr="00C15390">
        <w:rPr>
          <w:sz w:val="28"/>
          <w:lang w:val="en-US"/>
        </w:rPr>
        <w:t xml:space="preserve"> Header = (</w:t>
      </w:r>
      <w:proofErr w:type="spellStart"/>
      <w:r w:rsidRPr="00C15390">
        <w:rPr>
          <w:sz w:val="28"/>
          <w:lang w:val="en-US"/>
        </w:rPr>
        <w:t>CardView</w:t>
      </w:r>
      <w:proofErr w:type="spellEnd"/>
      <w:r w:rsidRPr="00C15390">
        <w:rPr>
          <w:sz w:val="28"/>
          <w:lang w:val="en-US"/>
        </w:rPr>
        <w:t xml:space="preserve">) </w:t>
      </w:r>
      <w:proofErr w:type="spellStart"/>
      <w:r w:rsidRPr="00C15390">
        <w:rPr>
          <w:sz w:val="28"/>
          <w:lang w:val="en-US"/>
        </w:rPr>
        <w:t>getLayoutInflater</w:t>
      </w:r>
      <w:proofErr w:type="spellEnd"/>
      <w:r w:rsidRPr="00C15390">
        <w:rPr>
          <w:sz w:val="28"/>
          <w:lang w:val="en-US"/>
        </w:rPr>
        <w:t>().inflate(</w:t>
      </w:r>
      <w:r w:rsidRPr="00C15390">
        <w:rPr>
          <w:sz w:val="28"/>
          <w:lang w:val="en-US"/>
        </w:rPr>
        <w:br/>
        <w:t xml:space="preserve">                </w:t>
      </w:r>
      <w:proofErr w:type="spellStart"/>
      <w:r w:rsidRPr="00C15390">
        <w:rPr>
          <w:sz w:val="28"/>
          <w:lang w:val="en-US"/>
        </w:rPr>
        <w:t>R.layout.</w:t>
      </w:r>
      <w:r w:rsidRPr="00C15390">
        <w:rPr>
          <w:i/>
          <w:iCs/>
          <w:sz w:val="28"/>
          <w:lang w:val="en-US"/>
        </w:rPr>
        <w:t>header</w:t>
      </w:r>
      <w:proofErr w:type="spellEnd"/>
      <w:r w:rsidRPr="00C15390">
        <w:rPr>
          <w:sz w:val="28"/>
          <w:lang w:val="en-US"/>
        </w:rPr>
        <w:t xml:space="preserve">, </w:t>
      </w:r>
      <w:proofErr w:type="spellStart"/>
      <w:r w:rsidRPr="00C15390">
        <w:rPr>
          <w:sz w:val="28"/>
          <w:lang w:val="en-US"/>
        </w:rPr>
        <w:t>itemresviews</w:t>
      </w:r>
      <w:proofErr w:type="spellEnd"/>
      <w:r w:rsidRPr="00C15390">
        <w:rPr>
          <w:sz w:val="28"/>
          <w:lang w:val="en-US"/>
        </w:rPr>
        <w:t>, false);</w:t>
      </w:r>
      <w:r w:rsidRPr="00C15390">
        <w:rPr>
          <w:sz w:val="28"/>
          <w:lang w:val="en-US"/>
        </w:rPr>
        <w:br/>
        <w:t xml:space="preserve">        </w:t>
      </w:r>
      <w:proofErr w:type="spellStart"/>
      <w:r w:rsidRPr="00C15390">
        <w:rPr>
          <w:sz w:val="28"/>
          <w:lang w:val="en-US"/>
        </w:rPr>
        <w:t>Header.setUseCompatPadding</w:t>
      </w:r>
      <w:proofErr w:type="spellEnd"/>
      <w:r w:rsidRPr="00C15390">
        <w:rPr>
          <w:sz w:val="28"/>
          <w:lang w:val="en-US"/>
        </w:rPr>
        <w:t>(true);</w:t>
      </w:r>
      <w:r w:rsidRPr="00C15390">
        <w:rPr>
          <w:sz w:val="28"/>
          <w:lang w:val="en-US"/>
        </w:rPr>
        <w:br/>
        <w:t xml:space="preserve">        return Header;</w:t>
      </w:r>
      <w:r w:rsidRPr="00C15390">
        <w:rPr>
          <w:sz w:val="28"/>
          <w:lang w:val="en-US"/>
        </w:rPr>
        <w:br/>
        <w:t xml:space="preserve">    }</w:t>
      </w:r>
      <w:r w:rsidRPr="00C15390">
        <w:rPr>
          <w:sz w:val="28"/>
          <w:lang w:val="en-US"/>
        </w:rPr>
        <w:br/>
      </w:r>
      <w:r w:rsidRPr="00C15390">
        <w:rPr>
          <w:sz w:val="28"/>
          <w:lang w:val="en-US"/>
        </w:rPr>
        <w:br/>
        <w:t xml:space="preserve">    public void </w:t>
      </w:r>
      <w:proofErr w:type="spellStart"/>
      <w:r w:rsidRPr="00C15390">
        <w:rPr>
          <w:sz w:val="28"/>
          <w:lang w:val="en-US"/>
        </w:rPr>
        <w:t>onCipherClick</w:t>
      </w:r>
      <w:proofErr w:type="spellEnd"/>
      <w:r w:rsidRPr="00C15390">
        <w:rPr>
          <w:sz w:val="28"/>
          <w:lang w:val="en-US"/>
        </w:rPr>
        <w:t>(View view) {</w:t>
      </w:r>
      <w:r w:rsidRPr="00C15390">
        <w:rPr>
          <w:sz w:val="28"/>
          <w:lang w:val="en-US"/>
        </w:rPr>
        <w:br/>
        <w:t xml:space="preserve">        Intent </w:t>
      </w:r>
      <w:proofErr w:type="spellStart"/>
      <w:r w:rsidRPr="00C15390">
        <w:rPr>
          <w:sz w:val="28"/>
          <w:lang w:val="en-US"/>
        </w:rPr>
        <w:t>intent</w:t>
      </w:r>
      <w:proofErr w:type="spellEnd"/>
      <w:r w:rsidRPr="00C15390">
        <w:rPr>
          <w:sz w:val="28"/>
          <w:lang w:val="en-US"/>
        </w:rPr>
        <w:t xml:space="preserve"> = null;</w:t>
      </w:r>
      <w:r w:rsidRPr="00C15390">
        <w:rPr>
          <w:sz w:val="28"/>
          <w:lang w:val="en-US"/>
        </w:rPr>
        <w:br/>
        <w:t xml:space="preserve">        switch (</w:t>
      </w:r>
      <w:proofErr w:type="spellStart"/>
      <w:r w:rsidRPr="00C15390">
        <w:rPr>
          <w:sz w:val="28"/>
          <w:lang w:val="en-US"/>
        </w:rPr>
        <w:t>view.getId</w:t>
      </w:r>
      <w:proofErr w:type="spellEnd"/>
      <w:r w:rsidRPr="00C15390">
        <w:rPr>
          <w:sz w:val="28"/>
          <w:lang w:val="en-US"/>
        </w:rPr>
        <w:t>()) {</w:t>
      </w:r>
      <w:r w:rsidRPr="00C15390">
        <w:rPr>
          <w:sz w:val="28"/>
          <w:lang w:val="en-US"/>
        </w:rPr>
        <w:br/>
        <w:t xml:space="preserve">            case (</w:t>
      </w:r>
      <w:proofErr w:type="spellStart"/>
      <w:r w:rsidRPr="00C15390">
        <w:rPr>
          <w:sz w:val="28"/>
          <w:lang w:val="en-US"/>
        </w:rPr>
        <w:t>R.id.</w:t>
      </w:r>
      <w:r w:rsidRPr="00C15390">
        <w:rPr>
          <w:i/>
          <w:iCs/>
          <w:sz w:val="28"/>
          <w:lang w:val="en-US"/>
        </w:rPr>
        <w:t>btn_text</w:t>
      </w:r>
      <w:proofErr w:type="spellEnd"/>
      <w:r w:rsidRPr="00C15390">
        <w:rPr>
          <w:sz w:val="28"/>
          <w:lang w:val="en-US"/>
        </w:rPr>
        <w:t>):</w:t>
      </w:r>
      <w:r w:rsidRPr="00C15390">
        <w:rPr>
          <w:sz w:val="28"/>
          <w:lang w:val="en-US"/>
        </w:rPr>
        <w:br/>
        <w:t xml:space="preserve">                intent = new Intent(</w:t>
      </w:r>
      <w:proofErr w:type="spellStart"/>
      <w:r w:rsidRPr="00C15390">
        <w:rPr>
          <w:sz w:val="28"/>
          <w:lang w:val="en-US"/>
        </w:rPr>
        <w:t>MainActivity.this</w:t>
      </w:r>
      <w:proofErr w:type="spellEnd"/>
      <w:r w:rsidRPr="00C15390">
        <w:rPr>
          <w:sz w:val="28"/>
          <w:lang w:val="en-US"/>
        </w:rPr>
        <w:t xml:space="preserve">, </w:t>
      </w:r>
      <w:proofErr w:type="spellStart"/>
      <w:r w:rsidRPr="00C15390">
        <w:rPr>
          <w:sz w:val="28"/>
          <w:lang w:val="en-US"/>
        </w:rPr>
        <w:t>MessageActivity.class</w:t>
      </w:r>
      <w:proofErr w:type="spellEnd"/>
      <w:r w:rsidRPr="00C15390">
        <w:rPr>
          <w:sz w:val="28"/>
          <w:lang w:val="en-US"/>
        </w:rPr>
        <w:t>);</w:t>
      </w:r>
      <w:r w:rsidRPr="00C15390">
        <w:rPr>
          <w:sz w:val="28"/>
          <w:lang w:val="en-US"/>
        </w:rPr>
        <w:br/>
        <w:t xml:space="preserve">                break;</w:t>
      </w:r>
      <w:r w:rsidRPr="00C15390">
        <w:rPr>
          <w:sz w:val="28"/>
          <w:lang w:val="en-US"/>
        </w:rPr>
        <w:br/>
        <w:t xml:space="preserve">            case (</w:t>
      </w:r>
      <w:proofErr w:type="spellStart"/>
      <w:r w:rsidRPr="00C15390">
        <w:rPr>
          <w:sz w:val="28"/>
          <w:lang w:val="en-US"/>
        </w:rPr>
        <w:t>R.id.</w:t>
      </w:r>
      <w:r w:rsidRPr="00C15390">
        <w:rPr>
          <w:i/>
          <w:iCs/>
          <w:sz w:val="28"/>
          <w:lang w:val="en-US"/>
        </w:rPr>
        <w:t>btn_file</w:t>
      </w:r>
      <w:proofErr w:type="spellEnd"/>
      <w:r w:rsidRPr="00C15390">
        <w:rPr>
          <w:sz w:val="28"/>
          <w:lang w:val="en-US"/>
        </w:rPr>
        <w:t>):</w:t>
      </w:r>
      <w:r w:rsidRPr="00C15390">
        <w:rPr>
          <w:sz w:val="28"/>
          <w:lang w:val="en-US"/>
        </w:rPr>
        <w:br/>
        <w:t xml:space="preserve">                intent = new Intent(</w:t>
      </w:r>
      <w:proofErr w:type="spellStart"/>
      <w:r w:rsidRPr="00C15390">
        <w:rPr>
          <w:sz w:val="28"/>
          <w:lang w:val="en-US"/>
        </w:rPr>
        <w:t>MainActivity.this</w:t>
      </w:r>
      <w:proofErr w:type="spellEnd"/>
      <w:r w:rsidRPr="00C15390">
        <w:rPr>
          <w:sz w:val="28"/>
          <w:lang w:val="en-US"/>
        </w:rPr>
        <w:t xml:space="preserve">, </w:t>
      </w:r>
      <w:proofErr w:type="spellStart"/>
      <w:r w:rsidRPr="00C15390">
        <w:rPr>
          <w:sz w:val="28"/>
          <w:lang w:val="en-US"/>
        </w:rPr>
        <w:t>FileActivity.class</w:t>
      </w:r>
      <w:proofErr w:type="spellEnd"/>
      <w:r w:rsidRPr="00C15390">
        <w:rPr>
          <w:sz w:val="28"/>
          <w:lang w:val="en-US"/>
        </w:rPr>
        <w:t>);</w:t>
      </w:r>
      <w:r w:rsidRPr="00C15390">
        <w:rPr>
          <w:sz w:val="28"/>
          <w:lang w:val="en-US"/>
        </w:rPr>
        <w:br/>
        <w:t xml:space="preserve">                break;</w:t>
      </w:r>
      <w:r w:rsidRPr="00C15390">
        <w:rPr>
          <w:sz w:val="28"/>
          <w:lang w:val="en-US"/>
        </w:rPr>
        <w:br/>
        <w:t xml:space="preserve">            case (</w:t>
      </w:r>
      <w:proofErr w:type="spellStart"/>
      <w:r w:rsidRPr="00C15390">
        <w:rPr>
          <w:sz w:val="28"/>
          <w:lang w:val="en-US"/>
        </w:rPr>
        <w:t>R.id.</w:t>
      </w:r>
      <w:r w:rsidRPr="00C15390">
        <w:rPr>
          <w:i/>
          <w:iCs/>
          <w:sz w:val="28"/>
          <w:lang w:val="en-US"/>
        </w:rPr>
        <w:t>btn_image</w:t>
      </w:r>
      <w:proofErr w:type="spellEnd"/>
      <w:r w:rsidRPr="00C15390">
        <w:rPr>
          <w:sz w:val="28"/>
          <w:lang w:val="en-US"/>
        </w:rPr>
        <w:t>):</w:t>
      </w:r>
      <w:r w:rsidRPr="00C15390">
        <w:rPr>
          <w:sz w:val="28"/>
          <w:lang w:val="en-US"/>
        </w:rPr>
        <w:br/>
        <w:t xml:space="preserve">                intent = new Intent(</w:t>
      </w:r>
      <w:proofErr w:type="spellStart"/>
      <w:r w:rsidRPr="00C15390">
        <w:rPr>
          <w:sz w:val="28"/>
          <w:lang w:val="en-US"/>
        </w:rPr>
        <w:t>MainActivity.this</w:t>
      </w:r>
      <w:proofErr w:type="spellEnd"/>
      <w:r w:rsidRPr="00C15390">
        <w:rPr>
          <w:sz w:val="28"/>
          <w:lang w:val="en-US"/>
        </w:rPr>
        <w:t xml:space="preserve">, </w:t>
      </w:r>
      <w:proofErr w:type="spellStart"/>
      <w:r w:rsidRPr="00C15390">
        <w:rPr>
          <w:sz w:val="28"/>
          <w:lang w:val="en-US"/>
        </w:rPr>
        <w:t>ImageActivity.class</w:t>
      </w:r>
      <w:proofErr w:type="spellEnd"/>
      <w:r w:rsidRPr="00C15390">
        <w:rPr>
          <w:sz w:val="28"/>
          <w:lang w:val="en-US"/>
        </w:rPr>
        <w:t>);</w:t>
      </w:r>
      <w:r w:rsidRPr="00C15390">
        <w:rPr>
          <w:sz w:val="28"/>
          <w:lang w:val="en-US"/>
        </w:rPr>
        <w:br/>
        <w:t xml:space="preserve">                break;</w:t>
      </w:r>
      <w:r w:rsidRPr="00C15390">
        <w:rPr>
          <w:sz w:val="28"/>
          <w:lang w:val="en-US"/>
        </w:rPr>
        <w:br/>
        <w:t xml:space="preserve">            case (</w:t>
      </w:r>
      <w:proofErr w:type="spellStart"/>
      <w:r w:rsidRPr="00C15390">
        <w:rPr>
          <w:sz w:val="28"/>
          <w:lang w:val="en-US"/>
        </w:rPr>
        <w:t>R.id.</w:t>
      </w:r>
      <w:r w:rsidRPr="00C15390">
        <w:rPr>
          <w:i/>
          <w:iCs/>
          <w:sz w:val="28"/>
          <w:lang w:val="en-US"/>
        </w:rPr>
        <w:t>btn_open</w:t>
      </w:r>
      <w:proofErr w:type="spellEnd"/>
      <w:r w:rsidRPr="00C15390">
        <w:rPr>
          <w:sz w:val="28"/>
          <w:lang w:val="en-US"/>
        </w:rPr>
        <w:t>):</w:t>
      </w:r>
      <w:r w:rsidRPr="00C15390">
        <w:rPr>
          <w:sz w:val="28"/>
          <w:lang w:val="en-US"/>
        </w:rPr>
        <w:br/>
        <w:t xml:space="preserve">                intent = new Intent(</w:t>
      </w:r>
      <w:proofErr w:type="spellStart"/>
      <w:r w:rsidRPr="00C15390">
        <w:rPr>
          <w:sz w:val="28"/>
          <w:lang w:val="en-US"/>
        </w:rPr>
        <w:t>MainActivity.this</w:t>
      </w:r>
      <w:proofErr w:type="spellEnd"/>
      <w:r w:rsidRPr="00C15390">
        <w:rPr>
          <w:sz w:val="28"/>
          <w:lang w:val="en-US"/>
        </w:rPr>
        <w:t xml:space="preserve">, </w:t>
      </w:r>
      <w:proofErr w:type="spellStart"/>
      <w:r w:rsidRPr="00C15390">
        <w:rPr>
          <w:sz w:val="28"/>
          <w:lang w:val="en-US"/>
        </w:rPr>
        <w:t>TestedActivity.class</w:t>
      </w:r>
      <w:proofErr w:type="spellEnd"/>
      <w:r w:rsidRPr="00C15390">
        <w:rPr>
          <w:sz w:val="28"/>
          <w:lang w:val="en-US"/>
        </w:rPr>
        <w:t>);</w:t>
      </w:r>
      <w:r w:rsidRPr="00C15390">
        <w:rPr>
          <w:sz w:val="28"/>
          <w:lang w:val="en-US"/>
        </w:rPr>
        <w:br/>
        <w:t xml:space="preserve">                break;</w:t>
      </w:r>
      <w:r w:rsidRPr="00C15390">
        <w:rPr>
          <w:sz w:val="28"/>
          <w:lang w:val="en-US"/>
        </w:rPr>
        <w:br/>
        <w:t xml:space="preserve">        }</w:t>
      </w:r>
      <w:r w:rsidRPr="00C15390">
        <w:rPr>
          <w:sz w:val="28"/>
          <w:lang w:val="en-US"/>
        </w:rPr>
        <w:br/>
        <w:t xml:space="preserve">        </w:t>
      </w:r>
      <w:proofErr w:type="spellStart"/>
      <w:r w:rsidRPr="00C15390">
        <w:rPr>
          <w:sz w:val="28"/>
          <w:lang w:val="en-US"/>
        </w:rPr>
        <w:t>startActivityForResult</w:t>
      </w:r>
      <w:proofErr w:type="spellEnd"/>
      <w:r w:rsidRPr="00C15390">
        <w:rPr>
          <w:sz w:val="28"/>
          <w:lang w:val="en-US"/>
        </w:rPr>
        <w:t>(intent, 1);</w:t>
      </w:r>
      <w:r w:rsidRPr="00C15390">
        <w:rPr>
          <w:sz w:val="28"/>
          <w:lang w:val="en-US"/>
        </w:rPr>
        <w:br/>
        <w:t xml:space="preserve">        </w:t>
      </w:r>
      <w:proofErr w:type="spellStart"/>
      <w:r w:rsidRPr="00C15390">
        <w:rPr>
          <w:sz w:val="28"/>
          <w:lang w:val="en-US"/>
        </w:rPr>
        <w:t>overridePendingTransition</w:t>
      </w:r>
      <w:proofErr w:type="spellEnd"/>
      <w:r w:rsidRPr="00C15390">
        <w:rPr>
          <w:sz w:val="28"/>
          <w:lang w:val="en-US"/>
        </w:rPr>
        <w:t>(</w:t>
      </w:r>
      <w:proofErr w:type="spellStart"/>
      <w:r w:rsidRPr="00C15390">
        <w:rPr>
          <w:sz w:val="28"/>
          <w:lang w:val="en-US"/>
        </w:rPr>
        <w:t>R.anim.</w:t>
      </w:r>
      <w:r w:rsidRPr="00C15390">
        <w:rPr>
          <w:i/>
          <w:iCs/>
          <w:sz w:val="28"/>
          <w:lang w:val="en-US"/>
        </w:rPr>
        <w:t>slide_right</w:t>
      </w:r>
      <w:proofErr w:type="spellEnd"/>
      <w:r w:rsidRPr="00C15390">
        <w:rPr>
          <w:sz w:val="28"/>
          <w:lang w:val="en-US"/>
        </w:rPr>
        <w:t xml:space="preserve">, </w:t>
      </w:r>
      <w:proofErr w:type="spellStart"/>
      <w:r w:rsidRPr="00C15390">
        <w:rPr>
          <w:sz w:val="28"/>
          <w:lang w:val="en-US"/>
        </w:rPr>
        <w:t>R.anim.</w:t>
      </w:r>
      <w:r w:rsidRPr="00C15390">
        <w:rPr>
          <w:i/>
          <w:iCs/>
          <w:sz w:val="28"/>
          <w:lang w:val="en-US"/>
        </w:rPr>
        <w:t>alpha</w:t>
      </w:r>
      <w:proofErr w:type="spellEnd"/>
      <w:r w:rsidRPr="00C15390">
        <w:rPr>
          <w:sz w:val="28"/>
          <w:lang w:val="en-US"/>
        </w:rPr>
        <w:t>);</w:t>
      </w:r>
      <w:r w:rsidRPr="00C15390">
        <w:rPr>
          <w:sz w:val="28"/>
          <w:lang w:val="en-US"/>
        </w:rPr>
        <w:br/>
        <w:t xml:space="preserve">    }</w:t>
      </w:r>
      <w:r w:rsidRPr="00C15390">
        <w:rPr>
          <w:sz w:val="28"/>
          <w:lang w:val="en-US"/>
        </w:rPr>
        <w:br/>
      </w:r>
      <w:r w:rsidRPr="00C15390">
        <w:rPr>
          <w:sz w:val="28"/>
          <w:lang w:val="en-US"/>
        </w:rPr>
        <w:br/>
      </w:r>
      <w:r w:rsidRPr="00C15390">
        <w:rPr>
          <w:sz w:val="28"/>
          <w:lang w:val="en-US"/>
        </w:rPr>
        <w:br/>
        <w:t xml:space="preserve">    @Override</w:t>
      </w:r>
      <w:r w:rsidRPr="00C15390">
        <w:rPr>
          <w:sz w:val="28"/>
          <w:lang w:val="en-US"/>
        </w:rPr>
        <w:br/>
        <w:t xml:space="preserve">    public </w:t>
      </w:r>
      <w:proofErr w:type="spellStart"/>
      <w:r w:rsidRPr="00C15390">
        <w:rPr>
          <w:sz w:val="28"/>
          <w:lang w:val="en-US"/>
        </w:rPr>
        <w:t>boolean</w:t>
      </w:r>
      <w:proofErr w:type="spellEnd"/>
      <w:r w:rsidRPr="00C15390">
        <w:rPr>
          <w:sz w:val="28"/>
          <w:lang w:val="en-US"/>
        </w:rPr>
        <w:t xml:space="preserve"> </w:t>
      </w:r>
      <w:proofErr w:type="spellStart"/>
      <w:r w:rsidRPr="00C15390">
        <w:rPr>
          <w:sz w:val="28"/>
          <w:lang w:val="en-US"/>
        </w:rPr>
        <w:t>onCreateOptionsMenu</w:t>
      </w:r>
      <w:proofErr w:type="spellEnd"/>
      <w:r w:rsidRPr="00C15390">
        <w:rPr>
          <w:sz w:val="28"/>
          <w:lang w:val="en-US"/>
        </w:rPr>
        <w:t>(Menu menu) {</w:t>
      </w:r>
      <w:r w:rsidRPr="00C15390">
        <w:rPr>
          <w:sz w:val="28"/>
          <w:lang w:val="en-US"/>
        </w:rPr>
        <w:br/>
        <w:t xml:space="preserve">        </w:t>
      </w:r>
      <w:proofErr w:type="spellStart"/>
      <w:r w:rsidRPr="00C15390">
        <w:rPr>
          <w:sz w:val="28"/>
          <w:lang w:val="en-US"/>
        </w:rPr>
        <w:t>getMenuInflater</w:t>
      </w:r>
      <w:proofErr w:type="spellEnd"/>
      <w:r w:rsidRPr="00C15390">
        <w:rPr>
          <w:sz w:val="28"/>
          <w:lang w:val="en-US"/>
        </w:rPr>
        <w:t>().inflate(</w:t>
      </w:r>
      <w:proofErr w:type="spellStart"/>
      <w:r w:rsidRPr="00C15390">
        <w:rPr>
          <w:sz w:val="28"/>
          <w:lang w:val="en-US"/>
        </w:rPr>
        <w:t>R.menu.</w:t>
      </w:r>
      <w:r w:rsidRPr="00C15390">
        <w:rPr>
          <w:i/>
          <w:iCs/>
          <w:sz w:val="28"/>
          <w:lang w:val="en-US"/>
        </w:rPr>
        <w:t>menu_main</w:t>
      </w:r>
      <w:proofErr w:type="spellEnd"/>
      <w:r w:rsidRPr="00C15390">
        <w:rPr>
          <w:sz w:val="28"/>
          <w:lang w:val="en-US"/>
        </w:rPr>
        <w:t>, menu);</w:t>
      </w:r>
      <w:r w:rsidRPr="00C15390">
        <w:rPr>
          <w:sz w:val="28"/>
          <w:lang w:val="en-US"/>
        </w:rPr>
        <w:br/>
        <w:t xml:space="preserve">        return true;</w:t>
      </w:r>
      <w:r w:rsidRPr="00C15390">
        <w:rPr>
          <w:sz w:val="28"/>
          <w:lang w:val="en-US"/>
        </w:rPr>
        <w:br/>
        <w:t xml:space="preserve">    }</w:t>
      </w:r>
      <w:r w:rsidRPr="00C15390">
        <w:rPr>
          <w:sz w:val="28"/>
          <w:lang w:val="en-US"/>
        </w:rPr>
        <w:br/>
      </w:r>
      <w:r w:rsidRPr="00C15390">
        <w:rPr>
          <w:sz w:val="28"/>
          <w:lang w:val="en-US"/>
        </w:rPr>
        <w:br/>
        <w:t xml:space="preserve">    @Override</w:t>
      </w:r>
      <w:r w:rsidRPr="00C15390">
        <w:rPr>
          <w:sz w:val="28"/>
          <w:lang w:val="en-US"/>
        </w:rPr>
        <w:br/>
        <w:t xml:space="preserve">    public </w:t>
      </w:r>
      <w:proofErr w:type="spellStart"/>
      <w:r w:rsidRPr="00C15390">
        <w:rPr>
          <w:sz w:val="28"/>
          <w:lang w:val="en-US"/>
        </w:rPr>
        <w:t>boolean</w:t>
      </w:r>
      <w:proofErr w:type="spellEnd"/>
      <w:r w:rsidRPr="00C15390">
        <w:rPr>
          <w:sz w:val="28"/>
          <w:lang w:val="en-US"/>
        </w:rPr>
        <w:t xml:space="preserve"> </w:t>
      </w:r>
      <w:proofErr w:type="spellStart"/>
      <w:r w:rsidRPr="00C15390">
        <w:rPr>
          <w:sz w:val="28"/>
          <w:lang w:val="en-US"/>
        </w:rPr>
        <w:t>onOptionsItemSelected</w:t>
      </w:r>
      <w:proofErr w:type="spellEnd"/>
      <w:r w:rsidRPr="00C15390">
        <w:rPr>
          <w:sz w:val="28"/>
          <w:lang w:val="en-US"/>
        </w:rPr>
        <w:t>(</w:t>
      </w:r>
      <w:proofErr w:type="spellStart"/>
      <w:r w:rsidRPr="00C15390">
        <w:rPr>
          <w:sz w:val="28"/>
          <w:lang w:val="en-US"/>
        </w:rPr>
        <w:t>MenuItem</w:t>
      </w:r>
      <w:proofErr w:type="spellEnd"/>
      <w:r w:rsidRPr="00C15390">
        <w:rPr>
          <w:sz w:val="28"/>
          <w:lang w:val="en-US"/>
        </w:rPr>
        <w:t xml:space="preserve"> item) {</w:t>
      </w:r>
      <w:r w:rsidRPr="00C15390">
        <w:rPr>
          <w:sz w:val="28"/>
          <w:lang w:val="en-US"/>
        </w:rPr>
        <w:br/>
        <w:t xml:space="preserve">        </w:t>
      </w:r>
      <w:proofErr w:type="spellStart"/>
      <w:r w:rsidRPr="00C15390">
        <w:rPr>
          <w:sz w:val="28"/>
          <w:lang w:val="en-US"/>
        </w:rPr>
        <w:t>int</w:t>
      </w:r>
      <w:proofErr w:type="spellEnd"/>
      <w:r w:rsidRPr="00C15390">
        <w:rPr>
          <w:sz w:val="28"/>
          <w:lang w:val="en-US"/>
        </w:rPr>
        <w:t xml:space="preserve"> id = </w:t>
      </w:r>
      <w:proofErr w:type="spellStart"/>
      <w:r w:rsidRPr="00C15390">
        <w:rPr>
          <w:sz w:val="28"/>
          <w:lang w:val="en-US"/>
        </w:rPr>
        <w:t>item.getItemId</w:t>
      </w:r>
      <w:proofErr w:type="spellEnd"/>
      <w:r w:rsidRPr="00C15390">
        <w:rPr>
          <w:sz w:val="28"/>
          <w:lang w:val="en-US"/>
        </w:rPr>
        <w:t>()</w:t>
      </w:r>
      <w:r>
        <w:rPr>
          <w:sz w:val="28"/>
          <w:lang w:val="en-US"/>
        </w:rPr>
        <w:t>;</w:t>
      </w:r>
      <w:r w:rsidRPr="00C15390">
        <w:rPr>
          <w:sz w:val="28"/>
          <w:lang w:val="en-US"/>
        </w:rPr>
        <w:br/>
        <w:t xml:space="preserve">        if (id == </w:t>
      </w:r>
      <w:proofErr w:type="spellStart"/>
      <w:r w:rsidRPr="00C15390">
        <w:rPr>
          <w:sz w:val="28"/>
          <w:lang w:val="en-US"/>
        </w:rPr>
        <w:t>R.id.</w:t>
      </w:r>
      <w:r w:rsidRPr="00C15390">
        <w:rPr>
          <w:i/>
          <w:iCs/>
          <w:sz w:val="28"/>
          <w:lang w:val="en-US"/>
        </w:rPr>
        <w:t>action_settings</w:t>
      </w:r>
      <w:proofErr w:type="spellEnd"/>
      <w:r w:rsidRPr="00C15390">
        <w:rPr>
          <w:sz w:val="28"/>
          <w:lang w:val="en-US"/>
        </w:rPr>
        <w:t>) {</w:t>
      </w:r>
      <w:r w:rsidRPr="00C15390">
        <w:rPr>
          <w:sz w:val="28"/>
          <w:lang w:val="en-US"/>
        </w:rPr>
        <w:br/>
        <w:t xml:space="preserve">            Intent </w:t>
      </w:r>
      <w:proofErr w:type="spellStart"/>
      <w:r w:rsidRPr="00C15390">
        <w:rPr>
          <w:sz w:val="28"/>
          <w:lang w:val="en-US"/>
        </w:rPr>
        <w:t>intent</w:t>
      </w:r>
      <w:proofErr w:type="spellEnd"/>
      <w:r w:rsidRPr="00C15390">
        <w:rPr>
          <w:sz w:val="28"/>
          <w:lang w:val="en-US"/>
        </w:rPr>
        <w:t xml:space="preserve"> = new Intent(this, </w:t>
      </w:r>
      <w:proofErr w:type="spellStart"/>
      <w:r w:rsidRPr="00C15390">
        <w:rPr>
          <w:sz w:val="28"/>
          <w:lang w:val="en-US"/>
        </w:rPr>
        <w:t>SettingsActivity.class</w:t>
      </w:r>
      <w:proofErr w:type="spellEnd"/>
      <w:r w:rsidRPr="00C15390">
        <w:rPr>
          <w:sz w:val="28"/>
          <w:lang w:val="en-US"/>
        </w:rPr>
        <w:t>);</w:t>
      </w:r>
      <w:r w:rsidRPr="00C15390">
        <w:rPr>
          <w:sz w:val="28"/>
          <w:lang w:val="en-US"/>
        </w:rPr>
        <w:br/>
        <w:t xml:space="preserve">            </w:t>
      </w:r>
      <w:proofErr w:type="spellStart"/>
      <w:r w:rsidRPr="00C15390">
        <w:rPr>
          <w:sz w:val="28"/>
          <w:lang w:val="en-US"/>
        </w:rPr>
        <w:t>startActivityForResult</w:t>
      </w:r>
      <w:proofErr w:type="spellEnd"/>
      <w:r w:rsidRPr="00C15390">
        <w:rPr>
          <w:sz w:val="28"/>
          <w:lang w:val="en-US"/>
        </w:rPr>
        <w:t>(intent, 1);</w:t>
      </w:r>
      <w:r w:rsidRPr="00C15390">
        <w:rPr>
          <w:sz w:val="28"/>
          <w:lang w:val="en-US"/>
        </w:rPr>
        <w:br/>
        <w:t xml:space="preserve">            </w:t>
      </w:r>
      <w:proofErr w:type="spellStart"/>
      <w:r w:rsidRPr="00C15390">
        <w:rPr>
          <w:sz w:val="28"/>
          <w:lang w:val="en-US"/>
        </w:rPr>
        <w:t>overridePendingTransition</w:t>
      </w:r>
      <w:proofErr w:type="spellEnd"/>
      <w:r w:rsidRPr="00C15390">
        <w:rPr>
          <w:sz w:val="28"/>
          <w:lang w:val="en-US"/>
        </w:rPr>
        <w:t>(</w:t>
      </w:r>
      <w:proofErr w:type="spellStart"/>
      <w:r w:rsidRPr="00C15390">
        <w:rPr>
          <w:sz w:val="28"/>
          <w:lang w:val="en-US"/>
        </w:rPr>
        <w:t>R.anim.</w:t>
      </w:r>
      <w:r w:rsidRPr="00C15390">
        <w:rPr>
          <w:i/>
          <w:iCs/>
          <w:sz w:val="28"/>
          <w:lang w:val="en-US"/>
        </w:rPr>
        <w:t>slide_up</w:t>
      </w:r>
      <w:proofErr w:type="spellEnd"/>
      <w:r w:rsidRPr="00C15390">
        <w:rPr>
          <w:sz w:val="28"/>
          <w:lang w:val="en-US"/>
        </w:rPr>
        <w:t xml:space="preserve">, </w:t>
      </w:r>
      <w:proofErr w:type="spellStart"/>
      <w:r w:rsidRPr="00C15390">
        <w:rPr>
          <w:sz w:val="28"/>
          <w:lang w:val="en-US"/>
        </w:rPr>
        <w:t>R.anim.</w:t>
      </w:r>
      <w:r w:rsidRPr="00C15390">
        <w:rPr>
          <w:i/>
          <w:iCs/>
          <w:sz w:val="28"/>
          <w:lang w:val="en-US"/>
        </w:rPr>
        <w:t>alpha</w:t>
      </w:r>
      <w:proofErr w:type="spellEnd"/>
      <w:r w:rsidRPr="00C15390">
        <w:rPr>
          <w:sz w:val="28"/>
          <w:lang w:val="en-US"/>
        </w:rPr>
        <w:t>);</w:t>
      </w:r>
      <w:r w:rsidRPr="00C15390">
        <w:rPr>
          <w:sz w:val="28"/>
          <w:lang w:val="en-US"/>
        </w:rPr>
        <w:br/>
        <w:t xml:space="preserve">            return true;</w:t>
      </w:r>
      <w:r w:rsidRPr="00C15390">
        <w:rPr>
          <w:sz w:val="28"/>
          <w:lang w:val="en-US"/>
        </w:rPr>
        <w:br/>
        <w:t xml:space="preserve">        }</w:t>
      </w:r>
      <w:r w:rsidRPr="00C15390">
        <w:rPr>
          <w:sz w:val="28"/>
          <w:lang w:val="en-US"/>
        </w:rPr>
        <w:br/>
      </w:r>
      <w:r w:rsidRPr="00C15390">
        <w:rPr>
          <w:sz w:val="28"/>
          <w:lang w:val="en-US"/>
        </w:rPr>
        <w:br/>
      </w:r>
      <w:r w:rsidRPr="00C15390">
        <w:rPr>
          <w:sz w:val="28"/>
          <w:lang w:val="en-US"/>
        </w:rPr>
        <w:lastRenderedPageBreak/>
        <w:t xml:space="preserve">        return </w:t>
      </w:r>
      <w:proofErr w:type="spellStart"/>
      <w:r w:rsidRPr="00C15390">
        <w:rPr>
          <w:sz w:val="28"/>
          <w:lang w:val="en-US"/>
        </w:rPr>
        <w:t>super.onOptionsItemSelected</w:t>
      </w:r>
      <w:proofErr w:type="spellEnd"/>
      <w:r w:rsidRPr="00C15390">
        <w:rPr>
          <w:sz w:val="28"/>
          <w:lang w:val="en-US"/>
        </w:rPr>
        <w:t>(item);</w:t>
      </w:r>
      <w:r w:rsidRPr="00C15390">
        <w:rPr>
          <w:sz w:val="28"/>
          <w:lang w:val="en-US"/>
        </w:rPr>
        <w:br/>
        <w:t xml:space="preserve">    }</w:t>
      </w:r>
      <w:r w:rsidRPr="00C15390">
        <w:rPr>
          <w:sz w:val="28"/>
          <w:lang w:val="en-US"/>
        </w:rPr>
        <w:br/>
      </w:r>
      <w:r w:rsidRPr="00C15390">
        <w:rPr>
          <w:sz w:val="28"/>
          <w:lang w:val="en-US"/>
        </w:rPr>
        <w:br/>
        <w:t xml:space="preserve">    @Override</w:t>
      </w:r>
      <w:r w:rsidRPr="00C15390">
        <w:rPr>
          <w:sz w:val="28"/>
          <w:lang w:val="en-US"/>
        </w:rPr>
        <w:br/>
        <w:t xml:space="preserve">    public void </w:t>
      </w:r>
      <w:proofErr w:type="spellStart"/>
      <w:r w:rsidRPr="00C15390">
        <w:rPr>
          <w:sz w:val="28"/>
          <w:lang w:val="en-US"/>
        </w:rPr>
        <w:t>OnItemClick</w:t>
      </w:r>
      <w:proofErr w:type="spellEnd"/>
      <w:r w:rsidRPr="00C15390">
        <w:rPr>
          <w:sz w:val="28"/>
          <w:lang w:val="en-US"/>
        </w:rPr>
        <w:t>(long id) {</w:t>
      </w:r>
      <w:r w:rsidRPr="00C15390">
        <w:rPr>
          <w:sz w:val="28"/>
          <w:lang w:val="en-US"/>
        </w:rPr>
        <w:br/>
        <w:t xml:space="preserve">        Intent </w:t>
      </w:r>
      <w:proofErr w:type="spellStart"/>
      <w:r w:rsidRPr="00C15390">
        <w:rPr>
          <w:sz w:val="28"/>
          <w:lang w:val="en-US"/>
        </w:rPr>
        <w:t>intent</w:t>
      </w:r>
      <w:proofErr w:type="spellEnd"/>
      <w:r w:rsidRPr="00C15390">
        <w:rPr>
          <w:sz w:val="28"/>
          <w:lang w:val="en-US"/>
        </w:rPr>
        <w:t xml:space="preserve"> = new Intent(</w:t>
      </w:r>
      <w:proofErr w:type="spellStart"/>
      <w:r w:rsidRPr="00C15390">
        <w:rPr>
          <w:sz w:val="28"/>
          <w:lang w:val="en-US"/>
        </w:rPr>
        <w:t>MainActivity.this</w:t>
      </w:r>
      <w:proofErr w:type="spellEnd"/>
      <w:r w:rsidRPr="00C15390">
        <w:rPr>
          <w:sz w:val="28"/>
          <w:lang w:val="en-US"/>
        </w:rPr>
        <w:t xml:space="preserve">, </w:t>
      </w:r>
      <w:proofErr w:type="spellStart"/>
      <w:r w:rsidRPr="00C15390">
        <w:rPr>
          <w:sz w:val="28"/>
          <w:lang w:val="en-US"/>
        </w:rPr>
        <w:t>ViewItemActivity.class</w:t>
      </w:r>
      <w:proofErr w:type="spellEnd"/>
      <w:r w:rsidRPr="00C15390">
        <w:rPr>
          <w:sz w:val="28"/>
          <w:lang w:val="en-US"/>
        </w:rPr>
        <w:t>);</w:t>
      </w:r>
      <w:r w:rsidRPr="00C15390">
        <w:rPr>
          <w:sz w:val="28"/>
          <w:lang w:val="en-US"/>
        </w:rPr>
        <w:br/>
        <w:t xml:space="preserve">      //  </w:t>
      </w:r>
      <w:proofErr w:type="spellStart"/>
      <w:r w:rsidRPr="00C15390">
        <w:rPr>
          <w:sz w:val="28"/>
          <w:lang w:val="en-US"/>
        </w:rPr>
        <w:t>intent.putExtra</w:t>
      </w:r>
      <w:proofErr w:type="spellEnd"/>
      <w:r w:rsidRPr="00C15390">
        <w:rPr>
          <w:sz w:val="28"/>
          <w:lang w:val="en-US"/>
        </w:rPr>
        <w:t>(</w:t>
      </w:r>
      <w:proofErr w:type="spellStart"/>
      <w:r w:rsidRPr="00C15390">
        <w:rPr>
          <w:sz w:val="28"/>
          <w:lang w:val="en-US"/>
        </w:rPr>
        <w:t>EncryptedClass.class.getSimpleName</w:t>
      </w:r>
      <w:proofErr w:type="spellEnd"/>
      <w:r w:rsidRPr="00C15390">
        <w:rPr>
          <w:sz w:val="28"/>
          <w:lang w:val="en-US"/>
        </w:rPr>
        <w:t xml:space="preserve">(), </w:t>
      </w:r>
      <w:proofErr w:type="spellStart"/>
      <w:r w:rsidRPr="00C15390">
        <w:rPr>
          <w:sz w:val="28"/>
          <w:lang w:val="en-US"/>
        </w:rPr>
        <w:t>linearAdapter.getItem</w:t>
      </w:r>
      <w:proofErr w:type="spellEnd"/>
      <w:r w:rsidRPr="00C15390">
        <w:rPr>
          <w:sz w:val="28"/>
          <w:lang w:val="en-US"/>
        </w:rPr>
        <w:t>(position));</w:t>
      </w:r>
      <w:r w:rsidRPr="00C15390">
        <w:rPr>
          <w:sz w:val="28"/>
          <w:lang w:val="en-US"/>
        </w:rPr>
        <w:br/>
        <w:t xml:space="preserve">        </w:t>
      </w:r>
      <w:proofErr w:type="spellStart"/>
      <w:r w:rsidRPr="00C15390">
        <w:rPr>
          <w:sz w:val="28"/>
          <w:lang w:val="en-US"/>
        </w:rPr>
        <w:t>intent.putExtra</w:t>
      </w:r>
      <w:proofErr w:type="spellEnd"/>
      <w:r w:rsidRPr="00C15390">
        <w:rPr>
          <w:sz w:val="28"/>
          <w:lang w:val="en-US"/>
        </w:rPr>
        <w:t>("</w:t>
      </w:r>
      <w:proofErr w:type="spellStart"/>
      <w:r w:rsidRPr="00C15390">
        <w:rPr>
          <w:sz w:val="28"/>
          <w:lang w:val="en-US"/>
        </w:rPr>
        <w:t>Position",id</w:t>
      </w:r>
      <w:proofErr w:type="spellEnd"/>
      <w:r w:rsidRPr="00C15390">
        <w:rPr>
          <w:sz w:val="28"/>
          <w:lang w:val="en-US"/>
        </w:rPr>
        <w:t>);</w:t>
      </w:r>
      <w:r w:rsidRPr="00C15390">
        <w:rPr>
          <w:sz w:val="28"/>
          <w:lang w:val="en-US"/>
        </w:rPr>
        <w:br/>
        <w:t xml:space="preserve">        </w:t>
      </w:r>
      <w:proofErr w:type="spellStart"/>
      <w:r w:rsidRPr="00C15390">
        <w:rPr>
          <w:sz w:val="28"/>
          <w:lang w:val="en-US"/>
        </w:rPr>
        <w:t>startActivityForResult</w:t>
      </w:r>
      <w:proofErr w:type="spellEnd"/>
      <w:r w:rsidRPr="00C15390">
        <w:rPr>
          <w:sz w:val="28"/>
          <w:lang w:val="en-US"/>
        </w:rPr>
        <w:t>(intent, 1);</w:t>
      </w:r>
      <w:r w:rsidRPr="00C15390">
        <w:rPr>
          <w:sz w:val="28"/>
          <w:lang w:val="en-US"/>
        </w:rPr>
        <w:br/>
        <w:t xml:space="preserve">        </w:t>
      </w:r>
      <w:proofErr w:type="spellStart"/>
      <w:r w:rsidRPr="00C15390">
        <w:rPr>
          <w:sz w:val="28"/>
          <w:lang w:val="en-US"/>
        </w:rPr>
        <w:t>overridePendingTransition</w:t>
      </w:r>
      <w:proofErr w:type="spellEnd"/>
      <w:r w:rsidRPr="00C15390">
        <w:rPr>
          <w:sz w:val="28"/>
          <w:lang w:val="en-US"/>
        </w:rPr>
        <w:t>(</w:t>
      </w:r>
      <w:proofErr w:type="spellStart"/>
      <w:r w:rsidRPr="00C15390">
        <w:rPr>
          <w:sz w:val="28"/>
          <w:lang w:val="en-US"/>
        </w:rPr>
        <w:t>R.anim.</w:t>
      </w:r>
      <w:r w:rsidRPr="00C15390">
        <w:rPr>
          <w:i/>
          <w:iCs/>
          <w:sz w:val="28"/>
          <w:lang w:val="en-US"/>
        </w:rPr>
        <w:t>slide_right</w:t>
      </w:r>
      <w:proofErr w:type="spellEnd"/>
      <w:r w:rsidRPr="00C15390">
        <w:rPr>
          <w:sz w:val="28"/>
          <w:lang w:val="en-US"/>
        </w:rPr>
        <w:t xml:space="preserve">, </w:t>
      </w:r>
      <w:proofErr w:type="spellStart"/>
      <w:r w:rsidRPr="00C15390">
        <w:rPr>
          <w:sz w:val="28"/>
          <w:lang w:val="en-US"/>
        </w:rPr>
        <w:t>R.anim.</w:t>
      </w:r>
      <w:r w:rsidRPr="00C15390">
        <w:rPr>
          <w:i/>
          <w:iCs/>
          <w:sz w:val="28"/>
          <w:lang w:val="en-US"/>
        </w:rPr>
        <w:t>alpha</w:t>
      </w:r>
      <w:proofErr w:type="spellEnd"/>
      <w:r w:rsidRPr="00C15390">
        <w:rPr>
          <w:sz w:val="28"/>
          <w:lang w:val="en-US"/>
        </w:rPr>
        <w:t>);</w:t>
      </w:r>
      <w:r w:rsidRPr="00C15390">
        <w:rPr>
          <w:sz w:val="28"/>
          <w:lang w:val="en-US"/>
        </w:rPr>
        <w:br/>
        <w:t xml:space="preserve">    }</w:t>
      </w:r>
      <w:r w:rsidRPr="00C15390">
        <w:rPr>
          <w:sz w:val="28"/>
          <w:lang w:val="en-US"/>
        </w:rPr>
        <w:br/>
        <w:t>}</w:t>
      </w:r>
    </w:p>
    <w:p w:rsidR="00520A02" w:rsidRPr="00C15390" w:rsidRDefault="00520A02" w:rsidP="00715018">
      <w:pPr>
        <w:ind w:firstLine="851"/>
        <w:rPr>
          <w:lang w:val="en-US"/>
        </w:rPr>
      </w:pPr>
    </w:p>
    <w:sectPr w:rsidR="00520A02" w:rsidRPr="00C15390" w:rsidSect="00F509AC">
      <w:footerReference w:type="default" r:id="rId12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852" w:rsidRDefault="00963852" w:rsidP="00F509AC">
      <w:r>
        <w:separator/>
      </w:r>
    </w:p>
  </w:endnote>
  <w:endnote w:type="continuationSeparator" w:id="0">
    <w:p w:rsidR="00963852" w:rsidRDefault="00963852" w:rsidP="00F50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41020580"/>
      <w:docPartObj>
        <w:docPartGallery w:val="Page Numbers (Bottom of Page)"/>
        <w:docPartUnique/>
      </w:docPartObj>
    </w:sdtPr>
    <w:sdtContent>
      <w:p w:rsidR="00F509AC" w:rsidRDefault="00F509A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5390">
          <w:rPr>
            <w:noProof/>
          </w:rPr>
          <w:t>2</w:t>
        </w:r>
        <w:r>
          <w:fldChar w:fldCharType="end"/>
        </w:r>
      </w:p>
    </w:sdtContent>
  </w:sdt>
  <w:p w:rsidR="00F509AC" w:rsidRDefault="00F509AC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852" w:rsidRDefault="00963852" w:rsidP="00F509AC">
      <w:r>
        <w:separator/>
      </w:r>
    </w:p>
  </w:footnote>
  <w:footnote w:type="continuationSeparator" w:id="0">
    <w:p w:rsidR="00963852" w:rsidRDefault="00963852" w:rsidP="00F50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2E1646"/>
    <w:multiLevelType w:val="hybridMultilevel"/>
    <w:tmpl w:val="4444320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>
    <w:nsid w:val="024127DC"/>
    <w:multiLevelType w:val="hybridMultilevel"/>
    <w:tmpl w:val="DC9E2A9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49D2F68"/>
    <w:multiLevelType w:val="hybridMultilevel"/>
    <w:tmpl w:val="E9E235FE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4">
    <w:nsid w:val="097623FE"/>
    <w:multiLevelType w:val="hybridMultilevel"/>
    <w:tmpl w:val="0A5268E8"/>
    <w:lvl w:ilvl="0" w:tplc="91201F06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5">
    <w:nsid w:val="0FAE41B6"/>
    <w:multiLevelType w:val="hybridMultilevel"/>
    <w:tmpl w:val="33D01A48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1AA4CC8"/>
    <w:multiLevelType w:val="hybridMultilevel"/>
    <w:tmpl w:val="E7540E2C"/>
    <w:lvl w:ilvl="0" w:tplc="6C6E150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3EE490F"/>
    <w:multiLevelType w:val="hybridMultilevel"/>
    <w:tmpl w:val="0F6CFD26"/>
    <w:lvl w:ilvl="0" w:tplc="95E0512E">
      <w:start w:val="1"/>
      <w:numFmt w:val="decimal"/>
      <w:lvlText w:val="%1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8">
    <w:nsid w:val="14147676"/>
    <w:multiLevelType w:val="hybridMultilevel"/>
    <w:tmpl w:val="BCFCC4A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178D43B7"/>
    <w:multiLevelType w:val="hybridMultilevel"/>
    <w:tmpl w:val="0C8215C4"/>
    <w:lvl w:ilvl="0" w:tplc="01B8342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7AA1948"/>
    <w:multiLevelType w:val="multilevel"/>
    <w:tmpl w:val="090A47F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1">
    <w:nsid w:val="19A74B5A"/>
    <w:multiLevelType w:val="hybridMultilevel"/>
    <w:tmpl w:val="FA5E787A"/>
    <w:lvl w:ilvl="0" w:tplc="04190005">
      <w:start w:val="1"/>
      <w:numFmt w:val="bullet"/>
      <w:lvlText w:val="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12">
    <w:nsid w:val="1FDF6637"/>
    <w:multiLevelType w:val="multilevel"/>
    <w:tmpl w:val="37D08C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3">
    <w:nsid w:val="22D6236A"/>
    <w:multiLevelType w:val="hybridMultilevel"/>
    <w:tmpl w:val="A4DE4A48"/>
    <w:lvl w:ilvl="0" w:tplc="01B8342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252774E7"/>
    <w:multiLevelType w:val="hybridMultilevel"/>
    <w:tmpl w:val="0728CE90"/>
    <w:lvl w:ilvl="0" w:tplc="04190011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7812AFA"/>
    <w:multiLevelType w:val="hybridMultilevel"/>
    <w:tmpl w:val="FBE080C0"/>
    <w:lvl w:ilvl="0" w:tplc="91201F06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6">
    <w:nsid w:val="28405468"/>
    <w:multiLevelType w:val="multilevel"/>
    <w:tmpl w:val="CE6A3B16"/>
    <w:lvl w:ilvl="0">
      <w:start w:val="1"/>
      <w:numFmt w:val="decimal"/>
      <w:pStyle w:val="4"/>
      <w:lvlText w:val="%1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9"/>
        </w:tabs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9"/>
        </w:tabs>
        <w:ind w:left="2869" w:hanging="2160"/>
      </w:pPr>
      <w:rPr>
        <w:rFonts w:hint="default"/>
      </w:rPr>
    </w:lvl>
  </w:abstractNum>
  <w:abstractNum w:abstractNumId="17">
    <w:nsid w:val="30E91E7C"/>
    <w:multiLevelType w:val="hybridMultilevel"/>
    <w:tmpl w:val="59FA3118"/>
    <w:lvl w:ilvl="0" w:tplc="91201F06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8">
    <w:nsid w:val="34735501"/>
    <w:multiLevelType w:val="multilevel"/>
    <w:tmpl w:val="48EE6A5A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284" w:hanging="284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60"/>
        </w:tabs>
        <w:ind w:left="737" w:hanging="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36B44689"/>
    <w:multiLevelType w:val="hybridMultilevel"/>
    <w:tmpl w:val="8884D1BC"/>
    <w:lvl w:ilvl="0" w:tplc="0419000F">
      <w:start w:val="1"/>
      <w:numFmt w:val="decimal"/>
      <w:lvlText w:val="%1."/>
      <w:lvlJc w:val="left"/>
      <w:pPr>
        <w:ind w:left="3011" w:hanging="360"/>
      </w:pPr>
    </w:lvl>
    <w:lvl w:ilvl="1" w:tplc="04190019" w:tentative="1">
      <w:start w:val="1"/>
      <w:numFmt w:val="lowerLetter"/>
      <w:lvlText w:val="%2."/>
      <w:lvlJc w:val="left"/>
      <w:pPr>
        <w:ind w:left="3731" w:hanging="360"/>
      </w:pPr>
    </w:lvl>
    <w:lvl w:ilvl="2" w:tplc="0419001B" w:tentative="1">
      <w:start w:val="1"/>
      <w:numFmt w:val="lowerRoman"/>
      <w:lvlText w:val="%3."/>
      <w:lvlJc w:val="right"/>
      <w:pPr>
        <w:ind w:left="4451" w:hanging="180"/>
      </w:pPr>
    </w:lvl>
    <w:lvl w:ilvl="3" w:tplc="0419000F" w:tentative="1">
      <w:start w:val="1"/>
      <w:numFmt w:val="decimal"/>
      <w:lvlText w:val="%4."/>
      <w:lvlJc w:val="left"/>
      <w:pPr>
        <w:ind w:left="5171" w:hanging="360"/>
      </w:pPr>
    </w:lvl>
    <w:lvl w:ilvl="4" w:tplc="04190019" w:tentative="1">
      <w:start w:val="1"/>
      <w:numFmt w:val="lowerLetter"/>
      <w:lvlText w:val="%5."/>
      <w:lvlJc w:val="left"/>
      <w:pPr>
        <w:ind w:left="5891" w:hanging="360"/>
      </w:pPr>
    </w:lvl>
    <w:lvl w:ilvl="5" w:tplc="0419001B" w:tentative="1">
      <w:start w:val="1"/>
      <w:numFmt w:val="lowerRoman"/>
      <w:lvlText w:val="%6."/>
      <w:lvlJc w:val="right"/>
      <w:pPr>
        <w:ind w:left="6611" w:hanging="180"/>
      </w:pPr>
    </w:lvl>
    <w:lvl w:ilvl="6" w:tplc="0419000F" w:tentative="1">
      <w:start w:val="1"/>
      <w:numFmt w:val="decimal"/>
      <w:lvlText w:val="%7."/>
      <w:lvlJc w:val="left"/>
      <w:pPr>
        <w:ind w:left="7331" w:hanging="360"/>
      </w:pPr>
    </w:lvl>
    <w:lvl w:ilvl="7" w:tplc="04190019" w:tentative="1">
      <w:start w:val="1"/>
      <w:numFmt w:val="lowerLetter"/>
      <w:lvlText w:val="%8."/>
      <w:lvlJc w:val="left"/>
      <w:pPr>
        <w:ind w:left="8051" w:hanging="360"/>
      </w:pPr>
    </w:lvl>
    <w:lvl w:ilvl="8" w:tplc="0419001B" w:tentative="1">
      <w:start w:val="1"/>
      <w:numFmt w:val="lowerRoman"/>
      <w:lvlText w:val="%9."/>
      <w:lvlJc w:val="right"/>
      <w:pPr>
        <w:ind w:left="8771" w:hanging="180"/>
      </w:pPr>
    </w:lvl>
  </w:abstractNum>
  <w:abstractNum w:abstractNumId="20">
    <w:nsid w:val="39B51580"/>
    <w:multiLevelType w:val="hybridMultilevel"/>
    <w:tmpl w:val="27869212"/>
    <w:lvl w:ilvl="0" w:tplc="04190005">
      <w:start w:val="1"/>
      <w:numFmt w:val="bullet"/>
      <w:lvlText w:val="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21">
    <w:nsid w:val="41744FFF"/>
    <w:multiLevelType w:val="hybridMultilevel"/>
    <w:tmpl w:val="6AE40446"/>
    <w:lvl w:ilvl="0" w:tplc="04190005">
      <w:start w:val="1"/>
      <w:numFmt w:val="bullet"/>
      <w:lvlText w:val="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22">
    <w:nsid w:val="462F3CA0"/>
    <w:multiLevelType w:val="hybridMultilevel"/>
    <w:tmpl w:val="14C630B8"/>
    <w:lvl w:ilvl="0" w:tplc="95E0512E">
      <w:start w:val="1"/>
      <w:numFmt w:val="decimal"/>
      <w:lvlText w:val="%1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3">
    <w:nsid w:val="475D7D5C"/>
    <w:multiLevelType w:val="hybridMultilevel"/>
    <w:tmpl w:val="0AF22384"/>
    <w:lvl w:ilvl="0" w:tplc="91201F06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4">
    <w:nsid w:val="4DD9442A"/>
    <w:multiLevelType w:val="hybridMultilevel"/>
    <w:tmpl w:val="81A88178"/>
    <w:lvl w:ilvl="0" w:tplc="F8441100">
      <w:numFmt w:val="bullet"/>
      <w:lvlText w:val="-"/>
      <w:lvlJc w:val="left"/>
      <w:pPr>
        <w:ind w:left="229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5">
    <w:nsid w:val="50260250"/>
    <w:multiLevelType w:val="hybridMultilevel"/>
    <w:tmpl w:val="DB62E6B2"/>
    <w:lvl w:ilvl="0" w:tplc="01B8342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14A5AA1"/>
    <w:multiLevelType w:val="hybridMultilevel"/>
    <w:tmpl w:val="22661A36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290251F"/>
    <w:multiLevelType w:val="hybridMultilevel"/>
    <w:tmpl w:val="B78ABAC0"/>
    <w:lvl w:ilvl="0" w:tplc="0419000F">
      <w:start w:val="1"/>
      <w:numFmt w:val="decimal"/>
      <w:lvlText w:val="%1."/>
      <w:lvlJc w:val="left"/>
      <w:pPr>
        <w:ind w:left="3011" w:hanging="360"/>
      </w:pPr>
    </w:lvl>
    <w:lvl w:ilvl="1" w:tplc="04190019" w:tentative="1">
      <w:start w:val="1"/>
      <w:numFmt w:val="lowerLetter"/>
      <w:lvlText w:val="%2."/>
      <w:lvlJc w:val="left"/>
      <w:pPr>
        <w:ind w:left="3731" w:hanging="360"/>
      </w:pPr>
    </w:lvl>
    <w:lvl w:ilvl="2" w:tplc="0419001B" w:tentative="1">
      <w:start w:val="1"/>
      <w:numFmt w:val="lowerRoman"/>
      <w:lvlText w:val="%3."/>
      <w:lvlJc w:val="right"/>
      <w:pPr>
        <w:ind w:left="4451" w:hanging="180"/>
      </w:pPr>
    </w:lvl>
    <w:lvl w:ilvl="3" w:tplc="0419000F" w:tentative="1">
      <w:start w:val="1"/>
      <w:numFmt w:val="decimal"/>
      <w:lvlText w:val="%4."/>
      <w:lvlJc w:val="left"/>
      <w:pPr>
        <w:ind w:left="5171" w:hanging="360"/>
      </w:pPr>
    </w:lvl>
    <w:lvl w:ilvl="4" w:tplc="04190019" w:tentative="1">
      <w:start w:val="1"/>
      <w:numFmt w:val="lowerLetter"/>
      <w:lvlText w:val="%5."/>
      <w:lvlJc w:val="left"/>
      <w:pPr>
        <w:ind w:left="5891" w:hanging="360"/>
      </w:pPr>
    </w:lvl>
    <w:lvl w:ilvl="5" w:tplc="0419001B" w:tentative="1">
      <w:start w:val="1"/>
      <w:numFmt w:val="lowerRoman"/>
      <w:lvlText w:val="%6."/>
      <w:lvlJc w:val="right"/>
      <w:pPr>
        <w:ind w:left="6611" w:hanging="180"/>
      </w:pPr>
    </w:lvl>
    <w:lvl w:ilvl="6" w:tplc="0419000F" w:tentative="1">
      <w:start w:val="1"/>
      <w:numFmt w:val="decimal"/>
      <w:lvlText w:val="%7."/>
      <w:lvlJc w:val="left"/>
      <w:pPr>
        <w:ind w:left="7331" w:hanging="360"/>
      </w:pPr>
    </w:lvl>
    <w:lvl w:ilvl="7" w:tplc="04190019" w:tentative="1">
      <w:start w:val="1"/>
      <w:numFmt w:val="lowerLetter"/>
      <w:lvlText w:val="%8."/>
      <w:lvlJc w:val="left"/>
      <w:pPr>
        <w:ind w:left="8051" w:hanging="360"/>
      </w:pPr>
    </w:lvl>
    <w:lvl w:ilvl="8" w:tplc="0419001B" w:tentative="1">
      <w:start w:val="1"/>
      <w:numFmt w:val="lowerRoman"/>
      <w:lvlText w:val="%9."/>
      <w:lvlJc w:val="right"/>
      <w:pPr>
        <w:ind w:left="8771" w:hanging="180"/>
      </w:pPr>
    </w:lvl>
  </w:abstractNum>
  <w:abstractNum w:abstractNumId="28">
    <w:nsid w:val="54E9361C"/>
    <w:multiLevelType w:val="multilevel"/>
    <w:tmpl w:val="6A360F4E"/>
    <w:lvl w:ilvl="0">
      <w:start w:val="3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4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9">
    <w:nsid w:val="5B075E62"/>
    <w:multiLevelType w:val="hybridMultilevel"/>
    <w:tmpl w:val="4D484B62"/>
    <w:lvl w:ilvl="0" w:tplc="91201F06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30">
    <w:nsid w:val="5E1C2007"/>
    <w:multiLevelType w:val="singleLevel"/>
    <w:tmpl w:val="ED0A3F06"/>
    <w:lvl w:ilvl="0">
      <w:start w:val="1"/>
      <w:numFmt w:val="decimal"/>
      <w:lvlText w:val="1.%1 "/>
      <w:lvlJc w:val="left"/>
      <w:pPr>
        <w:tabs>
          <w:tab w:val="num" w:pos="720"/>
        </w:tabs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1">
    <w:nsid w:val="62604B90"/>
    <w:multiLevelType w:val="hybridMultilevel"/>
    <w:tmpl w:val="176ABF36"/>
    <w:lvl w:ilvl="0" w:tplc="F4642EA4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523D4B"/>
    <w:multiLevelType w:val="hybridMultilevel"/>
    <w:tmpl w:val="1EEA596C"/>
    <w:lvl w:ilvl="0" w:tplc="01B8342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6CE302D"/>
    <w:multiLevelType w:val="hybridMultilevel"/>
    <w:tmpl w:val="DB225F7A"/>
    <w:lvl w:ilvl="0" w:tplc="01B83420">
      <w:start w:val="1"/>
      <w:numFmt w:val="bullet"/>
      <w:lvlText w:val=""/>
      <w:lvlJc w:val="left"/>
      <w:pPr>
        <w:ind w:left="11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34">
    <w:nsid w:val="6BC76E6C"/>
    <w:multiLevelType w:val="hybridMultilevel"/>
    <w:tmpl w:val="002CF710"/>
    <w:lvl w:ilvl="0" w:tplc="95E0512E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>
    <w:nsid w:val="723660D8"/>
    <w:multiLevelType w:val="hybridMultilevel"/>
    <w:tmpl w:val="F9D4F4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788713D3"/>
    <w:multiLevelType w:val="multilevel"/>
    <w:tmpl w:val="360E09AE"/>
    <w:lvl w:ilvl="0">
      <w:start w:val="3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7">
    <w:nsid w:val="7F9C49DA"/>
    <w:multiLevelType w:val="hybridMultilevel"/>
    <w:tmpl w:val="09569CE4"/>
    <w:lvl w:ilvl="0" w:tplc="29F283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568" w:hanging="283"/>
        </w:pPr>
        <w:rPr>
          <w:rFonts w:ascii="Wingdings" w:hAnsi="Wingdings" w:hint="default"/>
          <w:b w:val="0"/>
          <w:i w:val="0"/>
          <w:sz w:val="20"/>
          <w:u w:val="none"/>
        </w:rPr>
      </w:lvl>
    </w:lvlOverride>
  </w:num>
  <w:num w:numId="3">
    <w:abstractNumId w:val="16"/>
  </w:num>
  <w:num w:numId="4">
    <w:abstractNumId w:val="16"/>
    <w:lvlOverride w:ilvl="0">
      <w:startOverride w:val="4"/>
    </w:lvlOverride>
  </w:num>
  <w:num w:numId="5">
    <w:abstractNumId w:val="1"/>
  </w:num>
  <w:num w:numId="6">
    <w:abstractNumId w:val="11"/>
  </w:num>
  <w:num w:numId="7">
    <w:abstractNumId w:val="21"/>
  </w:num>
  <w:num w:numId="8">
    <w:abstractNumId w:val="20"/>
  </w:num>
  <w:num w:numId="9">
    <w:abstractNumId w:val="3"/>
  </w:num>
  <w:num w:numId="10">
    <w:abstractNumId w:val="18"/>
  </w:num>
  <w:num w:numId="11">
    <w:abstractNumId w:val="33"/>
  </w:num>
  <w:num w:numId="12">
    <w:abstractNumId w:val="36"/>
  </w:num>
  <w:num w:numId="13">
    <w:abstractNumId w:val="28"/>
  </w:num>
  <w:num w:numId="14">
    <w:abstractNumId w:val="25"/>
  </w:num>
  <w:num w:numId="15">
    <w:abstractNumId w:val="32"/>
  </w:num>
  <w:num w:numId="16">
    <w:abstractNumId w:val="9"/>
  </w:num>
  <w:num w:numId="17">
    <w:abstractNumId w:val="14"/>
  </w:num>
  <w:num w:numId="18">
    <w:abstractNumId w:val="10"/>
  </w:num>
  <w:num w:numId="19">
    <w:abstractNumId w:val="31"/>
  </w:num>
  <w:num w:numId="20">
    <w:abstractNumId w:val="37"/>
  </w:num>
  <w:num w:numId="21">
    <w:abstractNumId w:val="26"/>
  </w:num>
  <w:num w:numId="22">
    <w:abstractNumId w:val="17"/>
  </w:num>
  <w:num w:numId="23">
    <w:abstractNumId w:val="4"/>
  </w:num>
  <w:num w:numId="24">
    <w:abstractNumId w:val="15"/>
  </w:num>
  <w:num w:numId="25">
    <w:abstractNumId w:val="29"/>
  </w:num>
  <w:num w:numId="26">
    <w:abstractNumId w:val="23"/>
  </w:num>
  <w:num w:numId="27">
    <w:abstractNumId w:val="12"/>
  </w:num>
  <w:num w:numId="28">
    <w:abstractNumId w:val="13"/>
  </w:num>
  <w:num w:numId="29">
    <w:abstractNumId w:val="5"/>
  </w:num>
  <w:num w:numId="30">
    <w:abstractNumId w:val="24"/>
  </w:num>
  <w:num w:numId="31">
    <w:abstractNumId w:val="34"/>
  </w:num>
  <w:num w:numId="32">
    <w:abstractNumId w:val="22"/>
  </w:num>
  <w:num w:numId="33">
    <w:abstractNumId w:val="19"/>
  </w:num>
  <w:num w:numId="34">
    <w:abstractNumId w:val="6"/>
  </w:num>
  <w:num w:numId="35">
    <w:abstractNumId w:val="35"/>
  </w:num>
  <w:num w:numId="36">
    <w:abstractNumId w:val="7"/>
  </w:num>
  <w:num w:numId="37">
    <w:abstractNumId w:val="27"/>
  </w:num>
  <w:num w:numId="38">
    <w:abstractNumId w:val="8"/>
  </w:num>
  <w:num w:numId="39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003"/>
    <w:rsid w:val="00006D10"/>
    <w:rsid w:val="00017197"/>
    <w:rsid w:val="00083757"/>
    <w:rsid w:val="000C7EDF"/>
    <w:rsid w:val="000E0712"/>
    <w:rsid w:val="000E4862"/>
    <w:rsid w:val="001733CB"/>
    <w:rsid w:val="00174304"/>
    <w:rsid w:val="001A0D1B"/>
    <w:rsid w:val="001A25F6"/>
    <w:rsid w:val="001A693F"/>
    <w:rsid w:val="002108CC"/>
    <w:rsid w:val="00257624"/>
    <w:rsid w:val="00257DE6"/>
    <w:rsid w:val="0026652D"/>
    <w:rsid w:val="0028536E"/>
    <w:rsid w:val="002977CB"/>
    <w:rsid w:val="002B70D0"/>
    <w:rsid w:val="002D3616"/>
    <w:rsid w:val="002E7A83"/>
    <w:rsid w:val="00306859"/>
    <w:rsid w:val="0031694F"/>
    <w:rsid w:val="0038239C"/>
    <w:rsid w:val="003F2509"/>
    <w:rsid w:val="003F2A0C"/>
    <w:rsid w:val="0044026D"/>
    <w:rsid w:val="004517AB"/>
    <w:rsid w:val="004557BB"/>
    <w:rsid w:val="00487C11"/>
    <w:rsid w:val="004D0E35"/>
    <w:rsid w:val="004D797A"/>
    <w:rsid w:val="004F3B68"/>
    <w:rsid w:val="004F4C59"/>
    <w:rsid w:val="00520A02"/>
    <w:rsid w:val="00545D51"/>
    <w:rsid w:val="00561D3D"/>
    <w:rsid w:val="005D47A7"/>
    <w:rsid w:val="005D6670"/>
    <w:rsid w:val="005F04FF"/>
    <w:rsid w:val="005F07CB"/>
    <w:rsid w:val="00606AE9"/>
    <w:rsid w:val="006652FD"/>
    <w:rsid w:val="00715018"/>
    <w:rsid w:val="00814F70"/>
    <w:rsid w:val="0083617C"/>
    <w:rsid w:val="0083724E"/>
    <w:rsid w:val="00860CC3"/>
    <w:rsid w:val="0088714D"/>
    <w:rsid w:val="008938B2"/>
    <w:rsid w:val="0089529B"/>
    <w:rsid w:val="00942ADA"/>
    <w:rsid w:val="00946C29"/>
    <w:rsid w:val="00963852"/>
    <w:rsid w:val="009936C9"/>
    <w:rsid w:val="009B076C"/>
    <w:rsid w:val="009D1D63"/>
    <w:rsid w:val="00A33DFE"/>
    <w:rsid w:val="00A5072A"/>
    <w:rsid w:val="00A65212"/>
    <w:rsid w:val="00A71158"/>
    <w:rsid w:val="00AA1419"/>
    <w:rsid w:val="00AA6CF3"/>
    <w:rsid w:val="00AD5003"/>
    <w:rsid w:val="00B40039"/>
    <w:rsid w:val="00B40241"/>
    <w:rsid w:val="00B5517D"/>
    <w:rsid w:val="00B62B1A"/>
    <w:rsid w:val="00B81602"/>
    <w:rsid w:val="00B9430C"/>
    <w:rsid w:val="00BB47AF"/>
    <w:rsid w:val="00BE0115"/>
    <w:rsid w:val="00BF7545"/>
    <w:rsid w:val="00C15390"/>
    <w:rsid w:val="00C35E04"/>
    <w:rsid w:val="00CD7047"/>
    <w:rsid w:val="00CE3640"/>
    <w:rsid w:val="00CF4F4C"/>
    <w:rsid w:val="00D05711"/>
    <w:rsid w:val="00D2497A"/>
    <w:rsid w:val="00D80817"/>
    <w:rsid w:val="00D9782E"/>
    <w:rsid w:val="00DF56A1"/>
    <w:rsid w:val="00DF64C3"/>
    <w:rsid w:val="00F509AC"/>
    <w:rsid w:val="00F83185"/>
    <w:rsid w:val="00FD100E"/>
    <w:rsid w:val="00FF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ind w:right="-625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caps/>
      <w:sz w:val="48"/>
    </w:rPr>
  </w:style>
  <w:style w:type="paragraph" w:styleId="3">
    <w:name w:val="heading 3"/>
    <w:basedOn w:val="a"/>
    <w:next w:val="a"/>
    <w:qFormat/>
    <w:pPr>
      <w:keepNext/>
      <w:ind w:left="4253" w:hanging="4253"/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numPr>
        <w:numId w:val="3"/>
      </w:numPr>
      <w:outlineLvl w:val="3"/>
    </w:pPr>
    <w:rPr>
      <w:sz w:val="28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ind w:right="-1050"/>
      <w:outlineLvl w:val="5"/>
    </w:pPr>
    <w:rPr>
      <w:b/>
      <w:bCs/>
      <w:sz w:val="28"/>
    </w:rPr>
  </w:style>
  <w:style w:type="paragraph" w:styleId="7">
    <w:name w:val="heading 7"/>
    <w:basedOn w:val="a"/>
    <w:next w:val="a"/>
    <w:qFormat/>
    <w:pPr>
      <w:keepNext/>
      <w:numPr>
        <w:ilvl w:val="12"/>
      </w:numPr>
      <w:ind w:left="283" w:firstLine="426"/>
      <w:outlineLvl w:val="6"/>
    </w:pPr>
    <w:rPr>
      <w:b/>
      <w:bCs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numPr>
        <w:ilvl w:val="12"/>
      </w:numPr>
      <w:ind w:firstLine="567"/>
      <w:jc w:val="both"/>
    </w:pPr>
    <w:rPr>
      <w:sz w:val="24"/>
    </w:rPr>
  </w:style>
  <w:style w:type="paragraph" w:styleId="20">
    <w:name w:val="Body Text Indent 2"/>
    <w:basedOn w:val="a"/>
    <w:semiHidden/>
    <w:pPr>
      <w:numPr>
        <w:ilvl w:val="12"/>
      </w:numPr>
      <w:ind w:firstLine="720"/>
      <w:jc w:val="both"/>
    </w:pPr>
    <w:rPr>
      <w:sz w:val="24"/>
    </w:rPr>
  </w:style>
  <w:style w:type="paragraph" w:styleId="30">
    <w:name w:val="Body Text Indent 3"/>
    <w:basedOn w:val="a"/>
    <w:semiHidden/>
    <w:pPr>
      <w:ind w:firstLine="709"/>
      <w:jc w:val="both"/>
    </w:pPr>
    <w:rPr>
      <w:sz w:val="28"/>
    </w:rPr>
  </w:style>
  <w:style w:type="paragraph" w:customStyle="1" w:styleId="H3">
    <w:name w:val="H3"/>
    <w:basedOn w:val="a"/>
    <w:next w:val="a"/>
    <w:pPr>
      <w:keepNext/>
      <w:spacing w:before="100" w:after="100"/>
      <w:outlineLvl w:val="3"/>
    </w:pPr>
    <w:rPr>
      <w:b/>
      <w:snapToGrid w:val="0"/>
      <w:sz w:val="28"/>
    </w:rPr>
  </w:style>
  <w:style w:type="paragraph" w:styleId="21">
    <w:name w:val="Body Text 2"/>
    <w:basedOn w:val="a"/>
    <w:semiHidden/>
    <w:rPr>
      <w:sz w:val="24"/>
    </w:rPr>
  </w:style>
  <w:style w:type="paragraph" w:styleId="31">
    <w:name w:val="Body Text 3"/>
    <w:basedOn w:val="a"/>
    <w:semiHidden/>
    <w:rPr>
      <w:color w:val="000080"/>
      <w:sz w:val="24"/>
    </w:rPr>
  </w:style>
  <w:style w:type="character" w:styleId="a4">
    <w:name w:val="Hyperlink"/>
    <w:uiPriority w:val="99"/>
    <w:rsid w:val="00D80817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D80817"/>
    <w:pPr>
      <w:tabs>
        <w:tab w:val="right" w:leader="dot" w:pos="9911"/>
      </w:tabs>
      <w:spacing w:line="360" w:lineRule="auto"/>
      <w:jc w:val="center"/>
    </w:pPr>
    <w:rPr>
      <w:sz w:val="28"/>
      <w:szCs w:val="28"/>
    </w:rPr>
  </w:style>
  <w:style w:type="paragraph" w:styleId="22">
    <w:name w:val="toc 2"/>
    <w:basedOn w:val="a"/>
    <w:next w:val="a"/>
    <w:autoRedefine/>
    <w:uiPriority w:val="39"/>
    <w:unhideWhenUsed/>
    <w:rsid w:val="00D80817"/>
    <w:pPr>
      <w:tabs>
        <w:tab w:val="right" w:leader="dot" w:pos="9911"/>
      </w:tabs>
      <w:ind w:left="284"/>
    </w:pPr>
  </w:style>
  <w:style w:type="paragraph" w:styleId="a5">
    <w:name w:val="TOC Heading"/>
    <w:basedOn w:val="1"/>
    <w:next w:val="a"/>
    <w:uiPriority w:val="39"/>
    <w:semiHidden/>
    <w:unhideWhenUsed/>
    <w:qFormat/>
    <w:rsid w:val="00DF64C3"/>
    <w:pPr>
      <w:keepLines/>
      <w:spacing w:before="480" w:line="276" w:lineRule="auto"/>
      <w:ind w:right="0"/>
      <w:outlineLvl w:val="9"/>
    </w:pPr>
    <w:rPr>
      <w:rFonts w:ascii="Cambria" w:hAnsi="Cambria"/>
      <w:b/>
      <w:bCs/>
      <w:color w:val="365F91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BB47A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BB47AF"/>
    <w:rPr>
      <w:rFonts w:ascii="Tahoma" w:hAnsi="Tahoma" w:cs="Tahoma"/>
      <w:sz w:val="16"/>
      <w:szCs w:val="16"/>
    </w:rPr>
  </w:style>
  <w:style w:type="paragraph" w:customStyle="1" w:styleId="a8">
    <w:name w:val="обыч.диплом"/>
    <w:basedOn w:val="a"/>
    <w:link w:val="a9"/>
    <w:qFormat/>
    <w:rsid w:val="006652FD"/>
    <w:pPr>
      <w:spacing w:line="360" w:lineRule="auto"/>
      <w:ind w:firstLine="851"/>
      <w:jc w:val="both"/>
    </w:pPr>
    <w:rPr>
      <w:rFonts w:eastAsia="Calibri"/>
      <w:sz w:val="28"/>
      <w:szCs w:val="22"/>
      <w:lang w:eastAsia="en-US"/>
    </w:rPr>
  </w:style>
  <w:style w:type="character" w:customStyle="1" w:styleId="a9">
    <w:name w:val="обыч.диплом Знак"/>
    <w:link w:val="a8"/>
    <w:rsid w:val="006652FD"/>
    <w:rPr>
      <w:rFonts w:eastAsia="Calibri"/>
      <w:sz w:val="28"/>
      <w:szCs w:val="22"/>
      <w:lang w:eastAsia="en-US"/>
    </w:rPr>
  </w:style>
  <w:style w:type="paragraph" w:styleId="aa">
    <w:name w:val="List Paragraph"/>
    <w:basedOn w:val="a"/>
    <w:uiPriority w:val="34"/>
    <w:qFormat/>
    <w:rsid w:val="005F04FF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3F2A0C"/>
    <w:pPr>
      <w:spacing w:before="100" w:beforeAutospacing="1" w:after="100" w:afterAutospacing="1"/>
    </w:pPr>
    <w:rPr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F509A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F509AC"/>
  </w:style>
  <w:style w:type="paragraph" w:styleId="ae">
    <w:name w:val="footer"/>
    <w:basedOn w:val="a"/>
    <w:link w:val="af"/>
    <w:uiPriority w:val="99"/>
    <w:unhideWhenUsed/>
    <w:rsid w:val="00F509A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F509AC"/>
  </w:style>
  <w:style w:type="paragraph" w:styleId="HTML">
    <w:name w:val="HTML Preformatted"/>
    <w:basedOn w:val="a"/>
    <w:link w:val="HTML0"/>
    <w:uiPriority w:val="99"/>
    <w:semiHidden/>
    <w:unhideWhenUsed/>
    <w:rsid w:val="00C15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5390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ind w:right="-625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caps/>
      <w:sz w:val="48"/>
    </w:rPr>
  </w:style>
  <w:style w:type="paragraph" w:styleId="3">
    <w:name w:val="heading 3"/>
    <w:basedOn w:val="a"/>
    <w:next w:val="a"/>
    <w:qFormat/>
    <w:pPr>
      <w:keepNext/>
      <w:ind w:left="4253" w:hanging="4253"/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numPr>
        <w:numId w:val="3"/>
      </w:numPr>
      <w:outlineLvl w:val="3"/>
    </w:pPr>
    <w:rPr>
      <w:sz w:val="28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ind w:right="-1050"/>
      <w:outlineLvl w:val="5"/>
    </w:pPr>
    <w:rPr>
      <w:b/>
      <w:bCs/>
      <w:sz w:val="28"/>
    </w:rPr>
  </w:style>
  <w:style w:type="paragraph" w:styleId="7">
    <w:name w:val="heading 7"/>
    <w:basedOn w:val="a"/>
    <w:next w:val="a"/>
    <w:qFormat/>
    <w:pPr>
      <w:keepNext/>
      <w:numPr>
        <w:ilvl w:val="12"/>
      </w:numPr>
      <w:ind w:left="283" w:firstLine="426"/>
      <w:outlineLvl w:val="6"/>
    </w:pPr>
    <w:rPr>
      <w:b/>
      <w:bCs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numPr>
        <w:ilvl w:val="12"/>
      </w:numPr>
      <w:ind w:firstLine="567"/>
      <w:jc w:val="both"/>
    </w:pPr>
    <w:rPr>
      <w:sz w:val="24"/>
    </w:rPr>
  </w:style>
  <w:style w:type="paragraph" w:styleId="20">
    <w:name w:val="Body Text Indent 2"/>
    <w:basedOn w:val="a"/>
    <w:semiHidden/>
    <w:pPr>
      <w:numPr>
        <w:ilvl w:val="12"/>
      </w:numPr>
      <w:ind w:firstLine="720"/>
      <w:jc w:val="both"/>
    </w:pPr>
    <w:rPr>
      <w:sz w:val="24"/>
    </w:rPr>
  </w:style>
  <w:style w:type="paragraph" w:styleId="30">
    <w:name w:val="Body Text Indent 3"/>
    <w:basedOn w:val="a"/>
    <w:semiHidden/>
    <w:pPr>
      <w:ind w:firstLine="709"/>
      <w:jc w:val="both"/>
    </w:pPr>
    <w:rPr>
      <w:sz w:val="28"/>
    </w:rPr>
  </w:style>
  <w:style w:type="paragraph" w:customStyle="1" w:styleId="H3">
    <w:name w:val="H3"/>
    <w:basedOn w:val="a"/>
    <w:next w:val="a"/>
    <w:pPr>
      <w:keepNext/>
      <w:spacing w:before="100" w:after="100"/>
      <w:outlineLvl w:val="3"/>
    </w:pPr>
    <w:rPr>
      <w:b/>
      <w:snapToGrid w:val="0"/>
      <w:sz w:val="28"/>
    </w:rPr>
  </w:style>
  <w:style w:type="paragraph" w:styleId="21">
    <w:name w:val="Body Text 2"/>
    <w:basedOn w:val="a"/>
    <w:semiHidden/>
    <w:rPr>
      <w:sz w:val="24"/>
    </w:rPr>
  </w:style>
  <w:style w:type="paragraph" w:styleId="31">
    <w:name w:val="Body Text 3"/>
    <w:basedOn w:val="a"/>
    <w:semiHidden/>
    <w:rPr>
      <w:color w:val="000080"/>
      <w:sz w:val="24"/>
    </w:rPr>
  </w:style>
  <w:style w:type="character" w:styleId="a4">
    <w:name w:val="Hyperlink"/>
    <w:uiPriority w:val="99"/>
    <w:rsid w:val="00D80817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D80817"/>
    <w:pPr>
      <w:tabs>
        <w:tab w:val="right" w:leader="dot" w:pos="9911"/>
      </w:tabs>
      <w:spacing w:line="360" w:lineRule="auto"/>
      <w:jc w:val="center"/>
    </w:pPr>
    <w:rPr>
      <w:sz w:val="28"/>
      <w:szCs w:val="28"/>
    </w:rPr>
  </w:style>
  <w:style w:type="paragraph" w:styleId="22">
    <w:name w:val="toc 2"/>
    <w:basedOn w:val="a"/>
    <w:next w:val="a"/>
    <w:autoRedefine/>
    <w:uiPriority w:val="39"/>
    <w:unhideWhenUsed/>
    <w:rsid w:val="00D80817"/>
    <w:pPr>
      <w:tabs>
        <w:tab w:val="right" w:leader="dot" w:pos="9911"/>
      </w:tabs>
      <w:ind w:left="284"/>
    </w:pPr>
  </w:style>
  <w:style w:type="paragraph" w:styleId="a5">
    <w:name w:val="TOC Heading"/>
    <w:basedOn w:val="1"/>
    <w:next w:val="a"/>
    <w:uiPriority w:val="39"/>
    <w:semiHidden/>
    <w:unhideWhenUsed/>
    <w:qFormat/>
    <w:rsid w:val="00DF64C3"/>
    <w:pPr>
      <w:keepLines/>
      <w:spacing w:before="480" w:line="276" w:lineRule="auto"/>
      <w:ind w:right="0"/>
      <w:outlineLvl w:val="9"/>
    </w:pPr>
    <w:rPr>
      <w:rFonts w:ascii="Cambria" w:hAnsi="Cambria"/>
      <w:b/>
      <w:bCs/>
      <w:color w:val="365F91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BB47A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BB47AF"/>
    <w:rPr>
      <w:rFonts w:ascii="Tahoma" w:hAnsi="Tahoma" w:cs="Tahoma"/>
      <w:sz w:val="16"/>
      <w:szCs w:val="16"/>
    </w:rPr>
  </w:style>
  <w:style w:type="paragraph" w:customStyle="1" w:styleId="a8">
    <w:name w:val="обыч.диплом"/>
    <w:basedOn w:val="a"/>
    <w:link w:val="a9"/>
    <w:qFormat/>
    <w:rsid w:val="006652FD"/>
    <w:pPr>
      <w:spacing w:line="360" w:lineRule="auto"/>
      <w:ind w:firstLine="851"/>
      <w:jc w:val="both"/>
    </w:pPr>
    <w:rPr>
      <w:rFonts w:eastAsia="Calibri"/>
      <w:sz w:val="28"/>
      <w:szCs w:val="22"/>
      <w:lang w:eastAsia="en-US"/>
    </w:rPr>
  </w:style>
  <w:style w:type="character" w:customStyle="1" w:styleId="a9">
    <w:name w:val="обыч.диплом Знак"/>
    <w:link w:val="a8"/>
    <w:rsid w:val="006652FD"/>
    <w:rPr>
      <w:rFonts w:eastAsia="Calibri"/>
      <w:sz w:val="28"/>
      <w:szCs w:val="22"/>
      <w:lang w:eastAsia="en-US"/>
    </w:rPr>
  </w:style>
  <w:style w:type="paragraph" w:styleId="aa">
    <w:name w:val="List Paragraph"/>
    <w:basedOn w:val="a"/>
    <w:uiPriority w:val="34"/>
    <w:qFormat/>
    <w:rsid w:val="005F04FF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3F2A0C"/>
    <w:pPr>
      <w:spacing w:before="100" w:beforeAutospacing="1" w:after="100" w:afterAutospacing="1"/>
    </w:pPr>
    <w:rPr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F509A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F509AC"/>
  </w:style>
  <w:style w:type="paragraph" w:styleId="ae">
    <w:name w:val="footer"/>
    <w:basedOn w:val="a"/>
    <w:link w:val="af"/>
    <w:uiPriority w:val="99"/>
    <w:unhideWhenUsed/>
    <w:rsid w:val="00F509A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F509AC"/>
  </w:style>
  <w:style w:type="paragraph" w:styleId="HTML">
    <w:name w:val="HTML Preformatted"/>
    <w:basedOn w:val="a"/>
    <w:link w:val="HTML0"/>
    <w:uiPriority w:val="99"/>
    <w:semiHidden/>
    <w:unhideWhenUsed/>
    <w:rsid w:val="00C15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539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1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://wnfx.ru/android-razrabotka-mobilnyih-prilozheniy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nfx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AB005-F5A5-484C-AF8B-058476256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17</Pages>
  <Words>2204</Words>
  <Characters>12564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ПАМЯТКА</vt:lpstr>
    </vt:vector>
  </TitlesOfParts>
  <Company>ВГТУ</Company>
  <LinksUpToDate>false</LinksUpToDate>
  <CharactersWithSpaces>14739</CharactersWithSpaces>
  <SharedDoc>false</SharedDoc>
  <HLinks>
    <vt:vector size="144" baseType="variant">
      <vt:variant>
        <vt:i4>1114165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_Toc311641309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_Toc311641308</vt:lpwstr>
      </vt:variant>
      <vt:variant>
        <vt:i4>1114165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_Toc311641307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_Toc311641306</vt:lpwstr>
      </vt:variant>
      <vt:variant>
        <vt:i4>1114165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_Toc311641305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_Toc311641304</vt:lpwstr>
      </vt:variant>
      <vt:variant>
        <vt:i4>1114165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_Toc311641303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_Toc311641302</vt:lpwstr>
      </vt:variant>
      <vt:variant>
        <vt:i4>1114165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_Toc311641301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_Toc311641300</vt:lpwstr>
      </vt:variant>
      <vt:variant>
        <vt:i4>1572916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_Toc311641299</vt:lpwstr>
      </vt:variant>
      <vt:variant>
        <vt:i4>1572916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_Toc311641298</vt:lpwstr>
      </vt:variant>
      <vt:variant>
        <vt:i4>1572916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_Toc311641297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_Toc311641296</vt:lpwstr>
      </vt:variant>
      <vt:variant>
        <vt:i4>1572916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_Toc311641295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_Toc441572909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_Toc441572907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_Toc441572905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_Toc441572904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_Toc441572903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_Toc441572902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_Toc441572901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_Toc441572900</vt:lpwstr>
      </vt:variant>
      <vt:variant>
        <vt:i4>1900602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_Toc441572899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ПАМЯТКА</dc:title>
  <dc:creator>Егор</dc:creator>
  <cp:lastModifiedBy>Дмитрий</cp:lastModifiedBy>
  <cp:revision>7</cp:revision>
  <cp:lastPrinted>2016-06-10T06:14:00Z</cp:lastPrinted>
  <dcterms:created xsi:type="dcterms:W3CDTF">2018-12-02T05:36:00Z</dcterms:created>
  <dcterms:modified xsi:type="dcterms:W3CDTF">2018-12-02T16:16:00Z</dcterms:modified>
</cp:coreProperties>
</file>