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A6D1E"/>
        </w:rPr>
        <w:t>Index Beast — Kiến trúc thư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Trạng thái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Khung xương — 2026-10-17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Mục tiêu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Dễ mở rộng, dễ debug; crawl → lọc → xử lý → index tách rời từng bước</w:t>
            </w:r>
          </w:p>
        </w:tc>
      </w:tr>
    </w:tbl>
    <w:p/>
    <w:p>
      <w:pPr>
        <w:spacing w:before="20" w:after="60"/>
      </w:pPr>
      <w:r>
        <w:rPr>
          <w:b/>
        </w:rPr>
        <w:t>Phạm vi:</w:t>
      </w:r>
      <w:r>
        <w:t xml:space="preserve"> lore Elden Ring base game. </w:t>
      </w:r>
      <w:r>
        <w:rPr>
          <w:rFonts w:ascii="Consolas" w:hAnsi="Consolas"/>
          <w:sz w:val="19"/>
        </w:rPr>
        <w:t>game_scope=base</w:t>
      </w:r>
      <w:r>
        <w:t xml:space="preserve"> áp dụng cho ingestion, retrieval và web fallback.</w:t>
      </w:r>
    </w:p>
    <w:p>
      <w:pPr>
        <w:spacing w:before="20" w:after="60"/>
      </w:pPr>
      <w:r>
        <w:t xml:space="preserve">Quy trình Git áp dụng theo </w:t>
      </w:r>
      <w:r>
        <w:rPr>
          <w:color w:val="0969DA"/>
          <w:u w:val="single"/>
        </w:rPr>
        <w:t>quy_uoc.md</w:t>
      </w:r>
      <w:r>
        <w:t>: feature tách từ develop, PR về develop và Mentor review trước khi merge.</w:t>
      </w:r>
    </w:p>
    <w:p>
      <w:pPr>
        <w:pStyle w:val="Heading1"/>
      </w:pPr>
      <w:r>
        <w:t>1. Cây thư mục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Index-Beast/</w:t>
              <w:br/>
              <w:t>├─ backend/</w:t>
              <w:br/>
              <w:t>│  ├─ core/                 # DÙNG CHUNG (online + offline), không I/O mạng ngoài DB/Qdrant</w:t>
              <w:br/>
              <w:t>│  │  ├─ config.py          # toàn bộ tham số</w:t>
              <w:br/>
              <w:t>│  │  ├─ logging.py         # log JSON + request_id / job_id</w:t>
              <w:br/>
              <w:t>│  │  ├─ errors.py</w:t>
              <w:br/>
              <w:t>│  │  ├─ ids.py             # id ổn định → upsert idempotent</w:t>
              <w:br/>
              <w:t>│  │  ├─ types.py           # hợp đồng dữ liệu giữa các bước</w:t>
              <w:br/>
              <w:t>│  │  ├─ db/                # session, models, repositories</w:t>
              <w:br/>
              <w:t>│  │  ├─ vector/            # schema collection, store (upsert, hybrid search)</w:t>
              <w:br/>
              <w:t>│  │  ├─ encoders/          # e5-small, bm25, reranker (ONNX)</w:t>
              <w:br/>
              <w:t>│  │  └─ text/              # html_clean, sections, normalize, chunking (thuần, không I/O)</w:t>
              <w:br/>
              <w:t>│  │</w:t>
              <w:br/>
              <w:t>│  ├─ app/                  # ONLINE — API</w:t>
              <w:br/>
              <w:t>│  │  ├─ main.py, context.py</w:t>
              <w:br/>
              <w:t>│  │  ├─ api/               # HTTP: routes/, schemas/, deps.py, router.py</w:t>
              <w:br/>
              <w:t>│  │  ├─ services/          # nghiệp vụ: chat_service, feedback_service</w:t>
              <w:br/>
              <w:t>│  │  ├─ rag/               # pipeline, rewrite, retriever, reranker, generator, web_fallback, trace, prompts/</w:t>
              <w:br/>
              <w:t>│  │  └─ adapters/          # bên ngoài: llm (DeepSeek), redis, web_search (DuckDuckGo)</w:t>
              <w:br/>
              <w:t>│  │</w:t>
              <w:br/>
              <w:t>│  ├─ ingest/               # OFFLINE — pipeline dữ liệu</w:t>
              <w:br/>
              <w:t>│  │  ├─ __main__.py        # CLI</w:t>
              <w:br/>
              <w:t>│  │  ├─ config/sources.toml</w:t>
              <w:br/>
              <w:t>│  │  ├─ settings.py, jobs.py</w:t>
              <w:br/>
              <w:t>│  │  ├─ sources/           # plugin nguồn: base, wikigg, wikipedia, fanapis</w:t>
              <w:br/>
              <w:t>│  │  ├─ crawl/             # 1. tải thô</w:t>
              <w:br/>
              <w:t>│  │  ├─ filter/            # 2. giữ/bỏ + lý do, khử trùng lặp</w:t>
              <w:br/>
              <w:t>│  │  ├─ transform/         # 3. làm sạch + metadata</w:t>
              <w:br/>
              <w:t>│  │  ├─ chunk/             # 4. chia đoạn</w:t>
              <w:br/>
              <w:t>│  │  ├─ index/             # 5. embed + ghi Qdrant/PG</w:t>
              <w:br/>
              <w:t>│  │  ├─ entities/          # alias thực thể</w:t>
              <w:br/>
              <w:t>│  │  └─ debug/             # inspect_page, report</w:t>
              <w:br/>
              <w:t>│  │</w:t>
              <w:br/>
              <w:t>│  ├─ eval/                 # golden_set.jsonl, retrieval.py, answer.py, reports/</w:t>
              <w:br/>
              <w:t>│  ├─ migrations/           # Alembic</w:t>
              <w:br/>
              <w:t>│  ├─ tests/                # unit/, integration/, fixtures/</w:t>
              <w:br/>
              <w:t>│  └─ data/                 # (gitignore) artifact từng bước ingest — xem §3</w:t>
              <w:br/>
              <w:t>│</w:t>
              <w:br/>
              <w:t>├─ web/src/                 # api/, pages/, components/{chat,layout}/, hooks/, lib/, styles/</w:t>
              <w:br/>
              <w:t>├─ bot/src/                 # api/, commands/, interactions/, utils/, deploy-commands.ts</w:t>
              <w:br/>
              <w:t>├─ infra/                   # Caddyfile, caddy.Dockerfile</w:t>
              <w:br/>
              <w:t>├─ scripts/                 # deploy.sh, backup.sh, ingest-weekly.sh</w:t>
              <w:br/>
              <w:t>├─ docs/  planning/</w:t>
              <w:br/>
              <w:t>├─ docker-compose.yml  .env.example  .github/workflows/ci.yml</w:t>
            </w:r>
          </w:p>
        </w:tc>
      </w:tr>
    </w:tbl>
    <w:p/>
    <w:p>
      <w:pPr>
        <w:pStyle w:val="Heading1"/>
      </w:pPr>
      <w:r>
        <w:t>2. Quy tắc phụ thuộc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80" w:after="80" w:line="276" w:lineRule="auto"/>
            </w:pPr>
            <w:r/>
            <w:r>
              <w:rPr>
                <w:rFonts w:ascii="Consolas" w:hAnsi="Consolas"/>
                <w:color w:val="24292F"/>
                <w:sz w:val="17"/>
              </w:rPr>
              <w:t>app/api → app/services → app/rag → app/adapters ─┐</w:t>
              <w:br/>
              <w:t xml:space="preserve">                                                 ├─► core/</w:t>
              <w:br/>
              <w:t>ingest/&lt;bước&gt; ───────────────────────────────────┘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Quy tắc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Lý do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</w:t>
            </w:r>
            <w:r>
              <w:rPr>
                <w:sz w:val="19"/>
              </w:rPr>
              <w:t xml:space="preserve"> không import </w:t>
            </w:r>
            <w:r>
              <w:rPr>
                <w:rFonts w:ascii="Consolas" w:hAnsi="Consolas"/>
                <w:sz w:val="19"/>
              </w:rPr>
              <w:t>app/</w:t>
            </w:r>
            <w:r>
              <w:rPr>
                <w:sz w:val="19"/>
              </w:rPr>
              <w:t xml:space="preserve"> hay </w:t>
            </w:r>
            <w:r>
              <w:rPr>
                <w:rFonts w:ascii="Consolas" w:hAnsi="Consolas"/>
                <w:sz w:val="19"/>
              </w:rPr>
              <w:t>ingest/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Dùng chung được, test độc lập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</w:t>
            </w:r>
            <w:r>
              <w:rPr>
                <w:sz w:val="19"/>
              </w:rPr>
              <w:t xml:space="preserve"> và </w:t>
            </w:r>
            <w:r>
              <w:rPr>
                <w:rFonts w:ascii="Consolas" w:hAnsi="Consolas"/>
                <w:sz w:val="19"/>
              </w:rPr>
              <w:t>ingest/</w:t>
            </w:r>
            <w:r>
              <w:rPr>
                <w:sz w:val="19"/>
              </w:rPr>
              <w:t xml:space="preserve"> không import lẫn nhau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Online và offline triển khai, chạy, mở rộng riêng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api/</w:t>
            </w:r>
            <w:r>
              <w:rPr>
                <w:sz w:val="19"/>
              </w:rPr>
              <w:t xml:space="preserve"> chỉ parse request + gọi service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Đổi giao thức (REST/SSE/WebSocket) không đụng nghiệp vụ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Gọi hệ thống ngoài chỉ qua </w:t>
            </w:r>
            <w:r>
              <w:rPr>
                <w:rFonts w:ascii="Consolas" w:hAnsi="Consolas"/>
                <w:sz w:val="19"/>
              </w:rPr>
              <w:t>adapters/</w:t>
            </w:r>
            <w:r>
              <w:rPr>
                <w:sz w:val="19"/>
              </w:rPr>
              <w:t xml:space="preserve"> hoặc </w:t>
            </w:r>
            <w:r>
              <w:rPr>
                <w:rFonts w:ascii="Consolas" w:hAnsi="Consolas"/>
                <w:sz w:val="19"/>
              </w:rPr>
              <w:t>core/{db,vector,encoders}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Đổi DeepSeek/DuckDuckGo/Redis chỉ sửa 1 file; test thay bằng bản giả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core/text/</w:t>
            </w:r>
            <w:r>
              <w:rPr>
                <w:sz w:val="19"/>
              </w:rPr>
              <w:t xml:space="preserve"> là hàm thuần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Ingest và web fallback dùng chung một cách làm sạch/chunk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Mọi tham số ở </w:t>
            </w:r>
            <w:r>
              <w:rPr>
                <w:rFonts w:ascii="Consolas" w:hAnsi="Consolas"/>
                <w:sz w:val="19"/>
              </w:rPr>
              <w:t>core/config.py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sources.toml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Tinh chỉnh không sửa code</w:t>
            </w:r>
          </w:p>
        </w:tc>
      </w:tr>
    </w:tbl>
    <w:p/>
    <w:p>
      <w:pPr>
        <w:pStyle w:val="Heading1"/>
      </w:pPr>
      <w:r>
        <w:t>3. Pipeline dữ liệu (offline)</w:t>
      </w:r>
    </w:p>
    <w:p>
      <w:pPr>
        <w:spacing w:before="20" w:after="60"/>
      </w:pPr>
      <w:r>
        <w:t xml:space="preserve">Mỗi bước </w:t>
      </w:r>
      <w:r>
        <w:rPr>
          <w:b/>
        </w:rPr>
        <w:t>đọc artifact của bước trước, ghi artifact của mình</w:t>
      </w:r>
      <w:r>
        <w:t>. Vì vậy có thể chạy lại riêng một bước (ví dụ chỉ chunk lại khi đổi kích thước) và mở file ra xem khi debug.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872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872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Lệnh</w:t>
            </w:r>
          </w:p>
        </w:tc>
        <w:tc>
          <w:tcPr>
            <w:tcW w:type="dxa" w:w="1872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Đầu vào</w:t>
            </w:r>
          </w:p>
        </w:tc>
        <w:tc>
          <w:tcPr>
            <w:tcW w:type="dxa" w:w="1872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Đầu ra (artifact)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crawl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python -m ingest crawl --source wikigg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API nguồn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data/raw/&lt;source&gt;/&lt;id&gt;.json</w:t>
            </w:r>
            <w:r>
              <w:rPr>
                <w:sz w:val="19"/>
              </w:rPr>
              <w:t xml:space="preserve"> (HTML, revid, categories, url)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filter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 filter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raw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data/filtered/&lt;source&gt;/decisions.jsonl</w:t>
            </w:r>
            <w:r>
              <w:rPr>
                <w:sz w:val="19"/>
              </w:rPr>
              <w:t xml:space="preserve"> (id, keep, lý do)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transform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 transform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raw + decisions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data/processed/&lt;source&gt;/&lt;id&gt;.json</w:t>
            </w:r>
            <w:r>
              <w:rPr>
                <w:sz w:val="19"/>
              </w:rPr>
              <w:t xml:space="preserve"> (sections + metadata)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chunk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 chunk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processed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data/chunks/&lt;source&gt;/&lt;id&gt;.jsonl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index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 index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chunks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Qdrant </w:t>
            </w:r>
            <w:r>
              <w:rPr>
                <w:rFonts w:ascii="Consolas" w:hAnsi="Consolas"/>
                <w:sz w:val="19"/>
              </w:rPr>
              <w:t>lore_chunks</w:t>
            </w:r>
            <w:r>
              <w:rPr>
                <w:sz w:val="19"/>
              </w:rPr>
              <w:t xml:space="preserve"> + PG </w:t>
            </w:r>
            <w:r>
              <w:rPr>
                <w:rFonts w:ascii="Consolas" w:hAnsi="Consolas"/>
                <w:sz w:val="19"/>
              </w:rPr>
              <w:t>documents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chunks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run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 run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chạy 1→5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update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 update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crawl trang có revision mới → 2→5 cho trang đó (cron hằng tuần)</w:t>
            </w:r>
          </w:p>
        </w:tc>
      </w:tr>
    </w:tbl>
    <w:p/>
    <w:p>
      <w:pPr>
        <w:spacing w:before="20" w:after="60"/>
      </w:pPr>
      <w:r>
        <w:t xml:space="preserve">Tuỳ chọn chung: </w:t>
      </w:r>
      <w:r>
        <w:rPr>
          <w:rFonts w:ascii="Consolas" w:hAnsi="Consolas"/>
          <w:sz w:val="19"/>
        </w:rPr>
        <w:t>--source</w:t>
      </w:r>
      <w:r>
        <w:t xml:space="preserve">, </w:t>
      </w:r>
      <w:r>
        <w:rPr>
          <w:rFonts w:ascii="Consolas" w:hAnsi="Consolas"/>
          <w:sz w:val="19"/>
        </w:rPr>
        <w:t>--limit N</w:t>
      </w:r>
      <w:r>
        <w:t xml:space="preserve">, </w:t>
      </w:r>
      <w:r>
        <w:rPr>
          <w:rFonts w:ascii="Consolas" w:hAnsi="Consolas"/>
          <w:sz w:val="19"/>
        </w:rPr>
        <w:t>--page TITLE</w:t>
      </w:r>
      <w:r>
        <w:t xml:space="preserve">, </w:t>
      </w:r>
      <w:r>
        <w:rPr>
          <w:rFonts w:ascii="Consolas" w:hAnsi="Consolas"/>
          <w:sz w:val="19"/>
        </w:rPr>
        <w:t>--dry-run</w:t>
      </w:r>
      <w:r>
        <w:t>.</w:t>
      </w:r>
    </w:p>
    <w:p>
      <w:pPr>
        <w:spacing w:before="20" w:after="60"/>
      </w:pPr>
      <w:r>
        <w:t>Tính chất bắt buộc của mỗi bước:</w:t>
      </w:r>
    </w:p>
    <w:p>
      <w:pPr>
        <w:pStyle w:val="ListBullet"/>
      </w:pPr>
      <w:r>
        <w:rPr>
          <w:b/>
        </w:rPr>
        <w:t>Idempotent:</w:t>
      </w:r>
      <w:r>
        <w:t xml:space="preserve"> chạy lại cho cùng kết quả. id sinh từ </w:t>
      </w:r>
      <w:r>
        <w:rPr>
          <w:rFonts w:ascii="Consolas" w:hAnsi="Consolas"/>
          <w:sz w:val="19"/>
        </w:rPr>
        <w:t>core/ids.py</w:t>
      </w:r>
      <w:r>
        <w:t xml:space="preserve">; bước index so </w:t>
      </w:r>
      <w:r>
        <w:rPr>
          <w:rFonts w:ascii="Consolas" w:hAnsi="Consolas"/>
          <w:sz w:val="19"/>
        </w:rPr>
        <w:t>content_hash</w:t>
      </w:r>
      <w:r>
        <w:t xml:space="preserve"> trước khi ghi.</w:t>
      </w:r>
    </w:p>
    <w:p>
      <w:pPr>
        <w:pStyle w:val="ListBullet"/>
      </w:pPr>
      <w:r>
        <w:rPr>
          <w:b/>
        </w:rPr>
        <w:t>Incremental:</w:t>
      </w:r>
      <w:r>
        <w:t xml:space="preserve"> bỏ qua phần không đổi (revision ở bước crawl, hash ở bước index).</w:t>
      </w:r>
    </w:p>
    <w:p>
      <w:pPr>
        <w:pStyle w:val="ListBullet"/>
      </w:pPr>
      <w:r>
        <w:rPr>
          <w:b/>
        </w:rPr>
        <w:t>Có report:</w:t>
      </w:r>
      <w:r>
        <w:t xml:space="preserve"> mỗi lần chạy ghi một dòng vào bảng </w:t>
      </w:r>
      <w:r>
        <w:rPr>
          <w:rFonts w:ascii="Consolas" w:hAnsi="Consolas"/>
          <w:sz w:val="19"/>
        </w:rPr>
        <w:t>ingestion_jobs</w:t>
      </w:r>
      <w:r>
        <w:t xml:space="preserve"> và file </w:t>
      </w:r>
      <w:r>
        <w:rPr>
          <w:rFonts w:ascii="Consolas" w:hAnsi="Consolas"/>
          <w:sz w:val="19"/>
        </w:rPr>
        <w:t>data/reports/&lt;job_id&gt;.json</w:t>
      </w:r>
      <w:r>
        <w:t xml:space="preserve"> (số lượng vào/ra/lỗi, thời gian).</w:t>
      </w:r>
    </w:p>
    <w:p>
      <w:pPr>
        <w:pStyle w:val="Heading1"/>
      </w:pPr>
      <w:r>
        <w:t>4. Debug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Muốn biết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Cách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Vì sao một trang bị bỏ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data/filtered/&lt;source&gt;/decisions.jsonl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Trang được làm sạch / chunk ra sao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python -m ingest inspect --page "Starscourge Radahn"</w:t>
            </w:r>
            <w:r>
              <w:rPr>
                <w:sz w:val="19"/>
              </w:rPr>
              <w:t xml:space="preserve"> (in output qua từng bước)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Tình trạng dữ liệu tổng thể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python -m ingest report</w:t>
            </w:r>
            <w:r>
              <w:rPr>
                <w:sz w:val="19"/>
              </w:rPr>
              <w:t xml:space="preserve"> (số trang/chunk, phân bố độ dài, lý do lọc)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Vì sao một câu trả lời sai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messages.trace</w:t>
            </w:r>
            <w:r>
              <w:rPr>
                <w:sz w:val="19"/>
              </w:rPr>
              <w:t xml:space="preserve"> (query viết lại, chunk + điểm từng bước, độ trễ) → </w:t>
            </w:r>
            <w:r>
              <w:rPr>
                <w:rFonts w:ascii="Consolas" w:hAnsi="Consolas"/>
                <w:sz w:val="19"/>
              </w:rPr>
              <w:t>/api/v1/admin/trace/{message_id}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Theo một request qua web/bot → api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Header </w:t>
            </w:r>
            <w:r>
              <w:rPr>
                <w:rFonts w:ascii="Consolas" w:hAnsi="Consolas"/>
                <w:sz w:val="19"/>
              </w:rPr>
              <w:t>X-Request-ID</w:t>
            </w:r>
            <w:r>
              <w:rPr>
                <w:sz w:val="19"/>
              </w:rPr>
              <w:t>, có trong mọi dòng log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Lỗi làm sạch với một trang cụ thể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Lưu HTML trang đó vào </w:t>
            </w:r>
            <w:r>
              <w:rPr>
                <w:rFonts w:ascii="Consolas" w:hAnsi="Consolas"/>
                <w:sz w:val="19"/>
              </w:rPr>
              <w:t>tests/fixtures/</w:t>
            </w:r>
            <w:r>
              <w:rPr>
                <w:sz w:val="19"/>
              </w:rPr>
              <w:t xml:space="preserve"> và viết test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Chất lượng có tốt lên không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eval/retrieval.py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eval/answer.py</w:t>
            </w:r>
            <w:r>
              <w:rPr>
                <w:sz w:val="19"/>
              </w:rPr>
              <w:t xml:space="preserve"> → bảng </w:t>
            </w:r>
            <w:r>
              <w:rPr>
                <w:rFonts w:ascii="Consolas" w:hAnsi="Consolas"/>
                <w:sz w:val="19"/>
              </w:rPr>
              <w:t>eval_runs</w:t>
            </w:r>
          </w:p>
        </w:tc>
      </w:tr>
    </w:tbl>
    <w:p/>
    <w:p>
      <w:pPr>
        <w:pStyle w:val="Heading1"/>
      </w:pPr>
      <w:r>
        <w:t>5. Mở rộng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Nhu cầu</w:t>
            </w:r>
          </w:p>
        </w:tc>
        <w:tc>
          <w:tcPr>
            <w:tcW w:type="dxa" w:w="4680"/>
            <w:shd w:val="clear" w:color="auto" w:fill="D9C48A"/>
          </w:tcPr>
          <w:p>
            <w:pPr>
              <w:spacing w:before="60" w:after="6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Làm gì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nguồn dữ liệu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 file </w:t>
            </w:r>
            <w:r>
              <w:rPr>
                <w:rFonts w:ascii="Consolas" w:hAnsi="Consolas"/>
                <w:sz w:val="19"/>
              </w:rPr>
              <w:t>ingest/sources/&lt;tên&gt;.py</w:t>
            </w:r>
            <w:r>
              <w:rPr>
                <w:sz w:val="19"/>
              </w:rPr>
              <w:t xml:space="preserve"> (implement </w:t>
            </w:r>
            <w:r>
              <w:rPr>
                <w:rFonts w:ascii="Consolas" w:hAnsi="Consolas"/>
                <w:sz w:val="19"/>
              </w:rPr>
              <w:t>base.Source</w:t>
            </w:r>
            <w:r>
              <w:rPr>
                <w:sz w:val="19"/>
              </w:rPr>
              <w:t xml:space="preserve">) + 1 mục </w:t>
            </w:r>
            <w:r>
              <w:rPr>
                <w:rFonts w:ascii="Consolas" w:hAnsi="Consolas"/>
                <w:sz w:val="19"/>
              </w:rPr>
              <w:t>[sources.&lt;tên&gt;]</w:t>
            </w:r>
            <w:r>
              <w:rPr>
                <w:sz w:val="19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sources.toml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quy tắc lọc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ingest/filter/rules.py</w:t>
            </w:r>
            <w:r>
              <w:rPr>
                <w:sz w:val="19"/>
              </w:rPr>
              <w:t xml:space="preserve"> hoặc thêm vào </w:t>
            </w:r>
            <w:r>
              <w:rPr>
                <w:rFonts w:ascii="Consolas" w:hAnsi="Consolas"/>
                <w:sz w:val="19"/>
              </w:rPr>
              <w:t>[filter]</w:t>
            </w:r>
            <w:r>
              <w:rPr>
                <w:sz w:val="19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sources.toml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metadata (spoiler, nhân vật…)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ingest/transform/metadata.py</w:t>
            </w:r>
            <w:r>
              <w:rPr>
                <w:sz w:val="19"/>
              </w:rPr>
              <w:t xml:space="preserve"> + payload index trong </w:t>
            </w:r>
            <w:r>
              <w:rPr>
                <w:rFonts w:ascii="Consolas" w:hAnsi="Consolas"/>
                <w:sz w:val="19"/>
              </w:rPr>
              <w:t>core/vector/schema.py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Đổi chiến lược chunk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Sửa </w:t>
            </w:r>
            <w:r>
              <w:rPr>
                <w:rFonts w:ascii="Consolas" w:hAnsi="Consolas"/>
                <w:sz w:val="19"/>
              </w:rPr>
              <w:t>[chunk]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ingest chunk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ingest index</w:t>
            </w:r>
            <w:r>
              <w:rPr>
                <w:sz w:val="19"/>
              </w:rPr>
              <w:t xml:space="preserve"> (không cần crawl lại)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Đổi LLM / search engine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app/adapters/llm.py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app/adapters/web_search.py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tài nguyên dùng chung (LLM, encoder, client mới)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Thuộc tính + khởi tạo trong </w:t>
            </w:r>
            <w:r>
              <w:rPr>
                <w:rFonts w:ascii="Consolas" w:hAnsi="Consolas"/>
                <w:sz w:val="19"/>
              </w:rPr>
              <w:t>app/context.py</w:t>
            </w:r>
            <w:r>
              <w:rPr>
                <w:sz w:val="19"/>
              </w:rPr>
              <w:t xml:space="preserve">, gọi </w:t>
            </w:r>
            <w:r>
              <w:rPr>
                <w:rFonts w:ascii="Consolas" w:hAnsi="Consolas"/>
                <w:sz w:val="19"/>
              </w:rPr>
              <w:t>ctx.register(name, close=…, check=…)</w:t>
            </w:r>
            <w:r>
              <w:rPr>
                <w:sz w:val="19"/>
              </w:rPr>
              <w:t xml:space="preserve"> → tự có trong </w:t>
            </w:r>
            <w:r>
              <w:rPr>
                <w:rFonts w:ascii="Consolas" w:hAnsi="Consolas"/>
                <w:sz w:val="19"/>
              </w:rPr>
              <w:t>/health</w:t>
            </w:r>
            <w:r>
              <w:rPr>
                <w:sz w:val="19"/>
              </w:rPr>
              <w:t xml:space="preserve"> và tự đóng khi tắt app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endpoint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File mới trong </w:t>
            </w:r>
            <w:r>
              <w:rPr>
                <w:rFonts w:ascii="Consolas" w:hAnsi="Consolas"/>
                <w:sz w:val="19"/>
              </w:rPr>
              <w:t>app/api/routes/</w:t>
            </w:r>
            <w:r>
              <w:rPr>
                <w:sz w:val="19"/>
              </w:rPr>
              <w:t xml:space="preserve"> (một </w:t>
            </w:r>
            <w:r>
              <w:rPr>
                <w:rFonts w:ascii="Consolas" w:hAnsi="Consolas"/>
                <w:sz w:val="19"/>
              </w:rPr>
              <w:t>APIRouter</w:t>
            </w:r>
            <w:r>
              <w:rPr>
                <w:sz w:val="19"/>
              </w:rPr>
              <w:t xml:space="preserve">) + schema trong </w:t>
            </w:r>
            <w:r>
              <w:rPr>
                <w:rFonts w:ascii="Consolas" w:hAnsi="Consolas"/>
                <w:sz w:val="19"/>
              </w:rPr>
              <w:t>app/api/schemas/</w:t>
            </w:r>
            <w:r>
              <w:rPr>
                <w:sz w:val="19"/>
              </w:rPr>
              <w:t xml:space="preserve"> + 1 dòng </w:t>
            </w:r>
            <w:r>
              <w:rPr>
                <w:rFonts w:ascii="Consolas" w:hAnsi="Consolas"/>
                <w:sz w:val="19"/>
              </w:rPr>
              <w:t>include_router</w:t>
            </w:r>
            <w:r>
              <w:rPr>
                <w:sz w:val="19"/>
              </w:rPr>
              <w:t xml:space="preserve"> trong </w:t>
            </w:r>
            <w:r>
              <w:rPr>
                <w:rFonts w:ascii="Consolas" w:hAnsi="Consolas"/>
                <w:sz w:val="19"/>
              </w:rPr>
              <w:t>app/api/router.py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middleware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app/middleware.py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install_middleware()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tham số cấu hình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Trường mới trong </w:t>
            </w:r>
            <w:r>
              <w:rPr>
                <w:rFonts w:ascii="Consolas" w:hAnsi="Consolas"/>
                <w:sz w:val="19"/>
              </w:rPr>
              <w:t>core/config.py</w:t>
            </w:r>
            <w:r>
              <w:rPr>
                <w:sz w:val="19"/>
              </w:rPr>
              <w:t xml:space="preserve"> (đúng nhóm) + dòng mẫu trong </w:t>
            </w:r>
            <w:r>
              <w:rPr>
                <w:rFonts w:ascii="Consolas" w:hAnsi="Consolas"/>
                <w:sz w:val="19"/>
              </w:rPr>
              <w:t>.env.example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environment:</w:t>
            </w:r>
            <w:r>
              <w:rPr>
                <w:sz w:val="19"/>
              </w:rPr>
              <w:t xml:space="preserve"> của service cần nó trong </w:t>
            </w:r>
            <w:r>
              <w:rPr>
                <w:rFonts w:ascii="Consolas" w:hAnsi="Consolas"/>
                <w:sz w:val="19"/>
              </w:rPr>
              <w:t>docker-compose.yml</w:t>
            </w:r>
            <w:r>
              <w:rPr>
                <w:sz w:val="19"/>
              </w:rPr>
              <w:t xml:space="preserve"> (README → Cấu hình)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bước RAG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Module mới trong </w:t>
            </w:r>
            <w:r>
              <w:rPr>
                <w:rFonts w:ascii="Consolas" w:hAnsi="Consolas"/>
                <w:sz w:val="19"/>
              </w:rPr>
              <w:t>app/rag/</w:t>
            </w:r>
            <w:r>
              <w:rPr>
                <w:sz w:val="19"/>
              </w:rPr>
              <w:t xml:space="preserve">, gọi từ </w:t>
            </w:r>
            <w:r>
              <w:rPr>
                <w:rFonts w:ascii="Consolas" w:hAnsi="Consolas"/>
                <w:sz w:val="19"/>
              </w:rPr>
              <w:t>pipeline.py</w:t>
            </w:r>
            <w:r>
              <w:rPr>
                <w:sz w:val="19"/>
              </w:rPr>
              <w:t>, ghi thời gian vào trace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Thêm kênh (Telegram, Messenger…)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Client mới gọi </w:t>
            </w:r>
            <w:r>
              <w:rPr>
                <w:rFonts w:ascii="Consolas" w:hAnsi="Consolas"/>
                <w:sz w:val="19"/>
              </w:rPr>
              <w:t>/api/v1/chat</w:t>
            </w:r>
            <w:r>
              <w:rPr>
                <w:sz w:val="19"/>
              </w:rPr>
              <w:t xml:space="preserve"> với </w:t>
            </w:r>
            <w:r>
              <w:rPr>
                <w:rFonts w:ascii="Consolas" w:hAnsi="Consolas"/>
                <w:sz w:val="19"/>
              </w:rPr>
              <w:t>channel</w:t>
            </w:r>
            <w:r>
              <w:rPr>
                <w:sz w:val="19"/>
              </w:rPr>
              <w:t xml:space="preserve"> và </w:t>
            </w:r>
            <w:r>
              <w:rPr>
                <w:rFonts w:ascii="Consolas" w:hAnsi="Consolas"/>
                <w:sz w:val="19"/>
              </w:rPr>
              <w:t>external_ref</w:t>
            </w:r>
            <w:r>
              <w:rPr>
                <w:sz w:val="19"/>
              </w:rPr>
              <w:t xml:space="preserve"> riêng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Tăng tải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API stateless (state ở PG/Redis/Qdrant): tăng worker hoặc instance; tách ingest sang máy khác vì chỉ dùng chung </w:t>
            </w:r>
            <w:r>
              <w:rPr>
                <w:rFonts w:ascii="Consolas" w:hAnsi="Consolas"/>
                <w:sz w:val="19"/>
              </w:rPr>
              <w:t>core/</w:t>
            </w:r>
          </w:p>
        </w:tc>
      </w:tr>
    </w:tbl>
    <w:p/>
    <w:p>
      <w:pPr>
        <w:spacing w:before="20" w:after="60"/>
      </w:pPr>
      <w:r>
        <w:t>Nguồn dữ liệu mới phải cung cấp lore Elden Ring base game.</w:t>
      </w:r>
    </w:p>
    <w:p>
      <w:pPr>
        <w:pStyle w:val="Heading1"/>
      </w:pPr>
      <w:r>
        <w:t>6. Thứ tự dựng (Sprint 1–2)</w:t>
      </w:r>
    </w:p>
    <w:p>
      <w:pPr>
        <w:pStyle w:val="ListNumber"/>
      </w:pPr>
      <w:r>
        <w:rPr>
          <w:rFonts w:ascii="Consolas" w:hAnsi="Consolas"/>
          <w:sz w:val="19"/>
        </w:rPr>
        <w:t>core/config.py</w:t>
      </w:r>
      <w:r>
        <w:t xml:space="preserve">, </w:t>
      </w:r>
      <w:r>
        <w:rPr>
          <w:rFonts w:ascii="Consolas" w:hAnsi="Consolas"/>
          <w:sz w:val="19"/>
        </w:rPr>
        <w:t>core/logging.py</w:t>
      </w:r>
      <w:r>
        <w:t xml:space="preserve">, </w:t>
      </w:r>
      <w:r>
        <w:rPr>
          <w:rFonts w:ascii="Consolas" w:hAnsi="Consolas"/>
          <w:sz w:val="19"/>
        </w:rPr>
        <w:t>app/main.py</w:t>
      </w:r>
      <w:r>
        <w:t xml:space="preserve">, </w:t>
      </w:r>
      <w:r>
        <w:rPr>
          <w:rFonts w:ascii="Consolas" w:hAnsi="Consolas"/>
          <w:sz w:val="19"/>
        </w:rPr>
        <w:t>/health</w:t>
      </w:r>
      <w:r>
        <w:t xml:space="preserve"> → chạy được container.</w:t>
      </w:r>
    </w:p>
    <w:p>
      <w:pPr>
        <w:pStyle w:val="ListNumber"/>
      </w:pPr>
      <w:r>
        <w:rPr>
          <w:rFonts w:ascii="Consolas" w:hAnsi="Consolas"/>
          <w:sz w:val="19"/>
        </w:rPr>
        <w:t>core/types.py</w:t>
      </w:r>
      <w:r>
        <w:t xml:space="preserve"> → cả team thống nhất hợp đồng dữ liệu trước khi code các bước.</w:t>
      </w:r>
    </w:p>
    <w:p>
      <w:pPr>
        <w:pStyle w:val="ListNumber"/>
      </w:pPr>
      <w:r>
        <w:rPr>
          <w:rFonts w:ascii="Consolas" w:hAnsi="Consolas"/>
          <w:sz w:val="19"/>
        </w:rPr>
        <w:t>ingest/sources/wikigg.py</w:t>
      </w:r>
      <w:r>
        <w:t xml:space="preserve"> + </w:t>
      </w:r>
      <w:r>
        <w:rPr>
          <w:rFonts w:ascii="Consolas" w:hAnsi="Consolas"/>
          <w:sz w:val="19"/>
        </w:rPr>
        <w:t>crawl/</w:t>
      </w:r>
      <w:r>
        <w:t xml:space="preserve"> → có </w:t>
      </w:r>
      <w:r>
        <w:rPr>
          <w:rFonts w:ascii="Consolas" w:hAnsi="Consolas"/>
          <w:sz w:val="19"/>
        </w:rPr>
        <w:t>data/raw/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filter/</w:t>
      </w:r>
      <w:r>
        <w:t xml:space="preserve"> → </w:t>
      </w:r>
      <w:r>
        <w:rPr>
          <w:rFonts w:ascii="Consolas" w:hAnsi="Consolas"/>
          <w:sz w:val="19"/>
        </w:rPr>
        <w:t>transform/</w:t>
      </w:r>
      <w:r>
        <w:t xml:space="preserve"> → </w:t>
      </w:r>
      <w:r>
        <w:rPr>
          <w:rFonts w:ascii="Consolas" w:hAnsi="Consolas"/>
          <w:sz w:val="19"/>
        </w:rPr>
        <w:t>chunk/</w:t>
      </w:r>
      <w:r>
        <w:t xml:space="preserve"> → </w:t>
      </w:r>
      <w:r>
        <w:rPr>
          <w:rFonts w:ascii="Consolas" w:hAnsi="Consolas"/>
          <w:sz w:val="19"/>
        </w:rPr>
        <w:t>index/</w:t>
      </w:r>
      <w:r>
        <w:t xml:space="preserve">, kiểm tra từng bước bằng </w:t>
      </w:r>
      <w:r>
        <w:rPr>
          <w:rFonts w:ascii="Consolas" w:hAnsi="Consolas"/>
          <w:sz w:val="19"/>
        </w:rPr>
        <w:t>inspect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app/rag/*</w:t>
      </w:r>
      <w:r>
        <w:t xml:space="preserve"> → </w:t>
      </w:r>
      <w:r>
        <w:rPr>
          <w:rFonts w:ascii="Consolas" w:hAnsi="Consolas"/>
          <w:sz w:val="19"/>
        </w:rPr>
        <w:t>services/chat_service.py</w:t>
      </w:r>
      <w:r>
        <w:t xml:space="preserve"> → </w:t>
      </w:r>
      <w:r>
        <w:rPr>
          <w:rFonts w:ascii="Consolas" w:hAnsi="Consolas"/>
          <w:sz w:val="19"/>
        </w:rPr>
        <w:t>api/routes/chat.py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