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A67C" w14:textId="008E6ADE" w:rsidR="00862049" w:rsidRPr="00544894" w:rsidRDefault="00862049" w:rsidP="00862049">
      <w:pPr>
        <w:jc w:val="center"/>
        <w:rPr>
          <w:b/>
          <w:bCs/>
          <w:color w:val="FF0000"/>
          <w:sz w:val="52"/>
          <w:szCs w:val="52"/>
        </w:rPr>
      </w:pPr>
      <w:r w:rsidRPr="00544894">
        <w:rPr>
          <w:b/>
          <w:bCs/>
          <w:color w:val="FF0000"/>
          <w:sz w:val="52"/>
          <w:szCs w:val="52"/>
        </w:rPr>
        <w:t>REPORT</w:t>
      </w:r>
    </w:p>
    <w:p w14:paraId="2F2784B5" w14:textId="4F7B29A7" w:rsidR="00862049" w:rsidRPr="00544894" w:rsidRDefault="00862049">
      <w:pPr>
        <w:rPr>
          <w:sz w:val="28"/>
          <w:szCs w:val="28"/>
        </w:rPr>
      </w:pPr>
      <w:r w:rsidRPr="00544894">
        <w:rPr>
          <w:sz w:val="28"/>
          <w:szCs w:val="28"/>
        </w:rPr>
        <w:tab/>
      </w:r>
    </w:p>
    <w:p w14:paraId="112E6702" w14:textId="46E3E07A" w:rsidR="00507CC1" w:rsidRPr="00544894" w:rsidRDefault="00507CC1">
      <w:pPr>
        <w:rPr>
          <w:sz w:val="28"/>
          <w:szCs w:val="28"/>
        </w:rPr>
      </w:pPr>
      <w:r w:rsidRPr="00297E58">
        <w:rPr>
          <w:b/>
          <w:bCs/>
          <w:sz w:val="28"/>
          <w:szCs w:val="28"/>
        </w:rPr>
        <w:t>Class</w:t>
      </w:r>
      <w:r w:rsidRPr="00544894">
        <w:rPr>
          <w:sz w:val="28"/>
          <w:szCs w:val="28"/>
        </w:rPr>
        <w:t>: AI17C</w:t>
      </w:r>
    </w:p>
    <w:p w14:paraId="47524821" w14:textId="29DE0BB5" w:rsidR="00507CC1" w:rsidRPr="00544894" w:rsidRDefault="00507CC1">
      <w:pPr>
        <w:rPr>
          <w:sz w:val="28"/>
          <w:szCs w:val="28"/>
        </w:rPr>
      </w:pPr>
      <w:r w:rsidRPr="00297E58">
        <w:rPr>
          <w:b/>
          <w:bCs/>
          <w:sz w:val="28"/>
          <w:szCs w:val="28"/>
        </w:rPr>
        <w:t>Subject</w:t>
      </w:r>
      <w:r w:rsidRPr="00544894">
        <w:rPr>
          <w:sz w:val="28"/>
          <w:szCs w:val="28"/>
        </w:rPr>
        <w:t xml:space="preserve">: </w:t>
      </w:r>
      <w:r w:rsidR="00862049" w:rsidRPr="00544894">
        <w:rPr>
          <w:sz w:val="28"/>
          <w:szCs w:val="28"/>
        </w:rPr>
        <w:t>DBM302m</w:t>
      </w:r>
    </w:p>
    <w:p w14:paraId="0599888B" w14:textId="6B1C5599" w:rsidR="00862049" w:rsidRPr="00544894" w:rsidRDefault="00862049">
      <w:pPr>
        <w:rPr>
          <w:sz w:val="28"/>
          <w:szCs w:val="28"/>
        </w:rPr>
      </w:pPr>
      <w:r w:rsidRPr="00297E58">
        <w:rPr>
          <w:b/>
          <w:bCs/>
          <w:sz w:val="28"/>
          <w:szCs w:val="28"/>
        </w:rPr>
        <w:t>Instructor</w:t>
      </w:r>
      <w:r w:rsidRPr="00544894">
        <w:rPr>
          <w:sz w:val="28"/>
          <w:szCs w:val="28"/>
        </w:rPr>
        <w:t>: Nguyen Van Vinh – VinhNV27</w:t>
      </w:r>
    </w:p>
    <w:p w14:paraId="059BE110" w14:textId="610A75F3" w:rsidR="00862049" w:rsidRPr="00544894" w:rsidRDefault="00507CC1">
      <w:pPr>
        <w:rPr>
          <w:sz w:val="28"/>
          <w:szCs w:val="28"/>
        </w:rPr>
      </w:pPr>
      <w:r w:rsidRPr="00297E58">
        <w:rPr>
          <w:b/>
          <w:bCs/>
          <w:sz w:val="28"/>
          <w:szCs w:val="28"/>
        </w:rPr>
        <w:t>Group</w:t>
      </w:r>
      <w:r w:rsidRPr="00544894">
        <w:rPr>
          <w:sz w:val="28"/>
          <w:szCs w:val="28"/>
        </w:rPr>
        <w:t>: 1</w:t>
      </w:r>
    </w:p>
    <w:p w14:paraId="2ECD0FEE" w14:textId="77777777" w:rsidR="00862049" w:rsidRPr="00544894" w:rsidRDefault="00862049">
      <w:pPr>
        <w:rPr>
          <w:sz w:val="28"/>
          <w:szCs w:val="28"/>
        </w:rPr>
      </w:pPr>
      <w:r w:rsidRPr="00297E58">
        <w:rPr>
          <w:b/>
          <w:bCs/>
          <w:sz w:val="28"/>
          <w:szCs w:val="28"/>
        </w:rPr>
        <w:t>Members</w:t>
      </w:r>
      <w:r w:rsidRPr="00544894">
        <w:rPr>
          <w:sz w:val="28"/>
          <w:szCs w:val="28"/>
        </w:rPr>
        <w:t xml:space="preserve">: </w:t>
      </w:r>
    </w:p>
    <w:p w14:paraId="44A8AEC3" w14:textId="46BAF495" w:rsidR="00862049" w:rsidRPr="00544894" w:rsidRDefault="00862049" w:rsidP="00862049">
      <w:pPr>
        <w:ind w:firstLine="720"/>
        <w:rPr>
          <w:sz w:val="28"/>
          <w:szCs w:val="28"/>
        </w:rPr>
      </w:pPr>
      <w:r w:rsidRPr="00544894">
        <w:rPr>
          <w:sz w:val="28"/>
          <w:szCs w:val="28"/>
        </w:rPr>
        <w:t>Ha Khai Hoan - QE170157</w:t>
      </w:r>
    </w:p>
    <w:p w14:paraId="535D06E9" w14:textId="5574981B" w:rsidR="00862049" w:rsidRDefault="00862049">
      <w:pPr>
        <w:rPr>
          <w:sz w:val="28"/>
          <w:szCs w:val="28"/>
        </w:rPr>
      </w:pPr>
      <w:r w:rsidRPr="00544894">
        <w:rPr>
          <w:sz w:val="28"/>
          <w:szCs w:val="28"/>
        </w:rPr>
        <w:tab/>
        <w:t>Dang Phuc Bao Chau - QE170060</w:t>
      </w:r>
    </w:p>
    <w:p w14:paraId="7894948C" w14:textId="3D8947D9" w:rsidR="006F493C" w:rsidRPr="00544894" w:rsidRDefault="006F493C">
      <w:pPr>
        <w:rPr>
          <w:sz w:val="28"/>
          <w:szCs w:val="28"/>
        </w:rPr>
      </w:pPr>
      <w:r>
        <w:rPr>
          <w:sz w:val="28"/>
          <w:szCs w:val="28"/>
        </w:rPr>
        <w:tab/>
        <w:t xml:space="preserve">Nguyen Van Thu – </w:t>
      </w:r>
      <w:r w:rsidRPr="006F493C">
        <w:rPr>
          <w:sz w:val="28"/>
          <w:szCs w:val="28"/>
        </w:rPr>
        <w:t>QE170147</w:t>
      </w:r>
    </w:p>
    <w:p w14:paraId="4ECF241B" w14:textId="77777777" w:rsidR="00507CC1" w:rsidRPr="00544894" w:rsidRDefault="00507CC1">
      <w:pPr>
        <w:rPr>
          <w:sz w:val="28"/>
          <w:szCs w:val="28"/>
        </w:rPr>
      </w:pPr>
    </w:p>
    <w:p w14:paraId="0AE705E7" w14:textId="05D05F34"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Which problem are you trying to solve why?</w:t>
      </w:r>
    </w:p>
    <w:p w14:paraId="1C5E8867" w14:textId="1EB1B2E9" w:rsidR="00507CC1" w:rsidRDefault="00507CC1">
      <w:pPr>
        <w:rPr>
          <w:sz w:val="28"/>
          <w:szCs w:val="28"/>
        </w:rPr>
      </w:pPr>
      <w:r w:rsidRPr="00544894">
        <w:rPr>
          <w:sz w:val="28"/>
          <w:szCs w:val="28"/>
        </w:rPr>
        <w:t>I am interested in understanding which socio-economic factors most influence an individual's income. Specifically, I would like to explore the relationship between factors such as age, education, occupation, and gender in predicting whether an individual will earn more than $50,000 per year. Additionally, I would like to explore whether there are significant income differences between genders and races.</w:t>
      </w:r>
    </w:p>
    <w:p w14:paraId="3167A0EB" w14:textId="77777777" w:rsidR="001366A5" w:rsidRDefault="001366A5">
      <w:pPr>
        <w:rPr>
          <w:sz w:val="28"/>
          <w:szCs w:val="28"/>
        </w:rPr>
      </w:pPr>
    </w:p>
    <w:p w14:paraId="4962983B" w14:textId="78958E7B" w:rsidR="001366A5" w:rsidRDefault="001366A5">
      <w:pPr>
        <w:rPr>
          <w:sz w:val="28"/>
          <w:szCs w:val="28"/>
        </w:rPr>
      </w:pPr>
      <w:r w:rsidRPr="001366A5">
        <w:rPr>
          <w:sz w:val="28"/>
          <w:szCs w:val="28"/>
        </w:rPr>
        <w:t>This would be helpful in areas such as:</w:t>
      </w:r>
    </w:p>
    <w:p w14:paraId="1F474DE7" w14:textId="131AA151" w:rsidR="001366A5" w:rsidRPr="001366A5" w:rsidRDefault="001366A5" w:rsidP="001366A5">
      <w:pPr>
        <w:pStyle w:val="ListParagraph"/>
        <w:numPr>
          <w:ilvl w:val="0"/>
          <w:numId w:val="5"/>
        </w:numPr>
        <w:rPr>
          <w:sz w:val="28"/>
          <w:szCs w:val="28"/>
        </w:rPr>
      </w:pPr>
      <w:r w:rsidRPr="001366A5">
        <w:rPr>
          <w:b/>
          <w:bCs/>
          <w:sz w:val="28"/>
          <w:szCs w:val="28"/>
        </w:rPr>
        <w:t>Advertising and marketing</w:t>
      </w:r>
      <w:r w:rsidRPr="001366A5">
        <w:rPr>
          <w:sz w:val="28"/>
          <w:szCs w:val="28"/>
        </w:rPr>
        <w:t>: Companies can target high or low-income groups to offer suitable products or services.</w:t>
      </w:r>
    </w:p>
    <w:p w14:paraId="0D8459E8" w14:textId="15D9051C" w:rsidR="001366A5" w:rsidRPr="001366A5" w:rsidRDefault="001366A5" w:rsidP="001366A5">
      <w:pPr>
        <w:pStyle w:val="ListParagraph"/>
        <w:numPr>
          <w:ilvl w:val="0"/>
          <w:numId w:val="5"/>
        </w:numPr>
        <w:rPr>
          <w:sz w:val="28"/>
          <w:szCs w:val="28"/>
        </w:rPr>
      </w:pPr>
      <w:r w:rsidRPr="001366A5">
        <w:rPr>
          <w:b/>
          <w:bCs/>
          <w:sz w:val="28"/>
          <w:szCs w:val="28"/>
        </w:rPr>
        <w:t>Credit analysis</w:t>
      </w:r>
      <w:r w:rsidRPr="001366A5">
        <w:rPr>
          <w:sz w:val="28"/>
          <w:szCs w:val="28"/>
        </w:rPr>
        <w:t>: Financial institutions and banks can use this information to assess repayment ability, plan loans, and set credit limits.</w:t>
      </w:r>
    </w:p>
    <w:p w14:paraId="2979DB98" w14:textId="0FED75DC" w:rsidR="001366A5" w:rsidRPr="001366A5" w:rsidRDefault="001366A5" w:rsidP="001366A5">
      <w:pPr>
        <w:pStyle w:val="ListParagraph"/>
        <w:numPr>
          <w:ilvl w:val="0"/>
          <w:numId w:val="5"/>
        </w:numPr>
        <w:rPr>
          <w:sz w:val="28"/>
          <w:szCs w:val="28"/>
        </w:rPr>
      </w:pPr>
      <w:r w:rsidRPr="001366A5">
        <w:rPr>
          <w:b/>
          <w:bCs/>
          <w:sz w:val="28"/>
          <w:szCs w:val="28"/>
        </w:rPr>
        <w:t>Customer segmentation</w:t>
      </w:r>
      <w:r w:rsidRPr="001366A5">
        <w:rPr>
          <w:sz w:val="28"/>
          <w:szCs w:val="28"/>
        </w:rPr>
        <w:t>: Businesses can divide customers by income to develop tailored business strategies, thereby increasing sales efficiency.</w:t>
      </w:r>
    </w:p>
    <w:p w14:paraId="42EA268B" w14:textId="1C168E0A" w:rsidR="001366A5" w:rsidRPr="001366A5" w:rsidRDefault="001366A5" w:rsidP="001366A5">
      <w:pPr>
        <w:pStyle w:val="ListParagraph"/>
        <w:numPr>
          <w:ilvl w:val="0"/>
          <w:numId w:val="5"/>
        </w:numPr>
        <w:rPr>
          <w:sz w:val="28"/>
          <w:szCs w:val="28"/>
        </w:rPr>
      </w:pPr>
      <w:r w:rsidRPr="001366A5">
        <w:rPr>
          <w:b/>
          <w:bCs/>
          <w:sz w:val="28"/>
          <w:szCs w:val="28"/>
        </w:rPr>
        <w:lastRenderedPageBreak/>
        <w:t>Public policy</w:t>
      </w:r>
      <w:r w:rsidRPr="001366A5">
        <w:rPr>
          <w:sz w:val="28"/>
          <w:szCs w:val="28"/>
        </w:rPr>
        <w:t>: Government agencies can use this data to shape social policies, such as welfare support for low-income households.</w:t>
      </w:r>
    </w:p>
    <w:p w14:paraId="2BD5718C" w14:textId="18A74D83" w:rsidR="001366A5" w:rsidRPr="001366A5" w:rsidRDefault="001366A5" w:rsidP="001366A5">
      <w:pPr>
        <w:pStyle w:val="ListParagraph"/>
        <w:numPr>
          <w:ilvl w:val="0"/>
          <w:numId w:val="5"/>
        </w:numPr>
        <w:rPr>
          <w:sz w:val="28"/>
          <w:szCs w:val="28"/>
        </w:rPr>
      </w:pPr>
      <w:r w:rsidRPr="001366A5">
        <w:rPr>
          <w:b/>
          <w:bCs/>
          <w:sz w:val="28"/>
          <w:szCs w:val="28"/>
        </w:rPr>
        <w:t>Insurance</w:t>
      </w:r>
      <w:r w:rsidRPr="001366A5">
        <w:rPr>
          <w:sz w:val="28"/>
          <w:szCs w:val="28"/>
        </w:rPr>
        <w:t>: Insurance companies can assess risks or design insurance packages tailored to different income groups.</w:t>
      </w:r>
    </w:p>
    <w:p w14:paraId="3671D38A" w14:textId="0D40DA30" w:rsidR="001366A5" w:rsidRPr="001366A5" w:rsidRDefault="001366A5" w:rsidP="001366A5">
      <w:pPr>
        <w:pStyle w:val="ListParagraph"/>
        <w:numPr>
          <w:ilvl w:val="0"/>
          <w:numId w:val="5"/>
        </w:numPr>
        <w:rPr>
          <w:sz w:val="28"/>
          <w:szCs w:val="28"/>
        </w:rPr>
      </w:pPr>
      <w:r w:rsidRPr="001366A5">
        <w:rPr>
          <w:b/>
          <w:bCs/>
          <w:sz w:val="28"/>
          <w:szCs w:val="28"/>
        </w:rPr>
        <w:t>Real estate</w:t>
      </w:r>
      <w:r w:rsidRPr="001366A5">
        <w:rPr>
          <w:sz w:val="28"/>
          <w:szCs w:val="28"/>
        </w:rPr>
        <w:t>: Real estate brokers can use this information to predict housing demand among high or low-income earners.</w:t>
      </w:r>
    </w:p>
    <w:p w14:paraId="47CD1A24" w14:textId="64EC9610" w:rsidR="001366A5" w:rsidRPr="001366A5" w:rsidRDefault="001366A5" w:rsidP="001366A5">
      <w:pPr>
        <w:pStyle w:val="ListParagraph"/>
        <w:numPr>
          <w:ilvl w:val="0"/>
          <w:numId w:val="5"/>
        </w:numPr>
        <w:rPr>
          <w:sz w:val="28"/>
          <w:szCs w:val="28"/>
        </w:rPr>
      </w:pPr>
      <w:r w:rsidRPr="001366A5">
        <w:rPr>
          <w:b/>
          <w:bCs/>
          <w:sz w:val="28"/>
          <w:szCs w:val="28"/>
        </w:rPr>
        <w:t>Education</w:t>
      </w:r>
      <w:r w:rsidRPr="001366A5">
        <w:rPr>
          <w:sz w:val="28"/>
          <w:szCs w:val="28"/>
        </w:rPr>
        <w:t>: Educational institutions can offer scholarships or support programs based on income levels.</w:t>
      </w:r>
    </w:p>
    <w:p w14:paraId="28A090AE" w14:textId="77777777" w:rsidR="001366A5" w:rsidRPr="00544894" w:rsidRDefault="001366A5">
      <w:pPr>
        <w:rPr>
          <w:sz w:val="28"/>
          <w:szCs w:val="28"/>
        </w:rPr>
      </w:pPr>
    </w:p>
    <w:p w14:paraId="270264F1" w14:textId="77777777" w:rsidR="00507CC1" w:rsidRPr="00544894" w:rsidRDefault="00507CC1">
      <w:pPr>
        <w:rPr>
          <w:sz w:val="28"/>
          <w:szCs w:val="28"/>
        </w:rPr>
      </w:pPr>
    </w:p>
    <w:p w14:paraId="3DCBD4F6" w14:textId="0DB94C42"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Where and how do you obtain the data? How big is your data?</w:t>
      </w:r>
    </w:p>
    <w:p w14:paraId="2454BD00" w14:textId="53978997" w:rsidR="00507CC1" w:rsidRPr="00544894" w:rsidRDefault="00507CC1" w:rsidP="00507CC1">
      <w:pPr>
        <w:rPr>
          <w:sz w:val="28"/>
          <w:szCs w:val="28"/>
        </w:rPr>
      </w:pPr>
      <w:r w:rsidRPr="00544894">
        <w:rPr>
          <w:sz w:val="28"/>
          <w:szCs w:val="28"/>
        </w:rPr>
        <w:t>We took the Adult Census Income dataset on Kaggle, which is a popular dataset often used to build machine learning models that predict individual income based on demographic factors.</w:t>
      </w:r>
    </w:p>
    <w:p w14:paraId="1C194DA8" w14:textId="77777777" w:rsidR="00507CC1" w:rsidRPr="00544894" w:rsidRDefault="00507CC1" w:rsidP="00507CC1">
      <w:pPr>
        <w:rPr>
          <w:sz w:val="28"/>
          <w:szCs w:val="28"/>
        </w:rPr>
      </w:pPr>
    </w:p>
    <w:p w14:paraId="1F67D2AB" w14:textId="38AD4693" w:rsidR="00507CC1" w:rsidRPr="00544894" w:rsidRDefault="00544894" w:rsidP="00544894">
      <w:pPr>
        <w:ind w:firstLine="720"/>
        <w:rPr>
          <w:sz w:val="28"/>
          <w:szCs w:val="28"/>
        </w:rPr>
      </w:pPr>
      <w:r>
        <w:rPr>
          <w:sz w:val="28"/>
          <w:szCs w:val="28"/>
        </w:rPr>
        <w:t xml:space="preserve">+ </w:t>
      </w:r>
      <w:r w:rsidR="00507CC1" w:rsidRPr="00544894">
        <w:rPr>
          <w:sz w:val="28"/>
          <w:szCs w:val="28"/>
        </w:rPr>
        <w:t>Number of rows of data: 32561</w:t>
      </w:r>
    </w:p>
    <w:p w14:paraId="499C6D98" w14:textId="4AB3D144" w:rsidR="00507CC1" w:rsidRPr="00544894" w:rsidRDefault="00544894" w:rsidP="00544894">
      <w:pPr>
        <w:ind w:firstLine="720"/>
        <w:rPr>
          <w:sz w:val="28"/>
          <w:szCs w:val="28"/>
        </w:rPr>
      </w:pPr>
      <w:r>
        <w:rPr>
          <w:sz w:val="28"/>
          <w:szCs w:val="28"/>
        </w:rPr>
        <w:t xml:space="preserve">+ </w:t>
      </w:r>
      <w:r w:rsidR="00507CC1" w:rsidRPr="00544894">
        <w:rPr>
          <w:sz w:val="28"/>
          <w:szCs w:val="28"/>
        </w:rPr>
        <w:t>Number of columns of data: 15</w:t>
      </w:r>
    </w:p>
    <w:p w14:paraId="0CCAE704" w14:textId="5CA24D0F" w:rsidR="00507CC1" w:rsidRPr="00544894" w:rsidRDefault="00507CC1" w:rsidP="00507CC1">
      <w:pPr>
        <w:rPr>
          <w:sz w:val="28"/>
          <w:szCs w:val="28"/>
        </w:rPr>
      </w:pPr>
      <w:r w:rsidRPr="00544894">
        <w:rPr>
          <w:sz w:val="28"/>
          <w:szCs w:val="28"/>
        </w:rPr>
        <w:t xml:space="preserve">Note: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1627"/>
        <w:gridCol w:w="7228"/>
      </w:tblGrid>
      <w:tr w:rsidR="00004A50" w:rsidRPr="00004A50" w14:paraId="0B91FD2E" w14:textId="77777777" w:rsidTr="00004A50">
        <w:trPr>
          <w:trHeight w:val="288"/>
        </w:trPr>
        <w:tc>
          <w:tcPr>
            <w:tcW w:w="440" w:type="dxa"/>
            <w:shd w:val="clear" w:color="auto" w:fill="auto"/>
            <w:vAlign w:val="center"/>
            <w:hideMark/>
          </w:tcPr>
          <w:p w14:paraId="1B94C2BB" w14:textId="615BE6F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p>
        </w:tc>
        <w:tc>
          <w:tcPr>
            <w:tcW w:w="1325" w:type="dxa"/>
            <w:shd w:val="clear" w:color="auto" w:fill="auto"/>
            <w:vAlign w:val="center"/>
            <w:hideMark/>
          </w:tcPr>
          <w:p w14:paraId="34FF5308"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Feature</w:t>
            </w:r>
          </w:p>
        </w:tc>
        <w:tc>
          <w:tcPr>
            <w:tcW w:w="7590" w:type="dxa"/>
            <w:shd w:val="clear" w:color="auto" w:fill="auto"/>
            <w:vAlign w:val="center"/>
            <w:hideMark/>
          </w:tcPr>
          <w:p w14:paraId="42211E3E"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Description</w:t>
            </w:r>
          </w:p>
        </w:tc>
      </w:tr>
      <w:tr w:rsidR="00004A50" w:rsidRPr="00004A50" w14:paraId="7848FE9F" w14:textId="77777777" w:rsidTr="00004A50">
        <w:trPr>
          <w:trHeight w:val="288"/>
        </w:trPr>
        <w:tc>
          <w:tcPr>
            <w:tcW w:w="440" w:type="dxa"/>
            <w:shd w:val="clear" w:color="auto" w:fill="auto"/>
            <w:vAlign w:val="center"/>
            <w:hideMark/>
          </w:tcPr>
          <w:p w14:paraId="7AAA7A3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w:t>
            </w:r>
          </w:p>
        </w:tc>
        <w:tc>
          <w:tcPr>
            <w:tcW w:w="1325" w:type="dxa"/>
            <w:shd w:val="clear" w:color="auto" w:fill="auto"/>
            <w:vAlign w:val="center"/>
            <w:hideMark/>
          </w:tcPr>
          <w:p w14:paraId="791F8C22"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Age</w:t>
            </w:r>
          </w:p>
        </w:tc>
        <w:tc>
          <w:tcPr>
            <w:tcW w:w="7590" w:type="dxa"/>
            <w:shd w:val="clear" w:color="auto" w:fill="auto"/>
            <w:vAlign w:val="center"/>
            <w:hideMark/>
          </w:tcPr>
          <w:p w14:paraId="4A4FF3C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Describes the age of individuals. Continuous.</w:t>
            </w:r>
          </w:p>
        </w:tc>
      </w:tr>
      <w:tr w:rsidR="00004A50" w:rsidRPr="00004A50" w14:paraId="5A1FDEC5" w14:textId="77777777" w:rsidTr="00004A50">
        <w:trPr>
          <w:trHeight w:val="576"/>
        </w:trPr>
        <w:tc>
          <w:tcPr>
            <w:tcW w:w="440" w:type="dxa"/>
            <w:shd w:val="clear" w:color="auto" w:fill="auto"/>
            <w:vAlign w:val="center"/>
            <w:hideMark/>
          </w:tcPr>
          <w:p w14:paraId="235D235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2</w:t>
            </w:r>
          </w:p>
        </w:tc>
        <w:tc>
          <w:tcPr>
            <w:tcW w:w="1325" w:type="dxa"/>
            <w:shd w:val="clear" w:color="auto" w:fill="auto"/>
            <w:vAlign w:val="center"/>
            <w:hideMark/>
          </w:tcPr>
          <w:p w14:paraId="47213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Workclass</w:t>
            </w:r>
          </w:p>
        </w:tc>
        <w:tc>
          <w:tcPr>
            <w:tcW w:w="7590" w:type="dxa"/>
            <w:shd w:val="clear" w:color="auto" w:fill="auto"/>
            <w:vAlign w:val="center"/>
            <w:hideMark/>
          </w:tcPr>
          <w:p w14:paraId="60C3FF2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Private, Self-emp-not-inc, Self-emp-inc, Federal-gov, Local-gov, State-gov, Without-pay, Never-worked.</w:t>
            </w:r>
          </w:p>
        </w:tc>
      </w:tr>
      <w:tr w:rsidR="00004A50" w:rsidRPr="00004A50" w14:paraId="2CBDF70F" w14:textId="77777777" w:rsidTr="00004A50">
        <w:trPr>
          <w:trHeight w:val="576"/>
        </w:trPr>
        <w:tc>
          <w:tcPr>
            <w:tcW w:w="440" w:type="dxa"/>
            <w:shd w:val="clear" w:color="auto" w:fill="auto"/>
            <w:vAlign w:val="center"/>
            <w:hideMark/>
          </w:tcPr>
          <w:p w14:paraId="13B20B7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3</w:t>
            </w:r>
          </w:p>
        </w:tc>
        <w:tc>
          <w:tcPr>
            <w:tcW w:w="1325" w:type="dxa"/>
            <w:shd w:val="clear" w:color="auto" w:fill="auto"/>
            <w:vAlign w:val="center"/>
            <w:hideMark/>
          </w:tcPr>
          <w:p w14:paraId="306F0DF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fnlwgt</w:t>
            </w:r>
          </w:p>
        </w:tc>
        <w:tc>
          <w:tcPr>
            <w:tcW w:w="7590" w:type="dxa"/>
            <w:shd w:val="clear" w:color="auto" w:fill="auto"/>
            <w:vAlign w:val="center"/>
            <w:hideMark/>
          </w:tcPr>
          <w:p w14:paraId="2F7814A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 A weighting factor created by the US Census Bureau indicating the number of people represented by each data entry.</w:t>
            </w:r>
          </w:p>
        </w:tc>
      </w:tr>
      <w:tr w:rsidR="00004A50" w:rsidRPr="00004A50" w14:paraId="032B6DB6" w14:textId="77777777" w:rsidTr="00004A50">
        <w:trPr>
          <w:trHeight w:val="576"/>
        </w:trPr>
        <w:tc>
          <w:tcPr>
            <w:tcW w:w="440" w:type="dxa"/>
            <w:shd w:val="clear" w:color="auto" w:fill="auto"/>
            <w:vAlign w:val="center"/>
            <w:hideMark/>
          </w:tcPr>
          <w:p w14:paraId="0EBBB57F"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4</w:t>
            </w:r>
          </w:p>
        </w:tc>
        <w:tc>
          <w:tcPr>
            <w:tcW w:w="1325" w:type="dxa"/>
            <w:shd w:val="clear" w:color="auto" w:fill="auto"/>
            <w:vAlign w:val="center"/>
            <w:hideMark/>
          </w:tcPr>
          <w:p w14:paraId="522E81B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w:t>
            </w:r>
          </w:p>
        </w:tc>
        <w:tc>
          <w:tcPr>
            <w:tcW w:w="7590" w:type="dxa"/>
            <w:shd w:val="clear" w:color="auto" w:fill="auto"/>
            <w:vAlign w:val="center"/>
            <w:hideMark/>
          </w:tcPr>
          <w:p w14:paraId="5D32DBE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Bachelors, Some-college, 11th, HS-grad, Prof-school, Assoc-acdm, Assoc-voc, 9th, 7th-8th, 12th, Masters, 1st-4th, 10th, Doctorate, Preschool.</w:t>
            </w:r>
          </w:p>
        </w:tc>
      </w:tr>
      <w:tr w:rsidR="00004A50" w:rsidRPr="00004A50" w14:paraId="06234662" w14:textId="77777777" w:rsidTr="00004A50">
        <w:trPr>
          <w:trHeight w:val="576"/>
        </w:trPr>
        <w:tc>
          <w:tcPr>
            <w:tcW w:w="440" w:type="dxa"/>
            <w:shd w:val="clear" w:color="auto" w:fill="auto"/>
            <w:vAlign w:val="center"/>
            <w:hideMark/>
          </w:tcPr>
          <w:p w14:paraId="341CA07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5</w:t>
            </w:r>
          </w:p>
        </w:tc>
        <w:tc>
          <w:tcPr>
            <w:tcW w:w="1325" w:type="dxa"/>
            <w:shd w:val="clear" w:color="auto" w:fill="auto"/>
            <w:vAlign w:val="center"/>
            <w:hideMark/>
          </w:tcPr>
          <w:p w14:paraId="49446AF8"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Education-num</w:t>
            </w:r>
          </w:p>
        </w:tc>
        <w:tc>
          <w:tcPr>
            <w:tcW w:w="7590" w:type="dxa"/>
            <w:shd w:val="clear" w:color="auto" w:fill="auto"/>
            <w:vAlign w:val="center"/>
            <w:hideMark/>
          </w:tcPr>
          <w:p w14:paraId="60C87AF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Number of years spent in education. Continuous.</w:t>
            </w:r>
          </w:p>
        </w:tc>
      </w:tr>
      <w:tr w:rsidR="00004A50" w:rsidRPr="00004A50" w14:paraId="267B4EEE" w14:textId="77777777" w:rsidTr="00004A50">
        <w:trPr>
          <w:trHeight w:val="576"/>
        </w:trPr>
        <w:tc>
          <w:tcPr>
            <w:tcW w:w="440" w:type="dxa"/>
            <w:shd w:val="clear" w:color="auto" w:fill="auto"/>
            <w:vAlign w:val="center"/>
            <w:hideMark/>
          </w:tcPr>
          <w:p w14:paraId="124FC4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6</w:t>
            </w:r>
          </w:p>
        </w:tc>
        <w:tc>
          <w:tcPr>
            <w:tcW w:w="1325" w:type="dxa"/>
            <w:shd w:val="clear" w:color="auto" w:fill="auto"/>
            <w:vAlign w:val="center"/>
            <w:hideMark/>
          </w:tcPr>
          <w:p w14:paraId="1931D3A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Marital-status</w:t>
            </w:r>
          </w:p>
        </w:tc>
        <w:tc>
          <w:tcPr>
            <w:tcW w:w="7590" w:type="dxa"/>
            <w:shd w:val="clear" w:color="auto" w:fill="auto"/>
            <w:vAlign w:val="center"/>
            <w:hideMark/>
          </w:tcPr>
          <w:p w14:paraId="2791FBF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Married-civ-spouse, Divorced, Never-married, Separated, Widowed, Married-spouse-absent, Married-AF-spouse.</w:t>
            </w:r>
          </w:p>
        </w:tc>
      </w:tr>
      <w:tr w:rsidR="00004A50" w:rsidRPr="00004A50" w14:paraId="77B804F6" w14:textId="77777777" w:rsidTr="00004A50">
        <w:trPr>
          <w:trHeight w:val="576"/>
        </w:trPr>
        <w:tc>
          <w:tcPr>
            <w:tcW w:w="440" w:type="dxa"/>
            <w:shd w:val="clear" w:color="auto" w:fill="auto"/>
            <w:vAlign w:val="center"/>
            <w:hideMark/>
          </w:tcPr>
          <w:p w14:paraId="638FB60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lastRenderedPageBreak/>
              <w:t>7</w:t>
            </w:r>
          </w:p>
        </w:tc>
        <w:tc>
          <w:tcPr>
            <w:tcW w:w="1325" w:type="dxa"/>
            <w:shd w:val="clear" w:color="auto" w:fill="auto"/>
            <w:vAlign w:val="center"/>
            <w:hideMark/>
          </w:tcPr>
          <w:p w14:paraId="1B474C3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Occupation</w:t>
            </w:r>
          </w:p>
        </w:tc>
        <w:tc>
          <w:tcPr>
            <w:tcW w:w="7590" w:type="dxa"/>
            <w:shd w:val="clear" w:color="auto" w:fill="auto"/>
            <w:vAlign w:val="center"/>
            <w:hideMark/>
          </w:tcPr>
          <w:p w14:paraId="1944994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Tech-support, Craft-repair, Other-service, Sales, Exec-managerial, Prof-specialty, Handlers-cleaners, Machine-op-inspct, Adm-clerical, etc.</w:t>
            </w:r>
          </w:p>
        </w:tc>
      </w:tr>
      <w:tr w:rsidR="00004A50" w:rsidRPr="00004A50" w14:paraId="693E53D4" w14:textId="77777777" w:rsidTr="00004A50">
        <w:trPr>
          <w:trHeight w:val="576"/>
        </w:trPr>
        <w:tc>
          <w:tcPr>
            <w:tcW w:w="440" w:type="dxa"/>
            <w:shd w:val="clear" w:color="auto" w:fill="auto"/>
            <w:vAlign w:val="center"/>
            <w:hideMark/>
          </w:tcPr>
          <w:p w14:paraId="69A353F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8</w:t>
            </w:r>
          </w:p>
        </w:tc>
        <w:tc>
          <w:tcPr>
            <w:tcW w:w="1325" w:type="dxa"/>
            <w:shd w:val="clear" w:color="auto" w:fill="auto"/>
            <w:vAlign w:val="center"/>
            <w:hideMark/>
          </w:tcPr>
          <w:p w14:paraId="39D91B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Relationship</w:t>
            </w:r>
          </w:p>
        </w:tc>
        <w:tc>
          <w:tcPr>
            <w:tcW w:w="7590" w:type="dxa"/>
            <w:shd w:val="clear" w:color="auto" w:fill="auto"/>
            <w:vAlign w:val="center"/>
            <w:hideMark/>
          </w:tcPr>
          <w:p w14:paraId="59067EE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Wife, Own-child, Husband, Not-in-family, Other-relative, Unmarried.</w:t>
            </w:r>
          </w:p>
        </w:tc>
      </w:tr>
      <w:tr w:rsidR="00004A50" w:rsidRPr="00004A50" w14:paraId="728C4A13" w14:textId="77777777" w:rsidTr="00004A50">
        <w:trPr>
          <w:trHeight w:val="288"/>
        </w:trPr>
        <w:tc>
          <w:tcPr>
            <w:tcW w:w="440" w:type="dxa"/>
            <w:shd w:val="clear" w:color="auto" w:fill="auto"/>
            <w:vAlign w:val="center"/>
            <w:hideMark/>
          </w:tcPr>
          <w:p w14:paraId="1722E0E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9</w:t>
            </w:r>
          </w:p>
        </w:tc>
        <w:tc>
          <w:tcPr>
            <w:tcW w:w="1325" w:type="dxa"/>
            <w:shd w:val="clear" w:color="auto" w:fill="auto"/>
            <w:vAlign w:val="center"/>
            <w:hideMark/>
          </w:tcPr>
          <w:p w14:paraId="301AE58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Race</w:t>
            </w:r>
          </w:p>
        </w:tc>
        <w:tc>
          <w:tcPr>
            <w:tcW w:w="7590" w:type="dxa"/>
            <w:shd w:val="clear" w:color="auto" w:fill="auto"/>
            <w:vAlign w:val="center"/>
            <w:hideMark/>
          </w:tcPr>
          <w:p w14:paraId="12E4E75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White, Asian-Pac-Islander, Amer-Indian-Eskimo, Other, Black.</w:t>
            </w:r>
          </w:p>
        </w:tc>
      </w:tr>
      <w:tr w:rsidR="00004A50" w:rsidRPr="00004A50" w14:paraId="5473D6C3" w14:textId="77777777" w:rsidTr="00004A50">
        <w:trPr>
          <w:trHeight w:val="288"/>
        </w:trPr>
        <w:tc>
          <w:tcPr>
            <w:tcW w:w="440" w:type="dxa"/>
            <w:shd w:val="clear" w:color="auto" w:fill="auto"/>
            <w:vAlign w:val="center"/>
            <w:hideMark/>
          </w:tcPr>
          <w:p w14:paraId="0B02A7B4"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10</w:t>
            </w:r>
          </w:p>
        </w:tc>
        <w:tc>
          <w:tcPr>
            <w:tcW w:w="1325" w:type="dxa"/>
            <w:shd w:val="clear" w:color="auto" w:fill="auto"/>
            <w:vAlign w:val="center"/>
            <w:hideMark/>
          </w:tcPr>
          <w:p w14:paraId="7FE84DF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Sex</w:t>
            </w:r>
          </w:p>
        </w:tc>
        <w:tc>
          <w:tcPr>
            <w:tcW w:w="7590" w:type="dxa"/>
            <w:shd w:val="clear" w:color="auto" w:fill="auto"/>
            <w:vAlign w:val="center"/>
            <w:hideMark/>
          </w:tcPr>
          <w:p w14:paraId="0E04426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Female, Male.</w:t>
            </w:r>
          </w:p>
        </w:tc>
      </w:tr>
      <w:tr w:rsidR="00004A50" w:rsidRPr="00004A50" w14:paraId="15CF7726" w14:textId="77777777" w:rsidTr="00004A50">
        <w:trPr>
          <w:trHeight w:val="576"/>
        </w:trPr>
        <w:tc>
          <w:tcPr>
            <w:tcW w:w="440" w:type="dxa"/>
            <w:shd w:val="clear" w:color="auto" w:fill="auto"/>
            <w:vAlign w:val="center"/>
            <w:hideMark/>
          </w:tcPr>
          <w:p w14:paraId="7B02C7E9"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11</w:t>
            </w:r>
          </w:p>
        </w:tc>
        <w:tc>
          <w:tcPr>
            <w:tcW w:w="1325" w:type="dxa"/>
            <w:shd w:val="clear" w:color="auto" w:fill="auto"/>
            <w:vAlign w:val="center"/>
            <w:hideMark/>
          </w:tcPr>
          <w:p w14:paraId="34BC24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Capital-gain</w:t>
            </w:r>
          </w:p>
        </w:tc>
        <w:tc>
          <w:tcPr>
            <w:tcW w:w="7590" w:type="dxa"/>
            <w:shd w:val="clear" w:color="auto" w:fill="auto"/>
            <w:vAlign w:val="center"/>
            <w:hideMark/>
          </w:tcPr>
          <w:p w14:paraId="30BE765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profit from the sale of assets (e.g., stocks or real estate). Continuous.</w:t>
            </w:r>
          </w:p>
        </w:tc>
      </w:tr>
      <w:tr w:rsidR="00004A50" w:rsidRPr="00004A50" w14:paraId="7ECD3894" w14:textId="77777777" w:rsidTr="00004A50">
        <w:trPr>
          <w:trHeight w:val="576"/>
        </w:trPr>
        <w:tc>
          <w:tcPr>
            <w:tcW w:w="440" w:type="dxa"/>
            <w:shd w:val="clear" w:color="auto" w:fill="auto"/>
            <w:vAlign w:val="center"/>
            <w:hideMark/>
          </w:tcPr>
          <w:p w14:paraId="531AAA7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12</w:t>
            </w:r>
          </w:p>
        </w:tc>
        <w:tc>
          <w:tcPr>
            <w:tcW w:w="1325" w:type="dxa"/>
            <w:shd w:val="clear" w:color="auto" w:fill="auto"/>
            <w:vAlign w:val="center"/>
            <w:hideMark/>
          </w:tcPr>
          <w:p w14:paraId="410AA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Capital-loss</w:t>
            </w:r>
          </w:p>
        </w:tc>
        <w:tc>
          <w:tcPr>
            <w:tcW w:w="7590" w:type="dxa"/>
            <w:shd w:val="clear" w:color="auto" w:fill="auto"/>
            <w:vAlign w:val="center"/>
            <w:hideMark/>
          </w:tcPr>
          <w:p w14:paraId="5131CE8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loss from the sale of assets (e.g., stocks or real estate). Continuous.</w:t>
            </w:r>
          </w:p>
        </w:tc>
      </w:tr>
      <w:tr w:rsidR="00004A50" w:rsidRPr="00004A50" w14:paraId="5D2FD2BE" w14:textId="77777777" w:rsidTr="00004A50">
        <w:trPr>
          <w:trHeight w:val="576"/>
        </w:trPr>
        <w:tc>
          <w:tcPr>
            <w:tcW w:w="440" w:type="dxa"/>
            <w:shd w:val="clear" w:color="auto" w:fill="auto"/>
            <w:vAlign w:val="center"/>
            <w:hideMark/>
          </w:tcPr>
          <w:p w14:paraId="22008BA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13</w:t>
            </w:r>
          </w:p>
        </w:tc>
        <w:tc>
          <w:tcPr>
            <w:tcW w:w="1325" w:type="dxa"/>
            <w:shd w:val="clear" w:color="auto" w:fill="auto"/>
            <w:vAlign w:val="center"/>
            <w:hideMark/>
          </w:tcPr>
          <w:p w14:paraId="09FAC3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Hours-per-week</w:t>
            </w:r>
          </w:p>
        </w:tc>
        <w:tc>
          <w:tcPr>
            <w:tcW w:w="7590" w:type="dxa"/>
            <w:shd w:val="clear" w:color="auto" w:fill="auto"/>
            <w:vAlign w:val="center"/>
            <w:hideMark/>
          </w:tcPr>
          <w:p w14:paraId="74182427"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w:t>
            </w:r>
          </w:p>
        </w:tc>
      </w:tr>
      <w:tr w:rsidR="00004A50" w:rsidRPr="00004A50" w14:paraId="485B1943" w14:textId="77777777" w:rsidTr="00004A50">
        <w:trPr>
          <w:trHeight w:val="576"/>
        </w:trPr>
        <w:tc>
          <w:tcPr>
            <w:tcW w:w="440" w:type="dxa"/>
            <w:shd w:val="clear" w:color="auto" w:fill="auto"/>
            <w:vAlign w:val="center"/>
            <w:hideMark/>
          </w:tcPr>
          <w:p w14:paraId="0EB4B6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14</w:t>
            </w:r>
          </w:p>
        </w:tc>
        <w:tc>
          <w:tcPr>
            <w:tcW w:w="1325" w:type="dxa"/>
            <w:shd w:val="clear" w:color="auto" w:fill="auto"/>
            <w:vAlign w:val="center"/>
            <w:hideMark/>
          </w:tcPr>
          <w:p w14:paraId="45C9AFBA"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Native-country</w:t>
            </w:r>
          </w:p>
        </w:tc>
        <w:tc>
          <w:tcPr>
            <w:tcW w:w="7590" w:type="dxa"/>
            <w:shd w:val="clear" w:color="auto" w:fill="auto"/>
            <w:vAlign w:val="center"/>
            <w:hideMark/>
          </w:tcPr>
          <w:p w14:paraId="65675600"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List of countries including United-States, Cambodia, England, Puerto-Rico, Canada, Germany, etc.</w:t>
            </w:r>
          </w:p>
        </w:tc>
      </w:tr>
      <w:tr w:rsidR="00004A50" w:rsidRPr="00004A50" w14:paraId="659A423C" w14:textId="77777777" w:rsidTr="00004A50">
        <w:trPr>
          <w:trHeight w:val="288"/>
        </w:trPr>
        <w:tc>
          <w:tcPr>
            <w:tcW w:w="440" w:type="dxa"/>
            <w:shd w:val="clear" w:color="auto" w:fill="auto"/>
            <w:vAlign w:val="center"/>
            <w:hideMark/>
          </w:tcPr>
          <w:p w14:paraId="69E50251"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15</w:t>
            </w:r>
          </w:p>
        </w:tc>
        <w:tc>
          <w:tcPr>
            <w:tcW w:w="1325" w:type="dxa"/>
            <w:shd w:val="clear" w:color="auto" w:fill="auto"/>
            <w:vAlign w:val="center"/>
            <w:hideMark/>
          </w:tcPr>
          <w:p w14:paraId="1196DB9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Salary</w:t>
            </w:r>
          </w:p>
        </w:tc>
        <w:tc>
          <w:tcPr>
            <w:tcW w:w="7590" w:type="dxa"/>
            <w:shd w:val="clear" w:color="auto" w:fill="auto"/>
            <w:vAlign w:val="center"/>
            <w:hideMark/>
          </w:tcPr>
          <w:p w14:paraId="63739E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&gt;50K, &lt;=50K.</w:t>
            </w:r>
          </w:p>
        </w:tc>
      </w:tr>
    </w:tbl>
    <w:p w14:paraId="1B6640CD" w14:textId="77777777" w:rsidR="00004A50" w:rsidRPr="00544894" w:rsidRDefault="00004A50" w:rsidP="00507CC1">
      <w:pPr>
        <w:rPr>
          <w:sz w:val="28"/>
          <w:szCs w:val="28"/>
        </w:rPr>
      </w:pPr>
    </w:p>
    <w:p w14:paraId="7ACA9977" w14:textId="4AD1EDAA" w:rsidR="004B4B77" w:rsidRPr="00544894" w:rsidRDefault="004B4B77" w:rsidP="004B4B77">
      <w:pPr>
        <w:pStyle w:val="ListParagraph"/>
        <w:numPr>
          <w:ilvl w:val="0"/>
          <w:numId w:val="2"/>
        </w:numPr>
        <w:rPr>
          <w:b/>
          <w:bCs/>
          <w:sz w:val="28"/>
          <w:szCs w:val="28"/>
          <w:u w:val="single"/>
        </w:rPr>
      </w:pPr>
      <w:r w:rsidRPr="00544894">
        <w:rPr>
          <w:b/>
          <w:bCs/>
          <w:sz w:val="28"/>
          <w:szCs w:val="28"/>
          <w:u w:val="single"/>
        </w:rPr>
        <w:t>What are your ideas to solve the problem?</w:t>
      </w:r>
    </w:p>
    <w:p w14:paraId="02D54CD8" w14:textId="323D5068" w:rsidR="004B4B77" w:rsidRPr="004B4B77" w:rsidRDefault="004B4B77" w:rsidP="004B4B77">
      <w:pPr>
        <w:rPr>
          <w:sz w:val="28"/>
          <w:szCs w:val="28"/>
        </w:rPr>
      </w:pPr>
      <w:r w:rsidRPr="004B4B77">
        <w:rPr>
          <w:sz w:val="28"/>
          <w:szCs w:val="28"/>
        </w:rPr>
        <w:t>My approach is to apply various machine learning classification algorithms such as:</w:t>
      </w:r>
    </w:p>
    <w:p w14:paraId="4BF19BBD" w14:textId="12C50CD5" w:rsidR="004B4B77" w:rsidRPr="004B4B77" w:rsidRDefault="004B4B77" w:rsidP="004B4B77">
      <w:pPr>
        <w:ind w:left="360"/>
        <w:rPr>
          <w:sz w:val="28"/>
          <w:szCs w:val="28"/>
        </w:rPr>
      </w:pPr>
      <w:r w:rsidRPr="00544894">
        <w:rPr>
          <w:sz w:val="28"/>
          <w:szCs w:val="28"/>
        </w:rPr>
        <w:t xml:space="preserve">+ </w:t>
      </w:r>
      <w:r w:rsidRPr="004B4B77">
        <w:rPr>
          <w:sz w:val="28"/>
          <w:szCs w:val="28"/>
        </w:rPr>
        <w:t>Logistic Regression for its simplicity and interpretability.</w:t>
      </w:r>
    </w:p>
    <w:p w14:paraId="0EF06E05" w14:textId="48184AD0" w:rsidR="004B4B77" w:rsidRPr="004B4B77" w:rsidRDefault="004B4B77" w:rsidP="004B4B77">
      <w:pPr>
        <w:ind w:left="360"/>
        <w:rPr>
          <w:sz w:val="28"/>
          <w:szCs w:val="28"/>
        </w:rPr>
      </w:pPr>
      <w:r w:rsidRPr="00544894">
        <w:rPr>
          <w:sz w:val="28"/>
          <w:szCs w:val="28"/>
        </w:rPr>
        <w:t xml:space="preserve">+ </w:t>
      </w:r>
      <w:r w:rsidRPr="004B4B77">
        <w:rPr>
          <w:sz w:val="28"/>
          <w:szCs w:val="28"/>
        </w:rPr>
        <w:t>Random Forest for handling non-linear relationships and importance weighting of features.</w:t>
      </w:r>
    </w:p>
    <w:p w14:paraId="7B4B5E26" w14:textId="244F2D05" w:rsidR="004B4B77" w:rsidRPr="004B4B77" w:rsidRDefault="004B4B77" w:rsidP="004B4B77">
      <w:pPr>
        <w:ind w:left="360"/>
        <w:rPr>
          <w:sz w:val="28"/>
          <w:szCs w:val="28"/>
        </w:rPr>
      </w:pPr>
      <w:r w:rsidRPr="00544894">
        <w:rPr>
          <w:sz w:val="28"/>
          <w:szCs w:val="28"/>
        </w:rPr>
        <w:t>+  KNN (K-Nearest Neighbors) is a supervised learning algorithm.</w:t>
      </w:r>
    </w:p>
    <w:p w14:paraId="59CBFC8E" w14:textId="77777777" w:rsidR="00423440" w:rsidRDefault="004B4B77" w:rsidP="004B4B77">
      <w:pPr>
        <w:rPr>
          <w:sz w:val="28"/>
          <w:szCs w:val="28"/>
        </w:rPr>
      </w:pPr>
      <w:r w:rsidRPr="00544894">
        <w:rPr>
          <w:sz w:val="28"/>
          <w:szCs w:val="28"/>
        </w:rPr>
        <w:t>The pipeline will include</w:t>
      </w:r>
      <w:r w:rsidR="00423440">
        <w:rPr>
          <w:sz w:val="28"/>
          <w:szCs w:val="28"/>
        </w:rPr>
        <w:t>:</w:t>
      </w:r>
      <w:r w:rsidRPr="00544894">
        <w:rPr>
          <w:sz w:val="28"/>
          <w:szCs w:val="28"/>
        </w:rPr>
        <w:t xml:space="preserve"> </w:t>
      </w:r>
    </w:p>
    <w:p w14:paraId="043569DE" w14:textId="39248D97" w:rsidR="00423440" w:rsidRDefault="00423440" w:rsidP="004B4B77">
      <w:pPr>
        <w:rPr>
          <w:sz w:val="28"/>
          <w:szCs w:val="28"/>
        </w:rPr>
      </w:pPr>
      <w:r>
        <w:rPr>
          <w:sz w:val="28"/>
          <w:szCs w:val="28"/>
        </w:rPr>
        <w:t>+ D</w:t>
      </w:r>
      <w:r w:rsidR="004B4B77" w:rsidRPr="00544894">
        <w:rPr>
          <w:sz w:val="28"/>
          <w:szCs w:val="28"/>
        </w:rPr>
        <w:t>ata preprocessing</w:t>
      </w:r>
      <w:r>
        <w:rPr>
          <w:sz w:val="28"/>
          <w:szCs w:val="28"/>
        </w:rPr>
        <w:t xml:space="preserve">: </w:t>
      </w:r>
    </w:p>
    <w:p w14:paraId="443DF003" w14:textId="5C7594E6" w:rsidR="00423440" w:rsidRDefault="00423440" w:rsidP="004B4B77">
      <w:pPr>
        <w:rPr>
          <w:sz w:val="28"/>
          <w:szCs w:val="28"/>
        </w:rPr>
      </w:pPr>
      <w:r>
        <w:rPr>
          <w:sz w:val="28"/>
          <w:szCs w:val="28"/>
        </w:rPr>
        <w:tab/>
        <w:t>. Missing handle</w:t>
      </w:r>
    </w:p>
    <w:p w14:paraId="7C6B0C64" w14:textId="43066BFD" w:rsidR="00423440" w:rsidRDefault="00423440" w:rsidP="004B4B77">
      <w:pPr>
        <w:rPr>
          <w:sz w:val="28"/>
          <w:szCs w:val="28"/>
        </w:rPr>
      </w:pPr>
      <w:r>
        <w:rPr>
          <w:sz w:val="28"/>
          <w:szCs w:val="28"/>
        </w:rPr>
        <w:tab/>
        <w:t>. Duplicate handle</w:t>
      </w:r>
    </w:p>
    <w:p w14:paraId="36F75889" w14:textId="31299DAA" w:rsidR="00423440" w:rsidRDefault="00423440" w:rsidP="004B4B77">
      <w:pPr>
        <w:rPr>
          <w:sz w:val="28"/>
          <w:szCs w:val="28"/>
        </w:rPr>
      </w:pPr>
      <w:r>
        <w:rPr>
          <w:sz w:val="28"/>
          <w:szCs w:val="28"/>
        </w:rPr>
        <w:tab/>
        <w:t>. Outlier handle</w:t>
      </w:r>
    </w:p>
    <w:p w14:paraId="0B7C402B" w14:textId="7009A415" w:rsidR="00423440" w:rsidRDefault="00423440" w:rsidP="004B4B77">
      <w:pPr>
        <w:rPr>
          <w:sz w:val="28"/>
          <w:szCs w:val="28"/>
        </w:rPr>
      </w:pPr>
      <w:r>
        <w:rPr>
          <w:sz w:val="28"/>
          <w:szCs w:val="28"/>
        </w:rPr>
        <w:t>+ F</w:t>
      </w:r>
      <w:r w:rsidR="004B4B77" w:rsidRPr="00544894">
        <w:rPr>
          <w:sz w:val="28"/>
          <w:szCs w:val="28"/>
        </w:rPr>
        <w:t>eature engineering</w:t>
      </w:r>
      <w:r>
        <w:rPr>
          <w:sz w:val="28"/>
          <w:szCs w:val="28"/>
        </w:rPr>
        <w:t>:</w:t>
      </w:r>
      <w:r w:rsidR="004B4B77" w:rsidRPr="00544894">
        <w:rPr>
          <w:sz w:val="28"/>
          <w:szCs w:val="28"/>
        </w:rPr>
        <w:t xml:space="preserve"> </w:t>
      </w:r>
    </w:p>
    <w:p w14:paraId="1D4AB304" w14:textId="57FA59EB" w:rsidR="00423440" w:rsidRDefault="00423440" w:rsidP="004B4B77">
      <w:pPr>
        <w:rPr>
          <w:sz w:val="28"/>
          <w:szCs w:val="28"/>
        </w:rPr>
      </w:pPr>
      <w:r>
        <w:rPr>
          <w:sz w:val="28"/>
          <w:szCs w:val="28"/>
        </w:rPr>
        <w:lastRenderedPageBreak/>
        <w:tab/>
      </w:r>
      <w:r w:rsidRPr="00423440">
        <w:rPr>
          <w:sz w:val="28"/>
          <w:szCs w:val="28"/>
        </w:rPr>
        <w:t>Separate categorical and numerical features for easy management.</w:t>
      </w:r>
    </w:p>
    <w:p w14:paraId="6EA33CC6" w14:textId="133C03D8" w:rsidR="00423440" w:rsidRPr="003A4284" w:rsidRDefault="00423440" w:rsidP="003A4284">
      <w:pPr>
        <w:pStyle w:val="ListParagraph"/>
        <w:numPr>
          <w:ilvl w:val="0"/>
          <w:numId w:val="4"/>
        </w:numPr>
        <w:rPr>
          <w:sz w:val="28"/>
          <w:szCs w:val="28"/>
        </w:rPr>
      </w:pPr>
      <w:r>
        <w:rPr>
          <w:sz w:val="28"/>
          <w:szCs w:val="28"/>
        </w:rPr>
        <w:t>C</w:t>
      </w:r>
      <w:r w:rsidRPr="00423440">
        <w:rPr>
          <w:sz w:val="28"/>
          <w:szCs w:val="28"/>
        </w:rPr>
        <w:t>ategorical</w:t>
      </w:r>
      <w:r>
        <w:rPr>
          <w:sz w:val="28"/>
          <w:szCs w:val="28"/>
        </w:rPr>
        <w:t xml:space="preserve"> features </w:t>
      </w:r>
      <w:r w:rsidRPr="003A4284">
        <w:rPr>
          <w:sz w:val="28"/>
          <w:szCs w:val="28"/>
        </w:rPr>
        <w:tab/>
      </w:r>
    </w:p>
    <w:p w14:paraId="43072931" w14:textId="49162E03" w:rsidR="00423440" w:rsidRPr="003A4284" w:rsidRDefault="00423440" w:rsidP="004B4B77">
      <w:pPr>
        <w:pStyle w:val="ListParagraph"/>
        <w:numPr>
          <w:ilvl w:val="0"/>
          <w:numId w:val="4"/>
        </w:numPr>
        <w:rPr>
          <w:sz w:val="28"/>
          <w:szCs w:val="28"/>
        </w:rPr>
      </w:pPr>
      <w:r>
        <w:rPr>
          <w:sz w:val="28"/>
          <w:szCs w:val="28"/>
        </w:rPr>
        <w:t>Numerical features</w:t>
      </w:r>
    </w:p>
    <w:p w14:paraId="44FA8B79" w14:textId="2366C872" w:rsidR="00423440" w:rsidRDefault="00423440" w:rsidP="004B4B77">
      <w:pPr>
        <w:rPr>
          <w:sz w:val="28"/>
          <w:szCs w:val="28"/>
        </w:rPr>
      </w:pPr>
      <w:r>
        <w:rPr>
          <w:sz w:val="28"/>
          <w:szCs w:val="28"/>
        </w:rPr>
        <w:t>+ Build model</w:t>
      </w:r>
    </w:p>
    <w:p w14:paraId="36FCF1F1" w14:textId="2ED27847" w:rsidR="004B4B77" w:rsidRPr="00544894" w:rsidRDefault="00423440" w:rsidP="004B4B77">
      <w:pPr>
        <w:rPr>
          <w:sz w:val="28"/>
          <w:szCs w:val="28"/>
        </w:rPr>
      </w:pPr>
      <w:r>
        <w:rPr>
          <w:sz w:val="28"/>
          <w:szCs w:val="28"/>
        </w:rPr>
        <w:t>+ M</w:t>
      </w:r>
      <w:r w:rsidR="004B4B77" w:rsidRPr="00544894">
        <w:rPr>
          <w:sz w:val="28"/>
          <w:szCs w:val="28"/>
        </w:rPr>
        <w:t xml:space="preserve">odel tuning to optimize performance. </w:t>
      </w:r>
    </w:p>
    <w:p w14:paraId="3784D625" w14:textId="20048063" w:rsidR="004B4B77" w:rsidRPr="00835571" w:rsidRDefault="004B4B77" w:rsidP="004B4B77">
      <w:pPr>
        <w:rPr>
          <w:sz w:val="28"/>
          <w:szCs w:val="28"/>
        </w:rPr>
      </w:pPr>
      <w:r w:rsidRPr="00544894">
        <w:rPr>
          <w:sz w:val="28"/>
          <w:szCs w:val="28"/>
        </w:rPr>
        <w:t>In addition, I also visualized the data to better understand the interactions between features</w:t>
      </w:r>
      <w:r w:rsidR="00862049" w:rsidRPr="00544894">
        <w:rPr>
          <w:sz w:val="28"/>
          <w:szCs w:val="28"/>
        </w:rPr>
        <w:t>,</w:t>
      </w:r>
      <w:r w:rsidRPr="00544894">
        <w:rPr>
          <w:sz w:val="28"/>
          <w:szCs w:val="28"/>
        </w:rPr>
        <w:t xml:space="preserve"> </w:t>
      </w:r>
      <w:r w:rsidR="00862049" w:rsidRPr="00544894">
        <w:rPr>
          <w:sz w:val="28"/>
          <w:szCs w:val="28"/>
        </w:rPr>
        <w:t>to identify which groups of factors are important in predicting whether a person is truly high-income or not.</w:t>
      </w:r>
    </w:p>
    <w:p w14:paraId="2E278684" w14:textId="1DBB4F30" w:rsidR="00004A50" w:rsidRPr="00544894" w:rsidRDefault="004B4B77" w:rsidP="004B4B77">
      <w:pPr>
        <w:pStyle w:val="ListParagraph"/>
        <w:numPr>
          <w:ilvl w:val="0"/>
          <w:numId w:val="2"/>
        </w:numPr>
        <w:rPr>
          <w:b/>
          <w:bCs/>
          <w:sz w:val="28"/>
          <w:szCs w:val="28"/>
          <w:u w:val="single"/>
        </w:rPr>
      </w:pPr>
      <w:r w:rsidRPr="00544894">
        <w:rPr>
          <w:b/>
          <w:bCs/>
          <w:sz w:val="28"/>
          <w:szCs w:val="28"/>
          <w:u w:val="single"/>
        </w:rPr>
        <w:t>What is your hypothesis for the ideas to work? A more interesting question is how do you verify your hypothesis?</w:t>
      </w:r>
    </w:p>
    <w:p w14:paraId="177BEC25" w14:textId="2FFE99F1" w:rsidR="00544894" w:rsidRPr="00544894" w:rsidRDefault="00544894" w:rsidP="00544894">
      <w:pPr>
        <w:ind w:firstLine="720"/>
        <w:rPr>
          <w:sz w:val="28"/>
          <w:szCs w:val="28"/>
        </w:rPr>
      </w:pPr>
      <w:r w:rsidRPr="00544894">
        <w:rPr>
          <w:sz w:val="28"/>
          <w:szCs w:val="28"/>
        </w:rPr>
        <w:t xml:space="preserve">Hypothesis: Certain features such as </w:t>
      </w:r>
      <w:r w:rsidRPr="00E44A76">
        <w:rPr>
          <w:b/>
          <w:bCs/>
          <w:sz w:val="28"/>
          <w:szCs w:val="28"/>
        </w:rPr>
        <w:t>education, age, and occupation</w:t>
      </w:r>
      <w:r w:rsidRPr="00544894">
        <w:rPr>
          <w:sz w:val="28"/>
          <w:szCs w:val="28"/>
        </w:rPr>
        <w:t xml:space="preserve"> will have the strongest predictive power for determining income. I hypothesize that more educated individuals or those in higher-tier occupations are likely to earn more than 50K USD.</w:t>
      </w:r>
    </w:p>
    <w:p w14:paraId="29EE3FA1" w14:textId="55647B61" w:rsidR="00544894" w:rsidRPr="00544894" w:rsidRDefault="00544894" w:rsidP="00544894">
      <w:pPr>
        <w:ind w:firstLine="720"/>
        <w:rPr>
          <w:sz w:val="28"/>
          <w:szCs w:val="28"/>
        </w:rPr>
      </w:pPr>
      <w:r w:rsidRPr="00544894">
        <w:rPr>
          <w:sz w:val="28"/>
          <w:szCs w:val="28"/>
        </w:rPr>
        <w:t>To verify this, I will:</w:t>
      </w:r>
    </w:p>
    <w:p w14:paraId="340BBF35" w14:textId="0798B636" w:rsidR="00544894" w:rsidRPr="00544894" w:rsidRDefault="00544894" w:rsidP="00544894">
      <w:pPr>
        <w:ind w:firstLine="720"/>
        <w:rPr>
          <w:sz w:val="28"/>
          <w:szCs w:val="28"/>
        </w:rPr>
      </w:pPr>
      <w:r>
        <w:rPr>
          <w:sz w:val="28"/>
          <w:szCs w:val="28"/>
        </w:rPr>
        <w:t xml:space="preserve">+ </w:t>
      </w:r>
      <w:r w:rsidRPr="00544894">
        <w:rPr>
          <w:sz w:val="28"/>
          <w:szCs w:val="28"/>
        </w:rPr>
        <w:t>Conduct exploratory data analysis (EDA) to check feature distributions.</w:t>
      </w:r>
    </w:p>
    <w:p w14:paraId="41B3252D" w14:textId="09C82F94" w:rsidR="00544894" w:rsidRPr="00544894" w:rsidRDefault="00544894" w:rsidP="00544894">
      <w:pPr>
        <w:ind w:firstLine="720"/>
        <w:rPr>
          <w:sz w:val="28"/>
          <w:szCs w:val="28"/>
        </w:rPr>
      </w:pPr>
      <w:r>
        <w:rPr>
          <w:sz w:val="28"/>
          <w:szCs w:val="28"/>
        </w:rPr>
        <w:t xml:space="preserve">+ </w:t>
      </w:r>
      <w:r w:rsidRPr="00544894">
        <w:rPr>
          <w:sz w:val="28"/>
          <w:szCs w:val="28"/>
        </w:rPr>
        <w:t>Use feature importance analysis from Random Forest and XGBoost.</w:t>
      </w:r>
    </w:p>
    <w:p w14:paraId="10A60FC9" w14:textId="31439AF3" w:rsidR="00544894" w:rsidRPr="00544894" w:rsidRDefault="00544894" w:rsidP="00544894">
      <w:pPr>
        <w:ind w:firstLine="720"/>
        <w:rPr>
          <w:sz w:val="28"/>
          <w:szCs w:val="28"/>
        </w:rPr>
      </w:pPr>
      <w:r>
        <w:rPr>
          <w:sz w:val="28"/>
          <w:szCs w:val="28"/>
        </w:rPr>
        <w:t xml:space="preserve">+ </w:t>
      </w:r>
      <w:r w:rsidRPr="00544894">
        <w:rPr>
          <w:sz w:val="28"/>
          <w:szCs w:val="28"/>
        </w:rPr>
        <w:t>Compare model performance through accuracy, precision, recall, and F1-score on a test dataset.</w:t>
      </w:r>
    </w:p>
    <w:p w14:paraId="1EBA2668" w14:textId="491FAB35" w:rsidR="00544894" w:rsidRDefault="00544894" w:rsidP="00544894">
      <w:pPr>
        <w:ind w:firstLine="720"/>
        <w:rPr>
          <w:sz w:val="28"/>
          <w:szCs w:val="28"/>
        </w:rPr>
      </w:pPr>
      <w:r>
        <w:rPr>
          <w:sz w:val="28"/>
          <w:szCs w:val="28"/>
        </w:rPr>
        <w:t xml:space="preserve">+ </w:t>
      </w:r>
      <w:r w:rsidRPr="00544894">
        <w:rPr>
          <w:sz w:val="28"/>
          <w:szCs w:val="28"/>
        </w:rPr>
        <w:t>Validate the models with cross-validation to ensure generalizability.</w:t>
      </w:r>
    </w:p>
    <w:p w14:paraId="6436BE4F" w14:textId="77777777" w:rsidR="00423440" w:rsidRDefault="00423440" w:rsidP="00544894">
      <w:pPr>
        <w:ind w:firstLine="720"/>
        <w:rPr>
          <w:sz w:val="28"/>
          <w:szCs w:val="28"/>
        </w:rPr>
      </w:pPr>
    </w:p>
    <w:p w14:paraId="3C4AB48C" w14:textId="1ACF073E" w:rsidR="00544894" w:rsidRPr="00A61726" w:rsidRDefault="00544894" w:rsidP="00544894">
      <w:pPr>
        <w:pStyle w:val="ListParagraph"/>
        <w:numPr>
          <w:ilvl w:val="0"/>
          <w:numId w:val="2"/>
        </w:numPr>
        <w:rPr>
          <w:b/>
          <w:bCs/>
          <w:sz w:val="28"/>
          <w:szCs w:val="28"/>
          <w:u w:val="single"/>
        </w:rPr>
      </w:pPr>
      <w:r w:rsidRPr="00A61726">
        <w:rPr>
          <w:b/>
          <w:bCs/>
          <w:sz w:val="28"/>
          <w:szCs w:val="28"/>
          <w:u w:val="single"/>
        </w:rPr>
        <w:t>How does the result look like? Does it confirm your hypothesis?</w:t>
      </w:r>
    </w:p>
    <w:p w14:paraId="13DFE19F" w14:textId="5D7BB844" w:rsidR="0029479E" w:rsidRDefault="0029479E" w:rsidP="00544894">
      <w:pPr>
        <w:ind w:firstLine="360"/>
        <w:rPr>
          <w:sz w:val="28"/>
          <w:szCs w:val="28"/>
        </w:rPr>
      </w:pPr>
      <w:r w:rsidRPr="0029479E">
        <w:rPr>
          <w:sz w:val="28"/>
          <w:szCs w:val="28"/>
        </w:rPr>
        <w:t>I used 3 features `education`, `age`, and `occupation` as input for the models, with 'income' as the output of the model.</w:t>
      </w:r>
    </w:p>
    <w:p w14:paraId="6741CEC3" w14:textId="7923830E" w:rsidR="0029479E" w:rsidRDefault="00C33FE2" w:rsidP="00544894">
      <w:pPr>
        <w:ind w:firstLine="360"/>
        <w:rPr>
          <w:sz w:val="28"/>
          <w:szCs w:val="28"/>
        </w:rPr>
      </w:pPr>
      <w:r w:rsidRPr="00C33FE2">
        <w:rPr>
          <w:sz w:val="28"/>
          <w:szCs w:val="28"/>
        </w:rPr>
        <w:t xml:space="preserve">We have chosen the Precision measure of income &gt; 50k USD (here we set it to 1) to evaluate the quality of the hypothesis and the actual needs. We are interested in the number of correct predictions of 1 compared to all predictions that the model gives is 1, this has great significance for accurately classifying </w:t>
      </w:r>
      <w:r w:rsidRPr="00C33FE2">
        <w:rPr>
          <w:sz w:val="28"/>
          <w:szCs w:val="28"/>
        </w:rPr>
        <w:lastRenderedPageBreak/>
        <w:t>subjects with high income, serving the needs of borrowing money at the bank, financial inventory,... in the most accurate way.</w:t>
      </w:r>
    </w:p>
    <w:p w14:paraId="097CB5E0" w14:textId="015ACFBB" w:rsidR="0029479E" w:rsidRDefault="0029479E" w:rsidP="00544894">
      <w:pPr>
        <w:ind w:firstLine="360"/>
        <w:rPr>
          <w:sz w:val="28"/>
          <w:szCs w:val="28"/>
        </w:rPr>
      </w:pPr>
      <w:r w:rsidRPr="0029479E">
        <w:rPr>
          <w:sz w:val="28"/>
          <w:szCs w:val="28"/>
        </w:rPr>
        <w:t>The results after training the model and testing were not really promising, it showed that the hypothesis I initially put forth was not true to reality.</w:t>
      </w:r>
    </w:p>
    <w:p w14:paraId="34EDFBF8" w14:textId="1CA85893" w:rsidR="0029479E" w:rsidRDefault="0029479E" w:rsidP="00544894">
      <w:pPr>
        <w:ind w:firstLine="360"/>
        <w:rPr>
          <w:sz w:val="28"/>
          <w:szCs w:val="28"/>
        </w:rPr>
      </w:pPr>
    </w:p>
    <w:tbl>
      <w:tblPr>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45"/>
        <w:gridCol w:w="720"/>
        <w:gridCol w:w="720"/>
        <w:gridCol w:w="1035"/>
        <w:gridCol w:w="806"/>
        <w:gridCol w:w="1108"/>
        <w:gridCol w:w="830"/>
        <w:gridCol w:w="830"/>
      </w:tblGrid>
      <w:tr w:rsidR="00C33FE2" w:rsidRPr="00C33FE2" w14:paraId="1671EBCA" w14:textId="77777777" w:rsidTr="00C33FE2">
        <w:trPr>
          <w:trHeight w:val="258"/>
        </w:trPr>
        <w:tc>
          <w:tcPr>
            <w:tcW w:w="1168" w:type="dxa"/>
            <w:shd w:val="clear" w:color="auto" w:fill="auto"/>
            <w:vAlign w:val="center"/>
            <w:hideMark/>
          </w:tcPr>
          <w:p w14:paraId="788906B1"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Model</w:t>
            </w:r>
          </w:p>
        </w:tc>
        <w:tc>
          <w:tcPr>
            <w:tcW w:w="1011" w:type="dxa"/>
            <w:shd w:val="clear" w:color="auto" w:fill="auto"/>
            <w:vAlign w:val="center"/>
            <w:hideMark/>
          </w:tcPr>
          <w:p w14:paraId="3BD2B255"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(0)</w:t>
            </w:r>
          </w:p>
        </w:tc>
        <w:tc>
          <w:tcPr>
            <w:tcW w:w="1011" w:type="dxa"/>
            <w:shd w:val="clear" w:color="auto" w:fill="auto"/>
            <w:vAlign w:val="center"/>
            <w:hideMark/>
          </w:tcPr>
          <w:p w14:paraId="1D102E7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(1)</w:t>
            </w:r>
          </w:p>
        </w:tc>
        <w:tc>
          <w:tcPr>
            <w:tcW w:w="734" w:type="dxa"/>
            <w:shd w:val="clear" w:color="auto" w:fill="auto"/>
            <w:vAlign w:val="center"/>
            <w:hideMark/>
          </w:tcPr>
          <w:p w14:paraId="10D24413"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Recall (0)</w:t>
            </w:r>
          </w:p>
        </w:tc>
        <w:tc>
          <w:tcPr>
            <w:tcW w:w="734" w:type="dxa"/>
            <w:shd w:val="clear" w:color="auto" w:fill="auto"/>
            <w:vAlign w:val="center"/>
            <w:hideMark/>
          </w:tcPr>
          <w:p w14:paraId="6D8A4805" w14:textId="77777777" w:rsidR="00C33FE2" w:rsidRPr="00C33FE2" w:rsidRDefault="00C33FE2" w:rsidP="00C33FE2">
            <w:pPr>
              <w:spacing w:after="0" w:line="240" w:lineRule="auto"/>
              <w:jc w:val="center"/>
              <w:rPr>
                <w:rFonts w:ascii="Calibri" w:eastAsia="Times New Roman" w:hAnsi="Calibri" w:cs="Calibri"/>
                <w:kern w:val="0"/>
                <w14:ligatures w14:val="none"/>
              </w:rPr>
            </w:pPr>
            <w:r w:rsidRPr="00C33FE2">
              <w:rPr>
                <w:rFonts w:ascii="Calibri" w:eastAsia="Times New Roman" w:hAnsi="Calibri" w:cs="Calibri"/>
                <w:kern w:val="0"/>
                <w14:ligatures w14:val="none"/>
              </w:rPr>
              <w:t>Recall (1)</w:t>
            </w:r>
          </w:p>
        </w:tc>
        <w:tc>
          <w:tcPr>
            <w:tcW w:w="695" w:type="dxa"/>
            <w:shd w:val="clear" w:color="auto" w:fill="auto"/>
            <w:vAlign w:val="center"/>
            <w:hideMark/>
          </w:tcPr>
          <w:p w14:paraId="6CF9CDB7"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(0)</w:t>
            </w:r>
          </w:p>
        </w:tc>
        <w:tc>
          <w:tcPr>
            <w:tcW w:w="695" w:type="dxa"/>
            <w:shd w:val="clear" w:color="auto" w:fill="auto"/>
            <w:vAlign w:val="center"/>
            <w:hideMark/>
          </w:tcPr>
          <w:p w14:paraId="4655E6E2"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(1)</w:t>
            </w:r>
          </w:p>
        </w:tc>
        <w:tc>
          <w:tcPr>
            <w:tcW w:w="999" w:type="dxa"/>
            <w:shd w:val="clear" w:color="auto" w:fill="auto"/>
            <w:vAlign w:val="center"/>
            <w:hideMark/>
          </w:tcPr>
          <w:p w14:paraId="68873A4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Accuracy</w:t>
            </w:r>
          </w:p>
        </w:tc>
        <w:tc>
          <w:tcPr>
            <w:tcW w:w="778" w:type="dxa"/>
            <w:shd w:val="clear" w:color="auto" w:fill="auto"/>
            <w:vAlign w:val="center"/>
            <w:hideMark/>
          </w:tcPr>
          <w:p w14:paraId="26D2946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Macro Avg F1</w:t>
            </w:r>
          </w:p>
        </w:tc>
        <w:tc>
          <w:tcPr>
            <w:tcW w:w="1070" w:type="dxa"/>
            <w:shd w:val="clear" w:color="auto" w:fill="auto"/>
            <w:vAlign w:val="center"/>
            <w:hideMark/>
          </w:tcPr>
          <w:p w14:paraId="7793DD2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Weighted Avg F1</w:t>
            </w:r>
          </w:p>
        </w:tc>
        <w:tc>
          <w:tcPr>
            <w:tcW w:w="801" w:type="dxa"/>
            <w:shd w:val="clear" w:color="auto" w:fill="auto"/>
            <w:vAlign w:val="center"/>
            <w:hideMark/>
          </w:tcPr>
          <w:p w14:paraId="7E9801AC"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Train Time (s)</w:t>
            </w:r>
          </w:p>
        </w:tc>
        <w:tc>
          <w:tcPr>
            <w:tcW w:w="801" w:type="dxa"/>
            <w:shd w:val="clear" w:color="auto" w:fill="auto"/>
            <w:vAlign w:val="center"/>
            <w:hideMark/>
          </w:tcPr>
          <w:p w14:paraId="288521E4"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Infer Time (s)</w:t>
            </w:r>
          </w:p>
        </w:tc>
      </w:tr>
      <w:tr w:rsidR="00C33FE2" w:rsidRPr="00C33FE2" w14:paraId="371458A5" w14:textId="77777777" w:rsidTr="00C33FE2">
        <w:trPr>
          <w:trHeight w:val="258"/>
        </w:trPr>
        <w:tc>
          <w:tcPr>
            <w:tcW w:w="1168" w:type="dxa"/>
            <w:shd w:val="clear" w:color="auto" w:fill="auto"/>
            <w:vAlign w:val="center"/>
            <w:hideMark/>
          </w:tcPr>
          <w:p w14:paraId="2B6F748F"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Logistic Regression</w:t>
            </w:r>
          </w:p>
        </w:tc>
        <w:tc>
          <w:tcPr>
            <w:tcW w:w="1011" w:type="dxa"/>
            <w:shd w:val="clear" w:color="auto" w:fill="auto"/>
            <w:vAlign w:val="center"/>
            <w:hideMark/>
          </w:tcPr>
          <w:p w14:paraId="6DD7530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1011" w:type="dxa"/>
            <w:shd w:val="clear" w:color="auto" w:fill="auto"/>
            <w:vAlign w:val="center"/>
            <w:hideMark/>
          </w:tcPr>
          <w:p w14:paraId="789A60BB"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0.39</w:t>
            </w:r>
          </w:p>
        </w:tc>
        <w:tc>
          <w:tcPr>
            <w:tcW w:w="734" w:type="dxa"/>
            <w:shd w:val="clear" w:color="auto" w:fill="auto"/>
            <w:vAlign w:val="center"/>
            <w:hideMark/>
          </w:tcPr>
          <w:p w14:paraId="557DD08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0.98</w:t>
            </w:r>
          </w:p>
        </w:tc>
        <w:tc>
          <w:tcPr>
            <w:tcW w:w="734" w:type="dxa"/>
            <w:shd w:val="clear" w:color="auto" w:fill="auto"/>
            <w:vAlign w:val="center"/>
            <w:hideMark/>
          </w:tcPr>
          <w:p w14:paraId="56B6C3B5"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0.05</w:t>
            </w:r>
          </w:p>
        </w:tc>
        <w:tc>
          <w:tcPr>
            <w:tcW w:w="695" w:type="dxa"/>
            <w:shd w:val="clear" w:color="auto" w:fill="auto"/>
            <w:vAlign w:val="center"/>
            <w:hideMark/>
          </w:tcPr>
          <w:p w14:paraId="3C7ED4B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0.86</w:t>
            </w:r>
          </w:p>
        </w:tc>
        <w:tc>
          <w:tcPr>
            <w:tcW w:w="695" w:type="dxa"/>
            <w:shd w:val="clear" w:color="auto" w:fill="auto"/>
            <w:vAlign w:val="center"/>
            <w:hideMark/>
          </w:tcPr>
          <w:p w14:paraId="68B341C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0.09</w:t>
            </w:r>
          </w:p>
        </w:tc>
        <w:tc>
          <w:tcPr>
            <w:tcW w:w="999" w:type="dxa"/>
            <w:shd w:val="clear" w:color="auto" w:fill="auto"/>
            <w:vAlign w:val="center"/>
            <w:hideMark/>
          </w:tcPr>
          <w:p w14:paraId="3FEF4C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5A4B49B8"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0.47</w:t>
            </w:r>
          </w:p>
        </w:tc>
        <w:tc>
          <w:tcPr>
            <w:tcW w:w="1070" w:type="dxa"/>
            <w:shd w:val="clear" w:color="auto" w:fill="auto"/>
            <w:vAlign w:val="center"/>
            <w:hideMark/>
          </w:tcPr>
          <w:p w14:paraId="155808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0.68</w:t>
            </w:r>
          </w:p>
        </w:tc>
        <w:tc>
          <w:tcPr>
            <w:tcW w:w="801" w:type="dxa"/>
            <w:shd w:val="clear" w:color="auto" w:fill="auto"/>
            <w:vAlign w:val="center"/>
            <w:hideMark/>
          </w:tcPr>
          <w:p w14:paraId="6D3B1193"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0.0134</w:t>
            </w:r>
          </w:p>
        </w:tc>
        <w:tc>
          <w:tcPr>
            <w:tcW w:w="801" w:type="dxa"/>
            <w:shd w:val="clear" w:color="auto" w:fill="auto"/>
            <w:vAlign w:val="center"/>
            <w:hideMark/>
          </w:tcPr>
          <w:p w14:paraId="0E1E2F96"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w:t>
            </w:r>
          </w:p>
        </w:tc>
      </w:tr>
      <w:tr w:rsidR="00C33FE2" w:rsidRPr="00C33FE2" w14:paraId="3D149ABA" w14:textId="77777777" w:rsidTr="00C33FE2">
        <w:trPr>
          <w:trHeight w:val="258"/>
        </w:trPr>
        <w:tc>
          <w:tcPr>
            <w:tcW w:w="1168" w:type="dxa"/>
            <w:shd w:val="clear" w:color="auto" w:fill="auto"/>
            <w:vAlign w:val="center"/>
            <w:hideMark/>
          </w:tcPr>
          <w:p w14:paraId="229992E7"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Random Forest</w:t>
            </w:r>
          </w:p>
        </w:tc>
        <w:tc>
          <w:tcPr>
            <w:tcW w:w="1011" w:type="dxa"/>
            <w:shd w:val="clear" w:color="auto" w:fill="auto"/>
            <w:vAlign w:val="center"/>
            <w:hideMark/>
          </w:tcPr>
          <w:p w14:paraId="78A55D0A"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7AEF4084"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0.51</w:t>
            </w:r>
          </w:p>
        </w:tc>
        <w:tc>
          <w:tcPr>
            <w:tcW w:w="734" w:type="dxa"/>
            <w:shd w:val="clear" w:color="auto" w:fill="auto"/>
            <w:vAlign w:val="center"/>
            <w:hideMark/>
          </w:tcPr>
          <w:p w14:paraId="478AF9C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w:t>
            </w:r>
          </w:p>
        </w:tc>
        <w:tc>
          <w:tcPr>
            <w:tcW w:w="734" w:type="dxa"/>
            <w:shd w:val="clear" w:color="auto" w:fill="auto"/>
            <w:vAlign w:val="center"/>
            <w:hideMark/>
          </w:tcPr>
          <w:p w14:paraId="399CD11C"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0.33</w:t>
            </w:r>
          </w:p>
        </w:tc>
        <w:tc>
          <w:tcPr>
            <w:tcW w:w="695" w:type="dxa"/>
            <w:shd w:val="clear" w:color="auto" w:fill="auto"/>
            <w:vAlign w:val="center"/>
            <w:hideMark/>
          </w:tcPr>
          <w:p w14:paraId="500EF12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6845E75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w:t>
            </w:r>
          </w:p>
        </w:tc>
        <w:tc>
          <w:tcPr>
            <w:tcW w:w="999" w:type="dxa"/>
            <w:shd w:val="clear" w:color="auto" w:fill="auto"/>
            <w:vAlign w:val="center"/>
            <w:hideMark/>
          </w:tcPr>
          <w:p w14:paraId="5CC8D8B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778" w:type="dxa"/>
            <w:shd w:val="clear" w:color="auto" w:fill="auto"/>
            <w:vAlign w:val="center"/>
            <w:hideMark/>
          </w:tcPr>
          <w:p w14:paraId="202E8B5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34A5796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0.75</w:t>
            </w:r>
          </w:p>
        </w:tc>
        <w:tc>
          <w:tcPr>
            <w:tcW w:w="801" w:type="dxa"/>
            <w:shd w:val="clear" w:color="auto" w:fill="auto"/>
            <w:vAlign w:val="center"/>
            <w:hideMark/>
          </w:tcPr>
          <w:p w14:paraId="4B2F3F9B"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0.7893</w:t>
            </w:r>
          </w:p>
        </w:tc>
        <w:tc>
          <w:tcPr>
            <w:tcW w:w="801" w:type="dxa"/>
            <w:shd w:val="clear" w:color="auto" w:fill="auto"/>
            <w:vAlign w:val="center"/>
            <w:hideMark/>
          </w:tcPr>
          <w:p w14:paraId="6EA7F951"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0.0964</w:t>
            </w:r>
          </w:p>
        </w:tc>
      </w:tr>
      <w:tr w:rsidR="00C33FE2" w:rsidRPr="00C33FE2" w14:paraId="781A14EA" w14:textId="77777777" w:rsidTr="00C33FE2">
        <w:trPr>
          <w:trHeight w:val="406"/>
        </w:trPr>
        <w:tc>
          <w:tcPr>
            <w:tcW w:w="1168" w:type="dxa"/>
            <w:shd w:val="clear" w:color="auto" w:fill="auto"/>
            <w:vAlign w:val="center"/>
            <w:hideMark/>
          </w:tcPr>
          <w:p w14:paraId="5A80A69D"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KNN</w:t>
            </w:r>
          </w:p>
        </w:tc>
        <w:tc>
          <w:tcPr>
            <w:tcW w:w="1011" w:type="dxa"/>
            <w:shd w:val="clear" w:color="auto" w:fill="auto"/>
            <w:vAlign w:val="center"/>
            <w:hideMark/>
          </w:tcPr>
          <w:p w14:paraId="1484B519"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42242E50"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0.48</w:t>
            </w:r>
          </w:p>
        </w:tc>
        <w:tc>
          <w:tcPr>
            <w:tcW w:w="734" w:type="dxa"/>
            <w:shd w:val="clear" w:color="auto" w:fill="auto"/>
            <w:vAlign w:val="center"/>
            <w:hideMark/>
          </w:tcPr>
          <w:p w14:paraId="01118FA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0.88</w:t>
            </w:r>
          </w:p>
        </w:tc>
        <w:tc>
          <w:tcPr>
            <w:tcW w:w="734" w:type="dxa"/>
            <w:shd w:val="clear" w:color="auto" w:fill="auto"/>
            <w:vAlign w:val="center"/>
            <w:hideMark/>
          </w:tcPr>
          <w:p w14:paraId="19C1A6CF"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0.35</w:t>
            </w:r>
          </w:p>
        </w:tc>
        <w:tc>
          <w:tcPr>
            <w:tcW w:w="695" w:type="dxa"/>
            <w:shd w:val="clear" w:color="auto" w:fill="auto"/>
            <w:vAlign w:val="center"/>
            <w:hideMark/>
          </w:tcPr>
          <w:p w14:paraId="352907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0206171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0.41</w:t>
            </w:r>
          </w:p>
        </w:tc>
        <w:tc>
          <w:tcPr>
            <w:tcW w:w="999" w:type="dxa"/>
            <w:shd w:val="clear" w:color="auto" w:fill="auto"/>
            <w:vAlign w:val="center"/>
            <w:hideMark/>
          </w:tcPr>
          <w:p w14:paraId="3EB1A5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4017349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554A6E9C"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0.74</w:t>
            </w:r>
          </w:p>
        </w:tc>
        <w:tc>
          <w:tcPr>
            <w:tcW w:w="801" w:type="dxa"/>
            <w:shd w:val="clear" w:color="auto" w:fill="auto"/>
            <w:vAlign w:val="center"/>
            <w:hideMark/>
          </w:tcPr>
          <w:p w14:paraId="23822F0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0.0162</w:t>
            </w:r>
          </w:p>
        </w:tc>
        <w:tc>
          <w:tcPr>
            <w:tcW w:w="801" w:type="dxa"/>
            <w:shd w:val="clear" w:color="auto" w:fill="auto"/>
            <w:vAlign w:val="center"/>
            <w:hideMark/>
          </w:tcPr>
          <w:p w14:paraId="545265D9"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0.1835</w:t>
            </w:r>
          </w:p>
        </w:tc>
      </w:tr>
    </w:tbl>
    <w:p w14:paraId="389FC5BF" w14:textId="77777777" w:rsidR="00C33FE2" w:rsidRPr="0029479E" w:rsidRDefault="00C33FE2" w:rsidP="00C33FE2">
      <w:pPr>
        <w:rPr>
          <w:sz w:val="28"/>
          <w:szCs w:val="28"/>
        </w:rPr>
      </w:pPr>
    </w:p>
    <w:p w14:paraId="18FD32B5" w14:textId="58E7BE93"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done to make your original ideas better?</w:t>
      </w:r>
    </w:p>
    <w:p w14:paraId="4736E721" w14:textId="2B25A359" w:rsidR="00544894" w:rsidRDefault="00DF3DCA" w:rsidP="00544894">
      <w:pPr>
        <w:ind w:left="360"/>
        <w:rPr>
          <w:sz w:val="28"/>
          <w:szCs w:val="28"/>
        </w:rPr>
      </w:pPr>
      <w:r w:rsidRPr="00DF3DCA">
        <w:rPr>
          <w:sz w:val="28"/>
          <w:szCs w:val="28"/>
        </w:rPr>
        <w:t>In order to check the quality of the models we selected, we took all the features present in the processed data and put them into the model.</w:t>
      </w:r>
    </w:p>
    <w:p w14:paraId="1EDE61CA" w14:textId="650961DD" w:rsidR="00DF3DCA" w:rsidRDefault="00DF3DCA" w:rsidP="00DF3DCA">
      <w:pPr>
        <w:ind w:left="360"/>
        <w:rPr>
          <w:sz w:val="28"/>
          <w:szCs w:val="28"/>
        </w:rPr>
      </w:pPr>
      <w:r w:rsidRPr="00DF3DCA">
        <w:rPr>
          <w:sz w:val="28"/>
          <w:szCs w:val="28"/>
        </w:rPr>
        <w:t>'age', 'workclass', 'education', 'education.num', 'marital.status',  'occupation', 'relationship', 'race', 'sex', 'hours.per.week','income'</w:t>
      </w:r>
      <w:r>
        <w:rPr>
          <w:sz w:val="28"/>
          <w:szCs w:val="28"/>
        </w:rPr>
        <w:t>.</w:t>
      </w:r>
    </w:p>
    <w:p w14:paraId="1CCA6E09" w14:textId="4D730A6C" w:rsidR="00DF3DCA" w:rsidRDefault="00DF3DCA" w:rsidP="00544894">
      <w:pPr>
        <w:ind w:left="360"/>
        <w:rPr>
          <w:sz w:val="28"/>
          <w:szCs w:val="28"/>
        </w:rPr>
      </w:pPr>
      <w:r w:rsidRPr="00DF3DCA">
        <w:rPr>
          <w:sz w:val="28"/>
          <w:szCs w:val="28"/>
        </w:rPr>
        <w:t>Still keep the same 3 old models.</w:t>
      </w:r>
    </w:p>
    <w:p w14:paraId="781404A8" w14:textId="5C4A761A" w:rsidR="00DF3DCA" w:rsidRDefault="00DF3DCA" w:rsidP="00544894">
      <w:pPr>
        <w:ind w:left="360"/>
        <w:rPr>
          <w:sz w:val="28"/>
          <w:szCs w:val="28"/>
        </w:rPr>
      </w:pPr>
      <w:r w:rsidRPr="00DF3DCA">
        <w:rPr>
          <w:sz w:val="28"/>
          <w:szCs w:val="28"/>
        </w:rPr>
        <w:t>The results are quite promising.</w:t>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60"/>
        <w:gridCol w:w="720"/>
        <w:gridCol w:w="720"/>
        <w:gridCol w:w="1035"/>
        <w:gridCol w:w="806"/>
        <w:gridCol w:w="1108"/>
        <w:gridCol w:w="830"/>
        <w:gridCol w:w="830"/>
      </w:tblGrid>
      <w:tr w:rsidR="00DF3DCA" w:rsidRPr="00DF3DCA" w14:paraId="3AE48577" w14:textId="77777777" w:rsidTr="00DF3DCA">
        <w:trPr>
          <w:trHeight w:val="285"/>
        </w:trPr>
        <w:tc>
          <w:tcPr>
            <w:tcW w:w="1292" w:type="dxa"/>
            <w:shd w:val="clear" w:color="auto" w:fill="auto"/>
            <w:vAlign w:val="center"/>
            <w:hideMark/>
          </w:tcPr>
          <w:p w14:paraId="659153CD"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870" w:type="dxa"/>
            <w:shd w:val="clear" w:color="auto" w:fill="auto"/>
            <w:vAlign w:val="center"/>
            <w:hideMark/>
          </w:tcPr>
          <w:p w14:paraId="1348C5A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0" w:type="dxa"/>
            <w:shd w:val="clear" w:color="auto" w:fill="auto"/>
            <w:vAlign w:val="center"/>
            <w:hideMark/>
          </w:tcPr>
          <w:p w14:paraId="69D44E65"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69" w:type="dxa"/>
            <w:shd w:val="clear" w:color="auto" w:fill="auto"/>
            <w:vAlign w:val="center"/>
            <w:hideMark/>
          </w:tcPr>
          <w:p w14:paraId="10D05CA6"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69" w:type="dxa"/>
            <w:shd w:val="clear" w:color="auto" w:fill="auto"/>
            <w:vAlign w:val="center"/>
            <w:hideMark/>
          </w:tcPr>
          <w:p w14:paraId="247F0B9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7" w:type="dxa"/>
            <w:shd w:val="clear" w:color="auto" w:fill="auto"/>
            <w:vAlign w:val="center"/>
            <w:hideMark/>
          </w:tcPr>
          <w:p w14:paraId="38ED98E5"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7" w:type="dxa"/>
            <w:shd w:val="clear" w:color="auto" w:fill="auto"/>
            <w:vAlign w:val="center"/>
            <w:hideMark/>
          </w:tcPr>
          <w:p w14:paraId="0E0F63A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0" w:type="dxa"/>
            <w:shd w:val="clear" w:color="auto" w:fill="auto"/>
            <w:vAlign w:val="center"/>
            <w:hideMark/>
          </w:tcPr>
          <w:p w14:paraId="7F6DFA8A"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0" w:type="dxa"/>
            <w:shd w:val="clear" w:color="auto" w:fill="auto"/>
            <w:vAlign w:val="center"/>
            <w:hideMark/>
          </w:tcPr>
          <w:p w14:paraId="3931854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4" w:type="dxa"/>
            <w:shd w:val="clear" w:color="auto" w:fill="auto"/>
            <w:vAlign w:val="center"/>
            <w:hideMark/>
          </w:tcPr>
          <w:p w14:paraId="3BD2EC74"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0" w:type="dxa"/>
            <w:shd w:val="clear" w:color="auto" w:fill="auto"/>
            <w:vAlign w:val="center"/>
            <w:hideMark/>
          </w:tcPr>
          <w:p w14:paraId="25C5FB0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3" w:type="dxa"/>
            <w:shd w:val="clear" w:color="auto" w:fill="auto"/>
            <w:vAlign w:val="center"/>
            <w:hideMark/>
          </w:tcPr>
          <w:p w14:paraId="373D048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Infer Time (s)</w:t>
            </w:r>
          </w:p>
        </w:tc>
      </w:tr>
      <w:tr w:rsidR="00DF3DCA" w:rsidRPr="00DF3DCA" w14:paraId="1F256C2A" w14:textId="77777777" w:rsidTr="00DF3DCA">
        <w:trPr>
          <w:trHeight w:val="285"/>
        </w:trPr>
        <w:tc>
          <w:tcPr>
            <w:tcW w:w="1292" w:type="dxa"/>
            <w:shd w:val="clear" w:color="auto" w:fill="auto"/>
            <w:vAlign w:val="center"/>
            <w:hideMark/>
          </w:tcPr>
          <w:p w14:paraId="6BE103D0"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Logistic Regression</w:t>
            </w:r>
          </w:p>
        </w:tc>
        <w:tc>
          <w:tcPr>
            <w:tcW w:w="870" w:type="dxa"/>
            <w:shd w:val="clear" w:color="auto" w:fill="auto"/>
            <w:vAlign w:val="center"/>
            <w:hideMark/>
          </w:tcPr>
          <w:p w14:paraId="325C3DB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870" w:type="dxa"/>
            <w:shd w:val="clear" w:color="auto" w:fill="auto"/>
            <w:vAlign w:val="center"/>
            <w:hideMark/>
          </w:tcPr>
          <w:p w14:paraId="17B9938B"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0.62</w:t>
            </w:r>
          </w:p>
        </w:tc>
        <w:tc>
          <w:tcPr>
            <w:tcW w:w="669" w:type="dxa"/>
            <w:shd w:val="clear" w:color="auto" w:fill="auto"/>
            <w:vAlign w:val="center"/>
            <w:hideMark/>
          </w:tcPr>
          <w:p w14:paraId="455DF6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69" w:type="dxa"/>
            <w:shd w:val="clear" w:color="auto" w:fill="auto"/>
            <w:vAlign w:val="center"/>
            <w:hideMark/>
          </w:tcPr>
          <w:p w14:paraId="40B6ABD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0.35</w:t>
            </w:r>
          </w:p>
        </w:tc>
        <w:tc>
          <w:tcPr>
            <w:tcW w:w="837" w:type="dxa"/>
            <w:shd w:val="clear" w:color="auto" w:fill="auto"/>
            <w:vAlign w:val="center"/>
            <w:hideMark/>
          </w:tcPr>
          <w:p w14:paraId="3AEB4EF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704231B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0.45</w:t>
            </w:r>
          </w:p>
        </w:tc>
        <w:tc>
          <w:tcPr>
            <w:tcW w:w="740" w:type="dxa"/>
            <w:shd w:val="clear" w:color="auto" w:fill="auto"/>
            <w:vAlign w:val="center"/>
            <w:hideMark/>
          </w:tcPr>
          <w:p w14:paraId="367A830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1501E1C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0.66</w:t>
            </w:r>
          </w:p>
        </w:tc>
        <w:tc>
          <w:tcPr>
            <w:tcW w:w="1164" w:type="dxa"/>
            <w:shd w:val="clear" w:color="auto" w:fill="auto"/>
            <w:vAlign w:val="center"/>
            <w:hideMark/>
          </w:tcPr>
          <w:p w14:paraId="043FBCFB"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0.77</w:t>
            </w:r>
          </w:p>
        </w:tc>
        <w:tc>
          <w:tcPr>
            <w:tcW w:w="950" w:type="dxa"/>
            <w:shd w:val="clear" w:color="auto" w:fill="auto"/>
            <w:vAlign w:val="center"/>
            <w:hideMark/>
          </w:tcPr>
          <w:p w14:paraId="1C419E4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0.0422</w:t>
            </w:r>
          </w:p>
        </w:tc>
        <w:tc>
          <w:tcPr>
            <w:tcW w:w="923" w:type="dxa"/>
            <w:shd w:val="clear" w:color="auto" w:fill="auto"/>
            <w:vAlign w:val="center"/>
            <w:hideMark/>
          </w:tcPr>
          <w:p w14:paraId="1C630E3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0.001</w:t>
            </w:r>
          </w:p>
        </w:tc>
      </w:tr>
      <w:tr w:rsidR="00DF3DCA" w:rsidRPr="00DF3DCA" w14:paraId="12969EE2" w14:textId="77777777" w:rsidTr="00DF3DCA">
        <w:trPr>
          <w:trHeight w:val="285"/>
        </w:trPr>
        <w:tc>
          <w:tcPr>
            <w:tcW w:w="1292" w:type="dxa"/>
            <w:shd w:val="clear" w:color="auto" w:fill="auto"/>
            <w:vAlign w:val="center"/>
            <w:hideMark/>
          </w:tcPr>
          <w:p w14:paraId="79B3375C"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Random Forest</w:t>
            </w:r>
          </w:p>
        </w:tc>
        <w:tc>
          <w:tcPr>
            <w:tcW w:w="870" w:type="dxa"/>
            <w:shd w:val="clear" w:color="auto" w:fill="auto"/>
            <w:vAlign w:val="center"/>
            <w:hideMark/>
          </w:tcPr>
          <w:p w14:paraId="6B5FB5C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0" w:type="dxa"/>
            <w:shd w:val="clear" w:color="auto" w:fill="auto"/>
            <w:vAlign w:val="center"/>
            <w:hideMark/>
          </w:tcPr>
          <w:p w14:paraId="51CDD97A"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0.57</w:t>
            </w:r>
          </w:p>
        </w:tc>
        <w:tc>
          <w:tcPr>
            <w:tcW w:w="669" w:type="dxa"/>
            <w:shd w:val="clear" w:color="auto" w:fill="auto"/>
            <w:vAlign w:val="center"/>
            <w:hideMark/>
          </w:tcPr>
          <w:p w14:paraId="611D08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31CC545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w:t>
            </w:r>
          </w:p>
        </w:tc>
        <w:tc>
          <w:tcPr>
            <w:tcW w:w="837" w:type="dxa"/>
            <w:shd w:val="clear" w:color="auto" w:fill="auto"/>
            <w:vAlign w:val="center"/>
            <w:hideMark/>
          </w:tcPr>
          <w:p w14:paraId="06CC5C5C"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68FFE53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740" w:type="dxa"/>
            <w:shd w:val="clear" w:color="auto" w:fill="auto"/>
            <w:vAlign w:val="center"/>
            <w:hideMark/>
          </w:tcPr>
          <w:p w14:paraId="3C09B79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5BD3F2D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w:t>
            </w:r>
          </w:p>
        </w:tc>
        <w:tc>
          <w:tcPr>
            <w:tcW w:w="1164" w:type="dxa"/>
            <w:shd w:val="clear" w:color="auto" w:fill="auto"/>
            <w:vAlign w:val="center"/>
            <w:hideMark/>
          </w:tcPr>
          <w:p w14:paraId="6D171E2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2AECC3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1.5297</w:t>
            </w:r>
          </w:p>
        </w:tc>
        <w:tc>
          <w:tcPr>
            <w:tcW w:w="923" w:type="dxa"/>
            <w:shd w:val="clear" w:color="auto" w:fill="auto"/>
            <w:vAlign w:val="center"/>
            <w:hideMark/>
          </w:tcPr>
          <w:p w14:paraId="5810ABAB"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0.1243</w:t>
            </w:r>
          </w:p>
        </w:tc>
      </w:tr>
      <w:tr w:rsidR="00DF3DCA" w:rsidRPr="00DF3DCA" w14:paraId="6C4D7FB6" w14:textId="77777777" w:rsidTr="00DF3DCA">
        <w:trPr>
          <w:trHeight w:val="285"/>
        </w:trPr>
        <w:tc>
          <w:tcPr>
            <w:tcW w:w="1292" w:type="dxa"/>
            <w:shd w:val="clear" w:color="auto" w:fill="auto"/>
            <w:vAlign w:val="center"/>
            <w:hideMark/>
          </w:tcPr>
          <w:p w14:paraId="3759FCD3"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KNN</w:t>
            </w:r>
          </w:p>
        </w:tc>
        <w:tc>
          <w:tcPr>
            <w:tcW w:w="870" w:type="dxa"/>
            <w:shd w:val="clear" w:color="auto" w:fill="auto"/>
            <w:vAlign w:val="center"/>
            <w:hideMark/>
          </w:tcPr>
          <w:p w14:paraId="1244F16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0.86</w:t>
            </w:r>
          </w:p>
        </w:tc>
        <w:tc>
          <w:tcPr>
            <w:tcW w:w="870" w:type="dxa"/>
            <w:shd w:val="clear" w:color="auto" w:fill="auto"/>
            <w:vAlign w:val="center"/>
            <w:hideMark/>
          </w:tcPr>
          <w:p w14:paraId="79ED286C"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0.59</w:t>
            </w:r>
          </w:p>
        </w:tc>
        <w:tc>
          <w:tcPr>
            <w:tcW w:w="669" w:type="dxa"/>
            <w:shd w:val="clear" w:color="auto" w:fill="auto"/>
            <w:vAlign w:val="center"/>
            <w:hideMark/>
          </w:tcPr>
          <w:p w14:paraId="1A349FB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6FDEDE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837" w:type="dxa"/>
            <w:shd w:val="clear" w:color="auto" w:fill="auto"/>
            <w:vAlign w:val="center"/>
            <w:hideMark/>
          </w:tcPr>
          <w:p w14:paraId="540AE436"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40E1D47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0" w:type="dxa"/>
            <w:shd w:val="clear" w:color="auto" w:fill="auto"/>
            <w:vAlign w:val="center"/>
            <w:hideMark/>
          </w:tcPr>
          <w:p w14:paraId="329FD15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382DB0D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0.71</w:t>
            </w:r>
          </w:p>
        </w:tc>
        <w:tc>
          <w:tcPr>
            <w:tcW w:w="1164" w:type="dxa"/>
            <w:shd w:val="clear" w:color="auto" w:fill="auto"/>
            <w:vAlign w:val="center"/>
            <w:hideMark/>
          </w:tcPr>
          <w:p w14:paraId="4BE7277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7DE0D80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0.0343</w:t>
            </w:r>
          </w:p>
        </w:tc>
        <w:tc>
          <w:tcPr>
            <w:tcW w:w="923" w:type="dxa"/>
            <w:shd w:val="clear" w:color="auto" w:fill="auto"/>
            <w:vAlign w:val="center"/>
            <w:hideMark/>
          </w:tcPr>
          <w:p w14:paraId="35CBF39C"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0.5781</w:t>
            </w:r>
          </w:p>
        </w:tc>
      </w:tr>
    </w:tbl>
    <w:p w14:paraId="66CE032C" w14:textId="77777777" w:rsidR="00DF3DCA" w:rsidRDefault="00DF3DCA" w:rsidP="00544894">
      <w:pPr>
        <w:ind w:left="360"/>
        <w:rPr>
          <w:sz w:val="28"/>
          <w:szCs w:val="28"/>
        </w:rPr>
      </w:pPr>
    </w:p>
    <w:p w14:paraId="607B986C" w14:textId="0FF56BA7" w:rsidR="00DF3DCA" w:rsidRDefault="00DF3DCA" w:rsidP="00544894">
      <w:pPr>
        <w:ind w:left="360"/>
        <w:rPr>
          <w:sz w:val="28"/>
          <w:szCs w:val="28"/>
        </w:rPr>
      </w:pPr>
      <w:r w:rsidRPr="00DF3DCA">
        <w:rPr>
          <w:sz w:val="28"/>
          <w:szCs w:val="28"/>
        </w:rPr>
        <w:t>Moving on, we applied two more complex algorithms, XGBoost and SVM</w:t>
      </w:r>
      <w:r>
        <w:rPr>
          <w:sz w:val="28"/>
          <w:szCs w:val="28"/>
        </w:rPr>
        <w:t xml:space="preserve"> (Support Vecto Machine)</w:t>
      </w:r>
      <w:r w:rsidRPr="00DF3DCA">
        <w:rPr>
          <w:sz w:val="28"/>
          <w:szCs w:val="28"/>
        </w:rPr>
        <w:t>.</w:t>
      </w:r>
    </w:p>
    <w:p w14:paraId="50F992E5" w14:textId="7AF8E614" w:rsidR="00DF3DCA" w:rsidRDefault="00DF3DCA" w:rsidP="00544894">
      <w:pPr>
        <w:ind w:left="360"/>
        <w:rPr>
          <w:sz w:val="28"/>
          <w:szCs w:val="28"/>
        </w:rPr>
      </w:pPr>
      <w:r w:rsidRPr="00DF3DCA">
        <w:rPr>
          <w:sz w:val="28"/>
          <w:szCs w:val="28"/>
        </w:rPr>
        <w:t>The results improved quite a bit.</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7"/>
        <w:gridCol w:w="1047"/>
        <w:gridCol w:w="760"/>
        <w:gridCol w:w="760"/>
        <w:gridCol w:w="735"/>
        <w:gridCol w:w="735"/>
        <w:gridCol w:w="1035"/>
        <w:gridCol w:w="824"/>
        <w:gridCol w:w="1115"/>
        <w:gridCol w:w="845"/>
        <w:gridCol w:w="842"/>
      </w:tblGrid>
      <w:tr w:rsidR="00DF3DCA" w:rsidRPr="00DF3DCA" w14:paraId="1DFBE162" w14:textId="77777777" w:rsidTr="00DF3DCA">
        <w:trPr>
          <w:trHeight w:val="290"/>
        </w:trPr>
        <w:tc>
          <w:tcPr>
            <w:tcW w:w="1293" w:type="dxa"/>
            <w:shd w:val="clear" w:color="auto" w:fill="auto"/>
            <w:vAlign w:val="center"/>
            <w:hideMark/>
          </w:tcPr>
          <w:p w14:paraId="6B226F0C"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lastRenderedPageBreak/>
              <w:t>Model</w:t>
            </w:r>
          </w:p>
        </w:tc>
        <w:tc>
          <w:tcPr>
            <w:tcW w:w="871" w:type="dxa"/>
            <w:shd w:val="clear" w:color="auto" w:fill="auto"/>
            <w:vAlign w:val="center"/>
            <w:hideMark/>
          </w:tcPr>
          <w:p w14:paraId="230B167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1" w:type="dxa"/>
            <w:shd w:val="clear" w:color="auto" w:fill="auto"/>
            <w:vAlign w:val="center"/>
            <w:hideMark/>
          </w:tcPr>
          <w:p w14:paraId="7B6AD8C8"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71" w:type="dxa"/>
            <w:shd w:val="clear" w:color="auto" w:fill="auto"/>
            <w:vAlign w:val="center"/>
            <w:hideMark/>
          </w:tcPr>
          <w:p w14:paraId="4D0B57E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71" w:type="dxa"/>
            <w:shd w:val="clear" w:color="auto" w:fill="auto"/>
            <w:vAlign w:val="center"/>
            <w:hideMark/>
          </w:tcPr>
          <w:p w14:paraId="473844C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8" w:type="dxa"/>
            <w:shd w:val="clear" w:color="auto" w:fill="auto"/>
            <w:vAlign w:val="center"/>
            <w:hideMark/>
          </w:tcPr>
          <w:p w14:paraId="54B497C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8" w:type="dxa"/>
            <w:shd w:val="clear" w:color="auto" w:fill="auto"/>
            <w:vAlign w:val="center"/>
            <w:hideMark/>
          </w:tcPr>
          <w:p w14:paraId="2F2ED029"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2" w:type="dxa"/>
            <w:shd w:val="clear" w:color="auto" w:fill="auto"/>
            <w:vAlign w:val="center"/>
            <w:hideMark/>
          </w:tcPr>
          <w:p w14:paraId="31F470D7"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2" w:type="dxa"/>
            <w:shd w:val="clear" w:color="auto" w:fill="auto"/>
            <w:vAlign w:val="center"/>
            <w:hideMark/>
          </w:tcPr>
          <w:p w14:paraId="0999A793"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7" w:type="dxa"/>
            <w:shd w:val="clear" w:color="auto" w:fill="auto"/>
            <w:vAlign w:val="center"/>
            <w:hideMark/>
          </w:tcPr>
          <w:p w14:paraId="66BE601B"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2" w:type="dxa"/>
            <w:shd w:val="clear" w:color="auto" w:fill="auto"/>
            <w:vAlign w:val="center"/>
            <w:hideMark/>
          </w:tcPr>
          <w:p w14:paraId="3079E45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4" w:type="dxa"/>
            <w:shd w:val="clear" w:color="auto" w:fill="auto"/>
            <w:vAlign w:val="center"/>
            <w:hideMark/>
          </w:tcPr>
          <w:p w14:paraId="4F3ACDF4"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Infer Time (s)</w:t>
            </w:r>
          </w:p>
        </w:tc>
      </w:tr>
      <w:tr w:rsidR="00DF3DCA" w:rsidRPr="00DF3DCA" w14:paraId="34AD6E35" w14:textId="77777777" w:rsidTr="00DF3DCA">
        <w:trPr>
          <w:trHeight w:val="290"/>
        </w:trPr>
        <w:tc>
          <w:tcPr>
            <w:tcW w:w="1293" w:type="dxa"/>
            <w:shd w:val="clear" w:color="auto" w:fill="auto"/>
            <w:vAlign w:val="center"/>
            <w:hideMark/>
          </w:tcPr>
          <w:p w14:paraId="63023AFA"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XGBoost</w:t>
            </w:r>
          </w:p>
        </w:tc>
        <w:tc>
          <w:tcPr>
            <w:tcW w:w="871" w:type="dxa"/>
            <w:shd w:val="clear" w:color="auto" w:fill="auto"/>
            <w:vAlign w:val="center"/>
            <w:hideMark/>
          </w:tcPr>
          <w:p w14:paraId="679D628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71" w:type="dxa"/>
            <w:shd w:val="clear" w:color="auto" w:fill="auto"/>
            <w:vAlign w:val="center"/>
            <w:hideMark/>
          </w:tcPr>
          <w:p w14:paraId="1BD8FF54"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0.66</w:t>
            </w:r>
          </w:p>
        </w:tc>
        <w:tc>
          <w:tcPr>
            <w:tcW w:w="671" w:type="dxa"/>
            <w:shd w:val="clear" w:color="auto" w:fill="auto"/>
            <w:vAlign w:val="center"/>
            <w:hideMark/>
          </w:tcPr>
          <w:p w14:paraId="6EC7F4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0.91</w:t>
            </w:r>
          </w:p>
        </w:tc>
        <w:tc>
          <w:tcPr>
            <w:tcW w:w="671" w:type="dxa"/>
            <w:shd w:val="clear" w:color="auto" w:fill="auto"/>
            <w:vAlign w:val="center"/>
            <w:hideMark/>
          </w:tcPr>
          <w:p w14:paraId="0806908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0.55</w:t>
            </w:r>
          </w:p>
        </w:tc>
        <w:tc>
          <w:tcPr>
            <w:tcW w:w="838" w:type="dxa"/>
            <w:shd w:val="clear" w:color="auto" w:fill="auto"/>
            <w:vAlign w:val="center"/>
            <w:hideMark/>
          </w:tcPr>
          <w:p w14:paraId="7EE22B1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459BA1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w:t>
            </w:r>
          </w:p>
        </w:tc>
        <w:tc>
          <w:tcPr>
            <w:tcW w:w="742" w:type="dxa"/>
            <w:shd w:val="clear" w:color="auto" w:fill="auto"/>
            <w:vAlign w:val="center"/>
            <w:hideMark/>
          </w:tcPr>
          <w:p w14:paraId="7E8B4E5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0.83</w:t>
            </w:r>
          </w:p>
        </w:tc>
        <w:tc>
          <w:tcPr>
            <w:tcW w:w="952" w:type="dxa"/>
            <w:shd w:val="clear" w:color="auto" w:fill="auto"/>
            <w:vAlign w:val="center"/>
            <w:hideMark/>
          </w:tcPr>
          <w:p w14:paraId="414A729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0.74</w:t>
            </w:r>
          </w:p>
        </w:tc>
        <w:tc>
          <w:tcPr>
            <w:tcW w:w="1167" w:type="dxa"/>
            <w:shd w:val="clear" w:color="auto" w:fill="auto"/>
            <w:vAlign w:val="center"/>
            <w:hideMark/>
          </w:tcPr>
          <w:p w14:paraId="601A1F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6542263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0.3148</w:t>
            </w:r>
          </w:p>
        </w:tc>
        <w:tc>
          <w:tcPr>
            <w:tcW w:w="924" w:type="dxa"/>
            <w:shd w:val="clear" w:color="auto" w:fill="auto"/>
            <w:vAlign w:val="center"/>
            <w:hideMark/>
          </w:tcPr>
          <w:p w14:paraId="35C07DF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0.0127</w:t>
            </w:r>
          </w:p>
        </w:tc>
      </w:tr>
      <w:tr w:rsidR="00DF3DCA" w:rsidRPr="00DF3DCA" w14:paraId="1F077D2A" w14:textId="77777777" w:rsidTr="00DF3DCA">
        <w:trPr>
          <w:trHeight w:val="580"/>
        </w:trPr>
        <w:tc>
          <w:tcPr>
            <w:tcW w:w="1293" w:type="dxa"/>
            <w:shd w:val="clear" w:color="auto" w:fill="auto"/>
            <w:vAlign w:val="center"/>
            <w:hideMark/>
          </w:tcPr>
          <w:p w14:paraId="7C69BC4B"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Support Vector Machine</w:t>
            </w:r>
          </w:p>
        </w:tc>
        <w:tc>
          <w:tcPr>
            <w:tcW w:w="871" w:type="dxa"/>
            <w:shd w:val="clear" w:color="auto" w:fill="auto"/>
            <w:vAlign w:val="center"/>
            <w:hideMark/>
          </w:tcPr>
          <w:p w14:paraId="7F698FA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1" w:type="dxa"/>
            <w:shd w:val="clear" w:color="auto" w:fill="auto"/>
            <w:vAlign w:val="center"/>
            <w:hideMark/>
          </w:tcPr>
          <w:p w14:paraId="0FB967DE"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0.68</w:t>
            </w:r>
          </w:p>
        </w:tc>
        <w:tc>
          <w:tcPr>
            <w:tcW w:w="671" w:type="dxa"/>
            <w:shd w:val="clear" w:color="auto" w:fill="auto"/>
            <w:vAlign w:val="center"/>
            <w:hideMark/>
          </w:tcPr>
          <w:p w14:paraId="56D273E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71" w:type="dxa"/>
            <w:shd w:val="clear" w:color="auto" w:fill="auto"/>
            <w:vAlign w:val="center"/>
            <w:hideMark/>
          </w:tcPr>
          <w:p w14:paraId="62B5775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0.48</w:t>
            </w:r>
          </w:p>
        </w:tc>
        <w:tc>
          <w:tcPr>
            <w:tcW w:w="838" w:type="dxa"/>
            <w:shd w:val="clear" w:color="auto" w:fill="auto"/>
            <w:vAlign w:val="center"/>
            <w:hideMark/>
          </w:tcPr>
          <w:p w14:paraId="66AFA8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7BE058A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2" w:type="dxa"/>
            <w:shd w:val="clear" w:color="auto" w:fill="auto"/>
            <w:vAlign w:val="center"/>
            <w:hideMark/>
          </w:tcPr>
          <w:p w14:paraId="68B58E7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1827C4C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0.73</w:t>
            </w:r>
          </w:p>
        </w:tc>
        <w:tc>
          <w:tcPr>
            <w:tcW w:w="1167" w:type="dxa"/>
            <w:shd w:val="clear" w:color="auto" w:fill="auto"/>
            <w:vAlign w:val="center"/>
            <w:hideMark/>
          </w:tcPr>
          <w:p w14:paraId="48B3B8D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0.81</w:t>
            </w:r>
          </w:p>
        </w:tc>
        <w:tc>
          <w:tcPr>
            <w:tcW w:w="952" w:type="dxa"/>
            <w:shd w:val="clear" w:color="auto" w:fill="auto"/>
            <w:vAlign w:val="center"/>
            <w:hideMark/>
          </w:tcPr>
          <w:p w14:paraId="31C6E7B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6.6565</w:t>
            </w:r>
          </w:p>
        </w:tc>
        <w:tc>
          <w:tcPr>
            <w:tcW w:w="924" w:type="dxa"/>
            <w:shd w:val="clear" w:color="auto" w:fill="auto"/>
            <w:vAlign w:val="center"/>
            <w:hideMark/>
          </w:tcPr>
          <w:p w14:paraId="36B37E7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3.9994</w:t>
            </w:r>
          </w:p>
        </w:tc>
      </w:tr>
    </w:tbl>
    <w:p w14:paraId="39C67D8C" w14:textId="77777777" w:rsidR="00DF3DCA" w:rsidRDefault="00DF3DCA" w:rsidP="003A4284">
      <w:pPr>
        <w:rPr>
          <w:sz w:val="28"/>
          <w:szCs w:val="28"/>
        </w:rPr>
      </w:pPr>
    </w:p>
    <w:p w14:paraId="31222ECD" w14:textId="77777777" w:rsidR="00DF3DCA" w:rsidRPr="00DF3DCA" w:rsidRDefault="00DF3DCA" w:rsidP="00544894">
      <w:pPr>
        <w:ind w:left="360"/>
        <w:rPr>
          <w:sz w:val="28"/>
          <w:szCs w:val="28"/>
        </w:rPr>
      </w:pPr>
    </w:p>
    <w:p w14:paraId="320112E7" w14:textId="08D6FB60" w:rsidR="00544894" w:rsidRDefault="00544894" w:rsidP="003A4284">
      <w:pPr>
        <w:pStyle w:val="ListParagraph"/>
        <w:numPr>
          <w:ilvl w:val="0"/>
          <w:numId w:val="2"/>
        </w:numPr>
        <w:rPr>
          <w:b/>
          <w:bCs/>
          <w:sz w:val="28"/>
          <w:szCs w:val="28"/>
          <w:u w:val="single"/>
        </w:rPr>
      </w:pPr>
      <w:r w:rsidRPr="00A61726">
        <w:rPr>
          <w:b/>
          <w:bCs/>
          <w:sz w:val="28"/>
          <w:szCs w:val="28"/>
          <w:u w:val="single"/>
        </w:rPr>
        <w:t>What is the running time of your algorithm? Is your algorithm scalable?</w:t>
      </w:r>
    </w:p>
    <w:p w14:paraId="17C84A02" w14:textId="77777777" w:rsidR="00C853D4" w:rsidRPr="00C853D4" w:rsidRDefault="00C853D4" w:rsidP="00C853D4">
      <w:pPr>
        <w:rPr>
          <w:sz w:val="28"/>
          <w:szCs w:val="28"/>
        </w:rPr>
      </w:pPr>
      <w:r w:rsidRPr="00C853D4">
        <w:rPr>
          <w:sz w:val="28"/>
          <w:szCs w:val="28"/>
        </w:rPr>
        <w:t>The algorithms we use are machine learning algorithms, from simple to complex, with simple algorithms having very fast training and deployment time (Logistic Regression, Random Forest, KNN), giving relatively poor results, with complex algorithms (XGBoost, SVM) having very slow training and deployment time, but in return, the results are better, especially with SVM.</w:t>
      </w:r>
    </w:p>
    <w:p w14:paraId="79CBE0B3" w14:textId="77777777" w:rsidR="00C853D4" w:rsidRPr="00C853D4" w:rsidRDefault="00C853D4" w:rsidP="00C853D4">
      <w:pPr>
        <w:rPr>
          <w:sz w:val="28"/>
          <w:szCs w:val="28"/>
        </w:rPr>
      </w:pPr>
    </w:p>
    <w:p w14:paraId="1D783927" w14:textId="77777777" w:rsidR="00C853D4" w:rsidRPr="00C853D4" w:rsidRDefault="00C853D4" w:rsidP="00C853D4">
      <w:pPr>
        <w:rPr>
          <w:sz w:val="28"/>
          <w:szCs w:val="28"/>
        </w:rPr>
      </w:pPr>
      <w:r w:rsidRPr="00C853D4">
        <w:rPr>
          <w:sz w:val="28"/>
          <w:szCs w:val="28"/>
        </w:rPr>
        <w:t>We have used PCA, applying different data normalization methods, but the results obtained are that the metrics are simplified, the deployment time is longer.</w:t>
      </w:r>
    </w:p>
    <w:p w14:paraId="4B24A00A" w14:textId="77777777" w:rsidR="00A31952" w:rsidRPr="00A31952" w:rsidRDefault="00A31952" w:rsidP="00A31952">
      <w:pPr>
        <w:rPr>
          <w:i/>
          <w:iCs/>
          <w:sz w:val="28"/>
          <w:szCs w:val="28"/>
        </w:rPr>
      </w:pPr>
      <w:r w:rsidRPr="00A31952">
        <w:rPr>
          <w:i/>
          <w:iCs/>
          <w:sz w:val="28"/>
          <w:szCs w:val="28"/>
        </w:rPr>
        <w:t>from sklearn.preprocessing import StandardScaler, LabelEncoder</w:t>
      </w:r>
    </w:p>
    <w:p w14:paraId="571C8409" w14:textId="77777777" w:rsidR="00A31952" w:rsidRPr="00A31952" w:rsidRDefault="00A31952" w:rsidP="00A31952">
      <w:pPr>
        <w:rPr>
          <w:i/>
          <w:iCs/>
          <w:sz w:val="28"/>
          <w:szCs w:val="28"/>
        </w:rPr>
      </w:pPr>
      <w:r w:rsidRPr="00A31952">
        <w:rPr>
          <w:i/>
          <w:iCs/>
          <w:sz w:val="28"/>
          <w:szCs w:val="28"/>
        </w:rPr>
        <w:t>label_encoders = {}</w:t>
      </w:r>
    </w:p>
    <w:p w14:paraId="7C023664" w14:textId="77777777" w:rsidR="00A31952" w:rsidRPr="00A31952" w:rsidRDefault="00A31952" w:rsidP="00A31952">
      <w:pPr>
        <w:rPr>
          <w:i/>
          <w:iCs/>
          <w:sz w:val="28"/>
          <w:szCs w:val="28"/>
        </w:rPr>
      </w:pPr>
      <w:r w:rsidRPr="00A31952">
        <w:rPr>
          <w:i/>
          <w:iCs/>
          <w:sz w:val="28"/>
          <w:szCs w:val="28"/>
        </w:rPr>
        <w:t>for column in ['workclass', 'education', 'marital.status', 'occupation', 'relationship', 'race', 'sex']:</w:t>
      </w:r>
    </w:p>
    <w:p w14:paraId="7BED9475" w14:textId="77777777" w:rsidR="00A31952" w:rsidRPr="00A31952" w:rsidRDefault="00A31952" w:rsidP="00A31952">
      <w:pPr>
        <w:rPr>
          <w:i/>
          <w:iCs/>
          <w:sz w:val="28"/>
          <w:szCs w:val="28"/>
        </w:rPr>
      </w:pPr>
      <w:r w:rsidRPr="00A31952">
        <w:rPr>
          <w:i/>
          <w:iCs/>
          <w:sz w:val="28"/>
          <w:szCs w:val="28"/>
        </w:rPr>
        <w:t>    le = LabelEncoder()</w:t>
      </w:r>
    </w:p>
    <w:p w14:paraId="64654FB4" w14:textId="77777777" w:rsidR="00A31952" w:rsidRPr="00A31952" w:rsidRDefault="00A31952" w:rsidP="00A31952">
      <w:pPr>
        <w:rPr>
          <w:i/>
          <w:iCs/>
          <w:sz w:val="28"/>
          <w:szCs w:val="28"/>
        </w:rPr>
      </w:pPr>
      <w:r w:rsidRPr="00A31952">
        <w:rPr>
          <w:i/>
          <w:iCs/>
          <w:sz w:val="28"/>
          <w:szCs w:val="28"/>
        </w:rPr>
        <w:t>    hypothesize_df[column] = le.fit_transform(hypothesize_df[column])</w:t>
      </w:r>
    </w:p>
    <w:p w14:paraId="1DAF8854" w14:textId="77777777" w:rsidR="00A31952" w:rsidRPr="00A31952" w:rsidRDefault="00A31952" w:rsidP="00A31952">
      <w:pPr>
        <w:rPr>
          <w:i/>
          <w:iCs/>
          <w:sz w:val="28"/>
          <w:szCs w:val="28"/>
        </w:rPr>
      </w:pPr>
      <w:r w:rsidRPr="00A31952">
        <w:rPr>
          <w:i/>
          <w:iCs/>
          <w:sz w:val="28"/>
          <w:szCs w:val="28"/>
        </w:rPr>
        <w:t>    label_encoders[column] = le</w:t>
      </w:r>
    </w:p>
    <w:p w14:paraId="720DD37B" w14:textId="77777777" w:rsidR="00A31952" w:rsidRPr="00A31952" w:rsidRDefault="00A31952" w:rsidP="00A31952">
      <w:pPr>
        <w:rPr>
          <w:i/>
          <w:iCs/>
          <w:sz w:val="28"/>
          <w:szCs w:val="28"/>
        </w:rPr>
      </w:pPr>
      <w:r w:rsidRPr="00A31952">
        <w:rPr>
          <w:i/>
          <w:iCs/>
          <w:sz w:val="28"/>
          <w:szCs w:val="28"/>
        </w:rPr>
        <w:t>scaler = StandardScaler()</w:t>
      </w:r>
    </w:p>
    <w:p w14:paraId="17771524" w14:textId="77777777" w:rsidR="00A31952" w:rsidRPr="00A31952" w:rsidRDefault="00A31952" w:rsidP="00A31952">
      <w:pPr>
        <w:rPr>
          <w:i/>
          <w:iCs/>
          <w:sz w:val="28"/>
          <w:szCs w:val="28"/>
        </w:rPr>
      </w:pPr>
      <w:r w:rsidRPr="00A31952">
        <w:rPr>
          <w:i/>
          <w:iCs/>
          <w:sz w:val="28"/>
          <w:szCs w:val="28"/>
        </w:rPr>
        <w:t>------------------------------------------------------</w:t>
      </w:r>
    </w:p>
    <w:p w14:paraId="4E72B881" w14:textId="77777777" w:rsidR="00A31952" w:rsidRPr="00A31952" w:rsidRDefault="00A31952" w:rsidP="00A31952">
      <w:pPr>
        <w:rPr>
          <w:i/>
          <w:iCs/>
          <w:sz w:val="28"/>
          <w:szCs w:val="28"/>
        </w:rPr>
      </w:pPr>
      <w:r w:rsidRPr="00A31952">
        <w:rPr>
          <w:i/>
          <w:iCs/>
          <w:sz w:val="28"/>
          <w:szCs w:val="28"/>
        </w:rPr>
        <w:t>from sklearn.preprocessing import OneHotEncoder, StandardScaler</w:t>
      </w:r>
    </w:p>
    <w:p w14:paraId="221D1012" w14:textId="77777777" w:rsidR="00A31952" w:rsidRPr="00A31952" w:rsidRDefault="00A31952" w:rsidP="00A31952">
      <w:pPr>
        <w:rPr>
          <w:i/>
          <w:iCs/>
          <w:sz w:val="28"/>
          <w:szCs w:val="28"/>
        </w:rPr>
      </w:pPr>
      <w:r w:rsidRPr="00A31952">
        <w:rPr>
          <w:i/>
          <w:iCs/>
          <w:sz w:val="28"/>
          <w:szCs w:val="28"/>
        </w:rPr>
        <w:t>from sklearn.decomposition import PCA</w:t>
      </w:r>
    </w:p>
    <w:p w14:paraId="4FFE48E5" w14:textId="77777777" w:rsidR="00A31952" w:rsidRPr="00A31952" w:rsidRDefault="00A31952" w:rsidP="00A31952">
      <w:pPr>
        <w:rPr>
          <w:i/>
          <w:iCs/>
          <w:sz w:val="28"/>
          <w:szCs w:val="28"/>
        </w:rPr>
      </w:pPr>
      <w:r w:rsidRPr="00A31952">
        <w:rPr>
          <w:i/>
          <w:iCs/>
          <w:sz w:val="28"/>
          <w:szCs w:val="28"/>
        </w:rPr>
        <w:t>scaler = StandardScaler()</w:t>
      </w:r>
    </w:p>
    <w:p w14:paraId="693F6888" w14:textId="77777777" w:rsidR="00A31952" w:rsidRPr="00A31952" w:rsidRDefault="00A31952" w:rsidP="00A31952">
      <w:pPr>
        <w:rPr>
          <w:i/>
          <w:iCs/>
          <w:sz w:val="28"/>
          <w:szCs w:val="28"/>
        </w:rPr>
      </w:pPr>
    </w:p>
    <w:p w14:paraId="409A2676" w14:textId="77777777" w:rsidR="00A31952" w:rsidRPr="00A31952" w:rsidRDefault="00A31952" w:rsidP="00A31952">
      <w:pPr>
        <w:rPr>
          <w:i/>
          <w:iCs/>
          <w:sz w:val="28"/>
          <w:szCs w:val="28"/>
        </w:rPr>
      </w:pPr>
      <w:r w:rsidRPr="00A31952">
        <w:rPr>
          <w:i/>
          <w:iCs/>
          <w:sz w:val="28"/>
          <w:szCs w:val="28"/>
        </w:rPr>
        <w:t>preprocessor = ColumnTransformer(transformers=[</w:t>
      </w:r>
    </w:p>
    <w:p w14:paraId="74C25CC6" w14:textId="77777777" w:rsidR="00A31952" w:rsidRPr="00A31952" w:rsidRDefault="00A31952" w:rsidP="00A31952">
      <w:pPr>
        <w:rPr>
          <w:i/>
          <w:iCs/>
          <w:sz w:val="28"/>
          <w:szCs w:val="28"/>
        </w:rPr>
      </w:pPr>
      <w:r w:rsidRPr="00A31952">
        <w:rPr>
          <w:i/>
          <w:iCs/>
          <w:sz w:val="28"/>
          <w:szCs w:val="28"/>
        </w:rPr>
        <w:t>    ('num', scaler, numerical_columns),</w:t>
      </w:r>
    </w:p>
    <w:p w14:paraId="5F6E04F3" w14:textId="77777777" w:rsidR="00A31952" w:rsidRPr="00A31952" w:rsidRDefault="00A31952" w:rsidP="00A31952">
      <w:pPr>
        <w:rPr>
          <w:i/>
          <w:iCs/>
          <w:sz w:val="28"/>
          <w:szCs w:val="28"/>
        </w:rPr>
      </w:pPr>
      <w:r w:rsidRPr="00A31952">
        <w:rPr>
          <w:i/>
          <w:iCs/>
          <w:sz w:val="28"/>
          <w:szCs w:val="28"/>
        </w:rPr>
        <w:t>    ('cat', onehot_encoder, categorical_columns)</w:t>
      </w:r>
    </w:p>
    <w:p w14:paraId="1AC0C335" w14:textId="77777777" w:rsidR="00A31952" w:rsidRPr="00A31952" w:rsidRDefault="00A31952" w:rsidP="00A31952">
      <w:pPr>
        <w:rPr>
          <w:i/>
          <w:iCs/>
          <w:sz w:val="28"/>
          <w:szCs w:val="28"/>
        </w:rPr>
      </w:pPr>
      <w:r w:rsidRPr="00A31952">
        <w:rPr>
          <w:i/>
          <w:iCs/>
          <w:sz w:val="28"/>
          <w:szCs w:val="28"/>
        </w:rPr>
        <w:t>])</w:t>
      </w:r>
    </w:p>
    <w:p w14:paraId="700D956D" w14:textId="77777777" w:rsidR="00A31952" w:rsidRPr="00A31952" w:rsidRDefault="00A31952" w:rsidP="00A31952">
      <w:pPr>
        <w:rPr>
          <w:i/>
          <w:iCs/>
          <w:sz w:val="28"/>
          <w:szCs w:val="28"/>
        </w:rPr>
      </w:pPr>
    </w:p>
    <w:p w14:paraId="542A7A3F" w14:textId="77777777" w:rsidR="00A31952" w:rsidRPr="00A31952" w:rsidRDefault="00A31952" w:rsidP="00A31952">
      <w:pPr>
        <w:rPr>
          <w:i/>
          <w:iCs/>
          <w:sz w:val="28"/>
          <w:szCs w:val="28"/>
        </w:rPr>
      </w:pPr>
      <w:r w:rsidRPr="00A31952">
        <w:rPr>
          <w:i/>
          <w:iCs/>
          <w:sz w:val="28"/>
          <w:szCs w:val="28"/>
        </w:rPr>
        <w:t>X_train_encoded = preprocessor.fit_transform(X_train)</w:t>
      </w:r>
    </w:p>
    <w:p w14:paraId="249DA8C9" w14:textId="70CF8949" w:rsidR="00C853D4" w:rsidRDefault="00A31952" w:rsidP="00C853D4">
      <w:pPr>
        <w:rPr>
          <w:i/>
          <w:iCs/>
          <w:sz w:val="28"/>
          <w:szCs w:val="28"/>
        </w:rPr>
      </w:pPr>
      <w:r w:rsidRPr="00A31952">
        <w:rPr>
          <w:i/>
          <w:iCs/>
          <w:sz w:val="28"/>
          <w:szCs w:val="28"/>
        </w:rPr>
        <w:t>X_test_encoded = preprocessor.transform(X_test)</w:t>
      </w:r>
    </w:p>
    <w:p w14:paraId="004AC623" w14:textId="77777777" w:rsidR="00A31952" w:rsidRPr="00C853D4" w:rsidRDefault="00A31952" w:rsidP="00C853D4">
      <w:pPr>
        <w:rPr>
          <w:i/>
          <w:iCs/>
          <w:sz w:val="28"/>
          <w:szCs w:val="28"/>
        </w:rPr>
      </w:pPr>
    </w:p>
    <w:p w14:paraId="6726F5AA" w14:textId="1ECCC24E" w:rsidR="003A4284" w:rsidRDefault="00C853D4" w:rsidP="00C853D4">
      <w:pPr>
        <w:rPr>
          <w:sz w:val="28"/>
          <w:szCs w:val="28"/>
        </w:rPr>
      </w:pPr>
      <w:r w:rsidRPr="00C853D4">
        <w:rPr>
          <w:sz w:val="28"/>
          <w:szCs w:val="28"/>
        </w:rPr>
        <w:t>PCA may only be suitable for data with thousands to millions of features to see the effectiveness clearly, because this algorithm has to go through complex steps of calculating the covariance matrix.</w:t>
      </w:r>
    </w:p>
    <w:p w14:paraId="423AB70E" w14:textId="77777777" w:rsidR="00A31952" w:rsidRDefault="00A31952" w:rsidP="00C853D4">
      <w:pPr>
        <w:rPr>
          <w:sz w:val="28"/>
          <w:szCs w:val="28"/>
        </w:rPr>
      </w:pP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047"/>
        <w:gridCol w:w="1047"/>
        <w:gridCol w:w="777"/>
        <w:gridCol w:w="777"/>
        <w:gridCol w:w="744"/>
        <w:gridCol w:w="744"/>
        <w:gridCol w:w="1035"/>
        <w:gridCol w:w="816"/>
        <w:gridCol w:w="1108"/>
        <w:gridCol w:w="836"/>
        <w:gridCol w:w="838"/>
      </w:tblGrid>
      <w:tr w:rsidR="006E76A1" w:rsidRPr="006E76A1" w14:paraId="7D674B55" w14:textId="77777777" w:rsidTr="006E76A1">
        <w:trPr>
          <w:trHeight w:val="576"/>
        </w:trPr>
        <w:tc>
          <w:tcPr>
            <w:tcW w:w="937" w:type="dxa"/>
            <w:shd w:val="clear" w:color="auto" w:fill="auto"/>
            <w:vAlign w:val="center"/>
            <w:hideMark/>
          </w:tcPr>
          <w:p w14:paraId="53FDEC14"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Model</w:t>
            </w:r>
          </w:p>
        </w:tc>
        <w:tc>
          <w:tcPr>
            <w:tcW w:w="979" w:type="dxa"/>
            <w:shd w:val="clear" w:color="auto" w:fill="auto"/>
            <w:vAlign w:val="center"/>
            <w:hideMark/>
          </w:tcPr>
          <w:p w14:paraId="4F569434"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Precision (0)</w:t>
            </w:r>
          </w:p>
        </w:tc>
        <w:tc>
          <w:tcPr>
            <w:tcW w:w="979" w:type="dxa"/>
            <w:shd w:val="clear" w:color="auto" w:fill="auto"/>
            <w:vAlign w:val="center"/>
            <w:hideMark/>
          </w:tcPr>
          <w:p w14:paraId="47808008" w14:textId="77777777" w:rsidR="006E76A1" w:rsidRPr="006E76A1" w:rsidRDefault="006E76A1"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Precision (1)</w:t>
            </w:r>
          </w:p>
        </w:tc>
        <w:tc>
          <w:tcPr>
            <w:tcW w:w="833" w:type="dxa"/>
            <w:shd w:val="clear" w:color="auto" w:fill="auto"/>
            <w:vAlign w:val="center"/>
            <w:hideMark/>
          </w:tcPr>
          <w:p w14:paraId="27BC9763"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(0)</w:t>
            </w:r>
          </w:p>
        </w:tc>
        <w:tc>
          <w:tcPr>
            <w:tcW w:w="834" w:type="dxa"/>
            <w:shd w:val="clear" w:color="auto" w:fill="auto"/>
            <w:vAlign w:val="center"/>
            <w:hideMark/>
          </w:tcPr>
          <w:p w14:paraId="09087AB3"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(1)</w:t>
            </w:r>
          </w:p>
        </w:tc>
        <w:tc>
          <w:tcPr>
            <w:tcW w:w="822" w:type="dxa"/>
            <w:shd w:val="clear" w:color="auto" w:fill="auto"/>
            <w:vAlign w:val="center"/>
            <w:hideMark/>
          </w:tcPr>
          <w:p w14:paraId="2557CE51"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(0)</w:t>
            </w:r>
          </w:p>
        </w:tc>
        <w:tc>
          <w:tcPr>
            <w:tcW w:w="822" w:type="dxa"/>
            <w:shd w:val="clear" w:color="auto" w:fill="auto"/>
            <w:vAlign w:val="center"/>
            <w:hideMark/>
          </w:tcPr>
          <w:p w14:paraId="3492B020"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(1)</w:t>
            </w:r>
          </w:p>
        </w:tc>
        <w:tc>
          <w:tcPr>
            <w:tcW w:w="968" w:type="dxa"/>
            <w:shd w:val="clear" w:color="auto" w:fill="auto"/>
            <w:vAlign w:val="center"/>
            <w:hideMark/>
          </w:tcPr>
          <w:p w14:paraId="7A7B8607"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Accuracy</w:t>
            </w:r>
          </w:p>
        </w:tc>
        <w:tc>
          <w:tcPr>
            <w:tcW w:w="849" w:type="dxa"/>
            <w:shd w:val="clear" w:color="auto" w:fill="auto"/>
            <w:vAlign w:val="center"/>
            <w:hideMark/>
          </w:tcPr>
          <w:p w14:paraId="6FD1A28A"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Macro Avg F1</w:t>
            </w:r>
          </w:p>
        </w:tc>
        <w:tc>
          <w:tcPr>
            <w:tcW w:w="1036" w:type="dxa"/>
            <w:shd w:val="clear" w:color="auto" w:fill="auto"/>
            <w:vAlign w:val="center"/>
            <w:hideMark/>
          </w:tcPr>
          <w:p w14:paraId="58558CD4"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Weighted Avg F1</w:t>
            </w:r>
          </w:p>
        </w:tc>
        <w:tc>
          <w:tcPr>
            <w:tcW w:w="856" w:type="dxa"/>
            <w:shd w:val="clear" w:color="auto" w:fill="auto"/>
            <w:vAlign w:val="center"/>
            <w:hideMark/>
          </w:tcPr>
          <w:p w14:paraId="6508953A"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Train Time (s)</w:t>
            </w:r>
          </w:p>
        </w:tc>
        <w:tc>
          <w:tcPr>
            <w:tcW w:w="856" w:type="dxa"/>
            <w:shd w:val="clear" w:color="auto" w:fill="auto"/>
            <w:vAlign w:val="center"/>
            <w:hideMark/>
          </w:tcPr>
          <w:p w14:paraId="1551C7B6" w14:textId="77777777" w:rsidR="006E76A1" w:rsidRPr="006E76A1" w:rsidRDefault="006E76A1"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Infer Time (s)</w:t>
            </w:r>
          </w:p>
        </w:tc>
      </w:tr>
      <w:tr w:rsidR="006E76A1" w:rsidRPr="006E76A1" w14:paraId="36318E9C" w14:textId="77777777" w:rsidTr="006E76A1">
        <w:trPr>
          <w:trHeight w:val="576"/>
        </w:trPr>
        <w:tc>
          <w:tcPr>
            <w:tcW w:w="937" w:type="dxa"/>
            <w:shd w:val="clear" w:color="auto" w:fill="auto"/>
            <w:vAlign w:val="center"/>
            <w:hideMark/>
          </w:tcPr>
          <w:p w14:paraId="7EC2013F" w14:textId="77777777" w:rsidR="006E76A1" w:rsidRPr="006E76A1" w:rsidRDefault="006E76A1"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XGBoost (PCA)</w:t>
            </w:r>
          </w:p>
        </w:tc>
        <w:tc>
          <w:tcPr>
            <w:tcW w:w="979" w:type="dxa"/>
            <w:shd w:val="clear" w:color="auto" w:fill="auto"/>
            <w:vAlign w:val="center"/>
            <w:hideMark/>
          </w:tcPr>
          <w:p w14:paraId="73B6DA6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0.86</w:t>
            </w:r>
          </w:p>
        </w:tc>
        <w:tc>
          <w:tcPr>
            <w:tcW w:w="979" w:type="dxa"/>
            <w:shd w:val="clear" w:color="auto" w:fill="auto"/>
            <w:vAlign w:val="center"/>
            <w:hideMark/>
          </w:tcPr>
          <w:p w14:paraId="48E484E5"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0.61</w:t>
            </w:r>
          </w:p>
        </w:tc>
        <w:tc>
          <w:tcPr>
            <w:tcW w:w="833" w:type="dxa"/>
            <w:shd w:val="clear" w:color="auto" w:fill="auto"/>
            <w:vAlign w:val="center"/>
            <w:hideMark/>
          </w:tcPr>
          <w:p w14:paraId="01CB0DF3"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w:t>
            </w:r>
          </w:p>
        </w:tc>
        <w:tc>
          <w:tcPr>
            <w:tcW w:w="834" w:type="dxa"/>
            <w:shd w:val="clear" w:color="auto" w:fill="auto"/>
            <w:vAlign w:val="center"/>
            <w:hideMark/>
          </w:tcPr>
          <w:p w14:paraId="65E2E51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0.51</w:t>
            </w:r>
          </w:p>
        </w:tc>
        <w:tc>
          <w:tcPr>
            <w:tcW w:w="822" w:type="dxa"/>
            <w:shd w:val="clear" w:color="auto" w:fill="auto"/>
            <w:vAlign w:val="center"/>
            <w:hideMark/>
          </w:tcPr>
          <w:p w14:paraId="4C7A8316"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822" w:type="dxa"/>
            <w:shd w:val="clear" w:color="auto" w:fill="auto"/>
            <w:vAlign w:val="center"/>
            <w:hideMark/>
          </w:tcPr>
          <w:p w14:paraId="1303BF88"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968" w:type="dxa"/>
            <w:shd w:val="clear" w:color="auto" w:fill="auto"/>
            <w:vAlign w:val="center"/>
            <w:hideMark/>
          </w:tcPr>
          <w:p w14:paraId="11D78466"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49" w:type="dxa"/>
            <w:shd w:val="clear" w:color="auto" w:fill="auto"/>
            <w:vAlign w:val="center"/>
            <w:hideMark/>
          </w:tcPr>
          <w:p w14:paraId="13FEF52E"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036" w:type="dxa"/>
            <w:shd w:val="clear" w:color="auto" w:fill="auto"/>
            <w:vAlign w:val="center"/>
            <w:hideMark/>
          </w:tcPr>
          <w:p w14:paraId="37109B1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w:t>
            </w:r>
          </w:p>
        </w:tc>
        <w:tc>
          <w:tcPr>
            <w:tcW w:w="856" w:type="dxa"/>
            <w:shd w:val="clear" w:color="auto" w:fill="auto"/>
            <w:vAlign w:val="center"/>
            <w:hideMark/>
          </w:tcPr>
          <w:p w14:paraId="131974E1"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0.1618</w:t>
            </w:r>
          </w:p>
        </w:tc>
        <w:tc>
          <w:tcPr>
            <w:tcW w:w="856" w:type="dxa"/>
            <w:shd w:val="clear" w:color="auto" w:fill="auto"/>
            <w:vAlign w:val="center"/>
            <w:hideMark/>
          </w:tcPr>
          <w:p w14:paraId="52A59AD4"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0.0071</w:t>
            </w:r>
          </w:p>
        </w:tc>
      </w:tr>
      <w:tr w:rsidR="006E76A1" w:rsidRPr="006E76A1" w14:paraId="54C217F1" w14:textId="77777777" w:rsidTr="006E76A1">
        <w:trPr>
          <w:trHeight w:val="576"/>
        </w:trPr>
        <w:tc>
          <w:tcPr>
            <w:tcW w:w="937" w:type="dxa"/>
            <w:shd w:val="clear" w:color="auto" w:fill="auto"/>
            <w:vAlign w:val="center"/>
            <w:hideMark/>
          </w:tcPr>
          <w:p w14:paraId="2638B71D" w14:textId="77777777" w:rsidR="006E76A1" w:rsidRPr="006E76A1" w:rsidRDefault="006E76A1"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SVM (PCA)</w:t>
            </w:r>
          </w:p>
        </w:tc>
        <w:tc>
          <w:tcPr>
            <w:tcW w:w="979" w:type="dxa"/>
            <w:shd w:val="clear" w:color="auto" w:fill="auto"/>
            <w:vAlign w:val="center"/>
            <w:hideMark/>
          </w:tcPr>
          <w:p w14:paraId="68D58F1A"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0.85</w:t>
            </w:r>
          </w:p>
        </w:tc>
        <w:tc>
          <w:tcPr>
            <w:tcW w:w="979" w:type="dxa"/>
            <w:shd w:val="clear" w:color="auto" w:fill="auto"/>
            <w:vAlign w:val="center"/>
            <w:hideMark/>
          </w:tcPr>
          <w:p w14:paraId="63DFC1CB"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0.65</w:t>
            </w:r>
          </w:p>
        </w:tc>
        <w:tc>
          <w:tcPr>
            <w:tcW w:w="833" w:type="dxa"/>
            <w:shd w:val="clear" w:color="auto" w:fill="auto"/>
            <w:vAlign w:val="center"/>
            <w:hideMark/>
          </w:tcPr>
          <w:p w14:paraId="1A1A716C"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0.92</w:t>
            </w:r>
          </w:p>
        </w:tc>
        <w:tc>
          <w:tcPr>
            <w:tcW w:w="834" w:type="dxa"/>
            <w:shd w:val="clear" w:color="auto" w:fill="auto"/>
            <w:vAlign w:val="center"/>
            <w:hideMark/>
          </w:tcPr>
          <w:p w14:paraId="037E0C9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w:t>
            </w:r>
          </w:p>
        </w:tc>
        <w:tc>
          <w:tcPr>
            <w:tcW w:w="822" w:type="dxa"/>
            <w:shd w:val="clear" w:color="auto" w:fill="auto"/>
            <w:vAlign w:val="center"/>
            <w:hideMark/>
          </w:tcPr>
          <w:p w14:paraId="15B4990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822" w:type="dxa"/>
            <w:shd w:val="clear" w:color="auto" w:fill="auto"/>
            <w:vAlign w:val="center"/>
            <w:hideMark/>
          </w:tcPr>
          <w:p w14:paraId="4C5E60AD"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968" w:type="dxa"/>
            <w:shd w:val="clear" w:color="auto" w:fill="auto"/>
            <w:vAlign w:val="center"/>
            <w:hideMark/>
          </w:tcPr>
          <w:p w14:paraId="5BAFB838"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0.82</w:t>
            </w:r>
          </w:p>
        </w:tc>
        <w:tc>
          <w:tcPr>
            <w:tcW w:w="849" w:type="dxa"/>
            <w:shd w:val="clear" w:color="auto" w:fill="auto"/>
            <w:vAlign w:val="center"/>
            <w:hideMark/>
          </w:tcPr>
          <w:p w14:paraId="7F3B2158"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036" w:type="dxa"/>
            <w:shd w:val="clear" w:color="auto" w:fill="auto"/>
            <w:vAlign w:val="center"/>
            <w:hideMark/>
          </w:tcPr>
          <w:p w14:paraId="1A7B277B"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56" w:type="dxa"/>
            <w:shd w:val="clear" w:color="auto" w:fill="auto"/>
            <w:vAlign w:val="center"/>
            <w:hideMark/>
          </w:tcPr>
          <w:p w14:paraId="01A64C9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6.636</w:t>
            </w:r>
          </w:p>
        </w:tc>
        <w:tc>
          <w:tcPr>
            <w:tcW w:w="856" w:type="dxa"/>
            <w:shd w:val="clear" w:color="auto" w:fill="auto"/>
            <w:vAlign w:val="center"/>
            <w:hideMark/>
          </w:tcPr>
          <w:p w14:paraId="63D3F099"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3.6472</w:t>
            </w:r>
          </w:p>
        </w:tc>
      </w:tr>
    </w:tbl>
    <w:p w14:paraId="6D31F07F" w14:textId="77777777" w:rsidR="006E76A1" w:rsidRDefault="006E76A1" w:rsidP="00C853D4">
      <w:pPr>
        <w:rPr>
          <w:sz w:val="28"/>
          <w:szCs w:val="28"/>
        </w:rPr>
      </w:pPr>
    </w:p>
    <w:p w14:paraId="4EFA5A49" w14:textId="780863BA" w:rsidR="006E76A1" w:rsidRPr="006E76A1" w:rsidRDefault="006E76A1" w:rsidP="006E76A1">
      <w:pPr>
        <w:rPr>
          <w:sz w:val="28"/>
          <w:szCs w:val="28"/>
        </w:rPr>
      </w:pPr>
      <w:r w:rsidRPr="006E76A1">
        <w:rPr>
          <w:sz w:val="28"/>
          <w:szCs w:val="28"/>
        </w:rPr>
        <w:t>We used another approach to improve speed while reducing the dimensionality of the data.</w:t>
      </w:r>
    </w:p>
    <w:p w14:paraId="5EE54F49" w14:textId="75667E4E" w:rsidR="006E76A1" w:rsidRDefault="006E76A1" w:rsidP="006E76A1">
      <w:pPr>
        <w:rPr>
          <w:sz w:val="28"/>
          <w:szCs w:val="28"/>
        </w:rPr>
      </w:pPr>
      <w:r w:rsidRPr="006E76A1">
        <w:rPr>
          <w:sz w:val="28"/>
          <w:szCs w:val="28"/>
        </w:rPr>
        <w:t>We calculated correlations for the features in the data.</w:t>
      </w:r>
    </w:p>
    <w:p w14:paraId="57E9AEBE" w14:textId="23460CFD" w:rsidR="006E76A1" w:rsidRDefault="006E76A1" w:rsidP="006E76A1">
      <w:pPr>
        <w:rPr>
          <w:sz w:val="28"/>
          <w:szCs w:val="28"/>
        </w:rPr>
      </w:pPr>
      <w:r w:rsidRPr="006E76A1">
        <w:rPr>
          <w:sz w:val="28"/>
          <w:szCs w:val="28"/>
        </w:rPr>
        <w:lastRenderedPageBreak/>
        <w:drawing>
          <wp:inline distT="0" distB="0" distL="0" distR="0" wp14:anchorId="516D0DD7" wp14:editId="1FBAE31E">
            <wp:extent cx="5943600" cy="3144520"/>
            <wp:effectExtent l="0" t="0" r="0" b="0"/>
            <wp:docPr id="164125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9292" name=""/>
                    <pic:cNvPicPr/>
                  </pic:nvPicPr>
                  <pic:blipFill>
                    <a:blip r:embed="rId5"/>
                    <a:stretch>
                      <a:fillRect/>
                    </a:stretch>
                  </pic:blipFill>
                  <pic:spPr>
                    <a:xfrm>
                      <a:off x="0" y="0"/>
                      <a:ext cx="5943600" cy="3144520"/>
                    </a:xfrm>
                    <a:prstGeom prst="rect">
                      <a:avLst/>
                    </a:prstGeom>
                  </pic:spPr>
                </pic:pic>
              </a:graphicData>
            </a:graphic>
          </wp:inline>
        </w:drawing>
      </w:r>
    </w:p>
    <w:p w14:paraId="0087ADA5" w14:textId="701D479D" w:rsidR="00226997" w:rsidRDefault="006E76A1" w:rsidP="006E76A1">
      <w:pPr>
        <w:rPr>
          <w:sz w:val="28"/>
          <w:szCs w:val="28"/>
        </w:rPr>
      </w:pPr>
      <w:r w:rsidRPr="006E76A1">
        <w:rPr>
          <w:sz w:val="28"/>
          <w:szCs w:val="28"/>
        </w:rPr>
        <w:lastRenderedPageBreak/>
        <w:drawing>
          <wp:inline distT="0" distB="0" distL="0" distR="0" wp14:anchorId="34EE53D4" wp14:editId="3612B8AB">
            <wp:extent cx="4048690" cy="7135221"/>
            <wp:effectExtent l="0" t="0" r="9525" b="8890"/>
            <wp:docPr id="6695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23131" name=""/>
                    <pic:cNvPicPr/>
                  </pic:nvPicPr>
                  <pic:blipFill>
                    <a:blip r:embed="rId6"/>
                    <a:stretch>
                      <a:fillRect/>
                    </a:stretch>
                  </pic:blipFill>
                  <pic:spPr>
                    <a:xfrm>
                      <a:off x="0" y="0"/>
                      <a:ext cx="4048690" cy="7135221"/>
                    </a:xfrm>
                    <a:prstGeom prst="rect">
                      <a:avLst/>
                    </a:prstGeom>
                  </pic:spPr>
                </pic:pic>
              </a:graphicData>
            </a:graphic>
          </wp:inline>
        </w:drawing>
      </w:r>
    </w:p>
    <w:p w14:paraId="37281674" w14:textId="491304F0" w:rsidR="0039142E" w:rsidRDefault="0039142E" w:rsidP="006E76A1">
      <w:pPr>
        <w:rPr>
          <w:sz w:val="28"/>
          <w:szCs w:val="28"/>
        </w:rPr>
      </w:pPr>
      <w:r w:rsidRPr="0039142E">
        <w:rPr>
          <w:sz w:val="28"/>
          <w:szCs w:val="28"/>
        </w:rPr>
        <w:t>And calculate important features based on shap algorithm, implemented on XGBoost.</w:t>
      </w:r>
    </w:p>
    <w:p w14:paraId="1E3C6B8A" w14:textId="32845BCB" w:rsidR="0039142E" w:rsidRDefault="0039142E" w:rsidP="006E76A1">
      <w:pPr>
        <w:rPr>
          <w:sz w:val="28"/>
          <w:szCs w:val="28"/>
        </w:rPr>
      </w:pPr>
      <w:r w:rsidRPr="0039142E">
        <w:rPr>
          <w:sz w:val="28"/>
          <w:szCs w:val="28"/>
        </w:rPr>
        <w:lastRenderedPageBreak/>
        <w:drawing>
          <wp:inline distT="0" distB="0" distL="0" distR="0" wp14:anchorId="1AC2515E" wp14:editId="44292EE5">
            <wp:extent cx="5943600" cy="4191635"/>
            <wp:effectExtent l="0" t="0" r="0" b="0"/>
            <wp:docPr id="212526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5831" name=""/>
                    <pic:cNvPicPr/>
                  </pic:nvPicPr>
                  <pic:blipFill>
                    <a:blip r:embed="rId7"/>
                    <a:stretch>
                      <a:fillRect/>
                    </a:stretch>
                  </pic:blipFill>
                  <pic:spPr>
                    <a:xfrm>
                      <a:off x="0" y="0"/>
                      <a:ext cx="5943600" cy="4191635"/>
                    </a:xfrm>
                    <a:prstGeom prst="rect">
                      <a:avLst/>
                    </a:prstGeom>
                  </pic:spPr>
                </pic:pic>
              </a:graphicData>
            </a:graphic>
          </wp:inline>
        </w:drawing>
      </w:r>
    </w:p>
    <w:p w14:paraId="1C083AB5" w14:textId="77777777" w:rsidR="006E76A1" w:rsidRPr="006E76A1" w:rsidRDefault="006E76A1" w:rsidP="006E76A1">
      <w:pPr>
        <w:rPr>
          <w:sz w:val="28"/>
          <w:szCs w:val="28"/>
        </w:rPr>
      </w:pPr>
      <w:r w:rsidRPr="006E76A1">
        <w:rPr>
          <w:sz w:val="28"/>
          <w:szCs w:val="28"/>
        </w:rPr>
        <w:t>Based on the results of the correlation plot and the shap plot on the Xgboost results, I found the features that have strong correlation with `"income"`, they are `'age', 'relationship', 'education.num', 'hours.per.week','sex'`.</w:t>
      </w:r>
    </w:p>
    <w:p w14:paraId="02C0E622" w14:textId="77777777" w:rsidR="006E76A1" w:rsidRPr="006E76A1" w:rsidRDefault="006E76A1" w:rsidP="006E76A1">
      <w:pPr>
        <w:rPr>
          <w:sz w:val="28"/>
          <w:szCs w:val="28"/>
        </w:rPr>
      </w:pPr>
      <w:r w:rsidRPr="006E76A1">
        <w:rPr>
          <w:sz w:val="28"/>
          <w:szCs w:val="28"/>
        </w:rPr>
        <w:t>    + `+1`: Perfect positive linear relationship.</w:t>
      </w:r>
    </w:p>
    <w:p w14:paraId="3D49588E" w14:textId="77777777" w:rsidR="006E76A1" w:rsidRDefault="006E76A1" w:rsidP="006E76A1">
      <w:pPr>
        <w:rPr>
          <w:sz w:val="28"/>
          <w:szCs w:val="28"/>
        </w:rPr>
      </w:pPr>
      <w:r w:rsidRPr="006E76A1">
        <w:rPr>
          <w:sz w:val="28"/>
          <w:szCs w:val="28"/>
        </w:rPr>
        <w:t>    + `-1`: Perfect negative linear relationship.</w:t>
      </w:r>
    </w:p>
    <w:tbl>
      <w:tblPr>
        <w:tblW w:w="10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47"/>
        <w:gridCol w:w="1047"/>
        <w:gridCol w:w="775"/>
        <w:gridCol w:w="776"/>
        <w:gridCol w:w="742"/>
        <w:gridCol w:w="742"/>
        <w:gridCol w:w="1035"/>
        <w:gridCol w:w="815"/>
        <w:gridCol w:w="1108"/>
        <w:gridCol w:w="835"/>
        <w:gridCol w:w="838"/>
      </w:tblGrid>
      <w:tr w:rsidR="00226997" w:rsidRPr="00226997" w14:paraId="6B217578" w14:textId="77777777" w:rsidTr="00226997">
        <w:trPr>
          <w:trHeight w:val="579"/>
        </w:trPr>
        <w:tc>
          <w:tcPr>
            <w:tcW w:w="944" w:type="dxa"/>
            <w:shd w:val="clear" w:color="auto" w:fill="auto"/>
            <w:vAlign w:val="center"/>
            <w:hideMark/>
          </w:tcPr>
          <w:p w14:paraId="2089DB3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Model</w:t>
            </w:r>
          </w:p>
        </w:tc>
        <w:tc>
          <w:tcPr>
            <w:tcW w:w="979" w:type="dxa"/>
            <w:shd w:val="clear" w:color="auto" w:fill="auto"/>
            <w:vAlign w:val="center"/>
            <w:hideMark/>
          </w:tcPr>
          <w:p w14:paraId="63ABCDEE"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Precision (0)</w:t>
            </w:r>
          </w:p>
        </w:tc>
        <w:tc>
          <w:tcPr>
            <w:tcW w:w="979" w:type="dxa"/>
            <w:shd w:val="clear" w:color="auto" w:fill="auto"/>
            <w:vAlign w:val="center"/>
            <w:hideMark/>
          </w:tcPr>
          <w:p w14:paraId="51081474"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Precision (1)</w:t>
            </w:r>
          </w:p>
        </w:tc>
        <w:tc>
          <w:tcPr>
            <w:tcW w:w="833" w:type="dxa"/>
            <w:shd w:val="clear" w:color="auto" w:fill="auto"/>
            <w:vAlign w:val="center"/>
            <w:hideMark/>
          </w:tcPr>
          <w:p w14:paraId="3E057CAF"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(0)</w:t>
            </w:r>
          </w:p>
        </w:tc>
        <w:tc>
          <w:tcPr>
            <w:tcW w:w="833" w:type="dxa"/>
            <w:shd w:val="clear" w:color="auto" w:fill="auto"/>
            <w:vAlign w:val="center"/>
            <w:hideMark/>
          </w:tcPr>
          <w:p w14:paraId="738D178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(1)</w:t>
            </w:r>
          </w:p>
        </w:tc>
        <w:tc>
          <w:tcPr>
            <w:tcW w:w="820" w:type="dxa"/>
            <w:shd w:val="clear" w:color="auto" w:fill="auto"/>
            <w:vAlign w:val="center"/>
            <w:hideMark/>
          </w:tcPr>
          <w:p w14:paraId="06CD24C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(0)</w:t>
            </w:r>
          </w:p>
        </w:tc>
        <w:tc>
          <w:tcPr>
            <w:tcW w:w="820" w:type="dxa"/>
            <w:shd w:val="clear" w:color="auto" w:fill="auto"/>
            <w:vAlign w:val="center"/>
            <w:hideMark/>
          </w:tcPr>
          <w:p w14:paraId="07080AA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(1)</w:t>
            </w:r>
          </w:p>
        </w:tc>
        <w:tc>
          <w:tcPr>
            <w:tcW w:w="968" w:type="dxa"/>
            <w:shd w:val="clear" w:color="auto" w:fill="auto"/>
            <w:vAlign w:val="center"/>
            <w:hideMark/>
          </w:tcPr>
          <w:p w14:paraId="5A8DA340"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Accuracy</w:t>
            </w:r>
          </w:p>
        </w:tc>
        <w:tc>
          <w:tcPr>
            <w:tcW w:w="848" w:type="dxa"/>
            <w:shd w:val="clear" w:color="auto" w:fill="auto"/>
            <w:vAlign w:val="center"/>
            <w:hideMark/>
          </w:tcPr>
          <w:p w14:paraId="06BCAE6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Macro Avg F1</w:t>
            </w:r>
          </w:p>
        </w:tc>
        <w:tc>
          <w:tcPr>
            <w:tcW w:w="1036" w:type="dxa"/>
            <w:shd w:val="clear" w:color="auto" w:fill="auto"/>
            <w:vAlign w:val="center"/>
            <w:hideMark/>
          </w:tcPr>
          <w:p w14:paraId="0F7AC12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Weighted Avg F1</w:t>
            </w:r>
          </w:p>
        </w:tc>
        <w:tc>
          <w:tcPr>
            <w:tcW w:w="855" w:type="dxa"/>
            <w:shd w:val="clear" w:color="auto" w:fill="auto"/>
            <w:vAlign w:val="center"/>
            <w:hideMark/>
          </w:tcPr>
          <w:p w14:paraId="735140BF"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Train Time (s)</w:t>
            </w:r>
          </w:p>
        </w:tc>
        <w:tc>
          <w:tcPr>
            <w:tcW w:w="855" w:type="dxa"/>
            <w:shd w:val="clear" w:color="auto" w:fill="auto"/>
            <w:vAlign w:val="center"/>
            <w:hideMark/>
          </w:tcPr>
          <w:p w14:paraId="0F2DCD16"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Infer Time (s)</w:t>
            </w:r>
          </w:p>
        </w:tc>
      </w:tr>
      <w:tr w:rsidR="00226997" w:rsidRPr="00226997" w14:paraId="77448457" w14:textId="77777777" w:rsidTr="00226997">
        <w:trPr>
          <w:trHeight w:val="289"/>
        </w:trPr>
        <w:tc>
          <w:tcPr>
            <w:tcW w:w="944" w:type="dxa"/>
            <w:shd w:val="clear" w:color="auto" w:fill="auto"/>
            <w:vAlign w:val="center"/>
            <w:hideMark/>
          </w:tcPr>
          <w:p w14:paraId="7DA46A6F"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XGBoost</w:t>
            </w:r>
          </w:p>
        </w:tc>
        <w:tc>
          <w:tcPr>
            <w:tcW w:w="979" w:type="dxa"/>
            <w:shd w:val="clear" w:color="auto" w:fill="auto"/>
            <w:vAlign w:val="center"/>
            <w:hideMark/>
          </w:tcPr>
          <w:p w14:paraId="27942F9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0.86</w:t>
            </w:r>
          </w:p>
        </w:tc>
        <w:tc>
          <w:tcPr>
            <w:tcW w:w="979" w:type="dxa"/>
            <w:shd w:val="clear" w:color="auto" w:fill="auto"/>
            <w:vAlign w:val="center"/>
            <w:hideMark/>
          </w:tcPr>
          <w:p w14:paraId="7AF38DA5"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0.64</w:t>
            </w:r>
          </w:p>
        </w:tc>
        <w:tc>
          <w:tcPr>
            <w:tcW w:w="833" w:type="dxa"/>
            <w:shd w:val="clear" w:color="auto" w:fill="auto"/>
            <w:vAlign w:val="center"/>
            <w:hideMark/>
          </w:tcPr>
          <w:p w14:paraId="6C8DFD8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0.91</w:t>
            </w:r>
          </w:p>
        </w:tc>
        <w:tc>
          <w:tcPr>
            <w:tcW w:w="833" w:type="dxa"/>
            <w:shd w:val="clear" w:color="auto" w:fill="auto"/>
            <w:vAlign w:val="center"/>
            <w:hideMark/>
          </w:tcPr>
          <w:p w14:paraId="1E45324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0.54</w:t>
            </w:r>
          </w:p>
        </w:tc>
        <w:tc>
          <w:tcPr>
            <w:tcW w:w="820" w:type="dxa"/>
            <w:shd w:val="clear" w:color="auto" w:fill="auto"/>
            <w:vAlign w:val="center"/>
            <w:hideMark/>
          </w:tcPr>
          <w:p w14:paraId="5FA7048B"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0.88</w:t>
            </w:r>
          </w:p>
        </w:tc>
        <w:tc>
          <w:tcPr>
            <w:tcW w:w="820" w:type="dxa"/>
            <w:shd w:val="clear" w:color="auto" w:fill="auto"/>
            <w:vAlign w:val="center"/>
            <w:hideMark/>
          </w:tcPr>
          <w:p w14:paraId="2566232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0.59</w:t>
            </w:r>
          </w:p>
        </w:tc>
        <w:tc>
          <w:tcPr>
            <w:tcW w:w="968" w:type="dxa"/>
            <w:shd w:val="clear" w:color="auto" w:fill="auto"/>
            <w:vAlign w:val="center"/>
            <w:hideMark/>
          </w:tcPr>
          <w:p w14:paraId="5A5FAD7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238F8D3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0.74</w:t>
            </w:r>
          </w:p>
        </w:tc>
        <w:tc>
          <w:tcPr>
            <w:tcW w:w="1036" w:type="dxa"/>
            <w:shd w:val="clear" w:color="auto" w:fill="auto"/>
            <w:vAlign w:val="center"/>
            <w:hideMark/>
          </w:tcPr>
          <w:p w14:paraId="5528898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0.81</w:t>
            </w:r>
          </w:p>
        </w:tc>
        <w:tc>
          <w:tcPr>
            <w:tcW w:w="855" w:type="dxa"/>
            <w:shd w:val="clear" w:color="auto" w:fill="auto"/>
            <w:vAlign w:val="center"/>
            <w:hideMark/>
          </w:tcPr>
          <w:p w14:paraId="0F3031F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0.0782</w:t>
            </w:r>
          </w:p>
        </w:tc>
        <w:tc>
          <w:tcPr>
            <w:tcW w:w="855" w:type="dxa"/>
            <w:shd w:val="clear" w:color="auto" w:fill="auto"/>
            <w:vAlign w:val="center"/>
            <w:hideMark/>
          </w:tcPr>
          <w:p w14:paraId="46F9C698"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0.0186</w:t>
            </w:r>
          </w:p>
        </w:tc>
      </w:tr>
      <w:tr w:rsidR="00226997" w:rsidRPr="00226997" w14:paraId="6EE17F01" w14:textId="77777777" w:rsidTr="00226997">
        <w:trPr>
          <w:trHeight w:val="869"/>
        </w:trPr>
        <w:tc>
          <w:tcPr>
            <w:tcW w:w="944" w:type="dxa"/>
            <w:shd w:val="clear" w:color="auto" w:fill="auto"/>
            <w:vAlign w:val="center"/>
            <w:hideMark/>
          </w:tcPr>
          <w:p w14:paraId="1A95F69E"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Support Vector Machine</w:t>
            </w:r>
          </w:p>
        </w:tc>
        <w:tc>
          <w:tcPr>
            <w:tcW w:w="979" w:type="dxa"/>
            <w:shd w:val="clear" w:color="auto" w:fill="auto"/>
            <w:vAlign w:val="center"/>
            <w:hideMark/>
          </w:tcPr>
          <w:p w14:paraId="0622CC5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0.84</w:t>
            </w:r>
          </w:p>
        </w:tc>
        <w:tc>
          <w:tcPr>
            <w:tcW w:w="979" w:type="dxa"/>
            <w:shd w:val="clear" w:color="auto" w:fill="auto"/>
            <w:vAlign w:val="center"/>
            <w:hideMark/>
          </w:tcPr>
          <w:p w14:paraId="0006D1C6"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0.7</w:t>
            </w:r>
          </w:p>
        </w:tc>
        <w:tc>
          <w:tcPr>
            <w:tcW w:w="833" w:type="dxa"/>
            <w:shd w:val="clear" w:color="auto" w:fill="auto"/>
            <w:vAlign w:val="center"/>
            <w:hideMark/>
          </w:tcPr>
          <w:p w14:paraId="20AA3F1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0.94</w:t>
            </w:r>
          </w:p>
        </w:tc>
        <w:tc>
          <w:tcPr>
            <w:tcW w:w="833" w:type="dxa"/>
            <w:shd w:val="clear" w:color="auto" w:fill="auto"/>
            <w:vAlign w:val="center"/>
            <w:hideMark/>
          </w:tcPr>
          <w:p w14:paraId="3E425A7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0.42</w:t>
            </w:r>
          </w:p>
        </w:tc>
        <w:tc>
          <w:tcPr>
            <w:tcW w:w="820" w:type="dxa"/>
            <w:shd w:val="clear" w:color="auto" w:fill="auto"/>
            <w:vAlign w:val="center"/>
            <w:hideMark/>
          </w:tcPr>
          <w:p w14:paraId="1295BFA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0.89</w:t>
            </w:r>
          </w:p>
        </w:tc>
        <w:tc>
          <w:tcPr>
            <w:tcW w:w="820" w:type="dxa"/>
            <w:shd w:val="clear" w:color="auto" w:fill="auto"/>
            <w:vAlign w:val="center"/>
            <w:hideMark/>
          </w:tcPr>
          <w:p w14:paraId="15E55E01"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0.53</w:t>
            </w:r>
          </w:p>
        </w:tc>
        <w:tc>
          <w:tcPr>
            <w:tcW w:w="968" w:type="dxa"/>
            <w:shd w:val="clear" w:color="auto" w:fill="auto"/>
            <w:vAlign w:val="center"/>
            <w:hideMark/>
          </w:tcPr>
          <w:p w14:paraId="1B541007"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02F790D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0.71</w:t>
            </w:r>
          </w:p>
        </w:tc>
        <w:tc>
          <w:tcPr>
            <w:tcW w:w="1036" w:type="dxa"/>
            <w:shd w:val="clear" w:color="auto" w:fill="auto"/>
            <w:vAlign w:val="center"/>
            <w:hideMark/>
          </w:tcPr>
          <w:p w14:paraId="6E7C8010"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w:t>
            </w:r>
          </w:p>
        </w:tc>
        <w:tc>
          <w:tcPr>
            <w:tcW w:w="855" w:type="dxa"/>
            <w:shd w:val="clear" w:color="auto" w:fill="auto"/>
            <w:vAlign w:val="center"/>
            <w:hideMark/>
          </w:tcPr>
          <w:p w14:paraId="3949DE9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6.1491</w:t>
            </w:r>
          </w:p>
        </w:tc>
        <w:tc>
          <w:tcPr>
            <w:tcW w:w="855" w:type="dxa"/>
            <w:shd w:val="clear" w:color="auto" w:fill="auto"/>
            <w:vAlign w:val="center"/>
            <w:hideMark/>
          </w:tcPr>
          <w:p w14:paraId="61ED7D01"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3.6694</w:t>
            </w:r>
          </w:p>
        </w:tc>
      </w:tr>
    </w:tbl>
    <w:p w14:paraId="7F097FAC" w14:textId="77777777" w:rsidR="00226997" w:rsidRDefault="00226997" w:rsidP="006E76A1">
      <w:pPr>
        <w:rPr>
          <w:sz w:val="28"/>
          <w:szCs w:val="28"/>
        </w:rPr>
      </w:pPr>
    </w:p>
    <w:p w14:paraId="34BB9457" w14:textId="77777777" w:rsidR="006E76A1" w:rsidRPr="006E76A1" w:rsidRDefault="006E76A1" w:rsidP="006E76A1">
      <w:pPr>
        <w:rPr>
          <w:sz w:val="28"/>
          <w:szCs w:val="28"/>
        </w:rPr>
      </w:pPr>
      <w:r w:rsidRPr="006E76A1">
        <w:rPr>
          <w:sz w:val="28"/>
          <w:szCs w:val="28"/>
        </w:rPr>
        <w:t>The results show that, although I have reduced the number of features significantly, the results are improved due to the removal of noisy features, while accurately identifying important features needed for "income".</w:t>
      </w:r>
    </w:p>
    <w:p w14:paraId="1B36A1E7" w14:textId="77777777" w:rsidR="006E76A1" w:rsidRPr="006E76A1" w:rsidRDefault="006E76A1" w:rsidP="006E76A1">
      <w:pPr>
        <w:rPr>
          <w:sz w:val="28"/>
          <w:szCs w:val="28"/>
        </w:rPr>
      </w:pPr>
      <w:r w:rsidRPr="006E76A1">
        <w:rPr>
          <w:sz w:val="28"/>
          <w:szCs w:val="28"/>
        </w:rPr>
        <w:lastRenderedPageBreak/>
        <w:t>    + Improve the speed of training, and testing.</w:t>
      </w:r>
    </w:p>
    <w:p w14:paraId="3BA0C811" w14:textId="026E2B8B" w:rsidR="006E76A1" w:rsidRDefault="006E76A1" w:rsidP="006E76A1">
      <w:pPr>
        <w:rPr>
          <w:sz w:val="28"/>
          <w:szCs w:val="28"/>
        </w:rPr>
      </w:pPr>
      <w:r w:rsidRPr="006E76A1">
        <w:rPr>
          <w:sz w:val="28"/>
          <w:szCs w:val="28"/>
        </w:rPr>
        <w:t>    + Improve the accuracy of target metrics.</w:t>
      </w:r>
    </w:p>
    <w:p w14:paraId="395C3BE3" w14:textId="77777777" w:rsidR="0039142E" w:rsidRDefault="0039142E" w:rsidP="006E76A1">
      <w:pPr>
        <w:rPr>
          <w:sz w:val="28"/>
          <w:szCs w:val="28"/>
        </w:rPr>
      </w:pPr>
    </w:p>
    <w:p w14:paraId="1793696C" w14:textId="66C5DE3C" w:rsidR="0039142E" w:rsidRPr="003A4284" w:rsidRDefault="0039142E" w:rsidP="006E76A1">
      <w:pPr>
        <w:rPr>
          <w:sz w:val="28"/>
          <w:szCs w:val="28"/>
        </w:rPr>
      </w:pPr>
      <w:r w:rsidRPr="0039142E">
        <w:rPr>
          <w:sz w:val="28"/>
          <w:szCs w:val="28"/>
        </w:rPr>
        <w:t>Scalability: While Logistic Regression and Random Forest are scalable, XGBoost is designed to handle large datasets efficiently due to its tree-boosting algorithm, making it the most scalable for big data problems. SVM, though powerful for smaller datasets, may struggle with scalability on larger datasets due to its computational complexity, unless optimizations like linear SVM or kernel approximations are used.</w:t>
      </w:r>
    </w:p>
    <w:p w14:paraId="3E0E212A" w14:textId="6A726006" w:rsidR="00544894" w:rsidRPr="00A61726" w:rsidRDefault="00544894" w:rsidP="00544894">
      <w:pPr>
        <w:pStyle w:val="ListParagraph"/>
        <w:numPr>
          <w:ilvl w:val="0"/>
          <w:numId w:val="2"/>
        </w:numPr>
        <w:rPr>
          <w:b/>
          <w:bCs/>
          <w:sz w:val="28"/>
          <w:szCs w:val="28"/>
          <w:u w:val="single"/>
        </w:rPr>
      </w:pPr>
      <w:r w:rsidRPr="00A61726">
        <w:rPr>
          <w:b/>
          <w:bCs/>
          <w:sz w:val="28"/>
          <w:szCs w:val="28"/>
          <w:u w:val="single"/>
        </w:rPr>
        <w:t>If you are given more time, what can be done to even improve it further?</w:t>
      </w:r>
    </w:p>
    <w:p w14:paraId="6D3169A6" w14:textId="7365C351" w:rsidR="0039142E" w:rsidRPr="0039142E" w:rsidRDefault="0039142E" w:rsidP="0039142E">
      <w:pPr>
        <w:ind w:left="360"/>
        <w:rPr>
          <w:sz w:val="28"/>
          <w:szCs w:val="28"/>
        </w:rPr>
      </w:pPr>
      <w:r w:rsidRPr="0039142E">
        <w:rPr>
          <w:sz w:val="28"/>
          <w:szCs w:val="28"/>
        </w:rPr>
        <w:t>If given more time, I would:</w:t>
      </w:r>
    </w:p>
    <w:p w14:paraId="1BAF0357" w14:textId="201954FF" w:rsidR="0039142E" w:rsidRPr="0039142E" w:rsidRDefault="0039142E" w:rsidP="0039142E">
      <w:pPr>
        <w:ind w:left="360"/>
        <w:rPr>
          <w:sz w:val="28"/>
          <w:szCs w:val="28"/>
        </w:rPr>
      </w:pPr>
      <w:r>
        <w:rPr>
          <w:sz w:val="28"/>
          <w:szCs w:val="28"/>
        </w:rPr>
        <w:t xml:space="preserve">+ </w:t>
      </w:r>
      <w:r w:rsidRPr="0039142E">
        <w:rPr>
          <w:sz w:val="28"/>
          <w:szCs w:val="28"/>
        </w:rPr>
        <w:t>Experiment with deep learning models like neural networks to see if they outperform traditional machine learning methods.</w:t>
      </w:r>
    </w:p>
    <w:p w14:paraId="5338F9CC" w14:textId="692CC166" w:rsidR="0039142E" w:rsidRDefault="0039142E" w:rsidP="0039142E">
      <w:pPr>
        <w:ind w:left="360"/>
        <w:rPr>
          <w:sz w:val="28"/>
          <w:szCs w:val="28"/>
        </w:rPr>
      </w:pPr>
      <w:r>
        <w:rPr>
          <w:sz w:val="28"/>
          <w:szCs w:val="28"/>
        </w:rPr>
        <w:t xml:space="preserve">+ </w:t>
      </w:r>
      <w:r w:rsidRPr="0039142E">
        <w:rPr>
          <w:sz w:val="28"/>
          <w:szCs w:val="28"/>
        </w:rPr>
        <w:t>Perform additional feature engineering, especially for categorical variables.</w:t>
      </w:r>
    </w:p>
    <w:p w14:paraId="63540443" w14:textId="413BED08" w:rsidR="0039142E" w:rsidRPr="0039142E" w:rsidRDefault="0039142E" w:rsidP="0039142E">
      <w:pPr>
        <w:ind w:left="360"/>
        <w:rPr>
          <w:sz w:val="28"/>
          <w:szCs w:val="28"/>
        </w:rPr>
      </w:pPr>
      <w:r>
        <w:rPr>
          <w:sz w:val="28"/>
          <w:szCs w:val="28"/>
        </w:rPr>
        <w:t xml:space="preserve">+ </w:t>
      </w:r>
      <w:r w:rsidRPr="0039142E">
        <w:rPr>
          <w:sz w:val="28"/>
          <w:szCs w:val="28"/>
        </w:rPr>
        <w:t>Explore ensemble methods by combining multiple models for better accuracy.</w:t>
      </w:r>
    </w:p>
    <w:p w14:paraId="65505B83" w14:textId="502E49BF" w:rsidR="0039142E" w:rsidRPr="0039142E" w:rsidRDefault="0039142E" w:rsidP="0039142E">
      <w:pPr>
        <w:ind w:left="360"/>
        <w:rPr>
          <w:sz w:val="28"/>
          <w:szCs w:val="28"/>
        </w:rPr>
      </w:pPr>
      <w:r>
        <w:rPr>
          <w:sz w:val="28"/>
          <w:szCs w:val="28"/>
        </w:rPr>
        <w:t xml:space="preserve">+ </w:t>
      </w:r>
      <w:r w:rsidRPr="0039142E">
        <w:rPr>
          <w:sz w:val="28"/>
          <w:szCs w:val="28"/>
        </w:rPr>
        <w:t>Perform more advanced hyperparameter tuning using Bayesian optimization.</w:t>
      </w:r>
    </w:p>
    <w:p w14:paraId="3B7EE259" w14:textId="4B71438B"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learned from the project?</w:t>
      </w:r>
    </w:p>
    <w:p w14:paraId="7CC0781C" w14:textId="77777777" w:rsidR="0039142E" w:rsidRPr="0039142E" w:rsidRDefault="0039142E" w:rsidP="0039142E">
      <w:pPr>
        <w:rPr>
          <w:sz w:val="28"/>
          <w:szCs w:val="28"/>
        </w:rPr>
      </w:pPr>
      <w:r w:rsidRPr="0039142E">
        <w:rPr>
          <w:sz w:val="28"/>
          <w:szCs w:val="28"/>
        </w:rPr>
        <w:t>Data Preprocessing: I learned the importance of handling categorical and numerical data differently. Encoding categorical variables and scaling numerical features were crucial steps in preparing the data for algorithms like SVM, Logistic Regression, and Random Forest.</w:t>
      </w:r>
    </w:p>
    <w:p w14:paraId="7ECCBA90" w14:textId="77777777" w:rsidR="0039142E" w:rsidRPr="0039142E" w:rsidRDefault="0039142E" w:rsidP="0039142E">
      <w:pPr>
        <w:rPr>
          <w:sz w:val="28"/>
          <w:szCs w:val="28"/>
        </w:rPr>
      </w:pPr>
    </w:p>
    <w:p w14:paraId="0F1E11D7" w14:textId="77777777" w:rsidR="0039142E" w:rsidRPr="0039142E" w:rsidRDefault="0039142E" w:rsidP="0039142E">
      <w:pPr>
        <w:rPr>
          <w:sz w:val="28"/>
          <w:szCs w:val="28"/>
        </w:rPr>
      </w:pPr>
      <w:r w:rsidRPr="0039142E">
        <w:rPr>
          <w:sz w:val="28"/>
          <w:szCs w:val="28"/>
        </w:rPr>
        <w:t>Model Selection: I explored various machine learning models, each with its strengths and limitations. For example, Logistic Regression worked well for binary classification but struggled with non-linear relationships. Random Forest showed better performance for imbalanced datasets but required more computational time. SVM provided high accuracy but was slower on larger datasets due to computational complexity.</w:t>
      </w:r>
    </w:p>
    <w:p w14:paraId="0F9F0B66" w14:textId="77777777" w:rsidR="0039142E" w:rsidRPr="0039142E" w:rsidRDefault="0039142E" w:rsidP="0039142E">
      <w:pPr>
        <w:rPr>
          <w:sz w:val="28"/>
          <w:szCs w:val="28"/>
        </w:rPr>
      </w:pPr>
    </w:p>
    <w:p w14:paraId="794E774B" w14:textId="6384F48F" w:rsidR="004B4B77" w:rsidRPr="00544894" w:rsidRDefault="0039142E" w:rsidP="0039142E">
      <w:pPr>
        <w:rPr>
          <w:sz w:val="28"/>
          <w:szCs w:val="28"/>
        </w:rPr>
      </w:pPr>
      <w:r w:rsidRPr="0039142E">
        <w:rPr>
          <w:sz w:val="28"/>
          <w:szCs w:val="28"/>
        </w:rPr>
        <w:t>Scalability Concerns: Models like XGBoost and Random Forest demonstrated their efficiency with larger datasets, while SVM had limitations in terms of scalability, which highlighted the need for choosing algorithms based on dataset size and computational resources.</w:t>
      </w:r>
    </w:p>
    <w:p w14:paraId="2037F690" w14:textId="77777777" w:rsidR="00DA39E4" w:rsidRPr="00DA39E4" w:rsidRDefault="00DA39E4" w:rsidP="00DA39E4">
      <w:pPr>
        <w:rPr>
          <w:sz w:val="28"/>
          <w:szCs w:val="28"/>
        </w:rPr>
      </w:pPr>
      <w:r w:rsidRPr="00DA39E4">
        <w:rPr>
          <w:sz w:val="28"/>
          <w:szCs w:val="28"/>
        </w:rPr>
        <w:t>Select important features, remove unimportant features in the data so that the model gives the best prediction results.</w:t>
      </w:r>
    </w:p>
    <w:p w14:paraId="02EEF441" w14:textId="1DFABA2C" w:rsidR="004B4B77" w:rsidRPr="00544894" w:rsidRDefault="00DA39E4" w:rsidP="00DA39E4">
      <w:pPr>
        <w:rPr>
          <w:sz w:val="28"/>
          <w:szCs w:val="28"/>
        </w:rPr>
      </w:pPr>
      <w:r w:rsidRPr="00DA39E4">
        <w:rPr>
          <w:sz w:val="28"/>
          <w:szCs w:val="28"/>
        </w:rPr>
        <w:t>Trade-off between time and accuracy, with simple algorithms, we have short execution time, but low accuracy, and with complex algorithms, we have long execution time, but in return we get better quality results.</w:t>
      </w:r>
    </w:p>
    <w:p w14:paraId="4C00BA99" w14:textId="77777777" w:rsidR="004B4B77" w:rsidRPr="00544894" w:rsidRDefault="004B4B77" w:rsidP="004B4B77">
      <w:pPr>
        <w:rPr>
          <w:sz w:val="28"/>
          <w:szCs w:val="28"/>
        </w:rPr>
      </w:pPr>
    </w:p>
    <w:p w14:paraId="43C3A7CF" w14:textId="77777777" w:rsidR="004B4B77" w:rsidRPr="00544894" w:rsidRDefault="004B4B77" w:rsidP="004B4B77">
      <w:pPr>
        <w:rPr>
          <w:sz w:val="28"/>
          <w:szCs w:val="28"/>
        </w:rPr>
      </w:pPr>
    </w:p>
    <w:sectPr w:rsidR="004B4B77" w:rsidRPr="0054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F7E"/>
    <w:multiLevelType w:val="hybridMultilevel"/>
    <w:tmpl w:val="E6B2E5AC"/>
    <w:lvl w:ilvl="0" w:tplc="645C7D2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98A601E"/>
    <w:multiLevelType w:val="hybridMultilevel"/>
    <w:tmpl w:val="5816A8DE"/>
    <w:lvl w:ilvl="0" w:tplc="62606B0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692439"/>
    <w:multiLevelType w:val="multilevel"/>
    <w:tmpl w:val="907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647E1"/>
    <w:multiLevelType w:val="hybridMultilevel"/>
    <w:tmpl w:val="E6E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149EF"/>
    <w:multiLevelType w:val="hybridMultilevel"/>
    <w:tmpl w:val="E570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2661">
    <w:abstractNumId w:val="3"/>
  </w:num>
  <w:num w:numId="2" w16cid:durableId="2057780177">
    <w:abstractNumId w:val="4"/>
  </w:num>
  <w:num w:numId="3" w16cid:durableId="1672484076">
    <w:abstractNumId w:val="2"/>
  </w:num>
  <w:num w:numId="4" w16cid:durableId="1510874958">
    <w:abstractNumId w:val="1"/>
  </w:num>
  <w:num w:numId="5" w16cid:durableId="43155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3"/>
    <w:rsid w:val="00004A50"/>
    <w:rsid w:val="001366A5"/>
    <w:rsid w:val="00181BF7"/>
    <w:rsid w:val="001C76A2"/>
    <w:rsid w:val="00226997"/>
    <w:rsid w:val="0029479E"/>
    <w:rsid w:val="00297E58"/>
    <w:rsid w:val="0039142E"/>
    <w:rsid w:val="003A4284"/>
    <w:rsid w:val="003F1032"/>
    <w:rsid w:val="00423440"/>
    <w:rsid w:val="004B4B77"/>
    <w:rsid w:val="00507CC1"/>
    <w:rsid w:val="00544894"/>
    <w:rsid w:val="005F0F2C"/>
    <w:rsid w:val="0064230E"/>
    <w:rsid w:val="006D6D38"/>
    <w:rsid w:val="006E76A1"/>
    <w:rsid w:val="006F493C"/>
    <w:rsid w:val="00755A13"/>
    <w:rsid w:val="00835571"/>
    <w:rsid w:val="00847C23"/>
    <w:rsid w:val="00862049"/>
    <w:rsid w:val="00926641"/>
    <w:rsid w:val="009D4AFE"/>
    <w:rsid w:val="00A31952"/>
    <w:rsid w:val="00A61726"/>
    <w:rsid w:val="00A81D86"/>
    <w:rsid w:val="00AF40DE"/>
    <w:rsid w:val="00C33FE2"/>
    <w:rsid w:val="00C853D4"/>
    <w:rsid w:val="00DA39E4"/>
    <w:rsid w:val="00DC0DD6"/>
    <w:rsid w:val="00DF3DCA"/>
    <w:rsid w:val="00E44A76"/>
    <w:rsid w:val="00E9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30E0"/>
  <w15:chartTrackingRefBased/>
  <w15:docId w15:val="{6D2A659C-913D-4E11-B1B9-8A80621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C1"/>
    <w:pPr>
      <w:ind w:left="720"/>
      <w:contextualSpacing/>
    </w:pPr>
  </w:style>
  <w:style w:type="paragraph" w:customStyle="1" w:styleId="DecimalAligned">
    <w:name w:val="Decimal Aligned"/>
    <w:basedOn w:val="Normal"/>
    <w:uiPriority w:val="40"/>
    <w:qFormat/>
    <w:rsid w:val="00507CC1"/>
    <w:pPr>
      <w:tabs>
        <w:tab w:val="decimal" w:pos="360"/>
      </w:tabs>
      <w:spacing w:after="200" w:line="276" w:lineRule="auto"/>
    </w:pPr>
    <w:rPr>
      <w:rFonts w:cs="Times New Roman"/>
      <w:kern w:val="0"/>
      <w:lang w:eastAsia="en-US"/>
      <w14:ligatures w14:val="none"/>
    </w:rPr>
  </w:style>
  <w:style w:type="paragraph" w:styleId="FootnoteText">
    <w:name w:val="footnote text"/>
    <w:basedOn w:val="Normal"/>
    <w:link w:val="FootnoteTextChar"/>
    <w:uiPriority w:val="99"/>
    <w:unhideWhenUsed/>
    <w:rsid w:val="00507CC1"/>
    <w:pPr>
      <w:spacing w:after="0" w:line="240" w:lineRule="auto"/>
    </w:pPr>
    <w:rPr>
      <w:rFonts w:cs="Times New Roman"/>
      <w:kern w:val="0"/>
      <w:sz w:val="20"/>
      <w:szCs w:val="20"/>
      <w:lang w:eastAsia="en-US"/>
      <w14:ligatures w14:val="none"/>
    </w:rPr>
  </w:style>
  <w:style w:type="character" w:customStyle="1" w:styleId="FootnoteTextChar">
    <w:name w:val="Footnote Text Char"/>
    <w:basedOn w:val="DefaultParagraphFont"/>
    <w:link w:val="FootnoteText"/>
    <w:uiPriority w:val="99"/>
    <w:rsid w:val="00507CC1"/>
    <w:rPr>
      <w:rFonts w:cs="Times New Roman"/>
      <w:kern w:val="0"/>
      <w:sz w:val="20"/>
      <w:szCs w:val="20"/>
      <w:lang w:eastAsia="en-US"/>
      <w14:ligatures w14:val="none"/>
    </w:rPr>
  </w:style>
  <w:style w:type="character" w:styleId="SubtleEmphasis">
    <w:name w:val="Subtle Emphasis"/>
    <w:basedOn w:val="DefaultParagraphFont"/>
    <w:uiPriority w:val="19"/>
    <w:qFormat/>
    <w:rsid w:val="00507CC1"/>
    <w:rPr>
      <w:i/>
      <w:iCs/>
    </w:rPr>
  </w:style>
  <w:style w:type="table" w:styleId="MediumShading2-Accent5">
    <w:name w:val="Medium Shading 2 Accent 5"/>
    <w:basedOn w:val="TableNormal"/>
    <w:uiPriority w:val="64"/>
    <w:rsid w:val="00507CC1"/>
    <w:pPr>
      <w:spacing w:after="0" w:line="240" w:lineRule="auto"/>
    </w:pPr>
    <w:rPr>
      <w:kern w:val="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536">
      <w:bodyDiv w:val="1"/>
      <w:marLeft w:val="0"/>
      <w:marRight w:val="0"/>
      <w:marTop w:val="0"/>
      <w:marBottom w:val="0"/>
      <w:divBdr>
        <w:top w:val="none" w:sz="0" w:space="0" w:color="auto"/>
        <w:left w:val="none" w:sz="0" w:space="0" w:color="auto"/>
        <w:bottom w:val="none" w:sz="0" w:space="0" w:color="auto"/>
        <w:right w:val="none" w:sz="0" w:space="0" w:color="auto"/>
      </w:divBdr>
      <w:divsChild>
        <w:div w:id="59184176">
          <w:marLeft w:val="0"/>
          <w:marRight w:val="0"/>
          <w:marTop w:val="0"/>
          <w:marBottom w:val="0"/>
          <w:divBdr>
            <w:top w:val="none" w:sz="0" w:space="0" w:color="auto"/>
            <w:left w:val="none" w:sz="0" w:space="0" w:color="auto"/>
            <w:bottom w:val="none" w:sz="0" w:space="0" w:color="auto"/>
            <w:right w:val="none" w:sz="0" w:space="0" w:color="auto"/>
          </w:divBdr>
          <w:divsChild>
            <w:div w:id="93676781">
              <w:marLeft w:val="0"/>
              <w:marRight w:val="0"/>
              <w:marTop w:val="0"/>
              <w:marBottom w:val="0"/>
              <w:divBdr>
                <w:top w:val="none" w:sz="0" w:space="0" w:color="auto"/>
                <w:left w:val="none" w:sz="0" w:space="0" w:color="auto"/>
                <w:bottom w:val="none" w:sz="0" w:space="0" w:color="auto"/>
                <w:right w:val="none" w:sz="0" w:space="0" w:color="auto"/>
              </w:divBdr>
            </w:div>
            <w:div w:id="2051420572">
              <w:marLeft w:val="0"/>
              <w:marRight w:val="0"/>
              <w:marTop w:val="0"/>
              <w:marBottom w:val="0"/>
              <w:divBdr>
                <w:top w:val="none" w:sz="0" w:space="0" w:color="auto"/>
                <w:left w:val="none" w:sz="0" w:space="0" w:color="auto"/>
                <w:bottom w:val="none" w:sz="0" w:space="0" w:color="auto"/>
                <w:right w:val="none" w:sz="0" w:space="0" w:color="auto"/>
              </w:divBdr>
            </w:div>
            <w:div w:id="1105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390">
      <w:bodyDiv w:val="1"/>
      <w:marLeft w:val="0"/>
      <w:marRight w:val="0"/>
      <w:marTop w:val="0"/>
      <w:marBottom w:val="0"/>
      <w:divBdr>
        <w:top w:val="none" w:sz="0" w:space="0" w:color="auto"/>
        <w:left w:val="none" w:sz="0" w:space="0" w:color="auto"/>
        <w:bottom w:val="none" w:sz="0" w:space="0" w:color="auto"/>
        <w:right w:val="none" w:sz="0" w:space="0" w:color="auto"/>
      </w:divBdr>
      <w:divsChild>
        <w:div w:id="1046223300">
          <w:marLeft w:val="0"/>
          <w:marRight w:val="0"/>
          <w:marTop w:val="0"/>
          <w:marBottom w:val="0"/>
          <w:divBdr>
            <w:top w:val="none" w:sz="0" w:space="0" w:color="auto"/>
            <w:left w:val="none" w:sz="0" w:space="0" w:color="auto"/>
            <w:bottom w:val="none" w:sz="0" w:space="0" w:color="auto"/>
            <w:right w:val="none" w:sz="0" w:space="0" w:color="auto"/>
          </w:divBdr>
          <w:divsChild>
            <w:div w:id="563952212">
              <w:marLeft w:val="0"/>
              <w:marRight w:val="0"/>
              <w:marTop w:val="0"/>
              <w:marBottom w:val="0"/>
              <w:divBdr>
                <w:top w:val="none" w:sz="0" w:space="0" w:color="auto"/>
                <w:left w:val="none" w:sz="0" w:space="0" w:color="auto"/>
                <w:bottom w:val="none" w:sz="0" w:space="0" w:color="auto"/>
                <w:right w:val="none" w:sz="0" w:space="0" w:color="auto"/>
              </w:divBdr>
            </w:div>
            <w:div w:id="802697058">
              <w:marLeft w:val="0"/>
              <w:marRight w:val="0"/>
              <w:marTop w:val="0"/>
              <w:marBottom w:val="0"/>
              <w:divBdr>
                <w:top w:val="none" w:sz="0" w:space="0" w:color="auto"/>
                <w:left w:val="none" w:sz="0" w:space="0" w:color="auto"/>
                <w:bottom w:val="none" w:sz="0" w:space="0" w:color="auto"/>
                <w:right w:val="none" w:sz="0" w:space="0" w:color="auto"/>
              </w:divBdr>
            </w:div>
            <w:div w:id="1390836932">
              <w:marLeft w:val="0"/>
              <w:marRight w:val="0"/>
              <w:marTop w:val="0"/>
              <w:marBottom w:val="0"/>
              <w:divBdr>
                <w:top w:val="none" w:sz="0" w:space="0" w:color="auto"/>
                <w:left w:val="none" w:sz="0" w:space="0" w:color="auto"/>
                <w:bottom w:val="none" w:sz="0" w:space="0" w:color="auto"/>
                <w:right w:val="none" w:sz="0" w:space="0" w:color="auto"/>
              </w:divBdr>
            </w:div>
            <w:div w:id="559285720">
              <w:marLeft w:val="0"/>
              <w:marRight w:val="0"/>
              <w:marTop w:val="0"/>
              <w:marBottom w:val="0"/>
              <w:divBdr>
                <w:top w:val="none" w:sz="0" w:space="0" w:color="auto"/>
                <w:left w:val="none" w:sz="0" w:space="0" w:color="auto"/>
                <w:bottom w:val="none" w:sz="0" w:space="0" w:color="auto"/>
                <w:right w:val="none" w:sz="0" w:space="0" w:color="auto"/>
              </w:divBdr>
            </w:div>
            <w:div w:id="888690173">
              <w:marLeft w:val="0"/>
              <w:marRight w:val="0"/>
              <w:marTop w:val="0"/>
              <w:marBottom w:val="0"/>
              <w:divBdr>
                <w:top w:val="none" w:sz="0" w:space="0" w:color="auto"/>
                <w:left w:val="none" w:sz="0" w:space="0" w:color="auto"/>
                <w:bottom w:val="none" w:sz="0" w:space="0" w:color="auto"/>
                <w:right w:val="none" w:sz="0" w:space="0" w:color="auto"/>
              </w:divBdr>
            </w:div>
            <w:div w:id="1734041039">
              <w:marLeft w:val="0"/>
              <w:marRight w:val="0"/>
              <w:marTop w:val="0"/>
              <w:marBottom w:val="0"/>
              <w:divBdr>
                <w:top w:val="none" w:sz="0" w:space="0" w:color="auto"/>
                <w:left w:val="none" w:sz="0" w:space="0" w:color="auto"/>
                <w:bottom w:val="none" w:sz="0" w:space="0" w:color="auto"/>
                <w:right w:val="none" w:sz="0" w:space="0" w:color="auto"/>
              </w:divBdr>
            </w:div>
            <w:div w:id="1724909372">
              <w:marLeft w:val="0"/>
              <w:marRight w:val="0"/>
              <w:marTop w:val="0"/>
              <w:marBottom w:val="0"/>
              <w:divBdr>
                <w:top w:val="none" w:sz="0" w:space="0" w:color="auto"/>
                <w:left w:val="none" w:sz="0" w:space="0" w:color="auto"/>
                <w:bottom w:val="none" w:sz="0" w:space="0" w:color="auto"/>
                <w:right w:val="none" w:sz="0" w:space="0" w:color="auto"/>
              </w:divBdr>
            </w:div>
            <w:div w:id="589437252">
              <w:marLeft w:val="0"/>
              <w:marRight w:val="0"/>
              <w:marTop w:val="0"/>
              <w:marBottom w:val="0"/>
              <w:divBdr>
                <w:top w:val="none" w:sz="0" w:space="0" w:color="auto"/>
                <w:left w:val="none" w:sz="0" w:space="0" w:color="auto"/>
                <w:bottom w:val="none" w:sz="0" w:space="0" w:color="auto"/>
                <w:right w:val="none" w:sz="0" w:space="0" w:color="auto"/>
              </w:divBdr>
            </w:div>
            <w:div w:id="1453742107">
              <w:marLeft w:val="0"/>
              <w:marRight w:val="0"/>
              <w:marTop w:val="0"/>
              <w:marBottom w:val="0"/>
              <w:divBdr>
                <w:top w:val="none" w:sz="0" w:space="0" w:color="auto"/>
                <w:left w:val="none" w:sz="0" w:space="0" w:color="auto"/>
                <w:bottom w:val="none" w:sz="0" w:space="0" w:color="auto"/>
                <w:right w:val="none" w:sz="0" w:space="0" w:color="auto"/>
              </w:divBdr>
            </w:div>
            <w:div w:id="842206800">
              <w:marLeft w:val="0"/>
              <w:marRight w:val="0"/>
              <w:marTop w:val="0"/>
              <w:marBottom w:val="0"/>
              <w:divBdr>
                <w:top w:val="none" w:sz="0" w:space="0" w:color="auto"/>
                <w:left w:val="none" w:sz="0" w:space="0" w:color="auto"/>
                <w:bottom w:val="none" w:sz="0" w:space="0" w:color="auto"/>
                <w:right w:val="none" w:sz="0" w:space="0" w:color="auto"/>
              </w:divBdr>
            </w:div>
            <w:div w:id="408381801">
              <w:marLeft w:val="0"/>
              <w:marRight w:val="0"/>
              <w:marTop w:val="0"/>
              <w:marBottom w:val="0"/>
              <w:divBdr>
                <w:top w:val="none" w:sz="0" w:space="0" w:color="auto"/>
                <w:left w:val="none" w:sz="0" w:space="0" w:color="auto"/>
                <w:bottom w:val="none" w:sz="0" w:space="0" w:color="auto"/>
                <w:right w:val="none" w:sz="0" w:space="0" w:color="auto"/>
              </w:divBdr>
            </w:div>
            <w:div w:id="169101891">
              <w:marLeft w:val="0"/>
              <w:marRight w:val="0"/>
              <w:marTop w:val="0"/>
              <w:marBottom w:val="0"/>
              <w:divBdr>
                <w:top w:val="none" w:sz="0" w:space="0" w:color="auto"/>
                <w:left w:val="none" w:sz="0" w:space="0" w:color="auto"/>
                <w:bottom w:val="none" w:sz="0" w:space="0" w:color="auto"/>
                <w:right w:val="none" w:sz="0" w:space="0" w:color="auto"/>
              </w:divBdr>
            </w:div>
            <w:div w:id="235365471">
              <w:marLeft w:val="0"/>
              <w:marRight w:val="0"/>
              <w:marTop w:val="0"/>
              <w:marBottom w:val="0"/>
              <w:divBdr>
                <w:top w:val="none" w:sz="0" w:space="0" w:color="auto"/>
                <w:left w:val="none" w:sz="0" w:space="0" w:color="auto"/>
                <w:bottom w:val="none" w:sz="0" w:space="0" w:color="auto"/>
                <w:right w:val="none" w:sz="0" w:space="0" w:color="auto"/>
              </w:divBdr>
            </w:div>
            <w:div w:id="1070079226">
              <w:marLeft w:val="0"/>
              <w:marRight w:val="0"/>
              <w:marTop w:val="0"/>
              <w:marBottom w:val="0"/>
              <w:divBdr>
                <w:top w:val="none" w:sz="0" w:space="0" w:color="auto"/>
                <w:left w:val="none" w:sz="0" w:space="0" w:color="auto"/>
                <w:bottom w:val="none" w:sz="0" w:space="0" w:color="auto"/>
                <w:right w:val="none" w:sz="0" w:space="0" w:color="auto"/>
              </w:divBdr>
            </w:div>
            <w:div w:id="1047220415">
              <w:marLeft w:val="0"/>
              <w:marRight w:val="0"/>
              <w:marTop w:val="0"/>
              <w:marBottom w:val="0"/>
              <w:divBdr>
                <w:top w:val="none" w:sz="0" w:space="0" w:color="auto"/>
                <w:left w:val="none" w:sz="0" w:space="0" w:color="auto"/>
                <w:bottom w:val="none" w:sz="0" w:space="0" w:color="auto"/>
                <w:right w:val="none" w:sz="0" w:space="0" w:color="auto"/>
              </w:divBdr>
            </w:div>
            <w:div w:id="1153448266">
              <w:marLeft w:val="0"/>
              <w:marRight w:val="0"/>
              <w:marTop w:val="0"/>
              <w:marBottom w:val="0"/>
              <w:divBdr>
                <w:top w:val="none" w:sz="0" w:space="0" w:color="auto"/>
                <w:left w:val="none" w:sz="0" w:space="0" w:color="auto"/>
                <w:bottom w:val="none" w:sz="0" w:space="0" w:color="auto"/>
                <w:right w:val="none" w:sz="0" w:space="0" w:color="auto"/>
              </w:divBdr>
            </w:div>
            <w:div w:id="1981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392">
      <w:bodyDiv w:val="1"/>
      <w:marLeft w:val="0"/>
      <w:marRight w:val="0"/>
      <w:marTop w:val="0"/>
      <w:marBottom w:val="0"/>
      <w:divBdr>
        <w:top w:val="none" w:sz="0" w:space="0" w:color="auto"/>
        <w:left w:val="none" w:sz="0" w:space="0" w:color="auto"/>
        <w:bottom w:val="none" w:sz="0" w:space="0" w:color="auto"/>
        <w:right w:val="none" w:sz="0" w:space="0" w:color="auto"/>
      </w:divBdr>
    </w:div>
    <w:div w:id="107969032">
      <w:bodyDiv w:val="1"/>
      <w:marLeft w:val="0"/>
      <w:marRight w:val="0"/>
      <w:marTop w:val="0"/>
      <w:marBottom w:val="0"/>
      <w:divBdr>
        <w:top w:val="none" w:sz="0" w:space="0" w:color="auto"/>
        <w:left w:val="none" w:sz="0" w:space="0" w:color="auto"/>
        <w:bottom w:val="none" w:sz="0" w:space="0" w:color="auto"/>
        <w:right w:val="none" w:sz="0" w:space="0" w:color="auto"/>
      </w:divBdr>
    </w:div>
    <w:div w:id="140922625">
      <w:bodyDiv w:val="1"/>
      <w:marLeft w:val="0"/>
      <w:marRight w:val="0"/>
      <w:marTop w:val="0"/>
      <w:marBottom w:val="0"/>
      <w:divBdr>
        <w:top w:val="none" w:sz="0" w:space="0" w:color="auto"/>
        <w:left w:val="none" w:sz="0" w:space="0" w:color="auto"/>
        <w:bottom w:val="none" w:sz="0" w:space="0" w:color="auto"/>
        <w:right w:val="none" w:sz="0" w:space="0" w:color="auto"/>
      </w:divBdr>
    </w:div>
    <w:div w:id="216859064">
      <w:bodyDiv w:val="1"/>
      <w:marLeft w:val="0"/>
      <w:marRight w:val="0"/>
      <w:marTop w:val="0"/>
      <w:marBottom w:val="0"/>
      <w:divBdr>
        <w:top w:val="none" w:sz="0" w:space="0" w:color="auto"/>
        <w:left w:val="none" w:sz="0" w:space="0" w:color="auto"/>
        <w:bottom w:val="none" w:sz="0" w:space="0" w:color="auto"/>
        <w:right w:val="none" w:sz="0" w:space="0" w:color="auto"/>
      </w:divBdr>
    </w:div>
    <w:div w:id="240219070">
      <w:bodyDiv w:val="1"/>
      <w:marLeft w:val="0"/>
      <w:marRight w:val="0"/>
      <w:marTop w:val="0"/>
      <w:marBottom w:val="0"/>
      <w:divBdr>
        <w:top w:val="none" w:sz="0" w:space="0" w:color="auto"/>
        <w:left w:val="none" w:sz="0" w:space="0" w:color="auto"/>
        <w:bottom w:val="none" w:sz="0" w:space="0" w:color="auto"/>
        <w:right w:val="none" w:sz="0" w:space="0" w:color="auto"/>
      </w:divBdr>
      <w:divsChild>
        <w:div w:id="1349525667">
          <w:marLeft w:val="0"/>
          <w:marRight w:val="0"/>
          <w:marTop w:val="0"/>
          <w:marBottom w:val="0"/>
          <w:divBdr>
            <w:top w:val="none" w:sz="0" w:space="0" w:color="auto"/>
            <w:left w:val="none" w:sz="0" w:space="0" w:color="auto"/>
            <w:bottom w:val="none" w:sz="0" w:space="0" w:color="auto"/>
            <w:right w:val="none" w:sz="0" w:space="0" w:color="auto"/>
          </w:divBdr>
          <w:divsChild>
            <w:div w:id="71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6284">
      <w:bodyDiv w:val="1"/>
      <w:marLeft w:val="0"/>
      <w:marRight w:val="0"/>
      <w:marTop w:val="0"/>
      <w:marBottom w:val="0"/>
      <w:divBdr>
        <w:top w:val="none" w:sz="0" w:space="0" w:color="auto"/>
        <w:left w:val="none" w:sz="0" w:space="0" w:color="auto"/>
        <w:bottom w:val="none" w:sz="0" w:space="0" w:color="auto"/>
        <w:right w:val="none" w:sz="0" w:space="0" w:color="auto"/>
      </w:divBdr>
    </w:div>
    <w:div w:id="549924544">
      <w:bodyDiv w:val="1"/>
      <w:marLeft w:val="0"/>
      <w:marRight w:val="0"/>
      <w:marTop w:val="0"/>
      <w:marBottom w:val="0"/>
      <w:divBdr>
        <w:top w:val="none" w:sz="0" w:space="0" w:color="auto"/>
        <w:left w:val="none" w:sz="0" w:space="0" w:color="auto"/>
        <w:bottom w:val="none" w:sz="0" w:space="0" w:color="auto"/>
        <w:right w:val="none" w:sz="0" w:space="0" w:color="auto"/>
      </w:divBdr>
      <w:divsChild>
        <w:div w:id="835806586">
          <w:marLeft w:val="0"/>
          <w:marRight w:val="0"/>
          <w:marTop w:val="0"/>
          <w:marBottom w:val="0"/>
          <w:divBdr>
            <w:top w:val="none" w:sz="0" w:space="0" w:color="auto"/>
            <w:left w:val="none" w:sz="0" w:space="0" w:color="auto"/>
            <w:bottom w:val="none" w:sz="0" w:space="0" w:color="auto"/>
            <w:right w:val="none" w:sz="0" w:space="0" w:color="auto"/>
          </w:divBdr>
          <w:divsChild>
            <w:div w:id="1776292274">
              <w:marLeft w:val="0"/>
              <w:marRight w:val="0"/>
              <w:marTop w:val="0"/>
              <w:marBottom w:val="0"/>
              <w:divBdr>
                <w:top w:val="none" w:sz="0" w:space="0" w:color="auto"/>
                <w:left w:val="none" w:sz="0" w:space="0" w:color="auto"/>
                <w:bottom w:val="none" w:sz="0" w:space="0" w:color="auto"/>
                <w:right w:val="none" w:sz="0" w:space="0" w:color="auto"/>
              </w:divBdr>
            </w:div>
            <w:div w:id="1638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1729">
      <w:bodyDiv w:val="1"/>
      <w:marLeft w:val="0"/>
      <w:marRight w:val="0"/>
      <w:marTop w:val="0"/>
      <w:marBottom w:val="0"/>
      <w:divBdr>
        <w:top w:val="none" w:sz="0" w:space="0" w:color="auto"/>
        <w:left w:val="none" w:sz="0" w:space="0" w:color="auto"/>
        <w:bottom w:val="none" w:sz="0" w:space="0" w:color="auto"/>
        <w:right w:val="none" w:sz="0" w:space="0" w:color="auto"/>
      </w:divBdr>
    </w:div>
    <w:div w:id="598756718">
      <w:bodyDiv w:val="1"/>
      <w:marLeft w:val="0"/>
      <w:marRight w:val="0"/>
      <w:marTop w:val="0"/>
      <w:marBottom w:val="0"/>
      <w:divBdr>
        <w:top w:val="none" w:sz="0" w:space="0" w:color="auto"/>
        <w:left w:val="none" w:sz="0" w:space="0" w:color="auto"/>
        <w:bottom w:val="none" w:sz="0" w:space="0" w:color="auto"/>
        <w:right w:val="none" w:sz="0" w:space="0" w:color="auto"/>
      </w:divBdr>
      <w:divsChild>
        <w:div w:id="43911326">
          <w:marLeft w:val="0"/>
          <w:marRight w:val="0"/>
          <w:marTop w:val="0"/>
          <w:marBottom w:val="0"/>
          <w:divBdr>
            <w:top w:val="none" w:sz="0" w:space="0" w:color="auto"/>
            <w:left w:val="none" w:sz="0" w:space="0" w:color="auto"/>
            <w:bottom w:val="none" w:sz="0" w:space="0" w:color="auto"/>
            <w:right w:val="none" w:sz="0" w:space="0" w:color="auto"/>
          </w:divBdr>
          <w:divsChild>
            <w:div w:id="160243141">
              <w:marLeft w:val="0"/>
              <w:marRight w:val="0"/>
              <w:marTop w:val="0"/>
              <w:marBottom w:val="0"/>
              <w:divBdr>
                <w:top w:val="none" w:sz="0" w:space="0" w:color="auto"/>
                <w:left w:val="none" w:sz="0" w:space="0" w:color="auto"/>
                <w:bottom w:val="none" w:sz="0" w:space="0" w:color="auto"/>
                <w:right w:val="none" w:sz="0" w:space="0" w:color="auto"/>
              </w:divBdr>
            </w:div>
            <w:div w:id="525290982">
              <w:marLeft w:val="0"/>
              <w:marRight w:val="0"/>
              <w:marTop w:val="0"/>
              <w:marBottom w:val="0"/>
              <w:divBdr>
                <w:top w:val="none" w:sz="0" w:space="0" w:color="auto"/>
                <w:left w:val="none" w:sz="0" w:space="0" w:color="auto"/>
                <w:bottom w:val="none" w:sz="0" w:space="0" w:color="auto"/>
                <w:right w:val="none" w:sz="0" w:space="0" w:color="auto"/>
              </w:divBdr>
            </w:div>
            <w:div w:id="451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204">
      <w:bodyDiv w:val="1"/>
      <w:marLeft w:val="0"/>
      <w:marRight w:val="0"/>
      <w:marTop w:val="0"/>
      <w:marBottom w:val="0"/>
      <w:divBdr>
        <w:top w:val="none" w:sz="0" w:space="0" w:color="auto"/>
        <w:left w:val="none" w:sz="0" w:space="0" w:color="auto"/>
        <w:bottom w:val="none" w:sz="0" w:space="0" w:color="auto"/>
        <w:right w:val="none" w:sz="0" w:space="0" w:color="auto"/>
      </w:divBdr>
    </w:div>
    <w:div w:id="761992562">
      <w:bodyDiv w:val="1"/>
      <w:marLeft w:val="0"/>
      <w:marRight w:val="0"/>
      <w:marTop w:val="0"/>
      <w:marBottom w:val="0"/>
      <w:divBdr>
        <w:top w:val="none" w:sz="0" w:space="0" w:color="auto"/>
        <w:left w:val="none" w:sz="0" w:space="0" w:color="auto"/>
        <w:bottom w:val="none" w:sz="0" w:space="0" w:color="auto"/>
        <w:right w:val="none" w:sz="0" w:space="0" w:color="auto"/>
      </w:divBdr>
      <w:divsChild>
        <w:div w:id="437650797">
          <w:marLeft w:val="0"/>
          <w:marRight w:val="0"/>
          <w:marTop w:val="0"/>
          <w:marBottom w:val="0"/>
          <w:divBdr>
            <w:top w:val="none" w:sz="0" w:space="0" w:color="auto"/>
            <w:left w:val="none" w:sz="0" w:space="0" w:color="auto"/>
            <w:bottom w:val="none" w:sz="0" w:space="0" w:color="auto"/>
            <w:right w:val="none" w:sz="0" w:space="0" w:color="auto"/>
          </w:divBdr>
          <w:divsChild>
            <w:div w:id="1592156733">
              <w:marLeft w:val="0"/>
              <w:marRight w:val="0"/>
              <w:marTop w:val="0"/>
              <w:marBottom w:val="0"/>
              <w:divBdr>
                <w:top w:val="none" w:sz="0" w:space="0" w:color="auto"/>
                <w:left w:val="none" w:sz="0" w:space="0" w:color="auto"/>
                <w:bottom w:val="none" w:sz="0" w:space="0" w:color="auto"/>
                <w:right w:val="none" w:sz="0" w:space="0" w:color="auto"/>
              </w:divBdr>
            </w:div>
            <w:div w:id="1350329701">
              <w:marLeft w:val="0"/>
              <w:marRight w:val="0"/>
              <w:marTop w:val="0"/>
              <w:marBottom w:val="0"/>
              <w:divBdr>
                <w:top w:val="none" w:sz="0" w:space="0" w:color="auto"/>
                <w:left w:val="none" w:sz="0" w:space="0" w:color="auto"/>
                <w:bottom w:val="none" w:sz="0" w:space="0" w:color="auto"/>
                <w:right w:val="none" w:sz="0" w:space="0" w:color="auto"/>
              </w:divBdr>
            </w:div>
            <w:div w:id="69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871">
      <w:bodyDiv w:val="1"/>
      <w:marLeft w:val="0"/>
      <w:marRight w:val="0"/>
      <w:marTop w:val="0"/>
      <w:marBottom w:val="0"/>
      <w:divBdr>
        <w:top w:val="none" w:sz="0" w:space="0" w:color="auto"/>
        <w:left w:val="none" w:sz="0" w:space="0" w:color="auto"/>
        <w:bottom w:val="none" w:sz="0" w:space="0" w:color="auto"/>
        <w:right w:val="none" w:sz="0" w:space="0" w:color="auto"/>
      </w:divBdr>
      <w:divsChild>
        <w:div w:id="1494561957">
          <w:marLeft w:val="0"/>
          <w:marRight w:val="0"/>
          <w:marTop w:val="0"/>
          <w:marBottom w:val="0"/>
          <w:divBdr>
            <w:top w:val="none" w:sz="0" w:space="0" w:color="auto"/>
            <w:left w:val="none" w:sz="0" w:space="0" w:color="auto"/>
            <w:bottom w:val="none" w:sz="0" w:space="0" w:color="auto"/>
            <w:right w:val="none" w:sz="0" w:space="0" w:color="auto"/>
          </w:divBdr>
          <w:divsChild>
            <w:div w:id="982655028">
              <w:marLeft w:val="0"/>
              <w:marRight w:val="0"/>
              <w:marTop w:val="0"/>
              <w:marBottom w:val="0"/>
              <w:divBdr>
                <w:top w:val="none" w:sz="0" w:space="0" w:color="auto"/>
                <w:left w:val="none" w:sz="0" w:space="0" w:color="auto"/>
                <w:bottom w:val="none" w:sz="0" w:space="0" w:color="auto"/>
                <w:right w:val="none" w:sz="0" w:space="0" w:color="auto"/>
              </w:divBdr>
            </w:div>
            <w:div w:id="48961603">
              <w:marLeft w:val="0"/>
              <w:marRight w:val="0"/>
              <w:marTop w:val="0"/>
              <w:marBottom w:val="0"/>
              <w:divBdr>
                <w:top w:val="none" w:sz="0" w:space="0" w:color="auto"/>
                <w:left w:val="none" w:sz="0" w:space="0" w:color="auto"/>
                <w:bottom w:val="none" w:sz="0" w:space="0" w:color="auto"/>
                <w:right w:val="none" w:sz="0" w:space="0" w:color="auto"/>
              </w:divBdr>
            </w:div>
            <w:div w:id="1325821551">
              <w:marLeft w:val="0"/>
              <w:marRight w:val="0"/>
              <w:marTop w:val="0"/>
              <w:marBottom w:val="0"/>
              <w:divBdr>
                <w:top w:val="none" w:sz="0" w:space="0" w:color="auto"/>
                <w:left w:val="none" w:sz="0" w:space="0" w:color="auto"/>
                <w:bottom w:val="none" w:sz="0" w:space="0" w:color="auto"/>
                <w:right w:val="none" w:sz="0" w:space="0" w:color="auto"/>
              </w:divBdr>
            </w:div>
            <w:div w:id="1292980286">
              <w:marLeft w:val="0"/>
              <w:marRight w:val="0"/>
              <w:marTop w:val="0"/>
              <w:marBottom w:val="0"/>
              <w:divBdr>
                <w:top w:val="none" w:sz="0" w:space="0" w:color="auto"/>
                <w:left w:val="none" w:sz="0" w:space="0" w:color="auto"/>
                <w:bottom w:val="none" w:sz="0" w:space="0" w:color="auto"/>
                <w:right w:val="none" w:sz="0" w:space="0" w:color="auto"/>
              </w:divBdr>
            </w:div>
            <w:div w:id="1864173703">
              <w:marLeft w:val="0"/>
              <w:marRight w:val="0"/>
              <w:marTop w:val="0"/>
              <w:marBottom w:val="0"/>
              <w:divBdr>
                <w:top w:val="none" w:sz="0" w:space="0" w:color="auto"/>
                <w:left w:val="none" w:sz="0" w:space="0" w:color="auto"/>
                <w:bottom w:val="none" w:sz="0" w:space="0" w:color="auto"/>
                <w:right w:val="none" w:sz="0" w:space="0" w:color="auto"/>
              </w:divBdr>
            </w:div>
            <w:div w:id="924189856">
              <w:marLeft w:val="0"/>
              <w:marRight w:val="0"/>
              <w:marTop w:val="0"/>
              <w:marBottom w:val="0"/>
              <w:divBdr>
                <w:top w:val="none" w:sz="0" w:space="0" w:color="auto"/>
                <w:left w:val="none" w:sz="0" w:space="0" w:color="auto"/>
                <w:bottom w:val="none" w:sz="0" w:space="0" w:color="auto"/>
                <w:right w:val="none" w:sz="0" w:space="0" w:color="auto"/>
              </w:divBdr>
            </w:div>
            <w:div w:id="1974797264">
              <w:marLeft w:val="0"/>
              <w:marRight w:val="0"/>
              <w:marTop w:val="0"/>
              <w:marBottom w:val="0"/>
              <w:divBdr>
                <w:top w:val="none" w:sz="0" w:space="0" w:color="auto"/>
                <w:left w:val="none" w:sz="0" w:space="0" w:color="auto"/>
                <w:bottom w:val="none" w:sz="0" w:space="0" w:color="auto"/>
                <w:right w:val="none" w:sz="0" w:space="0" w:color="auto"/>
              </w:divBdr>
            </w:div>
            <w:div w:id="1238396264">
              <w:marLeft w:val="0"/>
              <w:marRight w:val="0"/>
              <w:marTop w:val="0"/>
              <w:marBottom w:val="0"/>
              <w:divBdr>
                <w:top w:val="none" w:sz="0" w:space="0" w:color="auto"/>
                <w:left w:val="none" w:sz="0" w:space="0" w:color="auto"/>
                <w:bottom w:val="none" w:sz="0" w:space="0" w:color="auto"/>
                <w:right w:val="none" w:sz="0" w:space="0" w:color="auto"/>
              </w:divBdr>
            </w:div>
            <w:div w:id="1665159167">
              <w:marLeft w:val="0"/>
              <w:marRight w:val="0"/>
              <w:marTop w:val="0"/>
              <w:marBottom w:val="0"/>
              <w:divBdr>
                <w:top w:val="none" w:sz="0" w:space="0" w:color="auto"/>
                <w:left w:val="none" w:sz="0" w:space="0" w:color="auto"/>
                <w:bottom w:val="none" w:sz="0" w:space="0" w:color="auto"/>
                <w:right w:val="none" w:sz="0" w:space="0" w:color="auto"/>
              </w:divBdr>
            </w:div>
            <w:div w:id="124126077">
              <w:marLeft w:val="0"/>
              <w:marRight w:val="0"/>
              <w:marTop w:val="0"/>
              <w:marBottom w:val="0"/>
              <w:divBdr>
                <w:top w:val="none" w:sz="0" w:space="0" w:color="auto"/>
                <w:left w:val="none" w:sz="0" w:space="0" w:color="auto"/>
                <w:bottom w:val="none" w:sz="0" w:space="0" w:color="auto"/>
                <w:right w:val="none" w:sz="0" w:space="0" w:color="auto"/>
              </w:divBdr>
            </w:div>
            <w:div w:id="1340932123">
              <w:marLeft w:val="0"/>
              <w:marRight w:val="0"/>
              <w:marTop w:val="0"/>
              <w:marBottom w:val="0"/>
              <w:divBdr>
                <w:top w:val="none" w:sz="0" w:space="0" w:color="auto"/>
                <w:left w:val="none" w:sz="0" w:space="0" w:color="auto"/>
                <w:bottom w:val="none" w:sz="0" w:space="0" w:color="auto"/>
                <w:right w:val="none" w:sz="0" w:space="0" w:color="auto"/>
              </w:divBdr>
            </w:div>
            <w:div w:id="600990678">
              <w:marLeft w:val="0"/>
              <w:marRight w:val="0"/>
              <w:marTop w:val="0"/>
              <w:marBottom w:val="0"/>
              <w:divBdr>
                <w:top w:val="none" w:sz="0" w:space="0" w:color="auto"/>
                <w:left w:val="none" w:sz="0" w:space="0" w:color="auto"/>
                <w:bottom w:val="none" w:sz="0" w:space="0" w:color="auto"/>
                <w:right w:val="none" w:sz="0" w:space="0" w:color="auto"/>
              </w:divBdr>
            </w:div>
            <w:div w:id="706758618">
              <w:marLeft w:val="0"/>
              <w:marRight w:val="0"/>
              <w:marTop w:val="0"/>
              <w:marBottom w:val="0"/>
              <w:divBdr>
                <w:top w:val="none" w:sz="0" w:space="0" w:color="auto"/>
                <w:left w:val="none" w:sz="0" w:space="0" w:color="auto"/>
                <w:bottom w:val="none" w:sz="0" w:space="0" w:color="auto"/>
                <w:right w:val="none" w:sz="0" w:space="0" w:color="auto"/>
              </w:divBdr>
            </w:div>
            <w:div w:id="287316822">
              <w:marLeft w:val="0"/>
              <w:marRight w:val="0"/>
              <w:marTop w:val="0"/>
              <w:marBottom w:val="0"/>
              <w:divBdr>
                <w:top w:val="none" w:sz="0" w:space="0" w:color="auto"/>
                <w:left w:val="none" w:sz="0" w:space="0" w:color="auto"/>
                <w:bottom w:val="none" w:sz="0" w:space="0" w:color="auto"/>
                <w:right w:val="none" w:sz="0" w:space="0" w:color="auto"/>
              </w:divBdr>
            </w:div>
            <w:div w:id="1392655360">
              <w:marLeft w:val="0"/>
              <w:marRight w:val="0"/>
              <w:marTop w:val="0"/>
              <w:marBottom w:val="0"/>
              <w:divBdr>
                <w:top w:val="none" w:sz="0" w:space="0" w:color="auto"/>
                <w:left w:val="none" w:sz="0" w:space="0" w:color="auto"/>
                <w:bottom w:val="none" w:sz="0" w:space="0" w:color="auto"/>
                <w:right w:val="none" w:sz="0" w:space="0" w:color="auto"/>
              </w:divBdr>
            </w:div>
            <w:div w:id="1453548332">
              <w:marLeft w:val="0"/>
              <w:marRight w:val="0"/>
              <w:marTop w:val="0"/>
              <w:marBottom w:val="0"/>
              <w:divBdr>
                <w:top w:val="none" w:sz="0" w:space="0" w:color="auto"/>
                <w:left w:val="none" w:sz="0" w:space="0" w:color="auto"/>
                <w:bottom w:val="none" w:sz="0" w:space="0" w:color="auto"/>
                <w:right w:val="none" w:sz="0" w:space="0" w:color="auto"/>
              </w:divBdr>
            </w:div>
            <w:div w:id="589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414">
      <w:bodyDiv w:val="1"/>
      <w:marLeft w:val="0"/>
      <w:marRight w:val="0"/>
      <w:marTop w:val="0"/>
      <w:marBottom w:val="0"/>
      <w:divBdr>
        <w:top w:val="none" w:sz="0" w:space="0" w:color="auto"/>
        <w:left w:val="none" w:sz="0" w:space="0" w:color="auto"/>
        <w:bottom w:val="none" w:sz="0" w:space="0" w:color="auto"/>
        <w:right w:val="none" w:sz="0" w:space="0" w:color="auto"/>
      </w:divBdr>
      <w:divsChild>
        <w:div w:id="1768308371">
          <w:marLeft w:val="0"/>
          <w:marRight w:val="0"/>
          <w:marTop w:val="0"/>
          <w:marBottom w:val="0"/>
          <w:divBdr>
            <w:top w:val="none" w:sz="0" w:space="0" w:color="auto"/>
            <w:left w:val="none" w:sz="0" w:space="0" w:color="auto"/>
            <w:bottom w:val="none" w:sz="0" w:space="0" w:color="auto"/>
            <w:right w:val="none" w:sz="0" w:space="0" w:color="auto"/>
          </w:divBdr>
          <w:divsChild>
            <w:div w:id="2105882382">
              <w:marLeft w:val="0"/>
              <w:marRight w:val="0"/>
              <w:marTop w:val="0"/>
              <w:marBottom w:val="0"/>
              <w:divBdr>
                <w:top w:val="none" w:sz="0" w:space="0" w:color="auto"/>
                <w:left w:val="none" w:sz="0" w:space="0" w:color="auto"/>
                <w:bottom w:val="none" w:sz="0" w:space="0" w:color="auto"/>
                <w:right w:val="none" w:sz="0" w:space="0" w:color="auto"/>
              </w:divBdr>
            </w:div>
            <w:div w:id="956792525">
              <w:marLeft w:val="0"/>
              <w:marRight w:val="0"/>
              <w:marTop w:val="0"/>
              <w:marBottom w:val="0"/>
              <w:divBdr>
                <w:top w:val="none" w:sz="0" w:space="0" w:color="auto"/>
                <w:left w:val="none" w:sz="0" w:space="0" w:color="auto"/>
                <w:bottom w:val="none" w:sz="0" w:space="0" w:color="auto"/>
                <w:right w:val="none" w:sz="0" w:space="0" w:color="auto"/>
              </w:divBdr>
            </w:div>
            <w:div w:id="655838951">
              <w:marLeft w:val="0"/>
              <w:marRight w:val="0"/>
              <w:marTop w:val="0"/>
              <w:marBottom w:val="0"/>
              <w:divBdr>
                <w:top w:val="none" w:sz="0" w:space="0" w:color="auto"/>
                <w:left w:val="none" w:sz="0" w:space="0" w:color="auto"/>
                <w:bottom w:val="none" w:sz="0" w:space="0" w:color="auto"/>
                <w:right w:val="none" w:sz="0" w:space="0" w:color="auto"/>
              </w:divBdr>
            </w:div>
            <w:div w:id="553155094">
              <w:marLeft w:val="0"/>
              <w:marRight w:val="0"/>
              <w:marTop w:val="0"/>
              <w:marBottom w:val="0"/>
              <w:divBdr>
                <w:top w:val="none" w:sz="0" w:space="0" w:color="auto"/>
                <w:left w:val="none" w:sz="0" w:space="0" w:color="auto"/>
                <w:bottom w:val="none" w:sz="0" w:space="0" w:color="auto"/>
                <w:right w:val="none" w:sz="0" w:space="0" w:color="auto"/>
              </w:divBdr>
            </w:div>
            <w:div w:id="1381244580">
              <w:marLeft w:val="0"/>
              <w:marRight w:val="0"/>
              <w:marTop w:val="0"/>
              <w:marBottom w:val="0"/>
              <w:divBdr>
                <w:top w:val="none" w:sz="0" w:space="0" w:color="auto"/>
                <w:left w:val="none" w:sz="0" w:space="0" w:color="auto"/>
                <w:bottom w:val="none" w:sz="0" w:space="0" w:color="auto"/>
                <w:right w:val="none" w:sz="0" w:space="0" w:color="auto"/>
              </w:divBdr>
            </w:div>
            <w:div w:id="212735023">
              <w:marLeft w:val="0"/>
              <w:marRight w:val="0"/>
              <w:marTop w:val="0"/>
              <w:marBottom w:val="0"/>
              <w:divBdr>
                <w:top w:val="none" w:sz="0" w:space="0" w:color="auto"/>
                <w:left w:val="none" w:sz="0" w:space="0" w:color="auto"/>
                <w:bottom w:val="none" w:sz="0" w:space="0" w:color="auto"/>
                <w:right w:val="none" w:sz="0" w:space="0" w:color="auto"/>
              </w:divBdr>
            </w:div>
            <w:div w:id="1260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5369">
      <w:bodyDiv w:val="1"/>
      <w:marLeft w:val="0"/>
      <w:marRight w:val="0"/>
      <w:marTop w:val="0"/>
      <w:marBottom w:val="0"/>
      <w:divBdr>
        <w:top w:val="none" w:sz="0" w:space="0" w:color="auto"/>
        <w:left w:val="none" w:sz="0" w:space="0" w:color="auto"/>
        <w:bottom w:val="none" w:sz="0" w:space="0" w:color="auto"/>
        <w:right w:val="none" w:sz="0" w:space="0" w:color="auto"/>
      </w:divBdr>
    </w:div>
    <w:div w:id="857277137">
      <w:bodyDiv w:val="1"/>
      <w:marLeft w:val="0"/>
      <w:marRight w:val="0"/>
      <w:marTop w:val="0"/>
      <w:marBottom w:val="0"/>
      <w:divBdr>
        <w:top w:val="none" w:sz="0" w:space="0" w:color="auto"/>
        <w:left w:val="none" w:sz="0" w:space="0" w:color="auto"/>
        <w:bottom w:val="none" w:sz="0" w:space="0" w:color="auto"/>
        <w:right w:val="none" w:sz="0" w:space="0" w:color="auto"/>
      </w:divBdr>
    </w:div>
    <w:div w:id="878863088">
      <w:bodyDiv w:val="1"/>
      <w:marLeft w:val="0"/>
      <w:marRight w:val="0"/>
      <w:marTop w:val="0"/>
      <w:marBottom w:val="0"/>
      <w:divBdr>
        <w:top w:val="none" w:sz="0" w:space="0" w:color="auto"/>
        <w:left w:val="none" w:sz="0" w:space="0" w:color="auto"/>
        <w:bottom w:val="none" w:sz="0" w:space="0" w:color="auto"/>
        <w:right w:val="none" w:sz="0" w:space="0" w:color="auto"/>
      </w:divBdr>
      <w:divsChild>
        <w:div w:id="659315533">
          <w:marLeft w:val="0"/>
          <w:marRight w:val="0"/>
          <w:marTop w:val="0"/>
          <w:marBottom w:val="0"/>
          <w:divBdr>
            <w:top w:val="none" w:sz="0" w:space="0" w:color="auto"/>
            <w:left w:val="none" w:sz="0" w:space="0" w:color="auto"/>
            <w:bottom w:val="none" w:sz="0" w:space="0" w:color="auto"/>
            <w:right w:val="none" w:sz="0" w:space="0" w:color="auto"/>
          </w:divBdr>
          <w:divsChild>
            <w:div w:id="1421949941">
              <w:marLeft w:val="0"/>
              <w:marRight w:val="0"/>
              <w:marTop w:val="0"/>
              <w:marBottom w:val="0"/>
              <w:divBdr>
                <w:top w:val="none" w:sz="0" w:space="0" w:color="auto"/>
                <w:left w:val="none" w:sz="0" w:space="0" w:color="auto"/>
                <w:bottom w:val="none" w:sz="0" w:space="0" w:color="auto"/>
                <w:right w:val="none" w:sz="0" w:space="0" w:color="auto"/>
              </w:divBdr>
            </w:div>
            <w:div w:id="1056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52">
      <w:bodyDiv w:val="1"/>
      <w:marLeft w:val="0"/>
      <w:marRight w:val="0"/>
      <w:marTop w:val="0"/>
      <w:marBottom w:val="0"/>
      <w:divBdr>
        <w:top w:val="none" w:sz="0" w:space="0" w:color="auto"/>
        <w:left w:val="none" w:sz="0" w:space="0" w:color="auto"/>
        <w:bottom w:val="none" w:sz="0" w:space="0" w:color="auto"/>
        <w:right w:val="none" w:sz="0" w:space="0" w:color="auto"/>
      </w:divBdr>
      <w:divsChild>
        <w:div w:id="1093209244">
          <w:marLeft w:val="0"/>
          <w:marRight w:val="0"/>
          <w:marTop w:val="0"/>
          <w:marBottom w:val="0"/>
          <w:divBdr>
            <w:top w:val="none" w:sz="0" w:space="0" w:color="auto"/>
            <w:left w:val="none" w:sz="0" w:space="0" w:color="auto"/>
            <w:bottom w:val="none" w:sz="0" w:space="0" w:color="auto"/>
            <w:right w:val="none" w:sz="0" w:space="0" w:color="auto"/>
          </w:divBdr>
          <w:divsChild>
            <w:div w:id="526870244">
              <w:marLeft w:val="0"/>
              <w:marRight w:val="0"/>
              <w:marTop w:val="0"/>
              <w:marBottom w:val="0"/>
              <w:divBdr>
                <w:top w:val="none" w:sz="0" w:space="0" w:color="auto"/>
                <w:left w:val="none" w:sz="0" w:space="0" w:color="auto"/>
                <w:bottom w:val="none" w:sz="0" w:space="0" w:color="auto"/>
                <w:right w:val="none" w:sz="0" w:space="0" w:color="auto"/>
              </w:divBdr>
            </w:div>
            <w:div w:id="1773159820">
              <w:marLeft w:val="0"/>
              <w:marRight w:val="0"/>
              <w:marTop w:val="0"/>
              <w:marBottom w:val="0"/>
              <w:divBdr>
                <w:top w:val="none" w:sz="0" w:space="0" w:color="auto"/>
                <w:left w:val="none" w:sz="0" w:space="0" w:color="auto"/>
                <w:bottom w:val="none" w:sz="0" w:space="0" w:color="auto"/>
                <w:right w:val="none" w:sz="0" w:space="0" w:color="auto"/>
              </w:divBdr>
            </w:div>
            <w:div w:id="614949278">
              <w:marLeft w:val="0"/>
              <w:marRight w:val="0"/>
              <w:marTop w:val="0"/>
              <w:marBottom w:val="0"/>
              <w:divBdr>
                <w:top w:val="none" w:sz="0" w:space="0" w:color="auto"/>
                <w:left w:val="none" w:sz="0" w:space="0" w:color="auto"/>
                <w:bottom w:val="none" w:sz="0" w:space="0" w:color="auto"/>
                <w:right w:val="none" w:sz="0" w:space="0" w:color="auto"/>
              </w:divBdr>
            </w:div>
            <w:div w:id="260727911">
              <w:marLeft w:val="0"/>
              <w:marRight w:val="0"/>
              <w:marTop w:val="0"/>
              <w:marBottom w:val="0"/>
              <w:divBdr>
                <w:top w:val="none" w:sz="0" w:space="0" w:color="auto"/>
                <w:left w:val="none" w:sz="0" w:space="0" w:color="auto"/>
                <w:bottom w:val="none" w:sz="0" w:space="0" w:color="auto"/>
                <w:right w:val="none" w:sz="0" w:space="0" w:color="auto"/>
              </w:divBdr>
            </w:div>
            <w:div w:id="1782726341">
              <w:marLeft w:val="0"/>
              <w:marRight w:val="0"/>
              <w:marTop w:val="0"/>
              <w:marBottom w:val="0"/>
              <w:divBdr>
                <w:top w:val="none" w:sz="0" w:space="0" w:color="auto"/>
                <w:left w:val="none" w:sz="0" w:space="0" w:color="auto"/>
                <w:bottom w:val="none" w:sz="0" w:space="0" w:color="auto"/>
                <w:right w:val="none" w:sz="0" w:space="0" w:color="auto"/>
              </w:divBdr>
            </w:div>
            <w:div w:id="828792324">
              <w:marLeft w:val="0"/>
              <w:marRight w:val="0"/>
              <w:marTop w:val="0"/>
              <w:marBottom w:val="0"/>
              <w:divBdr>
                <w:top w:val="none" w:sz="0" w:space="0" w:color="auto"/>
                <w:left w:val="none" w:sz="0" w:space="0" w:color="auto"/>
                <w:bottom w:val="none" w:sz="0" w:space="0" w:color="auto"/>
                <w:right w:val="none" w:sz="0" w:space="0" w:color="auto"/>
              </w:divBdr>
            </w:div>
            <w:div w:id="1579635939">
              <w:marLeft w:val="0"/>
              <w:marRight w:val="0"/>
              <w:marTop w:val="0"/>
              <w:marBottom w:val="0"/>
              <w:divBdr>
                <w:top w:val="none" w:sz="0" w:space="0" w:color="auto"/>
                <w:left w:val="none" w:sz="0" w:space="0" w:color="auto"/>
                <w:bottom w:val="none" w:sz="0" w:space="0" w:color="auto"/>
                <w:right w:val="none" w:sz="0" w:space="0" w:color="auto"/>
              </w:divBdr>
            </w:div>
            <w:div w:id="498470267">
              <w:marLeft w:val="0"/>
              <w:marRight w:val="0"/>
              <w:marTop w:val="0"/>
              <w:marBottom w:val="0"/>
              <w:divBdr>
                <w:top w:val="none" w:sz="0" w:space="0" w:color="auto"/>
                <w:left w:val="none" w:sz="0" w:space="0" w:color="auto"/>
                <w:bottom w:val="none" w:sz="0" w:space="0" w:color="auto"/>
                <w:right w:val="none" w:sz="0" w:space="0" w:color="auto"/>
              </w:divBdr>
            </w:div>
            <w:div w:id="864247177">
              <w:marLeft w:val="0"/>
              <w:marRight w:val="0"/>
              <w:marTop w:val="0"/>
              <w:marBottom w:val="0"/>
              <w:divBdr>
                <w:top w:val="none" w:sz="0" w:space="0" w:color="auto"/>
                <w:left w:val="none" w:sz="0" w:space="0" w:color="auto"/>
                <w:bottom w:val="none" w:sz="0" w:space="0" w:color="auto"/>
                <w:right w:val="none" w:sz="0" w:space="0" w:color="auto"/>
              </w:divBdr>
            </w:div>
            <w:div w:id="1906380707">
              <w:marLeft w:val="0"/>
              <w:marRight w:val="0"/>
              <w:marTop w:val="0"/>
              <w:marBottom w:val="0"/>
              <w:divBdr>
                <w:top w:val="none" w:sz="0" w:space="0" w:color="auto"/>
                <w:left w:val="none" w:sz="0" w:space="0" w:color="auto"/>
                <w:bottom w:val="none" w:sz="0" w:space="0" w:color="auto"/>
                <w:right w:val="none" w:sz="0" w:space="0" w:color="auto"/>
              </w:divBdr>
            </w:div>
            <w:div w:id="2138180463">
              <w:marLeft w:val="0"/>
              <w:marRight w:val="0"/>
              <w:marTop w:val="0"/>
              <w:marBottom w:val="0"/>
              <w:divBdr>
                <w:top w:val="none" w:sz="0" w:space="0" w:color="auto"/>
                <w:left w:val="none" w:sz="0" w:space="0" w:color="auto"/>
                <w:bottom w:val="none" w:sz="0" w:space="0" w:color="auto"/>
                <w:right w:val="none" w:sz="0" w:space="0" w:color="auto"/>
              </w:divBdr>
            </w:div>
            <w:div w:id="549458158">
              <w:marLeft w:val="0"/>
              <w:marRight w:val="0"/>
              <w:marTop w:val="0"/>
              <w:marBottom w:val="0"/>
              <w:divBdr>
                <w:top w:val="none" w:sz="0" w:space="0" w:color="auto"/>
                <w:left w:val="none" w:sz="0" w:space="0" w:color="auto"/>
                <w:bottom w:val="none" w:sz="0" w:space="0" w:color="auto"/>
                <w:right w:val="none" w:sz="0" w:space="0" w:color="auto"/>
              </w:divBdr>
            </w:div>
            <w:div w:id="120271971">
              <w:marLeft w:val="0"/>
              <w:marRight w:val="0"/>
              <w:marTop w:val="0"/>
              <w:marBottom w:val="0"/>
              <w:divBdr>
                <w:top w:val="none" w:sz="0" w:space="0" w:color="auto"/>
                <w:left w:val="none" w:sz="0" w:space="0" w:color="auto"/>
                <w:bottom w:val="none" w:sz="0" w:space="0" w:color="auto"/>
                <w:right w:val="none" w:sz="0" w:space="0" w:color="auto"/>
              </w:divBdr>
            </w:div>
            <w:div w:id="1056777556">
              <w:marLeft w:val="0"/>
              <w:marRight w:val="0"/>
              <w:marTop w:val="0"/>
              <w:marBottom w:val="0"/>
              <w:divBdr>
                <w:top w:val="none" w:sz="0" w:space="0" w:color="auto"/>
                <w:left w:val="none" w:sz="0" w:space="0" w:color="auto"/>
                <w:bottom w:val="none" w:sz="0" w:space="0" w:color="auto"/>
                <w:right w:val="none" w:sz="0" w:space="0" w:color="auto"/>
              </w:divBdr>
            </w:div>
            <w:div w:id="138546071">
              <w:marLeft w:val="0"/>
              <w:marRight w:val="0"/>
              <w:marTop w:val="0"/>
              <w:marBottom w:val="0"/>
              <w:divBdr>
                <w:top w:val="none" w:sz="0" w:space="0" w:color="auto"/>
                <w:left w:val="none" w:sz="0" w:space="0" w:color="auto"/>
                <w:bottom w:val="none" w:sz="0" w:space="0" w:color="auto"/>
                <w:right w:val="none" w:sz="0" w:space="0" w:color="auto"/>
              </w:divBdr>
            </w:div>
            <w:div w:id="535433485">
              <w:marLeft w:val="0"/>
              <w:marRight w:val="0"/>
              <w:marTop w:val="0"/>
              <w:marBottom w:val="0"/>
              <w:divBdr>
                <w:top w:val="none" w:sz="0" w:space="0" w:color="auto"/>
                <w:left w:val="none" w:sz="0" w:space="0" w:color="auto"/>
                <w:bottom w:val="none" w:sz="0" w:space="0" w:color="auto"/>
                <w:right w:val="none" w:sz="0" w:space="0" w:color="auto"/>
              </w:divBdr>
            </w:div>
            <w:div w:id="4784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636">
      <w:bodyDiv w:val="1"/>
      <w:marLeft w:val="0"/>
      <w:marRight w:val="0"/>
      <w:marTop w:val="0"/>
      <w:marBottom w:val="0"/>
      <w:divBdr>
        <w:top w:val="none" w:sz="0" w:space="0" w:color="auto"/>
        <w:left w:val="none" w:sz="0" w:space="0" w:color="auto"/>
        <w:bottom w:val="none" w:sz="0" w:space="0" w:color="auto"/>
        <w:right w:val="none" w:sz="0" w:space="0" w:color="auto"/>
      </w:divBdr>
      <w:divsChild>
        <w:div w:id="1819373714">
          <w:marLeft w:val="0"/>
          <w:marRight w:val="0"/>
          <w:marTop w:val="0"/>
          <w:marBottom w:val="0"/>
          <w:divBdr>
            <w:top w:val="none" w:sz="0" w:space="0" w:color="auto"/>
            <w:left w:val="none" w:sz="0" w:space="0" w:color="auto"/>
            <w:bottom w:val="none" w:sz="0" w:space="0" w:color="auto"/>
            <w:right w:val="none" w:sz="0" w:space="0" w:color="auto"/>
          </w:divBdr>
          <w:divsChild>
            <w:div w:id="725880458">
              <w:marLeft w:val="0"/>
              <w:marRight w:val="0"/>
              <w:marTop w:val="0"/>
              <w:marBottom w:val="0"/>
              <w:divBdr>
                <w:top w:val="none" w:sz="0" w:space="0" w:color="auto"/>
                <w:left w:val="none" w:sz="0" w:space="0" w:color="auto"/>
                <w:bottom w:val="none" w:sz="0" w:space="0" w:color="auto"/>
                <w:right w:val="none" w:sz="0" w:space="0" w:color="auto"/>
              </w:divBdr>
            </w:div>
            <w:div w:id="1593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95">
      <w:bodyDiv w:val="1"/>
      <w:marLeft w:val="0"/>
      <w:marRight w:val="0"/>
      <w:marTop w:val="0"/>
      <w:marBottom w:val="0"/>
      <w:divBdr>
        <w:top w:val="none" w:sz="0" w:space="0" w:color="auto"/>
        <w:left w:val="none" w:sz="0" w:space="0" w:color="auto"/>
        <w:bottom w:val="none" w:sz="0" w:space="0" w:color="auto"/>
        <w:right w:val="none" w:sz="0" w:space="0" w:color="auto"/>
      </w:divBdr>
      <w:divsChild>
        <w:div w:id="731006846">
          <w:marLeft w:val="0"/>
          <w:marRight w:val="0"/>
          <w:marTop w:val="0"/>
          <w:marBottom w:val="0"/>
          <w:divBdr>
            <w:top w:val="none" w:sz="0" w:space="0" w:color="auto"/>
            <w:left w:val="none" w:sz="0" w:space="0" w:color="auto"/>
            <w:bottom w:val="none" w:sz="0" w:space="0" w:color="auto"/>
            <w:right w:val="none" w:sz="0" w:space="0" w:color="auto"/>
          </w:divBdr>
          <w:divsChild>
            <w:div w:id="11520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21">
      <w:bodyDiv w:val="1"/>
      <w:marLeft w:val="0"/>
      <w:marRight w:val="0"/>
      <w:marTop w:val="0"/>
      <w:marBottom w:val="0"/>
      <w:divBdr>
        <w:top w:val="none" w:sz="0" w:space="0" w:color="auto"/>
        <w:left w:val="none" w:sz="0" w:space="0" w:color="auto"/>
        <w:bottom w:val="none" w:sz="0" w:space="0" w:color="auto"/>
        <w:right w:val="none" w:sz="0" w:space="0" w:color="auto"/>
      </w:divBdr>
    </w:div>
    <w:div w:id="1141271495">
      <w:bodyDiv w:val="1"/>
      <w:marLeft w:val="0"/>
      <w:marRight w:val="0"/>
      <w:marTop w:val="0"/>
      <w:marBottom w:val="0"/>
      <w:divBdr>
        <w:top w:val="none" w:sz="0" w:space="0" w:color="auto"/>
        <w:left w:val="none" w:sz="0" w:space="0" w:color="auto"/>
        <w:bottom w:val="none" w:sz="0" w:space="0" w:color="auto"/>
        <w:right w:val="none" w:sz="0" w:space="0" w:color="auto"/>
      </w:divBdr>
    </w:div>
    <w:div w:id="1207445256">
      <w:bodyDiv w:val="1"/>
      <w:marLeft w:val="0"/>
      <w:marRight w:val="0"/>
      <w:marTop w:val="0"/>
      <w:marBottom w:val="0"/>
      <w:divBdr>
        <w:top w:val="none" w:sz="0" w:space="0" w:color="auto"/>
        <w:left w:val="none" w:sz="0" w:space="0" w:color="auto"/>
        <w:bottom w:val="none" w:sz="0" w:space="0" w:color="auto"/>
        <w:right w:val="none" w:sz="0" w:space="0" w:color="auto"/>
      </w:divBdr>
    </w:div>
    <w:div w:id="12436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06922">
          <w:marLeft w:val="0"/>
          <w:marRight w:val="0"/>
          <w:marTop w:val="0"/>
          <w:marBottom w:val="0"/>
          <w:divBdr>
            <w:top w:val="none" w:sz="0" w:space="0" w:color="auto"/>
            <w:left w:val="none" w:sz="0" w:space="0" w:color="auto"/>
            <w:bottom w:val="none" w:sz="0" w:space="0" w:color="auto"/>
            <w:right w:val="none" w:sz="0" w:space="0" w:color="auto"/>
          </w:divBdr>
          <w:divsChild>
            <w:div w:id="1091897344">
              <w:marLeft w:val="0"/>
              <w:marRight w:val="0"/>
              <w:marTop w:val="0"/>
              <w:marBottom w:val="0"/>
              <w:divBdr>
                <w:top w:val="none" w:sz="0" w:space="0" w:color="auto"/>
                <w:left w:val="none" w:sz="0" w:space="0" w:color="auto"/>
                <w:bottom w:val="none" w:sz="0" w:space="0" w:color="auto"/>
                <w:right w:val="none" w:sz="0" w:space="0" w:color="auto"/>
              </w:divBdr>
            </w:div>
            <w:div w:id="81924722">
              <w:marLeft w:val="0"/>
              <w:marRight w:val="0"/>
              <w:marTop w:val="0"/>
              <w:marBottom w:val="0"/>
              <w:divBdr>
                <w:top w:val="none" w:sz="0" w:space="0" w:color="auto"/>
                <w:left w:val="none" w:sz="0" w:space="0" w:color="auto"/>
                <w:bottom w:val="none" w:sz="0" w:space="0" w:color="auto"/>
                <w:right w:val="none" w:sz="0" w:space="0" w:color="auto"/>
              </w:divBdr>
            </w:div>
            <w:div w:id="622543585">
              <w:marLeft w:val="0"/>
              <w:marRight w:val="0"/>
              <w:marTop w:val="0"/>
              <w:marBottom w:val="0"/>
              <w:divBdr>
                <w:top w:val="none" w:sz="0" w:space="0" w:color="auto"/>
                <w:left w:val="none" w:sz="0" w:space="0" w:color="auto"/>
                <w:bottom w:val="none" w:sz="0" w:space="0" w:color="auto"/>
                <w:right w:val="none" w:sz="0" w:space="0" w:color="auto"/>
              </w:divBdr>
            </w:div>
            <w:div w:id="1397512155">
              <w:marLeft w:val="0"/>
              <w:marRight w:val="0"/>
              <w:marTop w:val="0"/>
              <w:marBottom w:val="0"/>
              <w:divBdr>
                <w:top w:val="none" w:sz="0" w:space="0" w:color="auto"/>
                <w:left w:val="none" w:sz="0" w:space="0" w:color="auto"/>
                <w:bottom w:val="none" w:sz="0" w:space="0" w:color="auto"/>
                <w:right w:val="none" w:sz="0" w:space="0" w:color="auto"/>
              </w:divBdr>
            </w:div>
            <w:div w:id="3504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0168">
      <w:bodyDiv w:val="1"/>
      <w:marLeft w:val="0"/>
      <w:marRight w:val="0"/>
      <w:marTop w:val="0"/>
      <w:marBottom w:val="0"/>
      <w:divBdr>
        <w:top w:val="none" w:sz="0" w:space="0" w:color="auto"/>
        <w:left w:val="none" w:sz="0" w:space="0" w:color="auto"/>
        <w:bottom w:val="none" w:sz="0" w:space="0" w:color="auto"/>
        <w:right w:val="none" w:sz="0" w:space="0" w:color="auto"/>
      </w:divBdr>
    </w:div>
    <w:div w:id="1299070620">
      <w:bodyDiv w:val="1"/>
      <w:marLeft w:val="0"/>
      <w:marRight w:val="0"/>
      <w:marTop w:val="0"/>
      <w:marBottom w:val="0"/>
      <w:divBdr>
        <w:top w:val="none" w:sz="0" w:space="0" w:color="auto"/>
        <w:left w:val="none" w:sz="0" w:space="0" w:color="auto"/>
        <w:bottom w:val="none" w:sz="0" w:space="0" w:color="auto"/>
        <w:right w:val="none" w:sz="0" w:space="0" w:color="auto"/>
      </w:divBdr>
    </w:div>
    <w:div w:id="1316183754">
      <w:bodyDiv w:val="1"/>
      <w:marLeft w:val="0"/>
      <w:marRight w:val="0"/>
      <w:marTop w:val="0"/>
      <w:marBottom w:val="0"/>
      <w:divBdr>
        <w:top w:val="none" w:sz="0" w:space="0" w:color="auto"/>
        <w:left w:val="none" w:sz="0" w:space="0" w:color="auto"/>
        <w:bottom w:val="none" w:sz="0" w:space="0" w:color="auto"/>
        <w:right w:val="none" w:sz="0" w:space="0" w:color="auto"/>
      </w:divBdr>
    </w:div>
    <w:div w:id="1368220769">
      <w:bodyDiv w:val="1"/>
      <w:marLeft w:val="0"/>
      <w:marRight w:val="0"/>
      <w:marTop w:val="0"/>
      <w:marBottom w:val="0"/>
      <w:divBdr>
        <w:top w:val="none" w:sz="0" w:space="0" w:color="auto"/>
        <w:left w:val="none" w:sz="0" w:space="0" w:color="auto"/>
        <w:bottom w:val="none" w:sz="0" w:space="0" w:color="auto"/>
        <w:right w:val="none" w:sz="0" w:space="0" w:color="auto"/>
      </w:divBdr>
      <w:divsChild>
        <w:div w:id="4095344">
          <w:marLeft w:val="0"/>
          <w:marRight w:val="0"/>
          <w:marTop w:val="0"/>
          <w:marBottom w:val="0"/>
          <w:divBdr>
            <w:top w:val="none" w:sz="0" w:space="0" w:color="auto"/>
            <w:left w:val="none" w:sz="0" w:space="0" w:color="auto"/>
            <w:bottom w:val="none" w:sz="0" w:space="0" w:color="auto"/>
            <w:right w:val="none" w:sz="0" w:space="0" w:color="auto"/>
          </w:divBdr>
          <w:divsChild>
            <w:div w:id="1517501525">
              <w:marLeft w:val="0"/>
              <w:marRight w:val="0"/>
              <w:marTop w:val="0"/>
              <w:marBottom w:val="0"/>
              <w:divBdr>
                <w:top w:val="none" w:sz="0" w:space="0" w:color="auto"/>
                <w:left w:val="none" w:sz="0" w:space="0" w:color="auto"/>
                <w:bottom w:val="none" w:sz="0" w:space="0" w:color="auto"/>
                <w:right w:val="none" w:sz="0" w:space="0" w:color="auto"/>
              </w:divBdr>
            </w:div>
            <w:div w:id="453790243">
              <w:marLeft w:val="0"/>
              <w:marRight w:val="0"/>
              <w:marTop w:val="0"/>
              <w:marBottom w:val="0"/>
              <w:divBdr>
                <w:top w:val="none" w:sz="0" w:space="0" w:color="auto"/>
                <w:left w:val="none" w:sz="0" w:space="0" w:color="auto"/>
                <w:bottom w:val="none" w:sz="0" w:space="0" w:color="auto"/>
                <w:right w:val="none" w:sz="0" w:space="0" w:color="auto"/>
              </w:divBdr>
            </w:div>
            <w:div w:id="1011490078">
              <w:marLeft w:val="0"/>
              <w:marRight w:val="0"/>
              <w:marTop w:val="0"/>
              <w:marBottom w:val="0"/>
              <w:divBdr>
                <w:top w:val="none" w:sz="0" w:space="0" w:color="auto"/>
                <w:left w:val="none" w:sz="0" w:space="0" w:color="auto"/>
                <w:bottom w:val="none" w:sz="0" w:space="0" w:color="auto"/>
                <w:right w:val="none" w:sz="0" w:space="0" w:color="auto"/>
              </w:divBdr>
            </w:div>
            <w:div w:id="619460872">
              <w:marLeft w:val="0"/>
              <w:marRight w:val="0"/>
              <w:marTop w:val="0"/>
              <w:marBottom w:val="0"/>
              <w:divBdr>
                <w:top w:val="none" w:sz="0" w:space="0" w:color="auto"/>
                <w:left w:val="none" w:sz="0" w:space="0" w:color="auto"/>
                <w:bottom w:val="none" w:sz="0" w:space="0" w:color="auto"/>
                <w:right w:val="none" w:sz="0" w:space="0" w:color="auto"/>
              </w:divBdr>
            </w:div>
            <w:div w:id="2113087348">
              <w:marLeft w:val="0"/>
              <w:marRight w:val="0"/>
              <w:marTop w:val="0"/>
              <w:marBottom w:val="0"/>
              <w:divBdr>
                <w:top w:val="none" w:sz="0" w:space="0" w:color="auto"/>
                <w:left w:val="none" w:sz="0" w:space="0" w:color="auto"/>
                <w:bottom w:val="none" w:sz="0" w:space="0" w:color="auto"/>
                <w:right w:val="none" w:sz="0" w:space="0" w:color="auto"/>
              </w:divBdr>
            </w:div>
            <w:div w:id="284193702">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655">
      <w:bodyDiv w:val="1"/>
      <w:marLeft w:val="0"/>
      <w:marRight w:val="0"/>
      <w:marTop w:val="0"/>
      <w:marBottom w:val="0"/>
      <w:divBdr>
        <w:top w:val="none" w:sz="0" w:space="0" w:color="auto"/>
        <w:left w:val="none" w:sz="0" w:space="0" w:color="auto"/>
        <w:bottom w:val="none" w:sz="0" w:space="0" w:color="auto"/>
        <w:right w:val="none" w:sz="0" w:space="0" w:color="auto"/>
      </w:divBdr>
      <w:divsChild>
        <w:div w:id="2028094654">
          <w:marLeft w:val="0"/>
          <w:marRight w:val="0"/>
          <w:marTop w:val="0"/>
          <w:marBottom w:val="0"/>
          <w:divBdr>
            <w:top w:val="none" w:sz="0" w:space="0" w:color="auto"/>
            <w:left w:val="none" w:sz="0" w:space="0" w:color="auto"/>
            <w:bottom w:val="none" w:sz="0" w:space="0" w:color="auto"/>
            <w:right w:val="none" w:sz="0" w:space="0" w:color="auto"/>
          </w:divBdr>
          <w:divsChild>
            <w:div w:id="1045065778">
              <w:marLeft w:val="0"/>
              <w:marRight w:val="0"/>
              <w:marTop w:val="0"/>
              <w:marBottom w:val="0"/>
              <w:divBdr>
                <w:top w:val="none" w:sz="0" w:space="0" w:color="auto"/>
                <w:left w:val="none" w:sz="0" w:space="0" w:color="auto"/>
                <w:bottom w:val="none" w:sz="0" w:space="0" w:color="auto"/>
                <w:right w:val="none" w:sz="0" w:space="0" w:color="auto"/>
              </w:divBdr>
            </w:div>
            <w:div w:id="15886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97">
      <w:bodyDiv w:val="1"/>
      <w:marLeft w:val="0"/>
      <w:marRight w:val="0"/>
      <w:marTop w:val="0"/>
      <w:marBottom w:val="0"/>
      <w:divBdr>
        <w:top w:val="none" w:sz="0" w:space="0" w:color="auto"/>
        <w:left w:val="none" w:sz="0" w:space="0" w:color="auto"/>
        <w:bottom w:val="none" w:sz="0" w:space="0" w:color="auto"/>
        <w:right w:val="none" w:sz="0" w:space="0" w:color="auto"/>
      </w:divBdr>
    </w:div>
    <w:div w:id="1458450033">
      <w:bodyDiv w:val="1"/>
      <w:marLeft w:val="0"/>
      <w:marRight w:val="0"/>
      <w:marTop w:val="0"/>
      <w:marBottom w:val="0"/>
      <w:divBdr>
        <w:top w:val="none" w:sz="0" w:space="0" w:color="auto"/>
        <w:left w:val="none" w:sz="0" w:space="0" w:color="auto"/>
        <w:bottom w:val="none" w:sz="0" w:space="0" w:color="auto"/>
        <w:right w:val="none" w:sz="0" w:space="0" w:color="auto"/>
      </w:divBdr>
      <w:divsChild>
        <w:div w:id="1224172830">
          <w:marLeft w:val="0"/>
          <w:marRight w:val="0"/>
          <w:marTop w:val="0"/>
          <w:marBottom w:val="0"/>
          <w:divBdr>
            <w:top w:val="none" w:sz="0" w:space="0" w:color="auto"/>
            <w:left w:val="none" w:sz="0" w:space="0" w:color="auto"/>
            <w:bottom w:val="none" w:sz="0" w:space="0" w:color="auto"/>
            <w:right w:val="none" w:sz="0" w:space="0" w:color="auto"/>
          </w:divBdr>
          <w:divsChild>
            <w:div w:id="433941182">
              <w:marLeft w:val="0"/>
              <w:marRight w:val="0"/>
              <w:marTop w:val="0"/>
              <w:marBottom w:val="0"/>
              <w:divBdr>
                <w:top w:val="none" w:sz="0" w:space="0" w:color="auto"/>
                <w:left w:val="none" w:sz="0" w:space="0" w:color="auto"/>
                <w:bottom w:val="none" w:sz="0" w:space="0" w:color="auto"/>
                <w:right w:val="none" w:sz="0" w:space="0" w:color="auto"/>
              </w:divBdr>
            </w:div>
            <w:div w:id="362243188">
              <w:marLeft w:val="0"/>
              <w:marRight w:val="0"/>
              <w:marTop w:val="0"/>
              <w:marBottom w:val="0"/>
              <w:divBdr>
                <w:top w:val="none" w:sz="0" w:space="0" w:color="auto"/>
                <w:left w:val="none" w:sz="0" w:space="0" w:color="auto"/>
                <w:bottom w:val="none" w:sz="0" w:space="0" w:color="auto"/>
                <w:right w:val="none" w:sz="0" w:space="0" w:color="auto"/>
              </w:divBdr>
            </w:div>
            <w:div w:id="1311785998">
              <w:marLeft w:val="0"/>
              <w:marRight w:val="0"/>
              <w:marTop w:val="0"/>
              <w:marBottom w:val="0"/>
              <w:divBdr>
                <w:top w:val="none" w:sz="0" w:space="0" w:color="auto"/>
                <w:left w:val="none" w:sz="0" w:space="0" w:color="auto"/>
                <w:bottom w:val="none" w:sz="0" w:space="0" w:color="auto"/>
                <w:right w:val="none" w:sz="0" w:space="0" w:color="auto"/>
              </w:divBdr>
            </w:div>
            <w:div w:id="1597860333">
              <w:marLeft w:val="0"/>
              <w:marRight w:val="0"/>
              <w:marTop w:val="0"/>
              <w:marBottom w:val="0"/>
              <w:divBdr>
                <w:top w:val="none" w:sz="0" w:space="0" w:color="auto"/>
                <w:left w:val="none" w:sz="0" w:space="0" w:color="auto"/>
                <w:bottom w:val="none" w:sz="0" w:space="0" w:color="auto"/>
                <w:right w:val="none" w:sz="0" w:space="0" w:color="auto"/>
              </w:divBdr>
            </w:div>
            <w:div w:id="1637759219">
              <w:marLeft w:val="0"/>
              <w:marRight w:val="0"/>
              <w:marTop w:val="0"/>
              <w:marBottom w:val="0"/>
              <w:divBdr>
                <w:top w:val="none" w:sz="0" w:space="0" w:color="auto"/>
                <w:left w:val="none" w:sz="0" w:space="0" w:color="auto"/>
                <w:bottom w:val="none" w:sz="0" w:space="0" w:color="auto"/>
                <w:right w:val="none" w:sz="0" w:space="0" w:color="auto"/>
              </w:divBdr>
            </w:div>
            <w:div w:id="1734430242">
              <w:marLeft w:val="0"/>
              <w:marRight w:val="0"/>
              <w:marTop w:val="0"/>
              <w:marBottom w:val="0"/>
              <w:divBdr>
                <w:top w:val="none" w:sz="0" w:space="0" w:color="auto"/>
                <w:left w:val="none" w:sz="0" w:space="0" w:color="auto"/>
                <w:bottom w:val="none" w:sz="0" w:space="0" w:color="auto"/>
                <w:right w:val="none" w:sz="0" w:space="0" w:color="auto"/>
              </w:divBdr>
            </w:div>
            <w:div w:id="430901502">
              <w:marLeft w:val="0"/>
              <w:marRight w:val="0"/>
              <w:marTop w:val="0"/>
              <w:marBottom w:val="0"/>
              <w:divBdr>
                <w:top w:val="none" w:sz="0" w:space="0" w:color="auto"/>
                <w:left w:val="none" w:sz="0" w:space="0" w:color="auto"/>
                <w:bottom w:val="none" w:sz="0" w:space="0" w:color="auto"/>
                <w:right w:val="none" w:sz="0" w:space="0" w:color="auto"/>
              </w:divBdr>
            </w:div>
            <w:div w:id="84890196">
              <w:marLeft w:val="0"/>
              <w:marRight w:val="0"/>
              <w:marTop w:val="0"/>
              <w:marBottom w:val="0"/>
              <w:divBdr>
                <w:top w:val="none" w:sz="0" w:space="0" w:color="auto"/>
                <w:left w:val="none" w:sz="0" w:space="0" w:color="auto"/>
                <w:bottom w:val="none" w:sz="0" w:space="0" w:color="auto"/>
                <w:right w:val="none" w:sz="0" w:space="0" w:color="auto"/>
              </w:divBdr>
            </w:div>
            <w:div w:id="135269290">
              <w:marLeft w:val="0"/>
              <w:marRight w:val="0"/>
              <w:marTop w:val="0"/>
              <w:marBottom w:val="0"/>
              <w:divBdr>
                <w:top w:val="none" w:sz="0" w:space="0" w:color="auto"/>
                <w:left w:val="none" w:sz="0" w:space="0" w:color="auto"/>
                <w:bottom w:val="none" w:sz="0" w:space="0" w:color="auto"/>
                <w:right w:val="none" w:sz="0" w:space="0" w:color="auto"/>
              </w:divBdr>
            </w:div>
            <w:div w:id="2134250715">
              <w:marLeft w:val="0"/>
              <w:marRight w:val="0"/>
              <w:marTop w:val="0"/>
              <w:marBottom w:val="0"/>
              <w:divBdr>
                <w:top w:val="none" w:sz="0" w:space="0" w:color="auto"/>
                <w:left w:val="none" w:sz="0" w:space="0" w:color="auto"/>
                <w:bottom w:val="none" w:sz="0" w:space="0" w:color="auto"/>
                <w:right w:val="none" w:sz="0" w:space="0" w:color="auto"/>
              </w:divBdr>
            </w:div>
            <w:div w:id="537738604">
              <w:marLeft w:val="0"/>
              <w:marRight w:val="0"/>
              <w:marTop w:val="0"/>
              <w:marBottom w:val="0"/>
              <w:divBdr>
                <w:top w:val="none" w:sz="0" w:space="0" w:color="auto"/>
                <w:left w:val="none" w:sz="0" w:space="0" w:color="auto"/>
                <w:bottom w:val="none" w:sz="0" w:space="0" w:color="auto"/>
                <w:right w:val="none" w:sz="0" w:space="0" w:color="auto"/>
              </w:divBdr>
            </w:div>
            <w:div w:id="1710766403">
              <w:marLeft w:val="0"/>
              <w:marRight w:val="0"/>
              <w:marTop w:val="0"/>
              <w:marBottom w:val="0"/>
              <w:divBdr>
                <w:top w:val="none" w:sz="0" w:space="0" w:color="auto"/>
                <w:left w:val="none" w:sz="0" w:space="0" w:color="auto"/>
                <w:bottom w:val="none" w:sz="0" w:space="0" w:color="auto"/>
                <w:right w:val="none" w:sz="0" w:space="0" w:color="auto"/>
              </w:divBdr>
            </w:div>
            <w:div w:id="1201938723">
              <w:marLeft w:val="0"/>
              <w:marRight w:val="0"/>
              <w:marTop w:val="0"/>
              <w:marBottom w:val="0"/>
              <w:divBdr>
                <w:top w:val="none" w:sz="0" w:space="0" w:color="auto"/>
                <w:left w:val="none" w:sz="0" w:space="0" w:color="auto"/>
                <w:bottom w:val="none" w:sz="0" w:space="0" w:color="auto"/>
                <w:right w:val="none" w:sz="0" w:space="0" w:color="auto"/>
              </w:divBdr>
            </w:div>
            <w:div w:id="1045644745">
              <w:marLeft w:val="0"/>
              <w:marRight w:val="0"/>
              <w:marTop w:val="0"/>
              <w:marBottom w:val="0"/>
              <w:divBdr>
                <w:top w:val="none" w:sz="0" w:space="0" w:color="auto"/>
                <w:left w:val="none" w:sz="0" w:space="0" w:color="auto"/>
                <w:bottom w:val="none" w:sz="0" w:space="0" w:color="auto"/>
                <w:right w:val="none" w:sz="0" w:space="0" w:color="auto"/>
              </w:divBdr>
            </w:div>
            <w:div w:id="1452364034">
              <w:marLeft w:val="0"/>
              <w:marRight w:val="0"/>
              <w:marTop w:val="0"/>
              <w:marBottom w:val="0"/>
              <w:divBdr>
                <w:top w:val="none" w:sz="0" w:space="0" w:color="auto"/>
                <w:left w:val="none" w:sz="0" w:space="0" w:color="auto"/>
                <w:bottom w:val="none" w:sz="0" w:space="0" w:color="auto"/>
                <w:right w:val="none" w:sz="0" w:space="0" w:color="auto"/>
              </w:divBdr>
            </w:div>
            <w:div w:id="1745028218">
              <w:marLeft w:val="0"/>
              <w:marRight w:val="0"/>
              <w:marTop w:val="0"/>
              <w:marBottom w:val="0"/>
              <w:divBdr>
                <w:top w:val="none" w:sz="0" w:space="0" w:color="auto"/>
                <w:left w:val="none" w:sz="0" w:space="0" w:color="auto"/>
                <w:bottom w:val="none" w:sz="0" w:space="0" w:color="auto"/>
                <w:right w:val="none" w:sz="0" w:space="0" w:color="auto"/>
              </w:divBdr>
            </w:div>
            <w:div w:id="1290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880">
      <w:bodyDiv w:val="1"/>
      <w:marLeft w:val="0"/>
      <w:marRight w:val="0"/>
      <w:marTop w:val="0"/>
      <w:marBottom w:val="0"/>
      <w:divBdr>
        <w:top w:val="none" w:sz="0" w:space="0" w:color="auto"/>
        <w:left w:val="none" w:sz="0" w:space="0" w:color="auto"/>
        <w:bottom w:val="none" w:sz="0" w:space="0" w:color="auto"/>
        <w:right w:val="none" w:sz="0" w:space="0" w:color="auto"/>
      </w:divBdr>
      <w:divsChild>
        <w:div w:id="315960816">
          <w:marLeft w:val="0"/>
          <w:marRight w:val="0"/>
          <w:marTop w:val="0"/>
          <w:marBottom w:val="0"/>
          <w:divBdr>
            <w:top w:val="none" w:sz="0" w:space="0" w:color="auto"/>
            <w:left w:val="none" w:sz="0" w:space="0" w:color="auto"/>
            <w:bottom w:val="none" w:sz="0" w:space="0" w:color="auto"/>
            <w:right w:val="none" w:sz="0" w:space="0" w:color="auto"/>
          </w:divBdr>
          <w:divsChild>
            <w:div w:id="1895964689">
              <w:marLeft w:val="0"/>
              <w:marRight w:val="0"/>
              <w:marTop w:val="0"/>
              <w:marBottom w:val="0"/>
              <w:divBdr>
                <w:top w:val="none" w:sz="0" w:space="0" w:color="auto"/>
                <w:left w:val="none" w:sz="0" w:space="0" w:color="auto"/>
                <w:bottom w:val="none" w:sz="0" w:space="0" w:color="auto"/>
                <w:right w:val="none" w:sz="0" w:space="0" w:color="auto"/>
              </w:divBdr>
            </w:div>
            <w:div w:id="850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227">
      <w:bodyDiv w:val="1"/>
      <w:marLeft w:val="0"/>
      <w:marRight w:val="0"/>
      <w:marTop w:val="0"/>
      <w:marBottom w:val="0"/>
      <w:divBdr>
        <w:top w:val="none" w:sz="0" w:space="0" w:color="auto"/>
        <w:left w:val="none" w:sz="0" w:space="0" w:color="auto"/>
        <w:bottom w:val="none" w:sz="0" w:space="0" w:color="auto"/>
        <w:right w:val="none" w:sz="0" w:space="0" w:color="auto"/>
      </w:divBdr>
    </w:div>
    <w:div w:id="1674454653">
      <w:bodyDiv w:val="1"/>
      <w:marLeft w:val="0"/>
      <w:marRight w:val="0"/>
      <w:marTop w:val="0"/>
      <w:marBottom w:val="0"/>
      <w:divBdr>
        <w:top w:val="none" w:sz="0" w:space="0" w:color="auto"/>
        <w:left w:val="none" w:sz="0" w:space="0" w:color="auto"/>
        <w:bottom w:val="none" w:sz="0" w:space="0" w:color="auto"/>
        <w:right w:val="none" w:sz="0" w:space="0" w:color="auto"/>
      </w:divBdr>
      <w:divsChild>
        <w:div w:id="1547253299">
          <w:marLeft w:val="0"/>
          <w:marRight w:val="0"/>
          <w:marTop w:val="0"/>
          <w:marBottom w:val="0"/>
          <w:divBdr>
            <w:top w:val="none" w:sz="0" w:space="0" w:color="auto"/>
            <w:left w:val="none" w:sz="0" w:space="0" w:color="auto"/>
            <w:bottom w:val="none" w:sz="0" w:space="0" w:color="auto"/>
            <w:right w:val="none" w:sz="0" w:space="0" w:color="auto"/>
          </w:divBdr>
          <w:divsChild>
            <w:div w:id="2052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144">
      <w:bodyDiv w:val="1"/>
      <w:marLeft w:val="0"/>
      <w:marRight w:val="0"/>
      <w:marTop w:val="0"/>
      <w:marBottom w:val="0"/>
      <w:divBdr>
        <w:top w:val="none" w:sz="0" w:space="0" w:color="auto"/>
        <w:left w:val="none" w:sz="0" w:space="0" w:color="auto"/>
        <w:bottom w:val="none" w:sz="0" w:space="0" w:color="auto"/>
        <w:right w:val="none" w:sz="0" w:space="0" w:color="auto"/>
      </w:divBdr>
    </w:div>
    <w:div w:id="1727218853">
      <w:bodyDiv w:val="1"/>
      <w:marLeft w:val="0"/>
      <w:marRight w:val="0"/>
      <w:marTop w:val="0"/>
      <w:marBottom w:val="0"/>
      <w:divBdr>
        <w:top w:val="none" w:sz="0" w:space="0" w:color="auto"/>
        <w:left w:val="none" w:sz="0" w:space="0" w:color="auto"/>
        <w:bottom w:val="none" w:sz="0" w:space="0" w:color="auto"/>
        <w:right w:val="none" w:sz="0" w:space="0" w:color="auto"/>
      </w:divBdr>
      <w:divsChild>
        <w:div w:id="1242639569">
          <w:marLeft w:val="0"/>
          <w:marRight w:val="0"/>
          <w:marTop w:val="0"/>
          <w:marBottom w:val="0"/>
          <w:divBdr>
            <w:top w:val="none" w:sz="0" w:space="0" w:color="auto"/>
            <w:left w:val="none" w:sz="0" w:space="0" w:color="auto"/>
            <w:bottom w:val="none" w:sz="0" w:space="0" w:color="auto"/>
            <w:right w:val="none" w:sz="0" w:space="0" w:color="auto"/>
          </w:divBdr>
          <w:divsChild>
            <w:div w:id="1978876133">
              <w:marLeft w:val="0"/>
              <w:marRight w:val="0"/>
              <w:marTop w:val="0"/>
              <w:marBottom w:val="0"/>
              <w:divBdr>
                <w:top w:val="none" w:sz="0" w:space="0" w:color="auto"/>
                <w:left w:val="none" w:sz="0" w:space="0" w:color="auto"/>
                <w:bottom w:val="none" w:sz="0" w:space="0" w:color="auto"/>
                <w:right w:val="none" w:sz="0" w:space="0" w:color="auto"/>
              </w:divBdr>
            </w:div>
            <w:div w:id="689062462">
              <w:marLeft w:val="0"/>
              <w:marRight w:val="0"/>
              <w:marTop w:val="0"/>
              <w:marBottom w:val="0"/>
              <w:divBdr>
                <w:top w:val="none" w:sz="0" w:space="0" w:color="auto"/>
                <w:left w:val="none" w:sz="0" w:space="0" w:color="auto"/>
                <w:bottom w:val="none" w:sz="0" w:space="0" w:color="auto"/>
                <w:right w:val="none" w:sz="0" w:space="0" w:color="auto"/>
              </w:divBdr>
            </w:div>
            <w:div w:id="1871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374">
      <w:bodyDiv w:val="1"/>
      <w:marLeft w:val="0"/>
      <w:marRight w:val="0"/>
      <w:marTop w:val="0"/>
      <w:marBottom w:val="0"/>
      <w:divBdr>
        <w:top w:val="none" w:sz="0" w:space="0" w:color="auto"/>
        <w:left w:val="none" w:sz="0" w:space="0" w:color="auto"/>
        <w:bottom w:val="none" w:sz="0" w:space="0" w:color="auto"/>
        <w:right w:val="none" w:sz="0" w:space="0" w:color="auto"/>
      </w:divBdr>
      <w:divsChild>
        <w:div w:id="1224171236">
          <w:marLeft w:val="0"/>
          <w:marRight w:val="0"/>
          <w:marTop w:val="0"/>
          <w:marBottom w:val="0"/>
          <w:divBdr>
            <w:top w:val="none" w:sz="0" w:space="0" w:color="auto"/>
            <w:left w:val="none" w:sz="0" w:space="0" w:color="auto"/>
            <w:bottom w:val="none" w:sz="0" w:space="0" w:color="auto"/>
            <w:right w:val="none" w:sz="0" w:space="0" w:color="auto"/>
          </w:divBdr>
          <w:divsChild>
            <w:div w:id="762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689">
      <w:bodyDiv w:val="1"/>
      <w:marLeft w:val="0"/>
      <w:marRight w:val="0"/>
      <w:marTop w:val="0"/>
      <w:marBottom w:val="0"/>
      <w:divBdr>
        <w:top w:val="none" w:sz="0" w:space="0" w:color="auto"/>
        <w:left w:val="none" w:sz="0" w:space="0" w:color="auto"/>
        <w:bottom w:val="none" w:sz="0" w:space="0" w:color="auto"/>
        <w:right w:val="none" w:sz="0" w:space="0" w:color="auto"/>
      </w:divBdr>
      <w:divsChild>
        <w:div w:id="1006519834">
          <w:marLeft w:val="0"/>
          <w:marRight w:val="0"/>
          <w:marTop w:val="0"/>
          <w:marBottom w:val="0"/>
          <w:divBdr>
            <w:top w:val="none" w:sz="0" w:space="0" w:color="auto"/>
            <w:left w:val="none" w:sz="0" w:space="0" w:color="auto"/>
            <w:bottom w:val="none" w:sz="0" w:space="0" w:color="auto"/>
            <w:right w:val="none" w:sz="0" w:space="0" w:color="auto"/>
          </w:divBdr>
          <w:divsChild>
            <w:div w:id="4221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8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4108">
          <w:marLeft w:val="0"/>
          <w:marRight w:val="0"/>
          <w:marTop w:val="0"/>
          <w:marBottom w:val="0"/>
          <w:divBdr>
            <w:top w:val="none" w:sz="0" w:space="0" w:color="auto"/>
            <w:left w:val="none" w:sz="0" w:space="0" w:color="auto"/>
            <w:bottom w:val="none" w:sz="0" w:space="0" w:color="auto"/>
            <w:right w:val="none" w:sz="0" w:space="0" w:color="auto"/>
          </w:divBdr>
          <w:divsChild>
            <w:div w:id="1650551757">
              <w:marLeft w:val="0"/>
              <w:marRight w:val="0"/>
              <w:marTop w:val="0"/>
              <w:marBottom w:val="0"/>
              <w:divBdr>
                <w:top w:val="none" w:sz="0" w:space="0" w:color="auto"/>
                <w:left w:val="none" w:sz="0" w:space="0" w:color="auto"/>
                <w:bottom w:val="none" w:sz="0" w:space="0" w:color="auto"/>
                <w:right w:val="none" w:sz="0" w:space="0" w:color="auto"/>
              </w:divBdr>
            </w:div>
            <w:div w:id="1238127489">
              <w:marLeft w:val="0"/>
              <w:marRight w:val="0"/>
              <w:marTop w:val="0"/>
              <w:marBottom w:val="0"/>
              <w:divBdr>
                <w:top w:val="none" w:sz="0" w:space="0" w:color="auto"/>
                <w:left w:val="none" w:sz="0" w:space="0" w:color="auto"/>
                <w:bottom w:val="none" w:sz="0" w:space="0" w:color="auto"/>
                <w:right w:val="none" w:sz="0" w:space="0" w:color="auto"/>
              </w:divBdr>
            </w:div>
            <w:div w:id="791675638">
              <w:marLeft w:val="0"/>
              <w:marRight w:val="0"/>
              <w:marTop w:val="0"/>
              <w:marBottom w:val="0"/>
              <w:divBdr>
                <w:top w:val="none" w:sz="0" w:space="0" w:color="auto"/>
                <w:left w:val="none" w:sz="0" w:space="0" w:color="auto"/>
                <w:bottom w:val="none" w:sz="0" w:space="0" w:color="auto"/>
                <w:right w:val="none" w:sz="0" w:space="0" w:color="auto"/>
              </w:divBdr>
            </w:div>
            <w:div w:id="721708055">
              <w:marLeft w:val="0"/>
              <w:marRight w:val="0"/>
              <w:marTop w:val="0"/>
              <w:marBottom w:val="0"/>
              <w:divBdr>
                <w:top w:val="none" w:sz="0" w:space="0" w:color="auto"/>
                <w:left w:val="none" w:sz="0" w:space="0" w:color="auto"/>
                <w:bottom w:val="none" w:sz="0" w:space="0" w:color="auto"/>
                <w:right w:val="none" w:sz="0" w:space="0" w:color="auto"/>
              </w:divBdr>
            </w:div>
            <w:div w:id="1957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411">
      <w:bodyDiv w:val="1"/>
      <w:marLeft w:val="0"/>
      <w:marRight w:val="0"/>
      <w:marTop w:val="0"/>
      <w:marBottom w:val="0"/>
      <w:divBdr>
        <w:top w:val="none" w:sz="0" w:space="0" w:color="auto"/>
        <w:left w:val="none" w:sz="0" w:space="0" w:color="auto"/>
        <w:bottom w:val="none" w:sz="0" w:space="0" w:color="auto"/>
        <w:right w:val="none" w:sz="0" w:space="0" w:color="auto"/>
      </w:divBdr>
      <w:divsChild>
        <w:div w:id="1619097755">
          <w:marLeft w:val="0"/>
          <w:marRight w:val="0"/>
          <w:marTop w:val="0"/>
          <w:marBottom w:val="0"/>
          <w:divBdr>
            <w:top w:val="none" w:sz="0" w:space="0" w:color="auto"/>
            <w:left w:val="none" w:sz="0" w:space="0" w:color="auto"/>
            <w:bottom w:val="none" w:sz="0" w:space="0" w:color="auto"/>
            <w:right w:val="none" w:sz="0" w:space="0" w:color="auto"/>
          </w:divBdr>
          <w:divsChild>
            <w:div w:id="1721593082">
              <w:marLeft w:val="0"/>
              <w:marRight w:val="0"/>
              <w:marTop w:val="0"/>
              <w:marBottom w:val="0"/>
              <w:divBdr>
                <w:top w:val="none" w:sz="0" w:space="0" w:color="auto"/>
                <w:left w:val="none" w:sz="0" w:space="0" w:color="auto"/>
                <w:bottom w:val="none" w:sz="0" w:space="0" w:color="auto"/>
                <w:right w:val="none" w:sz="0" w:space="0" w:color="auto"/>
              </w:divBdr>
            </w:div>
            <w:div w:id="1399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5306">
      <w:bodyDiv w:val="1"/>
      <w:marLeft w:val="0"/>
      <w:marRight w:val="0"/>
      <w:marTop w:val="0"/>
      <w:marBottom w:val="0"/>
      <w:divBdr>
        <w:top w:val="none" w:sz="0" w:space="0" w:color="auto"/>
        <w:left w:val="none" w:sz="0" w:space="0" w:color="auto"/>
        <w:bottom w:val="none" w:sz="0" w:space="0" w:color="auto"/>
        <w:right w:val="none" w:sz="0" w:space="0" w:color="auto"/>
      </w:divBdr>
      <w:divsChild>
        <w:div w:id="219902250">
          <w:marLeft w:val="0"/>
          <w:marRight w:val="0"/>
          <w:marTop w:val="0"/>
          <w:marBottom w:val="0"/>
          <w:divBdr>
            <w:top w:val="none" w:sz="0" w:space="0" w:color="auto"/>
            <w:left w:val="none" w:sz="0" w:space="0" w:color="auto"/>
            <w:bottom w:val="none" w:sz="0" w:space="0" w:color="auto"/>
            <w:right w:val="none" w:sz="0" w:space="0" w:color="auto"/>
          </w:divBdr>
          <w:divsChild>
            <w:div w:id="489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Khải Hoàn</dc:creator>
  <cp:keywords/>
  <dc:description/>
  <cp:lastModifiedBy>Hà Khải Hoàn</cp:lastModifiedBy>
  <cp:revision>6</cp:revision>
  <dcterms:created xsi:type="dcterms:W3CDTF">2024-09-20T11:37:00Z</dcterms:created>
  <dcterms:modified xsi:type="dcterms:W3CDTF">2024-09-27T16:09:00Z</dcterms:modified>
</cp:coreProperties>
</file>