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calc/libsrc/calcbase/add.c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30 Nov 2025 23:20:00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ファイル"/>
    <w:p>
      <w:pPr>
        <w:pStyle w:val="10"/>
      </w:pPr>
      <w:r>
        <w:t xml:space="preserve">ファイル</w:t>
      </w:r>
    </w:p>
    <w:bookmarkStart w:id="22" w:name="calclibsrccalcbaseadd.c"/>
    <w:p>
      <w:pPr>
        <w:pStyle w:val="2"/>
      </w:pPr>
      <w:r>
        <w:t xml:space="preserve">calc/libsrc/calcbase/add.c</w:t>
      </w:r>
    </w:p>
    <w:p>
      <w:pPr>
        <w:pStyle w:val="FirstParagraph"/>
      </w:pPr>
      <w:r>
        <w:t xml:space="preserve">add </w:t>
      </w:r>
      <w:r>
        <w:rPr>
          <w:rFonts w:hint="eastAsia"/>
        </w:rPr>
        <w:t xml:space="preserve">関数の実装ファイル。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2025/11/22</w:t>
      </w:r>
    </w:p>
    <w:bookmarkEnd w:id="19"/>
    <w:bookmarkStart w:id="20" w:name="details"/>
    <w:p>
      <w:pPr>
        <w:pStyle w:val="3"/>
      </w:pPr>
      <w:r>
        <w:t xml:space="preserve">Details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つの整数を加算する関数を提供します。</w:t>
      </w:r>
    </w:p>
    <w:bookmarkEnd w:id="20"/>
    <w:bookmarkStart w:id="21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2025. All rights reserved.</w:t>
      </w:r>
    </w:p>
    <w:bookmarkEnd w:id="21"/>
    <w:bookmarkEnd w:id="22"/>
    <w:bookmarkEnd w:id="23"/>
    <w:bookmarkStart w:id="30" w:name="関数"/>
    <w:p>
      <w:pPr>
        <w:pStyle w:val="10"/>
      </w:pPr>
      <w:r>
        <w:rPr>
          <w:rFonts w:hint="eastAsia"/>
        </w:rPr>
        <w:t xml:space="preserve">関数</w:t>
      </w:r>
    </w:p>
    <w:bookmarkStart w:id="29" w:name="add"/>
    <w:p>
      <w:pPr>
        <w:pStyle w:val="2"/>
      </w:pPr>
      <w:r>
        <w:t xml:space="preserve">add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add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result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つの整数を加算します。</w:t>
      </w:r>
    </w:p>
    <w:bookmarkStart w:id="24" w:name="parameters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1"/>
        </w:numPr>
      </w:pPr>
      <w:r>
        <w:t xml:space="preserve">[in] 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1"/>
        </w:numPr>
      </w:pPr>
      <w:r>
        <w:t xml:space="preserve">[in] b </w:t>
      </w:r>
      <w:r>
        <w:rPr>
          <w:rFonts w:hint="eastAsia"/>
        </w:rPr>
        <w:t xml:space="preserve">第二オペランド。</w:t>
      </w:r>
    </w:p>
    <w:p>
      <w:pPr>
        <w:pStyle w:val="Compact"/>
        <w:numPr>
          <w:ilvl w:val="0"/>
          <w:numId w:val="1001"/>
        </w:numPr>
      </w:pPr>
      <w:r>
        <w:t xml:space="preserve">[out] result </w:t>
      </w:r>
      <w:r>
        <w:rPr>
          <w:rFonts w:hint="eastAsia"/>
        </w:rPr>
        <w:t xml:space="preserve">計算結果を格納するポインタ。</w:t>
      </w:r>
    </w:p>
    <w:bookmarkEnd w:id="24"/>
    <w:bookmarkStart w:id="25" w:name="return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CALC_SUCCESS、失敗時は</w:t>
      </w:r>
      <w:r>
        <w:t xml:space="preserve"> CALC_SUCCESS </w:t>
      </w:r>
      <w:r>
        <w:rPr>
          <w:rFonts w:hint="eastAsia"/>
        </w:rPr>
        <w:t xml:space="preserve">以外の値を返します。</w:t>
      </w:r>
    </w:p>
    <w:bookmarkEnd w:id="25"/>
    <w:bookmarkStart w:id="26" w:name="note"/>
    <w:p>
      <w:pPr>
        <w:pStyle w:val="3"/>
      </w:pPr>
      <w:r>
        <w:t xml:space="preserve">Note</w:t>
      </w:r>
    </w:p>
    <w:p>
      <w:pPr>
        <w:pStyle w:val="FirstParagraph"/>
      </w:pPr>
      <w:r>
        <w:rPr>
          <w:rFonts w:hint="eastAsia"/>
        </w:rPr>
        <w:t xml:space="preserve">オーバーフローが発生する可能性がある場合は、</w:t>
      </w:r>
      <w:r>
        <w:t xml:space="preserve"> </w:t>
      </w:r>
      <w:r>
        <w:rPr>
          <w:rFonts w:hint="eastAsia"/>
        </w:rPr>
        <w:t xml:space="preserve">呼び出し側で範囲チェックを行ってください。</w:t>
      </w:r>
    </w:p>
    <w:bookmarkEnd w:id="26"/>
    <w:bookmarkStart w:id="27" w:name="warning"/>
    <w:p>
      <w:pPr>
        <w:pStyle w:val="3"/>
      </w:pPr>
      <w:r>
        <w:t xml:space="preserve">Warning</w:t>
      </w:r>
    </w:p>
    <w:p>
      <w:pPr>
        <w:pStyle w:val="FirstParagraph"/>
      </w:pPr>
      <w:r>
        <w:t xml:space="preserve">result が NULL </w:t>
      </w:r>
      <w:r>
        <w:rPr>
          <w:rFonts w:hint="eastAsia"/>
        </w:rPr>
        <w:t xml:space="preserve">の場合は失敗を返します。</w:t>
      </w:r>
    </w:p>
    <w:bookmarkEnd w:id="27"/>
    <w:bookmarkStart w:id="28" w:name="details-1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この関数は</w:t>
      </w:r>
      <w:r>
        <w:t xml:space="preserve"> 2 </w:t>
      </w:r>
      <w:r>
        <w:rPr>
          <w:rFonts w:hint="eastAsia"/>
        </w:rPr>
        <w:t xml:space="preserve">つの整数を受け取り、その合計を</w:t>
      </w:r>
      <w:r>
        <w:t xml:space="preserve"> result </w:t>
      </w:r>
      <w:r>
        <w:rPr>
          <w:rFonts w:hint="eastAsia"/>
        </w:rPr>
        <w:t xml:space="preserve">に格納します。</w:t>
      </w:r>
    </w:p>
    <w:p>
      <w:pPr>
        <w:pStyle w:val="af4"/>
      </w:pPr>
      <w:r>
        <w:rPr>
          <w:rFonts w:hint="eastAsia"/>
        </w:rPr>
        <w:t xml:space="preserve">使用例: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CALC_SUCCESS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30</w:t>
      </w:r>
      <w:r>
        <w:br/>
      </w:r>
      <w:r>
        <w:rPr>
          <w:rStyle w:val="OperatorTok"/>
        </w:rPr>
        <w:t xml:space="preserve">}</w:t>
      </w:r>
    </w:p>
    <w:bookmarkEnd w:id="28"/>
    <w:bookmarkEnd w:id="29"/>
    <w:bookmarkEnd w:id="30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calc/libsrc/calcbase/add.c</dc:title>
  <dc:creator>doxygen and doxybook2</dc:creator>
  <cp:keywords/>
  <dcterms:created xsi:type="dcterms:W3CDTF">2025-11-30T23:21:24Z</dcterms:created>
  <dcterms:modified xsi:type="dcterms:W3CDTF">2025-11-30T23:21:24Z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30 Nov 2025 23:20:00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add 関数の実装ファイル。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