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c5fe4871dcd4910" /><Relationship Type="http://schemas.openxmlformats.org/officeDocument/2006/relationships/officeDocument" Target="/word/document.xml" Id="R38fdaf7fd9b0469d" /><Relationship Type="http://schemas.microsoft.com/office/2011/relationships/webextensiontaskpanes" Target="/word/webextensions/taskpanes.xml" Id="R3c824ca2849b48fd" /><Relationship Type="http://schemas.openxmlformats.org/package/2006/relationships/metadata/core-properties" Target="/package/services/metadata/core-properties/8fd00bda63f344e5a56f232d116e1126.psmdcp" Id="R2fe452faba5f4d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04d13d174a14129" /><Relationship Type="http://schemas.openxmlformats.org/officeDocument/2006/relationships/webSettings" Target="/word/webSettings.xml" Id="Rc3adb2771c554446" /><Relationship Type="http://schemas.openxmlformats.org/officeDocument/2006/relationships/fontTable" Target="/word/fontTable.xml" Id="R0f9b93d26a1749b2" /><Relationship Type="http://schemas.openxmlformats.org/officeDocument/2006/relationships/settings" Target="/word/settings.xml" Id="Rc2b0bc59b7624c61" /><Relationship Type="http://schemas.openxmlformats.org/officeDocument/2006/relationships/styles" Target="/word/styles.xml" Id="Rc037d1a30b774d0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31dad7964e4b0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731dad7964e4b0c"/>
  </wetp:taskpane>
</wetp:taskpanes>
</file>

<file path=word/webextensions/webextension.xml><?xml version="1.0" encoding="utf-8"?>
<we:webextension xmlns:we="http://schemas.microsoft.com/office/webextensions/webextension/2010/11" id="{00000000-0000-0000-0000-000000000000}">
  <we:reference id="00000000-0000-0000-0000-000000000000" version="1.0.0.0" store="developer" storeType="Registry"/>
  <we:alternateReferences/>
  <we:properties>
    <we:property name="Office.AutoShowTaskpaneWithDocument" value="true"/>
  </we:properties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