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14B0" w14:textId="64EDF3DF" w:rsidR="00421A55" w:rsidRDefault="00421A55" w:rsidP="00296B6A">
      <w:pPr>
        <w:spacing w:after="0" w:line="312" w:lineRule="auto"/>
        <w:jc w:val="center"/>
        <w:rPr>
          <w:rFonts w:ascii="Cambria" w:eastAsia="宋体" w:hAnsi="Cambria" w:cs="Times New Roman"/>
          <w:b/>
          <w:bCs/>
          <w:sz w:val="28"/>
          <w:szCs w:val="32"/>
        </w:rPr>
      </w:pP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>实验</w:t>
      </w:r>
      <w:r w:rsidR="00AD61D2">
        <w:rPr>
          <w:rFonts w:ascii="Cambria" w:eastAsia="宋体" w:hAnsi="Cambria" w:cs="Times New Roman" w:hint="eastAsia"/>
          <w:b/>
          <w:bCs/>
          <w:sz w:val="28"/>
          <w:szCs w:val="32"/>
        </w:rPr>
        <w:t>三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 xml:space="preserve"> </w:t>
      </w:r>
      <w:r w:rsidR="00AD61D2">
        <w:rPr>
          <w:rFonts w:ascii="Cambria" w:eastAsia="宋体" w:hAnsi="Cambria" w:cs="Times New Roman" w:hint="eastAsia"/>
          <w:b/>
          <w:bCs/>
          <w:sz w:val="28"/>
          <w:szCs w:val="32"/>
        </w:rPr>
        <w:t>三线摆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 xml:space="preserve"> 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>实验报告</w:t>
      </w:r>
    </w:p>
    <w:p w14:paraId="7EC3FE3F" w14:textId="3FFDA82E" w:rsidR="009053E5" w:rsidRPr="009053E5" w:rsidRDefault="00421A55" w:rsidP="009053E5">
      <w:pPr>
        <w:spacing w:after="0" w:line="312" w:lineRule="auto"/>
        <w:jc w:val="center"/>
        <w:rPr>
          <w:rFonts w:ascii="Cambria" w:eastAsia="宋体" w:hAnsi="Cambria" w:cs="Times New Roman"/>
          <w:sz w:val="24"/>
          <w:szCs w:val="28"/>
        </w:rPr>
      </w:pPr>
      <w:r w:rsidRPr="00421A55">
        <w:rPr>
          <w:rFonts w:ascii="Cambria" w:eastAsia="宋体" w:hAnsi="Cambria" w:cs="Times New Roman" w:hint="eastAsia"/>
          <w:sz w:val="24"/>
          <w:szCs w:val="28"/>
        </w:rPr>
        <w:t>无</w:t>
      </w:r>
      <w:r w:rsidRPr="00421A55">
        <w:rPr>
          <w:rFonts w:ascii="Cambria" w:eastAsia="宋体" w:hAnsi="Cambria" w:cs="Times New Roman" w:hint="eastAsia"/>
          <w:sz w:val="24"/>
          <w:szCs w:val="28"/>
        </w:rPr>
        <w:t xml:space="preserve">48 </w:t>
      </w:r>
      <w:proofErr w:type="gramStart"/>
      <w:r w:rsidRPr="00421A55">
        <w:rPr>
          <w:rFonts w:ascii="Cambria" w:eastAsia="宋体" w:hAnsi="Cambria" w:cs="Times New Roman" w:hint="eastAsia"/>
          <w:sz w:val="24"/>
          <w:szCs w:val="28"/>
        </w:rPr>
        <w:t>吴泓锦</w:t>
      </w:r>
      <w:proofErr w:type="gramEnd"/>
      <w:r w:rsidRPr="00421A55">
        <w:rPr>
          <w:rFonts w:ascii="Cambria" w:eastAsia="宋体" w:hAnsi="Cambria" w:cs="Times New Roman" w:hint="eastAsia"/>
          <w:sz w:val="24"/>
          <w:szCs w:val="28"/>
        </w:rPr>
        <w:t xml:space="preserve"> 2024010654</w:t>
      </w:r>
    </w:p>
    <w:p w14:paraId="7891B4F9" w14:textId="61BD2E4B" w:rsidR="00421A55" w:rsidRDefault="002A3929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/>
          <w:noProof/>
          <w:sz w:val="21"/>
          <w:szCs w:val="22"/>
        </w:rPr>
        <w:drawing>
          <wp:anchor distT="0" distB="0" distL="114300" distR="114300" simplePos="0" relativeHeight="251658240" behindDoc="0" locked="0" layoutInCell="1" allowOverlap="1" wp14:anchorId="440AA786" wp14:editId="017B81EC">
            <wp:simplePos x="0" y="0"/>
            <wp:positionH relativeFrom="margin">
              <wp:posOffset>-228600</wp:posOffset>
            </wp:positionH>
            <wp:positionV relativeFrom="paragraph">
              <wp:posOffset>568021</wp:posOffset>
            </wp:positionV>
            <wp:extent cx="6642100" cy="7581265"/>
            <wp:effectExtent l="0" t="0" r="6350" b="635"/>
            <wp:wrapTopAndBottom/>
            <wp:docPr id="1374802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02759" name="图片 137480275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12" b="8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758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1D2">
        <w:rPr>
          <w:rFonts w:ascii="Cambria" w:eastAsia="宋体" w:hAnsi="Cambria" w:cs="Times New Roman" w:hint="eastAsia"/>
          <w:sz w:val="21"/>
          <w:szCs w:val="22"/>
        </w:rPr>
        <w:t>注：由于老师提供了报告模板，故模板一至四部分在纸上书写并扫描，扫描件粘贴在下面（包括原始数据记录、思考题、教师签字等），五至六部分直接输入</w:t>
      </w:r>
      <w:r w:rsidR="00AD61D2"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7EA1F960" w14:textId="25A5CD3F" w:rsidR="00640464" w:rsidRDefault="00640464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noProof/>
          <w:sz w:val="21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1030D828" wp14:editId="6A5CB43D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6798945" cy="8189595"/>
            <wp:effectExtent l="0" t="0" r="1905" b="1905"/>
            <wp:wrapTopAndBottom/>
            <wp:docPr id="11542443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4314" name="图片 115424431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5" b="7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945" cy="8189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6ED21" w14:textId="6CF59D70" w:rsidR="009C5F07" w:rsidRDefault="009C5F07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</w:p>
    <w:p w14:paraId="57547B56" w14:textId="169EE05F" w:rsidR="00343A07" w:rsidRDefault="00842F99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/>
          <w:noProof/>
          <w:sz w:val="21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68125AED" wp14:editId="4463D225">
            <wp:simplePos x="0" y="0"/>
            <wp:positionH relativeFrom="margin">
              <wp:align>center</wp:align>
            </wp:positionH>
            <wp:positionV relativeFrom="paragraph">
              <wp:posOffset>165</wp:posOffset>
            </wp:positionV>
            <wp:extent cx="6684010" cy="8382000"/>
            <wp:effectExtent l="0" t="0" r="2540" b="0"/>
            <wp:wrapTopAndBottom/>
            <wp:docPr id="17260106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10693" name="图片 172601069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0" b="7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010" cy="838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DAD1F" w14:textId="6DEA9474" w:rsidR="00640464" w:rsidRDefault="00245F36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/>
          <w:noProof/>
          <w:sz w:val="21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5B4E2165" wp14:editId="5942950B">
            <wp:simplePos x="0" y="0"/>
            <wp:positionH relativeFrom="margin">
              <wp:align>center</wp:align>
            </wp:positionH>
            <wp:positionV relativeFrom="paragraph">
              <wp:posOffset>69215</wp:posOffset>
            </wp:positionV>
            <wp:extent cx="6605905" cy="8282305"/>
            <wp:effectExtent l="0" t="0" r="4445" b="4445"/>
            <wp:wrapTopAndBottom/>
            <wp:docPr id="1343811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1166" name="图片 13438116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5" b="7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905" cy="8282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3B1BA" w14:textId="77777777" w:rsidR="002F5965" w:rsidRDefault="002F5965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</w:p>
    <w:p w14:paraId="79CC1CA1" w14:textId="78B1DD4A" w:rsidR="00B60491" w:rsidRDefault="00B60491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noProof/>
          <w:sz w:val="21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3D7A9E6A" wp14:editId="06AF8B5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45605" cy="8540115"/>
            <wp:effectExtent l="0" t="0" r="0" b="0"/>
            <wp:wrapTopAndBottom/>
            <wp:docPr id="4570724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2437" name="图片 45707243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9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605" cy="8540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87F58" w14:textId="77777777" w:rsidR="0017102E" w:rsidRDefault="0017102E" w:rsidP="0017102E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>
        <w:rPr>
          <w:rFonts w:ascii="Cambria" w:eastAsia="宋体" w:hAnsi="Cambria" w:cs="Times New Roman" w:hint="eastAsia"/>
          <w:b/>
          <w:bCs/>
          <w:sz w:val="24"/>
          <w:szCs w:val="28"/>
        </w:rPr>
        <w:lastRenderedPageBreak/>
        <w:t>五、实验数据分析处理</w:t>
      </w:r>
    </w:p>
    <w:p w14:paraId="10E141C0" w14:textId="61512F1E" w:rsidR="002F5965" w:rsidRDefault="005C51F7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 xml:space="preserve">1.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用三线摆测量刚体的转动惯量</w:t>
      </w:r>
    </w:p>
    <w:p w14:paraId="6E1F1602" w14:textId="5FAC3CD8" w:rsidR="005C51F7" w:rsidRDefault="005C51F7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1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）计算摆盘绕中心垂直轴的转动惯量</w:t>
      </w:r>
      <m:oMath>
        <m:sSub>
          <m:sSubPr>
            <m:ctrlPr>
              <w:rPr>
                <w:rFonts w:ascii="Cambria Math" w:eastAsia="宋体" w:hAnsi="Cambria Math" w:cs="Times New Roman"/>
                <w:b/>
                <w:i/>
                <w:sz w:val="21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 xml:space="preserve"> J</m:t>
            </m:r>
            <m:ctrlPr>
              <w:rPr>
                <w:rFonts w:ascii="Cambria Math" w:eastAsia="宋体" w:hAnsi="Cambria Math" w:cs="Times New Roman"/>
                <w:b/>
                <w:bCs/>
                <w:i/>
                <w:sz w:val="21"/>
                <w:szCs w:val="22"/>
              </w:rPr>
            </m:ctrlP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 xml:space="preserve">0 </m:t>
            </m:r>
          </m:sub>
        </m:sSub>
      </m:oMath>
      <w:r w:rsidR="009F4EFD">
        <w:rPr>
          <w:rFonts w:ascii="Cambria" w:eastAsia="宋体" w:hAnsi="Cambria" w:cs="Times New Roman" w:hint="eastAsia"/>
          <w:b/>
          <w:sz w:val="21"/>
          <w:szCs w:val="22"/>
        </w:rPr>
        <w:t>及其不确定度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J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0</m:t>
                </m:r>
              </m:sub>
            </m:sSub>
          </m:sub>
        </m:sSub>
      </m:oMath>
    </w:p>
    <w:p w14:paraId="6ADC5B34" w14:textId="34F02268" w:rsidR="001F79EC" w:rsidRPr="001F79EC" w:rsidRDefault="001F79EC" w:rsidP="0017102E">
      <w:pPr>
        <w:spacing w:after="0" w:line="360" w:lineRule="auto"/>
        <w:rPr>
          <w:rFonts w:ascii="Cambria" w:eastAsia="宋体" w:hAnsi="Cambria" w:cs="Times New Roman" w:hint="eastAsia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先按照公式，代入测量数据得到：</w:t>
      </w:r>
    </w:p>
    <w:p w14:paraId="0CD350E6" w14:textId="3C00ECE8" w:rsidR="002E511D" w:rsidRPr="00953450" w:rsidRDefault="002E511D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sz w:val="21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1"/>
                  <w:szCs w:val="22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b/>
                  <w:bCs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1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1"/>
                  <w:szCs w:val="22"/>
                </w:rPr>
                <m:t>gRr</m:t>
              </m:r>
              <m:ctrlPr>
                <w:rPr>
                  <w:rFonts w:ascii="Cambria Math" w:eastAsia="宋体" w:hAnsi="Cambria Math" w:cs="Times New Roman"/>
                  <w:b/>
                  <w:bCs/>
                  <w:i/>
                  <w:sz w:val="21"/>
                  <w:szCs w:val="22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1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1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π</m:t>
                  </m:r>
                  <m:ctrlPr>
                    <w:rPr>
                      <w:rFonts w:ascii="Cambria Math" w:eastAsia="宋体" w:hAnsi="Cambria Math" w:cs="Times New Roman"/>
                      <w:b/>
                      <w:bCs/>
                      <w:sz w:val="21"/>
                      <w:szCs w:val="22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1"/>
                  <w:szCs w:val="22"/>
                </w:rPr>
                <m:t>H</m:t>
              </m:r>
              <m:ctrlPr>
                <w:rPr>
                  <w:rFonts w:ascii="Cambria Math" w:eastAsia="宋体" w:hAnsi="Cambria Math" w:cs="Times New Roman"/>
                  <w:b/>
                  <w:bCs/>
                  <w:i/>
                  <w:sz w:val="21"/>
                  <w:szCs w:val="22"/>
                </w:rPr>
              </m:ctrlPr>
            </m:den>
          </m:f>
          <m:sSubSup>
            <m:sSubSupPr>
              <m:ctrlPr>
                <w:rPr>
                  <w:rFonts w:ascii="Cambria Math" w:eastAsia="宋体" w:hAnsi="Cambria Math" w:cs="Times New Roman"/>
                  <w:b/>
                  <w:bCs/>
                  <w:i/>
                  <w:sz w:val="21"/>
                  <w:szCs w:val="22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</m:t>
              </m:r>
            </m:sub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77.01g×9.80m/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×34.17mm×14.81mm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4×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1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π</m:t>
                  </m:r>
                  <m:ctrlPr>
                    <w:rPr>
                      <w:rFonts w:ascii="Cambria Math" w:eastAsia="宋体" w:hAnsi="Cambria Math" w:cs="Times New Roman"/>
                      <w:b/>
                      <w:bCs/>
                      <w:sz w:val="21"/>
                      <w:szCs w:val="22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1"/>
                  <w:szCs w:val="22"/>
                </w:rPr>
                <m:t>×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403.19mm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1.3917s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=4.6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5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-5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</m:oMath>
      </m:oMathPara>
    </w:p>
    <w:p w14:paraId="0540DBF1" w14:textId="6C63D172" w:rsidR="00953450" w:rsidRDefault="0095345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下面计算转动惯量的不确定度：</w:t>
      </w:r>
    </w:p>
    <w:p w14:paraId="0AF08FB1" w14:textId="6D4DFD2A" w:rsidR="00595B89" w:rsidRDefault="00595B89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测量</w:t>
      </w:r>
      <w:proofErr w:type="gramStart"/>
      <w:r>
        <w:rPr>
          <w:rFonts w:ascii="Cambria" w:eastAsia="宋体" w:hAnsi="Cambria" w:cs="Times New Roman" w:hint="eastAsia"/>
          <w:sz w:val="21"/>
          <w:szCs w:val="22"/>
        </w:rPr>
        <w:t>量</w:t>
      </w:r>
      <w:proofErr w:type="gramEnd"/>
      <w:r>
        <w:rPr>
          <w:rFonts w:ascii="Cambria" w:eastAsia="宋体" w:hAnsi="Cambria" w:cs="Times New Roman" w:hint="eastAsia"/>
          <w:sz w:val="21"/>
          <w:szCs w:val="22"/>
        </w:rPr>
        <w:t>1</w:t>
      </w:r>
      <w:r>
        <w:rPr>
          <w:rFonts w:ascii="Cambria" w:eastAsia="宋体" w:hAnsi="Cambria" w:cs="Times New Roman" w:hint="eastAsia"/>
          <w:sz w:val="21"/>
          <w:szCs w:val="22"/>
        </w:rPr>
        <w:t>：摆盘质量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m</m:t>
            </m:r>
            <m:ctrlPr>
              <w:rPr>
                <w:rFonts w:ascii="Cambria Math" w:eastAsia="宋体" w:hAnsi="Cambria Math" w:cs="Times New Roman" w:hint="eastAsia"/>
                <w:i/>
                <w:sz w:val="21"/>
                <w:szCs w:val="22"/>
              </w:rPr>
            </m:ctrlP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</m:oMath>
      <w:r>
        <w:rPr>
          <w:rFonts w:ascii="Cambria" w:eastAsia="宋体" w:hAnsi="Cambria" w:cs="Times New Roman" w:hint="eastAsia"/>
          <w:sz w:val="21"/>
          <w:szCs w:val="22"/>
        </w:rPr>
        <w:t>，由于仅进行一次测量，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sz w:val="21"/>
                    <w:szCs w:val="22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0</m:t>
                </m:r>
              </m:sub>
            </m:sSub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2"/>
              </w:rPr>
              <m:t>仪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=0.05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g</m:t>
        </m:r>
      </m:oMath>
    </w:p>
    <w:p w14:paraId="73CF2CA6" w14:textId="0B815B2D" w:rsidR="00EC57BA" w:rsidRDefault="00EC57BA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测量</w:t>
      </w:r>
      <w:proofErr w:type="gramStart"/>
      <w:r>
        <w:rPr>
          <w:rFonts w:ascii="Cambria" w:eastAsia="宋体" w:hAnsi="Cambria" w:cs="Times New Roman" w:hint="eastAsia"/>
          <w:sz w:val="21"/>
          <w:szCs w:val="22"/>
        </w:rPr>
        <w:t>量</w:t>
      </w:r>
      <w:proofErr w:type="gramEnd"/>
      <w:r>
        <w:rPr>
          <w:rFonts w:ascii="Cambria" w:eastAsia="宋体" w:hAnsi="Cambria" w:cs="Times New Roman" w:hint="eastAsia"/>
          <w:sz w:val="21"/>
          <w:szCs w:val="22"/>
        </w:rPr>
        <w:t>2</w:t>
      </w:r>
      <w:r>
        <w:rPr>
          <w:rFonts w:ascii="Cambria" w:eastAsia="宋体" w:hAnsi="Cambria" w:cs="Times New Roman" w:hint="eastAsia"/>
          <w:sz w:val="21"/>
          <w:szCs w:val="22"/>
        </w:rPr>
        <w:t>：</w:t>
      </w:r>
      <w:r w:rsidR="00700887">
        <w:rPr>
          <w:rFonts w:ascii="Cambria" w:eastAsia="宋体" w:hAnsi="Cambria" w:cs="Times New Roman" w:hint="eastAsia"/>
          <w:sz w:val="21"/>
          <w:szCs w:val="22"/>
        </w:rPr>
        <w:t>上下圆盘半径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R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、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r</m:t>
        </m:r>
      </m:oMath>
      <w:r w:rsidR="00700887">
        <w:rPr>
          <w:rFonts w:ascii="Cambria" w:eastAsia="宋体" w:hAnsi="Cambria" w:cs="Times New Roman" w:hint="eastAsia"/>
          <w:sz w:val="21"/>
          <w:szCs w:val="22"/>
        </w:rPr>
        <w:t>，由于仅进行一次测量，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R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r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2"/>
              </w:rPr>
              <m:t>仪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=0.0</m:t>
        </m:r>
        <m:r>
          <w:rPr>
            <w:rFonts w:ascii="Cambria Math" w:eastAsia="宋体" w:hAnsi="Cambria Math" w:cs="Times New Roman"/>
            <w:sz w:val="21"/>
            <w:szCs w:val="22"/>
          </w:rPr>
          <m:t>2mm</m:t>
        </m:r>
      </m:oMath>
    </w:p>
    <w:p w14:paraId="405AA07D" w14:textId="2F794881" w:rsidR="00700887" w:rsidRDefault="00700887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测量</w:t>
      </w:r>
      <w:proofErr w:type="gramStart"/>
      <w:r>
        <w:rPr>
          <w:rFonts w:ascii="Cambria" w:eastAsia="宋体" w:hAnsi="Cambria" w:cs="Times New Roman" w:hint="eastAsia"/>
          <w:sz w:val="21"/>
          <w:szCs w:val="22"/>
        </w:rPr>
        <w:t>量</w:t>
      </w:r>
      <w:proofErr w:type="gramEnd"/>
      <w:r>
        <w:rPr>
          <w:rFonts w:ascii="Cambria" w:eastAsia="宋体" w:hAnsi="Cambria" w:cs="Times New Roman" w:hint="eastAsia"/>
          <w:sz w:val="21"/>
          <w:szCs w:val="22"/>
        </w:rPr>
        <w:t>3</w:t>
      </w:r>
      <w:r>
        <w:rPr>
          <w:rFonts w:ascii="Cambria" w:eastAsia="宋体" w:hAnsi="Cambria" w:cs="Times New Roman" w:hint="eastAsia"/>
          <w:sz w:val="21"/>
          <w:szCs w:val="22"/>
        </w:rPr>
        <w:t>：三线摆静止时摆高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H</m:t>
        </m:r>
      </m:oMath>
      <w:r>
        <w:rPr>
          <w:rFonts w:ascii="Cambria" w:eastAsia="宋体" w:hAnsi="Cambria" w:cs="Times New Roman" w:hint="eastAsia"/>
          <w:sz w:val="21"/>
          <w:szCs w:val="22"/>
        </w:rPr>
        <w:t>，由于仅进行一次测量，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H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1"/>
                <w:szCs w:val="22"/>
              </w:rPr>
              <m:t>仪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=0.</m:t>
        </m:r>
        <m:r>
          <w:rPr>
            <w:rFonts w:ascii="Cambria Math" w:eastAsia="宋体" w:hAnsi="Cambria Math" w:cs="Times New Roman"/>
            <w:sz w:val="21"/>
            <w:szCs w:val="22"/>
          </w:rPr>
          <m:t>5</m:t>
        </m:r>
        <m:r>
          <w:rPr>
            <w:rFonts w:ascii="Cambria Math" w:eastAsia="宋体" w:hAnsi="Cambria Math" w:cs="Times New Roman"/>
            <w:sz w:val="21"/>
            <w:szCs w:val="22"/>
          </w:rPr>
          <m:t>mm</m:t>
        </m:r>
      </m:oMath>
    </w:p>
    <w:p w14:paraId="18F5BBE9" w14:textId="4196E5F6" w:rsidR="00AE4BF6" w:rsidRDefault="00AE4BF6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测量</w:t>
      </w:r>
      <w:proofErr w:type="gramStart"/>
      <w:r>
        <w:rPr>
          <w:rFonts w:ascii="Cambria" w:eastAsia="宋体" w:hAnsi="Cambria" w:cs="Times New Roman" w:hint="eastAsia"/>
          <w:sz w:val="21"/>
          <w:szCs w:val="22"/>
        </w:rPr>
        <w:t>量</w:t>
      </w:r>
      <w:proofErr w:type="gramEnd"/>
      <w:r>
        <w:rPr>
          <w:rFonts w:ascii="Cambria" w:eastAsia="宋体" w:hAnsi="Cambria" w:cs="Times New Roman" w:hint="eastAsia"/>
          <w:sz w:val="21"/>
          <w:szCs w:val="22"/>
        </w:rPr>
        <w:t>4</w:t>
      </w:r>
      <w:r>
        <w:rPr>
          <w:rFonts w:ascii="Cambria" w:eastAsia="宋体" w:hAnsi="Cambria" w:cs="Times New Roman" w:hint="eastAsia"/>
          <w:sz w:val="21"/>
          <w:szCs w:val="22"/>
        </w:rPr>
        <w:t>：摆盘摆动</w:t>
      </w:r>
      <w:r w:rsidR="00EE4A24">
        <w:rPr>
          <w:rFonts w:ascii="Cambria" w:eastAsia="宋体" w:hAnsi="Cambria" w:cs="Times New Roman" w:hint="eastAsia"/>
          <w:sz w:val="21"/>
          <w:szCs w:val="22"/>
        </w:rPr>
        <w:t>20</w:t>
      </w:r>
      <w:r w:rsidR="00EE4A24">
        <w:rPr>
          <w:rFonts w:ascii="Cambria" w:eastAsia="宋体" w:hAnsi="Cambria" w:cs="Times New Roman" w:hint="eastAsia"/>
          <w:sz w:val="21"/>
          <w:szCs w:val="22"/>
        </w:rPr>
        <w:t>个</w:t>
      </w:r>
      <w:r>
        <w:rPr>
          <w:rFonts w:ascii="Cambria" w:eastAsia="宋体" w:hAnsi="Cambria" w:cs="Times New Roman" w:hint="eastAsia"/>
          <w:sz w:val="21"/>
          <w:szCs w:val="22"/>
        </w:rPr>
        <w:t>周期</w:t>
      </w:r>
      <w:r w:rsidR="00EE4A24">
        <w:rPr>
          <w:rFonts w:ascii="Cambria" w:eastAsia="宋体" w:hAnsi="Cambria" w:cs="Times New Roman" w:hint="eastAsia"/>
          <w:sz w:val="21"/>
          <w:szCs w:val="22"/>
        </w:rPr>
        <w:t>的总时长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</m:oMath>
      <w:r>
        <w:rPr>
          <w:rFonts w:ascii="Cambria" w:eastAsia="宋体" w:hAnsi="Cambria" w:cs="Times New Roman" w:hint="eastAsia"/>
          <w:sz w:val="21"/>
          <w:szCs w:val="22"/>
        </w:rPr>
        <w:t>，</w:t>
      </w:r>
      <w:r w:rsidR="00EE4A24">
        <w:rPr>
          <w:rFonts w:ascii="Cambria" w:eastAsia="宋体" w:hAnsi="Cambria" w:cs="Times New Roman" w:hint="eastAsia"/>
          <w:sz w:val="21"/>
          <w:szCs w:val="22"/>
        </w:rPr>
        <w:t>重复进行</w:t>
      </w:r>
      <w:r w:rsidR="00EE4A24">
        <w:rPr>
          <w:rFonts w:ascii="Cambria" w:eastAsia="宋体" w:hAnsi="Cambria" w:cs="Times New Roman" w:hint="eastAsia"/>
          <w:sz w:val="21"/>
          <w:szCs w:val="22"/>
        </w:rPr>
        <w:t>8</w:t>
      </w:r>
      <w:r w:rsidR="00EE4A24">
        <w:rPr>
          <w:rFonts w:ascii="Cambria" w:eastAsia="宋体" w:hAnsi="Cambria" w:cs="Times New Roman" w:hint="eastAsia"/>
          <w:sz w:val="21"/>
          <w:szCs w:val="22"/>
        </w:rPr>
        <w:t>次测量，</w:t>
      </w:r>
      <w:r w:rsidR="00CA3466">
        <w:rPr>
          <w:rFonts w:ascii="Cambria" w:eastAsia="宋体" w:hAnsi="Cambria" w:cs="Times New Roman" w:hint="eastAsia"/>
          <w:sz w:val="21"/>
          <w:szCs w:val="22"/>
        </w:rPr>
        <w:t>因此需要考虑两类不确定度</w:t>
      </w:r>
    </w:p>
    <w:p w14:paraId="1CE2018F" w14:textId="5D4556CD" w:rsidR="00CA3466" w:rsidRPr="00DB29FA" w:rsidRDefault="008C336D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</m:sSub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1"/>
                                      <w:szCs w:val="22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8-1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8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27.834s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0.366394s</m:t>
          </m:r>
        </m:oMath>
      </m:oMathPara>
    </w:p>
    <w:p w14:paraId="34548247" w14:textId="09D53021" w:rsidR="00DB29FA" w:rsidRPr="00686E4A" w:rsidRDefault="00686E4A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∆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A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0.95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n-1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</m:t>
                  </m:r>
                </m:e>
              </m:rad>
            </m:den>
          </m:f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d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0.95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7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8</m:t>
                  </m:r>
                </m:e>
              </m:rad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×0.366394s=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2.36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8</m:t>
                  </m:r>
                </m:e>
              </m:rad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×0.366394s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=0.305714s</m:t>
          </m:r>
        </m:oMath>
      </m:oMathPara>
    </w:p>
    <w:p w14:paraId="7B59CD97" w14:textId="5E83B953" w:rsidR="00686E4A" w:rsidRPr="00ED0E69" w:rsidRDefault="006D4158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</m:sSub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∆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∆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0.305714s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0.05s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=0.309776s</m:t>
          </m:r>
        </m:oMath>
      </m:oMathPara>
    </w:p>
    <w:p w14:paraId="32C4E20C" w14:textId="3BC17E2C" w:rsidR="00ED0E69" w:rsidRPr="001C104F" w:rsidRDefault="00ED0E69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</m:sSub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0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20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0.309776s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20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=0.0154888s</m:t>
          </m:r>
        </m:oMath>
      </m:oMathPara>
    </w:p>
    <w:p w14:paraId="5ECBB028" w14:textId="48604ABB" w:rsidR="001C104F" w:rsidRDefault="007F64EE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先计算相对不确定度</w:t>
      </w:r>
      <w:r w:rsidR="00CD40C9">
        <w:rPr>
          <w:rFonts w:ascii="Cambria" w:eastAsia="宋体" w:hAnsi="Cambria" w:cs="Times New Roman" w:hint="eastAsia"/>
          <w:sz w:val="21"/>
          <w:szCs w:val="22"/>
        </w:rPr>
        <w:t>，取对数有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 w:hint="eastAsia"/>
            <w:sz w:val="21"/>
            <w:szCs w:val="22"/>
          </w:rPr>
          <m:t>ln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J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ln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+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ln</m:t>
        </m:r>
        <m:r>
          <w:rPr>
            <w:rFonts w:ascii="Cambria Math" w:eastAsia="宋体" w:hAnsi="Cambria Math" w:cs="Times New Roman"/>
            <w:sz w:val="21"/>
            <w:szCs w:val="22"/>
          </w:rPr>
          <m:t>R+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ln</m:t>
        </m:r>
        <m:r>
          <w:rPr>
            <w:rFonts w:ascii="Cambria Math" w:eastAsia="宋体" w:hAnsi="Cambria Math" w:cs="Times New Roman"/>
            <w:sz w:val="21"/>
            <w:szCs w:val="22"/>
          </w:rPr>
          <m:t>r+2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ln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-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ln</m:t>
        </m:r>
        <m:r>
          <w:rPr>
            <w:rFonts w:ascii="Cambria Math" w:eastAsia="宋体" w:hAnsi="Cambria Math" w:cs="Times New Roman"/>
            <w:sz w:val="21"/>
            <w:szCs w:val="22"/>
          </w:rPr>
          <m:t>H+k</m:t>
        </m:r>
      </m:oMath>
      <w:r w:rsidR="00AA43EB">
        <w:rPr>
          <w:rFonts w:ascii="Cambria" w:eastAsia="宋体" w:hAnsi="Cambria" w:cs="Times New Roman" w:hint="eastAsia"/>
          <w:sz w:val="21"/>
          <w:szCs w:val="22"/>
        </w:rPr>
        <w:t>（其他非测量常值用</w:t>
      </w:r>
      <w:r w:rsidR="00AA43EB">
        <w:rPr>
          <w:rFonts w:ascii="Cambria" w:eastAsia="宋体" w:hAnsi="Cambria" w:cs="Times New Roman" w:hint="eastAsia"/>
          <w:sz w:val="21"/>
          <w:szCs w:val="22"/>
        </w:rPr>
        <w:t>k</w:t>
      </w:r>
      <w:r w:rsidR="00AA43EB">
        <w:rPr>
          <w:rFonts w:ascii="Cambria" w:eastAsia="宋体" w:hAnsi="Cambria" w:cs="Times New Roman" w:hint="eastAsia"/>
          <w:sz w:val="21"/>
          <w:szCs w:val="22"/>
        </w:rPr>
        <w:t>替代）</w:t>
      </w:r>
    </w:p>
    <w:p w14:paraId="6DF5FCE7" w14:textId="77777777" w:rsidR="00A374AA" w:rsidRPr="00A374AA" w:rsidRDefault="00A374AA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</m:sSub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 w:hint="eastAsia"/>
                              <w:sz w:val="21"/>
                              <w:szCs w:val="22"/>
                            </w:rPr>
                            <m:t>ln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 w:hint="eastAsia"/>
                                  <w:sz w:val="21"/>
                                  <w:szCs w:val="22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 w:hint="eastAsia"/>
                              <w:sz w:val="21"/>
                              <w:szCs w:val="22"/>
                            </w:rPr>
                            <m:t>ln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 w:hint="eastAsia"/>
                              <w:sz w:val="21"/>
                              <w:szCs w:val="22"/>
                            </w:rPr>
                            <m:t>ln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r>
                            <w:rPr>
                              <w:rFonts w:ascii="Cambria Math" w:eastAsia="宋体" w:hAnsi="Cambria Math" w:cs="Times New Roman" w:hint="eastAsia"/>
                              <w:sz w:val="21"/>
                              <w:szCs w:val="22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 w:hint="eastAsia"/>
                              <w:sz w:val="21"/>
                              <w:szCs w:val="22"/>
                            </w:rPr>
                            <m:t>ln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 w:hint="eastAsia"/>
                              <w:sz w:val="21"/>
                              <w:szCs w:val="22"/>
                            </w:rPr>
                            <m:t>ln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4F5B5AB6" w14:textId="77777777" w:rsidR="00A374AA" w:rsidRPr="00A374AA" w:rsidRDefault="00A374AA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 w:hint="eastAsia"/>
                                  <w:sz w:val="21"/>
                                  <w:szCs w:val="22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 xml:space="preserve"> ∆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738B8395" w14:textId="33FB5AF0" w:rsidR="00767F9F" w:rsidRPr="009C5F05" w:rsidRDefault="00A374AA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0.05g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77.01g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0.0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2mm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34.17mm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0.0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2mm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14.81mm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2×0.015488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8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1.3917s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-0.5mm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403.19mm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0.0223513</m:t>
          </m:r>
        </m:oMath>
      </m:oMathPara>
    </w:p>
    <w:p w14:paraId="407C1A96" w14:textId="2E0FEE03" w:rsidR="009C5F05" w:rsidRDefault="009C5F05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因此不确定度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J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0</m:t>
                </m:r>
              </m:sub>
            </m:sSub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J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∙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J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0</m:t>
                </m:r>
              </m:sub>
            </m:sSub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r>
          <w:rPr>
            <w:rFonts w:ascii="Cambria Math" w:eastAsia="宋体" w:hAnsi="Cambria Math" w:cs="Times New Roman"/>
            <w:sz w:val="21"/>
            <w:szCs w:val="22"/>
          </w:rPr>
          <m:t>4.6472×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-5</m:t>
            </m:r>
          </m:sup>
        </m:sSup>
        <m:r>
          <w:rPr>
            <w:rFonts w:ascii="Cambria Math" w:eastAsia="宋体" w:hAnsi="Cambria Math" w:cs="Times New Roman"/>
            <w:sz w:val="21"/>
            <w:szCs w:val="22"/>
          </w:rPr>
          <m:t>kg∙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m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1"/>
            <w:szCs w:val="22"/>
          </w:rPr>
          <m:t>×</m:t>
        </m:r>
        <m:r>
          <w:rPr>
            <w:rFonts w:ascii="Cambria Math" w:eastAsia="宋体" w:hAnsi="Cambria Math" w:cs="Times New Roman"/>
            <w:sz w:val="21"/>
            <w:szCs w:val="22"/>
          </w:rPr>
          <m:t>0.0223513</m:t>
        </m:r>
        <m:r>
          <w:rPr>
            <w:rFonts w:ascii="Cambria Math" w:eastAsia="宋体" w:hAnsi="Cambria Math" w:cs="Times New Roman"/>
            <w:sz w:val="21"/>
            <w:szCs w:val="22"/>
          </w:rPr>
          <m:t>=1.0×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-6</m:t>
            </m:r>
          </m:sup>
        </m:sSup>
        <m:r>
          <w:rPr>
            <w:rFonts w:ascii="Cambria Math" w:eastAsia="宋体" w:hAnsi="Cambria Math" w:cs="Times New Roman"/>
            <w:sz w:val="21"/>
            <w:szCs w:val="22"/>
          </w:rPr>
          <m:t>kg∙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m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2</m:t>
            </m:r>
          </m:sup>
        </m:sSup>
      </m:oMath>
    </w:p>
    <w:p w14:paraId="3CB743A1" w14:textId="7AB7CC83" w:rsidR="00564E2D" w:rsidRDefault="00564E2D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因此转动惯量为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sz w:val="21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=</m:t>
        </m:r>
        <m:d>
          <m:dPr>
            <m:ctrlPr>
              <w:rPr>
                <w:rFonts w:ascii="Cambria Math" w:eastAsia="宋体" w:hAnsi="Cambria Math" w:cs="Times New Roman"/>
                <w:b/>
                <w:bCs/>
                <w:i/>
                <w:sz w:val="21"/>
                <w:szCs w:val="22"/>
              </w:rPr>
            </m:ctrlPr>
          </m:d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4.65±0.10</m:t>
            </m:r>
          </m:e>
        </m:d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×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-</m:t>
            </m:r>
            <m:r>
              <w:rPr>
                <w:rFonts w:ascii="Cambria Math" w:eastAsia="宋体" w:hAnsi="Cambria Math" w:cs="Times New Roman"/>
                <w:sz w:val="21"/>
                <w:szCs w:val="22"/>
              </w:rPr>
              <m:t>5</m:t>
            </m:r>
          </m:sup>
        </m:sSup>
        <m:r>
          <w:rPr>
            <w:rFonts w:ascii="Cambria Math" w:eastAsia="宋体" w:hAnsi="Cambria Math" w:cs="Times New Roman"/>
            <w:sz w:val="21"/>
            <w:szCs w:val="22"/>
          </w:rPr>
          <m:t>kg∙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m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2</m:t>
            </m:r>
          </m:sup>
        </m:sSup>
      </m:oMath>
    </w:p>
    <w:p w14:paraId="06A7EB1D" w14:textId="52B9F91C" w:rsidR="009775D0" w:rsidRDefault="009775D0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思考：比较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/>
            <w:sz w:val="21"/>
            <w:szCs w:val="22"/>
          </w:rPr>
          <m:t>H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、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Pr="009775D0">
        <w:rPr>
          <w:rFonts w:ascii="Cambria" w:eastAsia="宋体" w:hAnsi="Cambria" w:cs="Times New Roman" w:hint="eastAsia"/>
          <w:b/>
          <w:bCs/>
          <w:sz w:val="21"/>
          <w:szCs w:val="22"/>
        </w:rPr>
        <w:t>的测量精度对测量结果的影响，理解为何实验中对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</m:t>
            </m:r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Pr="00D829CA">
        <w:rPr>
          <w:rFonts w:ascii="Cambria" w:eastAsia="宋体" w:hAnsi="Cambria" w:cs="Times New Roman" w:hint="eastAsia"/>
          <w:b/>
          <w:bCs/>
          <w:sz w:val="21"/>
          <w:szCs w:val="22"/>
        </w:rPr>
        <w:t>应进行多次测量。</w:t>
      </w:r>
    </w:p>
    <w:p w14:paraId="608D7F4C" w14:textId="0C5608FB" w:rsidR="00D829CA" w:rsidRDefault="00D829CA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A</w:t>
      </w:r>
      <w:r w:rsidR="003E1CEA">
        <w:rPr>
          <w:rFonts w:ascii="Cambria" w:eastAsia="宋体" w:hAnsi="Cambria" w:cs="Times New Roman" w:hint="eastAsia"/>
          <w:b/>
          <w:bCs/>
          <w:sz w:val="21"/>
          <w:szCs w:val="22"/>
        </w:rPr>
        <w:t>：</w:t>
      </w:r>
      <w:r w:rsidR="00211F7F">
        <w:rPr>
          <w:rFonts w:ascii="Cambria" w:eastAsia="宋体" w:hAnsi="Cambria" w:cs="Times New Roman" w:hint="eastAsia"/>
          <w:sz w:val="21"/>
          <w:szCs w:val="22"/>
        </w:rPr>
        <w:t>直观理解，在相对不确定度的表达式中，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0</m:t>
                </m:r>
              </m:sub>
            </m:sSub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="00211F7F">
        <w:rPr>
          <w:rFonts w:ascii="Cambria" w:eastAsia="宋体" w:hAnsi="Cambria" w:cs="Times New Roman" w:hint="eastAsia"/>
          <w:sz w:val="21"/>
          <w:szCs w:val="22"/>
        </w:rPr>
        <w:t>前所乘系数</w:t>
      </w:r>
      <m:oMath>
        <m:r>
          <w:rPr>
            <w:rFonts w:ascii="Cambria Math" w:eastAsia="宋体" w:hAnsi="Cambria Math" w:cs="Times New Roman"/>
            <w:sz w:val="21"/>
            <w:szCs w:val="22"/>
          </w:rPr>
          <m:t>2/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=2/</m:t>
        </m:r>
        <m:r>
          <w:rPr>
            <w:rFonts w:ascii="Cambria Math" w:eastAsia="宋体" w:hAnsi="Cambria Math" w:cs="Times New Roman"/>
            <w:sz w:val="21"/>
            <w:szCs w:val="22"/>
          </w:rPr>
          <m:t>1.3917=1.4371</m:t>
        </m:r>
      </m:oMath>
      <w:r w:rsidR="009D54E3">
        <w:rPr>
          <w:rFonts w:ascii="Cambria" w:eastAsia="宋体" w:hAnsi="Cambria" w:cs="Times New Roman" w:hint="eastAsia"/>
          <w:sz w:val="21"/>
          <w:szCs w:val="22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H</m:t>
            </m:r>
          </m:sub>
        </m:sSub>
      </m:oMath>
      <w:r w:rsidR="009D54E3">
        <w:rPr>
          <w:rFonts w:ascii="Cambria" w:eastAsia="宋体" w:hAnsi="Cambria" w:cs="Times New Roman" w:hint="eastAsia"/>
          <w:sz w:val="21"/>
          <w:szCs w:val="22"/>
        </w:rPr>
        <w:t>前所乘系数</w:t>
      </w:r>
      <m:oMath>
        <m:r>
          <w:rPr>
            <w:rFonts w:ascii="Cambria Math" w:eastAsia="宋体" w:hAnsi="Cambria Math" w:cs="Times New Roman"/>
            <w:sz w:val="21"/>
            <w:szCs w:val="22"/>
          </w:rPr>
          <m:t>1/H=1/403.19=2.4802×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-3</m:t>
            </m:r>
          </m:sup>
        </m:sSup>
      </m:oMath>
      <w:r w:rsidR="009D54E3">
        <w:rPr>
          <w:rFonts w:ascii="Cambria" w:eastAsia="宋体" w:hAnsi="Cambria" w:cs="Times New Roman" w:hint="eastAsia"/>
          <w:sz w:val="21"/>
          <w:szCs w:val="22"/>
        </w:rPr>
        <w:t>（均不考虑正负和单位），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0</m:t>
                </m:r>
              </m:sub>
            </m:sSub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="009D54E3">
        <w:rPr>
          <w:rFonts w:ascii="Cambria" w:eastAsia="宋体" w:hAnsi="Cambria" w:cs="Times New Roman" w:hint="eastAsia"/>
          <w:sz w:val="21"/>
          <w:szCs w:val="22"/>
        </w:rPr>
        <w:t>前所乘系数</w:t>
      </w:r>
      <w:r w:rsidR="009D54E3">
        <w:rPr>
          <w:rFonts w:ascii="Cambria" w:eastAsia="宋体" w:hAnsi="Cambria" w:cs="Times New Roman" w:hint="eastAsia"/>
          <w:sz w:val="21"/>
          <w:szCs w:val="22"/>
        </w:rPr>
        <w:t>远大于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∆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H</m:t>
            </m:r>
          </m:sub>
        </m:sSub>
      </m:oMath>
      <w:r w:rsidR="009D54E3">
        <w:rPr>
          <w:rFonts w:ascii="Cambria" w:eastAsia="宋体" w:hAnsi="Cambria" w:cs="Times New Roman" w:hint="eastAsia"/>
          <w:sz w:val="21"/>
          <w:szCs w:val="22"/>
        </w:rPr>
        <w:t>前所乘系数</w:t>
      </w:r>
      <w:r w:rsidR="009D54E3">
        <w:rPr>
          <w:rFonts w:ascii="Cambria" w:eastAsia="宋体" w:hAnsi="Cambria" w:cs="Times New Roman" w:hint="eastAsia"/>
          <w:sz w:val="21"/>
          <w:szCs w:val="22"/>
        </w:rPr>
        <w:t>，因此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</m:t>
            </m:r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</m:t>
            </m:r>
          </m:sub>
        </m:sSub>
      </m:oMath>
      <w:r w:rsidR="009D54E3">
        <w:rPr>
          <w:rFonts w:ascii="Cambria" w:eastAsia="宋体" w:hAnsi="Cambria" w:cs="Times New Roman" w:hint="eastAsia"/>
          <w:sz w:val="21"/>
          <w:szCs w:val="22"/>
        </w:rPr>
        <w:t>的测量精度对整体测量精度的影响远远大于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/>
            <w:sz w:val="21"/>
            <w:szCs w:val="22"/>
          </w:rPr>
          <m:t>H</m:t>
        </m:r>
      </m:oMath>
      <w:r w:rsidR="009D54E3">
        <w:rPr>
          <w:rFonts w:ascii="Cambria" w:eastAsia="宋体" w:hAnsi="Cambria" w:cs="Times New Roman" w:hint="eastAsia"/>
          <w:sz w:val="21"/>
          <w:szCs w:val="22"/>
        </w:rPr>
        <w:t>，需要对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</m:t>
            </m:r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  <m:r>
              <w:rPr>
                <w:rFonts w:ascii="Cambria Math" w:eastAsia="宋体" w:hAnsi="Cambria Math" w:cs="Times New Roman"/>
                <w:sz w:val="21"/>
                <w:szCs w:val="22"/>
              </w:rPr>
              <m:t xml:space="preserve"> </m:t>
            </m:r>
          </m:sub>
        </m:sSub>
      </m:oMath>
      <w:r w:rsidR="009D54E3">
        <w:rPr>
          <w:rFonts w:ascii="Cambria" w:eastAsia="宋体" w:hAnsi="Cambria" w:cs="Times New Roman" w:hint="eastAsia"/>
          <w:sz w:val="21"/>
          <w:szCs w:val="22"/>
        </w:rPr>
        <w:t>多次测量以降低其不确定度。</w:t>
      </w:r>
    </w:p>
    <w:p w14:paraId="23502370" w14:textId="4F65AFEB" w:rsidR="005C0F02" w:rsidRDefault="006F3AD7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lastRenderedPageBreak/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2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）计算小球对其质心轴的转动惯量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J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C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Pr="006F3AD7">
        <w:rPr>
          <w:rFonts w:ascii="Cambria" w:eastAsia="宋体" w:hAnsi="Cambria" w:cs="Times New Roman" w:hint="eastAsia"/>
          <w:b/>
          <w:bCs/>
          <w:sz w:val="21"/>
          <w:szCs w:val="22"/>
        </w:rPr>
        <w:t>并与理论值比较</w:t>
      </w:r>
    </w:p>
    <w:p w14:paraId="33119C47" w14:textId="61AF042E" w:rsidR="0080452F" w:rsidRPr="0080452F" w:rsidRDefault="0080452F" w:rsidP="0017102E">
      <w:pPr>
        <w:spacing w:after="0" w:line="360" w:lineRule="auto"/>
        <w:rPr>
          <w:rFonts w:ascii="Cambria" w:eastAsia="宋体" w:hAnsi="Cambria" w:cs="Times New Roman" w:hint="eastAsia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根据实验数据计算小球对其质心轴的转动惯量</w:t>
      </w:r>
    </w:p>
    <w:p w14:paraId="58021818" w14:textId="37DE7522" w:rsidR="00E83368" w:rsidRPr="00E83368" w:rsidRDefault="004831CD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  <w:sz w:val="21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b/>
                  <w:bCs/>
                  <w:sz w:val="21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1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  <w:i/>
                          <w:sz w:val="21"/>
                          <w:szCs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+m</m:t>
                  </m:r>
                </m:e>
              </m:d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1"/>
                  <w:szCs w:val="22"/>
                </w:rPr>
                <m:t>gRr</m:t>
              </m:r>
              <m:ctrlPr>
                <w:rPr>
                  <w:rFonts w:ascii="Cambria Math" w:eastAsia="宋体" w:hAnsi="Cambria Math" w:cs="Times New Roman"/>
                  <w:b/>
                  <w:bCs/>
                  <w:i/>
                  <w:sz w:val="21"/>
                  <w:szCs w:val="22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1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1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π</m:t>
                  </m:r>
                  <m:ctrlPr>
                    <w:rPr>
                      <w:rFonts w:ascii="Cambria Math" w:eastAsia="宋体" w:hAnsi="Cambria Math" w:cs="Times New Roman"/>
                      <w:b/>
                      <w:bCs/>
                      <w:sz w:val="21"/>
                      <w:szCs w:val="22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1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sub>
              </m:sSub>
              <m:ctrlPr>
                <w:rPr>
                  <w:rFonts w:ascii="Cambria Math" w:eastAsia="宋体" w:hAnsi="Cambria Math" w:cs="Times New Roman"/>
                  <w:b/>
                  <w:bCs/>
                  <w:i/>
                  <w:sz w:val="21"/>
                  <w:szCs w:val="22"/>
                </w:rPr>
              </m:ctrlPr>
            </m:den>
          </m:f>
          <m:sSubSup>
            <m:sSubSupPr>
              <m:ctrlPr>
                <w:rPr>
                  <w:rFonts w:ascii="Cambria Math" w:eastAsia="宋体" w:hAnsi="Cambria Math" w:cs="Times New Roman"/>
                  <w:b/>
                  <w:bCs/>
                  <w:i/>
                  <w:sz w:val="21"/>
                  <w:szCs w:val="22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sub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  <w:sz w:val="21"/>
              <w:szCs w:val="22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</m:t>
              </m:r>
            </m:sub>
          </m:sSub>
        </m:oMath>
      </m:oMathPara>
    </w:p>
    <w:p w14:paraId="4DB7D72E" w14:textId="7657318F" w:rsidR="00E83368" w:rsidRPr="00E83368" w:rsidRDefault="004831CD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77.01g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+32.72g</m:t>
                  </m:r>
                </m:e>
              </m:d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9.80m/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×34.17mm×14.81mm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4×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b/>
                      <w:bCs/>
                      <w:i/>
                      <w:sz w:val="21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π</m:t>
                  </m:r>
                  <m:ctrlPr>
                    <w:rPr>
                      <w:rFonts w:ascii="Cambria Math" w:eastAsia="宋体" w:hAnsi="Cambria Math" w:cs="Times New Roman"/>
                      <w:b/>
                      <w:bCs/>
                      <w:sz w:val="21"/>
                      <w:szCs w:val="22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宋体" w:hAnsi="Cambria Math" w:cs="Times New Roman"/>
                  <w:sz w:val="21"/>
                  <w:szCs w:val="22"/>
                </w:rPr>
                <m:t>×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403.34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mm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1.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806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s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-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4.65×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-5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</m:oMath>
      </m:oMathPara>
    </w:p>
    <w:p w14:paraId="49D2A180" w14:textId="6FF95179" w:rsidR="006F3AD7" w:rsidRPr="00114379" w:rsidRDefault="00E83368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1.13×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-6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</m:oMath>
      </m:oMathPara>
    </w:p>
    <w:p w14:paraId="448C9523" w14:textId="26295432" w:rsidR="0080452F" w:rsidRDefault="005D4247" w:rsidP="0017102E">
      <w:pPr>
        <w:spacing w:after="0" w:line="360" w:lineRule="auto"/>
        <w:rPr>
          <w:rFonts w:ascii="Cambria" w:eastAsia="宋体" w:hAnsi="Cambria" w:cs="Times New Roman" w:hint="eastAsia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根据</w:t>
      </w:r>
      <w:r w:rsidR="00B567EC">
        <w:rPr>
          <w:rFonts w:ascii="Cambria" w:eastAsia="宋体" w:hAnsi="Cambria" w:cs="Times New Roman" w:hint="eastAsia"/>
          <w:sz w:val="21"/>
          <w:szCs w:val="22"/>
        </w:rPr>
        <w:t>转动惯量公式</w:t>
      </w:r>
      <w:r>
        <w:rPr>
          <w:rFonts w:ascii="Cambria" w:eastAsia="宋体" w:hAnsi="Cambria" w:cs="Times New Roman" w:hint="eastAsia"/>
          <w:sz w:val="21"/>
          <w:szCs w:val="22"/>
        </w:rPr>
        <w:t>计算小球对其质心轴的转动惯量</w:t>
      </w:r>
    </w:p>
    <w:p w14:paraId="22CE53EF" w14:textId="1240370C" w:rsidR="00114379" w:rsidRPr="00D25945" w:rsidRDefault="00114379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Sup>
            <m:sSub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C</m:t>
              </m:r>
            </m:sub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'</m:t>
              </m:r>
            </m:sup>
          </m:sSubSup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5</m:t>
              </m:r>
            </m:den>
          </m:f>
          <m:r>
            <w:rPr>
              <w:rFonts w:ascii="Cambria Math" w:eastAsia="宋体" w:hAnsi="Cambria Math" w:cs="Times New Roman" w:hint="eastAsia"/>
              <w:sz w:val="21"/>
              <w:szCs w:val="22"/>
            </w:rPr>
            <m:t>m</m:t>
          </m:r>
          <m:sSubSup>
            <m:sSub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sub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m</m:t>
          </m:r>
          <m:sSubSup>
            <m:sSub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D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sub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  <w:sz w:val="21"/>
              <w:szCs w:val="22"/>
            </w:rPr>
            <m:t>=0.1×32.72g×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19.997mm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=1.31×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-6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</m:oMath>
      </m:oMathPara>
    </w:p>
    <w:p w14:paraId="7361A32E" w14:textId="2021FE7C" w:rsidR="00D25945" w:rsidRDefault="00D25945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相对误差</w:t>
      </w:r>
    </w:p>
    <w:p w14:paraId="573E9893" w14:textId="4CC2D5D9" w:rsidR="00565D78" w:rsidRPr="00B21698" w:rsidRDefault="00565D78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E=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  <w:i/>
                          <w:sz w:val="21"/>
                          <w:szCs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 xml:space="preserve"> 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C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'</m:t>
                  </m:r>
                </m:sup>
              </m:sSub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1.13×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kg∙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1.31×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kg∙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1.31×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-6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kg∙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=13.74%</m:t>
          </m:r>
        </m:oMath>
      </m:oMathPara>
    </w:p>
    <w:p w14:paraId="35E5679E" w14:textId="77777777" w:rsidR="00847014" w:rsidRDefault="00B21698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相对误差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/>
            <w:sz w:val="21"/>
            <w:szCs w:val="22"/>
          </w:rPr>
          <m:t>E</m:t>
        </m:r>
        <m:r>
          <w:rPr>
            <w:rFonts w:ascii="Cambria Math" w:eastAsia="宋体" w:hAnsi="Cambria Math" w:cs="Times New Roman"/>
            <w:sz w:val="21"/>
            <w:szCs w:val="22"/>
          </w:rPr>
          <m:t>=13.74%&gt;10%</m:t>
        </m:r>
      </m:oMath>
      <w:r>
        <w:rPr>
          <w:rFonts w:ascii="Cambria" w:eastAsia="宋体" w:hAnsi="Cambria" w:cs="Times New Roman" w:hint="eastAsia"/>
          <w:sz w:val="21"/>
          <w:szCs w:val="22"/>
        </w:rPr>
        <w:t>，可能的原因有：</w:t>
      </w:r>
    </w:p>
    <w:p w14:paraId="7F63A37B" w14:textId="7F7B3D23" w:rsidR="00B21698" w:rsidRDefault="00B21698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周期测量次数过少、三线摆摆动时还存在小幅度的晃动，影响周期测量精度；肉眼难以判断高度尺是否与上下圆盘齐平，影响摆高测量精度……同时，由（</w:t>
      </w:r>
      <w:r>
        <w:rPr>
          <w:rFonts w:ascii="Cambria" w:eastAsia="宋体" w:hAnsi="Cambria" w:cs="Times New Roman" w:hint="eastAsia"/>
          <w:sz w:val="21"/>
          <w:szCs w:val="22"/>
        </w:rPr>
        <w:t>1</w:t>
      </w:r>
      <w:r>
        <w:rPr>
          <w:rFonts w:ascii="Cambria" w:eastAsia="宋体" w:hAnsi="Cambria" w:cs="Times New Roman" w:hint="eastAsia"/>
          <w:sz w:val="21"/>
          <w:szCs w:val="22"/>
        </w:rPr>
        <w:t>）可知，三线</w:t>
      </w:r>
      <w:proofErr w:type="gramStart"/>
      <w:r>
        <w:rPr>
          <w:rFonts w:ascii="Cambria" w:eastAsia="宋体" w:hAnsi="Cambria" w:cs="Times New Roman" w:hint="eastAsia"/>
          <w:sz w:val="21"/>
          <w:szCs w:val="22"/>
        </w:rPr>
        <w:t>摆摆盘</w:t>
      </w:r>
      <w:proofErr w:type="gramEnd"/>
      <w:r>
        <w:rPr>
          <w:rFonts w:ascii="Cambria" w:eastAsia="宋体" w:hAnsi="Cambria" w:cs="Times New Roman" w:hint="eastAsia"/>
          <w:sz w:val="21"/>
          <w:szCs w:val="22"/>
        </w:rPr>
        <w:t>转动惯量的不确定度较大，因此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J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</m:oMath>
      <w:r>
        <w:rPr>
          <w:rFonts w:ascii="Cambria" w:eastAsia="宋体" w:hAnsi="Cambria" w:cs="Times New Roman" w:hint="eastAsia"/>
          <w:sz w:val="21"/>
          <w:szCs w:val="22"/>
        </w:rPr>
        <w:t>误差较大也可能是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sz w:val="21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J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C</m:t>
            </m:r>
          </m:sub>
        </m:sSub>
      </m:oMath>
      <w:r w:rsidRPr="00B21698">
        <w:rPr>
          <w:rFonts w:ascii="Cambria" w:eastAsia="宋体" w:hAnsi="Cambria" w:cs="Times New Roman" w:hint="eastAsia"/>
          <w:sz w:val="21"/>
          <w:szCs w:val="22"/>
        </w:rPr>
        <w:t>误差较大的原因之一。</w:t>
      </w:r>
    </w:p>
    <w:p w14:paraId="6AE9DBB1" w14:textId="77777777" w:rsidR="00847014" w:rsidRPr="00B21698" w:rsidRDefault="00847014" w:rsidP="0017102E">
      <w:pPr>
        <w:spacing w:after="0" w:line="360" w:lineRule="auto"/>
        <w:rPr>
          <w:rFonts w:ascii="Cambria" w:eastAsia="宋体" w:hAnsi="Cambria" w:cs="Times New Roman" w:hint="eastAsia"/>
          <w:sz w:val="21"/>
          <w:szCs w:val="22"/>
        </w:rPr>
      </w:pPr>
    </w:p>
    <w:p w14:paraId="7083EF6B" w14:textId="299717A4" w:rsidR="00D25945" w:rsidRDefault="00D25945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 xml:space="preserve">2.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验证平行轴定理</w:t>
      </w:r>
    </w:p>
    <w:p w14:paraId="5DA2DA8A" w14:textId="18C251E7" w:rsidR="00D25945" w:rsidRDefault="00A92A0C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根据实验数据计算小球对三线</w:t>
      </w:r>
      <w:proofErr w:type="gramStart"/>
      <w:r>
        <w:rPr>
          <w:rFonts w:ascii="Cambria" w:eastAsia="宋体" w:hAnsi="Cambria" w:cs="Times New Roman" w:hint="eastAsia"/>
          <w:sz w:val="21"/>
          <w:szCs w:val="22"/>
        </w:rPr>
        <w:t>摆中心</w:t>
      </w:r>
      <w:proofErr w:type="gramEnd"/>
      <w:r>
        <w:rPr>
          <w:rFonts w:ascii="Cambria" w:eastAsia="宋体" w:hAnsi="Cambria" w:cs="Times New Roman" w:hint="eastAsia"/>
          <w:sz w:val="21"/>
          <w:szCs w:val="22"/>
        </w:rPr>
        <w:t>轴的转动惯量</w:t>
      </w:r>
    </w:p>
    <w:p w14:paraId="716421D8" w14:textId="77777777" w:rsidR="00F01ED3" w:rsidRPr="00F01ED3" w:rsidRDefault="00F01ED3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x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+3m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gRr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</m:sSub>
            </m:e>
          </m:d>
        </m:oMath>
      </m:oMathPara>
    </w:p>
    <w:p w14:paraId="6CFCDC33" w14:textId="44B987E4" w:rsidR="007547A4" w:rsidRPr="007547A4" w:rsidRDefault="00F01ED3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3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77.01g+</m:t>
                      </m:r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3×</m:t>
                      </m:r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32.72g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×9.80m/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×34.17mm×14.81mm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4×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π</m:t>
                      </m: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  <w:sz w:val="21"/>
                          <w:szCs w:val="22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×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403.3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7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mm</m:t>
                  </m:r>
                </m:den>
              </m:f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1.</m:t>
                      </m:r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3203</m:t>
                      </m:r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-4.65×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-5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kg∙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d>
        </m:oMath>
      </m:oMathPara>
    </w:p>
    <w:p w14:paraId="5671BD35" w14:textId="0C9B092F" w:rsidR="00A92A0C" w:rsidRPr="00B567EC" w:rsidRDefault="007547A4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=1.62×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-5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</m:oMath>
      </m:oMathPara>
    </w:p>
    <w:p w14:paraId="0028E2E9" w14:textId="37504F40" w:rsidR="00B567EC" w:rsidRDefault="00B567EC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根据平行轴定理计算小球对三线</w:t>
      </w:r>
      <w:proofErr w:type="gramStart"/>
      <w:r>
        <w:rPr>
          <w:rFonts w:ascii="Cambria" w:eastAsia="宋体" w:hAnsi="Cambria" w:cs="Times New Roman" w:hint="eastAsia"/>
          <w:sz w:val="21"/>
          <w:szCs w:val="22"/>
        </w:rPr>
        <w:t>摆中心</w:t>
      </w:r>
      <w:proofErr w:type="gramEnd"/>
      <w:r>
        <w:rPr>
          <w:rFonts w:ascii="Cambria" w:eastAsia="宋体" w:hAnsi="Cambria" w:cs="Times New Roman" w:hint="eastAsia"/>
          <w:sz w:val="21"/>
          <w:szCs w:val="22"/>
        </w:rPr>
        <w:t>轴的转动惯量</w:t>
      </w:r>
    </w:p>
    <w:p w14:paraId="1509439A" w14:textId="0F5CA7AB" w:rsidR="007547A4" w:rsidRPr="00EB3476" w:rsidRDefault="007547A4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Sup>
            <m:sSub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x</m:t>
              </m:r>
            </m:sub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'</m:t>
              </m:r>
            </m:sup>
          </m:sSubSup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C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+m</m:t>
          </m:r>
          <m:sSubSup>
            <m:sSub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sub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bSup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1.13×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-6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+32.72</m:t>
          </m:r>
          <m:r>
            <w:rPr>
              <w:rFonts w:ascii="Cambria Math" w:eastAsia="宋体" w:hAnsi="Cambria Math" w:cs="Times New Roman" w:hint="eastAsia"/>
              <w:sz w:val="21"/>
              <w:szCs w:val="22"/>
            </w:rPr>
            <m:t>g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21.90mm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=1.68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-5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</m:oMath>
      </m:oMathPara>
    </w:p>
    <w:p w14:paraId="394F1B0A" w14:textId="4A196FE8" w:rsidR="00EB3476" w:rsidRDefault="00EB3476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相对误差</w:t>
      </w:r>
    </w:p>
    <w:p w14:paraId="53B718AE" w14:textId="18233F77" w:rsidR="00EB3476" w:rsidRPr="00EB3476" w:rsidRDefault="00EB3476" w:rsidP="0017102E">
      <w:pPr>
        <w:spacing w:after="0" w:line="360" w:lineRule="auto"/>
        <w:rPr>
          <w:rFonts w:ascii="Cambria" w:eastAsia="宋体" w:hAnsi="Cambria" w:cs="Times New Roman"/>
          <w:i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E=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b/>
                          <w:bCs/>
                          <w:i/>
                          <w:sz w:val="21"/>
                          <w:szCs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 xml:space="preserve"> J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x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 xml:space="preserve"> 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J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'</m:t>
                  </m:r>
                </m:sup>
              </m:sSub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1.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62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</m:t>
                      </m:r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5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kg∙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-1.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68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</m:t>
                      </m:r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5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kg∙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1.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68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kg∙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=3.57%&lt;5%</m:t>
          </m:r>
        </m:oMath>
      </m:oMathPara>
    </w:p>
    <w:p w14:paraId="53BDAC1C" w14:textId="35B04CF7" w:rsidR="00EB3476" w:rsidRDefault="00EB3476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iCs/>
          <w:sz w:val="21"/>
          <w:szCs w:val="22"/>
        </w:rPr>
        <w:t>相对误差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/>
            <w:sz w:val="21"/>
            <w:szCs w:val="22"/>
          </w:rPr>
          <m:t>E=</m:t>
        </m:r>
        <m:r>
          <w:rPr>
            <w:rFonts w:ascii="Cambria Math" w:eastAsia="宋体" w:hAnsi="Cambria Math" w:cs="Times New Roman"/>
            <w:sz w:val="21"/>
            <w:szCs w:val="22"/>
          </w:rPr>
          <m:t>3.57</m:t>
        </m:r>
        <m:r>
          <w:rPr>
            <w:rFonts w:ascii="Cambria Math" w:eastAsia="宋体" w:hAnsi="Cambria Math" w:cs="Times New Roman"/>
            <w:sz w:val="21"/>
            <w:szCs w:val="22"/>
          </w:rPr>
          <m:t>%</m:t>
        </m:r>
        <m:r>
          <w:rPr>
            <w:rFonts w:ascii="Cambria Math" w:eastAsia="宋体" w:hAnsi="Cambria Math" w:cs="Times New Roman"/>
            <w:sz w:val="21"/>
            <w:szCs w:val="22"/>
          </w:rPr>
          <m:t>&lt;5</m:t>
        </m:r>
        <m:r>
          <w:rPr>
            <w:rFonts w:ascii="Cambria Math" w:eastAsia="宋体" w:hAnsi="Cambria Math" w:cs="Times New Roman"/>
            <w:sz w:val="21"/>
            <w:szCs w:val="22"/>
          </w:rPr>
          <m:t>%</m:t>
        </m:r>
      </m:oMath>
      <w:r>
        <w:rPr>
          <w:rFonts w:ascii="Cambria" w:eastAsia="宋体" w:hAnsi="Cambria" w:cs="Times New Roman" w:hint="eastAsia"/>
          <w:sz w:val="21"/>
          <w:szCs w:val="22"/>
        </w:rPr>
        <w:t>，</w:t>
      </w:r>
      <w:r w:rsidR="00EE290D">
        <w:rPr>
          <w:rFonts w:ascii="Cambria" w:eastAsia="宋体" w:hAnsi="Cambria" w:cs="Times New Roman" w:hint="eastAsia"/>
          <w:sz w:val="21"/>
          <w:szCs w:val="22"/>
        </w:rPr>
        <w:t>因此实验测量结果与理论计算结果近似符合，可以验证平行轴定理成立。</w:t>
      </w:r>
    </w:p>
    <w:p w14:paraId="5116A55B" w14:textId="77777777" w:rsidR="00847014" w:rsidRDefault="00847014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5F19CA5F" w14:textId="77777777" w:rsidR="00847014" w:rsidRDefault="00847014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68F23430" w14:textId="77777777" w:rsidR="00847014" w:rsidRDefault="00847014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6F5C33C5" w14:textId="4EE589DA" w:rsidR="00847014" w:rsidRDefault="008315BD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lastRenderedPageBreak/>
        <w:t xml:space="preserve">3.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用扭摆测量刚体的转动惯量</w:t>
      </w:r>
    </w:p>
    <w:p w14:paraId="08A25F25" w14:textId="156B4675" w:rsidR="00677FBF" w:rsidRDefault="00677FBF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1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</w:t>
      </w:r>
      <w:r w:rsidR="00715C9F">
        <w:rPr>
          <w:rFonts w:ascii="Cambria" w:eastAsia="宋体" w:hAnsi="Cambria" w:cs="Times New Roman" w:hint="eastAsia"/>
          <w:b/>
          <w:bCs/>
          <w:sz w:val="21"/>
          <w:szCs w:val="22"/>
        </w:rPr>
        <w:t>根据理论公式计算大圆环绕垂直环面中心轴的转动惯量</w:t>
      </w:r>
    </w:p>
    <w:p w14:paraId="7406DF90" w14:textId="73E7BA08" w:rsidR="00A21044" w:rsidRPr="00F22091" w:rsidRDefault="00A21044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C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8</m:t>
              </m:r>
            </m:den>
          </m:f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</m:e>
          </m:d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8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99.75g×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72.13mm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83.92mm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Times New Roman"/>
              <w:sz w:val="21"/>
              <w:szCs w:val="22"/>
            </w:rPr>
            <m:t>=1.53×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-4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</m:oMath>
      </m:oMathPara>
    </w:p>
    <w:p w14:paraId="243DD8C5" w14:textId="277534BF" w:rsidR="00F22091" w:rsidRDefault="00F22091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2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）以大圆环转动惯量为参照基准，计算扭摆</w:t>
      </w:r>
      <w:proofErr w:type="gramStart"/>
      <w:r>
        <w:rPr>
          <w:rFonts w:ascii="Cambria" w:eastAsia="宋体" w:hAnsi="Cambria" w:cs="Times New Roman" w:hint="eastAsia"/>
          <w:b/>
          <w:bCs/>
          <w:sz w:val="21"/>
          <w:szCs w:val="22"/>
        </w:rPr>
        <w:t>三爪盘的</w:t>
      </w:r>
      <w:proofErr w:type="gramEnd"/>
      <w:r>
        <w:rPr>
          <w:rFonts w:ascii="Cambria" w:eastAsia="宋体" w:hAnsi="Cambria" w:cs="Times New Roman" w:hint="eastAsia"/>
          <w:b/>
          <w:bCs/>
          <w:sz w:val="21"/>
          <w:szCs w:val="22"/>
        </w:rPr>
        <w:t>转动惯量</w:t>
      </w:r>
    </w:p>
    <w:p w14:paraId="21ABB7D8" w14:textId="34B49812" w:rsidR="008A70E4" w:rsidRPr="00A02E05" w:rsidRDefault="008A70E4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∙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C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1.0255</m:t>
                      </m:r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2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2.1206s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1.0255</m:t>
                      </m:r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2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1.53×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-4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=4.67</m:t>
          </m:r>
          <w:bookmarkStart w:id="0" w:name="OLE_LINK2"/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-5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</m:oMath>
      </m:oMathPara>
      <w:bookmarkEnd w:id="0"/>
    </w:p>
    <w:p w14:paraId="75FE880D" w14:textId="0D94821A" w:rsidR="00A02E05" w:rsidRDefault="00A02E05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3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）计算金属丝的扭转模量和切变模量</w:t>
      </w:r>
    </w:p>
    <w:p w14:paraId="3391EB71" w14:textId="7CDCD72B" w:rsidR="00A02E05" w:rsidRPr="008450C9" w:rsidRDefault="008450C9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K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∙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C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4×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2.1206s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1.0255</m:t>
                      </m:r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2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×1.53×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-4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=1.75×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/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</m:oMath>
      </m:oMathPara>
    </w:p>
    <w:p w14:paraId="55F78DE8" w14:textId="641B6482" w:rsidR="008450C9" w:rsidRPr="00E800BC" w:rsidRDefault="00E800BC" w:rsidP="0017102E">
      <w:pPr>
        <w:spacing w:after="0" w:line="360" w:lineRule="auto"/>
        <w:rPr>
          <w:rFonts w:ascii="Cambria" w:eastAsia="宋体" w:hAnsi="Cambria" w:cs="Times New Roman"/>
          <w:iCs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G=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32LK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π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32×326.77mm×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1.75×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-3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kg∙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/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π×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0.523mm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=7.79×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kg/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m∙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d>
        </m:oMath>
      </m:oMathPara>
    </w:p>
    <w:p w14:paraId="6495D765" w14:textId="3ABEC2DA" w:rsidR="00E800BC" w:rsidRDefault="00E800BC" w:rsidP="0017102E">
      <w:pPr>
        <w:spacing w:after="0" w:line="360" w:lineRule="auto"/>
        <w:rPr>
          <w:rFonts w:ascii="Cambria" w:eastAsia="宋体" w:hAnsi="Cambria" w:cs="Times New Roman"/>
          <w:b/>
          <w:bCs/>
          <w:i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4</w:t>
      </w:r>
      <w:r>
        <w:rPr>
          <w:rFonts w:ascii="Cambria" w:eastAsia="宋体" w:hAnsi="Cambria" w:cs="Times New Roman" w:hint="eastAsia"/>
          <w:b/>
          <w:bCs/>
          <w:iCs/>
          <w:sz w:val="21"/>
          <w:szCs w:val="22"/>
        </w:rPr>
        <w:t>）计算小圆环对垂直环面中心轴的转动惯量</w:t>
      </w:r>
    </w:p>
    <w:p w14:paraId="505499C9" w14:textId="4A1F4055" w:rsidR="000908C0" w:rsidRPr="005569EF" w:rsidRDefault="000908C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C2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∙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J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1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1.6210</m:t>
                      </m:r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2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1.0255</m:t>
                      </m:r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2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1.0255</m:t>
                      </m:r>
                      <m:r>
                        <w:rPr>
                          <w:rFonts w:ascii="Cambria Math" w:eastAsia="宋体" w:hAnsi="Cambria Math" w:cs="Times New Roman" w:hint="eastAsia"/>
                          <w:sz w:val="21"/>
                          <w:szCs w:val="22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4.67×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-5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7.00</m:t>
          </m:r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-5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kg∙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m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</m:sup>
          </m:sSup>
        </m:oMath>
      </m:oMathPara>
    </w:p>
    <w:p w14:paraId="2EAF056F" w14:textId="77777777" w:rsidR="005569EF" w:rsidRPr="004D1404" w:rsidRDefault="005569EF" w:rsidP="0017102E">
      <w:pPr>
        <w:spacing w:after="0" w:line="360" w:lineRule="auto"/>
        <w:rPr>
          <w:rFonts w:ascii="Cambria" w:eastAsia="宋体" w:hAnsi="Cambria" w:cs="Times New Roman" w:hint="eastAsia"/>
          <w:sz w:val="21"/>
          <w:szCs w:val="22"/>
        </w:rPr>
      </w:pPr>
    </w:p>
    <w:p w14:paraId="39605834" w14:textId="77777777" w:rsidR="001B0430" w:rsidRPr="006133DC" w:rsidRDefault="001B0430" w:rsidP="001B0430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 w:rsidRPr="006133DC">
        <w:rPr>
          <w:rFonts w:ascii="Cambria" w:eastAsia="宋体" w:hAnsi="Cambria" w:cs="Times New Roman" w:hint="eastAsia"/>
          <w:b/>
          <w:bCs/>
          <w:sz w:val="24"/>
          <w:szCs w:val="28"/>
        </w:rPr>
        <w:t>六、实验总结与讨论</w:t>
      </w:r>
    </w:p>
    <w:p w14:paraId="2D5A6BA7" w14:textId="77777777" w:rsidR="00E52D19" w:rsidRDefault="005569EF" w:rsidP="0017102E">
      <w:pPr>
        <w:spacing w:after="0" w:line="360" w:lineRule="auto"/>
        <w:rPr>
          <w:rFonts w:ascii="Cambria" w:eastAsia="宋体" w:hAnsi="Cambria" w:cs="Times New Roman"/>
          <w:iCs/>
          <w:sz w:val="21"/>
          <w:szCs w:val="22"/>
        </w:rPr>
      </w:pPr>
      <w:r>
        <w:rPr>
          <w:rFonts w:ascii="Cambria" w:eastAsia="宋体" w:hAnsi="Cambria" w:cs="Times New Roman" w:hint="eastAsia"/>
          <w:iCs/>
          <w:sz w:val="21"/>
          <w:szCs w:val="22"/>
        </w:rPr>
        <w:t>这次的实验在仪器认识、原理理解方面较为简单，但需要测量的量较多，实验过程较为繁琐，同时对有效数字位数、不确定度计算等要求较高</w:t>
      </w:r>
      <w:r w:rsidR="009E409E">
        <w:rPr>
          <w:rFonts w:ascii="Cambria" w:eastAsia="宋体" w:hAnsi="Cambria" w:cs="Times New Roman" w:hint="eastAsia"/>
          <w:iCs/>
          <w:sz w:val="21"/>
          <w:szCs w:val="22"/>
        </w:rPr>
        <w:t>。</w:t>
      </w:r>
    </w:p>
    <w:p w14:paraId="10C54CCA" w14:textId="4349F936" w:rsidR="004D1404" w:rsidRPr="000908C0" w:rsidRDefault="009E409E" w:rsidP="0017102E">
      <w:pPr>
        <w:spacing w:after="0" w:line="360" w:lineRule="auto"/>
        <w:rPr>
          <w:rFonts w:ascii="Cambria" w:eastAsia="宋体" w:hAnsi="Cambria" w:cs="Times New Roman" w:hint="eastAsia"/>
          <w:iCs/>
          <w:sz w:val="21"/>
          <w:szCs w:val="22"/>
        </w:rPr>
      </w:pPr>
      <w:r>
        <w:rPr>
          <w:rFonts w:ascii="Cambria" w:eastAsia="宋体" w:hAnsi="Cambria" w:cs="Times New Roman" w:hint="eastAsia"/>
          <w:iCs/>
          <w:sz w:val="21"/>
          <w:szCs w:val="22"/>
        </w:rPr>
        <w:t>通过这次实验，我第一次较为全面地学习了三线摆、扭摆、数显高度尺、光电门、多功能数字测量仪等仪器的使用方法，并复习了高中所学过的游标卡尺和螺旋测微计的使用方法</w:t>
      </w:r>
      <w:r w:rsidR="00E52D19">
        <w:rPr>
          <w:rFonts w:ascii="Cambria" w:eastAsia="宋体" w:hAnsi="Cambria" w:cs="Times New Roman" w:hint="eastAsia"/>
          <w:iCs/>
          <w:sz w:val="21"/>
          <w:szCs w:val="22"/>
        </w:rPr>
        <w:t>。同时，</w:t>
      </w:r>
      <w:r w:rsidR="00E61F3E">
        <w:rPr>
          <w:rFonts w:ascii="Cambria" w:eastAsia="宋体" w:hAnsi="Cambria" w:cs="Times New Roman" w:hint="eastAsia"/>
          <w:iCs/>
          <w:sz w:val="21"/>
          <w:szCs w:val="22"/>
        </w:rPr>
        <w:t>我也</w:t>
      </w:r>
      <w:r w:rsidR="00233112">
        <w:rPr>
          <w:rFonts w:ascii="Cambria" w:eastAsia="宋体" w:hAnsi="Cambria" w:cs="Times New Roman" w:hint="eastAsia"/>
          <w:iCs/>
          <w:sz w:val="21"/>
          <w:szCs w:val="22"/>
        </w:rPr>
        <w:t>进一步了解了不确定度的计算方法，并且认识到实验中每一步操作对最终结果都会有很大影响</w:t>
      </w:r>
      <w:r w:rsidR="00233112">
        <w:rPr>
          <w:rFonts w:ascii="Cambria" w:eastAsia="宋体" w:hAnsi="Cambria" w:cs="Times New Roman" w:hint="eastAsia"/>
          <w:iCs/>
          <w:sz w:val="21"/>
          <w:szCs w:val="22"/>
        </w:rPr>
        <w:t>（如在使三线摆做转动时，不要使其带有其他方向的晃动）</w:t>
      </w:r>
      <w:r w:rsidR="00233112">
        <w:rPr>
          <w:rFonts w:ascii="Cambria" w:eastAsia="宋体" w:hAnsi="Cambria" w:cs="Times New Roman" w:hint="eastAsia"/>
          <w:iCs/>
          <w:sz w:val="21"/>
          <w:szCs w:val="22"/>
        </w:rPr>
        <w:t>，因此严格、细致操作在实验中非常重要。</w:t>
      </w:r>
    </w:p>
    <w:sectPr w:rsidR="004D1404" w:rsidRPr="000908C0" w:rsidSect="002A392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12FE" w14:textId="77777777" w:rsidR="004C587F" w:rsidRDefault="004C587F" w:rsidP="00F97B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7A6B20" w14:textId="77777777" w:rsidR="004C587F" w:rsidRDefault="004C587F" w:rsidP="00F97B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C7300" w14:textId="77777777" w:rsidR="004C587F" w:rsidRDefault="004C587F" w:rsidP="00F97B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7F6E3B" w14:textId="77777777" w:rsidR="004C587F" w:rsidRDefault="004C587F" w:rsidP="00F97B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A6"/>
    <w:rsid w:val="000205C1"/>
    <w:rsid w:val="00040E0D"/>
    <w:rsid w:val="00041A39"/>
    <w:rsid w:val="00043FDE"/>
    <w:rsid w:val="00052FF2"/>
    <w:rsid w:val="00062232"/>
    <w:rsid w:val="00074BCD"/>
    <w:rsid w:val="000908C0"/>
    <w:rsid w:val="00093868"/>
    <w:rsid w:val="000968D4"/>
    <w:rsid w:val="000B0C60"/>
    <w:rsid w:val="000B545E"/>
    <w:rsid w:val="000B664B"/>
    <w:rsid w:val="000B7A9A"/>
    <w:rsid w:val="000D2779"/>
    <w:rsid w:val="000D4C2A"/>
    <w:rsid w:val="000E2638"/>
    <w:rsid w:val="000F0357"/>
    <w:rsid w:val="000F0684"/>
    <w:rsid w:val="0011374A"/>
    <w:rsid w:val="00114379"/>
    <w:rsid w:val="00117BB6"/>
    <w:rsid w:val="001247AD"/>
    <w:rsid w:val="00124C55"/>
    <w:rsid w:val="00131AF7"/>
    <w:rsid w:val="0014002A"/>
    <w:rsid w:val="001437CF"/>
    <w:rsid w:val="00151EFA"/>
    <w:rsid w:val="00154047"/>
    <w:rsid w:val="001556A3"/>
    <w:rsid w:val="00156233"/>
    <w:rsid w:val="00170DF0"/>
    <w:rsid w:val="0017102E"/>
    <w:rsid w:val="00186703"/>
    <w:rsid w:val="00194438"/>
    <w:rsid w:val="001B0430"/>
    <w:rsid w:val="001B107B"/>
    <w:rsid w:val="001C0032"/>
    <w:rsid w:val="001C104F"/>
    <w:rsid w:val="001C1DAA"/>
    <w:rsid w:val="001C4E7E"/>
    <w:rsid w:val="001D5166"/>
    <w:rsid w:val="001E16A1"/>
    <w:rsid w:val="001E3669"/>
    <w:rsid w:val="001F0993"/>
    <w:rsid w:val="001F79EC"/>
    <w:rsid w:val="00207F10"/>
    <w:rsid w:val="00211F7F"/>
    <w:rsid w:val="00212B34"/>
    <w:rsid w:val="00222E38"/>
    <w:rsid w:val="002309A3"/>
    <w:rsid w:val="00230E73"/>
    <w:rsid w:val="00233112"/>
    <w:rsid w:val="00235714"/>
    <w:rsid w:val="002427C9"/>
    <w:rsid w:val="00245F36"/>
    <w:rsid w:val="002512BD"/>
    <w:rsid w:val="00253CF9"/>
    <w:rsid w:val="0026719C"/>
    <w:rsid w:val="00294518"/>
    <w:rsid w:val="00296B6A"/>
    <w:rsid w:val="002A3929"/>
    <w:rsid w:val="002A46F9"/>
    <w:rsid w:val="002A6C35"/>
    <w:rsid w:val="002A716D"/>
    <w:rsid w:val="002A79B4"/>
    <w:rsid w:val="002B16AD"/>
    <w:rsid w:val="002C159C"/>
    <w:rsid w:val="002C3A38"/>
    <w:rsid w:val="002E2C75"/>
    <w:rsid w:val="002E511D"/>
    <w:rsid w:val="002E7CA9"/>
    <w:rsid w:val="002F14D3"/>
    <w:rsid w:val="002F1C2B"/>
    <w:rsid w:val="002F5965"/>
    <w:rsid w:val="00320AA1"/>
    <w:rsid w:val="00323817"/>
    <w:rsid w:val="00330E6C"/>
    <w:rsid w:val="003376A4"/>
    <w:rsid w:val="003429FF"/>
    <w:rsid w:val="00342A94"/>
    <w:rsid w:val="00343A07"/>
    <w:rsid w:val="00343CFA"/>
    <w:rsid w:val="00385149"/>
    <w:rsid w:val="00393B8F"/>
    <w:rsid w:val="00396EFA"/>
    <w:rsid w:val="003C0233"/>
    <w:rsid w:val="003C20B2"/>
    <w:rsid w:val="003C2DF7"/>
    <w:rsid w:val="003C3588"/>
    <w:rsid w:val="003E1CEA"/>
    <w:rsid w:val="003F0DF9"/>
    <w:rsid w:val="003F5C90"/>
    <w:rsid w:val="004076E1"/>
    <w:rsid w:val="0041493D"/>
    <w:rsid w:val="00421A55"/>
    <w:rsid w:val="0044355B"/>
    <w:rsid w:val="00453ADF"/>
    <w:rsid w:val="00461BBF"/>
    <w:rsid w:val="004623F7"/>
    <w:rsid w:val="004831CD"/>
    <w:rsid w:val="004B42E9"/>
    <w:rsid w:val="004C587F"/>
    <w:rsid w:val="004D1042"/>
    <w:rsid w:val="004D1404"/>
    <w:rsid w:val="004E358D"/>
    <w:rsid w:val="004E6E39"/>
    <w:rsid w:val="004F1005"/>
    <w:rsid w:val="004F3C8E"/>
    <w:rsid w:val="00502C6B"/>
    <w:rsid w:val="00544E67"/>
    <w:rsid w:val="00547B3C"/>
    <w:rsid w:val="005542E3"/>
    <w:rsid w:val="005569EF"/>
    <w:rsid w:val="00564E2D"/>
    <w:rsid w:val="00565D78"/>
    <w:rsid w:val="0057277F"/>
    <w:rsid w:val="00573189"/>
    <w:rsid w:val="00577CB2"/>
    <w:rsid w:val="00595B89"/>
    <w:rsid w:val="00597AB6"/>
    <w:rsid w:val="005A7D0E"/>
    <w:rsid w:val="005B0053"/>
    <w:rsid w:val="005B0C40"/>
    <w:rsid w:val="005B561A"/>
    <w:rsid w:val="005C0AD5"/>
    <w:rsid w:val="005C0F02"/>
    <w:rsid w:val="005C51F7"/>
    <w:rsid w:val="005C6B12"/>
    <w:rsid w:val="005D4247"/>
    <w:rsid w:val="00606954"/>
    <w:rsid w:val="006133DC"/>
    <w:rsid w:val="00620BC1"/>
    <w:rsid w:val="006239FF"/>
    <w:rsid w:val="00627699"/>
    <w:rsid w:val="00632E43"/>
    <w:rsid w:val="00640464"/>
    <w:rsid w:val="00640BAF"/>
    <w:rsid w:val="00642540"/>
    <w:rsid w:val="006427B0"/>
    <w:rsid w:val="00647CC0"/>
    <w:rsid w:val="006558C1"/>
    <w:rsid w:val="00660F06"/>
    <w:rsid w:val="0066182D"/>
    <w:rsid w:val="0066542A"/>
    <w:rsid w:val="00676156"/>
    <w:rsid w:val="00676B40"/>
    <w:rsid w:val="00677FBF"/>
    <w:rsid w:val="00686E4A"/>
    <w:rsid w:val="00690A91"/>
    <w:rsid w:val="00694FF3"/>
    <w:rsid w:val="006A7A4A"/>
    <w:rsid w:val="006B1C76"/>
    <w:rsid w:val="006B321B"/>
    <w:rsid w:val="006B3519"/>
    <w:rsid w:val="006D1DAA"/>
    <w:rsid w:val="006D4158"/>
    <w:rsid w:val="006E2D4D"/>
    <w:rsid w:val="006F1965"/>
    <w:rsid w:val="006F34EC"/>
    <w:rsid w:val="006F3AD7"/>
    <w:rsid w:val="006F4255"/>
    <w:rsid w:val="00700887"/>
    <w:rsid w:val="00704916"/>
    <w:rsid w:val="00705C2C"/>
    <w:rsid w:val="00711474"/>
    <w:rsid w:val="00712D0C"/>
    <w:rsid w:val="00715C9F"/>
    <w:rsid w:val="007238FB"/>
    <w:rsid w:val="00730500"/>
    <w:rsid w:val="007457C8"/>
    <w:rsid w:val="00745940"/>
    <w:rsid w:val="007547A4"/>
    <w:rsid w:val="00767ECF"/>
    <w:rsid w:val="00767F9F"/>
    <w:rsid w:val="00775274"/>
    <w:rsid w:val="007822C6"/>
    <w:rsid w:val="0078291A"/>
    <w:rsid w:val="00782CBA"/>
    <w:rsid w:val="00787C88"/>
    <w:rsid w:val="007912B1"/>
    <w:rsid w:val="007B3A55"/>
    <w:rsid w:val="007C6596"/>
    <w:rsid w:val="007D409F"/>
    <w:rsid w:val="007E1B4B"/>
    <w:rsid w:val="007E39C4"/>
    <w:rsid w:val="007E6DEB"/>
    <w:rsid w:val="007E7F59"/>
    <w:rsid w:val="007F5075"/>
    <w:rsid w:val="007F64EE"/>
    <w:rsid w:val="00801B6A"/>
    <w:rsid w:val="0080452F"/>
    <w:rsid w:val="008166C8"/>
    <w:rsid w:val="008315BD"/>
    <w:rsid w:val="00834C3F"/>
    <w:rsid w:val="00837744"/>
    <w:rsid w:val="008423B9"/>
    <w:rsid w:val="00842F99"/>
    <w:rsid w:val="00843B16"/>
    <w:rsid w:val="00843EF6"/>
    <w:rsid w:val="008450C9"/>
    <w:rsid w:val="00847014"/>
    <w:rsid w:val="00862E8D"/>
    <w:rsid w:val="00863F2A"/>
    <w:rsid w:val="00865AD0"/>
    <w:rsid w:val="0088706B"/>
    <w:rsid w:val="00892598"/>
    <w:rsid w:val="008935FB"/>
    <w:rsid w:val="008A04BC"/>
    <w:rsid w:val="008A305C"/>
    <w:rsid w:val="008A70E4"/>
    <w:rsid w:val="008B4BD5"/>
    <w:rsid w:val="008B5B4D"/>
    <w:rsid w:val="008C296D"/>
    <w:rsid w:val="008C336D"/>
    <w:rsid w:val="008C65A5"/>
    <w:rsid w:val="008C7718"/>
    <w:rsid w:val="008D0677"/>
    <w:rsid w:val="008D6638"/>
    <w:rsid w:val="008E5B8C"/>
    <w:rsid w:val="009053E5"/>
    <w:rsid w:val="00924F10"/>
    <w:rsid w:val="00937E0E"/>
    <w:rsid w:val="00941309"/>
    <w:rsid w:val="009454A2"/>
    <w:rsid w:val="0094606E"/>
    <w:rsid w:val="00953450"/>
    <w:rsid w:val="00961956"/>
    <w:rsid w:val="009653C8"/>
    <w:rsid w:val="00976315"/>
    <w:rsid w:val="009775D0"/>
    <w:rsid w:val="0098625A"/>
    <w:rsid w:val="00993047"/>
    <w:rsid w:val="00997E94"/>
    <w:rsid w:val="009A793E"/>
    <w:rsid w:val="009B2536"/>
    <w:rsid w:val="009B3455"/>
    <w:rsid w:val="009B4E4E"/>
    <w:rsid w:val="009C142F"/>
    <w:rsid w:val="009C36F7"/>
    <w:rsid w:val="009C5F05"/>
    <w:rsid w:val="009C5F07"/>
    <w:rsid w:val="009D1359"/>
    <w:rsid w:val="009D54E3"/>
    <w:rsid w:val="009E409E"/>
    <w:rsid w:val="009F4EFD"/>
    <w:rsid w:val="00A02E05"/>
    <w:rsid w:val="00A06E2F"/>
    <w:rsid w:val="00A113AE"/>
    <w:rsid w:val="00A164AC"/>
    <w:rsid w:val="00A21044"/>
    <w:rsid w:val="00A374AA"/>
    <w:rsid w:val="00A5520E"/>
    <w:rsid w:val="00A609AD"/>
    <w:rsid w:val="00A723EA"/>
    <w:rsid w:val="00A7293A"/>
    <w:rsid w:val="00A92A0C"/>
    <w:rsid w:val="00A9512F"/>
    <w:rsid w:val="00AA2A78"/>
    <w:rsid w:val="00AA43EB"/>
    <w:rsid w:val="00AA6AC4"/>
    <w:rsid w:val="00AB613D"/>
    <w:rsid w:val="00AC1A5B"/>
    <w:rsid w:val="00AC4935"/>
    <w:rsid w:val="00AD2374"/>
    <w:rsid w:val="00AD61D2"/>
    <w:rsid w:val="00AD7452"/>
    <w:rsid w:val="00AE1F9C"/>
    <w:rsid w:val="00AE4BF6"/>
    <w:rsid w:val="00AE7F2B"/>
    <w:rsid w:val="00AF198D"/>
    <w:rsid w:val="00AF1C73"/>
    <w:rsid w:val="00AF5794"/>
    <w:rsid w:val="00B06861"/>
    <w:rsid w:val="00B11F6D"/>
    <w:rsid w:val="00B21698"/>
    <w:rsid w:val="00B4312B"/>
    <w:rsid w:val="00B567EC"/>
    <w:rsid w:val="00B60491"/>
    <w:rsid w:val="00B61C4D"/>
    <w:rsid w:val="00B83592"/>
    <w:rsid w:val="00B85A15"/>
    <w:rsid w:val="00B90F15"/>
    <w:rsid w:val="00B95012"/>
    <w:rsid w:val="00BA209B"/>
    <w:rsid w:val="00BB05AA"/>
    <w:rsid w:val="00BB1C3F"/>
    <w:rsid w:val="00BC6C1A"/>
    <w:rsid w:val="00BC767C"/>
    <w:rsid w:val="00BD3BCA"/>
    <w:rsid w:val="00BF3C8B"/>
    <w:rsid w:val="00C009A8"/>
    <w:rsid w:val="00C018FD"/>
    <w:rsid w:val="00C02A16"/>
    <w:rsid w:val="00C07D9A"/>
    <w:rsid w:val="00C12A68"/>
    <w:rsid w:val="00C133BD"/>
    <w:rsid w:val="00C14CD7"/>
    <w:rsid w:val="00C269A3"/>
    <w:rsid w:val="00C31C3E"/>
    <w:rsid w:val="00C3552A"/>
    <w:rsid w:val="00C57659"/>
    <w:rsid w:val="00C57BA1"/>
    <w:rsid w:val="00C70197"/>
    <w:rsid w:val="00C838D3"/>
    <w:rsid w:val="00C9152F"/>
    <w:rsid w:val="00C91AC5"/>
    <w:rsid w:val="00CA1787"/>
    <w:rsid w:val="00CA3466"/>
    <w:rsid w:val="00CB15B6"/>
    <w:rsid w:val="00CB25BA"/>
    <w:rsid w:val="00CB7CE9"/>
    <w:rsid w:val="00CC2EDA"/>
    <w:rsid w:val="00CC3458"/>
    <w:rsid w:val="00CC3CBE"/>
    <w:rsid w:val="00CC4948"/>
    <w:rsid w:val="00CD1E80"/>
    <w:rsid w:val="00CD40C9"/>
    <w:rsid w:val="00CD7B8B"/>
    <w:rsid w:val="00CE6922"/>
    <w:rsid w:val="00CF3AF7"/>
    <w:rsid w:val="00CF6C49"/>
    <w:rsid w:val="00D25945"/>
    <w:rsid w:val="00D36F02"/>
    <w:rsid w:val="00D4165E"/>
    <w:rsid w:val="00D438DE"/>
    <w:rsid w:val="00D54132"/>
    <w:rsid w:val="00D624D4"/>
    <w:rsid w:val="00D6642A"/>
    <w:rsid w:val="00D67B2A"/>
    <w:rsid w:val="00D7049C"/>
    <w:rsid w:val="00D729C7"/>
    <w:rsid w:val="00D75156"/>
    <w:rsid w:val="00D829CA"/>
    <w:rsid w:val="00D903F8"/>
    <w:rsid w:val="00D97DC6"/>
    <w:rsid w:val="00DA63F9"/>
    <w:rsid w:val="00DB01B4"/>
    <w:rsid w:val="00DB0846"/>
    <w:rsid w:val="00DB29FA"/>
    <w:rsid w:val="00DB2ED8"/>
    <w:rsid w:val="00DC2757"/>
    <w:rsid w:val="00DC64DB"/>
    <w:rsid w:val="00DF0C99"/>
    <w:rsid w:val="00DF4C10"/>
    <w:rsid w:val="00DF4F4C"/>
    <w:rsid w:val="00E00490"/>
    <w:rsid w:val="00E018BA"/>
    <w:rsid w:val="00E05826"/>
    <w:rsid w:val="00E11702"/>
    <w:rsid w:val="00E22031"/>
    <w:rsid w:val="00E33A85"/>
    <w:rsid w:val="00E4284D"/>
    <w:rsid w:val="00E461A2"/>
    <w:rsid w:val="00E52D19"/>
    <w:rsid w:val="00E61F3E"/>
    <w:rsid w:val="00E678A8"/>
    <w:rsid w:val="00E702C4"/>
    <w:rsid w:val="00E71F08"/>
    <w:rsid w:val="00E76A74"/>
    <w:rsid w:val="00E772EF"/>
    <w:rsid w:val="00E800BC"/>
    <w:rsid w:val="00E8289E"/>
    <w:rsid w:val="00E83368"/>
    <w:rsid w:val="00E8569E"/>
    <w:rsid w:val="00E91306"/>
    <w:rsid w:val="00E9217C"/>
    <w:rsid w:val="00EA1EEA"/>
    <w:rsid w:val="00EA60A0"/>
    <w:rsid w:val="00EA6CB0"/>
    <w:rsid w:val="00EB23A4"/>
    <w:rsid w:val="00EB23B4"/>
    <w:rsid w:val="00EB3476"/>
    <w:rsid w:val="00EB3C9E"/>
    <w:rsid w:val="00EB7BEC"/>
    <w:rsid w:val="00EC3E71"/>
    <w:rsid w:val="00EC57BA"/>
    <w:rsid w:val="00ED0E69"/>
    <w:rsid w:val="00EE290D"/>
    <w:rsid w:val="00EE4A24"/>
    <w:rsid w:val="00F01ED3"/>
    <w:rsid w:val="00F047D9"/>
    <w:rsid w:val="00F07E49"/>
    <w:rsid w:val="00F22091"/>
    <w:rsid w:val="00F23E00"/>
    <w:rsid w:val="00F2418F"/>
    <w:rsid w:val="00F35793"/>
    <w:rsid w:val="00F433DE"/>
    <w:rsid w:val="00F45349"/>
    <w:rsid w:val="00F54CA6"/>
    <w:rsid w:val="00F658B0"/>
    <w:rsid w:val="00F716D1"/>
    <w:rsid w:val="00F74262"/>
    <w:rsid w:val="00F764A1"/>
    <w:rsid w:val="00F805C1"/>
    <w:rsid w:val="00F90301"/>
    <w:rsid w:val="00F97BFE"/>
    <w:rsid w:val="00FA736A"/>
    <w:rsid w:val="00FB7959"/>
    <w:rsid w:val="00FD2C77"/>
    <w:rsid w:val="00FD309D"/>
    <w:rsid w:val="00FD679B"/>
    <w:rsid w:val="00FE1DD3"/>
    <w:rsid w:val="00F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604DD"/>
  <w15:chartTrackingRefBased/>
  <w15:docId w15:val="{0697EC50-51B4-4C5F-A726-D9E1A488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4C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C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C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C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C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C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C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C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4C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4C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4C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4C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4C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4C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4C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4C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C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4C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4C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4C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4C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4C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4CA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678A8"/>
    <w:rPr>
      <w:color w:val="666666"/>
    </w:rPr>
  </w:style>
  <w:style w:type="paragraph" w:styleId="af">
    <w:name w:val="header"/>
    <w:basedOn w:val="a"/>
    <w:link w:val="af0"/>
    <w:uiPriority w:val="99"/>
    <w:unhideWhenUsed/>
    <w:rsid w:val="00F97B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97BF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7B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97B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FC17A-7098-4FD7-B7B5-1D599D5DE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8</Pages>
  <Words>1446</Words>
  <Characters>2618</Characters>
  <Application>Microsoft Office Word</Application>
  <DocSecurity>0</DocSecurity>
  <Lines>261</Lines>
  <Paragraphs>312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Hongjin Wu</dc:creator>
  <cp:keywords/>
  <dc:description/>
  <cp:lastModifiedBy>Hongjin Wu</cp:lastModifiedBy>
  <cp:revision>163</cp:revision>
  <cp:lastPrinted>2025-11-18T14:55:00Z</cp:lastPrinted>
  <dcterms:created xsi:type="dcterms:W3CDTF">2025-10-21T12:15:00Z</dcterms:created>
  <dcterms:modified xsi:type="dcterms:W3CDTF">2025-11-18T15:01:00Z</dcterms:modified>
</cp:coreProperties>
</file>