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12" w:rsidRPr="00504312" w:rsidRDefault="00504312">
      <w:pPr>
        <w:rPr>
          <w:rFonts w:eastAsiaTheme="minorHAnsi"/>
          <w:szCs w:val="21"/>
        </w:rPr>
      </w:pPr>
    </w:p>
    <w:p w:rsidR="00504312" w:rsidRDefault="00504312" w:rsidP="00504312">
      <w:pPr>
        <w:ind w:left="283" w:firstLine="283"/>
        <w:rPr>
          <w:rFonts w:eastAsiaTheme="minorHAnsi" w:cs="Arial Unicode MS"/>
          <w:szCs w:val="21"/>
        </w:rPr>
      </w:pPr>
      <w:r w:rsidRPr="00504312">
        <w:rPr>
          <w:rFonts w:eastAsiaTheme="minorHAnsi" w:cs="Arial Unicode MS"/>
          <w:szCs w:val="21"/>
        </w:rPr>
        <w:t>1：伤害/大范围：</w:t>
      </w:r>
      <w:r>
        <w:rPr>
          <w:rFonts w:eastAsiaTheme="minorHAnsi" w:cs="Arial Unicode MS" w:hint="eastAsia"/>
          <w:szCs w:val="21"/>
        </w:rPr>
        <w:t>向前挥砍数段后跳起，</w:t>
      </w:r>
      <w:r w:rsidRPr="00504312">
        <w:rPr>
          <w:rFonts w:eastAsiaTheme="minorHAnsi" w:cs="Arial Unicode MS"/>
          <w:szCs w:val="21"/>
        </w:rPr>
        <w:t>跳跃后向前方的地面重劈，释放出强大剑气，</w:t>
      </w:r>
      <w:r>
        <w:rPr>
          <w:rFonts w:eastAsiaTheme="minorHAnsi" w:cs="Arial Unicode MS" w:hint="eastAsia"/>
          <w:szCs w:val="21"/>
        </w:rPr>
        <w:t>剑气会向前方飞行</w:t>
      </w:r>
      <w:r>
        <w:rPr>
          <w:rFonts w:eastAsiaTheme="minorHAnsi" w:cs="Arial Unicode MS"/>
          <w:szCs w:val="21"/>
        </w:rPr>
        <w:t>10M</w:t>
      </w:r>
      <w:r>
        <w:rPr>
          <w:rFonts w:eastAsiaTheme="minorHAnsi" w:cs="Arial Unicode MS" w:hint="eastAsia"/>
          <w:szCs w:val="21"/>
        </w:rPr>
        <w:t>。对命中的</w:t>
      </w:r>
      <w:r w:rsidRPr="00504312">
        <w:rPr>
          <w:rFonts w:eastAsiaTheme="minorHAnsi" w:cs="Arial Unicode MS"/>
          <w:szCs w:val="21"/>
        </w:rPr>
        <w:t>敌人造成相当于大量伤害（攻击系数2.5，削韧值待定）</w:t>
      </w:r>
    </w:p>
    <w:p w:rsidR="00504312" w:rsidRPr="00B65781" w:rsidRDefault="00504312" w:rsidP="00504312">
      <w:pPr>
        <w:ind w:left="283" w:firstLine="283"/>
        <w:rPr>
          <w:rFonts w:eastAsiaTheme="minorHAnsi"/>
          <w:szCs w:val="21"/>
        </w:rPr>
      </w:pPr>
      <w:r>
        <w:rPr>
          <w:rFonts w:eastAsiaTheme="minorHAnsi" w:cs="Arial Unicode MS"/>
          <w:szCs w:val="21"/>
        </w:rPr>
        <w:t>C</w:t>
      </w:r>
      <w:r>
        <w:rPr>
          <w:rFonts w:eastAsiaTheme="minorHAnsi" w:cs="Arial Unicode MS" w:hint="eastAsia"/>
          <w:szCs w:val="21"/>
        </w:rPr>
        <w:t>d：1</w:t>
      </w:r>
      <w:r>
        <w:rPr>
          <w:rFonts w:eastAsiaTheme="minorHAnsi" w:cs="Arial Unicode MS"/>
          <w:szCs w:val="21"/>
        </w:rPr>
        <w:t>0</w:t>
      </w:r>
      <w:r>
        <w:rPr>
          <w:rFonts w:eastAsiaTheme="minorHAnsi" w:cs="Arial Unicode MS" w:hint="eastAsia"/>
          <w:szCs w:val="21"/>
        </w:rPr>
        <w:t>s</w:t>
      </w:r>
      <w:r>
        <w:rPr>
          <w:rFonts w:eastAsiaTheme="minorHAnsi" w:cs="Arial Unicode MS"/>
          <w:szCs w:val="21"/>
        </w:rPr>
        <w:t xml:space="preserve"> </w:t>
      </w:r>
      <w:r>
        <w:rPr>
          <w:rFonts w:eastAsiaTheme="minorHAnsi" w:cs="Arial Unicode MS" w:hint="eastAsia"/>
          <w:szCs w:val="21"/>
        </w:rPr>
        <w:t>cost：</w:t>
      </w:r>
      <w:r>
        <w:rPr>
          <w:rFonts w:eastAsiaTheme="minorHAnsi" w:cs="Arial Unicode MS"/>
          <w:szCs w:val="21"/>
        </w:rPr>
        <w:t>20</w:t>
      </w:r>
      <w:r>
        <w:rPr>
          <w:rFonts w:eastAsiaTheme="minorHAnsi" w:cs="Arial Unicode MS" w:hint="eastAsia"/>
          <w:szCs w:val="21"/>
        </w:rPr>
        <w:t>能量</w:t>
      </w:r>
      <w:r w:rsidR="00B65781">
        <w:rPr>
          <w:noProof/>
        </w:rPr>
        <w:drawing>
          <wp:inline distT="0" distB="0" distL="0" distR="0" wp14:anchorId="432E438E" wp14:editId="0D06C8FD">
            <wp:extent cx="107632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  <w:r w:rsidRPr="00504312">
        <w:rPr>
          <w:rFonts w:eastAsiaTheme="minorHAnsi" w:cs="Arial Unicode MS"/>
          <w:szCs w:val="21"/>
        </w:rPr>
        <w:t>2：属性强化：记下来5s内获得霸体和40%减伤，同时提升30%攻速和20%伤害</w:t>
      </w:r>
    </w:p>
    <w:p w:rsidR="00504312" w:rsidRPr="00504312" w:rsidRDefault="00504312" w:rsidP="00504312">
      <w:pPr>
        <w:widowControl/>
        <w:numPr>
          <w:ilvl w:val="0"/>
          <w:numId w:val="1"/>
        </w:numPr>
        <w:spacing w:line="276" w:lineRule="auto"/>
        <w:jc w:val="left"/>
        <w:rPr>
          <w:rFonts w:eastAsiaTheme="minorHAnsi"/>
          <w:szCs w:val="21"/>
        </w:rPr>
      </w:pPr>
      <w:r>
        <w:rPr>
          <w:rFonts w:eastAsiaTheme="minorHAnsi" w:cs="Arial Unicode MS"/>
          <w:szCs w:val="21"/>
        </w:rPr>
        <w:t>C</w:t>
      </w:r>
      <w:r>
        <w:rPr>
          <w:rFonts w:eastAsiaTheme="minorHAnsi" w:cs="Arial Unicode MS" w:hint="eastAsia"/>
          <w:szCs w:val="21"/>
        </w:rPr>
        <w:t>d：2</w:t>
      </w:r>
      <w:r>
        <w:rPr>
          <w:rFonts w:eastAsiaTheme="minorHAnsi" w:cs="Arial Unicode MS"/>
          <w:szCs w:val="21"/>
        </w:rPr>
        <w:t>0</w:t>
      </w:r>
      <w:r>
        <w:rPr>
          <w:rFonts w:eastAsiaTheme="minorHAnsi" w:cs="Arial Unicode MS" w:hint="eastAsia"/>
          <w:szCs w:val="21"/>
        </w:rPr>
        <w:t>s cost：</w:t>
      </w:r>
      <w:r>
        <w:rPr>
          <w:rFonts w:eastAsiaTheme="minorHAnsi" w:cs="Arial Unicode MS"/>
          <w:szCs w:val="21"/>
        </w:rPr>
        <w:t>15</w:t>
      </w:r>
      <w:r>
        <w:rPr>
          <w:rFonts w:eastAsiaTheme="minorHAnsi" w:cs="Arial Unicode MS" w:hint="eastAsia"/>
          <w:szCs w:val="21"/>
        </w:rPr>
        <w:t>能量</w:t>
      </w:r>
      <w:r w:rsidR="00B65781">
        <w:rPr>
          <w:noProof/>
        </w:rPr>
        <w:drawing>
          <wp:inline distT="0" distB="0" distL="0" distR="0" wp14:anchorId="4728D81A" wp14:editId="63E09B4B">
            <wp:extent cx="12477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  <w:r w:rsidRPr="00504312">
        <w:rPr>
          <w:rFonts w:eastAsiaTheme="minorHAnsi" w:cs="Arial Unicode MS"/>
          <w:szCs w:val="21"/>
        </w:rPr>
        <w:t>3：聚怪/控制：斩断空气制造一股龙卷风，将1500范围内的敌人向龙卷中心牵引并持续收到伤害（攻击系数0.3，削韧值待定），持续5s</w:t>
      </w:r>
      <w:r>
        <w:rPr>
          <w:rFonts w:eastAsiaTheme="minorHAnsi" w:cs="Arial Unicode MS"/>
          <w:szCs w:val="21"/>
        </w:rPr>
        <w:t>（</w:t>
      </w:r>
      <w:r w:rsidRPr="00504312">
        <w:rPr>
          <w:rFonts w:eastAsiaTheme="minorHAnsi" w:cs="Arial Unicode MS"/>
          <w:szCs w:val="21"/>
        </w:rPr>
        <w:t>持续牵引）</w:t>
      </w:r>
    </w:p>
    <w:p w:rsidR="00504312" w:rsidRPr="00B65781" w:rsidRDefault="00504312" w:rsidP="00504312">
      <w:pPr>
        <w:ind w:left="283" w:firstLine="283"/>
        <w:rPr>
          <w:rFonts w:eastAsiaTheme="minorHAnsi"/>
          <w:szCs w:val="21"/>
        </w:rPr>
      </w:pPr>
      <w:r>
        <w:rPr>
          <w:rFonts w:eastAsiaTheme="minorHAnsi"/>
          <w:szCs w:val="21"/>
        </w:rPr>
        <w:t>C</w:t>
      </w:r>
      <w:r>
        <w:rPr>
          <w:rFonts w:eastAsiaTheme="minorHAnsi" w:hint="eastAsia"/>
          <w:szCs w:val="21"/>
        </w:rPr>
        <w:t>d：2</w:t>
      </w:r>
      <w:r>
        <w:rPr>
          <w:rFonts w:eastAsiaTheme="minorHAnsi"/>
          <w:szCs w:val="21"/>
        </w:rPr>
        <w:t>5</w:t>
      </w:r>
      <w:r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cost：2</w:t>
      </w:r>
      <w:r>
        <w:rPr>
          <w:rFonts w:eastAsiaTheme="minorHAnsi"/>
          <w:szCs w:val="21"/>
        </w:rPr>
        <w:t>0</w:t>
      </w:r>
      <w:r>
        <w:rPr>
          <w:rFonts w:eastAsiaTheme="minorHAnsi" w:hint="eastAsia"/>
          <w:szCs w:val="21"/>
        </w:rPr>
        <w:t>能量</w:t>
      </w:r>
      <w:r w:rsidR="00B65781">
        <w:rPr>
          <w:noProof/>
        </w:rPr>
        <w:drawing>
          <wp:inline distT="0" distB="0" distL="0" distR="0" wp14:anchorId="58942901" wp14:editId="6491949A">
            <wp:extent cx="990600" cy="177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2" w:rsidRPr="00504312" w:rsidRDefault="00504312" w:rsidP="00504312">
      <w:pPr>
        <w:rPr>
          <w:rFonts w:eastAsiaTheme="minorHAnsi"/>
          <w:szCs w:val="21"/>
        </w:rPr>
      </w:pP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  <w:r w:rsidRPr="00504312">
        <w:rPr>
          <w:rFonts w:eastAsiaTheme="minorHAnsi" w:cs="Arial Unicode MS"/>
          <w:szCs w:val="21"/>
        </w:rPr>
        <w:t>4：控制/滞空/范围：横向释放出一道能够斩断空间的剑气，被命中的敌人会收到伤害（攻击系数1.3）并被停滞在被击飞的起始状态，3s后以z轴方向挑飞。（动画未找齐）（</w:t>
      </w:r>
      <w:r w:rsidRPr="00504312">
        <w:rPr>
          <w:rFonts w:eastAsiaTheme="minorHAnsi" w:cs="Arial Unicode MS"/>
          <w:color w:val="FF0000"/>
          <w:szCs w:val="21"/>
        </w:rPr>
        <w:t>技术逻辑：第一段剑气伤害命中时，将受击动画帧数速率调制0.1，第二段伤害判定触</w:t>
      </w:r>
      <w:r w:rsidRPr="00504312">
        <w:rPr>
          <w:rFonts w:eastAsiaTheme="minorHAnsi" w:cs="Arial Unicode MS"/>
          <w:color w:val="FF0000"/>
          <w:szCs w:val="21"/>
        </w:rPr>
        <w:lastRenderedPageBreak/>
        <w:t>发后动画帧数恢复正常并且额外触发一个击飞逻辑，此外，如果在第二段伤害判定之前，怪物的动画帧数速率也会恢复正常</w:t>
      </w:r>
      <w:r w:rsidRPr="00504312">
        <w:rPr>
          <w:rFonts w:eastAsiaTheme="minorHAnsi" w:cs="Arial Unicode MS"/>
          <w:szCs w:val="21"/>
        </w:rPr>
        <w:t>。）</w:t>
      </w:r>
    </w:p>
    <w:p w:rsidR="00504312" w:rsidRDefault="00C332B9" w:rsidP="00504312">
      <w:pPr>
        <w:ind w:left="283" w:firstLine="283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</w:t>
      </w:r>
      <w:bookmarkStart w:id="0" w:name="_GoBack"/>
      <w:bookmarkEnd w:id="0"/>
      <w:r>
        <w:rPr>
          <w:rFonts w:eastAsiaTheme="minorHAnsi" w:hint="eastAsia"/>
          <w:szCs w:val="21"/>
        </w:rPr>
        <w:t>闲置）</w:t>
      </w:r>
    </w:p>
    <w:p w:rsidR="00C332B9" w:rsidRDefault="00C332B9" w:rsidP="00504312">
      <w:pPr>
        <w:ind w:left="283" w:firstLine="283"/>
        <w:rPr>
          <w:rFonts w:eastAsiaTheme="minorHAnsi"/>
          <w:szCs w:val="21"/>
        </w:rPr>
      </w:pPr>
    </w:p>
    <w:p w:rsidR="00C332B9" w:rsidRPr="00504312" w:rsidRDefault="00C332B9" w:rsidP="00504312">
      <w:pPr>
        <w:ind w:left="283" w:firstLine="283"/>
        <w:rPr>
          <w:rFonts w:eastAsiaTheme="minorHAnsi" w:hint="eastAsia"/>
          <w:szCs w:val="21"/>
        </w:rPr>
      </w:pPr>
    </w:p>
    <w:p w:rsidR="00504312" w:rsidRPr="00504312" w:rsidRDefault="00504312" w:rsidP="00504312">
      <w:pPr>
        <w:ind w:firstLineChars="20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5：</w:t>
      </w:r>
      <w:r w:rsidRPr="00504312">
        <w:rPr>
          <w:rFonts w:eastAsiaTheme="minorHAnsi" w:hint="eastAsia"/>
          <w:szCs w:val="21"/>
        </w:rPr>
        <w:t>无敌斩（暂名）：对范围内（动画范围内）的敌人</w:t>
      </w:r>
      <w:r>
        <w:rPr>
          <w:rFonts w:eastAsiaTheme="minorHAnsi" w:hint="eastAsia"/>
          <w:szCs w:val="21"/>
        </w:rPr>
        <w:t>进行</w:t>
      </w:r>
      <w:r w:rsidRPr="00504312">
        <w:rPr>
          <w:rFonts w:eastAsiaTheme="minorHAnsi" w:hint="eastAsia"/>
          <w:szCs w:val="21"/>
        </w:rPr>
        <w:t>风暴般迅捷猛烈的攻击</w:t>
      </w:r>
      <w:r>
        <w:rPr>
          <w:rFonts w:eastAsiaTheme="minorHAnsi" w:hint="eastAsia"/>
          <w:szCs w:val="21"/>
        </w:rPr>
        <w:t>，</w:t>
      </w:r>
      <w:r w:rsidRPr="00504312">
        <w:rPr>
          <w:rFonts w:eastAsiaTheme="minorHAnsi" w:hint="eastAsia"/>
          <w:szCs w:val="21"/>
        </w:rPr>
        <w:t>造成伤害（总计攻击系数5）。</w:t>
      </w:r>
      <w:r>
        <w:rPr>
          <w:rFonts w:eastAsiaTheme="minorHAnsi" w:hint="eastAsia"/>
          <w:szCs w:val="21"/>
        </w:rPr>
        <w:t>动画</w:t>
      </w:r>
      <w:r w:rsidRPr="00504312">
        <w:rPr>
          <w:rFonts w:eastAsiaTheme="minorHAnsi" w:hint="eastAsia"/>
          <w:szCs w:val="21"/>
        </w:rPr>
        <w:t>期间无法移动</w:t>
      </w:r>
      <w:r>
        <w:rPr>
          <w:rFonts w:eastAsiaTheme="minorHAnsi" w:hint="eastAsia"/>
          <w:szCs w:val="21"/>
        </w:rPr>
        <w:t>，</w:t>
      </w:r>
      <w:r w:rsidRPr="00504312">
        <w:rPr>
          <w:rFonts w:eastAsiaTheme="minorHAnsi" w:hint="eastAsia"/>
          <w:szCs w:val="21"/>
        </w:rPr>
        <w:t xml:space="preserve">无法被选定且获得无敌。 </w:t>
      </w:r>
      <w:r w:rsidRPr="00504312">
        <w:rPr>
          <w:rFonts w:eastAsiaTheme="minorHAnsi"/>
          <w:szCs w:val="21"/>
        </w:rPr>
        <w:t>C</w:t>
      </w:r>
      <w:r w:rsidRPr="00504312">
        <w:rPr>
          <w:rFonts w:eastAsiaTheme="minorHAnsi" w:hint="eastAsia"/>
          <w:szCs w:val="21"/>
        </w:rPr>
        <w:t>d：6</w:t>
      </w:r>
      <w:r w:rsidRPr="00504312">
        <w:rPr>
          <w:rFonts w:eastAsiaTheme="minorHAnsi"/>
          <w:szCs w:val="21"/>
        </w:rPr>
        <w:t>0</w:t>
      </w:r>
      <w:r w:rsidRPr="00504312">
        <w:rPr>
          <w:rFonts w:eastAsiaTheme="minorHAnsi" w:hint="eastAsia"/>
          <w:szCs w:val="21"/>
        </w:rPr>
        <w:t>s</w:t>
      </w:r>
      <w:r w:rsidRPr="00504312">
        <w:rPr>
          <w:rFonts w:eastAsiaTheme="minorHAnsi"/>
          <w:szCs w:val="21"/>
        </w:rPr>
        <w:t xml:space="preserve"> </w:t>
      </w:r>
      <w:r w:rsidRPr="00504312">
        <w:rPr>
          <w:rFonts w:eastAsiaTheme="minorHAnsi" w:hint="eastAsia"/>
          <w:szCs w:val="21"/>
        </w:rPr>
        <w:t>消耗能量</w:t>
      </w:r>
      <w:r>
        <w:rPr>
          <w:rFonts w:eastAsiaTheme="minorHAnsi"/>
          <w:szCs w:val="21"/>
        </w:rPr>
        <w:t>50</w:t>
      </w:r>
    </w:p>
    <w:p w:rsidR="00504312" w:rsidRDefault="00B65781" w:rsidP="00504312">
      <w:pPr>
        <w:ind w:left="283" w:firstLine="283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71EFEC3A" wp14:editId="5598C488">
            <wp:extent cx="1190625" cy="1866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2" w:rsidRDefault="00504312" w:rsidP="00504312">
      <w:pPr>
        <w:ind w:left="283" w:firstLine="283"/>
        <w:rPr>
          <w:rFonts w:eastAsiaTheme="minorHAnsi"/>
          <w:szCs w:val="21"/>
        </w:rPr>
      </w:pPr>
    </w:p>
    <w:p w:rsidR="00504312" w:rsidRPr="00504312" w:rsidRDefault="00504312" w:rsidP="00504312">
      <w:pPr>
        <w:ind w:left="283" w:firstLine="283"/>
        <w:rPr>
          <w:rFonts w:eastAsiaTheme="minorHAnsi"/>
          <w:szCs w:val="21"/>
        </w:rPr>
      </w:pPr>
    </w:p>
    <w:p w:rsidR="00504312" w:rsidRDefault="00504312" w:rsidP="00504312">
      <w:pPr>
        <w:ind w:left="283" w:firstLine="283"/>
        <w:rPr>
          <w:rFonts w:eastAsiaTheme="minorHAnsi" w:cs="Arial Unicode MS"/>
          <w:szCs w:val="21"/>
        </w:rPr>
      </w:pPr>
      <w:r w:rsidRPr="00504312">
        <w:rPr>
          <w:rFonts w:eastAsiaTheme="minorHAnsi" w:cs="Arial Unicode MS"/>
          <w:szCs w:val="21"/>
        </w:rPr>
        <w:t>6：替身术</w:t>
      </w:r>
      <w:r>
        <w:rPr>
          <w:rFonts w:eastAsiaTheme="minorHAnsi" w:cs="Arial Unicode MS" w:hint="eastAsia"/>
          <w:szCs w:val="21"/>
        </w:rPr>
        <w:t>（暂名）</w:t>
      </w:r>
      <w:r w:rsidRPr="00504312">
        <w:rPr>
          <w:rFonts w:eastAsiaTheme="minorHAnsi" w:cs="Arial Unicode MS"/>
          <w:szCs w:val="21"/>
        </w:rPr>
        <w:t>：</w:t>
      </w:r>
      <w:r w:rsidR="00A66FA8">
        <w:rPr>
          <w:rFonts w:eastAsiaTheme="minorHAnsi" w:cs="Arial Unicode MS" w:hint="eastAsia"/>
          <w:szCs w:val="21"/>
        </w:rPr>
        <w:t>进入蓄力姿态，获得5</w:t>
      </w:r>
      <w:r w:rsidR="00A66FA8">
        <w:rPr>
          <w:rFonts w:eastAsiaTheme="minorHAnsi" w:cs="Arial Unicode MS"/>
          <w:szCs w:val="21"/>
        </w:rPr>
        <w:t>0%</w:t>
      </w:r>
      <w:r w:rsidR="00A66FA8">
        <w:rPr>
          <w:rFonts w:eastAsiaTheme="minorHAnsi" w:cs="Arial Unicode MS" w:hint="eastAsia"/>
          <w:szCs w:val="21"/>
        </w:rPr>
        <w:t>减伤，随后短暂消失，从正上方再次出现并进行下落攻击，对命中的敌人施加1</w:t>
      </w:r>
      <w:r w:rsidR="00A66FA8">
        <w:rPr>
          <w:rFonts w:eastAsiaTheme="minorHAnsi" w:cs="Arial Unicode MS"/>
          <w:szCs w:val="21"/>
        </w:rPr>
        <w:t>0</w:t>
      </w:r>
      <w:r w:rsidR="00A66FA8">
        <w:rPr>
          <w:rFonts w:eastAsiaTheme="minorHAnsi" w:cs="Arial Unicode MS" w:hint="eastAsia"/>
          <w:szCs w:val="21"/>
        </w:rPr>
        <w:t>s的受伤加重（2</w:t>
      </w:r>
      <w:r w:rsidR="00A66FA8">
        <w:rPr>
          <w:rFonts w:eastAsiaTheme="minorHAnsi" w:cs="Arial Unicode MS"/>
          <w:szCs w:val="21"/>
        </w:rPr>
        <w:t>0%</w:t>
      </w:r>
      <w:r w:rsidR="00A66FA8">
        <w:rPr>
          <w:rFonts w:eastAsiaTheme="minorHAnsi" w:cs="Arial Unicode MS" w:hint="eastAsia"/>
          <w:szCs w:val="21"/>
        </w:rPr>
        <w:t>），并恢复蓄力期间损失生命值的5</w:t>
      </w:r>
      <w:r w:rsidR="00A66FA8">
        <w:rPr>
          <w:rFonts w:eastAsiaTheme="minorHAnsi" w:cs="Arial Unicode MS"/>
          <w:szCs w:val="21"/>
        </w:rPr>
        <w:t>0%</w:t>
      </w:r>
      <w:r w:rsidR="00A66FA8">
        <w:rPr>
          <w:rFonts w:eastAsiaTheme="minorHAnsi" w:cs="Arial Unicode MS" w:hint="eastAsia"/>
          <w:szCs w:val="21"/>
        </w:rPr>
        <w:t>。</w:t>
      </w:r>
    </w:p>
    <w:p w:rsidR="00A66FA8" w:rsidRDefault="00A66FA8" w:rsidP="00504312">
      <w:pPr>
        <w:ind w:left="283" w:firstLine="283"/>
        <w:rPr>
          <w:rFonts w:eastAsiaTheme="minorHAnsi" w:cs="Arial Unicode MS"/>
          <w:szCs w:val="21"/>
        </w:rPr>
      </w:pPr>
      <w:r>
        <w:rPr>
          <w:rFonts w:eastAsiaTheme="minorHAnsi" w:cs="Arial Unicode MS"/>
          <w:szCs w:val="21"/>
        </w:rPr>
        <w:t>C</w:t>
      </w:r>
      <w:r>
        <w:rPr>
          <w:rFonts w:eastAsiaTheme="minorHAnsi" w:cs="Arial Unicode MS" w:hint="eastAsia"/>
          <w:szCs w:val="21"/>
        </w:rPr>
        <w:t>d：3</w:t>
      </w:r>
      <w:r>
        <w:rPr>
          <w:rFonts w:eastAsiaTheme="minorHAnsi" w:cs="Arial Unicode MS"/>
          <w:szCs w:val="21"/>
        </w:rPr>
        <w:t>0</w:t>
      </w:r>
      <w:r>
        <w:rPr>
          <w:rFonts w:eastAsiaTheme="minorHAnsi" w:cs="Arial Unicode MS" w:hint="eastAsia"/>
          <w:szCs w:val="21"/>
        </w:rPr>
        <w:t>s。cost：3</w:t>
      </w:r>
      <w:r>
        <w:rPr>
          <w:rFonts w:eastAsiaTheme="minorHAnsi" w:cs="Arial Unicode MS"/>
          <w:szCs w:val="21"/>
        </w:rPr>
        <w:t>0</w:t>
      </w:r>
      <w:r>
        <w:rPr>
          <w:rFonts w:eastAsiaTheme="minorHAnsi" w:cs="Arial Unicode MS" w:hint="eastAsia"/>
          <w:szCs w:val="21"/>
        </w:rPr>
        <w:t>能量</w:t>
      </w:r>
      <w:r w:rsidR="00B65781">
        <w:rPr>
          <w:noProof/>
        </w:rPr>
        <w:drawing>
          <wp:inline distT="0" distB="0" distL="0" distR="0" wp14:anchorId="0089B5D8" wp14:editId="4B60B066">
            <wp:extent cx="12573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59" w:rsidRDefault="00660359" w:rsidP="00504312">
      <w:pPr>
        <w:ind w:left="283" w:firstLine="283"/>
        <w:rPr>
          <w:rFonts w:eastAsiaTheme="minorHAnsi" w:cs="Arial Unicode MS"/>
          <w:szCs w:val="21"/>
        </w:rPr>
      </w:pPr>
    </w:p>
    <w:p w:rsidR="00660359" w:rsidRDefault="00660359" w:rsidP="00504312">
      <w:pPr>
        <w:ind w:left="283" w:firstLine="283"/>
        <w:rPr>
          <w:rFonts w:eastAsiaTheme="minorHAnsi" w:cs="Arial Unicode MS"/>
          <w:szCs w:val="21"/>
        </w:rPr>
      </w:pPr>
    </w:p>
    <w:p w:rsidR="00660359" w:rsidRDefault="00660359" w:rsidP="00504312">
      <w:pPr>
        <w:ind w:left="283" w:firstLine="283"/>
        <w:rPr>
          <w:rFonts w:eastAsiaTheme="minorHAnsi" w:cs="Arial Unicode MS"/>
          <w:szCs w:val="21"/>
        </w:rPr>
      </w:pPr>
      <w:r>
        <w:rPr>
          <w:rFonts w:eastAsiaTheme="minorHAnsi" w:cs="Arial Unicode MS" w:hint="eastAsia"/>
          <w:szCs w:val="21"/>
        </w:rPr>
        <w:t>次元斩：进入蓄力状态，并使</w:t>
      </w:r>
      <w:r>
        <w:rPr>
          <w:rFonts w:eastAsiaTheme="minorHAnsi" w:cs="Arial Unicode MS"/>
          <w:szCs w:val="21"/>
        </w:rPr>
        <w:t>3000</w:t>
      </w:r>
      <w:r>
        <w:rPr>
          <w:rFonts w:eastAsiaTheme="minorHAnsi" w:cs="Arial Unicode MS" w:hint="eastAsia"/>
          <w:szCs w:val="21"/>
        </w:rPr>
        <w:t>范围内所有敌人停滞，蓄力完成后对范围内的所有敌人造成巨额伤害（伤害为</w:t>
      </w:r>
      <w:r>
        <w:rPr>
          <w:rFonts w:eastAsiaTheme="minorHAnsi" w:cs="Arial Unicode MS"/>
          <w:szCs w:val="21"/>
        </w:rPr>
        <w:t>400</w:t>
      </w:r>
      <w:r>
        <w:rPr>
          <w:rFonts w:eastAsiaTheme="minorHAnsi" w:cs="Arial Unicode MS" w:hint="eastAsia"/>
          <w:szCs w:val="21"/>
        </w:rPr>
        <w:t>）。未死亡的敌人则韧性清零且被击倒。</w:t>
      </w:r>
    </w:p>
    <w:p w:rsidR="00660359" w:rsidRPr="00504312" w:rsidRDefault="00660359" w:rsidP="00504312">
      <w:pPr>
        <w:ind w:left="283" w:firstLine="283"/>
        <w:rPr>
          <w:rFonts w:eastAsiaTheme="minorHAnsi"/>
          <w:szCs w:val="21"/>
        </w:rPr>
      </w:pPr>
      <w:r>
        <w:rPr>
          <w:rFonts w:eastAsiaTheme="minorHAnsi" w:cs="Arial Unicode MS"/>
          <w:szCs w:val="21"/>
        </w:rPr>
        <w:t>C</w:t>
      </w:r>
      <w:r>
        <w:rPr>
          <w:rFonts w:eastAsiaTheme="minorHAnsi" w:cs="Arial Unicode MS" w:hint="eastAsia"/>
          <w:szCs w:val="21"/>
        </w:rPr>
        <w:t xml:space="preserve">d：0s </w:t>
      </w:r>
      <w:r>
        <w:rPr>
          <w:rFonts w:eastAsiaTheme="minorHAnsi" w:cs="Arial Unicode MS"/>
          <w:szCs w:val="21"/>
        </w:rPr>
        <w:t xml:space="preserve"> </w:t>
      </w:r>
      <w:r>
        <w:rPr>
          <w:rFonts w:eastAsiaTheme="minorHAnsi" w:cs="Arial Unicode MS" w:hint="eastAsia"/>
          <w:szCs w:val="21"/>
        </w:rPr>
        <w:t>cost：1</w:t>
      </w:r>
      <w:r>
        <w:rPr>
          <w:rFonts w:eastAsiaTheme="minorHAnsi" w:cs="Arial Unicode MS"/>
          <w:szCs w:val="21"/>
        </w:rPr>
        <w:t>00</w:t>
      </w:r>
      <w:r>
        <w:rPr>
          <w:rFonts w:eastAsiaTheme="minorHAnsi" w:cs="Arial Unicode MS" w:hint="eastAsia"/>
          <w:szCs w:val="21"/>
        </w:rPr>
        <w:t>能量</w:t>
      </w:r>
    </w:p>
    <w:p w:rsidR="00504312" w:rsidRPr="00660359" w:rsidRDefault="00B65781">
      <w:pPr>
        <w:rPr>
          <w:rFonts w:eastAsia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FC0645F" wp14:editId="1CCFF39A">
            <wp:extent cx="93345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12" w:rsidRPr="0066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482" w:rsidRDefault="007A7482" w:rsidP="00504312">
      <w:r>
        <w:separator/>
      </w:r>
    </w:p>
  </w:endnote>
  <w:endnote w:type="continuationSeparator" w:id="0">
    <w:p w:rsidR="007A7482" w:rsidRDefault="007A7482" w:rsidP="00504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482" w:rsidRDefault="007A7482" w:rsidP="00504312">
      <w:r>
        <w:separator/>
      </w:r>
    </w:p>
  </w:footnote>
  <w:footnote w:type="continuationSeparator" w:id="0">
    <w:p w:rsidR="007A7482" w:rsidRDefault="007A7482" w:rsidP="00504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118"/>
    <w:multiLevelType w:val="multilevel"/>
    <w:tmpl w:val="03065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1D"/>
    <w:rsid w:val="003208D2"/>
    <w:rsid w:val="00504312"/>
    <w:rsid w:val="00660359"/>
    <w:rsid w:val="007A7482"/>
    <w:rsid w:val="008C2125"/>
    <w:rsid w:val="00A66FA8"/>
    <w:rsid w:val="00B65781"/>
    <w:rsid w:val="00B71BBD"/>
    <w:rsid w:val="00BB131D"/>
    <w:rsid w:val="00C332B9"/>
    <w:rsid w:val="00E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EBB9A"/>
  <w15:chartTrackingRefBased/>
  <w15:docId w15:val="{AC981795-F3D7-43C2-8327-044099C7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2024-10-17T02:50:00Z</dcterms:created>
  <dcterms:modified xsi:type="dcterms:W3CDTF">2024-10-17T05:07:00Z</dcterms:modified>
</cp:coreProperties>
</file>