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p>
      <w:r>
        <w:t>前の本文</w:t>
      </w:r>
      <w:r>
        <w:fldChar w:fldCharType="begin"/>
        <w:instrText xml:space="preserve"> MERGEFIELD CustomerName </w:instrText>
        <w:fldChar w:fldCharType="separate"/>
        <w:t>変更前</w:t>
        <w:fldChar w:fldCharType="end"/>
      </w:r>
      <w:r>
        <w:t>後の本文</w:t>
      </w:r>
    </w:p>
  </w:body>
</w:document>
</file>