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sz w:val="64"/>
          <w:szCs w:val="64"/>
        </w:rPr>
        <w:t xml:space="preserve">PROJEKTY 2026/27</w:t>
      </w:r>
    </w:p>
    <w:p>
      <w:pPr>
        <w:spacing w:after="200"/>
        <w:jc w:val="center"/>
      </w:pPr>
      <w:r>
        <w:rPr>
          <w:color w:val="555555"/>
          <w:sz w:val="36"/>
          <w:szCs w:val="36"/>
        </w:rPr>
        <w:t xml:space="preserve">Katalog témat pro 1. pololetí podle ScioCílů</w:t>
      </w:r>
    </w:p>
    <w:p>
      <w:pPr>
        <w:jc w:val="center"/>
      </w:pPr>
      <w:r>
        <w:rPr>
          <w:color w:val="888888"/>
          <w:sz w:val="24"/>
          <w:szCs w:val="24"/>
        </w:rPr>
        <w:t xml:space="preserve">55 námětů pro 1.–3. trojročí — ScioCíle 4, 1, 5 a 8</w:t>
      </w:r>
    </w:p>
    <w:p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pracovní verze k rozebrání témat průvodci</w:t>
      </w:r>
    </w:p>
    <w:p>
      <w:r>
        <w:br w:type="page"/>
      </w:r>
    </w:p>
    <w:p>
      <w:pPr>
        <w:pStyle w:val="Heading1"/>
      </w:pPr>
      <w:r>
        <w:t xml:space="preserve">Jak s katalogem pracovat</w:t>
      </w:r>
    </w:p>
    <w:p>
      <w:pPr>
        <w:spacing w:after="120"/>
      </w:pPr>
      <w:r>
        <w:t xml:space="preserve">Od školního roku 2026/27 řídíme program Projektů pomocí ScioCílů namísto dosavadních okruhů RVP (člověk a společnost, příroda a svět, věda a technika, umění a kultura). Je to v souladu s Východisky a principy ScioŠkol 2026 („obsahem vzdělávání ve ScioŠkolách jsou ScioCíle“) i s naším ŠVP, kde jsou Projekty jednou z vyučovacích forem předmětu Galaktika a dvakrát ročně vrcholí konferencí projektů. První pololetí pokrývá čtyři nejlépe připravené ScioCíle: SC4 Rozvíjím svou odolnost, SC1 Umím se učit, SC5 Buduji dobré vztahy a SC8 Mám život ve svých rukou.</w:t>
      </w:r>
    </w:p>
    <w:p>
      <w:pPr>
        <w:spacing w:after="120"/>
      </w:pPr>
      <w:r>
        <w:t xml:space="preserve">Tento katalog nabízí 55 témat, z nichž si dvojice průvodců vybírají a rozpracovávají je do konkrétních Projektů (celodenní předmět, cca 220 minut včetně přestávek, obvykle 4 týdny). Témata jsou náměty, ne osnovy — volnost průvodců i dětí zůstává zachována; projekt může téma uchopit i jinak, pokud rozvíjí uvedené kameny.</w:t>
      </w:r>
    </w:p>
    <w:p>
      <w:pPr>
        <w:spacing w:after="40"/>
      </w:pPr>
      <w:r>
        <w:t xml:space="preserve">Každé téma má: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Stěžejní kameny — jádro projektu; to, co se děti mají skutečně posunout (obvykle 1–3 kameny).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Vedlejší kameny — přirozené přesahy rozvíjené v menší míře; často propojují více ScioCílů.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Anotaci a náměty aktivit — inspiraci pro stavbu programu (přednáška, praktická a hravá výuka, výlety, exkurze, videa, hraní rolí…).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Tvrdé znalosti — příklady učiva, které se v projektu přirozeně nabízí učit. Čerpají ze dvou zdrojů: z učiva úrovní 2 a 3 našeho ŠVP (položky „ŠVP“; úroveň 2 ≈ 6. ročník, úroveň 3 ≈ 9. ročník) a z revidovaného RVP ZV schváleného v prosinci 2024 (položky „RVP“ podle nových vzdělávacích oblastí a očekávaných výsledků učení). Jsou to náměty, ne povinný výčet. Pozn.: ŠVP položky pocházejí z cílů 1–4, protože část ŠVP s cíli 5–8 nebyla v podkladu čitelná — u témat SC5 a SC8 se proto objevují jen tam, kde téma pracuje s učivem cílů 1–4. Učivo úrovně 1 (1. trojročí) v podkladu není vůbec.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 didaktiky ScioCíle — vybraná doporučení z didaktik SC1 a SC4 (u kapitol shrnutí pro průvodce, u některých témat konkrétní tipy a ověřené formáty z praxe ScioŠkol).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Diferenciaci — jak téma uchopit v 1. trojročí (úroveň 1), ve 2. trojročí (úroveň 2) a ve 3. trojročí (úroveň 3). Většina témat je společná všem třem; u témat omezených na jedno trojročí je uvedeno „jen N. trojročí“ a vypsaná je jen příslušná úroveň.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Návaznost na projekty 2025/26 — kde lze čerpat z loňských příprav a zkušeností kolegů.</w:t>
      </w:r>
    </w:p>
    <w:p>
      <w:pPr>
        <w:spacing w:after="40"/>
      </w:pPr>
      <w:r>
        <w:t xml:space="preserve"/>
      </w:r>
    </w:p>
    <w:p>
      <w:pPr>
        <w:spacing w:after="120"/>
      </w:pPr>
      <w:r>
        <w:t xml:space="preserve">Doporučený postup: každý blok pololetí může mít doporučený vedoucí ScioCíl (např. blok 1 = SC4, blok 2 = SC1…), přiřazení ale není pevné — skupiny podle SC slouží především k orientaci a k hlídání vyváženosti nabídky v každém trojročí. Souhrnná tabulka pro rozebírání témat a přehled pokrytí všech kamenů jsou v souboru Projektova_temata.xlsx.</w:t>
      </w:r>
    </w:p>
    <w:p>
      <w:pPr>
        <w:spacing w:after="120"/>
      </w:pPr>
      <w:r>
        <w:t xml:space="preserve">Úrovně kamenů: ScioCíle popisují u každého kamene úrovně 0–5. Pro 1. trojročí cílíme zpravidla na úroveň 1 (≈ 3. ročník), pro 2. trojročí na úroveň 2 (≈ 6. ročník) a pro 3. trojročí na úroveň 3 (≈ 9. ročník) — stejně to má nastavené naše ŠVP; diferenciace u témat z toho vychází.</w:t>
      </w:r>
    </w:p>
    <w:p>
      <w:pPr>
        <w:spacing w:after="120"/>
      </w:pPr>
      <w:r>
        <w:rPr>
          <w:i/>
          <w:iCs/>
          <w:color w:val="777777"/>
        </w:rPr>
        <w:t xml:space="preserve">Zdroje: upgrady ScioCílů 1, 4, 5, 8 (2025/26); ŠVP „Cesty k rozkvětu“ (ScioŠkola Dejvice); Východiska a principy ScioŠkol 2026; didaktiky SC1 a SC4; revidované RVP ZV (schváleno 30. 12. 2024, náběh od 2025/26); harmonogram a zásobník projektů 2025/26.</w:t>
      </w:r>
    </w:p>
    <w:p>
      <w:r>
        <w:br w:type="page"/>
      </w:r>
    </w:p>
    <w:p>
      <w:pPr>
        <w:pStyle w:val="Heading1"/>
      </w:pPr>
      <w:r>
        <w:t xml:space="preserve">Přehled témat</w:t>
      </w:r>
    </w:p>
    <w:p>
      <w:pPr>
        <w:spacing w:after="60" w:before="160"/>
      </w:pPr>
      <w:r>
        <w:rPr>
          <w:b/>
          <w:bCs/>
          <w:color w:val="B9770E"/>
          <w:sz w:val="24"/>
          <w:szCs w:val="24"/>
        </w:rPr>
        <w:t xml:space="preserve">ScioCíl 4: Rozvíjím svou odolnost</w:t>
      </w:r>
    </w:p>
    <w:p>
      <w:pPr>
        <w:spacing w:after="30"/>
        <w:ind w:left="300"/>
      </w:pPr>
      <w:r>
        <w:rPr>
          <w:sz w:val="21"/>
          <w:szCs w:val="21"/>
        </w:rPr>
        <w:t xml:space="preserve">1. Spánek: třetina života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4.1.1.2</w:t>
      </w:r>
    </w:p>
    <w:p>
      <w:pPr>
        <w:spacing w:after="30"/>
        <w:ind w:left="300"/>
      </w:pPr>
      <w:r>
        <w:rPr>
          <w:sz w:val="21"/>
          <w:szCs w:val="21"/>
        </w:rPr>
        <w:t xml:space="preserve">2. Jsi to, co jíš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4.1.1.3</w:t>
      </w:r>
    </w:p>
    <w:p>
      <w:pPr>
        <w:spacing w:after="30"/>
        <w:ind w:left="300"/>
      </w:pPr>
      <w:r>
        <w:rPr>
          <w:sz w:val="21"/>
          <w:szCs w:val="21"/>
        </w:rPr>
        <w:t xml:space="preserve">3. Hýbu se, tedy jsem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4.1.1.4</w:t>
      </w:r>
    </w:p>
    <w:p>
      <w:pPr>
        <w:spacing w:after="30"/>
        <w:ind w:left="300"/>
      </w:pPr>
      <w:r>
        <w:rPr>
          <w:sz w:val="21"/>
          <w:szCs w:val="21"/>
        </w:rPr>
        <w:t xml:space="preserve">4. V zajetí obrazovek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4.1.1.5</w:t>
      </w:r>
    </w:p>
    <w:p>
      <w:pPr>
        <w:spacing w:after="30"/>
        <w:ind w:left="300"/>
      </w:pPr>
      <w:r>
        <w:rPr>
          <w:sz w:val="21"/>
          <w:szCs w:val="21"/>
        </w:rPr>
        <w:t xml:space="preserve">5. Nevypusť duši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4.1.1.1</w:t>
      </w:r>
    </w:p>
    <w:p>
      <w:pPr>
        <w:spacing w:after="30"/>
        <w:ind w:left="300"/>
      </w:pPr>
      <w:r>
        <w:rPr>
          <w:sz w:val="21"/>
          <w:szCs w:val="21"/>
        </w:rPr>
        <w:t xml:space="preserve">6. Stres pod lupou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4.2.2.1, 4.2.2.2</w:t>
      </w:r>
    </w:p>
    <w:p>
      <w:pPr>
        <w:spacing w:after="30"/>
        <w:ind w:left="300"/>
      </w:pPr>
      <w:r>
        <w:rPr>
          <w:sz w:val="21"/>
          <w:szCs w:val="21"/>
        </w:rPr>
        <w:t xml:space="preserve">7. Expedice: za hranice pohodlí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4.2.1.3</w:t>
      </w:r>
    </w:p>
    <w:p>
      <w:pPr>
        <w:spacing w:after="30"/>
        <w:ind w:left="300"/>
      </w:pPr>
      <w:r>
        <w:rPr>
          <w:sz w:val="21"/>
          <w:szCs w:val="21"/>
        </w:rPr>
        <w:t xml:space="preserve">8. Umění neúspěchu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4.2.3.3, 4.2.3.4</w:t>
      </w:r>
    </w:p>
    <w:p>
      <w:pPr>
        <w:spacing w:after="30"/>
        <w:ind w:left="300"/>
      </w:pPr>
      <w:r>
        <w:rPr>
          <w:sz w:val="21"/>
          <w:szCs w:val="21"/>
        </w:rPr>
        <w:t xml:space="preserve">9. Doktor v nás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4.1.1.8</w:t>
      </w:r>
    </w:p>
    <w:p>
      <w:pPr>
        <w:spacing w:after="30"/>
        <w:ind w:left="300"/>
      </w:pPr>
      <w:r>
        <w:rPr>
          <w:sz w:val="21"/>
          <w:szCs w:val="21"/>
        </w:rPr>
        <w:t xml:space="preserve">10. Můj velký cíl: měsíc výzvy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4.2.1.1, 4.2.1.3, 1.2.1.1</w:t>
      </w:r>
    </w:p>
    <w:p>
      <w:pPr>
        <w:spacing w:after="30"/>
        <w:ind w:left="300"/>
      </w:pPr>
      <w:r>
        <w:rPr>
          <w:sz w:val="21"/>
          <w:szCs w:val="21"/>
        </w:rPr>
        <w:t xml:space="preserve">41. Příroda jako dobíječka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4.1.1.6</w:t>
      </w:r>
    </w:p>
    <w:p>
      <w:pPr>
        <w:spacing w:after="30"/>
        <w:ind w:left="300"/>
      </w:pPr>
      <w:r>
        <w:rPr>
          <w:sz w:val="21"/>
          <w:szCs w:val="21"/>
        </w:rPr>
        <w:t xml:space="preserve">44. Ztráty a loučení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4.2.3.2</w:t>
      </w:r>
    </w:p>
    <w:p>
      <w:pPr>
        <w:spacing w:after="30"/>
        <w:ind w:left="300"/>
      </w:pPr>
      <w:r>
        <w:rPr>
          <w:sz w:val="21"/>
          <w:szCs w:val="21"/>
        </w:rPr>
        <w:t xml:space="preserve">54. Zvládnu to sám!</w:t>
      </w:r>
      <w:r>
        <w:rPr>
          <w:i/>
          <w:iCs/>
          <w:color w:val="888888"/>
          <w:sz w:val="19"/>
          <w:szCs w:val="19"/>
        </w:rPr>
        <w:t xml:space="preserve">  (jen 1. trojročí)</w:t>
      </w:r>
      <w:r>
        <w:rPr>
          <w:color w:val="666666"/>
          <w:sz w:val="19"/>
          <w:szCs w:val="19"/>
        </w:rPr>
        <w:t xml:space="preserve">  —  4.2.1.1, 8.2.3.4, 5.1.1.6</w:t>
      </w:r>
    </w:p>
    <w:p>
      <w:pPr>
        <w:spacing w:after="60" w:before="160"/>
      </w:pPr>
      <w:r>
        <w:rPr>
          <w:b/>
          <w:bCs/>
          <w:color w:val="1F618D"/>
          <w:sz w:val="24"/>
          <w:szCs w:val="24"/>
        </w:rPr>
        <w:t xml:space="preserve">ScioCíl 1: Umím se učit</w:t>
      </w:r>
    </w:p>
    <w:p>
      <w:pPr>
        <w:spacing w:after="30"/>
        <w:ind w:left="300"/>
      </w:pPr>
      <w:r>
        <w:rPr>
          <w:sz w:val="21"/>
          <w:szCs w:val="21"/>
        </w:rPr>
        <w:t xml:space="preserve">11. Mozek: návod k použití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1.2.2.1, 1.2.2.3, 1.2.4.1</w:t>
      </w:r>
    </w:p>
    <w:p>
      <w:pPr>
        <w:spacing w:after="30"/>
        <w:ind w:left="300"/>
      </w:pPr>
      <w:r>
        <w:rPr>
          <w:sz w:val="21"/>
          <w:szCs w:val="21"/>
        </w:rPr>
        <w:t xml:space="preserve">12. Učím se s umělou inteligencí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1.1.2.3</w:t>
      </w:r>
    </w:p>
    <w:p>
      <w:pPr>
        <w:spacing w:after="30"/>
        <w:ind w:left="300"/>
      </w:pPr>
      <w:r>
        <w:rPr>
          <w:sz w:val="21"/>
          <w:szCs w:val="21"/>
        </w:rPr>
        <w:t xml:space="preserve">13. Nevěř všemu: informační džungle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1.1.1.3</w:t>
      </w:r>
    </w:p>
    <w:p>
      <w:pPr>
        <w:spacing w:after="30"/>
        <w:ind w:left="300"/>
      </w:pPr>
      <w:r>
        <w:rPr>
          <w:sz w:val="21"/>
          <w:szCs w:val="21"/>
        </w:rPr>
        <w:t xml:space="preserve">14. Mladí vědci: bádám, tedy jsem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1.1.2.7</w:t>
      </w:r>
    </w:p>
    <w:p>
      <w:pPr>
        <w:spacing w:after="30"/>
        <w:ind w:left="300"/>
      </w:pPr>
      <w:r>
        <w:rPr>
          <w:sz w:val="21"/>
          <w:szCs w:val="21"/>
        </w:rPr>
        <w:t xml:space="preserve">15. Herní laboratoř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1.1.2.8</w:t>
      </w:r>
    </w:p>
    <w:p>
      <w:pPr>
        <w:spacing w:after="30"/>
        <w:ind w:left="300"/>
      </w:pPr>
      <w:r>
        <w:rPr>
          <w:sz w:val="21"/>
          <w:szCs w:val="21"/>
        </w:rPr>
        <w:t xml:space="preserve">16. Uměním k poznání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1.1.2.9</w:t>
      </w:r>
    </w:p>
    <w:p>
      <w:pPr>
        <w:spacing w:after="30"/>
        <w:ind w:left="300"/>
      </w:pPr>
      <w:r>
        <w:rPr>
          <w:sz w:val="21"/>
          <w:szCs w:val="21"/>
        </w:rPr>
        <w:t xml:space="preserve">17. Stopy minulosti: jak poznáváme, co bylo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1.1.2.1</w:t>
      </w:r>
    </w:p>
    <w:p>
      <w:pPr>
        <w:spacing w:after="30"/>
        <w:ind w:left="300"/>
      </w:pPr>
      <w:r>
        <w:rPr>
          <w:sz w:val="21"/>
          <w:szCs w:val="21"/>
        </w:rPr>
        <w:t xml:space="preserve">18. Do světa za mistry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1.1.2.5, 1.1.2.6</w:t>
      </w:r>
    </w:p>
    <w:p>
      <w:pPr>
        <w:spacing w:after="30"/>
        <w:ind w:left="300"/>
      </w:pPr>
      <w:r>
        <w:rPr>
          <w:sz w:val="21"/>
          <w:szCs w:val="21"/>
        </w:rPr>
        <w:t xml:space="preserve">19. Svět beze slov: grafy, mapy a symboly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1.1.2.4</w:t>
      </w:r>
    </w:p>
    <w:p>
      <w:pPr>
        <w:spacing w:after="30"/>
        <w:ind w:left="300"/>
      </w:pPr>
      <w:r>
        <w:rPr>
          <w:sz w:val="21"/>
          <w:szCs w:val="21"/>
        </w:rPr>
        <w:t xml:space="preserve">20. Otázkovna: od otázky k odpovědi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1.1.1.2</w:t>
      </w:r>
    </w:p>
    <w:p>
      <w:pPr>
        <w:spacing w:after="30"/>
        <w:ind w:left="300"/>
      </w:pPr>
      <w:r>
        <w:rPr>
          <w:sz w:val="21"/>
          <w:szCs w:val="21"/>
        </w:rPr>
        <w:t xml:space="preserve">45. Filozofická dílna: umění myslet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1.1.2.7, 1.2.2.5</w:t>
      </w:r>
    </w:p>
    <w:p>
      <w:pPr>
        <w:spacing w:after="30"/>
        <w:ind w:left="300"/>
      </w:pPr>
      <w:r>
        <w:rPr>
          <w:sz w:val="21"/>
          <w:szCs w:val="21"/>
        </w:rPr>
        <w:t xml:space="preserve">48. Světlo a zvuk: vlny, které vnímáme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1.1.2.7</w:t>
      </w:r>
    </w:p>
    <w:p>
      <w:pPr>
        <w:spacing w:after="30"/>
        <w:ind w:left="300"/>
      </w:pPr>
      <w:r>
        <w:rPr>
          <w:sz w:val="21"/>
          <w:szCs w:val="21"/>
        </w:rPr>
        <w:t xml:space="preserve">49. Vesmír: výprava za hranice známého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1.2.3.1</w:t>
      </w:r>
    </w:p>
    <w:p>
      <w:pPr>
        <w:spacing w:after="30"/>
        <w:ind w:left="300"/>
      </w:pPr>
      <w:r>
        <w:rPr>
          <w:sz w:val="21"/>
          <w:szCs w:val="21"/>
        </w:rPr>
        <w:t xml:space="preserve">51. Čtení tě mění</w:t>
      </w:r>
      <w:r>
        <w:rPr>
          <w:i/>
          <w:iCs/>
          <w:color w:val="888888"/>
          <w:sz w:val="19"/>
          <w:szCs w:val="19"/>
        </w:rPr>
        <w:t xml:space="preserve">  (jen 3. trojročí)</w:t>
      </w:r>
      <w:r>
        <w:rPr>
          <w:color w:val="666666"/>
          <w:sz w:val="19"/>
          <w:szCs w:val="19"/>
        </w:rPr>
        <w:t xml:space="preserve">  —  1.1.2.1</w:t>
      </w:r>
    </w:p>
    <w:p>
      <w:pPr>
        <w:spacing w:after="60" w:before="160"/>
      </w:pPr>
      <w:r>
        <w:rPr>
          <w:b/>
          <w:bCs/>
          <w:color w:val="922B21"/>
          <w:sz w:val="24"/>
          <w:szCs w:val="24"/>
        </w:rPr>
        <w:t xml:space="preserve">ScioCíl 5: Buduji dobré vztahy</w:t>
      </w:r>
    </w:p>
    <w:p>
      <w:pPr>
        <w:spacing w:after="30"/>
        <w:ind w:left="300"/>
      </w:pPr>
      <w:r>
        <w:rPr>
          <w:sz w:val="21"/>
          <w:szCs w:val="21"/>
        </w:rPr>
        <w:t xml:space="preserve">21. Komunikační laboratoř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5.3.1.1, 5.3.1.2</w:t>
      </w:r>
    </w:p>
    <w:p>
      <w:pPr>
        <w:spacing w:after="30"/>
        <w:ind w:left="300"/>
      </w:pPr>
      <w:r>
        <w:rPr>
          <w:sz w:val="21"/>
          <w:szCs w:val="21"/>
        </w:rPr>
        <w:t xml:space="preserve">22. Konflikt jako příležitost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5.1.1.9</w:t>
      </w:r>
    </w:p>
    <w:p>
      <w:pPr>
        <w:spacing w:after="30"/>
        <w:ind w:left="300"/>
      </w:pPr>
      <w:r>
        <w:rPr>
          <w:sz w:val="21"/>
          <w:szCs w:val="21"/>
        </w:rPr>
        <w:t xml:space="preserve">23. Parta, tlak a odvaha vybočit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5.1.1.3, 5.1.1.4</w:t>
      </w:r>
    </w:p>
    <w:p>
      <w:pPr>
        <w:spacing w:after="30"/>
        <w:ind w:left="300"/>
      </w:pPr>
      <w:r>
        <w:rPr>
          <w:sz w:val="21"/>
          <w:szCs w:val="21"/>
        </w:rPr>
        <w:t xml:space="preserve">24. Přátelství pod mikroskopem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5.2.2.1, 5.2.2.2</w:t>
      </w:r>
    </w:p>
    <w:p>
      <w:pPr>
        <w:spacing w:after="30"/>
        <w:ind w:left="300"/>
      </w:pPr>
      <w:r>
        <w:rPr>
          <w:sz w:val="21"/>
          <w:szCs w:val="21"/>
        </w:rPr>
        <w:t xml:space="preserve">25. Moje kořeny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5.2.3.1</w:t>
      </w:r>
    </w:p>
    <w:p>
      <w:pPr>
        <w:spacing w:after="30"/>
        <w:ind w:left="300"/>
      </w:pPr>
      <w:r>
        <w:rPr>
          <w:sz w:val="21"/>
          <w:szCs w:val="21"/>
        </w:rPr>
        <w:t xml:space="preserve">26. Láska, vztahy a hranice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5.2.4.1, 5.2.4.2</w:t>
      </w:r>
    </w:p>
    <w:p>
      <w:pPr>
        <w:spacing w:after="30"/>
        <w:ind w:left="300"/>
      </w:pPr>
      <w:r>
        <w:rPr>
          <w:sz w:val="21"/>
          <w:szCs w:val="21"/>
        </w:rPr>
        <w:t xml:space="preserve">27. Svět v nás: kulturní mozaika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5.1.2.3</w:t>
      </w:r>
    </w:p>
    <w:p>
      <w:pPr>
        <w:spacing w:after="30"/>
        <w:ind w:left="300"/>
      </w:pPr>
      <w:r>
        <w:rPr>
          <w:sz w:val="21"/>
          <w:szCs w:val="21"/>
        </w:rPr>
        <w:t xml:space="preserve">28. Společenská akademie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5.1.2.1, 5.1.2.2</w:t>
      </w:r>
    </w:p>
    <w:p>
      <w:pPr>
        <w:spacing w:after="30"/>
        <w:ind w:left="300"/>
      </w:pPr>
      <w:r>
        <w:rPr>
          <w:sz w:val="21"/>
          <w:szCs w:val="21"/>
        </w:rPr>
        <w:t xml:space="preserve">29. Domluvím se ve světě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5.3.3.1, 5.3.3.2</w:t>
      </w:r>
    </w:p>
    <w:p>
      <w:pPr>
        <w:spacing w:after="30"/>
        <w:ind w:left="300"/>
      </w:pPr>
      <w:r>
        <w:rPr>
          <w:sz w:val="21"/>
          <w:szCs w:val="21"/>
        </w:rPr>
        <w:t xml:space="preserve">30. Online já: vztahy za obrazovkou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5.2.1.5</w:t>
      </w:r>
    </w:p>
    <w:p>
      <w:pPr>
        <w:spacing w:after="30"/>
        <w:ind w:left="300"/>
      </w:pPr>
      <w:r>
        <w:rPr>
          <w:sz w:val="21"/>
          <w:szCs w:val="21"/>
        </w:rPr>
        <w:t xml:space="preserve">42. Století extrémů: lidé ve 20. století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5.1.1.3</w:t>
      </w:r>
    </w:p>
    <w:p>
      <w:pPr>
        <w:spacing w:after="30"/>
        <w:ind w:left="300"/>
      </w:pPr>
      <w:r>
        <w:rPr>
          <w:sz w:val="21"/>
          <w:szCs w:val="21"/>
        </w:rPr>
        <w:t xml:space="preserve">50. Mladí a staří: most mezi generacemi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5.1.1.1</w:t>
      </w:r>
    </w:p>
    <w:p>
      <w:pPr>
        <w:spacing w:after="30"/>
        <w:ind w:left="300"/>
      </w:pPr>
      <w:r>
        <w:rPr>
          <w:sz w:val="21"/>
          <w:szCs w:val="21"/>
        </w:rPr>
        <w:t xml:space="preserve">53. Když slova nestačí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5.3.1.2</w:t>
      </w:r>
    </w:p>
    <w:p>
      <w:pPr>
        <w:spacing w:after="30"/>
        <w:ind w:left="300"/>
      </w:pPr>
      <w:r>
        <w:rPr>
          <w:sz w:val="21"/>
          <w:szCs w:val="21"/>
        </w:rPr>
        <w:t xml:space="preserve">55. Naše třída: jak si tu spolu žijeme</w:t>
      </w:r>
      <w:r>
        <w:rPr>
          <w:i/>
          <w:iCs/>
          <w:color w:val="888888"/>
          <w:sz w:val="19"/>
          <w:szCs w:val="19"/>
        </w:rPr>
        <w:t xml:space="preserve">  (jen 1. trojročí)</w:t>
      </w:r>
      <w:r>
        <w:rPr>
          <w:color w:val="666666"/>
          <w:sz w:val="19"/>
          <w:szCs w:val="19"/>
        </w:rPr>
        <w:t xml:space="preserve">  —  5.1.1.2, 5.1.1.5, 5.3.2.1</w:t>
      </w:r>
    </w:p>
    <w:p>
      <w:pPr>
        <w:spacing w:after="60" w:before="160"/>
      </w:pPr>
      <w:r>
        <w:rPr>
          <w:b/>
          <w:bCs/>
          <w:color w:val="1E8449"/>
          <w:sz w:val="24"/>
          <w:szCs w:val="24"/>
        </w:rPr>
        <w:t xml:space="preserve">ScioCíl 8: Mám život ve svých rukou</w:t>
      </w:r>
    </w:p>
    <w:p>
      <w:pPr>
        <w:spacing w:after="30"/>
        <w:ind w:left="300"/>
      </w:pPr>
      <w:r>
        <w:rPr>
          <w:sz w:val="21"/>
          <w:szCs w:val="21"/>
        </w:rPr>
        <w:t xml:space="preserve">31. Peníze v mých rukou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8.2.2.1</w:t>
      </w:r>
    </w:p>
    <w:p>
      <w:pPr>
        <w:spacing w:after="30"/>
        <w:ind w:left="300"/>
      </w:pPr>
      <w:r>
        <w:rPr>
          <w:sz w:val="21"/>
          <w:szCs w:val="21"/>
        </w:rPr>
        <w:t xml:space="preserve">32. Startup: od nápadu k prodeji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8.3.3.3</w:t>
      </w:r>
    </w:p>
    <w:p>
      <w:pPr>
        <w:spacing w:after="30"/>
        <w:ind w:left="300"/>
      </w:pPr>
      <w:r>
        <w:rPr>
          <w:sz w:val="21"/>
          <w:szCs w:val="21"/>
        </w:rPr>
        <w:t xml:space="preserve">33. Kdo chci být? Svět povolání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8.3.3.1, 8.3.2.1</w:t>
      </w:r>
    </w:p>
    <w:p>
      <w:pPr>
        <w:spacing w:after="30"/>
        <w:ind w:left="300"/>
      </w:pPr>
      <w:r>
        <w:rPr>
          <w:sz w:val="21"/>
          <w:szCs w:val="21"/>
        </w:rPr>
        <w:t xml:space="preserve">34. Pán svého času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8.3.1.1, 8.3.1.2</w:t>
      </w:r>
    </w:p>
    <w:p>
      <w:pPr>
        <w:spacing w:after="30"/>
        <w:ind w:left="300"/>
      </w:pPr>
      <w:r>
        <w:rPr>
          <w:sz w:val="21"/>
          <w:szCs w:val="21"/>
        </w:rPr>
        <w:t xml:space="preserve">35. Život na vlastní noze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8.2.3.1, 8.2.3.2, 8.2.3.3</w:t>
      </w:r>
    </w:p>
    <w:p>
      <w:pPr>
        <w:spacing w:after="30"/>
        <w:ind w:left="300"/>
      </w:pPr>
      <w:r>
        <w:rPr>
          <w:sz w:val="21"/>
          <w:szCs w:val="21"/>
        </w:rPr>
        <w:t xml:space="preserve">36. Nouzový režim: když jde do tuhého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8.2.6.1, 8.2.6.3</w:t>
      </w:r>
    </w:p>
    <w:p>
      <w:pPr>
        <w:spacing w:after="30"/>
        <w:ind w:left="300"/>
      </w:pPr>
      <w:r>
        <w:rPr>
          <w:sz w:val="21"/>
          <w:szCs w:val="21"/>
        </w:rPr>
        <w:t xml:space="preserve">37. Zachraň život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8.2.6.4</w:t>
      </w:r>
    </w:p>
    <w:p>
      <w:pPr>
        <w:spacing w:after="30"/>
        <w:ind w:left="300"/>
      </w:pPr>
      <w:r>
        <w:rPr>
          <w:sz w:val="21"/>
          <w:szCs w:val="21"/>
        </w:rPr>
        <w:t xml:space="preserve">38. Vyrobeno vlastníma rukama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8.2.5.1, 8.2.5.2</w:t>
      </w:r>
    </w:p>
    <w:p>
      <w:pPr>
        <w:spacing w:after="30"/>
        <w:ind w:left="300"/>
      </w:pPr>
      <w:r>
        <w:rPr>
          <w:sz w:val="21"/>
          <w:szCs w:val="21"/>
        </w:rPr>
        <w:t xml:space="preserve">39. Zelená farma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8.2.5.3</w:t>
      </w:r>
    </w:p>
    <w:p>
      <w:pPr>
        <w:spacing w:after="30"/>
        <w:ind w:left="300"/>
      </w:pPr>
      <w:r>
        <w:rPr>
          <w:sz w:val="21"/>
          <w:szCs w:val="21"/>
        </w:rPr>
        <w:t xml:space="preserve">40. Právo pro život</w:t>
      </w:r>
      <w:r>
        <w:rPr>
          <w:i/>
          <w:iCs/>
          <w:color w:val="888888"/>
          <w:sz w:val="19"/>
          <w:szCs w:val="19"/>
        </w:rPr>
        <w:t xml:space="preserve">  (jen 3. trojročí)</w:t>
      </w:r>
      <w:r>
        <w:rPr>
          <w:color w:val="666666"/>
          <w:sz w:val="19"/>
          <w:szCs w:val="19"/>
        </w:rPr>
        <w:t xml:space="preserve">  —  8.2.7.1</w:t>
      </w:r>
    </w:p>
    <w:p>
      <w:pPr>
        <w:spacing w:after="30"/>
        <w:ind w:left="300"/>
      </w:pPr>
      <w:r>
        <w:rPr>
          <w:sz w:val="21"/>
          <w:szCs w:val="21"/>
        </w:rPr>
        <w:t xml:space="preserve">43. Stát a my: kdo tu vlastně vládne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8.2.7.1</w:t>
      </w:r>
    </w:p>
    <w:p>
      <w:pPr>
        <w:spacing w:after="30"/>
        <w:ind w:left="300"/>
      </w:pPr>
      <w:r>
        <w:rPr>
          <w:sz w:val="21"/>
          <w:szCs w:val="21"/>
        </w:rPr>
        <w:t xml:space="preserve">46. Technologie pod pokličkou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8.2.4.1</w:t>
      </w:r>
    </w:p>
    <w:p>
      <w:pPr>
        <w:spacing w:after="30"/>
        <w:ind w:left="300"/>
      </w:pPr>
      <w:r>
        <w:rPr>
          <w:sz w:val="21"/>
          <w:szCs w:val="21"/>
        </w:rPr>
        <w:t xml:space="preserve">47. Elektřina: od blesku k zásuvce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8.2.5.1</w:t>
      </w:r>
    </w:p>
    <w:p>
      <w:pPr>
        <w:spacing w:after="30"/>
        <w:ind w:left="300"/>
      </w:pPr>
      <w:r>
        <w:rPr>
          <w:sz w:val="21"/>
          <w:szCs w:val="21"/>
        </w:rPr>
        <w:t xml:space="preserve">52. Bushcraft: doma v přírodě</w:t>
      </w:r>
      <w:r>
        <w:rPr>
          <w:i/>
          <w:iCs/>
          <w:color w:val="888888"/>
          <w:sz w:val="19"/>
          <w:szCs w:val="19"/>
        </w:rPr>
        <w:t xml:space="preserve"/>
      </w:r>
      <w:r>
        <w:rPr>
          <w:color w:val="666666"/>
          <w:sz w:val="19"/>
          <w:szCs w:val="19"/>
        </w:rPr>
        <w:t xml:space="preserve">  —  8.2.6.2, 4.2.1.4</w:t>
      </w:r>
    </w:p>
    <w:p>
      <w:r>
        <w:br w:type="page"/>
      </w:r>
    </w:p>
    <w:p>
      <w:pPr>
        <w:pStyle w:val="Heading1"/>
        <w:pageBreakBefore/>
      </w:pPr>
      <w:r>
        <w:t xml:space="preserve">ScioCíl 4: Rozvíjím svou odolnost</w:t>
      </w:r>
    </w:p>
    <w:p>
      <w:pPr>
        <w:spacing w:after="240"/>
      </w:pPr>
      <w:r>
        <w:rPr>
          <w:i/>
          <w:iCs/>
          <w:color w:val="555555"/>
        </w:rPr>
        <w:t xml:space="preserve">Odolnost jako schopnost unést tlak, neúspěch a nejistotu, zotavit se a růst. Témata pokrývají oba pilíře ScioCíle: prevenci (péče o tělo a duši — spánek, strava, pohyb, duševní pohoda) i akci (zvládání stresu a zátěže, práce s neúspěchem, cílené opouštění komfortní zóny).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Jak na to podle didaktiky ScioCíle (shrnutí pro průvodce)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Nejdřív bezpečí, pak výzvy — bez pocitu bezpečí se odolnost nebuduje, ale boří.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Tři zóny (komfort – rozvoj – ohrožení): zátěž dávkovat středně a často, v malých dávkách; nikdy nepracovat v zóně ohrožení.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Regulační techniky (dech, uzemnění) nacvičovat v klidu — v krizi se nové věci nenaučíme.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Postup od vnější regulace přes koregulaci s průvodcem k seberegulaci; oporu odebírat podle kompetence, ne věku (Kotva → Kompas → Kormidlo).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Kolbův cyklus: zážitek bez reflexe a opakovaného vyzkoušení se nepromění v odolnost — reflexe je povinná část programu.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Raději skutečné školní a životní situace než uměle vyrobené zátěže; zvláštní citlivost u dětí s PAS, ADHD a u senzitivních dětí.</w:t>
      </w:r>
    </w:p>
    <w:p>
      <w:pPr>
        <w:spacing w:after="200"/>
      </w:pPr>
    </w:p>
    <w:p>
      <w:pPr>
        <w:pStyle w:val="Heading2"/>
      </w:pPr>
      <w:r>
        <w:t xml:space="preserve">1. Spánek: třetina života</w:t>
      </w:r>
    </w:p>
    <w:p>
      <w:pPr>
        <w:shd w:fill="F4F4F4" w:val="clear"/>
        <w:spacing w:after="120"/>
      </w:pPr>
      <w:r>
        <w:rPr>
          <w:b/>
          <w:bCs/>
          <w:color w:val="B9770E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Proč trávíme třetinu života spánkem a co se v nás při něm děje? Projekt zkoumá spánek jako základní zdroj odolnosti — od biologie snů přes spánkovou hygienu až po vlastní experiment se spánkovým deníkem. Děti zjistí, kolik spánku samy potřebují a jak spánek ovlivňuje paměť, náladu a výkon.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4.1.1.2 Spím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8.2.1.5 Zpracovávám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1.2.2.1 Využívám poznatky o procesu učení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8.3.1.2 Rozvrhuji si čas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Čtyřtýdenní spánkový deník: měření doby a kvality spánku, zpracování dat do grafů a hledání souvislostí (nálada, soustředění)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Experiment s večerním režimem: týden bez obrazovek před spaním vs. běžný týden, porovnání výsledků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Návštěva spánkové laboratoře nebo beseda s odborníkem (somnolog, neurolog)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Stavba „ideální ložnice“ — návrh prostředí pro dobrý spánek (světlo, teplota, zvuk)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Sny: snový deník, výtvarné či dramatické zpracování snů, vědecký pohled na snění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význam spánku pro zdraví a regeneraci; režim dne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Přírodopis: živé struktury a jejich funkce — nervová soustava, biorytmy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všímá si svého prožívání, postupy předcházení stresu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Matematika: statistika — sběr dat, diagramy, průměr (spánkový deník)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Informatika: získá z dat informace a interpretuje je pro řešení problému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u dospívajících počítat s biologickým posunem spánkové fáze — nekárat, ale pracovat s ním (pozdější náročné aktivity, rozhovor o režimu).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Pravidelný večerní rituál, jednoduché obrázkové sledování, kdy chodím spát a vstávám, povídání o snech.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Důraz na režim dne, prožitkové aktivity (sny, odpočinek) a jednoduché zaznamenávání spánku.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Důraz na data a experiment: biorytmy, adolescentní posun spánkové fáze, kofein a obrazovky, argumentace vlastními daty.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2. Jsi to, co jíš</w:t>
      </w:r>
    </w:p>
    <w:p>
      <w:pPr>
        <w:shd w:fill="F4F4F4" w:val="clear"/>
        <w:spacing w:after="120"/>
      </w:pPr>
      <w:r>
        <w:rPr>
          <w:b/>
          <w:bCs/>
          <w:color w:val="B9770E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Co naše tělo skutečně potřebuje a jak se vyznat v tom, co jíme? Projekt propojuje výživu jako zdroj odolnosti s praktickou dovedností se o sebe postravit: od čtení etiket a plánování jídelníčku po společné vaření. Součástí je kritický pohled na výživové mýty a marketing potravin.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4.1.1.3 Stravuji se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8.2.3.1 Postarám se o stravování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8.2.1.3 Pracuji s jednotkami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8.2.3.3 Obstarávám si věci a zařizuji služby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Rozbor etiket a složení potravin: cukry, tuky, éčka, kalorie — detektivní práce v obchodě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Týdenní jídelníček: naplánovat, spočítat cenu i živiny, nakoupit a uvařit vybraná jídla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Vaření pro školu: příprava plnohodnotného oběda pro skupinu včetně rozpočtu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Exkurze: pekárna, farma, potravinová banka nebo výrobna potravin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Mýty o jídle: ověřování výživových tvrzení z reklam a sociálních sítí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zdravá a nezdravá výživa, příprava pokrmů; (Ú3) zásady zdravého stravování a rizika nevyváženého stravování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Chemie: posoudí kvalitu a složení potravin (živiny, aditiva); vlastnosti tuků, sacharidů a bílkovin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ke zdraví a bezpečí: výživa a zdraví, poruchy příjmu potravy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Matematika: procenta, jednotky, poměr — kalkulace jídelníčku a cen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Polytechnická výchova a praktické činnosti: příprava pokrmů, péče o domácnost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raději skutečné situace (společné vaření, nákup) než umělá cvičení — reálný kontext nese učení.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Poznávání potravin všemi smysly, pomoc s přípravou jednoduchého jídla (namazat chleba, umýt zeleninu), povídání o tom, odkud jídlo pochází.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Praktické těžiště: poznávání potravin, jednoduché vaření, zdravá svačina, odkud se jídlo bere.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Nutriční hodnoty a jednotky (kcal, makroživiny), výživové trendy a jejich kritické posouzení, stravování při zátěži a sportu.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Složení potravin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3. Hýbu se, tedy jsem</w:t>
      </w:r>
    </w:p>
    <w:p>
      <w:pPr>
        <w:shd w:fill="F4F4F4" w:val="clear"/>
        <w:spacing w:after="120"/>
      </w:pPr>
      <w:r>
        <w:rPr>
          <w:b/>
          <w:bCs/>
          <w:color w:val="B9770E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Pohyb jako zdroj energie, zdraví i radosti. Děti během čtyř týdnů vyzkoušejí širokou paletu pohybových aktivit (od parkouru po jógu), sledují vlastní kondici a hledají pohyb, který je baví a u kterého vydrží. Projekt zkoumá i rovnováhu mezi zátěží a regenerací.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4.1.1.4 Hýbu se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4.1.1.6 Odpočívám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8.2.1.5 Zpracovávám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8.3.4.1 Vybírám si volnočasové aktivity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8.1.1.2 Plánuji a jednám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Pohybový vzorkovník: každý týden vyzkoušet jiný typ pohybu (lezení, tanec, bojové umění, běh, jóga)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Měření vlastní kondice na začátku a na konci projektu, zpracování pokroku do grafu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Návštěva sportoviště či sportovního klubu, beseda se sportovcem nebo fyzioterapeutem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Návrh a realizace pohybové hry či překážkové dráhy pro mladší děti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Regenerace v praxi: strečink, relaxace, práce s tepovou frekvencí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Školní olympiáda: děti navrhnou disciplíny, zorganizují a rozhodují sportovní den pro celou školu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pohybové aktivity a sporty; (Ú3) pohyb vhodný pro mne, význam pohybu pro zdraví, základy ergonomie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Tělesná výchova: zapojuje se do organizace svého pohybového režimu; postupy ke zlepšení tělesné zdatnosti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Přírodopis: pohybová a oběhová soustava, svaly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Matematika: měření a porovnání výkonů, grafy pokroku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Fyzika: síly při pohybu těla — páka, rovnováha a těžiště v biomechanice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klíčový je zážitek „zvládl jsem to“ — zpětnou vazbu směřovat na úsilí a strategii, ne na výkon a talent.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Radost z pohybu formou her a překážkových drah, vyzkoušení různých pohybových aktivit bez tlaku na výkon, jednoduché všímání si, jak se po pohybu cítím.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Radost z pohybu a pestrost — hry, dráhy, objevování, jednoduchá měření.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Tréninkové principy, vztah pohybu a duševního zdraví, vlastní tréninkový miniplán a jeho vyhodnocení.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4. V zajetí obrazovek</w:t>
      </w:r>
    </w:p>
    <w:p>
      <w:pPr>
        <w:shd w:fill="F4F4F4" w:val="clear"/>
        <w:spacing w:after="120"/>
      </w:pPr>
      <w:r>
        <w:rPr>
          <w:b/>
          <w:bCs/>
          <w:color w:val="B9770E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Proč je tak těžké odložit telefon? Projekt zkoumá mechanismy závislostí — od návykových látek po sociální sítě a hry — a to, jak s nimi bojovat. Děti analyzují vlastní digitální návyky, vyzkoušejí digitální detox a nahlédnou do triků, kterými aplikace bojují o naši pozornost.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4.1.1.5 Odolávám závislostem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8.2.4.2 Omezuji nebezpečí a rizika digitálních technologií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5.2.1.5 Rozlišuji mezi lidským a syntetickým vztahem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4.1.1.6 Odpočívám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Týdenní měření času na obrazovkách a jeho rozbor: co mi technologie dávají a berou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Experiment digitální detox: den (víkend) bez telefonu a reflexe prožitku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Rozbor návykového designu aplikací: nekonečný scroll, notifikace, odměny — a obrana proti nim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Beseda s adiktologem nebo návštěva preventivního programu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Kampaň pro školu: plakáty či videa o zdravých digitálních návycích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závislosti na drogách a technologiích — mechanismy vzniku, projevy, prevence, kde hledat pomoc; varovné signály závislostí (sítě, hry)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podmínky vytváření žádoucích návyků, prokrastinace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ke zdraví a bezpečí: rizika návykových látek a činností; nebezpečné aktivity v digitálním prostředí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Informatika: digitální technologie — digitální stopa, zabezpečení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seberegulace, strategie zvládání impulzů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u dospívajících stavět na autonomii — pravidla pro obrazovky spolutvořit, ne diktovat.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Jednoduchá pravidla pro obrazovky doma i ve škole, hry jako náhrada za telefon, povídání o tom, co mi obrazovka dává a co bere.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Herní a obrazovkové návyky, pravidla doma i ve škole, alternativy k obrazovkám.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Neurobiologie závislosti (dopamin), látkové závislosti a rizikové chování, AI společníci a syntetické vztahy, strategie seberegulace.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5. Nevypusť duši</w:t>
      </w:r>
    </w:p>
    <w:p>
      <w:pPr>
        <w:shd w:fill="F4F4F4" w:val="clear"/>
        <w:spacing w:after="120"/>
      </w:pPr>
      <w:r>
        <w:rPr>
          <w:b/>
          <w:bCs/>
          <w:color w:val="B9770E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Co dělá naši mysl spokojenou a co jí škodí? Projekt o duševní pohodě a péči o ni: optimismus, vděčnost, odpočinek, ale i rozpoznání chvíle, kdy je toho moc a je čas říct si o pomoc. Cílem je odtabuizovat téma duševního zdraví a dát dětem konkrétní nástroje.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4.1.1.1 Dbám o duševní pohodu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4.1.1.6 Odpočívám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4.2.2.4 Sdílím a říkám si o pomoc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8.3.1.3 Vyvažuji povinnosti a volný čas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4.2.3.2 Zotavím se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Mapa mé pohody: co mi dodává a co mi bere energii, osobní „nabíječky a vybíječky“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Deník vděčnosti a dobrých momentů po dobu projektu, závěrečná reflexe efektu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Beseda s psychologem či lektory (např. program Nevypusť duši), krizové kontakty a kde hledat pomoc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Relaxační techniky v praxi: dech, mindfulness, pobyt v přírodě, práce s tichem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Tvorba „lékárničky duševní pohody“ pro třídu — sdílená sbírka strategií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relaxační a meditační techniky; nejčastější duševní onemocnění — prevence a zdroje pomoci; pyramida lidských potřeb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všímá si svého prožívání, uplatňuje postupy předcházení stresu a vyhledání pomoci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ke zdraví a bezpečí: denní režim, duševní hygiena, podpora zdraví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Přírodopis: nervová a hormonální soustava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regulační techniky nacvičovat v klidu, ne až v krizi; emoční korekce má smysl zhruba od 10 let.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postup od koregulace (s průvodcem) k seberegulaci; nejdřív bezpečí, pak výzvy.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Pojmenovávání pocitů a toho, co mi dělá radost, jednoduché uklidňovací rituály, vědomí, že je v pořádku svěřit se dospělému, kterému věřím.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Emoce a pohoda skrze prožitek: co mě těší, jak odpočívám, komu se svěřím.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Duševní hygiena v období dospívání, stres ze školy a sítí, mýty o duševních nemocech, systém pomoci (linky, terapie).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Nevypusť duši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6. Stres pod lupou</w:t>
      </w:r>
    </w:p>
    <w:p>
      <w:pPr>
        <w:shd w:fill="F4F4F4" w:val="clear"/>
        <w:spacing w:after="120"/>
      </w:pPr>
      <w:r>
        <w:rPr>
          <w:b/>
          <w:bCs/>
          <w:color w:val="B9770E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Stres je pradávná výbava těla — kdy nám pomáhá a kdy škodí? Projekt zkoumá fyziologii stresové reakce, učí rozpoznávat vlastní stresové signály a spouštěče a trénuje techniky zvládání: dech, přerámování, humor i jednání pod tlakem. Teorie se střídá s bezpečnými zátěžovými situacemi na zkoušku.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4.2.2.1 Poznám stres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4.2.2.2 Zvládám stres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1.2.2.1 Využívám poznatky o procesu učení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4.2.2.3 Řeším zátěžové situace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5.3.2.1 Komunikuji s respektem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Fyziologie stresu: co dělá adrenalin a kortizol s tělem, jednoduché pokusy (tep, reakční doba pod tlakem)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Mapování vlastních stresorů a projevů stresu, osobní „stresový profil“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Trénink technik: dechová cvičení, uzemnění, přerámování situace — a jejich testování v zátěži (vystoupení, časovaný úkol)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Zátěžová hra či úniková situace v týmu s následnou reflexí: co se s námi dělo a co pomohlo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Rozhovory s lidmi z profesí pod tlakem (záchranář, hasič, moderátor) o tom, jak stres zvládají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techniky zmírňování stresu, přerámování, „emoční radar“; (Ú3) stresory a copingové strategie, kognitivní zkreslení vedoucí ke stresu (katastrofizace, černobílé myšlení)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strategie zvládání zátěže, předcházení a řešení náročných situací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Přírodopis: hormonální soustava — stresová reakce těla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Matematika: měření tepu a reakční doby, vyhodnocení a porovnání dat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srozumitelný model „tří pater mozku“ pro vysvětlení stresové reakce dětem.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střední zátěž častěji v malých dávkách; zkoušky a vystoupení trénovat nanečisto v bezpečných variantách.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Rozpoznávání tělesných signálů stresu (rychlejší srdce, sevřené bříško) na vlastním těle, jednoduché dechové a uklidňovací hry, drobné bezpečné výzvy na zkoušku.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Rozpoznávání emocí a tělesných signálů, jednoduché uklidňovací techniky, zvládnutelné výzvy.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Neurobiologie stresu, prospěšný vs. chronický stres, tréma před zkouškami a vystoupením, deeskalace napětí ve skupině.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7. Expedice: za hranice pohodlí</w:t>
      </w:r>
    </w:p>
    <w:p>
      <w:pPr>
        <w:shd w:fill="F4F4F4" w:val="clear"/>
        <w:spacing w:after="120"/>
      </w:pPr>
      <w:r>
        <w:rPr>
          <w:b/>
          <w:bCs/>
          <w:color w:val="B9770E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Vyvrcholením projektu je skutečná vícedenní výprava, kterou si děti samy naplánují a zorganizují: trasa, doprava, rozpočet, jídlo, nocleh. Cesta je prostředkem k opuštění komfortní zóny — děti zažijí nepohodlí, únavu i týmové krize a naučí se je zvládat a reflektovat.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4.2.1.3 Cíleně posiluji svou odolnost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4.2.2.3 Řeším zátěžové situace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8.2.3.4 Dopravuji 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5.1.1.4 Funguji ve skupinách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8.1.1.2 Plánuji a jednám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1.2.4.4 Přetavuji prožitky ve zkušenosti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Plánování expedice: volba cíle, trasy, rozpočtu, vybavení a rozdělení rolí v týmu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Tréninkové výpravy: orientace v terénu, vaření venku, stavba přístřešku, chůze s batohem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Samotná expedice (2–4 dny) s přenocováním, ideálně s prvky nepohodlí (počasí, nesení zásob)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Denní reflexní kruhy na cestě: co bylo těžké, co nás posílilo, jak fungoval tým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Závěrečné zpracování: expediční deník, mapa, fotoreportáž pro rodiče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rozšiřování komfortní zóny; postupy zvládání krizových situací, principy přežití v přírodě, plán 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Geografie: kriticky využívá mapy a geografická data, geoinformační technologie; orientace v terénu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Tělesná výchova: turistika a pobyt v přírodě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ke zdraví a bezpečí: osobní bezpečí, první pomoc; bezpečný pohyb v dopravě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Matematika: rozpočet výpravy, odhady vzdáleností a času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práce venku v nepohodlí s pojmenováním vlastní hranice (zóny komfort–rozvoj–ohrožení); Kolbův cyklus — reflexe a opakované vyzkoušení jsou povinná část, ne bonus.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Kratší jednodenní až jednonoční výprava blízko školy s velkou oporou průvodců, radost z drobného dobrodružství a společného zvládnutí nepohodlí (déšť, únava).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Kratší výprava s větší podporou průvodců, důraz na zážitek, spolupráci a základní tábornické dovednosti.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Děti plánují a vedou expedici samy (průvodce jen jistí), náročnější trasa, plná odpovědnost za rozpočet a logistiku.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Expedice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8. Umění neúspěchu</w:t>
      </w:r>
    </w:p>
    <w:p>
      <w:pPr>
        <w:shd w:fill="F4F4F4" w:val="clear"/>
        <w:spacing w:after="120"/>
      </w:pPr>
      <w:r>
        <w:rPr>
          <w:b/>
          <w:bCs/>
          <w:color w:val="B9770E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Selhání je nejlepší učitel — pokud se z něj umíme poučit. Projekt zkoumá slavné neúspěchy vědy, sportu i byznysu, práci s chybou a frustrací a růstové nastavení mysli. Děti si projdou aktivitami, kde je neúspěch nevyhnutelný, a naučí se ho zpracovat, ocenit snahu a zkusit to jinak.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4.2.3.3 Přijímám neúspěch a nepřízeň osudu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4.2.3.4 Proměním zkušenost v růst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4.2.1.1 Jsem připraven/a na výzvy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1.2.4.2 Reflektuji průběh cíleného učení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8.1.1.3 Reflektuji dosahování cílů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Galerie slavných neúspěchů: příběhy vynálezců, sportovců a firem, kterým selhání otevřelo cestu (penicilin, post-it, Dyson)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„FuckUp night“ po scioškolácku: hosté (rodiče, průvodci) vyprávějí o svých nezdarech a co jim daly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Záměrně obtížné výzvy (žonglování, rébusy, stavby), kde se chyba čeká — trénink reakce na frustraci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Deník pokusů a omylů: dokumentace vlastního učení metodou pokus–omyl u zvolené dovednosti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Divadelní či výtvarné zpracování tématu selhání a vytrvalosti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příběhy lidí, kteří zvládli náročné situace; model zón; (Ú3) growth vs. fixed mindset, neuroplasticita, techniky práce s chybou (kauzální analýza, „5 proč“)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Dějepis: posoudí informační hodnotu zdrojů — příběhy objevů a omylů vědy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vypravování, úvaha; tvořivá práce s příběhem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učení z úspěchů i neúspěchů, plán osobního rozvoje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zpětná vazba na úsilí a strategii („co jsi zkusil jinak?“), nikdy na osobu; sbírat zážitky „zvládl jsem to“.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Hry a činnosti, kde je chyba přirozená a bezpečná (stavění, žonglování), oceňování snahy víc než výsledku, jednoduché pojmenování „co se nepovedlo a co zkusím jinak“.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Chyba jako kamarád: hry a činnosti s bezpečným neúspěchem, oceňování snahy, jednoduchá reflexe.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Růstové vs. fixní nastavení mysli, strach ze selhání u zkoušek a v soutěžích, analýza vlastních strategií po neúspěchu.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9. Doktor v nás</w:t>
      </w:r>
    </w:p>
    <w:p>
      <w:pPr>
        <w:shd w:fill="F4F4F4" w:val="clear"/>
        <w:spacing w:after="120"/>
      </w:pPr>
      <w:r>
        <w:rPr>
          <w:b/>
          <w:bCs/>
          <w:color w:val="B9770E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Co se děje v těle, když jsme nemocní, a jak se uzdravit? Projekt o nemocech, imunitě, prevenci a orientaci ve zdravotnictví: kdy stačí čaj a postel, kdy jít k lékaři a jak vůbec funguje ordinace, pohotovost či pojišťovna. Přirozeně propojuje biologii člověka s praktickým životem.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4.1.1.8 Léčím se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4.1.1.7 Dodržuji pravidla tělesné hygieny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8.2.6.4 Poskytuji první pomoc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8.2.7.1 Jednám v právních vztazích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Cesta nemoci tělem: viry, bakterie, imunita — pokusy a modely (šíření „nákazy“ ve třídě jako simulace)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Domácí lékárnička: co v ní má být, k čemu léky slouží a jaká mají rizika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Simulace návštěvy lékaře: objednání, popis příznaků, porozumění diagnóze; orientace v systému (praktik, specialista, pohotovost, pojišťovna)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Exkurze do nemocnice, lékárny, transfuzní stanice či záchranné stanice, beseda se zdravotníkem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Historie medicíny: od bylinek k antibiotikům a vakcínám, největší objevy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Krev pod lupou: krevní oběh a srdce, složení krve, krevní skupiny a příběh jejich objevu; dárcovství krve a plazmy — proč lidé darují a komu to pomůže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nejčastější duševní onemocnění — prevence a zdroje pomoci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Přírodopis: biologie člověka — orgánové soustavy, viry a bakterie, nemoci a prevence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Chemie: léčiva a návykové látky; bezpečná práce s látkami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ke zdraví a bezpečí: ochrana a podpora zdraví, prevence přenosných chorob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Dějepis: dějiny medicíny — od morových ran k vakcínám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Přírodopis: oběhová soustava — srdce, cévy, složení krve; krevní skupiny a transfuze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Základní hygiena a péče o tělo formou her, rozpoznání „necítím se dobře“ a řeknu to dospělému, bezpečná návštěva lékaře nanečisto. Povídání o tom, co je krev a proč teče z odřeniny — beze strachu.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Základy: hygiena, prevence, běžné dětské nemoci, beze strachu k lékaři. Krevní oběh a srdce: co krev v těle dělá a kudy putuje.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Imunitní systém do hloubky, antibiotická rezistence, duševní vs. tělesné nemoci, samostatná navigace zdravotnictvím (registrace, e-recept). Krevní skupiny a transfuze, dárcovství krve a plazmy jako podoba občanské solidarity.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Co jsou to nemoci?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10. Můj velký cíl: měsíc výzvy</w:t>
      </w:r>
    </w:p>
    <w:p>
      <w:pPr>
        <w:shd w:fill="F4F4F4" w:val="clear"/>
        <w:spacing w:after="120"/>
      </w:pPr>
      <w:r>
        <w:rPr>
          <w:b/>
          <w:bCs/>
          <w:color w:val="B9770E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Čtyři týdny, jeden velký cíl na hranici vlastních možností: naučit se salto, program, jazyk — nebo vydržet otužování či měsíc bez cukru. Každý si výzvu zvolí, naplánuje cestu, systematicky na ní pracuje a vede si záznam; vedle osobních cílů tým zvládá i společné výzvy. Projekt spojuje řízení vlastního učení (plán, strategie, reflexe) s tréninkem odolnosti a vytrvalosti.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4.2.1.1 Jsem připraven/a na výzvy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4.2.1.3 Cíleně posiluji svou odolnost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1.2.1.1 Stanovím si cíl učení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1.2.3.3 Pracuji s cíli jako s motorem učení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1.2.4.3 Reflektuji pokrok a hodnotím výsledky svého učení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8.1.1.2 Plánuji a jednám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4.2.3.1 Ocením se a vydechnu si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8.1.2.3 Posiluji a udržuji svou motivaci k cílům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1.2.4.1 Využívám nástroje a metody reflexe učení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1.2.3.2 Odstraňuji překážky motivace k učení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Volba osobního cíle/výzvy: zvládnutelná, měřitelná, na hraně komfortní zóny (SMART); plán s milníky a veřejný závazek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Denní pracovní bloky s trackerem pokroku a deníkem učení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Společné týmové výzvy: otužování, ranní rozcvičky, výstup na horu, 24 hodin offline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Týdenní reflexní kruhy: co funguje, kde jsem se zasekl/a, práce se strachem a výmluvami, úprava plánu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Závěrečná oslava a vystoupení „Co jsem dokázal/a“: demonstrace před publikem, ocenění pokroku (ne jen výsledku)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stanovování cílů metodou SMART, rozpracování do úkolů, týdenní plánování; (Ú3) metoda OKR, revize cílů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model zón (komfortní–růstová–paniková), vnitřní zdroje pro zvládání zátěže, techniky zvládání trémy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stanovuje si plán osobního rozvoje, realizuje kroky a vyhodnotí dosažení cílů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Tělesná výchova: plánování pohybového režimu, zásady otužování a bezpečnosti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Informatika: sledování pokroku — tabulky, grafy a jednoduchý tracker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formát „Challenge yourself“ ověřený ve ScioŠkolách — série středních výzev + osobní výzvy; zóny znázornit soustřednými kruhy; výzvy volit v zóně rozvoje, nikdy ohrožení (citlivost u PAS/ADHD).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každý projektový den začít plánovací čtvrthodinou a končit porovnáním plánu se skutečností; deník učení; oporu odebírat podle kompetence (Vedený → Spolunavigátor → Kapitán).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Menší, hravější výzva zvolená s velkou oporou průvodce (naučit se stoj na hlavě, básničku), viditelné odškrtávání kroků, společná oslava malých pokroků.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Menší a hravější výzvy s výraznou podporou průvodce při plánování, silná opora skupiny, oslava pokroku.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Ambiciózní dlouhodobé cíle, samostatné plánování včetně volby učebních strategií, analýza selhání a restart, prezentace procesu (nejen výsledku).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Otužování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41. Příroda jako dobíječka</w:t>
      </w:r>
    </w:p>
    <w:p>
      <w:pPr>
        <w:shd w:fill="F4F4F4" w:val="clear"/>
        <w:spacing w:after="120"/>
      </w:pPr>
      <w:r>
        <w:rPr>
          <w:b/>
          <w:bCs/>
          <w:color w:val="B9770E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Pobyt v přírodě je nejstarší a nejdostupnější způsob regenerace. Projekt tráví co nejvíc času venku: děti poznávají les, louku a vodu v okolí školy — druhy, ekosystémy, proměny v ročních obdobích — a zároveň na sobě zkoumají, co příroda dělá s jejich tělem a myslí. Odpočinek se tu učí jako dovednost, ne jako lenost.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4.1.1.6 Odpočívám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4.1.1.1 Dbám o duševní pohodu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1.1.2.5 Vytvářím si učební situace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8.3.4.1 Vybírám si volnočasové aktivity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4.1.1.4 Hýbu se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Terénní dny v blízké přírodě: mapování druhů rostlin a živočichů, ekosystém lesa/louky/rybníka, práce s určovacími klíči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Experiment „les vs. obrazovka“: měření nálady a soustředění po hodině venku a po hodině u obrazovky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Tiché techniky venku: sedové místo (sit spot), smyslové vnímání, deník pozorování přírody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Adopce kousku přírody: dlouhodobá péče o strom, tůňku či záhon v okolí školy, úklidová akce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Beseda s ekologem či ochranářem, exkurze do CHKO nebo záchranné stanice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Cesta kapky vody: pozorování a pokusy s koloběhem vody a půdou v okolí školy (louže, pára, sníh, propustnost půdy)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Přírodopis: organismy a prostředí, ekosystémy, potravní řetězce; zapojí se do péče o přírodu ve svém okolí (přímý OVU revize!)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Geografie: krajina a její typy, chráněná území, udržitelnost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ke zdraví a bezpečí: duševní hygiena, rovnováha zátěže a odpočinku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všímá si svého prožívání, postupy předcházení stresu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relaxační techniky; formy odpočinku, které mi fungují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Přírodopis: půda a její vlastnosti, koloběh vody v přírodě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Přírodopis: dynamická planeta — horniny a nerosty, geologické procesy, vznik a vrstvy půdy; evoluce a rozmanitost organismů v ekosystému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skutečné prostředí místo umělých cvičení — příroda je ideální terén pro nácvik regulace v klidu; krátká smyslová reflexe funguje už u nejmladších.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Hry a pozorování v přírodě všemi smysly, poznávání pár stromů a zvířat v okolí školy, pravidelné „tiché místo“ venku jako rituál klidu. Jednoduché pozorování počasí a proměn krajiny (bláto, louže, sníh) jako první krok k pochopení koloběhu vody.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Hry a pozorování venku, jednoduché určování druhů, rituál pravidelného místa v přírodě.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Ekosystémové vztahy a ochrana přírody, věda o vlivu přírody na psychiku (pozornost, stres), návrh vlastní naučné stezky.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Hlídáme planetu; Ekologie; Krajina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44. Ztráty a loučení</w:t>
      </w:r>
    </w:p>
    <w:p>
      <w:pPr>
        <w:shd w:fill="F4F4F4" w:val="clear"/>
        <w:spacing w:after="120"/>
      </w:pPr>
      <w:r>
        <w:rPr>
          <w:b/>
          <w:bCs/>
          <w:color w:val="B9770E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Ztráta k životu patří — smrt blízkého či zvířete, stěhování, rozchod rodičů, konec přátelství. Projekt otevírá téma, na které děti nikdo nepřipravuje: co se v nás při ztrátě děje, jak vypadá truchlení, co pomáhá a jak být oporou druhému. Pracuje s příběhy, uměním a rituály loučení napříč kulturami — bezpečně, bez tlaku na osobní sdílení.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4.2.3.2 Zotavím se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4.2.3.3 Přijímám neúspěch a nepřízeň osudu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4.2.2.4 Sdílím a říkám si o pomoc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4.1.1.1 Dbám o duševní pohodu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1.1.2.9 Učím se skrze umění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Ztráta v příbězích: knihy a filmy o loučení (Bratři Lví srdce, Coco) — co postavám pomohlo dál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Koloběh života v přírodě: životní cykly, podzim a zima jako přirozené loučení — pozorování venku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Rituály loučení napříč kulturami: Dušičky, mexický Día de los Muertos, pohřební tradice světa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Beseda s člověkem, který se ztrátami pracuje (hospicový či krizový pracovník, psycholog)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Tvořivé zpracování: dopis, památníček, hudba či obraz — umění jako jazyk pro to, co se těžko říká; mapa mé podpory (kdo tu pro mě je)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zdroje pomoci v zátěžových situacích — rodina, přátelé, krizové linky, odborníci; relaxační techniky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ke zdraví a bezpečí: duševní hygiena, vyhledání pomoci; změny v životě člověka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Přírodopis: životní cykly organismů, ontogeneze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ztráta a loučení v literatuře, vyjádření prožitku z díla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zvládání náročných situací, empatie a podpora druhých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Dějepis: pohřební rituály a kult předků v dějinách a kulturách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bezpečí především — sdílení vždy dobrovolné; předem zmapovat děti s čerstvou ztrátou a domluvit se s rodiči i školním psychologem.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regulaci a jazyk pro emoce budovat v klidu na příbězích a rituálech — ne až v akutním zármutku; průvodce modeluje, že o ztrátě se mluvit smí.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Přes přírodu a příběhy (podzimní list, pohádka), drobné ztráty blízké dětskému světu (rozbitá hračka, stěhování kamaráda), žádný tlak na osobní sdílení.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Skrze přírodu, příběhy a zvířata; drobné ztráty (rozbitá věc, stěhování kamaráda); žádné vynucené sdílení.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Otevřeněji o smrti a truchlení (fáze, individuální tempo), jak podpořit kamaráda v krizi, krizové linky a odborná pomoc, ztráty identity při rozchodech.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54. Zvládnu to sám!</w:t>
      </w:r>
    </w:p>
    <w:p>
      <w:pPr>
        <w:shd w:fill="F4F4F4" w:val="clear"/>
        <w:spacing w:after="120"/>
      </w:pPr>
      <w:r>
        <w:rPr>
          <w:b/>
          <w:bCs/>
          <w:color w:val="B9770E"/>
          <w:sz w:val="20"/>
          <w:szCs w:val="20"/>
        </w:rPr>
        <w:t xml:space="preserve">primárně 1. trojročí</w:t>
      </w:r>
    </w:p>
    <w:p>
      <w:pPr>
        <w:spacing w:after="120"/>
      </w:pPr>
      <w:r>
        <w:t xml:space="preserve">Být poprvé v něčem sám je malé dobrodružství — a dá se na něj připravit. Projekt je sbírkou prvních samostatných činů šitých na míru nejmenším: dojít známou cestou bez dospělého, koupit rohlík, půjčit si knihu, oslovit cizího člověka a zeptat se na cestu. Ke každé odvaze patří i druhá strana samostatnosti: umět říct „ne“, poznat tíživé tajemství a vědět, komu se svěřím. Děti sbírají odznaky do vlastního Průkazu samostatnosti — každý za něco, co teď už zvládnou samy.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4.2.1.1 Jsem připraven/a na výzvy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8.2.3.4 Dopravuji 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5.1.1.6 Hlídám si hranice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4.2.2.4 Sdílím a říkám si o pomoc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5.1.2.2 Navazuji kontakty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8.1.1.2 Plánuji a jednám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5.3.2.2 Komunikuji asertivně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8.2.3.3 Obstarávám si věci a zařizuji služby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Průkaz samostatnosti: společně vymyslet, co všechno chceme letos zvládnout sami; každý si vybere své výzvy a odškrtává splněné odznaky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Cesta, kterou znám: okolí školy, dopravní značky a pravidla pro chodce, samostatná cesta na známé místo (knihovna, park, obchod) s průvodcem jistícím z pozadí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Zařídím to sám: nákup podle obrázkového seznamu, půjčení knihy, zeptání se dospělého na cestu — a povídání o tom, jaké to bylo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Moje bublina: umím říct „ne“ i slyšet „ne“, hezké a tíživé tajemství, mapa mých dospělých (komu se svěřím a jak ho zastihnu)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Slavnost odznaků: každý předvede, co už zvládne sám, a ukáže to mladším dětem nebo rodičům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Člověk a jeho svět: bezpečná cesta do školy, dopravní značky a pravidla pro chodce, osobní bezpečí, důležitá telefonní čísla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ke zdraví a bezpečí: osobní bezpečí, hranice a odmítání, kde hledat pomoc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sebepoznání a sebedůvěra, zvládání náročných situací s podporou dospělého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zdvořilostní obraty, oslovení a prosba o pomoc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každý odznak musí být skutečně samostatně zvládnutý úkon, ne skupinová aktivita s průvodcem vpředu — a co dítě smí samo, se předem domlouvá s rodiči.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bezpečnostní vrstva (říct „ne“, komu se svěřím) patří dovnitř projektu k jednotlivým výzvám, ne jako přednáška na konec.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Malé samostatné činy s jistícím průvodcem v pozadí a s pravidly domluvenými předem s rodiči, oslava každého zvládnutého kroku, bezpečnostní vrstva („ne“, komu se svěřím) vpletená do celého projektu.</w:t>
      </w:r>
    </w:p>
    <w:p>
      <w:pPr>
        <w:pBdr>
          <w:bottom w:val="single" w:color="CCCCCC" w:sz="4"/>
        </w:pBdr>
        <w:spacing w:after="240"/>
      </w:pPr>
    </w:p>
    <w:p>
      <w:pPr>
        <w:pStyle w:val="Heading1"/>
        <w:pageBreakBefore/>
      </w:pPr>
      <w:r>
        <w:t xml:space="preserve">ScioCíl 1: Umím se učit</w:t>
      </w:r>
    </w:p>
    <w:p>
      <w:pPr>
        <w:spacing w:after="240"/>
      </w:pPr>
      <w:r>
        <w:rPr>
          <w:i/>
          <w:iCs/>
          <w:color w:val="555555"/>
        </w:rPr>
        <w:t xml:space="preserve">Kompetence celoživotního učení: nástroje a zdroje učení (AI, věda, hra, umění, lidé, kritické posouzení zdrojů) a řízení vlastního učení (cíle, plánování, strategie, motivace, reflexe). Řada témat dělá z učení samotného předmět zkoumání.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Jak na to podle didaktiky ScioCíle (shrnutí pro průvodce)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Obsah je nosič, učební vrstva je cíl — „učit se učit“ jde jen na konkrétním obsahu; každé téma projektu je zároveň tréninkem učení.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Postupné předávání řízení: JÁ (průvodce modeluje, přemýšlí nahlas) → MY (spoluřízení) → TY (dítě řídí, průvodce jistí); role Vedený → Spolunavigátor → Kapitán.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Každý projektový den: plánovací čtvrthodina dětí na startu, porovnání plánu se skutečností na konci.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Krátká častá reflexe procesu (Co? A co z toho? Co teď?) je účinnější než dlouhá reflexe jednou za čas.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Učit ověřené strategie (aktivní vybavování, rozložené opakování, prokládání) a vyvracet mýty (učební styly, podtrhávání).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AI: u každého použití si položit otázku „učí mě to, nebo to dělá za mě?“</w:t>
      </w:r>
    </w:p>
    <w:p>
      <w:pPr>
        <w:spacing w:after="200"/>
      </w:pPr>
    </w:p>
    <w:p>
      <w:pPr>
        <w:pStyle w:val="Heading2"/>
      </w:pPr>
      <w:r>
        <w:t xml:space="preserve">11. Mozek: návod k použití</w:t>
      </w:r>
    </w:p>
    <w:p>
      <w:pPr>
        <w:shd w:fill="F4F4F4" w:val="clear"/>
        <w:spacing w:after="120"/>
      </w:pPr>
      <w:r>
        <w:rPr>
          <w:b/>
          <w:bCs/>
          <w:color w:val="1F618D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Jak funguje paměť, pozornost a učení — a jak toho využít ve svůj prospěch? Děti si na sobě otestují učební strategie (rozložené opakování, aktivní vybavování, paměťové techniky), prozkoumají, co jejich mozek rozptyluje, a sestaví si vlastní „návod k použití“ své hlavy.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1.2.2.1 Využívám poznatky o procesu učení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1.2.2.3 Volím si učební strategie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1.2.4.1 Využívám nástroje a metody reflexe učení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4.1.1.2 Spím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1.2.2.4 Učím se soustředěně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8.1.2.1 Odstraňuji překážky v motivaci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1.2.2.2 Zařídím si podmínky pro učení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1.2.2.5 Dávám si věci do souvislostí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Paměťové experimenty: křivka zapomínání, kapacita krátkodobé paměti, testy pozornosti (gorila ve videu)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Souboj učebních strategií: dvě skupiny se učí totéž různými metodami a porovnají výsledky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Trénink paměťových technik: paměťový palác, akronymy, příběhová metoda — memorování na výkon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Pokusy se soustředěním: vliv hluku, multitaskingu a mobilního telefonu na výkon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Tvorba osobního „návodu k použití mého mozku“ — kdy, kde a jak se mi nejlépe učí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Reflexní nástroje na zkoušku: deník učení, časová osa, horké křeslo i reflexe v kruhu — vyzkoušet a vybrat si ten, který mi sedí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proces učení — fungování paměti, role emocí; paměťové techniky (mnemotechniky, asociace, vizualizace); učební strategie (elaborace, sumarizace, vysvětlování druhým)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fungování pozornosti, podmínky pro soustředění, střídání zátěže a odpočinku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základní centra mozku (amygdala, hipokampus); (Ú3) neuroplasticita, neurotransmitery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reflektuje své vzdělávací potřeby, využívá efektivní strategie učení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Přírodopis: nervová soustava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rozdíl mezi reflexí a hodnocením; techniky individuální reflexe (deník učení, časová osa) a skupinové reflexe (diskusní kruh, horké křeslo, World Café); sebehodnocení a kritéria hodnocení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hotová kostra „týdenní blok Jak se učím“ (denně 60–90 min: paměť → strategie → pozornost/mobilový experiment → plánování → vyhodnocení).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učit efektivní strategie (aktivní vybavování, rozložené opakování) a vyvracet mýty (učební styly, podtrhávání).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Hravé pokusy s pamětí a pozorností, objevování, že se různé věci učím různě (zpaměti, opakováním, hrou), jednoduché všímání si, kdy mi učení jde a kdy 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Hravé experimenty s pamětí a pozorností, jednoduché techniky zapamatování, objevování jak se učím.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Neurony a synapse, kognitivní procesy, metakognice, efektivní příprava na zkoušky a prezentace; vědomá volba reflexní metody a vlastní kritéria hodnocení.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12. Učím se s umělou inteligencí</w:t>
      </w:r>
    </w:p>
    <w:p>
      <w:pPr>
        <w:shd w:fill="F4F4F4" w:val="clear"/>
        <w:spacing w:after="120"/>
      </w:pPr>
      <w:r>
        <w:rPr>
          <w:b/>
          <w:bCs/>
          <w:color w:val="1F618D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AI je nejmocnější učební nástroj současnosti — pokud víme, jak s ní zacházet. Projekt zkoumá, jak jazykové modely fungují, co umí a kde selhávají. Děti trénují formulaci dotazů, ověřování odpovědí a poznávání situací, kdy jim AI učení usnadňuje a kdy je naopak okrádá o vlastní myšlení.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1.1.2.3 Učím se pomocí AI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1.1.1.3 Posoudím kvalitu zdroje učení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8.2.4.1 Využívám digitální technologie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5.3.1.3 Vyjadřuji se písemně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Jak AI funguje: srozumitelný model jazykového modelu (predikce slov), hra na „lidský chatbot“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Chyták na AI: soutěž o nalezení halucinace či chyby v odpovědích, ověřování v jiných zdrojích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Promptovací dílna: jak se zeptat, aby AI skutečně pomohla s učením (vysvětli, vyzkoušej mě, oponuj mi)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Experiment: naučit se něco s AI vs. bez AI, porovnání výsledků a prožitku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Etická debata: kdy je použití AI podvod a kdy chytré učení; pravidla pro naši školu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IT nástroje včetně AI; (Ú3) efektivní vyhledávání, hodnocení zdrojů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Informatika: natrénuje model strojového učení a vyhodnotí kvalitu jeho fungování (novinka revize!)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vyhledá, kriticky posoudí a eticky sdílí informace a obsah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Anglický jazyk: porozumění a komunikace s AI nástroji v angličtině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reflexe vlastního učení s technologiemi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klíčová otázka u každého použití AI: „učí mě to, nebo to dělá za mě?“; veďte protokol učení s AI.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S pomocí dospělého první opatrné vyzkoušení jednoduchého rozhovoru s AI, vědomí, že AI se může splést, pravidlo neposílat AI své osobní údaje.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Bezpečné první kroky s AI, jednoduché ověřování, AI jako pomocník při zvídavých otázkách.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Principy fungování LLM, halucinace a zkreslení, pokročilé promptování, AI a autorství, dopad na vlastní kompetence.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13. Nevěř všemu: informační džungle</w:t>
      </w:r>
    </w:p>
    <w:p>
      <w:pPr>
        <w:shd w:fill="F4F4F4" w:val="clear"/>
        <w:spacing w:after="120"/>
      </w:pPr>
      <w:r>
        <w:rPr>
          <w:b/>
          <w:bCs/>
          <w:color w:val="1F618D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Kdo a proč nám lže — a jak to poznat? Projekt o kritickém myšlení a mediální gramotnosti: děti se učí ověřovat informace, odhalovat dezinformace, manipulativní titulky i lživé grafy a rozumět tomu, jak fungují média a algoritmy sociálních sítí.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1.1.1.3 Posoudím kvalitu zdroje učení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1.1.1.2 Vyhledám relevantní zdroj učení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8.2.1.4 Pracuji se statistikou a pravděpodobností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5.3.2.3 Komunikuji poctivě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Fact-checkingová dílna: ověřování virálních zpráv a fotek (zpětné vyhledávání obrázků, dohledání původního zdroje)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Vyrob si fake news: děti samy vytvoří manipulativní zprávu a odhalí tak triky manipulátorů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Lživé grafy: jak statistika a vizualizace klamou (osy, výběr dat, korelace vs. kauzalita)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Exkurze do redakce novin či televize, beseda s novinářem o práci se zdroji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Mediální detox a rozbor vlastní informační diety: odkud beru zprávy a kdo mi je vybírá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typy zdrojů, metody ověřování informací, autorita zdroje vs. pravdivost; (Ú3) informační světy, argumentační fauly, dezinformační média a kampaně, triky reklamy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rozpoznává manipulaci v komunikaci a zaujímá k ní kritický postoj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Dějepis: posoudí důvěryhodnost zdrojů; rozdíl mezi dějepisectvím a zobrazením v médiích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Matematika: statistika — čtení grafů, korelace vs. kauzalita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Informatika: interpretace dat, chyby při interpretaci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kalibrační trénink — děti odhadují jistotu své odpovědi a porovnávají ji se skutečnou úspěšností.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Rozlišování pohádky, reklamy a skutečné zprávy, jednoduché ověření „je to opravdu pravda?“ u dospělého, bezpečné chování při hledání na internetu.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Rozlišování reklamy, pohádky a zprávy, jednoduché ověřování, bezpečné chování na internetu.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Dezinformační ekosystém, algoritmy a bubliny, argumentační fauly, AI generovaný obsah a deepfakes.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Média; Informační gramotnost; Proměna a vývoj médií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14. Mladí vědci: bádám, tedy jsem</w:t>
      </w:r>
    </w:p>
    <w:p>
      <w:pPr>
        <w:shd w:fill="F4F4F4" w:val="clear"/>
        <w:spacing w:after="120"/>
      </w:pPr>
      <w:r>
        <w:rPr>
          <w:b/>
          <w:bCs/>
          <w:color w:val="1F618D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Věda není učebnice, ale způsob kladení otázek. Každý tým si zvolí vlastní výzkumnou otázku, zformuluje hypotézu, navrhne experiment či pozorování, sesbírá data a výsledky obhájí na závěrečné minikonferenci. Projekt v malém zrcadlí skutečný vědecký proces včetně slepých uliček.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1.1.2.7 Získávám poznatky vědeckými metodami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8.2.1.5 Zpracovávám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1.2.1.1 Stanovím si cíl učení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1.2.4.3 Reflektuji pokrok a hodnotím výsledky svého učení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Od otázky k hypotéze: dílna kladení výzkumných otázek (Co by se stalo, kdyby…? Proč vlastně…?)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Návrh a provedení vlastního experimentu, pozorování či měření (rostliny, chování lidí, fyzikální jevy)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Sběr a zpracování dat: tabulky, grafy, vyhodnocení — potvrdila se hypotéza?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Exkurze na vědecké pracoviště (AV ČR, univerzita, science centrum) nebo beseda s vědcem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Závěrečná minikonference: postery, prezentace a vzájemné oponentury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Reflexe badatelské cesty: deník výzkumu a závěrečné ohlédnutí — co se povedlo, kde jsme se zasekli a co bychom udělali jinak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jednoduchá pozorování a experimenty, záznam a hodnocení dat; (Ú3) formulace hypotéz, navrhování experimentů, kauzální uvažování, myšlenkové operace (indukce, dedukce, abstrakce)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hromadné zpracování dat — funkce, řazení, filtrování, vizualizace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Přírodopis: badatelský přístup — hypotéza, experiment, argumentace důkazy; vlastní pokus s organismy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Matematika: statistické vyhodnocení dat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sebehodnocení a ověřování vlastního pokroku; reflektivní otázky nad dokončenou prací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Člověk a jeho svět: jednoduchý pokus a vliv podmínek prostředí na jeho výsledek; odhad a měření vzdálenosti, času, hmotnosti, objemu a teploty a jejich jednotky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Fyzika: měření fyzikálních veličin a vyhodnocení experimentu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Chemie: bezpečná práce s látkami při pokusech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žádoucí obtížnosti — nechat týmy narazit a slepé uličky vytěžit reflexí; deník učení jako součást výzkumu.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Jednoduché pokusy s jasně viditelným efektem (potápění, klíčení), radost z pozorování a kladení otázek „co se stane, když…“, společný zápis toho, co jsme zjistili.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Jednodušší pokusy s jasným efektem, důraz na pozorování a údiv, společné vyhodnocení.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Kontrolní skupina, proměnné a férový test, statistické vyhodnocení, kritika metodologie ostatních týmů.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Badatel; Vytváření senzoru; Chemie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15. Herní laboratoř</w:t>
      </w:r>
    </w:p>
    <w:p>
      <w:pPr>
        <w:shd w:fill="F4F4F4" w:val="clear"/>
        <w:spacing w:after="120"/>
      </w:pPr>
      <w:r>
        <w:rPr>
          <w:b/>
          <w:bCs/>
          <w:color w:val="1F618D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Hra je nejstarší způsob učení. Projekt zkoumá, proč a jak se při hraní učíme — od deskovek přes venkovní a rolové hry po videohry. Vyvrcholením je návrh a výroba vlastní hry, která má ostatní něco naučit, a herní festival pro celou školu.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1.1.2.8 Učím se skrze hru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8.1.2.2 Zpříjemňuji si činnosti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5.1.1.4 Funguji ve skupinách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1.1.2.6 Učím se činností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1.2.3.4 Motivuji se k procesu učení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Herní maraton s analýzou: co se u které hry učíme (strategie, jazyk, spolupráce, pravděpodobnost)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Rozbor herních principů: pravidla, náhoda vs. dovednost, motivace hráče, gamifikace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Návrh a prototypování vlastní (deskové, karetní, venkovní) výukové hry, testování a iterace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Larp či rolová hra na zvolené téma (historická událost, fungování státu, obchod)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Herní festival: děti učí ostatní hrát své hry, sběr zpětné vazby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druhy her a výukové aplikace; programování v blokovém prostředí (události, cykly, podprogramy, ladění); (Ú3) gamifikace ve vzdělávání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Informatika: sestaví přehledný program s opakováním, větvením a proměnnými; ověřuje a opravuje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Matematika: pravděpodobnost a náhoda v herních mechanikách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Polytechnická výchova a praktické činnosti: konstrukční činnosti — výroba herních komponent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Výtvarná a filmová výchova: komunikační grafika herního designu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hra je „neorganizované učení“ — průvodce do ní nevstupuje, ale vytěžuje ji následnou reflexí (co ses při hře naučil?).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Hraní a objevování, že se při hře něco naučím, jednoduché úpravy pravidel oblíbené hry, výroba vlastní jednoduché hry pro kamarády.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Hraní a jednoduché úpravy pravidel, výroba vlastní jednoduché hry, hodně prožitku.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Game design do hloubky (balance, testování, iterace), gamifikace vlastního učení, kritický pohled na návykové mechanismy her.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16. Uměním k poznání</w:t>
      </w:r>
    </w:p>
    <w:p>
      <w:pPr>
        <w:shd w:fill="F4F4F4" w:val="clear"/>
        <w:spacing w:after="120"/>
      </w:pPr>
      <w:r>
        <w:rPr>
          <w:b/>
          <w:bCs/>
          <w:color w:val="1F618D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Umění je způsob, jak poznávat svět i sebe. Projekt střídá roli diváka a tvůrce: návštěvy galerie, divadla či koncertu s interpretační dílnou a vlastní tvorbu v různých médiích. Děti zjistí, co jim které umění říká a jak se skrze tvorbu učí vyjadřovat myšlenky, které slova neunesou.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1.1.2.9 Učím se skrze umění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1.1.2.1 Čtu a naslouchám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5.3.1.1 Umím mluvit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8.3.4.1 Vybírám si volnočasové aktivity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Návštěva galerie či výstavy s interpretační dílnou: co dílo říká mně, co říkalo současníkům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Tvůrčí dílny v různých médiích: malba, fotografie, hudba, poezie, krátké video — na společné téma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Umělecká výzva: zpracovat jedno téma (např. strach, domov) třemi různými uměleckými jazyky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Rytmus, hlas a pohyb: společné muzicírování (bubenický kruh, zpěv, jednoduchá kapela) a tanec jako výraz — od lidového po současný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Setkání s umělcem: jak vzniká dílo, čím ho umění živí a co ho naučilo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Vernisáž vlastní tvorby pro rodiče a školu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přehled uměleckých oborů (hudba, výtvarné umění, divadlo, literatura)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Výtvarná a filmová výchova: realizuje tvůrčí záměr; vyprávění pohyblivým obrazem; reflektuje tvůrčí zkušenost a přijímá zpětnou vazbu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Hudební, taneční a dramatická výchova: tvůrčí proces v různých rolích; prostředky divadla k prozkoumávání témat a vztahů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vyjadřuje prožitky z literárního, divadelního a audiovizuálního díla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Dějepis: umělecké slohy a jejich doba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Hudební, taneční a dramatická výchova: reprodukční, interpretační a tvůrčí dovednosti — zpěv, rytmus, hra na nástroj, tanec a pohybová improvizace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Volná tvorba bez strachu z výsledku, hravé seznámení s různými technikami (malba, hudba, pohyb), návštěva výstavy s jednoduchým povídáním o tom, co se mi líbilo.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Prožitková tvorba beze strachu z výsledku, hravé seznámení s uměleckými technikami.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Interpretace a kontext děl, umělecké směry, vlastní autorský záměr a jeho obhajoba, umění jako komentář společnosti.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Hurá do galerie; Středověké umění; Literatura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17. Stopy minulosti: jak poznáváme, co bylo</w:t>
      </w:r>
    </w:p>
    <w:p>
      <w:pPr>
        <w:shd w:fill="F4F4F4" w:val="clear"/>
        <w:spacing w:after="120"/>
      </w:pPr>
      <w:r>
        <w:rPr>
          <w:b/>
          <w:bCs/>
          <w:color w:val="1F618D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Odkud vlastně víme, co se stalo před sto nebo tisíci lety? Projekt dělá z dětí historiky: čtou a poslouchají prameny — kroniky, dopisy, dobový tisk, fotografie, mapy i vzpomínky pamětníků — učí se z nich vytěžit informace a posoudit, komu věřit. Historie tu není seznam letopočtů, ale detektivní práce se zdroji.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1.1.2.1 Čtu a naslouchám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1.1.1.2 Vyhledám relevantní zdroj učení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1.1.1.3 Posoudím kvalitu zdroje učení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1.1.2.4 Získávám poznatky z nejazykových druhů vyjádření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5.2.3.1 Mám své místo v rodině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Detektivka nad pramenem: co prozradí stará fotografie, mince, kronika či dopis z fronty — čtení a interpretace pramenů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Návštěva archivu, muzea či knihovny se zadáním: najít odpověď na vlastní historickou otázku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Historie místa: pátrání po minulosti školy, ulice či obce (staré mapy, pamětní desky, katastr, kroniky, místní pověsti a legendy)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Rozhovor s pamětníkem (metoda orální historie) a jeho porovnání s písemnými zdroji — kde se liší a proč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Výstava či podcast „Stopy minulosti“: děti prezentují svá zjištění s uvedením pramenů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Civilizace jako rámec: tým si zvolí dobu, do které se ponoří (Mezopotámie, Egypt, antika, středověk), a vede projekt skrze její prameny — písmo, mapy, předměty, stavby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čtení s porozuměním, metody extrakce informací z textu; (Ú3) kritické čtení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Dějepis: posoudí informační hodnotu a důvěryhodnost zdrojů z různých dějinných epoch (přímý OVU revize!); rozdíl mezi dějepisectvím a zobrazením v médiích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čtení s porozuměním, práce s věcným i uměleckým textem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Geografie: staré mapy a proměny krajiny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Informatika: digitální archivy, vyhledávání a hodnocení informací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pověsti a legendy jako lidový pramen paměti místa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Člověk a jeho svět: Lidé a čas — orientace v čase, minulost a současnost obce, regionální pověsti a báje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obsah (historie) je nosič, učební vrstva (práce se zdroji) je cíl — každý pramen vytěžit reflexí: co jsem se dozvěděl/a a jak to vím?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Hmatatelné prameny jako staré fotky nebo předměty z domova, povídání s prarodiči o tom, jak to bylo dřív, jednoduché porovnání „tenkrát a teď“. Staré pověsti a příběhy o vzniku místa, kde žijeme.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Hmatatelné prameny (předměty, fotky, pověsti), historie rodiny a okolí školy, jednoduché porovnání dvou zdrojů.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Kritika pramenů (kdo, komu, proč psal), primární vs. sekundární zdroj, propaganda v pramenech, práce s digitálními archivy.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Příběhy kolem nás; Středověk; Starověké civilizace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18. Do světa za mistry</w:t>
      </w:r>
    </w:p>
    <w:p>
      <w:pPr>
        <w:shd w:fill="F4F4F4" w:val="clear"/>
        <w:spacing w:after="120"/>
      </w:pPr>
      <w:r>
        <w:rPr>
          <w:b/>
          <w:bCs/>
          <w:color w:val="1F618D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Nejcennější poznání se skrývá v dílnách, ateliérech a provozech lidí, kteří něco skutečně umějí. Projekt je sérií výprav za mistry svého oboru — řemeslníky, podnikateli, vědci, umělci — spojenou s vlastním vyzkoušením jejich práce. Děti se učí učit se od lidí a v reálných situacích.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1.1.2.5 Vytvářím si učební situace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1.1.2.6 Učím se činností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8.2.5.1 Zacházím se stroji a nástroji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8.3.3.1 Volím si povolání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5.1.2.2 Navazuji kontakty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1.2.3.1 Posiluji svou chuť učit se novým věcem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Mapování mistrů v okolí: koho zajímavého známe my, rodiče, sousedé; domluvení návštěv (děti samy!)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Série exkurzí s aktivním zapojením: truhlárna, pekárna, kovárna, ateliér, servis, laboratoř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Rozhovorová dílna: jak se ptát, aby člověk vyprávěl to podstatné; dokumentace návštěv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Vlastní pokus o řemeslo: pod vedením mistra si vyrobit či opravit konkrétní věc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Závěrečná „mapa mistrů“ — průvodce po zajímavých lidech a oborech v okolí školy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networking a stáže jako cesty k rozvoji; detailnější přehled vědních a uměleckých oborů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Polytechnická výchova a praktické činnosti: práce s technickým materiálem, technická tvořivost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kariérový rozvoj — poznávání profesí a vlastních předpokladů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Dějepis: řemesla a proměny výroby (cechy, industrializace)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interview — příprava, vedení a zpracování rozhovoru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učení mimo školu je svébytný terén — návštěvy vytěžit krátkou reflexí (Co? A co z toho? Co teď?), jinak zůstane jen zážitek.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Kratší návštěvy blízkých řemeslníků a provozů s jednoduchým vyzkoušením, zvídavé otázky „jak to děláte“, radost ze setkání s dospělými, kteří něco umí.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Kratší návštěvy s jednoduchým vyzkoušením, důraz na zážitek a zvídavé otázky.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Vícedenní minipraxe u vybraného mistra, samostatné domlouvání návštěv, vztah k volbě vlastní profesní cesty.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Praxe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19. Svět beze slov: grafy, mapy a symboly</w:t>
      </w:r>
    </w:p>
    <w:p>
      <w:pPr>
        <w:shd w:fill="F4F4F4" w:val="clear"/>
        <w:spacing w:after="120"/>
      </w:pPr>
      <w:r>
        <w:rPr>
          <w:b/>
          <w:bCs/>
          <w:color w:val="1F618D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Obrovská část poznání k nám přichází beze slov: mapami, grafy, schématy, piktogramy, vzorci. Projekt učí tato vyjádření číst, kriticky posuzovat i tvořit. Od orientace v jízdních řádech a plánech měst po infografiku vlastní výroby — svět se stane čitelnějším.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1.1.2.4 Získávám poznatky z nejazykových druhů vyjádření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8.2.1.5 Zpracovávám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8.2.3.4 Dopravuji 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8.2.1.3 Pracuji s jednotkami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Lov symbolů: piktogramy, dopravní značky, ikony aplikací — jejich logika a historie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Mapová dílna: čtení map, práce s měřítkem, plánování trasy, tvorba mapy okolí školy či vlastního „mentálního území“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Grafová dílna: stejná data, různé grafy — kdy který použít a jak grafy klamou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Orientační výprava městem jen podle plánů, řádů a schémat MHD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Tvorba infografiky na zvolené téma pro školní chodbu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Mapa ČR poprvé: kde jsme, jaké kraje má naše země a kdo jsou naši sousedé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grafy a proměnné, mapy a mapové symboly, kódování (piktogramy, symboly), obrazové modely (myšlenkové mapy, schémata, tabulky); (Ú3) grafy s více proměnnými, bit a bajt, jednoduché šifry, vývojové diagramy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Geografie: kriticky využívá mapy a zdroje geografických dat; geoinformační technologie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Matematika: diagramy, grafy, tabulky; měřítko a poměr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Informatika: kódování dat, odvození informací z modelu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Člověk a jeho svět: orientace na mapě ČR a Evropy, sousední státy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Hravé čtení jednoduchých značek a piktogramů, orientace podle obrázkového plánku školy nebo okolí, kreslení vlastní jednoduché mapy. První pohled na mapu ČR — kde jsme a kdo jsou naši sousedé.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Základní čtení map, značek a jednoduchých grafů, hravá orientace v terénu.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Komplexní datové vizualizace, vrstevnice a GPS, schémata systémů, kritika manipulativních vizualizací.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Mapy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20. Otázkovna: od otázky k odpovědi</w:t>
      </w:r>
    </w:p>
    <w:p>
      <w:pPr>
        <w:shd w:fill="F4F4F4" w:val="clear"/>
        <w:spacing w:after="120"/>
      </w:pPr>
      <w:r>
        <w:rPr>
          <w:b/>
          <w:bCs/>
          <w:color w:val="1F618D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Proč je nebe modré? Kam mizí voda z louže? Jak ví mravenec, kam jde? Projekt začíná velkou sbírkou skutečných otázek dětí — a pak učí, jak na ně hledat odpovědi: v knihách, v přírodě za školou, u odborníků, experimentem i s AI. Každý zdroj má své silné a slabé stránky; cílem je umět si vybrat ten pravý a ověřit, co říká.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1.1.1.2 Vyhledám relevantní zdroj učení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1.1.1.1 Využívám různé zdroje učení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1.1.1.3 Posoudím kvalitu zdroje učení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1.1.2.3 Učím se pomocí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1.1.2.2 Učím se s pomocí jiných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Sbírka otázek: týden sběru vlastních otázek o světě (schránka, zeď otázek), třídění a výběr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Závod zdrojů: stejná otázka řešená knihovnou, internetem, AI a dotazem odborníkovi — porovnání rychlosti a spolehlivosti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Expedice za odpovědí: pozorování a pokusy venku v přírodě (louka, potok, park) tam, kde odpověď nejde vygooglit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Napiš odborníkovi: děti formulují dotaz skutečnému vědci, instituci či řemeslníkovi a zpracují odpověď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Kniha odpovědí: společná ilustrovaná encyklopedie třídy s uvedením zdrojů u každé odpovědi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informační zdroje (tištěné, online, audiovizuální); (Ú3) efektivní vyhledávání — klíčová slova, syntaxe vyhledávačů, hodnocení zdrojů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Přírodopis: praktické poznávání přírody — pozorování, určovací klíče; organismy v okolí školy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Informatika: vyhledávání a interpretace informací, práce s AI nástroji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formulace dotazu, věcné čtení, citace zdroje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— plus učivo oborů, do kterých otázky dětí zamíří (fyzika, biologie, dějepis…)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Přírodopis: rozmanitost a systematika organismů, evoluce a příbuznost druhů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otázky dětí jsou nejsilnější palivo vnitřní motivace — nechat volbu témat na nich a vytěžovat reflexí, kudy vedla cesta k odpovědi.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Sbírání vlastních otázek o světě kolem, hledání odpovědí pozorováním venku (louka, potok) a v knihách, radost z objevu.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Zvídavé otázky o přírodě a světě kolem, jednoduché hledání a pozorování, radost z objevu.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Strategie rešerše (klíčová slova, databáze), kombinování a citování zdrojů, kdy je nejlepším zdrojem experiment, limity AI.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Badatel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45. Filozofická dílna: umění myslet</w:t>
      </w:r>
    </w:p>
    <w:p>
      <w:pPr>
        <w:shd w:fill="F4F4F4" w:val="clear"/>
        <w:spacing w:after="120"/>
      </w:pPr>
      <w:r>
        <w:rPr>
          <w:b/>
          <w:bCs/>
          <w:color w:val="1F618D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Co je spravedlnost? Může být lež někdy dobrá? Jak poznám, že něco vím? Projekt podle metody filozofie pro děti (P4C): společné tázání v kruhu, stavba argumentu, hledání protipříkladů, myšlenkové experimenty. Děti se učí myslet nahlas, poctivě a spolu — dovednost, kterou za ně v éře AI nikdo neudělá.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1.1.2.7 Získávám poznatky vědeckými metodami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1.2.2.5 Dávám si věci do souvislostí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5.3.1.2 Domlouvám se s jinými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5.3.2.3 Komunikuji poctivě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1.1.1.3 Posoudím kvalitu zdroje učení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Filozofické kruhy (P4C): společné tázání nad podnětem (příběh, obraz, video) — děti samy volí otázku a vedou dialog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Myšlenkové experimenty přiměřeně věku: vozíkové dilema, Théseova loď, neviditelný prsten — a co nám říkají o nás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Lov logických klamů: slaměný panák, ad hominem, falešné dilema — hledání v reklamách a diskusích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Sokratovský dialog: umění ptát se tak dlouho, až se ukáže, co doopravdy víme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Kniha velkých otázek: sbírka otázek třídy a esejů/výtvarných odpovědí; závěrečná moderovaná disputace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myšlenkové operace — dedukce, indukce, abstrakce, analogie; základy kritického myšlení; argumentační fauly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úvaha, diskuse, věcná argumentace; rozpoznává manipulaci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 občanství: hodnoty, spravedlnost, zásady soužití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Dějepis: antická filozofie — Sókratés, Platón, Aristotelés; kořeny evropského myšlení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Matematika: logické úlohy, důkaz a protipříklad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průvodce je facilitátor, ne zdroj odpovědí — otázky vrací skupině; krátká reflexe procesu (Co jsme dělali, když jsme mysleli dobře?) po každém kruhu.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Jednoduché otázky nad příběhem nebo obrázkem (Je fér, když…? Co dělá kamaráda kamarádem?), pravidla dobrého povídání v kruhu — nasloucháme, nepřerušujeme.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Hravé otázky (Co dělá kamaráda kamarádem? Je fér…?), příběhové a obrázkové podněty, pravidla dobrého dialogu.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Stavba a rozbor argumentu, protipříklad, etická dilemata, argumentační fauly, psaná úvaha/esej.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48. Světlo a zvuk: vlny, které vnímáme</w:t>
      </w:r>
    </w:p>
    <w:p>
      <w:pPr>
        <w:shd w:fill="F4F4F4" w:val="clear"/>
        <w:spacing w:after="120"/>
      </w:pPr>
      <w:r>
        <w:rPr>
          <w:b/>
          <w:bCs/>
          <w:color w:val="1F618D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Všechno, co vidíme a slyšíme, jsou vlny — a dají se zkoumat, měřit i proměnit v umění. Projekt je velkou laboratoří optiky a akustiky: od camery obscury a rozkladu světla hranolem po vlastnoručně vyrobené hudební nástroje a mapu hluku školy. Věda a umění tu jdou ruku v ruce — vyvrcholením je stínové divadlo nebo světelná instalace.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1.1.2.7 Získávám poznatky vědeckými metodami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1.1.2.9 Učím se skrze umění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8.2.5.2 Vyrábím věci a pečuji o ně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1.1.2.4 Získávám poznatky z nejazykových druhů vyjádření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1.1.2.6 Učím se činností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Optická dílna: camera obscura, periskop, kaleidoskop; pokusy s odrazem, lomem a rozkladem světla (duha, hranol, čočky)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Zvuková laboratoř: struny, píšťaly, blány — jak vzniká tón; výroba vlastních hudebních nástrojů a společný koncert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Oko a ucho: jak smysly převádějí vlny na vjemy; optické a sluchové klamy, hranice vnímání (ultrazvuk, infrazvuk u zvířat)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Mapa hluku školy: měření hlasitosti (decibely) v různých místech a časech, návrh tišší školy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Závěrečné dílo: stínové divadlo, světelná instalace či zvuková stezka pro ostatní; exkurze do science centra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Fyzika: zvukové děje — vznik a šíření zvuku, odraz, ozvěna, hluk; světelné děje — šíření světla, odraz a lom, zrcadla, čočky, rozklad světla (okruh revize „Zvuk a světlo“)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Přírodopis: smyslové orgány — stavba a funkce oka a ucha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Hudební, taneční a dramatická výchova: hra na vlastnoručně vyrobené nástroje, tón, výška a barva zvuku v praxi muzicírování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Výtvarná a filmová výchova: světlo v obraze a filmu, stínohra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Matematika: měření, úhly (odraz), grafy hlučnosti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střídat roli vědce (měřím, ověřuji) a umělce (tvořím) na tomtéž jevu — dvojí uchopení prohlubuje porozumění i motivaci.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Kouzelné pokusy se světlem a stínem (kaleidoskop, stínové divadlo), výroba jednoduchého hudebního nástroje, hry se zvukem a ozvěnou.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Kouzelné pokusy se světlem a stínem, výroba jednoduchých nástrojů, hry se zvukem a ozvěnou.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Vlnová podstata světla a zvuku, frekvence a hlasitost, zrcadla a čočky (brýle, dalekohled), akustika prostoru, hluk a zdraví.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49. Vesmír: výprava za hranice známého</w:t>
      </w:r>
    </w:p>
    <w:p>
      <w:pPr>
        <w:shd w:fill="F4F4F4" w:val="clear"/>
        <w:spacing w:after="120"/>
      </w:pPr>
      <w:r>
        <w:rPr>
          <w:b/>
          <w:bCs/>
          <w:color w:val="1F618D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Nic nenakrmí zvídavost jako noční obloha. Projekt vede děti od údivu k poznání: pozorovací noc s dalekohledem, model sluneční soustavy v měřítku přes celou čtvrť, příběh lidského poznávání vesmíru od Galilea po Webbův teleskop a návrat na Měsíc. Vesmír tu je palivem chuti se učit — protože otázek je vždycky víc než odpovědí.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1.2.3.1 Posiluji svou chuť učit se novým věcem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1.1.2.7 Získávám poznatky vědeckými metodami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1.1.2.4 Získávám poznatky z nejazykových druhů vyjádření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8.2.1.3 Pracuji s jednotkami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1.1.1.2 Vyhledám relevantní zdroj učení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Pozorovací večer: Měsíc, planety a souhvězdí dalekohledem (hvězdárna či astronomický spolek); deník pozorování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Sluneční soustava v měřítku: model přes školu či obec — když je Slunce míč, jak daleko je Neptun?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Příběh objevů: Galileo, Gagarin, Apollo, Hubble a Webb, soukromé rakety — časová osa dobývání vesmíru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Stavba a start rakety: vodní či modelářské rakety, princip akce a reakce; návštěva planetária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Velké otázky: je tam někdo? Fermiho paradox a sci-fi večer s debatou; dopis mimozemské civilizaci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Fyzika: vesmír — sluneční soustava, měsíční fáze; gravitační síla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Geografie: Země jako vesmírné těleso — pohyby Země, střídání dne a roku, časová pásma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Matematika: velká čísla a mocniny, měřítko, jednotky (světelný rok)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Dějepis: dějiny astronomie a kosmické závody studené války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sci-fi literatura a její velké otázky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vystavování se novým podnětům jako zdroj chuti učit se; vesmír v knihách a filmech o budoucnosti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Člověk a jeho svět: Země jako planeta — den a noc, roční období, Slunce a Měsíc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Fyzika: mikrosvět a makrosvět — stavba látek, atomy a částice; řádové rozměry od atomu k galaxii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údiv je nejsilnější spouštěč vnitřní motivace — začínat zážitkem (noční obloha), teorii dávkovat až za otázky dětí.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Pozorování noční oblohy a Měsíce, pohádky a příběhy o vesmíru, jednoduchý model sluneční soustavy, radost z velkých otázek (Je tam někdo?).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Souhvězdí a příběhy v nich, fáze Měsíce, hravé modely, údiv a otázky.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Gravitace a oběžné dráhy, světelný rok a velká čísla, život hvězd, exoplanety a hledání života, kosmický výzkum jako věda i byznys.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Dobývání vesmíru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51. Čtení tě mění</w:t>
      </w:r>
    </w:p>
    <w:p>
      <w:pPr>
        <w:shd w:fill="F4F4F4" w:val="clear"/>
        <w:spacing w:after="120"/>
      </w:pPr>
      <w:r>
        <w:rPr>
          <w:b/>
          <w:bCs/>
          <w:color w:val="1F618D"/>
          <w:sz w:val="20"/>
          <w:szCs w:val="20"/>
        </w:rPr>
        <w:t xml:space="preserve">primárně 3. trojročí</w:t>
      </w:r>
    </w:p>
    <w:p>
      <w:pPr>
        <w:spacing w:after="120"/>
      </w:pPr>
      <w:r>
        <w:t xml:space="preserve">Kniha, která k tobě promluví, dokáže změnit, jak myslíš a jak žiješ. Projekt je čtenářskou dílnou: děti se učí vybírat si knihy podle sebe, zkoušejí různé čtenářské strategie (předvídání, vizualizace, spojování s vlastním životem) a hledají v příbězích postavy a situace, které jim pomáhají porozumět vlastnímu životu. Čtení tu není povinnost, ale nástroj poznání sebe i světa.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1.1.2.1 Čtu a naslouchám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1.1.1.2 Vyhledám relevantní zdroj učení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1.2.4.4 Přetavuji prožitky ve zkušenosti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1.1.2.9 Učím se skrze umění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5.3.1.3 Vyjadřuji se písemně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Čtenářský profil: jaký jsem typ čtenáře — žánry, tempo, kde a kdy se mi čte nejlépe; sestavení osobního čtenářského plánu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Jak si vybrat knihu: práce s anotací, obálkou, prvními stránkami; pravidlo „5 stran“ a odvaha knihu odložit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Čtenářské strategie v praxi: předvídání, vizualizace, propojování s vlastním životem, hlasité přemýšlení nad textem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Kniha, která mě něco naučila: hledání postav a situací podobných vlastnímu životu a co si z nich vzít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Čtenářský klub: doporučování knih spolužákům, diskuse nad přečteným, návštěva knihovny nebo autorské čtení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metakognice čtení, kritické čtenářství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čtenářské strategie, tvořivá práce s literárním textem, reflexe zážitku z četby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hledání vzorů a etických otázek v literatuře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čtenářský deník a hlasité přemýšlení nad textem jsou účinnější než test na porozumění; volba knihy musí zůstat na dítěti, jinak čtenářství nevznikne.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Téma je určeno pouze pro 3. trojročí — mladší děti rozvíjejí čtenářské strategie v pravidelné čtenářské dílně, samostatný projekt proto nemají.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Vědomé čtenářské strategie a metakognice čtení, kritický výběr a odkládání knih, reflexe vlastního života přes literární postavy a situace.</w:t>
      </w:r>
    </w:p>
    <w:p>
      <w:pPr>
        <w:pBdr>
          <w:bottom w:val="single" w:color="CCCCCC" w:sz="4"/>
        </w:pBdr>
        <w:spacing w:after="240"/>
      </w:pPr>
    </w:p>
    <w:p>
      <w:pPr>
        <w:pStyle w:val="Heading1"/>
        <w:pageBreakBefore/>
      </w:pPr>
      <w:r>
        <w:t xml:space="preserve">ScioCíl 5: Buduji dobré vztahy</w:t>
      </w:r>
    </w:p>
    <w:p>
      <w:pPr>
        <w:spacing w:after="240"/>
      </w:pPr>
      <w:r>
        <w:rPr>
          <w:i/>
          <w:iCs/>
          <w:color w:val="555555"/>
        </w:rPr>
        <w:t xml:space="preserve">Kvalita vztahů určuje kvalitu života. Témata pokrývají sociální gramotnost (skupiny, tlak, konflikty, hranice), budování trvalých vztahů (přátelství, rodina, partnerství) i komunikaci (dialog, asertivita, angličtina, digitální komunikace).</w:t>
      </w:r>
    </w:p>
    <w:p>
      <w:pPr>
        <w:pStyle w:val="Heading2"/>
      </w:pPr>
      <w:r>
        <w:t xml:space="preserve">21. Komunikační laboratoř</w:t>
      </w:r>
    </w:p>
    <w:p>
      <w:pPr>
        <w:shd w:fill="F4F4F4" w:val="clear"/>
        <w:spacing w:after="120"/>
      </w:pPr>
      <w:r>
        <w:rPr>
          <w:b/>
          <w:bCs/>
          <w:color w:val="922B21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Mluvit umí každý — domluvit se je umění. Intenzivní trénink mluveného projevu, aktivního naslouchání a vedení dialogu: od řeči těla přes strukturu vystoupení po debatní souboje. Děti si natáčejí a rozebírají vlastní projevy a krok za krokem je zlepšují.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5.3.1.1 Umím mluvit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5.3.1.2 Domlouvám se s jinými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5.3.2.2 Komunikuji asertivně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5.1.1.10 Poskytuji a přijímám zpětnou vazbu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1.1.2.2 Učím se s pomocí jiných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Rétorická cvičení: hlas, artikulace, tréma, řeč těla; minutové improvizované proslovy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Trénink aktivního naslouchání: parafráze, doptávání, rozhovory ve dvojicích s reflexí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Debatní turnaj: pravidla věcné argumentace, obhajoba přidělených (i nesympatických) stanovisek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Analýza slavných projevů a rozhovorů (řečnické triky, práce s publikem)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Závěrečné vystoupení: připravený proslov či moderovaná diskuse před publikem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dorozumívá se kultivovaně a výstižně s jasným komunikačním záměrem; mluvené žánry, diskuse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Hudební, taneční a dramatická výchova: prostředky divadla — hlas, tělo, improvizace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Anglický jazyk: základní konverzační situace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sociální rozvoj — komunikace, spolupráce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asertivita a říkání „ne“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Dramatické hry a vyprávění příběhů, mluvení před malou skupinou kamarádů, jednoduchá cvičení na naslouchání (co jsi právě řekl, zopakuj).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Hravá průprava: dramatické hry, vyprávění příběhů, mluvení před malou skupinou.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Argumentace a debata, strukturovaná prezentace, vedení diskuse, zvládání nesouhlasu a trémy.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22. Konflikt jako příležitost</w:t>
      </w:r>
    </w:p>
    <w:p>
      <w:pPr>
        <w:shd w:fill="F4F4F4" w:val="clear"/>
        <w:spacing w:after="120"/>
      </w:pPr>
      <w:r>
        <w:rPr>
          <w:b/>
          <w:bCs/>
          <w:color w:val="922B21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Konflikty k životu patří — rozhoduje, jak je řešíme. Projekt zkoumá, jak spory vznikají a eskalují, a trénuje cesty k řešení: rozlišení pozic a zájmů, deeskalaci, kompromis, konsenzus i mediaci. Modelové situace vycházejí ze skutečného života školy a děti si vyzkoušejí i roli mediátora.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5.1.1.9 Řeším konflikty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5.3.2.1 Komunikuji s respektem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5.1.1.6 Hlídám si hranice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4.2.2.2 Zvládám stres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Anatomie konfliktu: fáze eskalace na příkladech z filmů a ze života, vlastní konfliktní styly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Hraní rolí: modelové spory (rozdělení práce, půjčená věc, pomluvy) a jejich řešení různými styly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Mediátorský výcvik: struktura mediace, nestrannost, vedení stran k dohodě — trénink na scénkách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Pozice vs. zájem: vyjednávací hry (dělení pomeranče, obchodní simulace)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Zavedení či posílení peer mediace ve škole: služba dětských mediátorů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asertivita, říkání „ne“, význam sociální opory; (Ú3) asertivní komunikace v zátěži a vymezování hranic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 občanství: zásady soužití, řešení sporů; práce s ukázkami právních textů (co je mediace)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věcná argumentace, rozpoznání manipulace v komunikaci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Dějepis: příčiny, důsledky a podoby konfliktů a spolupráce v minulosti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řešení náročných mezilidských situací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Pojmenování toho, co cítím, když se pohádám, jednoduché kroky ke smíru (omluva, podání ruky), společně vytvořená pravidla soužití ve třídě.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Pojmenování emocí v konfliktu, jednoduché kroky ke smíru, dohody ve skupině.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Vyjednávací strategie, mediace, eskalační dynamika ve skupinách i online, konflikt hodnot vs. konflikt zájmů.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23. Parta, tlak a odvaha vybočit</w:t>
      </w:r>
    </w:p>
    <w:p>
      <w:pPr>
        <w:shd w:fill="F4F4F4" w:val="clear"/>
        <w:spacing w:after="120"/>
      </w:pPr>
      <w:r>
        <w:rPr>
          <w:b/>
          <w:bCs/>
          <w:color w:val="922B21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Proč děláme věci, které bychom sami neudělali? Projekt o síle skupiny: konformita, stádní chování, efekt přihlížejícího, skupinové role — a odvaha se ozvat. Skrze experimenty, hry a skutečné příběhy děti zkoumají, jak skupiny fungují, jak vzniká vyčleňování a co s tím může udělat jednotlivec.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5.1.1.3 Přizpůsobím se nebo odolám sociálnímu tlaku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5.1.1.4 Funguji ve skupinách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5.1.1.2 Někam patřím a přijímám ostatní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5.2.1.2 Odolám manipulaci a toxicitě ve vztazích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4.2.2.4 Sdílím a říkám si o pomoc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Rekonstrukce slavných experimentů (Asch — konformita, efekt přihlížejícího) v bezpečné školní verzi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Skupinové role v akci: týmové úkoly s pozorovateli, rozbor kdo jakou roli zaujal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Příběhy odvahy vybočit: whistlebloweři, zachránci, ten kdo se zastal — beseda či dokument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Mapování školního kolektivu: kdy je nám spolu dobře, kdo zůstává stranou, drobné inkluzivní činy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Kampaň proti vyčleňování a šikaně navržená dětmi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manipulativní chování osobně i online a techniky, jak mu čelit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ke zdraví a bezpečí: šikana a kyberšikana, vztahy ve skupině, kde hledat pomoc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Dějepis: dav a propaganda — extremismus, diktatury, role přihlížejících (holokaust)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 občanství: vytváří návrh společensky prospěšné akce a zapojuje se (kampaň proti vyčleňování)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Přírodopis: sociální chování živočichů (etologie)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Co znamená být dobrý kamarád, rozpoznání, když někdo stojí stranou, a jednoduchý krok, jak ho přizvat do hry.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Kamarádství a férovost v partě, rozpoznání ubližování, jak přizvat toho, kdo stojí stranou.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Sociálně-psychologické experimenty a jejich etika, manipulace v partě i online, šikana a kyberšikana, civilní odvaha.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24. Přátelství pod mikroskopem</w:t>
      </w:r>
    </w:p>
    <w:p>
      <w:pPr>
        <w:shd w:fill="F4F4F4" w:val="clear"/>
        <w:spacing w:after="120"/>
      </w:pPr>
      <w:r>
        <w:rPr>
          <w:b/>
          <w:bCs/>
          <w:color w:val="922B21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Co dělá z kamaráda přítele a proč některá přátelství vydrží celý život? Projekt zkoumá vznik, údržbu i opravy přátelství: důvěru, vzájemnost, loajalitu, ale i hádky a usmíření. Kombinuje psychologii vztahů s uměleckým a literárním zpracováním a s praktickými výzvami v reálných vztazích dětí.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5.2.2.1 Vybírám si přátele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5.2.2.2 Buduji kvalitní přátelství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5.1.1.1 Vnímám a přijímám druhé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5.2.1.1 Buduji vztahy založené na důvěře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5.2.1.4 Napravuji narušené vztahy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Mapa mých vztahů: okruhy blízkosti, co od koho čerpám a co dávám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Velká přátelství v literatuře a filmu: co je drželo pohromadě, rozbor krizí a usmíření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Dílna omluvy a odpuštění: jak vypadá plnohodnotná omluva, scénky nápravy vztahu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Přátelská výzva: konkrétní investice do skutečného vztahu (dopis, společný zážitek, podpora)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Mezigenerační rozhovory: co o přátelství vědí prarodiče a lidé s celoživotními přáteli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Věda o přátelství: co říkají výzkumy (Dunbarovo číslo, Harvardská studie štěstí) a vlastní miniprůzkum ve škole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sociální a etický rozvoj — vztahy, důvěra, spolupráce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ke zdraví a bezpečí: vztahy mezi lidmi a formy soužití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charakteristika; přátelství v literatuře a filmu; tvořivá práce s textem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Anglický jazyk: témata pocity, přátelé, rodina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Co je kamarádství, sdílení hraček a půjčování, jednoduché řešení drobných sporů (kdo je na řadě), přijímání toho, že každý je jiný.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Co je kamarádství, sdílení a půjčování, řešení drobných sporů, přijímání odlišností.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Hloubka vs. počet vztahů, důvěra a zrada, přátelství online, proměny přátelství v dospívání.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25. Moje kořeny</w:t>
      </w:r>
    </w:p>
    <w:p>
      <w:pPr>
        <w:shd w:fill="F4F4F4" w:val="clear"/>
        <w:spacing w:after="120"/>
      </w:pPr>
      <w:r>
        <w:rPr>
          <w:b/>
          <w:bCs/>
          <w:color w:val="922B21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Odkud jsem a kdo jsou moji lidé? Děti pátrají po historii vlastní rodiny — rodokmen, rodinné příběhy, fotografie, recepty a tradice — a zároveň zkoumají, jak rodina funguje dnes: role, pravidla, hranice i vlastní podíl na chodu domácnosti. Projekt citlivě pracuje s rozmanitostí rodinných uspořádání.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5.2.3.1 Mám své místo v rodině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5.2.3.2 Přispívám k fungování domácnosti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5.1.1.5 Nakládám s hranicemi a autoritou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1.1.2.2 Učím se s pomocí jiných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5.2.3.4 I v rodině ctím hranice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Tvorba rodokmenu a časové osy rodiny, práce s archivy, fotografiemi a dokumenty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Nahrávání rozhovorů s prarodiči a příbuznými (metoda orální historie)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Rodinné poklady: recepty, předměty, tradice a jejich příběhy — společná výstava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Velké dějiny v malých příbězích: co rodina zažila za války, revoluce, stěhování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Domácnost v mých rukou: týdenní závazek péče o konkrétní oblast doma a jeho reflexe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klíčové momenty české historie a jejich vliv na současnost; (Ú3) kulturní kořeny, milníky české a evropské kultury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Dějepis: historické prameny a práce s nimi; 20. století optikou rodinné paměti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vypravování, zápis rozhovoru (orální historie)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Geografie: migrace, proměny místního regionu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Informatika: strukturovaná data — rodokmen, digitalizace fotografií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Člověk a jeho svět: Lidé a čas — rodina a její historie, život dřív a dnes, rodinné tradice a zvyky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Vyprávění a kreslení blízké rodiny (kdo je teta, dědeček), jednoduchý rodokmen na jeden list, drobná pravidelná pomoc doma, které si všímám.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Blízká rodina a její příběhy, jednoduché rodokmeny, tradice a svátky, pomoc doma.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Genealogické pátrání v archivech, rodinná paměť a velké dějiny, role a hranice v rodině, proměny rodiny v čase.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Historie rodiny; Příběhy kolem nás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26. Láska, vztahy a hranice</w:t>
      </w:r>
    </w:p>
    <w:p>
      <w:pPr>
        <w:shd w:fill="F4F4F4" w:val="clear"/>
        <w:spacing w:after="120"/>
      </w:pPr>
      <w:r>
        <w:rPr>
          <w:b/>
          <w:bCs/>
          <w:color w:val="922B21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Zamilovanost, randění, souhlas, hranice — témata, která dospívající řeší, ať s nimi pracujeme, nebo ne. Projekt otevírá bezpečný prostor pro rozhovor o partnerských vztazích: co je zdravý vztah, jak vypadají červené vlajky, jak funguje souhlas a kde hledat pomoc, když se vztah zvrtne.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5.2.4.1 Navazuji partnerské vztahy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5.2.4.2 Buduji kvalitní a plnohodnotný partnerský vztah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5.2.1.2 Odolám manipulaci a toxicitě ve vztazích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5.2.1.3 Čelím násilí, zneužívání a vydírání ve vztazích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5.1.1.6 Hlídám si hranice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5.2.4.3 Překonávám obtíže v partnerském vztahu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Zdravý vs. nezdravý vztah: třídění situací, červené vlajky, práce s příběhy a filmy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Souhlas srozumitelně: scénky a diskuse o hranicích, respektu a odmítnutí (např. metodika „čaj“)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Beseda s odborníkem (Konsent, psycholog, linka důvěry): manipulace, kybergrooming, kde hledat pomoc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Láska v kultuře: proměny partnerství napříč dobou a kulturami, romantické mýty vs. realita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Anonymní schránka otázek a diskusní kruhy oddělené i společné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ke zdraví a bezpečí: sexuální dospívání a reprodukční zdraví; osobní bezpečí, prevence zneužívání; rizika v digitálním prostředí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Přírodopis: rozmnožování a dědičnost; ontogeneze člověka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 občanství: partnerství, manželství a rodina — společenský a právní rámec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obraz lásky v literatuře a filmu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hranice, respekt, komunikace potřeb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Ne partnerské vztahy, ale jejich základ: kamarádství a hranice. Každý má kolem sebe „neviditelnou bublinu“ — moje tělo je moje, umím říct „ne“ a respektuji, když ho řekne druhý. Kamarádství nestojí na příkazech ani vydírání („když mi to nedáš, nebudeš můj kamarád“). Rozlišení hezkého a tíživého tajemství a jistota, komu se svěřit.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Těžiště v prvních zamilovanostech a hranicích: co je přitažlivost a že odmítnutí patří k seznamování, souhlas nacvičený na běžných situacích (dotek, sdílení fotky, soukromí), rozdíl mezi „má mě rád“ a „chce mě ovládat“. Romantické vzory z filmů a sítí vs. realita. Práce s příběhy a modelovými situacemi místo osobních zpovědí; respekt k tomu, že někoho téma už zajímá a jiného ještě vůbec 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Otevřeněji o partnerských vztazích a sexualitě: souhlas v intimních situacích, sexting a kybergrooming, manipulace a násilí ve vztahu, kde hledat pomoc. Citlivě moderovaná diskuse ve spolupráci s odborníky, respekt k různému tempu dospívání.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27. Svět v nás: kulturní mozaika</w:t>
      </w:r>
    </w:p>
    <w:p>
      <w:pPr>
        <w:shd w:fill="F4F4F4" w:val="clear"/>
        <w:spacing w:after="120"/>
      </w:pPr>
      <w:r>
        <w:rPr>
          <w:b/>
          <w:bCs/>
          <w:color w:val="922B21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Co je „normální“? Záleží, kde jste se narodili. Projekt zkoumá kulturní rozmanitost světa — zvyky, jídlo, jazyky, gesta, hodnoty — a učí děti pohybovat se v odlišném prostředí s respektem a zvědavostí. Ideálně zahrnuje skutečná setkání s lidmi z jiných kultur.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5.1.2.3 Přizpůsobím se v odlišném socio-kulturním prostředí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5.3.3.2 Domluvím se v cizojazyčném prostředí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5.1.1.1 Vnímám a přijímám druhé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8.2.3.4 Dopravuji se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Kulturní expedice po vlastním městě: vietnamská tržnice, mešita, ukrajinská komunita, cizokrajné restaurace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Setkání s cizinci žijícími v ČR: rozhovory o kulturních šocích a rozdílech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Simulační hra kulturního nedorozumění (Bafá bafá apod.): zažít, jaké to je být cizincem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Hudba a tanec světa: rytmy a nástroje různých kultur, naučit se jeden lidový tanec a jednu píseň v cizím jazyce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Světová kuchyně: vaření jídel různých kultur s vyprávěním o jejich původu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Kulturní průvodce: co by měl vědět návštěvník naší země / naší školy — tvorba pro skutečné zahraniční hosty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specifika české kultury ve srovnání s jinými; příčiny a projevy kulturních odlišností; (Ú3) interkulturní komunikace, kulturní předsudky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Geografie: místa a regiony světa; obyvatelstvo, globalizace, migrace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Anglický jazyk: reálie anglicky mluvících zemí, komunikace v mezinárodním prostředí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Dějepis: dopady kolonialismu, imperialismu a dekolonizace na různé skupiny lidí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Hudební, taneční a dramatická výchova: hudba a tanec světových kultur — rytmus, zpěv, lidové tance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Výtvarná a filmová výchova: výtvarné umění a ornament světových kultur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Poznávání jiných kultur skrze jídlo, pohádky a svátky, hry ze světa, setkání s někým, kdo mluví jinou řečí nebo má jiné zvyky.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Poznávání kultur skrze jídlo, svátky, hry a příběhy; hostitelská zdvořilost.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Kulturní dimenze a hodnoty, stereotypy a předsudky, migrace a její příběhy, orientace v zahraničí naostro.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Kontinenty, státy, města; Humanitární mise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28. Společenská akademie</w:t>
      </w:r>
    </w:p>
    <w:p>
      <w:pPr>
        <w:shd w:fill="F4F4F4" w:val="clear"/>
        <w:spacing w:after="120"/>
      </w:pPr>
      <w:r>
        <w:rPr>
          <w:b/>
          <w:bCs/>
          <w:color w:val="922B21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Jak se neztratit mezi lidmi: od pozdravu a small talku po chování v divadle, v restauraci či na úřadě. Projekt hravou formou trénuje společenskou obratnost v reálných situacích — vyvrcholením je společenský večer, který děti samy zorganizují, a výpravy „do společnosti“ naostro.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5.1.2.1 Ovládám společenská pravidla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5.1.2.2 Navazuji kontakty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5.3.1.4 Ovládám komunikační kanály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5.3.1.1 Umím mluvit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8.2.3.3 Obstarávám si věci a zařizuji služby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5.1.1.7 Respektuji či překračuji hranice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Etiketa v akci: scénky běžných situací (představování, telefonát, e-mail, návštěva) a jejich rozbor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Výprava naostro: objednat si v restauraci, zeptat se na cestu, vyřídit věc na úřadě či v obchodě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Návštěva divadla či koncertu se vším všudy: oblečení, chování, přestávka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Small talk trénink: navazování rozhovoru s neznámými lidmi (bezpečně, např. se seniory v domově)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Společenský večer pořádaný dětmi: pozvánky, dress code, uvítání hostů, moderování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 občanství: pravidla společenského soužití, kulturní život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společenské komunikační žánry — představení se, telefonát, formální dopis a e-mail, tiskopisy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Anglický jazyk: zdvořilostní fráze a společenské situace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Polytechnická výchova a praktické činnosti: stolování, organizace akce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ke zdraví a bezpečí: bezpečné chování v kontaktu s neznámými lidmi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Základy slušnosti hravou formou — pozdrav, prosba, poděkování, počkání, až přijde řada — nacvičené na scénkách a v běžných školních situacích.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Základy slušnosti hravě: pozdrav, prosba, poděkování, stolování, chování na veřejnosti.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Formální komunikace (e-mail, telefonát, pohovor), společenské akce, kulturní rozdíly v etiketě, sebejistota v nových situacích.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29. Domluvím se ve světě</w:t>
      </w:r>
    </w:p>
    <w:p>
      <w:pPr>
        <w:shd w:fill="F4F4F4" w:val="clear"/>
        <w:spacing w:after="120"/>
      </w:pPr>
      <w:r>
        <w:rPr>
          <w:b/>
          <w:bCs/>
          <w:color w:val="922B21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Čtyři týdny, kdy je angličtina nástrojem, ne předmětem. Projekt simuluje situace, kde se bez domluvy neobejdete: cestování, nakupování, seznamování, řešení problémů. Děti trénují mluvení bez strachu z chyb, strategie „domluvím se i s málem“ a chytré využití překladačů a AI.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5.3.3.1 Mluvím anglicky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5.3.3.2 Domluvím se v cizojazyčném prostředí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5.3.3.3 Tvořím cizojazyčné texty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1.1.2.1 Čtu a naslouchám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8.2.3.4 Dopravuji se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Simulace letiště, hotelu, restaurace a nádraží: hraní situací kompletně v angličtině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Město jako učebna: plnění úkolů v terénu vyžadujících angličtinu (rozhovor s turistou, průvodcování)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Videohovory či dopisování s partnerskou zahraniční školou / zahraničními dobrovolníky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Překladačová olympiáda: kdy technologie pomůže a kdy selže; domluva „bez společného jazyka“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Anglický den ve škole: děti připraví program, kdy se od rána do odpoledne mluví jen anglicky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Anglický jazyk: rozumí hlavním myšlenkám mluveného projevu; komunikace v běžných situacích (cíl revize: úroveň B1 v 9. ročníku!)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Geografie: světadíly, státy, časová pásma, plánování cesty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Informatika: překladače a AI nástroje — možnosti a limity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jak fungují jazyky (skupiny jazyků, jazyková rozmanitost)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Jednoduché anglické fráze a slovíčka v písničkách a hrách, odvaha promluvit i s chybou, pomoc gesty a obrázky, když slova nestačí.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Jednoduché fráze a scénky, hry se slovíčky, odvaha promluvit, gesta a obrázky jako podpora.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Plynulá konverzace v simulacích, opisné strategie, formální vs. neformální projev, samostatné zvládnutí situace v terénu.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30. Online já: vztahy za obrazovkou</w:t>
      </w:r>
    </w:p>
    <w:p>
      <w:pPr>
        <w:shd w:fill="F4F4F4" w:val="clear"/>
        <w:spacing w:after="120"/>
      </w:pPr>
      <w:r>
        <w:rPr>
          <w:b/>
          <w:bCs/>
          <w:color w:val="922B21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Kdo jsme online a s kým se to vlastně bavíme? Projekt zkoumá vztahy v digitálním světě: přátelství na dálku, komunikaci přes zprávy, sebeprezentaci na sítích, kyberšikanu — a nově i „vztahy“ s AI společníky. Děti hledají rovnováhu mezi digitálním a skutečným kontaktem.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5.2.1.5 Rozlišuji mezi lidským a syntetickým vztahem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8.2.4.2 Omezuji nebezpečí a rizika digitálních technologií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5.2.1.2 Odolám manipulaci a toxicitě ve vztazích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5.3.1.4 Ovládám komunikační kanály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Rozbor komunikace přes zprávy: co se ztrácí bez tónu hlasu a mimiky, nedorozumění a emoji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Moje digitální stopa: co o mně internet ví, sebeprezentace vs. realita na sociálních sítích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AI kamarád na zkoušku: řízený experiment s chatbotem a diskuse — co umí a co nikdy nenahradí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Kyberšikana a kybergrooming: rozpoznání, obrana, kde hledat pomoc (beseda s odborníkem)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Týden vědomé komunikace: kdy volím zprávu, kdy hovor a kdy osobní setkání — experiment s pravidly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zásady bezpečného chování online, skrytá a personalizovaná reklama, cena věcí „zadarmo“; (Ú3) minimalizace negativního působení online světa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ke zdraví a bezpečí: identifikuje nebezpečné aktivity a situace v digitálním prostředí a chrání své bezpečí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Informatika: digitální identita, digitální stopa, zabezpečení účtů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 občanství: ochrana osobnosti, kyberkriminalita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komunikační záměr a manipulace v online komunikaci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Bezpečné základy: s kým se smím bavit online, že heslo je tajné, komu se svěřit, když se mi něco na internetu nelíbí nebo mě to vyleká.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Bezpečné základy: s kým se bavím online, co nesdílím, komu se svěřím při nepříjemném zážitku.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Psychologie sociálních sítí, parasociální a syntetické vztahy, sexting a rizika sdílení, digitální rovnováha.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42. Století extrémů: lidé ve 20. století</w:t>
      </w:r>
    </w:p>
    <w:p>
      <w:pPr>
        <w:shd w:fill="F4F4F4" w:val="clear"/>
        <w:spacing w:after="120"/>
      </w:pPr>
      <w:r>
        <w:rPr>
          <w:b/>
          <w:bCs/>
          <w:color w:val="922B21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Dvě světové války, holokaust, komunismus, rok 1968 i 1989 — moderní dějiny nahlížené skrze vztahy a rozhodnutí konkrétních lidí. Proč většina mlčela a někdo se vzepřel? Jak funguje propaganda a strach? Projekt pracuje s příběhy pamětníků, rodinnou pamětí a dobovými prameny; historie tu slouží jako zrcadlo dnešku.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5.1.1.3 Přizpůsobím se nebo odolám sociálnímu tlaku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5.1.1.1 Vnímám a přijímám druhé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5.2.1.2 Odolám manipulaci a toxicitě ve vztazích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1.1.1.3 Posoudím kvalitu zdroje učení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5.2.3.1 Mám své místo v rodině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Časová osa 20. století z rodinných příběhů: co zažili praprarodiče (válka, kolektivizace, emigrace, sametová revoluce)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Práce s pamětnickými nahrávkami (Paměť národa) a pozvání pamětníka do školy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Rozbor propagandy: dobové plakáty, týdeníky a noviny — jak se vyrábí nepřítel; paralely s dnešní manipulací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Příběhy odvahy a selhání: Wintonovy děti, bratři Mašínové, Charta 77 — diskuse o hranicích odvahy a přizpůsobení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Exkurze: Terezín, Vojna u Příbrami, Muzeum paměti XX. století či místní místa paměti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Den jako prababička: praktické dovednosti všedního dne (praní v kolíbce, zašívání, ladění rádia, vaření z tehdejších surovin) jako zážitková sonda do doby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Dějepis: moderní doba — světové války, totalitní systémy, holokaust; projevy extremismu a povaha diktatur (přímé OVU revize); Československo 1918–1989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 občanství: demokratická vs. autokratická vláda a jejich dopady na život občanů; lidská práva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rozpoznává manipulaci, kriticky posuzuje mediální sdělení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Geografie: proměny hranic a migrace ve 20. století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manipulativní chování a techniky, jak mu čelit; dezinformační kampaně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Polytechnická výchova a praktické činnosti: běžné domácí práce dřívějška (praní, šití, drobné opravy) jako zážitková sonda do každodennosti minulosti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Citlivá témata (holokaust, násilí) dávkovat podle věku — ve 2. trojročí skrze příběhy konkrétních dětí a každodennost, ne skrze statistiky hrůz; vždy s prostorem pro reflexi a otázky.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Citlivé seznámení přes rodinné příběhy a obrázky (jak žili prarodiče jako děti), bez traumatizujících detailů, důraz na to, že i tehdy lidé měli rodiny a přátele. Vyzkoušení jednoduché dobové všední činnosti (např. praní v kolíbce) jako hravý vhled do každodennosti.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Každodennost dětí ve 20. století (škola, hry, nedostatek), rodinné příběhy, citlivé dávkování těžkých témat. Vyzkoušení dobových praktických dovedností (zašívání, ruční praní, ladění rádia).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Mechanismy totalit (propaganda, strach, kolaborace, odboj), holokaust, srovnání nacismu a komunismu, paralely se současnými dezinformacemi.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Dějiny 20. století; Historie rodiny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50. Mladí a staří: most mezi generacemi</w:t>
      </w:r>
    </w:p>
    <w:p>
      <w:pPr>
        <w:shd w:fill="F4F4F4" w:val="clear"/>
        <w:spacing w:after="120"/>
      </w:pPr>
      <w:r>
        <w:rPr>
          <w:b/>
          <w:bCs/>
          <w:color w:val="922B21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Co nás mohou naučit lidé, kteří žijí sedmdesát let před námi — a co my je? Projekt staví skutečný most mezi generacemi: pravidelná setkávání se seniory, rozhovory o životě dřív, společná tvorba a „digitální ordinace“, kde děti učí seniory s telefony. Zkoumá i stárnutí samotné a předsudky o něm — protože staří budeme jednou všichni.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5.1.1.1 Vnímám a přijímám druhé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5.1.2.2 Navazuji kontakty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5.2.3.1 Mám své místo v rodině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5.3.1.2 Domlouvám se s jinými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1.1.2.2 Učím se s pomocí jiných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Pravidelné návštěvy domova seniorů či klubu: společné hry, čtení, tvoření — vztah, ne jednorázová akce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Digitální ordinace: děti učí seniory s mobilem, fotkami a videohovory — role učitele naruby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Rozhovory o životě dřív: dětství bez internetu, práce, láska, ceny — zápis vzpomínek jako dar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Stáří na vlastní kůži: simulace (ztížené brýle, rukavice, zátěž) a rozbor mýtů o stáří (ageismus)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Mezigenerační slavnost: společné vaření receptů ze starých časů, zpívání písní, které znají oni i my, výstava vzpomínek, vystoupení pro hosty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Přírodopis: ontogeneze člověka — stárnutí a jeho projevy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 občanství: demografické stárnutí, mezigenerační solidarita, sociální systém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Matematika: demografická data — věkové pyramidy, grafy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vedení rozhovoru, zápis a redakce vzpomínek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Informatika: základy práce s mobilem a aplikacemi (v roli učitele)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empatie, přijímání odlišnosti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Didaktika SC4/SC5: vztah, ne akce — opakovaná setkání se stejnými seniory budují skutečnou vazbu; první návštěvu strukturovat (společná činnost), volný rozhovor až po oťukání.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Setkávání se seniory formou hry a společného tvoření, zvídavé otázky „jak to bylo, když jste byli malí“, drobná pravidelná pozornost (obrázek, návštěva).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Hravé setkávání, společné čtení, hry a tvoření, zvídavé rozhovory s babičkami a dědečky.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Biologie a psychologie stárnutí, demografické stárnutí ČR (data, grafy), ageismus, systém péče o seniory, dlouhodobý dobrovolnický vztah.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53. Když slova nestačí</w:t>
      </w:r>
    </w:p>
    <w:p>
      <w:pPr>
        <w:shd w:fill="F4F4F4" w:val="clear"/>
        <w:spacing w:after="120"/>
      </w:pPr>
      <w:r>
        <w:rPr>
          <w:b/>
          <w:bCs/>
          <w:color w:val="922B21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Co když člověk nemůže mluvit — nebo mluví jiným jazykem než ty? Projekt o komunikaci, která si musí poradit bez běžné řeči: piktogramové tabulky a komunikační knihy, znak do řeči a znakový jazyk, Braillovo písmo, gesta a mimika i komunikační aplikace na tabletu. Děti si na vlastní kůži zkusí, jaké to je nemoci říct, co potřebuji — a naučí se, jak se dá dorozumět, když slova nestačí.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5.3.1.2 Domlouvám se s jinými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5.1.1.1 Vnímám a přijímám druhé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5.3.2.1 Komunikuji s respektem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1.1.2.4 Získávám poznatky z nejazykových druhů vyjádření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5.3.1.4 Ovládám komunikační kanály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8.2.4.1 Využívám digitální technologie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Hodina beze slov: domluvit se na společném úkolu bez mluvené řeči (gesta, kresba, piktogramy) a pojmenovat, co bylo nejtěžší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Piktogramy a komunikační tabulky: jak fungují systémy alternativní komunikace, výroba vlastní tabulky či knihy pro konkrétní situaci (jídelna, výlet)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Znakový jazyk a znak do řeči: základy od lektora či neslyšícího hosta — pozdrav, představení se, běžné fráze; proč je znakový jazyk plnohodnotný jazyk, ne pantomima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Braille a další jazyky beze slov: hmatové písmo, morseovka, mezinárodní symboly — vyzkoušení a porovnání, čím se který hodí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Setkání naostro: návštěva organizace pracující s lidmi s postižením komunikace nebo host ve škole; rozhovor připravený tak, aby se domluvily obě strany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ke zdraví a bezpečí: vztahy mezi lidmi, respekt k odlišnosti, soužití s lidmi se znevýhodněním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komunikační situace a záměr, aktivní naslouchání, neverbální komunikace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Informatika: kódování informace (Braillovo písmo, morseovka), asistivní technologie a komunikační aplikace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empatie, přijímání odlišnosti, komunikace v náročných situacích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Výtvarná a filmová výchova: piktogram a vizuální znak jako nositel významu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klíčový je vlastní zážitek bezmoci („nemůžu říct, co chci“) — až po něm má smysl učit systémy; setkání s člověkem, který alternativní komunikaci nebo znakový jazyk skutečně používá, je nenahraditelné a musí být připravené na obou stranách.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Hry na domluvení se beze slov (gesta, obrázky, pantomima), první znaky ze znakového jazyka, poznání, že někdo se dorozumívá jinak než mluvením — a že to jde.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Piktogramy a obrázkové tabulky v praxi, základy znakového jazyka, vyzkoušení Braillova písma, respektující chování při setkání s někým, kdo se dorozumívá jinak.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Systémy alternativní a augmentativní komunikace a komunikační aplikace, znakový jazyk jako plnohodnotný jazyk s vlastní gramatikou, aktivní naslouchání a přizpůsobení komunikačnímu partnerovi, inkluze v praxi.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55. Naše třída: jak si tu spolu žijeme</w:t>
      </w:r>
    </w:p>
    <w:p>
      <w:pPr>
        <w:shd w:fill="F4F4F4" w:val="clear"/>
        <w:spacing w:after="120"/>
      </w:pPr>
      <w:r>
        <w:rPr>
          <w:b/>
          <w:bCs/>
          <w:color w:val="922B21"/>
          <w:sz w:val="20"/>
          <w:szCs w:val="20"/>
        </w:rPr>
        <w:t xml:space="preserve">primárně 1. trojročí</w:t>
      </w:r>
    </w:p>
    <w:p>
      <w:pPr>
        <w:spacing w:after="120"/>
      </w:pPr>
      <w:r>
        <w:t xml:space="preserve">Třída není daná, dělá se. Projekt bere soužití ve třídě jako věc, kterou děti samy tvoří: společně vyvodí pravidla a zjistí, proč vlastně jsou, rozdělí si služby a vyzkoušejí různé role ve skupině, všímají si, kdo zůstává stranou, a učí se říct druhému, co mu jde. Na konci třída ví, co jí funguje a co chce jinak — a má to černé na bílém.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5.1.1.2 Někam patřím a přijímám ostatní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5.1.1.5 Nakládám s hranicemi a autoritou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5.3.2.1 Komunikuji s respektem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5.1.1.10 Poskytuji a přijímám zpětnou vazbu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5.1.1.8 Nakládám s autoritou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5.1.1.4 Funguji ve skupinách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5.1.1.1 Vnímám a přijímám druhé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1.2.4.2 Reflektuji průběh cíleného učení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Třídní ústava: společné vyvození pravidel — proč je máme a co se stane, když je někdo poruší; vyvěšení, podpis a revize na konci projektu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Služby a role: kdo se u nás o co stará (rostlina, knihovnička, kruh) a vyzkoušení různých rolí ve skupinové práci — i té, která mi nesedí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Kde platí jaká pravidla: doma, ve třídě, na hřišti, u lékaře — hra na různá prostředí a povídání o tom, kdo tam rozhoduje a proč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Nikdo nestojí sám: všímání si, kdo zůstává mimo, drobné inkluzivní činy (oslovit jménem, přizvat do hry), mapa třídy — s kým už jsem si hrál a s kým ještě 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Kruh ocenění: co komu jde a čím nám pomáhá; nácvik konkrétní pochvaly i věcného postřehu; závěrečné „co nám tu funguje a co chceme jinak“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Člověk a jeho svět: vztahy v rodině, ve třídě a ve škole; pravidla soužití a jejich vyvozování; tolerance k odlišnostem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sebepoznání a poznávání druhých, mezilidské vztahy, spolupráce a role ve skupině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 občanství: pravidla skupiny a podíl na jejich tvorbě, spravedlnost a fér chování, důsledky nedodržení pravidel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pravidla dialogu, střídání se v hovoru, formulace ocenění a věcného postřehu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pravidla musí děti skutečně vyvodit samy a musí být revidovatelná — pravidla vyvěšená dospělým nefungují.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průvodce hlídá, aby se v rolích a službách vystřídali všichni, ne aby se hlásili jen ti průbojní.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Pravidla a role vyvozené v kruhu a ve hrách, viditelné a připomínatelné; důraz na všímavost, kdo stojí stranou, a na jednoduchá slova ocenění; reflexe krátká a obrázková.</w:t>
      </w:r>
    </w:p>
    <w:p>
      <w:pPr>
        <w:pBdr>
          <w:bottom w:val="single" w:color="CCCCCC" w:sz="4"/>
        </w:pBdr>
        <w:spacing w:after="240"/>
      </w:pPr>
    </w:p>
    <w:p>
      <w:pPr>
        <w:pStyle w:val="Heading1"/>
        <w:pageBreakBefore/>
      </w:pPr>
      <w:r>
        <w:t xml:space="preserve">ScioCíl 8: Mám život ve svých rukou</w:t>
      </w:r>
    </w:p>
    <w:p>
      <w:pPr>
        <w:spacing w:after="240"/>
      </w:pPr>
      <w:r>
        <w:rPr>
          <w:i/>
          <w:iCs/>
          <w:color w:val="555555"/>
        </w:rPr>
        <w:t xml:space="preserve">Aktivní řízení vlastního života: cíle a motivace, praktická samostatnost (peníze, domácnost, výroba, doprava, krize a první pomoc, právo) a vědomé nakládání s časem, vzděláváním a prací.</w:t>
      </w:r>
    </w:p>
    <w:p>
      <w:pPr>
        <w:pStyle w:val="Heading2"/>
      </w:pPr>
      <w:r>
        <w:t xml:space="preserve">31. Peníze v mých rukou</w:t>
      </w:r>
    </w:p>
    <w:p>
      <w:pPr>
        <w:shd w:fill="F4F4F4" w:val="clear"/>
        <w:spacing w:after="120"/>
      </w:pPr>
      <w:r>
        <w:rPr>
          <w:b/>
          <w:bCs/>
          <w:color w:val="1E8449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Odkud se berou peníze, kam mizí a jak je udržet? Projekt o financích v praxi: rozpočet, spoření, půjčky, investice i reklamní triky obchodníků. Děti hospodaří s reálným či simulovaným rozpočtem, porovnávají ceny a zjišťují, co znamená úrok, inflace nebo daň.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8.2.2.1 Hospodařím s penězi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8.2.1.2 Pracuji s čísly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8.2.3.3 Obstarávám si věci a zařizuji služby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8.2.2.2 Platím daně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8.2.1.1 Modeluji reálné situace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Měsíc s rozpočtem: hospodaření se svěřenou částkou (třídní fond, kapesné) včetně vyúčtování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Ekonomická simulační hra: vydělávání, utrácení, spoření, půjčky a jejich následky (např. Finanční svoboda)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Nákupní detektiv: porovnání cen, jednotkové ceny, akce a psychologické triky obchodů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Exkurze do banky či ČNB (Lidé a peníze), beseda s finančním poradcem nebo podnikatelem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Historie a podoby peněz: od mušlí po kryptoměny; padělky a ochranné prvky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 občanství: Já a svět financí — hospodaření, rozpočet, banky, daně, tržní hospodářství (v revizi už od 1. stupně: Lidé a svět financí)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Matematika: procenta, úrokování, řešení problémů s čísly v reálných situacích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Fyzika: role energie v běžném životě včetně finanční stránky (účty za energie)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Dějepis: dějiny peněz a obchodu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Informatika: rozpočet v tabulkovém procesoru — vzorce, grafy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Člověk a jeho svět: Lidé a svět financí — hodnota peněz, nakupování a placení, hospodaření s kapesným (revize okruh posunula už na 1. stupeň)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Informatika: evidence a informační systém — struktura tabulky, vyhledávání a kontrola údajů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Poznávání mincí a bankovek, kolik co stojí (zmrzlina, časopis), první zkušenost s vlastním kapesným a jednoduchým rozhodováním, co za něj koupím.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Hodnota peněz, kapesné a spoření, jednoduché nákupy a porovnání cen, reklamní triky.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Úrok a úročení, inflace, investiční trojúhelník, past rychlých půjček, hrubá vs. čistá mzda, kryptoměny kriticky.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Peníze; Padělatelství (nejen peníze)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32. Startup: od nápadu k prodeji</w:t>
      </w:r>
    </w:p>
    <w:p>
      <w:pPr>
        <w:shd w:fill="F4F4F4" w:val="clear"/>
        <w:spacing w:after="120"/>
      </w:pPr>
      <w:r>
        <w:rPr>
          <w:b/>
          <w:bCs/>
          <w:color w:val="1E8449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Týmy projdou celým podnikatelským cyklem: nápad, průzkum trhu, výroba či služba, marketing, prodej a vyúčtování. Vyvrcholením je skutečný prodej — jarmark, kavárna pro rodiče či služba pro školu. Zisk je měřítkem, ale učením je celý proces včetně neúspěšných nápadů.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8.3.3.3 Podnikám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8.1.1.1 Stanovuji si 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8.1.1.2 Plánuji a jednám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8.2.2.1 Hospodařím s penězi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5.3.1.1 Umím mluvit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Nápadová dílna a validace: co lidé skutečně chtějí, mini průzkum trhu, hodnota pro zákazníka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Podnikatelský plán: náklady, cena, marže, bod zvratu; rozdělení rolí v týmu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Výroba produktu či příprava služby, výpočet nákladů, tvorba značky a propagace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Prodej naostro: školní jarmark, kavárna, e-shop na jeden den — se skutečnými penězi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Vyúčtování a reflexe: zisk/ztráta a proč, prezentace pro „investory“ (rodiče, průvodce)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 občanství: principy tržního hospodářství, podnikání; návrh a realizace vlastní akce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Matematika: kalkulace — náklady, výnosy, marže, procenta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kariérový rozvoj, podnikavost; plán cíle a jeho vyhodnocení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Polytechnická výchova a praktické činnosti: výroba produktu, technická tvořivost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reklamní a prezentační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Výtvarná a filmová výchova: vizuální identita a design značky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Jednoduchý společný „obchod“ pro rodiče či spolužáky (limonáda, výrobky), základní počítání s penězi, radost z prodeje vlastní práce.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Jednoduchý společný podnik (stánek, výrobky), základní počty, radost z prodeje.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Konkurenční týmy, reálná kalkulace včetně marže a DPH, pitch před porotou, právní minimum podnikání.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Podnikání a startup (s hostem P. Ocáskem)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33. Kdo chci být? Svět povolání</w:t>
      </w:r>
    </w:p>
    <w:p>
      <w:pPr>
        <w:shd w:fill="F4F4F4" w:val="clear"/>
        <w:spacing w:after="120"/>
      </w:pPr>
      <w:r>
        <w:rPr>
          <w:b/>
          <w:bCs/>
          <w:color w:val="1E8449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Čím chci být — a jak se to vlastně rozhoduje? Projekt mapuje svět práce: povolání dneška i budoucnosti, cesty vzdělávání, které k nim vedou, a vlastní silné stránky a zájmy. Děti zpovídají profesionály, zkoušejí si pracovní pohovor a skládají si první představu o vlastní cestě.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8.3.3.1 Volím si povolání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8.3.2.1 Volím si vzdělávání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8.3.3.2 Pracuji v zaměstnání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1.1.2.5 Vytvářím si učební situace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8.3.2.2 Postupuji formálním vzděláváním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Mapa světa práce: povolání kolem nás, mizející a vznikající profese, vliv AI na trh práce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Stínování a exkurze: den v provozu firmy, rozhovory s lidmi o jejich profesní cestě (i o oklikách)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Trh povolání ve škole: rodiče a známí představují své profese na stanovištích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Pohovor nanečisto: životopis, sebeprezentace, otázky a odpovědi — s reálnými dospělými v roli náborářů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Moje profesní mapa: silné stránky, zájmy, možné cesty a jejich vzdělávací požadavky (SŠ, učení, kurzy)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kariérový rozvoj — silné stránky, volba profesní orientace, plán rozvoje (v revizi samostatný okruh!)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 občanství: vzdělávací soustava, trh práce, zaměstnanost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strukturovaný životopis, motivační dopis, řízený rozhovor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Anglický jazyk: téma volba povolání; jednoduchý pohovor anglicky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Informatika: vyhledávání a porovnávání informací o školách a oborech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Poznávání profesí kolem sebe (co dělá maminka, řidič autobusu, paní v obchodě), hraní na povolání, návštěvy pracovišť rodičů.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Poznávání profesí hravě: kdo co dělá, návštěvy provozů, hraní povolání.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Těžiště úrovně 3: volba střední školy, přijímačky, životopis a pohovor, plán B, brigády a první pracovní zkušenosti.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Praxe; TechLife: Chytrý svět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34. Pán svého času</w:t>
      </w:r>
    </w:p>
    <w:p>
      <w:pPr>
        <w:shd w:fill="F4F4F4" w:val="clear"/>
        <w:spacing w:after="120"/>
      </w:pPr>
      <w:r>
        <w:rPr>
          <w:b/>
          <w:bCs/>
          <w:color w:val="1E8449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Všichni máme týž den — 24 hodin. Kam mizí ten můj? Děti mapují, čím skutečně tráví čas, srovnávají to s tím, co je pro ně důležité, a experimentují s nástroji plánování: kalendář, to-do listy, prioritizace, boj s prokrastinací. Projekt je praktickou dílnou řízení vlastního života.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8.3.1.1 Naplňuji čas smysluplně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8.3.1.2 Rozvrhuji si čas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8.3.1.3 Vyvažuji povinnosti a volný čas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8.1.2.1 Odstraňuji překážky v motivaci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1.2.1.2 Plánuji postup učení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Časový audit: týdenní záznam všech činností a jeho vyhodnocení (grafy, překvapení, zloději času)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Experimenty s nástroji: papírový diář vs. aplikace, to-do list, kanban, Pomodoro — co komu sedí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Prokrastinační laboratoř: proč odkládáme a triky, jak se přelstít (první malý krok, pravidlo 2 minut)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Den podle plánu: navrhnout a prožít ideálně rozvržený den, reflexe rozdílu mezi plánem a realitou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Čas v kulturách a dějinách: kalendáře, hodiny, proč spěcháme — filozofická dílna o čase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týdenní plánování, základní IT nástroje k plánování; (Ú3) měsíční plánování s dlouhodobou perspektivou; time management a asertivní odmítání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Matematika: jednotky času, diagramy z časového auditu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ke zdraví a bezpečí: denní režim, rovnováha zátěže a odpočinku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plán osobního rozvoje a jeho vyhodnocování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Dějepis: měření času v dějinách — kalendáře, hodiny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Orientace v denním rytmu a jednoduchém obrázkovém plánu dne, vědomí, co mě čeká zítra, hledání rovnováhy mezi školou, kroužky a hraním.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Orientace v čase a kalendáři, jednoduché denní plány, rovnováha školy, kroužků a hraní.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Prioritizace (důležité vs. naléhavé), dlouhodobé plánování, prokrastinace do hloubky, digitální kalendáře a připomínky.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35. Život na vlastní noze</w:t>
      </w:r>
    </w:p>
    <w:p>
      <w:pPr>
        <w:shd w:fill="F4F4F4" w:val="clear"/>
        <w:spacing w:after="120"/>
      </w:pPr>
      <w:r>
        <w:rPr>
          <w:b/>
          <w:bCs/>
          <w:color w:val="1E8449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Velká simulace samostatného života: děti si „pronajmou byt“, hospodaří s rozpočtem, vaří, perou, nakupují a zařizují běžné pochůzky. Projekt v bezpečném rámci zkouší všechno, co obnáší postarat se o sebe — a končí přespáním „na vlastní noze“ se vším všudy.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8.2.3.1 Postarám se o stravování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8.2.3.2 Bydlím a vedu domácnost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8.2.3.3 Obstarávám si věci a zařizuji služby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8.2.2.1 Hospodařím s penězi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4.1.1.3 Stravuji 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8.2.7.1 Jednám v právních vztazích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Hra na domácnost: fiktivní rozpočet, nájem, energie, nákupy — měsíc dospělého života v simulaci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Kuchařský výcvik: nákup, příprava a servírování plnohodnotného jídla pro skupinu v rozpočtu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Pochůzky naostro: pošta, nákup, reklamace, objednání služby — samostatně s reálným úkolem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Praní, žehlení, drobné opravy a úklid: kolotoč praktických stanovišť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Závěrečná „zkouška dospělosti“: den či přespání, kdy si skupina vše zajistí sama (jídlo, program, rozpočet)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Polytechnická výchova a praktické činnosti: péče o domácnost a zahradu; příprava pokrmů; provoz a údržba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 občanství: Já a svět financí — rozpočet domácnosti, práva spotřebitele, smlouvy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Matematika: procenta, jednotkové ceny, odhady nákladů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Chemie: bezpečná práce s běžně dostupnými chemickými látkami (čisticí prostředky, H/P věty)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ke zdraví a bezpečí: výživa, hygiena, denní režim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Člověk a jeho svět: Lidé a svět financí — rozpočet domácnosti; péče o domácnost a sebeobsluha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Základní sebeobsluha: namazat si chleba, ustlat postel, uklidit své věci, nakoupit podle jednoduchého obrázkového seznamu s doprovodem.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Základní sebeobsluha: jednoduchá jídla, nákup podle seznamu, úklid, péče o své věci.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Rozpočet domácnosti včetně bydlení a energií, spotřebitelská práva a reklamace, srovnání nájem/vlastní, plnohodnotná samostatnost.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36. Nouzový režim: když jde do tuhého</w:t>
      </w:r>
    </w:p>
    <w:p>
      <w:pPr>
        <w:shd w:fill="F4F4F4" w:val="clear"/>
        <w:spacing w:after="120"/>
      </w:pPr>
      <w:r>
        <w:rPr>
          <w:b/>
          <w:bCs/>
          <w:color w:val="1E8449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Požár, povodeň, blackout, ztracení se v cizím městě — co dělat, když se něco pokazí? Projekt učí rozpoznávat nebezpečí, vyhodnocovat rizika bez zbytečného strachu a jednat podle jasného postupu. Kombinuje civilní ochranu, pobyt v přírodě a simulace krizových situací.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8.2.6.1 Identifikuji nebezpečí a vyhodnocuji rizika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8.2.6.3 Řeším krize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8.2.6.2 Zmírňuji či akceptuji rizika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4.2.2.3 Řeším zátěžové situace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8.2.3.4 Dopravuji 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4.2.1.2 Pracuji s nejistotou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4.2.1.4 Chystám se na budoucí zátěžové situace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Analýza rizik kolem nás: co se může stát doma, ve škole, v přírodě — pravděpodobnost vs. závažnost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Evakuační cvičení naostro: plán, sraz, nouzové zavazadlo (co si vzít za 5 minut)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Přežití v přírodě: orientace bez mobilu, oheň, přístřešek, úprava vody, signalizace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Exkurze k hasičům či na krizové řízení města, beseda se záchranářem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Simulované krize v týmech: blackout, ztracený člen, zranění na výletě — jednání podle postupu Zastav se–Zhodnoť–Naplánuj–Jednej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Kdo mi přijede na pomoc: složky integrovaného záchranného systému (hasiči, policie, zdravotnická záchranná služba) a kdo řeší co; návštěva policejní stanice, aplikace Záchranka v mobilu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základní postupy zvládání krizových situací (požár, povodeň, zranění, přepadení), principy přežití v přírodě, plán B; (Ú3) tvorba scénářů a odhad pravděpodobnosti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ke zdraví a bezpečí: osobní bezpečí za mimořádných událostí a obrana státu (v revizi posílený okruh!); bezpečnost v dopravě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Geografie: živelní pohromy, chování při ohrožení, orientace v terénu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Fyzika: energie a její zdroje (blackout)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Tělesná výchova: pobyt a přežití v přírodě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 občanství: integrovaný záchranný systém — složky, jejich úkoly a spolupráce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Chemie: hořlaviny a nebezpečné látky, bezpečné zacházení s nimi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Důležitá telefonní čísla a přivolání dospělého, chování při požárním poplachu, bezpečný pohyb venku, jednoduché tábornické dovednosti s dospělým. Poznávání záchranářů a jejich práce (hasič, policista, sanitka) — kdo mi pomůže a jak ho poznám.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Základy: důležitá čísla, přivolání pomoci, chování při požáru, bezpečný pohyb venku, jednoduché tábornické dovednosti. Složky IZS a kdo řeší jakou situaci, aplikace Záchranka v mobilu.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Analýza rizik, krizové scénáře a jejich vedení, příprava rodiny na výpadky, dezinformace v krizích. Fungování IZS a spolupráce složek u velkých událostí.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Civilní ochrana a přežití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37. Zachraň život</w:t>
      </w:r>
    </w:p>
    <w:p>
      <w:pPr>
        <w:shd w:fill="F4F4F4" w:val="clear"/>
        <w:spacing w:after="120"/>
      </w:pPr>
      <w:r>
        <w:rPr>
          <w:b/>
          <w:bCs/>
          <w:color w:val="1E8449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První pomoc není o odznáčcích, ale o tom nezpanikařit a jednat. Intenzivní praktický výcvik: resuscitace, zástava krvácení, bezvědomí, volání na tísňovou linku — vše nacvičeno do automatismu na realistických simulacích s maskovanými poraněními. Cílem je, aby žádné dítě nezůstalo stát opodál.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8.2.6.4 Poskytuji první pomoc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8.2.6.3 Řeším krize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4.2.2.3 Řeším zátěžové situace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4.1.1.8 Léčím se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Základní životní funkce a život ohrožující stavy: co tělo potřebuje a co ho zabíjí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Praktický nácvik: resuscitace na modelu, zotavovací poloha, zástava masivního krvácení, popáleniny, zlomeniny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Volání na 155/112 nanečisto: struktura hovoru, spolupráce s operátorem (ideálně beseda se skutečným operátorem)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Realistické simulace s namaskovanými zraněními a figuranty, práce v týmu pod tlakem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Závěrečná zkouška: soutěžní okruh stanovišť první pomoci; příprava lekce první pomoci pro mladší děti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zvládání krizových situací — zranění, přivolání pomoci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ke zdraví a bezpečí: první pomoc včetně resuscitace, prevence úrazů (revize klade větší důraz na bezpečí)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Přírodopis: oběhová a dýchací soustava, život ohrožující stavy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Tělesná výchova: první pomoc při pohybových aktivitách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strukturovaná komunikace v krizi (tísňové volání)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Přivolání pomoci (dospělý, tísňová linka), ošetření drobného škrábance náplastí, zotavovací poloha vyzkoušená na plyšákovi, beze strachu z krve.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Přivolání pomoci, ošetření drobných poranění, zotavovací poloha, beze strachu z krve.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Plná resuscitace včetně AED, třídění při více zraněných, krizové vedení zásahu laiky, psychická první pomoc.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1. pomoc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38. Vyrobeno vlastníma rukama</w:t>
      </w:r>
    </w:p>
    <w:p>
      <w:pPr>
        <w:shd w:fill="F4F4F4" w:val="clear"/>
        <w:spacing w:after="120"/>
      </w:pPr>
      <w:r>
        <w:rPr>
          <w:b/>
          <w:bCs/>
          <w:color w:val="1E8449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Od nápadu přes výkres k hotové věci. Děti projdou celým výrobním procesem: návrh, rozměření, volba materiálu a nástrojů, výroba, povrchová úprava a vyhodnocení. Naučí se bezpečně zacházet s nářadím, opravit rozbité a poznají hrdost na věc, kterou si samy vyrobily.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8.2.5.1 Zacházím se stroji a nástroji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8.2.5.2 Vyrábím věci a pečuji o ně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8.1.1.2 Plánuji a jednám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1.1.2.6 Učím se činností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8.2.3.3 Obstarávám si věci a zařizuji služby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Nástrojový řidičák: bezpečná práce s pilkou, vrtačkou, tavnou pistolí, jehlou — certifikace na jednotlivé nástroje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Individuální výrobek: návrh a výroba užitečného předmětu (polička, krmítko, taška, hra) podle vlastního výkresu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Repair café: přineste rozbité — děti s podporou zkoušejí věci opravit místo vyhodit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Exkurze do dílny, výrobny či makerspace/FabLabu (3D tisk, laser) a práce tam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Jarmark či aukce výrobků, případně výroba vybavení pro školu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Polytechnická výchova a praktické činnosti: práce s technickým materiálem a technická tvořivost; sestaví a upraví přiměřeně složitou konstrukci či robotické zařízení; zásady bezpečnosti (v revizi posílená polytechnika!)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Matematika: měření, jednotky, geometrie — rozměřování, obvod, obsah, objem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Fyzika: jednoduché stroje (páka, kladka), vlastnosti materiálů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Informatika: 3D modelování, automatizace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Výtvarná a filmová výchova: design výrobku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Fyzika: síly a pohyb — souvislost silového působení se změnou pohybového stavu; tlak v tekutinách a Archimédův zákon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Práce s jednoduchými materiály (papír, karton, hlína) a bezpečnými nástroji pod dohledem, výroba podle jednoduchého návodu, hrdost na hotový výrobek.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Jednodušší materiály a ruční nástroje, práce podle návodu, radost z hotového výrobku.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Vlastní návrh s technickým výkresem, elektrifikované nářadí, kombinace materiálů, kalkulace ceny výrobku, 3D tisk.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3D tisk; Vytváření senzoru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39. Zelená farma</w:t>
      </w:r>
    </w:p>
    <w:p>
      <w:pPr>
        <w:shd w:fill="F4F4F4" w:val="clear"/>
        <w:spacing w:after="120"/>
      </w:pPr>
      <w:r>
        <w:rPr>
          <w:b/>
          <w:bCs/>
          <w:color w:val="1E8449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Projekt s hlínou za nehty: děti založí či rozvinou školní záhon, pěstují plodiny od semínka po sklizeň a pečují o zvířata (školní slepice, žížalí kompostér, akvárium). Zkoumají, co rostliny a zvířata potřebují, odkud se bere jídlo a co obnáší každodenní odpovědnost za živé tvory.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8.2.5.3 Pěstuji nebo chovám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1.1.2.7 Získávám poznatky vědeckými metodami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4.1.1.3 Stravuji 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8.2.3.1 Postarám se o stravování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Založení či rozšíření školního záhonu/vyvýšených záhonů: plán osazení, setí, péče, sklizeň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Péče o zvířata: služby u školních slepic či jiných zvířat, krmení, čištění, pozorování chování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Pěstitelské experimenty: vliv světla, vody a hnojení — férové testy s měřením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Exkurze na farmu, do zahradnictví či záchranné stanice; beseda s farmářem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Sklizňová slavnost: vaření z vypěstovaného, výrobky (bylinková sůl, sirup), kompost a koloběh živin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Přírodopis: organismy a prostředí; zapojí se do péče o přírodu ve svém okolí (přímý OVU revize!); fotosyntéza, potravní řetězce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Polytechnická výchova a praktické činnosti: péče o zahradu, pěstitelství a chovatelství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Chemie: voda, půda, hnojiva, pH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Geografie: udržitelnost života na Zemi, zodpovědné jednání v prostoru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Matematika: evidence měření růstu, grafy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Člověk a jeho svět: Rozmanitost přírody — péče o rostliny a živočichy, vliv podmínek prostředí na růst, půda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Přírodopis: rozmanitost odrůd a druhů, dědičnost a šlechtění jako řízený výběr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Každodenní péče o záhon nebo zvíře (zalévání, krmení), pozorování růstu a proměn, radost z vlastní sklizně a ochutnávky.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Těžiště úrovně 2: každodenní péče, pozorování, radost ze sklizně, vztah ke zvířatům.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Plánování produkce, ekonomika malé farmy, půda a udržitelnost, šlechtění a osiva, automatizace zálivky.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Slepice a odpadky; Hlídáme planetu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40. Právo pro život</w:t>
      </w:r>
    </w:p>
    <w:p>
      <w:pPr>
        <w:shd w:fill="F4F4F4" w:val="clear"/>
        <w:spacing w:after="120"/>
      </w:pPr>
      <w:r>
        <w:rPr>
          <w:b/>
          <w:bCs/>
          <w:color w:val="1E8449"/>
          <w:sz w:val="20"/>
          <w:szCs w:val="20"/>
        </w:rPr>
        <w:t xml:space="preserve">primárně 3. trojročí</w:t>
      </w:r>
    </w:p>
    <w:p>
      <w:pPr>
        <w:spacing w:after="120"/>
      </w:pPr>
      <w:r>
        <w:t xml:space="preserve">Smlouvy, reklamace, občanka, brigáda, pokuta — právo potkáváme denně, aniž o něm víme. Projekt pro třetí trojročí prochází právo občanské (smlouvy, vlastnictví, odpovědnost za škodu, reklamace) i trestní (přestupek vs. trestný čin, trestní odpovědnost mladistvých, práva obviněného i oběti). Cílem je rozpoznat právní rozměr běžných situací a vědět, kdy je čas na právníka. Vyvrcholením je simulovaný soud.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8.2.7.1 Jednám v právních vztazích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8.2.2.2 Platím daně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8.3.3.2 Pracuji v zaměstnání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5.1.1.8 Nakládám s autoritou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Právo všedního dne: co je smlouva (i ústní!), nákup, reklamace, půjčení věci — rozbor reálných situací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Čtení skutečné smlouvy: najít v nájemní či pracovní smlouvě podstatné náležitosti a záludnosti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Přestupek, nebo trestný čin? Třídění reálných případů (jízda načerno, krádež v obchodě, rvačka, sprejerství) a jejich následky pro mladistvé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Návštěva skutečného soudního jednání a beseda se soudcem, advokátem či policistou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Simulovaný soudní proces: role žalobce, obhájce, svědků a poroty na vymyšleném případu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Odpovědnost mladistvých: co mi hrozí v 13, 15, 18 letech; brigády, podpisy, trestní odpovědnost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 občanství: právní řád ČR, protiprávní jednání — přestupky a trestné činy, orgány právní ochrany; pracuje s ukázkami právních textů (Ústava, Listina, zákony, smlouvy — OVU revize)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 občanství: občanské právo v každodenním životě — smlouvy, vlastnictví, odpovědnost za škodu, práva spotřebitele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porozumění úřednímu a právnímu textu; žádost, formální dopis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Dějepis: vývoj práva a ústavnosti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kariérový rozvoj — brigády, pracovní smlouva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Matematika: daně, pokuty a procenta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Téma zůstává určeno primárně 3. trojročí; pro 1. trojročí nahrazeno základem, na kterém právo stojí — co je slib a proč ho dodržet, co je moje a co půjčené, proč existují pravidla.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Určeno primárně 3. trojročí; práce s reálnými dokumenty, důraz na situace blízké věku (brigády, nákupy online, odpovědnost za škodu, digitální podpisy).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43. Stát a my: kdo tu vlastně vládne</w:t>
      </w:r>
    </w:p>
    <w:p>
      <w:pPr>
        <w:shd w:fill="F4F4F4" w:val="clear"/>
        <w:spacing w:after="120"/>
      </w:pPr>
      <w:r>
        <w:rPr>
          <w:b/>
          <w:bCs/>
          <w:color w:val="1E8449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Kdo rozhoduje o tom, co smím a co musím — a jak to můžu ovlivnit? Projekt rozebírá stát od obce po mezinárodní instituce: volby, parlament, vláda a soudy, obecní zastupitelstvo, EU, NATO i OSN. Děti si stát vyzkoušejí zevnitř — simulací voleb a parlamentu — a naostro navštíví úřady a zastupitele. Konají-li se právě skutečné volby (prezidentské, parlamentní i komunální), vyplatí se téma zařadit i mimo plánovaný blok — děti ho pak zažijí v reálném čase.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8.2.7.1 Jednám v právních vztazích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8.2.2.2 Platím daně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5.1.1.8 Nakládám s autoritou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5.3.1.2 Domlouvám se s jinými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8.2.3.3 Obstarávám si věci a zařizuji služby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Simulace voleb a parlamentu: strany, kampaň, hlasování, koalice, přijetí „zákona“ třídy — a jeho obhajoba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Tři moci v akci: hra na zákonodárce, vládu a soud — proč se moc dělí a co se stane, když 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Návštěva jednání obecního zastupitelstva, radnice či Poslanecké sněmovny; rozhovor se zastupitelem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Mapa institucí: kdo mi vydá občanku, kdo opravuje silnici, kdo mě soudí, co dělá EU/NATO/OSN — a kam se obrátit se skutečným podnětem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Občanský projekt naostro: podnět či petice k reálnému problému v okolí školy (přechod, hřiště, koš)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Vlajka, znak a hymna: co znamenají státní symboly a proč je máme; procházka obcí za pamětihodnostmi jako symboly domova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 občanství: právní základy státu, Ústava ČR, principy demokracie, volby, státní správa a samospráva; přednosti a úskalí demokratické a autokratické vlády (OVU revize); vytváří návrh společensky prospěšné akce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Dějepis: vznik moderních států a demokracie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Geografie: státy a jejich integrace, konfliktní ohniska světa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Český jazyk a literatura: úřední komunikace — podnět, petice, žádost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Matematika: volební aritmetika — poměrné rozdělení mandátů, procenta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Člověk a jeho svět: domov, škola a okolí, obec a vlast, základní státní symboly (vlajka, znak, hymna); princip hlasování a jeho význam pro demokracii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Nejsilnější je zažít instituce zevnitř (simulace) a naostro (zastupitelstvo, reálný podnět) — abstraktní výklad ústavy bez prožitku neulpí.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Pravidla naší třídy jako malý stát — kdo je rozhoduje a jak, hravé hlasování o společné věci, poznávání, kdo se stará o školu a ulici. Seznámení se státními symboly (vlajka, znak, hymna) a s pojmem vlast — čím je naše obec a naše země výjimečná.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Obec a pravidla kolem nás: kdo se stará o školu, ulici, park; hravé hlasování a třídní pravidla jako malý stát.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Ústava a dělba moci, volební systémy, EU/NATO/OSN a jejich role, obrana demokracie, jak podat podnět/petici/stížnost.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46. Technologie pod pokličkou</w:t>
      </w:r>
    </w:p>
    <w:p>
      <w:pPr>
        <w:shd w:fill="F4F4F4" w:val="clear"/>
        <w:spacing w:after="120"/>
      </w:pPr>
      <w:r>
        <w:rPr>
          <w:b/>
          <w:bCs/>
          <w:color w:val="1E8449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Co je uvnitř počítače? Jak doletí zpráva na druhý konec světa? A jak se vlastně učí umělá inteligence? Projekt dělá z dětí tvůrce místo konzumentů: rozeberou starý počítač, zahrají si na internet, natrénují vlastní model strojového učení a zautomatizují první úkol. Technologiím, kterým rozumím, vládnu já — ne ony mně.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8.2.4.1 Využívám digitální technologie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8.2.4.2 Omezuji nebezpečí a rizika digitálních technologií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8.2.5.1 Zacházím se stroji a nástroji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1.1.2.3 Učím se pomocí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8.2.1.5 Zpracovávám data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Pitva počítače: rozebrání vysloužilého PC — procesor, paměť, disk; co která součástka dělá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Hra na internet: děti jako pakety, routery a servery — jak putuje zpráva sítí, co je IP adresa a cloud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Natrénuj si AI: vlastní model strojového učení (např. Teachable Machine) — rozpoznávání obrázků/zvuků, kdy se model plete a proč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Automatizace úkolu: blokové programování či jednoduchý robot — nechat stroj dělat opakovanou práci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Exkurze do serverovny, IT firmy či FabLabu; beseda s vývojářem o tom, jak technologie mění práci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Informatika: natrénuje model strojového učení a vyhodnotí jeho kvalitu (přímý OVU revize!); hardware a software; počítačové sítě — klient, server, IP adresa, internet, cloud; kódování dat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součásti počítače, operační systémy, formáty souborů; typy sítí a principy internetu; cloudové aplikace; řešení technických problémů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Polytechnická výchova a praktické činnosti: sestaví a upraví konstrukci či robotické zařízení (OVU revize)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Fyzika: elektřina a elektrické obvody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Osobnostní a sociální výchova: kariérový rozvoj — technologie a proměna profesí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Informatika: algoritmizace — rozdělení problému na části, ověřování a ladění programu; informační systémy a jejich role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u AI vždy otázka „učí mě to, nebo to dělá za mě?“ — zde obráceně: děti učí stroj, a tím pochopí, jak se učí samy.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Rozebírání a poznávání součástek starého zařízení, jednoduché blokové programování nebo ovládání robota, hra na to, jak putuje zpráva od jednoho k druhému.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Rozebírání a poznávání součástek, síťové hry naživo, jednoduché programování robota, šifry.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Principy a limity AI (trénovací data, zkreslení), cloud a bezpečnost, automatizace a budoucnost profesí, vlastní miniprojekt (senzor, aplikace, model).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Návaznost na projekty 2025/26</w:t>
      </w:r>
    </w:p>
    <w:p>
      <w:pPr>
        <w:spacing w:after="120"/>
      </w:pPr>
      <w:r>
        <w:rPr>
          <w:i/>
          <w:iCs/>
          <w:color w:val="555555"/>
        </w:rPr>
        <w:t xml:space="preserve">TechLife: Chytrý svět; Vytváření senzoru; 3D tisk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47. Elektřina: od blesku k zásuvce</w:t>
      </w:r>
    </w:p>
    <w:p>
      <w:pPr>
        <w:shd w:fill="F4F4F4" w:val="clear"/>
        <w:spacing w:after="120"/>
      </w:pPr>
      <w:r>
        <w:rPr>
          <w:b/>
          <w:bCs/>
          <w:color w:val="1E8449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Neviditelná síla, bez které se náš svět zastaví. Děti si elektřinu osahají doslova: stavějí obvody, vyrábějí proud vlastníma rukama, měří spotřebu domácích spotřebičů a čtou skutečné vyúčtování. Projekt spojuje fyziku s praktickým životem — od bezpečnosti u zásuvky po otázku, odkud poteče proud, až zavřou uhelné elektrárny.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8.2.5.1 Zacházím se stroji a nástroji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8.2.4.1 Využívám digitální technologie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8.2.6.2 Zmírňuji či akceptuji rizika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8.2.2.1 Hospodařím s penězi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1.1.2.7 Získávám poznatky vědeckými metodami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Stavba obvodů: žárovka, spínač, motorek, vodivé a nevodivé materiály; schéma obvodu jako technický jazyk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Vyrob si proud: citronová baterie, dynamo na kole, solární článek — a proč to (ne)stačí na rychlovarnou konvici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Energetický audit: měření spotřeby spotřebičů wattmetrem, rozbor domácího vyúčtování, kde se dá ušetřit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Bezpečnost: co elektřina udělá s tělem, jističe a proudový chránič, první pomoc při úrazu elektřinou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Exkurze do elektrárny či rozvodny (vodní, jaderné infocentrum) a debata: čím svítit v roce 2050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Fyzika: elektřina a magnetismus — obvod, proud, napětí, odpor; výroba a přenos elektrické energie; role energie v běžném životě včetně finanční stránky (přímý OVU revize!)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Polytechnická výchova a praktické činnosti: elektrotechnika v domácnosti, bezpečná práce s nářadím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ke zdraví a bezpečí: prevence úrazů, první pomoc při úrazu elektřinou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Matematika: výpočty spotřeby a ceny — kWh, procenta, odhady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Geografie: energetické zdroje a udržitelnost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learning by doing — obvod, který si dítě samo postaví a rozbije, naučí víc než výklad; chybu vytěžit reflexí (proč to nesvítí?).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Bezpečné pokusy se stavebnicí obvodů (baterka, žárovka, spínač), pravidlo nestrkat nic do zásuvky, jednoduchý pokus s citronovou baterkou.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Bezpečné obvody ze stavebnic, jednoduché pokusy (statická elektřina, citronová baterie), základní pravidla bezpečnosti.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Proud, napětí, odpor a výkon v praxi; výroba a přenos elektřiny, obnovitelné vs. jaderné zdroje, výpočty spotřeby a ceny (kWh).</w:t>
      </w:r>
    </w:p>
    <w:p>
      <w:pPr>
        <w:pBdr>
          <w:bottom w:val="single" w:color="CCCCCC" w:sz="4"/>
        </w:pBdr>
        <w:spacing w:after="240"/>
      </w:pPr>
    </w:p>
    <w:p>
      <w:pPr>
        <w:pStyle w:val="Heading2"/>
      </w:pPr>
      <w:r>
        <w:t xml:space="preserve">52. Bushcraft: doma v přírodě</w:t>
      </w:r>
    </w:p>
    <w:p>
      <w:pPr>
        <w:shd w:fill="F4F4F4" w:val="clear"/>
        <w:spacing w:after="120"/>
      </w:pPr>
      <w:r>
        <w:rPr>
          <w:b/>
          <w:bCs/>
          <w:color w:val="1E8449"/>
          <w:sz w:val="20"/>
          <w:szCs w:val="20"/>
        </w:rPr>
        <w:t xml:space="preserve">1.–3. trojročí</w:t>
      </w:r>
    </w:p>
    <w:p>
      <w:pPr>
        <w:spacing w:after="120"/>
      </w:pPr>
      <w:r>
        <w:t xml:space="preserve">Umět si venku poradit není jedna výprava, ale sada dovedností, které se dají trénovat celý rok za školou. Projekt učí být v přírodě soběstačný: rozdělat oheň i za mokra, uvázat správný uzel, postavit přístřešek, sbalit batoh, uvařit na ohni a obléknout se tak, aby zima ani déšť nebyly problém. Na rozdíl od Expedice tu nejde o cestu, ale o dovednosti samotné — a o vědomé zmírňování rizik, která s pobytem venku přicházejí.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Stěžejní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8.2.6.2 Zmírňuji či akceptuji rizika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4.2.1.4 Chystám se na budoucí zátěžové situace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Vedlejší kameny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8.2.5.1 Zacházím se stroji a nástroji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8.2.3.1 Postarám se o stravování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4.1.1.6 Odpočívám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8.2.3.4 Dopravuji 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1.1.2.6 Učím se činností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Náměty aktivit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Oheň a vaření venku: rozdělání ohně různými způsoby a v různém počasí, bezpečnost ohniště, vaření v kotlíku a specifika venkovní kuchyně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Uzly a přístřešek: základní uzly a jejich použití, stavba přístřešku z plachty i přírodního materiálu, spaní venku nanečisto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Batoh a výstroj: co si vzít a co nechat doma, vrstvení oblečení pro zimu i léto, péče o nůž a nástroje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Terén a počasí: pohyb po sněhu a ledu, čtení počasí, orientace bez mobilu, co dělat, když se ochladí nebo začne pršet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Zkouška dovednosti: tábornický okruh stanovišť v různých ročních obdobích — každý ukáže, co už zvládne sám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Tvrdé znalosti — příklady učiva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principy přežití v přírodě, plán 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Tělesná výchova: turistika a pobyt v přírodě, bezpečnost při pohybových aktivitách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Polytechnická výchova a praktické činnosti: bezpečná práce s nářadím (nůž, pila), příprava pokrmů v improvizovaných podmínkách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Fyzika: teplo a hoření, vedení tepla (vrstvení oblečení)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Výchova ke zdraví a bezpečí: prevence úrazů, podchlazení a přehřátí, chování při ohrožení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Přírodopis: horniny, nerosty a tvary krajiny v terénu; orientace podle přírodních znaků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Z didaktiky ScioCíle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bushcraft se učí opakováním v různém počasí a ročním období, ne jednorázovým výletem — dovednost se pozná až tehdy, když ji dítě zvládne v nepohodě a samo.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Diferenciace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1. trojročí: Základní tábornické dovednosti s velkou oporou průvodce — oheň pod dohledem, jednoduchý uzel, domeček z klacků, oblékání podle počasí.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2. trojročí: Samostatnější zvládnutí základů — oheň, dva tři uzly, přístřešek ve skupině, sbalení vlastního batohu podle seznamu, jednoduché jídlo uvařené venku.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 w:val="false"/>
          <w:bCs w:val="false"/>
        </w:rPr>
        <w:t xml:space="preserve">3. trojročí: Soběstačnost ve složitějších podmínkách — oheň za mokra, výstroj podle sezóny, přenocování venku, pohyb na sněhu a ledu, vědomé zmírňování rizik a rozhodování, kdy je riziko už příliš velké.</w:t>
      </w:r>
    </w:p>
    <w:p>
      <w:pPr>
        <w:pBdr>
          <w:bottom w:val="single" w:color="CCCCCC" w:sz="4"/>
        </w:pBdr>
        <w:spacing w:after="240"/>
      </w:pPr>
    </w:p>
    <w:sectPr>
      <w:pgSz w:w="11906" w:h="16838" w:orient="portrait"/>
      <w:pgMar w:top="1133" w:right="1133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</w:pPr>
    <w:rPr>
      <w:rFonts w:ascii="Arial" w:cs="Arial" w:eastAsia="Arial" w:hAnsi="Arial"/>
      <w:b/>
      <w:bCs/>
      <w:color w:val="222222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2026-08-24T21:28:27.396Z</dcterms:created>
  <dcterms:modified xsi:type="dcterms:W3CDTF">2026-08-24T21:28:27.412Z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