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E20257" w14:textId="44B34B25" w:rsidR="00BD5DCD" w:rsidRPr="009916FB" w:rsidRDefault="003F7B25" w:rsidP="00BD5DCD">
      <w:pPr>
        <w:jc w:val="both"/>
        <w:rPr>
          <w:sz w:val="24"/>
          <w:szCs w:val="24"/>
          <w:lang w:val="en-US"/>
        </w:rPr>
      </w:pPr>
      <w:r w:rsidRPr="009916FB">
        <w:rPr>
          <w:noProof/>
          <w:sz w:val="24"/>
          <w:szCs w:val="24"/>
        </w:rPr>
        <w:drawing>
          <wp:anchor distT="0" distB="0" distL="114300" distR="114300" simplePos="0" relativeHeight="251658240" behindDoc="1" locked="0" layoutInCell="1" allowOverlap="1" wp14:anchorId="11AB50CE" wp14:editId="7871993C">
            <wp:simplePos x="0" y="0"/>
            <wp:positionH relativeFrom="column">
              <wp:posOffset>4196715</wp:posOffset>
            </wp:positionH>
            <wp:positionV relativeFrom="paragraph">
              <wp:posOffset>5080</wp:posOffset>
            </wp:positionV>
            <wp:extent cx="819150" cy="819150"/>
            <wp:effectExtent l="0" t="0" r="0" b="0"/>
            <wp:wrapTight wrapText="bothSides">
              <wp:wrapPolygon edited="0">
                <wp:start x="0" y="0"/>
                <wp:lineTo x="0" y="21098"/>
                <wp:lineTo x="21098" y="21098"/>
                <wp:lineTo x="21098" y="0"/>
                <wp:lineTo x="0" y="0"/>
              </wp:wrapPolygon>
            </wp:wrapTight>
            <wp:docPr id="1" name="Imagem 1" descr="This Person Does Not Exist - Random Face Generator in 2022 | Fake hair, Face  generator, Face m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is Person Does Not Exist - Random Face Generator in 2022 | Fake hair, Face  generator, Face men"/>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819150" cy="819150"/>
                    </a:xfrm>
                    <a:prstGeom prst="rect">
                      <a:avLst/>
                    </a:prstGeom>
                    <a:noFill/>
                    <a:ln>
                      <a:noFill/>
                    </a:ln>
                  </pic:spPr>
                </pic:pic>
              </a:graphicData>
            </a:graphic>
          </wp:anchor>
        </w:drawing>
      </w:r>
      <w:r w:rsidR="00BD5DCD" w:rsidRPr="009916FB">
        <w:rPr>
          <w:b/>
          <w:bCs/>
          <w:sz w:val="24"/>
          <w:szCs w:val="24"/>
          <w:lang w:val="en-US"/>
        </w:rPr>
        <w:t>Name:</w:t>
      </w:r>
      <w:r w:rsidR="00BD5DCD" w:rsidRPr="009916FB">
        <w:rPr>
          <w:sz w:val="24"/>
          <w:szCs w:val="24"/>
          <w:lang w:val="en-US"/>
        </w:rPr>
        <w:t xml:space="preserve"> Randy Ambrose</w:t>
      </w:r>
      <w:r w:rsidR="00BD5DCD" w:rsidRPr="009916FB">
        <w:rPr>
          <w:sz w:val="24"/>
          <w:szCs w:val="24"/>
          <w:lang w:val="en-US"/>
        </w:rPr>
        <w:tab/>
      </w:r>
      <w:r w:rsidR="00BD5DCD" w:rsidRPr="009916FB">
        <w:rPr>
          <w:sz w:val="24"/>
          <w:szCs w:val="24"/>
          <w:lang w:val="en-US"/>
        </w:rPr>
        <w:tab/>
      </w:r>
      <w:r w:rsidR="00BD5DCD" w:rsidRPr="009916FB">
        <w:rPr>
          <w:sz w:val="24"/>
          <w:szCs w:val="24"/>
          <w:lang w:val="en-US"/>
        </w:rPr>
        <w:tab/>
      </w:r>
      <w:r w:rsidR="00BD5DCD" w:rsidRPr="009916FB">
        <w:rPr>
          <w:sz w:val="24"/>
          <w:szCs w:val="24"/>
          <w:lang w:val="en-US"/>
        </w:rPr>
        <w:tab/>
      </w:r>
      <w:r w:rsidR="009916FB">
        <w:rPr>
          <w:sz w:val="24"/>
          <w:szCs w:val="24"/>
          <w:lang w:val="en-US"/>
        </w:rPr>
        <w:tab/>
      </w:r>
      <w:r w:rsidR="00BD5DCD" w:rsidRPr="009916FB">
        <w:rPr>
          <w:sz w:val="24"/>
          <w:szCs w:val="24"/>
          <w:lang w:val="en-US"/>
        </w:rPr>
        <w:t>Photo:</w:t>
      </w:r>
      <w:r w:rsidRPr="009916FB">
        <w:rPr>
          <w:sz w:val="24"/>
          <w:szCs w:val="24"/>
        </w:rPr>
        <w:t xml:space="preserve"> </w:t>
      </w:r>
    </w:p>
    <w:p w14:paraId="155F1A88" w14:textId="708AD2EF" w:rsidR="00BD5DCD" w:rsidRPr="009916FB" w:rsidRDefault="00BD5DCD" w:rsidP="00BD5DCD">
      <w:pPr>
        <w:jc w:val="both"/>
        <w:rPr>
          <w:sz w:val="24"/>
          <w:szCs w:val="24"/>
          <w:lang w:val="en-US"/>
        </w:rPr>
      </w:pPr>
      <w:r w:rsidRPr="009916FB">
        <w:rPr>
          <w:b/>
          <w:bCs/>
          <w:sz w:val="24"/>
          <w:szCs w:val="24"/>
          <w:lang w:val="en-US"/>
        </w:rPr>
        <w:t>Age:</w:t>
      </w:r>
      <w:r w:rsidRPr="009916FB">
        <w:rPr>
          <w:sz w:val="24"/>
          <w:szCs w:val="24"/>
          <w:lang w:val="en-US"/>
        </w:rPr>
        <w:t xml:space="preserve"> 21</w:t>
      </w:r>
    </w:p>
    <w:p w14:paraId="18CB041A" w14:textId="77777777" w:rsidR="003F7B25" w:rsidRPr="009916FB" w:rsidRDefault="003F7B25" w:rsidP="00BD5DCD">
      <w:pPr>
        <w:jc w:val="both"/>
        <w:rPr>
          <w:sz w:val="24"/>
          <w:szCs w:val="24"/>
          <w:lang w:val="en-US"/>
        </w:rPr>
      </w:pPr>
    </w:p>
    <w:p w14:paraId="43E5B3D1" w14:textId="5988E4EC" w:rsidR="00BD5DCD" w:rsidRPr="009916FB" w:rsidRDefault="00BD5DCD" w:rsidP="00BD5DCD">
      <w:pPr>
        <w:jc w:val="both"/>
        <w:rPr>
          <w:sz w:val="24"/>
          <w:szCs w:val="24"/>
          <w:lang w:val="en-US"/>
        </w:rPr>
      </w:pPr>
      <w:r w:rsidRPr="009916FB">
        <w:rPr>
          <w:b/>
          <w:bCs/>
          <w:sz w:val="24"/>
          <w:szCs w:val="24"/>
          <w:lang w:val="en-US"/>
        </w:rPr>
        <w:t>Personal information:</w:t>
      </w:r>
      <w:r w:rsidRPr="009916FB">
        <w:rPr>
          <w:sz w:val="24"/>
          <w:szCs w:val="24"/>
          <w:lang w:val="en-US"/>
        </w:rPr>
        <w:t xml:space="preserve"> Randy is a 21-year-old teenager who has 2 brother</w:t>
      </w:r>
      <w:r w:rsidR="003F7B25" w:rsidRPr="009916FB">
        <w:rPr>
          <w:sz w:val="24"/>
          <w:szCs w:val="24"/>
          <w:lang w:val="en-US"/>
        </w:rPr>
        <w:t>s</w:t>
      </w:r>
      <w:r w:rsidRPr="009916FB">
        <w:rPr>
          <w:sz w:val="24"/>
          <w:szCs w:val="24"/>
          <w:lang w:val="en-US"/>
        </w:rPr>
        <w:t xml:space="preserve"> and lives with his parents. Randy’s brothers are younger than him so all the money that they </w:t>
      </w:r>
      <w:r w:rsidR="003F7B25" w:rsidRPr="009916FB">
        <w:rPr>
          <w:sz w:val="24"/>
          <w:szCs w:val="24"/>
          <w:lang w:val="en-US"/>
        </w:rPr>
        <w:t xml:space="preserve">three </w:t>
      </w:r>
      <w:r w:rsidRPr="009916FB">
        <w:rPr>
          <w:sz w:val="24"/>
          <w:szCs w:val="24"/>
          <w:lang w:val="en-US"/>
        </w:rPr>
        <w:t>spend comes from their parents.</w:t>
      </w:r>
    </w:p>
    <w:p w14:paraId="2FDDB41D" w14:textId="1B8767C6" w:rsidR="00BD5DCD" w:rsidRPr="009916FB" w:rsidRDefault="00BD5DCD" w:rsidP="00BD5DCD">
      <w:pPr>
        <w:jc w:val="both"/>
        <w:rPr>
          <w:sz w:val="24"/>
          <w:szCs w:val="24"/>
          <w:lang w:val="en-US"/>
        </w:rPr>
      </w:pPr>
      <w:r w:rsidRPr="009916FB">
        <w:rPr>
          <w:b/>
          <w:bCs/>
          <w:sz w:val="24"/>
          <w:szCs w:val="24"/>
          <w:lang w:val="en-US"/>
        </w:rPr>
        <w:t>Work environment:</w:t>
      </w:r>
      <w:r w:rsidRPr="009916FB">
        <w:rPr>
          <w:sz w:val="24"/>
          <w:szCs w:val="24"/>
          <w:lang w:val="en-US"/>
        </w:rPr>
        <w:t xml:space="preserve"> Randy is planning to start working in the area of his bachelor’s degree which is </w:t>
      </w:r>
      <w:r w:rsidR="003F7B25" w:rsidRPr="009916FB">
        <w:rPr>
          <w:sz w:val="24"/>
          <w:szCs w:val="24"/>
          <w:lang w:val="en-US"/>
        </w:rPr>
        <w:t>m</w:t>
      </w:r>
      <w:r w:rsidRPr="009916FB">
        <w:rPr>
          <w:sz w:val="24"/>
          <w:szCs w:val="24"/>
          <w:lang w:val="en-US"/>
        </w:rPr>
        <w:t>echanical engineering. However, all he has already done was a curricular internship.</w:t>
      </w:r>
    </w:p>
    <w:p w14:paraId="679CC4C9" w14:textId="34F7E7AB" w:rsidR="003640E5" w:rsidRPr="009916FB" w:rsidRDefault="003640E5" w:rsidP="00BD5DCD">
      <w:pPr>
        <w:jc w:val="both"/>
        <w:rPr>
          <w:sz w:val="24"/>
          <w:szCs w:val="24"/>
          <w:lang w:val="en-US"/>
        </w:rPr>
      </w:pPr>
      <w:r w:rsidRPr="009916FB">
        <w:rPr>
          <w:b/>
          <w:bCs/>
          <w:sz w:val="24"/>
          <w:szCs w:val="24"/>
          <w:lang w:val="en-US"/>
        </w:rPr>
        <w:t>Proficiencies and challenges</w:t>
      </w:r>
      <w:r w:rsidRPr="009916FB">
        <w:rPr>
          <w:b/>
          <w:bCs/>
          <w:sz w:val="24"/>
          <w:szCs w:val="24"/>
          <w:lang w:val="en-US"/>
        </w:rPr>
        <w:t xml:space="preserve">: </w:t>
      </w:r>
      <w:r w:rsidRPr="009916FB">
        <w:rPr>
          <w:sz w:val="24"/>
          <w:szCs w:val="24"/>
          <w:lang w:val="en-US"/>
        </w:rPr>
        <w:t>Randy will face the challenge to adapt to a new world, the work market world. He’s a person that has facilities to adapt to new situations and this can help him in this new phase.</w:t>
      </w:r>
    </w:p>
    <w:p w14:paraId="7A9061D2" w14:textId="55AEE836" w:rsidR="00BD5DCD" w:rsidRPr="009916FB" w:rsidRDefault="00BD5DCD" w:rsidP="00BD5DCD">
      <w:pPr>
        <w:jc w:val="both"/>
        <w:rPr>
          <w:sz w:val="24"/>
          <w:szCs w:val="24"/>
          <w:lang w:val="en-US"/>
        </w:rPr>
      </w:pPr>
      <w:r w:rsidRPr="009916FB">
        <w:rPr>
          <w:b/>
          <w:bCs/>
          <w:sz w:val="24"/>
          <w:szCs w:val="24"/>
          <w:lang w:val="en-US"/>
        </w:rPr>
        <w:t>Personal and professional goals:</w:t>
      </w:r>
      <w:r w:rsidRPr="009916FB">
        <w:rPr>
          <w:sz w:val="24"/>
          <w:szCs w:val="24"/>
          <w:lang w:val="en-US"/>
        </w:rPr>
        <w:t xml:space="preserve"> In a personal way Randy wants to become independent from his parents. So, he wants to start to making money to get that independence. In a professional way, Randy has the goal of getting his first job and getting into the market of mechanical engineering.</w:t>
      </w:r>
    </w:p>
    <w:p w14:paraId="320F479E" w14:textId="0B99F734" w:rsidR="00BD5DCD" w:rsidRPr="009916FB" w:rsidRDefault="00BD5DCD" w:rsidP="003640E5">
      <w:pPr>
        <w:jc w:val="both"/>
        <w:rPr>
          <w:sz w:val="24"/>
          <w:szCs w:val="24"/>
          <w:lang w:val="en-US"/>
        </w:rPr>
      </w:pPr>
      <w:r w:rsidRPr="009916FB">
        <w:rPr>
          <w:b/>
          <w:bCs/>
          <w:sz w:val="24"/>
          <w:szCs w:val="24"/>
          <w:lang w:val="en-US"/>
        </w:rPr>
        <w:t xml:space="preserve">Attitudes: </w:t>
      </w:r>
      <w:r w:rsidR="003F7B25" w:rsidRPr="009916FB">
        <w:rPr>
          <w:sz w:val="24"/>
          <w:szCs w:val="24"/>
          <w:lang w:val="en-US"/>
        </w:rPr>
        <w:t>Randy’s a chill person however when the matter is about his student life and career, he likes to plan everything in detail.</w:t>
      </w:r>
    </w:p>
    <w:p w14:paraId="2CAD30E7" w14:textId="06D9653F" w:rsidR="003F7B25" w:rsidRPr="009916FB" w:rsidRDefault="003F7B25" w:rsidP="003640E5">
      <w:pPr>
        <w:jc w:val="both"/>
        <w:rPr>
          <w:sz w:val="24"/>
          <w:szCs w:val="24"/>
          <w:lang w:val="en-US"/>
        </w:rPr>
      </w:pPr>
      <w:r w:rsidRPr="009916FB">
        <w:rPr>
          <w:b/>
          <w:bCs/>
          <w:sz w:val="24"/>
          <w:szCs w:val="24"/>
          <w:lang w:val="en-US"/>
        </w:rPr>
        <w:t>Motivation for using high</w:t>
      </w:r>
      <w:r w:rsidR="00B835EA" w:rsidRPr="009916FB">
        <w:rPr>
          <w:b/>
          <w:bCs/>
          <w:sz w:val="24"/>
          <w:szCs w:val="24"/>
          <w:lang w:val="en-US"/>
        </w:rPr>
        <w:t>-</w:t>
      </w:r>
      <w:r w:rsidRPr="009916FB">
        <w:rPr>
          <w:b/>
          <w:bCs/>
          <w:sz w:val="24"/>
          <w:szCs w:val="24"/>
          <w:lang w:val="en-US"/>
        </w:rPr>
        <w:t>tech products:</w:t>
      </w:r>
      <w:r w:rsidRPr="009916FB">
        <w:rPr>
          <w:sz w:val="24"/>
          <w:szCs w:val="24"/>
          <w:lang w:val="en-US"/>
        </w:rPr>
        <w:t xml:space="preserve"> Randy is a young adult so </w:t>
      </w:r>
      <w:r w:rsidR="00B835EA" w:rsidRPr="009916FB">
        <w:rPr>
          <w:sz w:val="24"/>
          <w:szCs w:val="24"/>
          <w:lang w:val="en-US"/>
        </w:rPr>
        <w:t>high-tech</w:t>
      </w:r>
      <w:r w:rsidRPr="009916FB">
        <w:rPr>
          <w:sz w:val="24"/>
          <w:szCs w:val="24"/>
          <w:lang w:val="en-US"/>
        </w:rPr>
        <w:t xml:space="preserve"> products are a constant in his life. </w:t>
      </w:r>
      <w:r w:rsidR="00B835EA" w:rsidRPr="009916FB">
        <w:rPr>
          <w:sz w:val="24"/>
          <w:szCs w:val="24"/>
          <w:lang w:val="en-US"/>
        </w:rPr>
        <w:t>He’s really used to this king of tools. Even in his area of work (engineering) all is based in technology, so Randy has no problems to deal with technology to get the answers that he needs.</w:t>
      </w:r>
    </w:p>
    <w:p w14:paraId="5D0DC866" w14:textId="5ED56714" w:rsidR="00B835EA" w:rsidRPr="009916FB" w:rsidRDefault="003640E5" w:rsidP="003640E5">
      <w:pPr>
        <w:jc w:val="both"/>
        <w:rPr>
          <w:b/>
          <w:bCs/>
          <w:sz w:val="24"/>
          <w:szCs w:val="24"/>
          <w:lang w:val="en-US"/>
        </w:rPr>
      </w:pPr>
      <w:r w:rsidRPr="009916FB">
        <w:rPr>
          <w:b/>
          <w:bCs/>
          <w:sz w:val="24"/>
          <w:szCs w:val="24"/>
          <w:lang w:val="en-US"/>
        </w:rPr>
        <w:t>Candid quotes:</w:t>
      </w:r>
      <w:r w:rsidRPr="009916FB">
        <w:rPr>
          <w:sz w:val="24"/>
          <w:szCs w:val="24"/>
          <w:lang w:val="en-US"/>
        </w:rPr>
        <w:t xml:space="preserve"> “The most difficult thing is to define priorities”</w:t>
      </w:r>
      <w:r w:rsidR="009916FB">
        <w:rPr>
          <w:sz w:val="24"/>
          <w:szCs w:val="24"/>
          <w:lang w:val="en-US"/>
        </w:rPr>
        <w:t>.</w:t>
      </w:r>
    </w:p>
    <w:p w14:paraId="66486B72" w14:textId="77777777" w:rsidR="003F7B25" w:rsidRDefault="003F7B25">
      <w:pPr>
        <w:rPr>
          <w:lang w:val="en-US"/>
        </w:rPr>
      </w:pPr>
    </w:p>
    <w:p w14:paraId="60231259" w14:textId="77777777" w:rsidR="003F7B25" w:rsidRPr="003F7B25" w:rsidRDefault="003F7B25">
      <w:pPr>
        <w:rPr>
          <w:lang w:val="en-US"/>
        </w:rPr>
      </w:pPr>
    </w:p>
    <w:p w14:paraId="3FB77B40" w14:textId="77777777" w:rsidR="003F7B25" w:rsidRPr="00BD5DCD" w:rsidRDefault="003F7B25">
      <w:pPr>
        <w:rPr>
          <w:lang w:val="en-US"/>
        </w:rPr>
      </w:pPr>
    </w:p>
    <w:sectPr w:rsidR="003F7B25" w:rsidRPr="00BD5DC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DCD"/>
    <w:rsid w:val="003640E5"/>
    <w:rsid w:val="003F7B25"/>
    <w:rsid w:val="009916FB"/>
    <w:rsid w:val="009E1794"/>
    <w:rsid w:val="00B835EA"/>
    <w:rsid w:val="00BD5DCD"/>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FBDF6"/>
  <w15:chartTrackingRefBased/>
  <w15:docId w15:val="{CF691640-B5D0-47C3-AF51-6A27C325E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224</Words>
  <Characters>1215</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orlando Castico</dc:creator>
  <cp:keywords/>
  <dc:description/>
  <cp:lastModifiedBy>orlando Castico</cp:lastModifiedBy>
  <cp:revision>5</cp:revision>
  <dcterms:created xsi:type="dcterms:W3CDTF">2022-12-06T10:45:00Z</dcterms:created>
  <dcterms:modified xsi:type="dcterms:W3CDTF">2022-12-06T11:35:00Z</dcterms:modified>
</cp:coreProperties>
</file>