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9F" w:rsidRPr="00C63C55" w:rsidRDefault="002A2A9F">
      <w:pPr>
        <w:pStyle w:val="Standard"/>
        <w:rPr>
          <w:sz w:val="24"/>
          <w:szCs w:val="24"/>
          <w:lang w:val="en-US"/>
        </w:rPr>
      </w:pPr>
    </w:p>
    <w:p w:rsidR="002A2A9F" w:rsidRPr="00C63C55" w:rsidRDefault="002A2A9F">
      <w:pPr>
        <w:pStyle w:val="Standard"/>
        <w:rPr>
          <w:sz w:val="24"/>
          <w:szCs w:val="24"/>
          <w:lang w:val="en-US"/>
        </w:rPr>
      </w:pPr>
    </w:p>
    <w:p w:rsidR="00C63C55" w:rsidRPr="00C63C55" w:rsidRDefault="00C63C55">
      <w:pPr>
        <w:pStyle w:val="Standard"/>
        <w:rPr>
          <w:sz w:val="24"/>
          <w:szCs w:val="24"/>
          <w:lang w:val="en-US"/>
        </w:rPr>
      </w:pPr>
    </w:p>
    <w:p w:rsidR="002A2A9F" w:rsidRPr="00C63C55" w:rsidRDefault="002A2A9F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2"/>
        <w:gridCol w:w="4975"/>
      </w:tblGrid>
      <w:tr w:rsidR="002A2A9F" w:rsidRPr="00C63C55">
        <w:trPr>
          <w:trHeight w:val="791"/>
        </w:trPr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2A2A9F">
            <w:pPr>
              <w:pStyle w:val="Standard"/>
              <w:rPr>
                <w:sz w:val="24"/>
                <w:szCs w:val="24"/>
              </w:rPr>
            </w:pPr>
          </w:p>
          <w:p w:rsidR="002A2A9F" w:rsidRPr="00C63C55" w:rsidRDefault="002A2A9F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A9F" w:rsidRPr="00C63C55" w:rsidRDefault="002A2A9F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63C55">
              <w:rPr>
                <w:b/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 w:rsidRPr="00C63C5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3C55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C63C5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3C55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C63C55">
              <w:rPr>
                <w:b/>
                <w:bCs/>
                <w:sz w:val="24"/>
                <w:szCs w:val="24"/>
              </w:rPr>
              <w:t xml:space="preserve"> /</w:t>
            </w:r>
          </w:p>
          <w:p w:rsidR="002A2A9F" w:rsidRPr="00C63C55" w:rsidRDefault="0061528B" w:rsidP="00881E64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C63C55">
              <w:rPr>
                <w:b/>
                <w:bCs/>
                <w:sz w:val="24"/>
                <w:szCs w:val="24"/>
              </w:rPr>
              <w:t>Адрес переписки:</w:t>
            </w:r>
            <w:r w:rsidR="00D6479A" w:rsidRPr="00C63C5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267743190"/>
                <w:placeholder>
                  <w:docPart w:val="45557FA8E72A4B2B9AB0976990F03551"/>
                </w:placeholder>
                <w:showingPlcHdr/>
              </w:sdtPr>
              <w:sdtContent>
                <w:r w:rsidR="00881E64" w:rsidRPr="00C63C55">
                  <w:rPr>
                    <w:rStyle w:val="a8"/>
                    <w:b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  <w:tr w:rsidR="002A2A9F" w:rsidRPr="00C63C55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2A2A9F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2A2A9F">
            <w:pPr>
              <w:pStyle w:val="3"/>
              <w:ind w:firstLine="55"/>
              <w:jc w:val="left"/>
              <w:rPr>
                <w:sz w:val="24"/>
                <w:szCs w:val="24"/>
              </w:rPr>
            </w:pPr>
          </w:p>
        </w:tc>
      </w:tr>
      <w:tr w:rsidR="002A2A9F" w:rsidRPr="00C63C55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63C55">
              <w:rPr>
                <w:color w:val="000000"/>
                <w:sz w:val="24"/>
                <w:szCs w:val="24"/>
              </w:rPr>
              <w:t xml:space="preserve">(210) </w:t>
            </w:r>
            <w:r w:rsidRPr="00C63C55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C63C55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C63C55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1121647434"/>
            <w:placeholder>
              <w:docPart w:val="F362C5F48E45479B99047271BA0C540B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A2A9F" w:rsidRPr="00C63C55" w:rsidRDefault="00881E64" w:rsidP="00881E64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63C55">
                  <w:rPr>
                    <w:rStyle w:val="a8"/>
                    <w:color w:val="000000" w:themeColor="text1"/>
                    <w:sz w:val="24"/>
                    <w:szCs w:val="24"/>
                  </w:rPr>
                  <w:t>Заявка</w:t>
                </w:r>
              </w:p>
            </w:tc>
          </w:sdtContent>
        </w:sdt>
      </w:tr>
      <w:tr w:rsidR="002A2A9F" w:rsidRPr="00C63C55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63C55">
              <w:rPr>
                <w:color w:val="000000"/>
                <w:sz w:val="24"/>
                <w:szCs w:val="24"/>
              </w:rPr>
              <w:t xml:space="preserve">(220) </w:t>
            </w:r>
            <w:r w:rsidRPr="00C63C55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C63C55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63C55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C63C55">
              <w:rPr>
                <w:color w:val="000000"/>
                <w:sz w:val="24"/>
                <w:szCs w:val="24"/>
              </w:rPr>
              <w:t>үн /</w:t>
            </w:r>
          </w:p>
          <w:p w:rsidR="002A2A9F" w:rsidRPr="00C63C55" w:rsidRDefault="0061528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63C55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C63C55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1017460820"/>
            <w:placeholder>
              <w:docPart w:val="5AD5664E96FC42D197E5B8C64CA9E6E7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A2A9F" w:rsidRPr="00C63C55" w:rsidRDefault="00881E64" w:rsidP="00881E64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63C55">
                  <w:rPr>
                    <w:rStyle w:val="a8"/>
                    <w:color w:val="000000" w:themeColor="text1"/>
                    <w:sz w:val="24"/>
                    <w:szCs w:val="24"/>
                  </w:rPr>
                  <w:t>Дата</w:t>
                </w:r>
              </w:p>
            </w:tc>
          </w:sdtContent>
        </w:sdt>
      </w:tr>
      <w:tr w:rsidR="002A2A9F" w:rsidRPr="00C63C55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63C55">
              <w:rPr>
                <w:color w:val="000000"/>
                <w:sz w:val="24"/>
                <w:szCs w:val="24"/>
              </w:rPr>
              <w:t xml:space="preserve">(731) </w:t>
            </w:r>
            <w:r w:rsidRPr="00C63C55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C63C5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C63C55">
              <w:rPr>
                <w:color w:val="000000"/>
                <w:sz w:val="24"/>
                <w:szCs w:val="24"/>
              </w:rPr>
              <w:t xml:space="preserve"> / </w:t>
            </w:r>
            <w:r w:rsidRPr="00C63C55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C63C55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2010248321"/>
            <w:placeholder>
              <w:docPart w:val="C993AD16C8BA4FB9B241596B828EB40A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A2A9F" w:rsidRPr="00C63C55" w:rsidRDefault="00881E64" w:rsidP="00881E64">
                <w:pPr>
                  <w:pStyle w:val="Standard"/>
                  <w:rPr>
                    <w:sz w:val="24"/>
                    <w:szCs w:val="24"/>
                  </w:rPr>
                </w:pPr>
                <w:r w:rsidRPr="00C63C55">
                  <w:rPr>
                    <w:rStyle w:val="a8"/>
                    <w:color w:val="000000" w:themeColor="text1"/>
                    <w:sz w:val="24"/>
                    <w:szCs w:val="24"/>
                  </w:rPr>
                  <w:t>Заявитель</w:t>
                </w:r>
              </w:p>
            </w:tc>
          </w:sdtContent>
        </w:sdt>
      </w:tr>
      <w:tr w:rsidR="002A2A9F" w:rsidRPr="00C63C55" w:rsidTr="00881E64">
        <w:trPr>
          <w:trHeight w:val="301"/>
        </w:trPr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63C55">
              <w:rPr>
                <w:color w:val="000000"/>
                <w:sz w:val="24"/>
                <w:szCs w:val="24"/>
              </w:rPr>
              <w:t xml:space="preserve">(300) </w:t>
            </w:r>
            <w:r w:rsidRPr="00C63C55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C63C55">
              <w:rPr>
                <w:color w:val="000000"/>
                <w:sz w:val="24"/>
                <w:szCs w:val="24"/>
              </w:rPr>
              <w:t xml:space="preserve"> / </w:t>
            </w:r>
            <w:r w:rsidRPr="00C63C55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C63C55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C63C55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1679613427"/>
            <w:placeholder>
              <w:docPart w:val="2266AF31ECD1400EBF3233120D07A507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A2A9F" w:rsidRPr="00C63C55" w:rsidRDefault="00881E64" w:rsidP="00881E64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63C55">
                  <w:rPr>
                    <w:rStyle w:val="a8"/>
                    <w:color w:val="000000" w:themeColor="text1"/>
                    <w:sz w:val="24"/>
                    <w:szCs w:val="24"/>
                  </w:rPr>
                  <w:t>300</w:t>
                </w:r>
              </w:p>
            </w:tc>
          </w:sdtContent>
        </w:sdt>
      </w:tr>
      <w:tr w:rsidR="002A2A9F" w:rsidRPr="00C63C55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Standard"/>
              <w:rPr>
                <w:sz w:val="24"/>
                <w:szCs w:val="24"/>
              </w:rPr>
            </w:pPr>
            <w:r w:rsidRPr="00C63C55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453449931"/>
            <w:placeholder>
              <w:docPart w:val="33E22DCD2B8B4FCC8D2B1B2400B81DCC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A2A9F" w:rsidRPr="00C63C55" w:rsidRDefault="00881E64" w:rsidP="00881E64">
                <w:pPr>
                  <w:pStyle w:val="Standard"/>
                  <w:rPr>
                    <w:sz w:val="24"/>
                    <w:szCs w:val="24"/>
                  </w:rPr>
                </w:pPr>
                <w:r w:rsidRPr="00C63C55">
                  <w:rPr>
                    <w:rStyle w:val="a8"/>
                    <w:color w:val="000000" w:themeColor="text1"/>
                    <w:sz w:val="24"/>
                    <w:szCs w:val="24"/>
                  </w:rPr>
                  <w:t>МКТУ</w:t>
                </w:r>
              </w:p>
            </w:tc>
          </w:sdtContent>
        </w:sdt>
      </w:tr>
    </w:tbl>
    <w:p w:rsidR="002A2A9F" w:rsidRPr="00C63C55" w:rsidRDefault="0061528B">
      <w:pPr>
        <w:pStyle w:val="Standard"/>
        <w:rPr>
          <w:b/>
          <w:bCs/>
          <w:color w:val="FF00FF"/>
          <w:sz w:val="24"/>
          <w:szCs w:val="24"/>
        </w:rPr>
      </w:pPr>
      <w:r w:rsidRPr="00C63C55">
        <w:rPr>
          <w:b/>
          <w:bCs/>
          <w:color w:val="FF00FF"/>
          <w:sz w:val="24"/>
          <w:szCs w:val="24"/>
        </w:rPr>
        <w:t xml:space="preserve">    </w:t>
      </w:r>
      <w:r w:rsidRPr="00C63C55">
        <w:rPr>
          <w:b/>
          <w:bCs/>
          <w:color w:val="FF00FF"/>
          <w:sz w:val="24"/>
          <w:szCs w:val="24"/>
        </w:rPr>
        <w:tab/>
        <w:t xml:space="preserve"> </w:t>
      </w:r>
      <w:r w:rsidRPr="00C63C55">
        <w:rPr>
          <w:b/>
          <w:bCs/>
          <w:color w:val="FF00FF"/>
          <w:sz w:val="24"/>
          <w:szCs w:val="24"/>
        </w:rPr>
        <w:tab/>
        <w:t xml:space="preserve"> </w:t>
      </w:r>
      <w:r w:rsidRPr="00C63C55">
        <w:rPr>
          <w:b/>
          <w:bCs/>
          <w:color w:val="FF00FF"/>
          <w:sz w:val="24"/>
          <w:szCs w:val="24"/>
        </w:rPr>
        <w:tab/>
        <w:t xml:space="preserve"> </w:t>
      </w:r>
      <w:r w:rsidRPr="00C63C55">
        <w:rPr>
          <w:b/>
          <w:bCs/>
          <w:color w:val="FF00FF"/>
          <w:sz w:val="24"/>
          <w:szCs w:val="24"/>
        </w:rPr>
        <w:tab/>
        <w:t xml:space="preserve"> </w:t>
      </w:r>
      <w:r w:rsidRPr="00C63C55">
        <w:rPr>
          <w:b/>
          <w:bCs/>
          <w:color w:val="FF00FF"/>
          <w:sz w:val="24"/>
          <w:szCs w:val="24"/>
        </w:rPr>
        <w:tab/>
        <w:t xml:space="preserve"> </w:t>
      </w:r>
      <w:r w:rsidRPr="00C63C55">
        <w:rPr>
          <w:b/>
          <w:bCs/>
          <w:color w:val="FF00FF"/>
          <w:sz w:val="24"/>
          <w:szCs w:val="24"/>
        </w:rPr>
        <w:tab/>
        <w:t xml:space="preserve"> </w:t>
      </w:r>
      <w:r w:rsidRPr="00C63C55">
        <w:rPr>
          <w:b/>
          <w:bCs/>
          <w:color w:val="FF00FF"/>
          <w:sz w:val="24"/>
          <w:szCs w:val="24"/>
        </w:rPr>
        <w:tab/>
        <w:t xml:space="preserve">        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50"/>
        <w:gridCol w:w="4987"/>
      </w:tblGrid>
      <w:tr w:rsidR="002A2A9F" w:rsidRPr="00C63C55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63C55">
              <w:rPr>
                <w:b/>
                <w:bCs/>
                <w:sz w:val="24"/>
                <w:szCs w:val="24"/>
              </w:rPr>
              <w:t>І</w:t>
            </w:r>
            <w:proofErr w:type="gramStart"/>
            <w:r w:rsidRPr="00C63C55">
              <w:rPr>
                <w:b/>
                <w:bCs/>
                <w:sz w:val="24"/>
                <w:szCs w:val="24"/>
              </w:rPr>
              <w:t>с</w:t>
            </w:r>
            <w:proofErr w:type="spellEnd"/>
            <w:r w:rsidRPr="00C63C55">
              <w:rPr>
                <w:b/>
                <w:bCs/>
                <w:sz w:val="24"/>
                <w:szCs w:val="24"/>
              </w:rPr>
              <w:t xml:space="preserve"> ж</w:t>
            </w:r>
            <w:proofErr w:type="gramEnd"/>
            <w:r w:rsidRPr="00C63C55">
              <w:rPr>
                <w:b/>
                <w:bCs/>
                <w:sz w:val="24"/>
                <w:szCs w:val="24"/>
              </w:rPr>
              <w:t xml:space="preserve">үргізуді қалпына </w:t>
            </w:r>
            <w:proofErr w:type="spellStart"/>
            <w:r w:rsidRPr="00C63C55">
              <w:rPr>
                <w:b/>
                <w:bCs/>
                <w:sz w:val="24"/>
                <w:szCs w:val="24"/>
              </w:rPr>
              <w:t>келтіру</w:t>
            </w:r>
            <w:proofErr w:type="spellEnd"/>
            <w:r w:rsidRPr="00C63C5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3C55">
              <w:rPr>
                <w:b/>
                <w:bCs/>
                <w:sz w:val="24"/>
                <w:szCs w:val="24"/>
              </w:rPr>
              <w:t>туралы</w:t>
            </w:r>
            <w:proofErr w:type="spellEnd"/>
          </w:p>
          <w:p w:rsidR="002A2A9F" w:rsidRPr="00C63C55" w:rsidRDefault="0061528B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C63C55"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C63C55">
              <w:rPr>
                <w:b/>
                <w:sz w:val="24"/>
                <w:szCs w:val="24"/>
              </w:rPr>
              <w:t>УВЕДОМЛЕНИЕ</w:t>
            </w:r>
          </w:p>
          <w:p w:rsidR="002A2A9F" w:rsidRPr="00C63C55" w:rsidRDefault="0061528B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C63C55">
              <w:rPr>
                <w:b/>
                <w:sz w:val="24"/>
                <w:szCs w:val="24"/>
              </w:rPr>
              <w:t>о восстановлении делопроизводства</w:t>
            </w:r>
          </w:p>
          <w:p w:rsidR="002A2A9F" w:rsidRPr="00C63C55" w:rsidRDefault="002A2A9F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</w:p>
          <w:p w:rsidR="002A2A9F" w:rsidRPr="00C63C55" w:rsidRDefault="002A2A9F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2A2A9F" w:rsidRPr="00C63C55" w:rsidRDefault="002A2A9F">
      <w:pPr>
        <w:pStyle w:val="Standard"/>
        <w:ind w:left="720"/>
        <w:jc w:val="both"/>
        <w:rPr>
          <w:sz w:val="24"/>
          <w:szCs w:val="24"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2A2A9F" w:rsidRPr="00C63C55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C63C55">
              <w:rPr>
                <w:sz w:val="24"/>
                <w:szCs w:val="24"/>
                <w:lang w:val="en-US"/>
              </w:rPr>
              <w:t xml:space="preserve">    </w:t>
            </w:r>
            <w:r w:rsidRPr="00C63C55">
              <w:rPr>
                <w:sz w:val="24"/>
                <w:szCs w:val="24"/>
              </w:rPr>
              <w:t>Қазақстан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Республикасы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C63C55">
              <w:rPr>
                <w:sz w:val="24"/>
                <w:szCs w:val="24"/>
              </w:rPr>
              <w:t>Тауар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таңбалары</w:t>
            </w:r>
            <w:r w:rsidRPr="00C63C55">
              <w:rPr>
                <w:sz w:val="24"/>
                <w:szCs w:val="24"/>
                <w:lang w:val="en-US"/>
              </w:rPr>
              <w:t xml:space="preserve">, </w:t>
            </w:r>
            <w:r w:rsidRPr="00C63C55">
              <w:rPr>
                <w:sz w:val="24"/>
                <w:szCs w:val="24"/>
              </w:rPr>
              <w:t>қызмет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көрсету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таңбалары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және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тауар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шығарылған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жерлердің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атаулары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туралы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» </w:t>
            </w:r>
            <w:r w:rsidRPr="00C63C55">
              <w:rPr>
                <w:sz w:val="24"/>
                <w:szCs w:val="24"/>
              </w:rPr>
              <w:t>Заңының</w:t>
            </w:r>
            <w:r w:rsidRPr="00C63C55">
              <w:rPr>
                <w:sz w:val="24"/>
                <w:szCs w:val="24"/>
                <w:lang w:val="en-US"/>
              </w:rPr>
              <w:t xml:space="preserve"> (</w:t>
            </w:r>
            <w:r w:rsidRPr="00C63C55">
              <w:rPr>
                <w:sz w:val="24"/>
                <w:szCs w:val="24"/>
              </w:rPr>
              <w:t>бұдан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ә</w:t>
            </w:r>
            <w:proofErr w:type="gramStart"/>
            <w:r w:rsidRPr="00C63C55">
              <w:rPr>
                <w:sz w:val="24"/>
                <w:szCs w:val="24"/>
              </w:rPr>
              <w:t>р</w:t>
            </w:r>
            <w:proofErr w:type="gramEnd"/>
            <w:r w:rsidRPr="00C63C55">
              <w:rPr>
                <w:sz w:val="24"/>
                <w:szCs w:val="24"/>
              </w:rPr>
              <w:t>і</w:t>
            </w:r>
            <w:r w:rsidRPr="00C63C55">
              <w:rPr>
                <w:sz w:val="24"/>
                <w:szCs w:val="24"/>
                <w:lang w:val="en-US"/>
              </w:rPr>
              <w:t xml:space="preserve"> – </w:t>
            </w:r>
            <w:r w:rsidRPr="00C63C55">
              <w:rPr>
                <w:sz w:val="24"/>
                <w:szCs w:val="24"/>
              </w:rPr>
              <w:t>Заң</w:t>
            </w:r>
            <w:r w:rsidRPr="00C63C55">
              <w:rPr>
                <w:sz w:val="24"/>
                <w:szCs w:val="24"/>
                <w:lang w:val="en-US"/>
              </w:rPr>
              <w:t>) 13-</w:t>
            </w:r>
            <w:r w:rsidRPr="00C63C55">
              <w:rPr>
                <w:sz w:val="24"/>
                <w:szCs w:val="24"/>
              </w:rPr>
              <w:t>бабы</w:t>
            </w:r>
            <w:r w:rsidRPr="00C63C55">
              <w:rPr>
                <w:sz w:val="24"/>
                <w:szCs w:val="24"/>
                <w:lang w:val="en-US"/>
              </w:rPr>
              <w:t xml:space="preserve"> 5-</w:t>
            </w:r>
            <w:r w:rsidRPr="00C63C55">
              <w:rPr>
                <w:sz w:val="24"/>
                <w:szCs w:val="24"/>
              </w:rPr>
              <w:t>тармағына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сәйкес</w:t>
            </w:r>
            <w:r w:rsidRPr="00C63C55">
              <w:rPr>
                <w:sz w:val="24"/>
                <w:szCs w:val="24"/>
                <w:lang w:val="en-US"/>
              </w:rPr>
              <w:t xml:space="preserve"> № ____  </w:t>
            </w:r>
            <w:r w:rsidRPr="00C63C55">
              <w:rPr>
                <w:sz w:val="24"/>
                <w:szCs w:val="24"/>
              </w:rPr>
              <w:t>өтінім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бойынша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іс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жүргізу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r w:rsidRPr="00C63C55">
              <w:rPr>
                <w:sz w:val="24"/>
                <w:szCs w:val="24"/>
              </w:rPr>
              <w:t>қалпына</w:t>
            </w:r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келтірілгенін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C55">
              <w:rPr>
                <w:sz w:val="24"/>
                <w:szCs w:val="24"/>
              </w:rPr>
              <w:t>хабарлаймыз</w:t>
            </w:r>
            <w:proofErr w:type="spellEnd"/>
            <w:r w:rsidRPr="00C63C55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63C55">
              <w:rPr>
                <w:sz w:val="24"/>
                <w:szCs w:val="24"/>
              </w:rPr>
              <w:t>Сараптама</w:t>
            </w:r>
            <w:proofErr w:type="spellEnd"/>
            <w:r w:rsidRPr="00C63C55">
              <w:rPr>
                <w:sz w:val="24"/>
                <w:szCs w:val="24"/>
              </w:rPr>
              <w:t xml:space="preserve"> қорытындысы</w:t>
            </w:r>
            <w:proofErr w:type="gramStart"/>
            <w:r w:rsidRPr="00C63C55">
              <w:rPr>
                <w:sz w:val="24"/>
                <w:szCs w:val="24"/>
              </w:rPr>
              <w:t xml:space="preserve"> З</w:t>
            </w:r>
            <w:proofErr w:type="gramEnd"/>
            <w:r w:rsidRPr="00C63C55">
              <w:rPr>
                <w:sz w:val="24"/>
                <w:szCs w:val="24"/>
              </w:rPr>
              <w:t>аңға сәйкес шығарылады.</w:t>
            </w:r>
          </w:p>
          <w:p w:rsidR="002A2A9F" w:rsidRPr="00C63C55" w:rsidRDefault="002A2A9F">
            <w:pPr>
              <w:pStyle w:val="TableContents"/>
              <w:jc w:val="both"/>
              <w:rPr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Textbody"/>
              <w:ind w:left="170"/>
              <w:jc w:val="both"/>
              <w:rPr>
                <w:sz w:val="24"/>
                <w:szCs w:val="24"/>
              </w:rPr>
            </w:pPr>
            <w:r w:rsidRPr="00C63C55">
              <w:rPr>
                <w:sz w:val="24"/>
                <w:szCs w:val="24"/>
              </w:rPr>
              <w:t xml:space="preserve">     В </w:t>
            </w:r>
            <w:proofErr w:type="spellStart"/>
            <w:r w:rsidRPr="00C63C55">
              <w:rPr>
                <w:sz w:val="24"/>
                <w:szCs w:val="24"/>
              </w:rPr>
              <w:t>соотвествии</w:t>
            </w:r>
            <w:proofErr w:type="spellEnd"/>
            <w:r w:rsidRPr="00C63C55">
              <w:rPr>
                <w:sz w:val="24"/>
                <w:szCs w:val="24"/>
              </w:rPr>
              <w:t xml:space="preserve"> с пунктом 5 статьи 13 Закона Республики Казахстан «О товарных знаках, знаках обслуживания и наименованиях мест происхождения товаров» (далее – Закон) уведомляем, что делопроизводство по заявке № ____ восстановлено. Экспертное заключение будет вынесено в соответствии с Законом.</w:t>
            </w:r>
          </w:p>
        </w:tc>
      </w:tr>
      <w:tr w:rsidR="002A2A9F" w:rsidRPr="00C63C55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61528B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C63C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2A9F" w:rsidRPr="00C63C55" w:rsidRDefault="002A2A9F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</w:p>
        </w:tc>
      </w:tr>
    </w:tbl>
    <w:p w:rsidR="002A2A9F" w:rsidRPr="00C63C55" w:rsidRDefault="002A2A9F">
      <w:pPr>
        <w:pStyle w:val="Standard"/>
        <w:ind w:left="720"/>
        <w:jc w:val="both"/>
        <w:rPr>
          <w:b/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531"/>
        <w:gridCol w:w="3114"/>
      </w:tblGrid>
      <w:tr w:rsidR="002A2A9F" w:rsidRPr="00C63C55" w:rsidTr="00881E64">
        <w:tc>
          <w:tcPr>
            <w:tcW w:w="65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A9F" w:rsidRPr="00C63C55" w:rsidRDefault="0061528B">
            <w:pPr>
              <w:pStyle w:val="Textbody"/>
              <w:spacing w:after="0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63C55">
              <w:rPr>
                <w:b/>
                <w:sz w:val="24"/>
                <w:szCs w:val="24"/>
              </w:rPr>
              <w:t>Тауар</w:t>
            </w:r>
            <w:proofErr w:type="spellEnd"/>
            <w:r w:rsidRPr="00C63C55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C63C55">
              <w:rPr>
                <w:b/>
                <w:sz w:val="24"/>
                <w:szCs w:val="24"/>
              </w:rPr>
              <w:t>тауар</w:t>
            </w:r>
            <w:proofErr w:type="spellEnd"/>
            <w:r w:rsidR="00881E64" w:rsidRPr="00C63C55">
              <w:rPr>
                <w:b/>
                <w:sz w:val="24"/>
                <w:szCs w:val="24"/>
              </w:rPr>
              <w:t xml:space="preserve"> </w:t>
            </w:r>
          </w:p>
          <w:p w:rsidR="002A2A9F" w:rsidRPr="00C63C55" w:rsidRDefault="0061528B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C63C55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C63C55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2A2A9F" w:rsidRPr="00C63C55" w:rsidRDefault="0061528B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C63C55">
              <w:rPr>
                <w:b/>
                <w:sz w:val="24"/>
                <w:szCs w:val="24"/>
              </w:rPr>
              <w:t>сараптау</w:t>
            </w:r>
            <w:proofErr w:type="spellEnd"/>
            <w:r w:rsidRPr="00C63C55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C63C55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2A2A9F" w:rsidRPr="00C63C55" w:rsidRDefault="002A2A9F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2A2A9F" w:rsidRPr="00C63C55" w:rsidRDefault="0061528B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C63C55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2A2A9F" w:rsidRPr="00C63C55" w:rsidRDefault="0061528B">
            <w:pPr>
              <w:pStyle w:val="TableContents"/>
              <w:rPr>
                <w:b/>
                <w:sz w:val="24"/>
                <w:szCs w:val="24"/>
              </w:rPr>
            </w:pPr>
            <w:r w:rsidRPr="00C63C55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2A2A9F" w:rsidRPr="00C63C55" w:rsidRDefault="0061528B">
            <w:pPr>
              <w:pStyle w:val="TableContents"/>
              <w:rPr>
                <w:b/>
                <w:sz w:val="24"/>
                <w:szCs w:val="24"/>
              </w:rPr>
            </w:pPr>
            <w:r w:rsidRPr="00C63C55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2A2A9F" w:rsidRPr="00C63C55" w:rsidRDefault="0061528B">
            <w:pPr>
              <w:pStyle w:val="TableContents"/>
              <w:rPr>
                <w:b/>
                <w:sz w:val="24"/>
                <w:szCs w:val="24"/>
              </w:rPr>
            </w:pPr>
            <w:r w:rsidRPr="00C63C55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31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A9F" w:rsidRPr="00C63C55" w:rsidRDefault="00C63C55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alias w:val="DivisionHeadName"/>
                <w:tag w:val="DivisionHeadName"/>
                <w:id w:val="-1068262197"/>
                <w:placeholder>
                  <w:docPart w:val="B72DA92E09554A0FBC90203CC68F225F"/>
                </w:placeholder>
                <w:showingPlcHdr/>
              </w:sdtPr>
              <w:sdtContent>
                <w:r w:rsidRPr="00C63C55">
                  <w:rPr>
                    <w:rStyle w:val="a8"/>
                    <w:b/>
                    <w:color w:val="000000" w:themeColor="text1"/>
                    <w:sz w:val="24"/>
                    <w:szCs w:val="24"/>
                  </w:rPr>
                  <w:t>Начальник</w:t>
                </w:r>
              </w:sdtContent>
            </w:sdt>
            <w:r w:rsidR="00881E64" w:rsidRPr="00C63C55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81E64" w:rsidTr="00881E64">
        <w:tc>
          <w:tcPr>
            <w:tcW w:w="65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1E64" w:rsidRDefault="00881E64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1E64" w:rsidRDefault="00881E64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2A2A9F" w:rsidRDefault="002A2A9F">
      <w:pPr>
        <w:pStyle w:val="Standard"/>
        <w:jc w:val="both"/>
        <w:rPr>
          <w:color w:val="000000"/>
          <w:spacing w:val="-9"/>
          <w:sz w:val="16"/>
          <w:szCs w:val="16"/>
        </w:rPr>
      </w:pPr>
    </w:p>
    <w:p w:rsidR="002A2A9F" w:rsidRDefault="002A2A9F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2A2A9F" w:rsidRDefault="002A2A9F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2A2A9F" w:rsidRDefault="002A2A9F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2A2A9F" w:rsidRDefault="002A2A9F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2A2A9F" w:rsidRDefault="002A2A9F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2A2A9F" w:rsidRDefault="002A2A9F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2A2A9F" w:rsidRDefault="0061528B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4058089"/>
          <w:placeholder>
            <w:docPart w:val="DefaultPlaceholder_22675703"/>
          </w:placeholder>
          <w:showingPlcHdr/>
        </w:sdtPr>
        <w:sdtContent>
          <w:r w:rsidR="00C63C55">
            <w:rPr>
              <w:i/>
            </w:rPr>
            <w:t>исполнитель</w:t>
          </w:r>
          <w:proofErr w:type="spellEnd"/>
        </w:sdtContent>
      </w:sdt>
    </w:p>
    <w:p w:rsidR="002A2A9F" w:rsidRDefault="0061528B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proofErr w:type="spellStart"/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24058092"/>
          <w:placeholder>
            <w:docPart w:val="DefaultPlaceholder_22675703"/>
          </w:placeholder>
          <w:showingPlcHdr/>
        </w:sdtPr>
        <w:sdtContent>
          <w:r w:rsidR="00C63C55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  <w:proofErr w:type="spellEnd"/>
        </w:sdtContent>
      </w:sdt>
    </w:p>
    <w:sectPr w:rsidR="002A2A9F" w:rsidSect="00F44D8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1E0" w:rsidRDefault="009221E0">
      <w:r>
        <w:separator/>
      </w:r>
    </w:p>
  </w:endnote>
  <w:endnote w:type="continuationSeparator" w:id="0">
    <w:p w:rsidR="009221E0" w:rsidRDefault="00922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1E0" w:rsidRDefault="009221E0">
      <w:r>
        <w:rPr>
          <w:color w:val="000000"/>
        </w:rPr>
        <w:separator/>
      </w:r>
    </w:p>
  </w:footnote>
  <w:footnote w:type="continuationSeparator" w:id="0">
    <w:p w:rsidR="009221E0" w:rsidRDefault="00922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2A9F"/>
    <w:rsid w:val="002A2A9F"/>
    <w:rsid w:val="002B6D97"/>
    <w:rsid w:val="0061528B"/>
    <w:rsid w:val="00697DDE"/>
    <w:rsid w:val="00881E64"/>
    <w:rsid w:val="009221E0"/>
    <w:rsid w:val="00C63C55"/>
    <w:rsid w:val="00D6479A"/>
    <w:rsid w:val="00F44D89"/>
    <w:rsid w:val="00F9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D89"/>
  </w:style>
  <w:style w:type="paragraph" w:styleId="2">
    <w:name w:val="heading 2"/>
    <w:basedOn w:val="Standard"/>
    <w:next w:val="Standard"/>
    <w:rsid w:val="00F44D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4D89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F44D89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F44D89"/>
    <w:pPr>
      <w:spacing w:after="120"/>
    </w:pPr>
  </w:style>
  <w:style w:type="paragraph" w:styleId="a3">
    <w:name w:val="Title"/>
    <w:basedOn w:val="Standard"/>
    <w:next w:val="Textbody"/>
    <w:rsid w:val="00F44D8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F44D89"/>
    <w:pPr>
      <w:jc w:val="center"/>
    </w:pPr>
    <w:rPr>
      <w:i/>
      <w:iCs/>
    </w:rPr>
  </w:style>
  <w:style w:type="paragraph" w:styleId="a5">
    <w:name w:val="List"/>
    <w:basedOn w:val="Textbody"/>
    <w:rsid w:val="00F44D89"/>
    <w:rPr>
      <w:rFonts w:cs="Tahoma"/>
    </w:rPr>
  </w:style>
  <w:style w:type="paragraph" w:styleId="a6">
    <w:name w:val="caption"/>
    <w:basedOn w:val="Standard"/>
    <w:rsid w:val="00F44D8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44D89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rsid w:val="00F44D89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F44D89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F44D89"/>
  </w:style>
  <w:style w:type="paragraph" w:customStyle="1" w:styleId="TableContents">
    <w:name w:val="Table Contents"/>
    <w:basedOn w:val="Standard"/>
    <w:rsid w:val="00F44D89"/>
    <w:pPr>
      <w:suppressLineNumbers/>
    </w:pPr>
  </w:style>
  <w:style w:type="paragraph" w:customStyle="1" w:styleId="TableHeading">
    <w:name w:val="Table Heading"/>
    <w:basedOn w:val="TableContents"/>
    <w:rsid w:val="00F44D89"/>
    <w:pPr>
      <w:jc w:val="center"/>
    </w:pPr>
    <w:rPr>
      <w:b/>
      <w:bCs/>
    </w:rPr>
  </w:style>
  <w:style w:type="paragraph" w:styleId="a7">
    <w:name w:val="footer"/>
    <w:basedOn w:val="Standard"/>
    <w:rsid w:val="00F44D8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sid w:val="00F44D89"/>
    <w:rPr>
      <w:color w:val="0000FF"/>
      <w:u w:val="single"/>
    </w:rPr>
  </w:style>
  <w:style w:type="character" w:customStyle="1" w:styleId="Placeholder">
    <w:name w:val="Placeholder"/>
    <w:rsid w:val="00F44D89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881E6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63C55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3C55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557FA8E72A4B2B9AB0976990F03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044C1-F3E8-4BFC-BDB0-F10A35DF50C7}"/>
      </w:docPartPr>
      <w:docPartBody>
        <w:p w:rsidR="005C6A7F" w:rsidRDefault="005C6A7F" w:rsidP="005C6A7F">
          <w:pPr>
            <w:pStyle w:val="45557FA8E72A4B2B9AB0976990F035511"/>
          </w:pPr>
          <w:r w:rsidRPr="00881E64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F362C5F48E45479B99047271BA0C5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A1E2AB-5C99-4E64-9657-C948D4602FB8}"/>
      </w:docPartPr>
      <w:docPartBody>
        <w:p w:rsidR="005C6A7F" w:rsidRDefault="005C6A7F" w:rsidP="005C6A7F">
          <w:pPr>
            <w:pStyle w:val="F362C5F48E45479B99047271BA0C540B1"/>
          </w:pPr>
          <w:r w:rsidRPr="00881E64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5AD5664E96FC42D197E5B8C64CA9E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0D2034-1B83-4934-925B-156D185DD46F}"/>
      </w:docPartPr>
      <w:docPartBody>
        <w:p w:rsidR="005C6A7F" w:rsidRDefault="005C6A7F" w:rsidP="005C6A7F">
          <w:pPr>
            <w:pStyle w:val="5AD5664E96FC42D197E5B8C64CA9E6E71"/>
          </w:pPr>
          <w:r w:rsidRPr="00881E64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C993AD16C8BA4FB9B241596B828EB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3DF26-692D-4DC5-AEA6-B0A2E91982C1}"/>
      </w:docPartPr>
      <w:docPartBody>
        <w:p w:rsidR="005C6A7F" w:rsidRDefault="005C6A7F" w:rsidP="005C6A7F">
          <w:pPr>
            <w:pStyle w:val="C993AD16C8BA4FB9B241596B828EB40A1"/>
          </w:pPr>
          <w:r w:rsidRPr="00881E64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2266AF31ECD1400EBF3233120D07A5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BD4C71-0916-4017-8B1A-3DFA3A7040F2}"/>
      </w:docPartPr>
      <w:docPartBody>
        <w:p w:rsidR="005C6A7F" w:rsidRDefault="005C6A7F" w:rsidP="005C6A7F">
          <w:pPr>
            <w:pStyle w:val="2266AF31ECD1400EBF3233120D07A5071"/>
          </w:pPr>
          <w:r w:rsidRPr="00881E64">
            <w:rPr>
              <w:rStyle w:val="a3"/>
              <w:color w:val="000000" w:themeColor="text1"/>
            </w:rPr>
            <w:t>300</w:t>
          </w:r>
        </w:p>
      </w:docPartBody>
    </w:docPart>
    <w:docPart>
      <w:docPartPr>
        <w:name w:val="33E22DCD2B8B4FCC8D2B1B2400B81D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F0B8B-5CDD-468F-81FD-7EEF2B29EADE}"/>
      </w:docPartPr>
      <w:docPartBody>
        <w:p w:rsidR="005C6A7F" w:rsidRDefault="005C6A7F" w:rsidP="005C6A7F">
          <w:pPr>
            <w:pStyle w:val="33E22DCD2B8B4FCC8D2B1B2400B81DCC1"/>
          </w:pPr>
          <w:r w:rsidRPr="00881E64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8B8149-A2F0-4F0F-B593-D388BDC9526B}"/>
      </w:docPartPr>
      <w:docPartBody>
        <w:p w:rsidR="00000000" w:rsidRDefault="005C6A7F">
          <w:r w:rsidRPr="0027621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2DA92E09554A0FBC90203CC68F2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DD36DA-8276-4061-B640-3FB3B994F219}"/>
      </w:docPartPr>
      <w:docPartBody>
        <w:p w:rsidR="00000000" w:rsidRDefault="005C6A7F" w:rsidP="005C6A7F">
          <w:pPr>
            <w:pStyle w:val="B72DA92E09554A0FBC90203CC68F225F"/>
          </w:pPr>
          <w:r w:rsidRPr="00881E64">
            <w:rPr>
              <w:rStyle w:val="a3"/>
              <w:color w:val="000000" w:themeColor="text1"/>
            </w:rPr>
            <w:t>Начальник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60419"/>
    <w:rsid w:val="002D32CE"/>
    <w:rsid w:val="004F2CE9"/>
    <w:rsid w:val="005C6A7F"/>
    <w:rsid w:val="007E36DA"/>
    <w:rsid w:val="00B6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A7F"/>
    <w:rPr>
      <w:color w:val="808080"/>
    </w:rPr>
  </w:style>
  <w:style w:type="paragraph" w:customStyle="1" w:styleId="45557FA8E72A4B2B9AB0976990F03551">
    <w:name w:val="45557FA8E72A4B2B9AB0976990F03551"/>
    <w:rsid w:val="004F2CE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362C5F48E45479B99047271BA0C540B">
    <w:name w:val="F362C5F48E45479B99047271BA0C540B"/>
    <w:rsid w:val="004F2CE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AD5664E96FC42D197E5B8C64CA9E6E7">
    <w:name w:val="5AD5664E96FC42D197E5B8C64CA9E6E7"/>
    <w:rsid w:val="004F2CE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93AD16C8BA4FB9B241596B828EB40A">
    <w:name w:val="C993AD16C8BA4FB9B241596B828EB40A"/>
    <w:rsid w:val="004F2CE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266AF31ECD1400EBF3233120D07A507">
    <w:name w:val="2266AF31ECD1400EBF3233120D07A507"/>
    <w:rsid w:val="004F2CE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E22DCD2B8B4FCC8D2B1B2400B81DCC">
    <w:name w:val="33E22DCD2B8B4FCC8D2B1B2400B81DCC"/>
    <w:rsid w:val="004F2CE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0EAE70A35C44148BA59111C2652634A">
    <w:name w:val="E0EAE70A35C44148BA59111C2652634A"/>
    <w:rsid w:val="004F2CE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5557FA8E72A4B2B9AB0976990F035511">
    <w:name w:val="45557FA8E72A4B2B9AB0976990F035511"/>
    <w:rsid w:val="005C6A7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362C5F48E45479B99047271BA0C540B1">
    <w:name w:val="F362C5F48E45479B99047271BA0C540B1"/>
    <w:rsid w:val="005C6A7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AD5664E96FC42D197E5B8C64CA9E6E71">
    <w:name w:val="5AD5664E96FC42D197E5B8C64CA9E6E71"/>
    <w:rsid w:val="005C6A7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93AD16C8BA4FB9B241596B828EB40A1">
    <w:name w:val="C993AD16C8BA4FB9B241596B828EB40A1"/>
    <w:rsid w:val="005C6A7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266AF31ECD1400EBF3233120D07A5071">
    <w:name w:val="2266AF31ECD1400EBF3233120D07A5071"/>
    <w:rsid w:val="005C6A7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E22DCD2B8B4FCC8D2B1B2400B81DCC1">
    <w:name w:val="33E22DCD2B8B4FCC8D2B1B2400B81DCC1"/>
    <w:rsid w:val="005C6A7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0EAE70A35C44148BA59111C2652634A1">
    <w:name w:val="E0EAE70A35C44148BA59111C2652634A1"/>
    <w:rsid w:val="005C6A7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BB7B42A1F844ED6B959C452737A0BE5">
    <w:name w:val="CBB7B42A1F844ED6B959C452737A0BE5"/>
    <w:rsid w:val="005C6A7F"/>
    <w:pPr>
      <w:spacing w:after="200" w:line="276" w:lineRule="auto"/>
    </w:pPr>
  </w:style>
  <w:style w:type="paragraph" w:customStyle="1" w:styleId="B72DA92E09554A0FBC90203CC68F225F">
    <w:name w:val="B72DA92E09554A0FBC90203CC68F225F"/>
    <w:rsid w:val="005C6A7F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RePack by SPecialiST</cp:lastModifiedBy>
  <cp:revision>6</cp:revision>
  <cp:lastPrinted>2017-02-15T17:32:00Z</cp:lastPrinted>
  <dcterms:created xsi:type="dcterms:W3CDTF">2019-02-15T08:34:00Z</dcterms:created>
  <dcterms:modified xsi:type="dcterms:W3CDTF">2019-05-17T06:42:00Z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