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CCC44" w14:textId="2340214A" w:rsidR="00A204BC" w:rsidRDefault="00A204BC">
      <w:pPr>
        <w:rPr>
          <w:rFonts w:hint="eastAsia"/>
        </w:rPr>
      </w:pPr>
      <w:r w:rsidRPr="00A204BC">
        <w:t>https://zhuanlan.zhihu.com/p/84384669</w:t>
      </w:r>
    </w:p>
    <w:p w14:paraId="3C3AA5E3" w14:textId="4180D14E" w:rsidR="00A204BC" w:rsidRDefault="007D44B8">
      <w:r>
        <w:rPr>
          <w:rFonts w:hint="eastAsia"/>
        </w:rPr>
        <w:t>一篇介绍</w:t>
      </w:r>
      <w:r>
        <w:rPr>
          <w:rFonts w:hint="eastAsia"/>
        </w:rPr>
        <w:t>S</w:t>
      </w:r>
      <w:r>
        <w:t>T-GCN</w:t>
      </w:r>
      <w:r>
        <w:rPr>
          <w:rFonts w:hint="eastAsia"/>
        </w:rPr>
        <w:t>的博客</w:t>
      </w:r>
    </w:p>
    <w:p w14:paraId="40A20B9C" w14:textId="3FA51C47" w:rsidR="00982CE1" w:rsidRDefault="00A204BC">
      <w:r>
        <w:rPr>
          <w:noProof/>
        </w:rPr>
        <w:drawing>
          <wp:inline distT="0" distB="0" distL="0" distR="0" wp14:anchorId="388D6951" wp14:editId="53633507">
            <wp:extent cx="5274310" cy="29489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30"/>
    <w:rsid w:val="007C7F08"/>
    <w:rsid w:val="007D44B8"/>
    <w:rsid w:val="00982CE1"/>
    <w:rsid w:val="00A204BC"/>
    <w:rsid w:val="00A3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395E"/>
  <w15:chartTrackingRefBased/>
  <w15:docId w15:val="{BDB9C2D6-261E-4E9F-A393-B541B743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4</cp:revision>
  <dcterms:created xsi:type="dcterms:W3CDTF">2020-08-18T03:52:00Z</dcterms:created>
  <dcterms:modified xsi:type="dcterms:W3CDTF">2020-08-18T03:53:00Z</dcterms:modified>
</cp:coreProperties>
</file>