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12C2" w14:textId="63C65B8D" w:rsidR="00445080" w:rsidRDefault="00445080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Humoyun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Saydullayevning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OOP fanidan </w:t>
      </w:r>
    </w:p>
    <w:p w14:paraId="4BB32D21" w14:textId="6C3301ED" w:rsidR="00445080" w:rsidRDefault="001075D0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45080">
        <w:rPr>
          <w:rFonts w:ascii="Times New Roman" w:hAnsi="Times New Roman" w:cs="Times New Roman"/>
          <w:b/>
          <w:bCs/>
          <w:sz w:val="28"/>
          <w:szCs w:val="28"/>
        </w:rPr>
        <w:t>-topshiriq hisoboti.</w:t>
      </w:r>
    </w:p>
    <w:p w14:paraId="60D59DED" w14:textId="33A573B6" w:rsidR="00445080" w:rsidRDefault="00445080" w:rsidP="004450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Mavzu:</w:t>
      </w:r>
      <w:r w:rsidRPr="00445080">
        <w:t xml:space="preserve"> </w:t>
      </w:r>
      <w:proofErr w:type="spellStart"/>
      <w:r w:rsidR="001075D0" w:rsidRPr="001075D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1075D0" w:rsidRPr="001075D0">
        <w:rPr>
          <w:rFonts w:ascii="Times New Roman" w:hAnsi="Times New Roman" w:cs="Times New Roman"/>
          <w:sz w:val="28"/>
          <w:szCs w:val="28"/>
        </w:rPr>
        <w:t xml:space="preserve"> muhitida </w:t>
      </w:r>
      <w:proofErr w:type="spellStart"/>
      <w:r w:rsidR="001075D0" w:rsidRPr="001075D0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="001075D0" w:rsidRPr="00107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075D0" w:rsidRPr="001075D0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="001075D0" w:rsidRPr="001075D0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="001075D0" w:rsidRPr="001075D0">
        <w:rPr>
          <w:rFonts w:ascii="Times New Roman" w:hAnsi="Times New Roman" w:cs="Times New Roman"/>
          <w:sz w:val="28"/>
          <w:szCs w:val="28"/>
        </w:rPr>
        <w:t>layoutlardan</w:t>
      </w:r>
      <w:proofErr w:type="spellEnd"/>
      <w:r w:rsidR="001075D0" w:rsidRPr="001075D0">
        <w:rPr>
          <w:rFonts w:ascii="Times New Roman" w:hAnsi="Times New Roman" w:cs="Times New Roman"/>
          <w:sz w:val="28"/>
          <w:szCs w:val="28"/>
        </w:rPr>
        <w:t xml:space="preserve"> (qoliplar) foydalanish</w:t>
      </w:r>
    </w:p>
    <w:p w14:paraId="702A4D07" w14:textId="4CF9B4B8" w:rsidR="00445080" w:rsidRDefault="00445080" w:rsidP="004450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Topshiriq savoli:</w:t>
      </w:r>
    </w:p>
    <w:p w14:paraId="57F925AD" w14:textId="7BDDC7D2" w:rsidR="001075D0" w:rsidRPr="001075D0" w:rsidRDefault="001075D0" w:rsidP="001075D0">
      <w:pPr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Pr="001075D0">
        <w:rPr>
          <w:rFonts w:ascii="Times New Roman" w:hAnsi="Times New Roman" w:cs="Times New Roman"/>
          <w:sz w:val="28"/>
          <w:szCs w:val="28"/>
        </w:rPr>
        <w:t xml:space="preserve">Ishdan maqsad.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Ishbu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amaliy ish doirasida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GUI dastur yaratish uchun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sinflari va ularning metodlaridan foydalanish, dasturda bir nechta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yaratish va ularni ishlatish, dastur interfeysini ishlab chiqish uchun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har xil qoliplarni (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) joylashtirish, jumladan,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Vbox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Hbox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Pane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GridPane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ScrollPane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75D0">
        <w:rPr>
          <w:rFonts w:ascii="Times New Roman" w:hAnsi="Times New Roman" w:cs="Times New Roman"/>
          <w:sz w:val="28"/>
          <w:szCs w:val="28"/>
        </w:rPr>
        <w:t>AnchorPane</w:t>
      </w:r>
      <w:proofErr w:type="spellEnd"/>
      <w:r w:rsidRPr="001075D0">
        <w:rPr>
          <w:rFonts w:ascii="Times New Roman" w:hAnsi="Times New Roman" w:cs="Times New Roman"/>
          <w:sz w:val="28"/>
          <w:szCs w:val="28"/>
        </w:rPr>
        <w:t xml:space="preserve"> kabi konteynerlaridan foydalanish va ularga har xil UI elementlarini joylashtirish ko’nikmalarini hosil qilishdan iborat</w:t>
      </w:r>
    </w:p>
    <w:p w14:paraId="0ED1462F" w14:textId="77777777" w:rsidR="00E77FC8" w:rsidRDefault="00E77FC8" w:rsidP="00E77F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Topshiriq yechimi:</w:t>
      </w:r>
    </w:p>
    <w:p w14:paraId="3E4C9548" w14:textId="60F68FCB" w:rsidR="00FA1193" w:rsidRDefault="00917C89" w:rsidP="001075D0">
      <w:pPr>
        <w:jc w:val="center"/>
        <w:rPr>
          <w:rFonts w:ascii="Times New Roman" w:hAnsi="Times New Roman" w:cs="Times New Roman"/>
          <w:sz w:val="28"/>
          <w:szCs w:val="28"/>
        </w:rPr>
      </w:pPr>
      <w:r w:rsidRPr="00917C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E89CF7" wp14:editId="25DAA645">
            <wp:extent cx="4267570" cy="36579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EE6" w:rsidRPr="00991E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F74818" w14:textId="4295A965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905818" w14:textId="7690405F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26A70" w14:textId="52BA00B6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BA1E88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82D82" w14:textId="33322E22" w:rsidR="00FA1193" w:rsidRDefault="00FA1193" w:rsidP="00FA119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Login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uchun ishlatilgan </w:t>
      </w:r>
      <w:proofErr w:type="spellStart"/>
      <w:r>
        <w:rPr>
          <w:rFonts w:ascii="Times New Roman" w:hAnsi="Times New Roman" w:cs="Times New Roman"/>
          <w:sz w:val="28"/>
          <w:szCs w:val="28"/>
        </w:rPr>
        <w:t>layoutlar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52E43A8" w14:textId="2720A951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  <w:r w:rsidRPr="00FA1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7D31DC" wp14:editId="47EEB384">
            <wp:extent cx="2400508" cy="31701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4F89" w14:textId="126791F8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78759" w14:textId="7AF03A45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CEC0D8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FF376A" w14:textId="6B588754" w:rsidR="00445080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  <w:r w:rsidRPr="00FA11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058A30" wp14:editId="5193275B">
            <wp:extent cx="3360711" cy="377984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945E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F606DD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FC7C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7A63A0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35CC2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3BB446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F3804B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9D0A33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F0615F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5AE334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B9A6AA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942035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D2D339" w14:textId="77777777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0ED742" w14:textId="26A46566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Calculator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ishlatilgan </w:t>
      </w:r>
      <w:proofErr w:type="spellStart"/>
      <w:r>
        <w:rPr>
          <w:rFonts w:ascii="Times New Roman" w:hAnsi="Times New Roman" w:cs="Times New Roman"/>
          <w:sz w:val="28"/>
          <w:szCs w:val="28"/>
        </w:rPr>
        <w:t>layoutlar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83AD92E" w14:textId="5A98A433" w:rsidR="00FA1193" w:rsidRDefault="00FA1193" w:rsidP="001075D0">
      <w:pPr>
        <w:jc w:val="center"/>
        <w:rPr>
          <w:rFonts w:ascii="Times New Roman" w:hAnsi="Times New Roman" w:cs="Times New Roman"/>
          <w:sz w:val="28"/>
          <w:szCs w:val="28"/>
        </w:rPr>
      </w:pPr>
      <w:r w:rsidRPr="00FA1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E02939" wp14:editId="2E9A2A61">
            <wp:extent cx="2613887" cy="4511431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4968" w14:textId="77777777" w:rsidR="00991EE6" w:rsidRPr="00991EE6" w:rsidRDefault="00991EE6" w:rsidP="00991EE6">
      <w:pPr>
        <w:rPr>
          <w:rFonts w:ascii="Times New Roman" w:hAnsi="Times New Roman" w:cs="Times New Roman"/>
          <w:sz w:val="28"/>
          <w:szCs w:val="28"/>
        </w:rPr>
      </w:pPr>
    </w:p>
    <w:sectPr w:rsidR="00991EE6" w:rsidRPr="00991E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E6"/>
    <w:rsid w:val="001075D0"/>
    <w:rsid w:val="00370BCA"/>
    <w:rsid w:val="00445080"/>
    <w:rsid w:val="00917C89"/>
    <w:rsid w:val="00991EE6"/>
    <w:rsid w:val="00E77FC8"/>
    <w:rsid w:val="00FA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F05C"/>
  <w15:chartTrackingRefBased/>
  <w15:docId w15:val="{C9F19B0E-C928-4DD1-9DA1-EB4C55A5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humoyun saydullayev</dc:creator>
  <cp:keywords/>
  <dc:description/>
  <cp:lastModifiedBy>Humoyun Saydullayev</cp:lastModifiedBy>
  <cp:revision>2</cp:revision>
  <dcterms:created xsi:type="dcterms:W3CDTF">2022-03-10T17:05:00Z</dcterms:created>
  <dcterms:modified xsi:type="dcterms:W3CDTF">2022-03-10T17:05:00Z</dcterms:modified>
</cp:coreProperties>
</file>