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19F7" w:rsidRPr="000819F7" w:rsidRDefault="000819F7" w:rsidP="000819F7">
      <w:pPr>
        <w:rPr>
          <w:rFonts w:ascii="Times New Roman" w:hAnsi="Times New Roman" w:cs="Times New Roman"/>
          <w:sz w:val="28"/>
          <w:szCs w:val="28"/>
        </w:rPr>
      </w:pPr>
      <w:r w:rsidRPr="000819F7">
        <w:rPr>
          <w:rFonts w:ascii="Times New Roman" w:hAnsi="Times New Roman" w:cs="Times New Roman"/>
          <w:sz w:val="28"/>
          <w:szCs w:val="28"/>
        </w:rPr>
        <w:t xml:space="preserve">Чтобы выполнить команду, необходимо применить один из методов </w:t>
      </w:r>
      <w:proofErr w:type="spellStart"/>
      <w:r w:rsidRPr="000819F7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0819F7">
        <w:rPr>
          <w:rFonts w:ascii="Times New Roman" w:hAnsi="Times New Roman" w:cs="Times New Roman"/>
          <w:sz w:val="28"/>
          <w:szCs w:val="28"/>
        </w:rPr>
        <w:t>:</w:t>
      </w:r>
    </w:p>
    <w:p w:rsidR="000819F7" w:rsidRPr="000819F7" w:rsidRDefault="000819F7" w:rsidP="000819F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819F7">
        <w:rPr>
          <w:rFonts w:ascii="Times New Roman" w:hAnsi="Times New Roman" w:cs="Times New Roman"/>
          <w:b/>
          <w:sz w:val="28"/>
          <w:szCs w:val="28"/>
        </w:rPr>
        <w:t>ExecuteNonQuery</w:t>
      </w:r>
      <w:proofErr w:type="spellEnd"/>
      <w:r w:rsidRPr="000819F7"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Pr="000819F7">
        <w:rPr>
          <w:rFonts w:ascii="Times New Roman" w:hAnsi="Times New Roman" w:cs="Times New Roman"/>
          <w:sz w:val="28"/>
          <w:szCs w:val="28"/>
        </w:rPr>
        <w:t>просто  выполняет sql-выражение и возвращает количество измененных записей. Подходит для sql-выражений INSERT, UPDATE, DELETE.</w:t>
      </w:r>
    </w:p>
    <w:p w:rsidR="000819F7" w:rsidRPr="000819F7" w:rsidRDefault="000819F7" w:rsidP="000819F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819F7">
        <w:rPr>
          <w:rFonts w:ascii="Times New Roman" w:hAnsi="Times New Roman" w:cs="Times New Roman"/>
          <w:b/>
          <w:sz w:val="28"/>
          <w:szCs w:val="28"/>
        </w:rPr>
        <w:t>ExecuteReader</w:t>
      </w:r>
      <w:proofErr w:type="spellEnd"/>
      <w:r w:rsidRPr="000819F7">
        <w:rPr>
          <w:rFonts w:ascii="Times New Roman" w:hAnsi="Times New Roman" w:cs="Times New Roman"/>
          <w:b/>
          <w:sz w:val="28"/>
          <w:szCs w:val="28"/>
        </w:rPr>
        <w:t xml:space="preserve">– </w:t>
      </w:r>
      <w:r w:rsidRPr="000819F7">
        <w:rPr>
          <w:rFonts w:ascii="Times New Roman" w:hAnsi="Times New Roman" w:cs="Times New Roman"/>
          <w:sz w:val="28"/>
          <w:szCs w:val="28"/>
        </w:rPr>
        <w:t>выполняет sql-выражение и возвращает строки из таблицы. Подходит для sql-выражения SELECT.</w:t>
      </w:r>
    </w:p>
    <w:p w:rsidR="000819F7" w:rsidRPr="000819F7" w:rsidRDefault="000819F7" w:rsidP="000819F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819F7">
        <w:rPr>
          <w:rFonts w:ascii="Times New Roman" w:hAnsi="Times New Roman" w:cs="Times New Roman"/>
          <w:b/>
          <w:sz w:val="28"/>
          <w:szCs w:val="28"/>
        </w:rPr>
        <w:t>ExecuteScalar</w:t>
      </w:r>
      <w:proofErr w:type="spellEnd"/>
      <w:r w:rsidRPr="000819F7">
        <w:rPr>
          <w:rFonts w:ascii="Times New Roman" w:hAnsi="Times New Roman" w:cs="Times New Roman"/>
          <w:b/>
          <w:sz w:val="28"/>
          <w:szCs w:val="28"/>
        </w:rPr>
        <w:t xml:space="preserve">– </w:t>
      </w:r>
      <w:r w:rsidRPr="000819F7">
        <w:rPr>
          <w:rFonts w:ascii="Times New Roman" w:hAnsi="Times New Roman" w:cs="Times New Roman"/>
          <w:sz w:val="28"/>
          <w:szCs w:val="28"/>
        </w:rPr>
        <w:t xml:space="preserve">выполняет sql-выражение и возвращает одно скалярное значение, например, число. Подходит для sql-выражения SELECT в паре с одной из встроенных функций SQL, как например, </w:t>
      </w:r>
      <w:proofErr w:type="spellStart"/>
      <w:r w:rsidRPr="000819F7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0819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819F7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0819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819F7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0819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819F7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0819F7">
        <w:rPr>
          <w:rFonts w:ascii="Times New Roman" w:hAnsi="Times New Roman" w:cs="Times New Roman"/>
          <w:sz w:val="28"/>
          <w:szCs w:val="28"/>
        </w:rPr>
        <w:t>.</w:t>
      </w:r>
    </w:p>
    <w:p w:rsidR="000819F7" w:rsidRPr="000819F7" w:rsidRDefault="000819F7" w:rsidP="000819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0819F7">
        <w:rPr>
          <w:rFonts w:ascii="Times New Roman" w:hAnsi="Times New Roman" w:cs="Times New Roman"/>
          <w:sz w:val="28"/>
          <w:szCs w:val="28"/>
        </w:rPr>
        <w:t xml:space="preserve">ожно использовать ADO.NET </w:t>
      </w:r>
      <w:proofErr w:type="spellStart"/>
      <w:r w:rsidRPr="000819F7">
        <w:rPr>
          <w:rFonts w:ascii="Times New Roman" w:hAnsi="Times New Roman" w:cs="Times New Roman"/>
          <w:b/>
          <w:sz w:val="28"/>
          <w:szCs w:val="28"/>
        </w:rPr>
        <w:t>datareader</w:t>
      </w:r>
      <w:proofErr w:type="spellEnd"/>
      <w:r w:rsidRPr="000819F7">
        <w:rPr>
          <w:rFonts w:ascii="Times New Roman" w:hAnsi="Times New Roman" w:cs="Times New Roman"/>
          <w:sz w:val="28"/>
          <w:szCs w:val="28"/>
        </w:rPr>
        <w:t xml:space="preserve"> для получения однопроходного потока данных из базы данных только для чтения. Результаты возвращаются после выполнения запроса и хранятся в сетевом буфере на клиенте до тех пор, пока не будут запрошены с помощью метода </w:t>
      </w:r>
      <w:proofErr w:type="spellStart"/>
      <w:r w:rsidRPr="000819F7">
        <w:rPr>
          <w:rFonts w:ascii="Times New Roman" w:hAnsi="Times New Roman" w:cs="Times New Roman"/>
          <w:b/>
          <w:sz w:val="28"/>
          <w:szCs w:val="28"/>
        </w:rPr>
        <w:t>Read</w:t>
      </w:r>
      <w:proofErr w:type="spellEnd"/>
      <w:r w:rsidRPr="000819F7">
        <w:rPr>
          <w:rFonts w:ascii="Times New Roman" w:hAnsi="Times New Roman" w:cs="Times New Roman"/>
          <w:sz w:val="28"/>
          <w:szCs w:val="28"/>
        </w:rPr>
        <w:t xml:space="preserve"> класса </w:t>
      </w:r>
      <w:proofErr w:type="spellStart"/>
      <w:r w:rsidRPr="000819F7">
        <w:rPr>
          <w:rFonts w:ascii="Times New Roman" w:hAnsi="Times New Roman" w:cs="Times New Roman"/>
          <w:b/>
          <w:sz w:val="28"/>
          <w:szCs w:val="28"/>
        </w:rPr>
        <w:t>DataReader</w:t>
      </w:r>
      <w:proofErr w:type="spellEnd"/>
      <w:r w:rsidRPr="000819F7">
        <w:rPr>
          <w:rFonts w:ascii="Times New Roman" w:hAnsi="Times New Roman" w:cs="Times New Roman"/>
          <w:sz w:val="28"/>
          <w:szCs w:val="28"/>
        </w:rPr>
        <w:t xml:space="preserve">. Класс </w:t>
      </w:r>
      <w:proofErr w:type="spellStart"/>
      <w:r w:rsidRPr="000819F7">
        <w:rPr>
          <w:rFonts w:ascii="Times New Roman" w:hAnsi="Times New Roman" w:cs="Times New Roman"/>
          <w:b/>
          <w:sz w:val="28"/>
          <w:szCs w:val="28"/>
        </w:rPr>
        <w:t>DataReader</w:t>
      </w:r>
      <w:proofErr w:type="spellEnd"/>
      <w:r w:rsidRPr="000819F7">
        <w:rPr>
          <w:rFonts w:ascii="Times New Roman" w:hAnsi="Times New Roman" w:cs="Times New Roman"/>
          <w:sz w:val="28"/>
          <w:szCs w:val="28"/>
        </w:rPr>
        <w:t xml:space="preserve"> позволяет увеличить производительность приложения как путем получения данных, как только они становятся доступны, так и (по умолчанию) путем сохранения в памяти только одной строки за один раз, что снижает нагрузку на системные ресурсы.</w:t>
      </w:r>
    </w:p>
    <w:p w:rsidR="000819F7" w:rsidRPr="000819F7" w:rsidRDefault="000819F7" w:rsidP="000819F7">
      <w:pPr>
        <w:rPr>
          <w:rFonts w:ascii="Times New Roman" w:hAnsi="Times New Roman" w:cs="Times New Roman"/>
          <w:sz w:val="28"/>
          <w:szCs w:val="28"/>
        </w:rPr>
      </w:pPr>
    </w:p>
    <w:p w:rsidR="000819F7" w:rsidRPr="000819F7" w:rsidRDefault="000819F7" w:rsidP="000819F7">
      <w:pPr>
        <w:rPr>
          <w:rFonts w:ascii="Times New Roman" w:hAnsi="Times New Roman" w:cs="Times New Roman"/>
          <w:sz w:val="28"/>
          <w:szCs w:val="28"/>
        </w:rPr>
      </w:pPr>
      <w:r w:rsidRPr="000819F7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0819F7">
        <w:rPr>
          <w:rFonts w:ascii="Times New Roman" w:hAnsi="Times New Roman" w:cs="Times New Roman"/>
          <w:b/>
          <w:sz w:val="28"/>
          <w:szCs w:val="28"/>
        </w:rPr>
        <w:t>DataAdapter</w:t>
      </w:r>
      <w:proofErr w:type="spellEnd"/>
      <w:r w:rsidRPr="000819F7">
        <w:rPr>
          <w:rFonts w:ascii="Times New Roman" w:hAnsi="Times New Roman" w:cs="Times New Roman"/>
          <w:sz w:val="28"/>
          <w:szCs w:val="28"/>
        </w:rPr>
        <w:t xml:space="preserve"> используется для получения данных из источника данных и заполнения таблиц в </w:t>
      </w:r>
      <w:proofErr w:type="spellStart"/>
      <w:r w:rsidRPr="000819F7">
        <w:rPr>
          <w:rFonts w:ascii="Times New Roman" w:hAnsi="Times New Roman" w:cs="Times New Roman"/>
          <w:b/>
          <w:sz w:val="28"/>
          <w:szCs w:val="28"/>
        </w:rPr>
        <w:t>DataSet</w:t>
      </w:r>
      <w:proofErr w:type="spellEnd"/>
      <w:r w:rsidRPr="000819F7">
        <w:rPr>
          <w:rFonts w:ascii="Times New Roman" w:hAnsi="Times New Roman" w:cs="Times New Roman"/>
          <w:sz w:val="28"/>
          <w:szCs w:val="28"/>
        </w:rPr>
        <w:t xml:space="preserve">. Класс </w:t>
      </w:r>
      <w:proofErr w:type="spellStart"/>
      <w:r w:rsidRPr="000819F7">
        <w:rPr>
          <w:rFonts w:ascii="Times New Roman" w:hAnsi="Times New Roman" w:cs="Times New Roman"/>
          <w:b/>
          <w:sz w:val="28"/>
          <w:szCs w:val="28"/>
        </w:rPr>
        <w:t>DataAdapter</w:t>
      </w:r>
      <w:proofErr w:type="spellEnd"/>
      <w:r w:rsidRPr="000819F7">
        <w:rPr>
          <w:rFonts w:ascii="Times New Roman" w:hAnsi="Times New Roman" w:cs="Times New Roman"/>
          <w:sz w:val="28"/>
          <w:szCs w:val="28"/>
        </w:rPr>
        <w:t xml:space="preserve"> позволяет также решить задачу по возврату изменений, сделанных в объекте </w:t>
      </w:r>
      <w:proofErr w:type="spellStart"/>
      <w:r w:rsidRPr="000819F7">
        <w:rPr>
          <w:rFonts w:ascii="Times New Roman" w:hAnsi="Times New Roman" w:cs="Times New Roman"/>
          <w:sz w:val="28"/>
          <w:szCs w:val="28"/>
        </w:rPr>
        <w:t>DataSet</w:t>
      </w:r>
      <w:proofErr w:type="spellEnd"/>
      <w:r w:rsidRPr="000819F7">
        <w:rPr>
          <w:rFonts w:ascii="Times New Roman" w:hAnsi="Times New Roman" w:cs="Times New Roman"/>
          <w:sz w:val="28"/>
          <w:szCs w:val="28"/>
        </w:rPr>
        <w:t xml:space="preserve">, обратно в источник данных. В классе </w:t>
      </w:r>
      <w:proofErr w:type="spellStart"/>
      <w:r w:rsidRPr="000819F7">
        <w:rPr>
          <w:rFonts w:ascii="Times New Roman" w:hAnsi="Times New Roman" w:cs="Times New Roman"/>
          <w:sz w:val="28"/>
          <w:szCs w:val="28"/>
        </w:rPr>
        <w:t>DataAdapter</w:t>
      </w:r>
      <w:proofErr w:type="spellEnd"/>
      <w:r w:rsidRPr="000819F7">
        <w:rPr>
          <w:rFonts w:ascii="Times New Roman" w:hAnsi="Times New Roman" w:cs="Times New Roman"/>
          <w:sz w:val="28"/>
          <w:szCs w:val="28"/>
        </w:rPr>
        <w:t xml:space="preserve"> используется объект </w:t>
      </w:r>
      <w:proofErr w:type="spellStart"/>
      <w:r w:rsidRPr="000819F7">
        <w:rPr>
          <w:rFonts w:ascii="Times New Roman" w:hAnsi="Times New Roman" w:cs="Times New Roman"/>
          <w:sz w:val="28"/>
          <w:szCs w:val="28"/>
        </w:rPr>
        <w:t>Connection</w:t>
      </w:r>
      <w:proofErr w:type="spellEnd"/>
      <w:r w:rsidRPr="000819F7">
        <w:rPr>
          <w:rFonts w:ascii="Times New Roman" w:hAnsi="Times New Roman" w:cs="Times New Roman"/>
          <w:sz w:val="28"/>
          <w:szCs w:val="28"/>
        </w:rPr>
        <w:t xml:space="preserve"> поставщика данных .NET </w:t>
      </w:r>
      <w:proofErr w:type="spellStart"/>
      <w:r w:rsidRPr="000819F7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0819F7">
        <w:rPr>
          <w:rFonts w:ascii="Times New Roman" w:hAnsi="Times New Roman" w:cs="Times New Roman"/>
          <w:sz w:val="28"/>
          <w:szCs w:val="28"/>
        </w:rPr>
        <w:t xml:space="preserve"> для подключения к источнику данных, а также используются объекты </w:t>
      </w:r>
      <w:proofErr w:type="spellStart"/>
      <w:r w:rsidRPr="000819F7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0819F7">
        <w:rPr>
          <w:rFonts w:ascii="Times New Roman" w:hAnsi="Times New Roman" w:cs="Times New Roman"/>
          <w:sz w:val="28"/>
          <w:szCs w:val="28"/>
        </w:rPr>
        <w:t xml:space="preserve"> для получения из него данных и решения задачи по записи изменений в источник данных.</w:t>
      </w:r>
    </w:p>
    <w:p w:rsidR="000819F7" w:rsidRPr="000819F7" w:rsidRDefault="000819F7" w:rsidP="000819F7">
      <w:pPr>
        <w:rPr>
          <w:rFonts w:ascii="Times New Roman" w:hAnsi="Times New Roman" w:cs="Times New Roman"/>
          <w:sz w:val="28"/>
          <w:szCs w:val="28"/>
        </w:rPr>
      </w:pPr>
    </w:p>
    <w:p w:rsidR="000819F7" w:rsidRPr="000819F7" w:rsidRDefault="000819F7" w:rsidP="000819F7">
      <w:pPr>
        <w:rPr>
          <w:rFonts w:ascii="Times New Roman" w:hAnsi="Times New Roman" w:cs="Times New Roman"/>
          <w:sz w:val="28"/>
          <w:szCs w:val="28"/>
        </w:rPr>
      </w:pPr>
    </w:p>
    <w:p w:rsidR="00997481" w:rsidRPr="000819F7" w:rsidRDefault="000819F7" w:rsidP="000819F7">
      <w:pPr>
        <w:rPr>
          <w:rFonts w:ascii="Times New Roman" w:hAnsi="Times New Roman" w:cs="Times New Roman"/>
          <w:sz w:val="28"/>
          <w:szCs w:val="28"/>
        </w:rPr>
      </w:pPr>
      <w:r w:rsidRPr="000819F7">
        <w:rPr>
          <w:rFonts w:ascii="Times New Roman" w:hAnsi="Times New Roman" w:cs="Times New Roman"/>
          <w:sz w:val="28"/>
          <w:szCs w:val="28"/>
        </w:rPr>
        <w:t xml:space="preserve">Служит </w:t>
      </w:r>
      <w:proofErr w:type="spellStart"/>
      <w:r w:rsidRPr="000819F7">
        <w:rPr>
          <w:rFonts w:ascii="Times New Roman" w:hAnsi="Times New Roman" w:cs="Times New Roman"/>
          <w:sz w:val="28"/>
          <w:szCs w:val="28"/>
        </w:rPr>
        <w:t>DataAdapter</w:t>
      </w:r>
      <w:proofErr w:type="spellEnd"/>
      <w:r w:rsidRPr="000819F7">
        <w:rPr>
          <w:rFonts w:ascii="Times New Roman" w:hAnsi="Times New Roman" w:cs="Times New Roman"/>
          <w:sz w:val="28"/>
          <w:szCs w:val="28"/>
        </w:rPr>
        <w:t xml:space="preserve"> мостом между источником </w:t>
      </w:r>
      <w:proofErr w:type="spellStart"/>
      <w:r w:rsidRPr="000819F7">
        <w:rPr>
          <w:rFonts w:ascii="Times New Roman" w:hAnsi="Times New Roman" w:cs="Times New Roman"/>
          <w:sz w:val="28"/>
          <w:szCs w:val="28"/>
        </w:rPr>
        <w:t>DataSet</w:t>
      </w:r>
      <w:proofErr w:type="spellEnd"/>
      <w:r w:rsidRPr="000819F7">
        <w:rPr>
          <w:rFonts w:ascii="Times New Roman" w:hAnsi="Times New Roman" w:cs="Times New Roman"/>
          <w:sz w:val="28"/>
          <w:szCs w:val="28"/>
        </w:rPr>
        <w:t xml:space="preserve"> данных для получения и сохранения данных. Этот </w:t>
      </w:r>
      <w:proofErr w:type="spellStart"/>
      <w:r w:rsidRPr="000819F7">
        <w:rPr>
          <w:rFonts w:ascii="Times New Roman" w:hAnsi="Times New Roman" w:cs="Times New Roman"/>
          <w:sz w:val="28"/>
          <w:szCs w:val="28"/>
        </w:rPr>
        <w:t>DataAdapter</w:t>
      </w:r>
      <w:proofErr w:type="spellEnd"/>
      <w:r w:rsidRPr="000819F7">
        <w:rPr>
          <w:rFonts w:ascii="Times New Roman" w:hAnsi="Times New Roman" w:cs="Times New Roman"/>
          <w:sz w:val="28"/>
          <w:szCs w:val="28"/>
        </w:rPr>
        <w:t xml:space="preserve"> мост предоставляется путем сопоставления </w:t>
      </w:r>
      <w:proofErr w:type="spellStart"/>
      <w:r w:rsidRPr="000819F7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0819F7">
        <w:rPr>
          <w:rFonts w:ascii="Times New Roman" w:hAnsi="Times New Roman" w:cs="Times New Roman"/>
          <w:sz w:val="28"/>
          <w:szCs w:val="28"/>
        </w:rPr>
        <w:t xml:space="preserve">, который изменяет данные в </w:t>
      </w:r>
      <w:proofErr w:type="spellStart"/>
      <w:r w:rsidRPr="000819F7">
        <w:rPr>
          <w:rFonts w:ascii="Times New Roman" w:hAnsi="Times New Roman" w:cs="Times New Roman"/>
          <w:sz w:val="28"/>
          <w:szCs w:val="28"/>
        </w:rPr>
        <w:t>DataSet</w:t>
      </w:r>
      <w:proofErr w:type="spellEnd"/>
      <w:r w:rsidRPr="000819F7">
        <w:rPr>
          <w:rFonts w:ascii="Times New Roman" w:hAnsi="Times New Roman" w:cs="Times New Roman"/>
          <w:sz w:val="28"/>
          <w:szCs w:val="28"/>
        </w:rPr>
        <w:t xml:space="preserve"> соответствии с данными в источнике данных, а </w:t>
      </w:r>
      <w:proofErr w:type="spellStart"/>
      <w:r w:rsidRPr="000819F7">
        <w:rPr>
          <w:rFonts w:ascii="Times New Roman" w:hAnsi="Times New Roman" w:cs="Times New Roman"/>
          <w:sz w:val="28"/>
          <w:szCs w:val="28"/>
        </w:rPr>
        <w:t>Update</w:t>
      </w:r>
      <w:proofErr w:type="gramStart"/>
      <w:r w:rsidRPr="000819F7">
        <w:rPr>
          <w:rFonts w:ascii="Times New Roman" w:hAnsi="Times New Roman" w:cs="Times New Roman"/>
          <w:sz w:val="28"/>
          <w:szCs w:val="28"/>
        </w:rPr>
        <w:t>также</w:t>
      </w:r>
      <w:proofErr w:type="spellEnd"/>
      <w:proofErr w:type="gramEnd"/>
      <w:r w:rsidRPr="000819F7">
        <w:rPr>
          <w:rFonts w:ascii="Times New Roman" w:hAnsi="Times New Roman" w:cs="Times New Roman"/>
          <w:sz w:val="28"/>
          <w:szCs w:val="28"/>
        </w:rPr>
        <w:t xml:space="preserve"> изменяет данные в источнике данных в соответствии с данными в источнике </w:t>
      </w:r>
      <w:proofErr w:type="spellStart"/>
      <w:r w:rsidRPr="000819F7">
        <w:rPr>
          <w:rFonts w:ascii="Times New Roman" w:hAnsi="Times New Roman" w:cs="Times New Roman"/>
          <w:sz w:val="28"/>
          <w:szCs w:val="28"/>
        </w:rPr>
        <w:t>DataSetданных</w:t>
      </w:r>
      <w:proofErr w:type="spellEnd"/>
      <w:r w:rsidRPr="000819F7">
        <w:rPr>
          <w:rFonts w:ascii="Times New Roman" w:hAnsi="Times New Roman" w:cs="Times New Roman"/>
          <w:sz w:val="28"/>
          <w:szCs w:val="28"/>
        </w:rPr>
        <w:t>.</w:t>
      </w:r>
    </w:p>
    <w:sectPr w:rsidR="00997481" w:rsidRPr="000819F7" w:rsidSect="002621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1874FA"/>
    <w:multiLevelType w:val="hybridMultilevel"/>
    <w:tmpl w:val="D6807C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>
    <w:useFELayout/>
  </w:compat>
  <w:rsids>
    <w:rsidRoot w:val="000819F7"/>
    <w:rsid w:val="000819F7"/>
    <w:rsid w:val="002621D5"/>
    <w:rsid w:val="004B6DF6"/>
    <w:rsid w:val="009974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21D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19F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root</cp:lastModifiedBy>
  <cp:revision>4</cp:revision>
  <dcterms:created xsi:type="dcterms:W3CDTF">2023-10-14T05:53:00Z</dcterms:created>
  <dcterms:modified xsi:type="dcterms:W3CDTF">2023-10-14T07:55:00Z</dcterms:modified>
</cp:coreProperties>
</file>