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28B" w:rsidRPr="000E6693" w:rsidRDefault="00581302" w:rsidP="00E862E4">
      <w:pPr>
        <w:spacing w:after="0"/>
        <w:jc w:val="center"/>
        <w:rPr>
          <w:rFonts w:ascii="Times New Roman" w:hAnsi="Times New Roman" w:cs="Times New Roman"/>
          <w:b/>
          <w:sz w:val="40"/>
          <w:szCs w:val="40"/>
          <w:lang w:val="en-US"/>
        </w:rPr>
      </w:pPr>
      <w:r w:rsidRPr="000E6693">
        <w:rPr>
          <w:rFonts w:ascii="Times New Roman" w:hAnsi="Times New Roman" w:cs="Times New Roman"/>
          <w:b/>
          <w:sz w:val="40"/>
          <w:szCs w:val="40"/>
          <w:lang w:val="en-US"/>
        </w:rPr>
        <w:t>LEARNING OUTCOME</w:t>
      </w:r>
      <w:r w:rsidR="00B23729" w:rsidRPr="000E6693">
        <w:rPr>
          <w:rFonts w:ascii="Times New Roman" w:hAnsi="Times New Roman" w:cs="Times New Roman"/>
          <w:b/>
          <w:sz w:val="40"/>
          <w:szCs w:val="40"/>
          <w:lang w:val="en-US"/>
        </w:rPr>
        <w:t>S</w:t>
      </w:r>
      <w:r w:rsidRPr="000E6693">
        <w:rPr>
          <w:rFonts w:ascii="Times New Roman" w:hAnsi="Times New Roman" w:cs="Times New Roman"/>
          <w:b/>
          <w:sz w:val="40"/>
          <w:szCs w:val="40"/>
          <w:lang w:val="en-US"/>
        </w:rPr>
        <w:t xml:space="preserve"> VÀ RUBRIC</w:t>
      </w:r>
      <w:r w:rsidR="00B23729" w:rsidRPr="000E6693">
        <w:rPr>
          <w:rFonts w:ascii="Times New Roman" w:hAnsi="Times New Roman" w:cs="Times New Roman"/>
          <w:b/>
          <w:sz w:val="40"/>
          <w:szCs w:val="40"/>
          <w:lang w:val="en-US"/>
        </w:rPr>
        <w:t>S</w:t>
      </w:r>
      <w:r w:rsidRPr="000E6693">
        <w:rPr>
          <w:rFonts w:ascii="Times New Roman" w:hAnsi="Times New Roman" w:cs="Times New Roman"/>
          <w:b/>
          <w:sz w:val="40"/>
          <w:szCs w:val="40"/>
          <w:lang w:val="en-US"/>
        </w:rPr>
        <w:t xml:space="preserve"> MÔN LÝ THUYẾT ĐỒ THỊ</w:t>
      </w:r>
    </w:p>
    <w:p w:rsidR="00B97F22" w:rsidRDefault="00B97F22" w:rsidP="00E862E4">
      <w:pPr>
        <w:spacing w:after="0"/>
        <w:jc w:val="center"/>
        <w:rPr>
          <w:rFonts w:ascii="Times New Roman" w:hAnsi="Times New Roman" w:cs="Times New Roman"/>
          <w:b/>
          <w:sz w:val="40"/>
          <w:szCs w:val="40"/>
          <w:lang w:val="en-US"/>
        </w:rPr>
      </w:pPr>
      <w:r w:rsidRPr="000E6693">
        <w:rPr>
          <w:rFonts w:ascii="Times New Roman" w:hAnsi="Times New Roman" w:cs="Times New Roman"/>
          <w:b/>
          <w:sz w:val="40"/>
          <w:szCs w:val="40"/>
          <w:lang w:val="en-US"/>
        </w:rPr>
        <w:t>(Được chỉnh sửa theo biên bản họ</w:t>
      </w:r>
      <w:r w:rsidR="00D81AC7">
        <w:rPr>
          <w:rFonts w:ascii="Times New Roman" w:hAnsi="Times New Roman" w:cs="Times New Roman"/>
          <w:b/>
          <w:sz w:val="40"/>
          <w:szCs w:val="40"/>
          <w:lang w:val="en-US"/>
        </w:rPr>
        <w:t>p ngày 18</w:t>
      </w:r>
      <w:r w:rsidR="001115C4" w:rsidRPr="000E6693">
        <w:rPr>
          <w:rFonts w:ascii="Times New Roman" w:hAnsi="Times New Roman" w:cs="Times New Roman"/>
          <w:b/>
          <w:sz w:val="40"/>
          <w:szCs w:val="40"/>
          <w:lang w:val="en-US"/>
        </w:rPr>
        <w:t>/</w:t>
      </w:r>
      <w:r w:rsidRPr="000E6693">
        <w:rPr>
          <w:rFonts w:ascii="Times New Roman" w:hAnsi="Times New Roman" w:cs="Times New Roman"/>
          <w:b/>
          <w:sz w:val="40"/>
          <w:szCs w:val="40"/>
          <w:lang w:val="en-US"/>
        </w:rPr>
        <w:t>0</w:t>
      </w:r>
      <w:r w:rsidR="00D81AC7">
        <w:rPr>
          <w:rFonts w:ascii="Times New Roman" w:hAnsi="Times New Roman" w:cs="Times New Roman"/>
          <w:b/>
          <w:sz w:val="40"/>
          <w:szCs w:val="40"/>
          <w:lang w:val="en-US"/>
        </w:rPr>
        <w:t>4</w:t>
      </w:r>
      <w:r w:rsidR="001115C4" w:rsidRPr="000E6693">
        <w:rPr>
          <w:rFonts w:ascii="Times New Roman" w:hAnsi="Times New Roman" w:cs="Times New Roman"/>
          <w:b/>
          <w:sz w:val="40"/>
          <w:szCs w:val="40"/>
          <w:lang w:val="en-US"/>
        </w:rPr>
        <w:t>/2017</w:t>
      </w:r>
      <w:r w:rsidRPr="000E6693">
        <w:rPr>
          <w:rFonts w:ascii="Times New Roman" w:hAnsi="Times New Roman" w:cs="Times New Roman"/>
          <w:b/>
          <w:sz w:val="40"/>
          <w:szCs w:val="40"/>
          <w:lang w:val="en-US"/>
        </w:rPr>
        <w:t>)</w:t>
      </w:r>
    </w:p>
    <w:p w:rsidR="00F14588" w:rsidRPr="000E6693" w:rsidRDefault="00F14588" w:rsidP="00E862E4">
      <w:pPr>
        <w:spacing w:after="0"/>
        <w:jc w:val="center"/>
        <w:rPr>
          <w:rFonts w:ascii="Times New Roman" w:hAnsi="Times New Roman" w:cs="Times New Roman"/>
          <w:b/>
          <w:sz w:val="40"/>
          <w:szCs w:val="40"/>
          <w:lang w:val="en-US"/>
        </w:rPr>
      </w:pPr>
    </w:p>
    <w:tbl>
      <w:tblPr>
        <w:tblStyle w:val="TableGrid"/>
        <w:tblW w:w="15309" w:type="dxa"/>
        <w:tblBorders>
          <w:top w:val="none" w:sz="0" w:space="0" w:color="auto"/>
          <w:bottom w:val="none" w:sz="0" w:space="0" w:color="auto"/>
        </w:tblBorders>
        <w:tblLayout w:type="fixed"/>
        <w:tblLook w:val="0420" w:firstRow="1" w:lastRow="0" w:firstColumn="0" w:lastColumn="0" w:noHBand="0" w:noVBand="1"/>
      </w:tblPr>
      <w:tblGrid>
        <w:gridCol w:w="983"/>
        <w:gridCol w:w="3293"/>
        <w:gridCol w:w="2758"/>
        <w:gridCol w:w="2758"/>
        <w:gridCol w:w="2758"/>
        <w:gridCol w:w="2759"/>
      </w:tblGrid>
      <w:tr w:rsidR="000E6693" w:rsidRPr="00AE7DD9" w:rsidTr="00F14588">
        <w:trPr>
          <w:trHeight w:val="390"/>
          <w:tblHeader/>
        </w:trPr>
        <w:tc>
          <w:tcPr>
            <w:tcW w:w="983" w:type="dxa"/>
            <w:tcBorders>
              <w:top w:val="single" w:sz="4" w:space="0" w:color="auto"/>
              <w:bottom w:val="single" w:sz="4" w:space="0" w:color="auto"/>
            </w:tcBorders>
            <w:noWrap/>
            <w:hideMark/>
          </w:tcPr>
          <w:p w:rsidR="00AB02B8" w:rsidRPr="00FF3423" w:rsidRDefault="00AB02B8" w:rsidP="00DA0C3E">
            <w:pPr>
              <w:jc w:val="center"/>
              <w:rPr>
                <w:rFonts w:asciiTheme="majorHAnsi" w:eastAsia="Times New Roman" w:hAnsiTheme="majorHAnsi" w:cstheme="majorHAnsi"/>
                <w:b/>
                <w:bCs/>
                <w:sz w:val="26"/>
                <w:szCs w:val="26"/>
                <w:lang w:eastAsia="vi-VN"/>
              </w:rPr>
            </w:pPr>
            <w:r w:rsidRPr="00FF3423">
              <w:rPr>
                <w:rFonts w:asciiTheme="majorHAnsi" w:eastAsia="Times New Roman" w:hAnsiTheme="majorHAnsi" w:cstheme="majorHAnsi"/>
                <w:b/>
                <w:sz w:val="26"/>
                <w:szCs w:val="26"/>
                <w:lang w:eastAsia="vi-VN"/>
              </w:rPr>
              <w:t>STT</w:t>
            </w:r>
          </w:p>
        </w:tc>
        <w:tc>
          <w:tcPr>
            <w:tcW w:w="3293" w:type="dxa"/>
            <w:tcBorders>
              <w:top w:val="single" w:sz="4" w:space="0" w:color="auto"/>
              <w:bottom w:val="single" w:sz="4" w:space="0" w:color="auto"/>
            </w:tcBorders>
            <w:hideMark/>
          </w:tcPr>
          <w:p w:rsidR="00AB02B8" w:rsidRPr="00FF3423" w:rsidRDefault="00AB02B8" w:rsidP="00DA0C3E">
            <w:pPr>
              <w:jc w:val="center"/>
              <w:rPr>
                <w:rFonts w:asciiTheme="majorHAnsi" w:eastAsia="Times New Roman" w:hAnsiTheme="majorHAnsi" w:cstheme="majorHAnsi"/>
                <w:b/>
                <w:bCs/>
                <w:sz w:val="26"/>
                <w:szCs w:val="26"/>
                <w:lang w:eastAsia="vi-VN"/>
              </w:rPr>
            </w:pPr>
            <w:r w:rsidRPr="00FF3423">
              <w:rPr>
                <w:rFonts w:asciiTheme="majorHAnsi" w:eastAsia="Times New Roman" w:hAnsiTheme="majorHAnsi" w:cstheme="majorHAnsi"/>
                <w:b/>
                <w:sz w:val="26"/>
                <w:szCs w:val="26"/>
                <w:lang w:eastAsia="vi-VN"/>
              </w:rPr>
              <w:t>Learning Outcomes</w:t>
            </w:r>
          </w:p>
        </w:tc>
        <w:tc>
          <w:tcPr>
            <w:tcW w:w="2758" w:type="dxa"/>
            <w:tcBorders>
              <w:top w:val="single" w:sz="4" w:space="0" w:color="auto"/>
              <w:bottom w:val="single" w:sz="4" w:space="0" w:color="auto"/>
            </w:tcBorders>
            <w:hideMark/>
          </w:tcPr>
          <w:p w:rsidR="00AB02B8" w:rsidRPr="00FF3423" w:rsidRDefault="00AB02B8" w:rsidP="00DA0C3E">
            <w:pPr>
              <w:jc w:val="center"/>
              <w:rPr>
                <w:rFonts w:asciiTheme="majorHAnsi" w:eastAsia="Times New Roman" w:hAnsiTheme="majorHAnsi" w:cstheme="majorHAnsi"/>
                <w:b/>
                <w:bCs/>
                <w:sz w:val="26"/>
                <w:szCs w:val="26"/>
                <w:lang w:eastAsia="vi-VN"/>
              </w:rPr>
            </w:pPr>
            <w:r w:rsidRPr="00FF3423">
              <w:rPr>
                <w:rFonts w:asciiTheme="majorHAnsi" w:eastAsia="Times New Roman" w:hAnsiTheme="majorHAnsi" w:cstheme="majorHAnsi"/>
                <w:b/>
                <w:sz w:val="26"/>
                <w:szCs w:val="26"/>
                <w:lang w:eastAsia="vi-VN"/>
              </w:rPr>
              <w:t>A fail</w:t>
            </w:r>
          </w:p>
        </w:tc>
        <w:tc>
          <w:tcPr>
            <w:tcW w:w="2758" w:type="dxa"/>
            <w:tcBorders>
              <w:top w:val="single" w:sz="4" w:space="0" w:color="auto"/>
              <w:bottom w:val="single" w:sz="4" w:space="0" w:color="auto"/>
            </w:tcBorders>
            <w:hideMark/>
          </w:tcPr>
          <w:p w:rsidR="00AB02B8" w:rsidRPr="00FF3423" w:rsidRDefault="00AB02B8" w:rsidP="00DA0C3E">
            <w:pPr>
              <w:jc w:val="center"/>
              <w:rPr>
                <w:rFonts w:asciiTheme="majorHAnsi" w:eastAsia="Times New Roman" w:hAnsiTheme="majorHAnsi" w:cstheme="majorHAnsi"/>
                <w:b/>
                <w:bCs/>
                <w:sz w:val="26"/>
                <w:szCs w:val="26"/>
                <w:lang w:eastAsia="vi-VN"/>
              </w:rPr>
            </w:pPr>
            <w:r w:rsidRPr="00FF3423">
              <w:rPr>
                <w:rFonts w:asciiTheme="majorHAnsi" w:eastAsia="Times New Roman" w:hAnsiTheme="majorHAnsi" w:cstheme="majorHAnsi"/>
                <w:b/>
                <w:sz w:val="26"/>
                <w:szCs w:val="26"/>
                <w:lang w:eastAsia="vi-VN"/>
              </w:rPr>
              <w:t>B poor</w:t>
            </w:r>
          </w:p>
        </w:tc>
        <w:tc>
          <w:tcPr>
            <w:tcW w:w="2758" w:type="dxa"/>
            <w:tcBorders>
              <w:top w:val="single" w:sz="4" w:space="0" w:color="auto"/>
              <w:bottom w:val="single" w:sz="4" w:space="0" w:color="auto"/>
            </w:tcBorders>
            <w:hideMark/>
          </w:tcPr>
          <w:p w:rsidR="00AB02B8" w:rsidRPr="00FF3423" w:rsidRDefault="00623D3B" w:rsidP="00DA0C3E">
            <w:pPr>
              <w:jc w:val="center"/>
              <w:rPr>
                <w:rFonts w:asciiTheme="majorHAnsi" w:eastAsia="Times New Roman" w:hAnsiTheme="majorHAnsi" w:cstheme="majorHAnsi"/>
                <w:b/>
                <w:bCs/>
                <w:sz w:val="26"/>
                <w:szCs w:val="26"/>
                <w:lang w:eastAsia="vi-VN"/>
              </w:rPr>
            </w:pPr>
            <w:r w:rsidRPr="00FF3423">
              <w:rPr>
                <w:rFonts w:asciiTheme="majorHAnsi" w:eastAsia="Times New Roman" w:hAnsiTheme="majorHAnsi" w:cstheme="majorHAnsi"/>
                <w:b/>
                <w:sz w:val="26"/>
                <w:szCs w:val="26"/>
                <w:lang w:eastAsia="vi-VN"/>
              </w:rPr>
              <w:t>C</w:t>
            </w:r>
            <w:r w:rsidRPr="00FF3423">
              <w:rPr>
                <w:rFonts w:asciiTheme="majorHAnsi" w:eastAsia="Times New Roman" w:hAnsiTheme="majorHAnsi" w:cstheme="majorHAnsi"/>
                <w:b/>
                <w:sz w:val="26"/>
                <w:szCs w:val="26"/>
                <w:lang w:val="en-US" w:eastAsia="vi-VN"/>
              </w:rPr>
              <w:t xml:space="preserve"> </w:t>
            </w:r>
            <w:r w:rsidR="00AB02B8" w:rsidRPr="00FF3423">
              <w:rPr>
                <w:rFonts w:asciiTheme="majorHAnsi" w:eastAsia="Times New Roman" w:hAnsiTheme="majorHAnsi" w:cstheme="majorHAnsi"/>
                <w:b/>
                <w:sz w:val="26"/>
                <w:szCs w:val="26"/>
                <w:lang w:eastAsia="vi-VN"/>
              </w:rPr>
              <w:t>expected</w:t>
            </w:r>
          </w:p>
        </w:tc>
        <w:tc>
          <w:tcPr>
            <w:tcW w:w="2759" w:type="dxa"/>
            <w:tcBorders>
              <w:top w:val="single" w:sz="4" w:space="0" w:color="auto"/>
              <w:bottom w:val="single" w:sz="4" w:space="0" w:color="auto"/>
            </w:tcBorders>
            <w:hideMark/>
          </w:tcPr>
          <w:p w:rsidR="00AB02B8" w:rsidRPr="00FF3423" w:rsidRDefault="00AB02B8" w:rsidP="00DA0C3E">
            <w:pPr>
              <w:jc w:val="center"/>
              <w:rPr>
                <w:rFonts w:asciiTheme="majorHAnsi" w:eastAsia="Times New Roman" w:hAnsiTheme="majorHAnsi" w:cstheme="majorHAnsi"/>
                <w:b/>
                <w:bCs/>
                <w:sz w:val="26"/>
                <w:szCs w:val="26"/>
                <w:lang w:eastAsia="vi-VN"/>
              </w:rPr>
            </w:pPr>
            <w:r w:rsidRPr="00FF3423">
              <w:rPr>
                <w:rFonts w:asciiTheme="majorHAnsi" w:eastAsia="Times New Roman" w:hAnsiTheme="majorHAnsi" w:cstheme="majorHAnsi"/>
                <w:b/>
                <w:sz w:val="26"/>
                <w:szCs w:val="26"/>
                <w:lang w:eastAsia="vi-VN"/>
              </w:rPr>
              <w:t>D excellent</w:t>
            </w:r>
          </w:p>
        </w:tc>
      </w:tr>
      <w:tr w:rsidR="00AE7DD9" w:rsidRPr="00AE7DD9" w:rsidTr="00F14588">
        <w:trPr>
          <w:trHeight w:val="375"/>
        </w:trPr>
        <w:tc>
          <w:tcPr>
            <w:tcW w:w="983" w:type="dxa"/>
            <w:tcBorders>
              <w:top w:val="single" w:sz="4" w:space="0" w:color="auto"/>
              <w:bottom w:val="nil"/>
            </w:tcBorders>
            <w:noWrap/>
            <w:hideMark/>
          </w:tcPr>
          <w:p w:rsidR="00AB02B8" w:rsidRPr="00AE7DD9" w:rsidRDefault="00AB02B8" w:rsidP="00DA0C3E">
            <w:pPr>
              <w:jc w:val="center"/>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t>1</w:t>
            </w:r>
          </w:p>
        </w:tc>
        <w:tc>
          <w:tcPr>
            <w:tcW w:w="3293" w:type="dxa"/>
            <w:tcBorders>
              <w:top w:val="single" w:sz="4" w:space="0" w:color="auto"/>
            </w:tcBorders>
            <w:noWrap/>
            <w:hideMark/>
          </w:tcPr>
          <w:p w:rsidR="00AB02B8" w:rsidRPr="00AE7DD9" w:rsidRDefault="005E7DE0" w:rsidP="005E7DE0">
            <w:pPr>
              <w:rPr>
                <w:rFonts w:asciiTheme="majorHAnsi" w:eastAsia="Times New Roman" w:hAnsiTheme="majorHAnsi" w:cstheme="majorHAnsi"/>
                <w:b/>
                <w:bCs/>
                <w:sz w:val="26"/>
                <w:szCs w:val="26"/>
                <w:lang w:eastAsia="vi-VN"/>
              </w:rPr>
            </w:pPr>
            <w:r w:rsidRPr="00AE7DD9">
              <w:rPr>
                <w:rFonts w:asciiTheme="majorHAnsi" w:eastAsia="Times New Roman" w:hAnsiTheme="majorHAnsi" w:cstheme="majorHAnsi"/>
                <w:b/>
                <w:bCs/>
                <w:sz w:val="26"/>
                <w:szCs w:val="26"/>
                <w:lang w:eastAsia="vi-VN"/>
              </w:rPr>
              <w:t>TRÌNH BÀY</w:t>
            </w:r>
            <w:r w:rsidR="00F70DFB" w:rsidRPr="00AE7DD9">
              <w:rPr>
                <w:rFonts w:asciiTheme="majorHAnsi" w:eastAsia="Times New Roman" w:hAnsiTheme="majorHAnsi" w:cstheme="majorHAnsi"/>
                <w:b/>
                <w:bCs/>
                <w:sz w:val="26"/>
                <w:szCs w:val="26"/>
                <w:lang w:eastAsia="vi-VN"/>
              </w:rPr>
              <w:t xml:space="preserve"> </w:t>
            </w:r>
            <w:r w:rsidR="00FA59B8" w:rsidRPr="00AE7DD9">
              <w:rPr>
                <w:rFonts w:asciiTheme="majorHAnsi" w:eastAsia="Times New Roman" w:hAnsiTheme="majorHAnsi" w:cstheme="majorHAnsi"/>
                <w:b/>
                <w:bCs/>
                <w:sz w:val="26"/>
                <w:szCs w:val="26"/>
                <w:lang w:eastAsia="vi-VN"/>
              </w:rPr>
              <w:t xml:space="preserve">được </w:t>
            </w:r>
            <w:r w:rsidR="00F70DFB" w:rsidRPr="00AE7DD9">
              <w:rPr>
                <w:rFonts w:asciiTheme="majorHAnsi" w:eastAsia="Times New Roman" w:hAnsiTheme="majorHAnsi" w:cstheme="majorHAnsi"/>
                <w:b/>
                <w:bCs/>
                <w:sz w:val="26"/>
                <w:szCs w:val="26"/>
                <w:lang w:eastAsia="vi-VN"/>
              </w:rPr>
              <w:t>các khái niệm cơ bản</w:t>
            </w:r>
            <w:r w:rsidR="00AB02B8" w:rsidRPr="00AE7DD9">
              <w:rPr>
                <w:rFonts w:asciiTheme="majorHAnsi" w:eastAsia="Times New Roman" w:hAnsiTheme="majorHAnsi" w:cstheme="majorHAnsi"/>
                <w:b/>
                <w:bCs/>
                <w:sz w:val="26"/>
                <w:szCs w:val="26"/>
                <w:lang w:eastAsia="vi-VN"/>
              </w:rPr>
              <w:t xml:space="preserve"> về đồ thị :</w:t>
            </w:r>
          </w:p>
        </w:tc>
        <w:tc>
          <w:tcPr>
            <w:tcW w:w="2758" w:type="dxa"/>
            <w:tcBorders>
              <w:top w:val="single" w:sz="4" w:space="0" w:color="auto"/>
            </w:tcBorders>
            <w:noWrap/>
            <w:hideMark/>
          </w:tcPr>
          <w:p w:rsidR="00AB02B8" w:rsidRPr="00AE7DD9" w:rsidRDefault="00AB02B8" w:rsidP="00DA0C3E">
            <w:pPr>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t> </w:t>
            </w:r>
          </w:p>
        </w:tc>
        <w:tc>
          <w:tcPr>
            <w:tcW w:w="2758" w:type="dxa"/>
            <w:tcBorders>
              <w:top w:val="single" w:sz="4" w:space="0" w:color="auto"/>
            </w:tcBorders>
            <w:noWrap/>
            <w:hideMark/>
          </w:tcPr>
          <w:p w:rsidR="00AB02B8" w:rsidRPr="00AE7DD9" w:rsidRDefault="00AB02B8" w:rsidP="00DA0C3E">
            <w:pPr>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t> </w:t>
            </w:r>
          </w:p>
        </w:tc>
        <w:tc>
          <w:tcPr>
            <w:tcW w:w="2758" w:type="dxa"/>
            <w:tcBorders>
              <w:top w:val="single" w:sz="4" w:space="0" w:color="auto"/>
            </w:tcBorders>
            <w:noWrap/>
            <w:hideMark/>
          </w:tcPr>
          <w:p w:rsidR="00AB02B8" w:rsidRPr="00AE7DD9" w:rsidRDefault="00AB02B8" w:rsidP="00DA0C3E">
            <w:pPr>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t> </w:t>
            </w:r>
          </w:p>
        </w:tc>
        <w:tc>
          <w:tcPr>
            <w:tcW w:w="2759" w:type="dxa"/>
            <w:tcBorders>
              <w:top w:val="single" w:sz="4" w:space="0" w:color="auto"/>
            </w:tcBorders>
            <w:noWrap/>
            <w:hideMark/>
          </w:tcPr>
          <w:p w:rsidR="00AB02B8" w:rsidRPr="00AE7DD9" w:rsidRDefault="00AB02B8" w:rsidP="00DA0C3E">
            <w:pPr>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t> </w:t>
            </w:r>
          </w:p>
        </w:tc>
      </w:tr>
      <w:tr w:rsidR="000E6693" w:rsidRPr="00AE7DD9" w:rsidTr="008E0160">
        <w:trPr>
          <w:trHeight w:val="2520"/>
        </w:trPr>
        <w:tc>
          <w:tcPr>
            <w:tcW w:w="983" w:type="dxa"/>
            <w:tcBorders>
              <w:top w:val="nil"/>
              <w:bottom w:val="nil"/>
            </w:tcBorders>
            <w:noWrap/>
            <w:hideMark/>
          </w:tcPr>
          <w:p w:rsidR="00AB02B8" w:rsidRPr="00AE7DD9" w:rsidRDefault="00AB02B8" w:rsidP="00DA0C3E">
            <w:pPr>
              <w:jc w:val="center"/>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t> </w:t>
            </w:r>
          </w:p>
        </w:tc>
        <w:tc>
          <w:tcPr>
            <w:tcW w:w="3293" w:type="dxa"/>
            <w:noWrap/>
            <w:hideMark/>
          </w:tcPr>
          <w:p w:rsidR="00AB02B8" w:rsidRPr="00AE7DD9" w:rsidRDefault="00AB02B8" w:rsidP="00DA0C3E">
            <w:pPr>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t>Các dạng đơn đồ thị đặc biệt : K</w:t>
            </w:r>
            <w:r w:rsidRPr="00AE7DD9">
              <w:rPr>
                <w:rFonts w:asciiTheme="majorHAnsi" w:eastAsia="Times New Roman" w:hAnsiTheme="majorHAnsi" w:cstheme="majorHAnsi"/>
                <w:sz w:val="26"/>
                <w:szCs w:val="26"/>
                <w:vertAlign w:val="subscript"/>
                <w:lang w:eastAsia="vi-VN"/>
              </w:rPr>
              <w:t>n</w:t>
            </w:r>
            <w:r w:rsidRPr="00AE7DD9">
              <w:rPr>
                <w:rFonts w:asciiTheme="majorHAnsi" w:eastAsia="Times New Roman" w:hAnsiTheme="majorHAnsi" w:cstheme="majorHAnsi"/>
                <w:sz w:val="26"/>
                <w:szCs w:val="26"/>
                <w:lang w:eastAsia="vi-VN"/>
              </w:rPr>
              <w:t>, C</w:t>
            </w:r>
            <w:r w:rsidRPr="00AE7DD9">
              <w:rPr>
                <w:rFonts w:asciiTheme="majorHAnsi" w:eastAsia="Times New Roman" w:hAnsiTheme="majorHAnsi" w:cstheme="majorHAnsi"/>
                <w:sz w:val="26"/>
                <w:szCs w:val="26"/>
                <w:vertAlign w:val="subscript"/>
                <w:lang w:eastAsia="vi-VN"/>
              </w:rPr>
              <w:t>n</w:t>
            </w:r>
            <w:r w:rsidRPr="00AE7DD9">
              <w:rPr>
                <w:rFonts w:asciiTheme="majorHAnsi" w:eastAsia="Times New Roman" w:hAnsiTheme="majorHAnsi" w:cstheme="majorHAnsi"/>
                <w:sz w:val="26"/>
                <w:szCs w:val="26"/>
                <w:lang w:eastAsia="vi-VN"/>
              </w:rPr>
              <w:t>, W</w:t>
            </w:r>
            <w:r w:rsidRPr="00AE7DD9">
              <w:rPr>
                <w:rFonts w:asciiTheme="majorHAnsi" w:eastAsia="Times New Roman" w:hAnsiTheme="majorHAnsi" w:cstheme="majorHAnsi"/>
                <w:sz w:val="26"/>
                <w:szCs w:val="26"/>
                <w:vertAlign w:val="subscript"/>
                <w:lang w:eastAsia="vi-VN"/>
              </w:rPr>
              <w:t>n</w:t>
            </w:r>
            <w:r w:rsidRPr="00AE7DD9">
              <w:rPr>
                <w:rFonts w:asciiTheme="majorHAnsi" w:eastAsia="Times New Roman" w:hAnsiTheme="majorHAnsi" w:cstheme="majorHAnsi"/>
                <w:sz w:val="26"/>
                <w:szCs w:val="26"/>
                <w:lang w:eastAsia="vi-VN"/>
              </w:rPr>
              <w:t>, Q</w:t>
            </w:r>
            <w:r w:rsidRPr="00AE7DD9">
              <w:rPr>
                <w:rFonts w:asciiTheme="majorHAnsi" w:eastAsia="Times New Roman" w:hAnsiTheme="majorHAnsi" w:cstheme="majorHAnsi"/>
                <w:sz w:val="26"/>
                <w:szCs w:val="26"/>
                <w:vertAlign w:val="subscript"/>
                <w:lang w:eastAsia="vi-VN"/>
              </w:rPr>
              <w:t>n</w:t>
            </w:r>
          </w:p>
        </w:tc>
        <w:tc>
          <w:tcPr>
            <w:tcW w:w="2758" w:type="dxa"/>
            <w:noWrap/>
            <w:hideMark/>
          </w:tcPr>
          <w:p w:rsidR="00AB02B8" w:rsidRPr="00AE7DD9" w:rsidRDefault="00AB02B8" w:rsidP="00DA0C3E">
            <w:pPr>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t xml:space="preserve">Không vẽ được hình dạng đồ thị, chỉ tính được ít hơn 2 thuật ngữ số cạnh, số đỉnh, bậc các đỉnh </w:t>
            </w:r>
          </w:p>
        </w:tc>
        <w:tc>
          <w:tcPr>
            <w:tcW w:w="2758" w:type="dxa"/>
            <w:noWrap/>
            <w:hideMark/>
          </w:tcPr>
          <w:p w:rsidR="00AB02B8" w:rsidRPr="00AE7DD9" w:rsidRDefault="00AB02B8" w:rsidP="00DA0C3E">
            <w:pPr>
              <w:jc w:val="both"/>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t>Tính đươc 2 trong 3 thuật ngữ số cạnh, số đỉnh, bậc các đỉnh của các đơn đồ thị đặc biệt.</w:t>
            </w:r>
          </w:p>
        </w:tc>
        <w:tc>
          <w:tcPr>
            <w:tcW w:w="2758" w:type="dxa"/>
            <w:noWrap/>
            <w:hideMark/>
          </w:tcPr>
          <w:p w:rsidR="00AB02B8" w:rsidRPr="00AE7DD9" w:rsidRDefault="00AB02B8" w:rsidP="00DA0C3E">
            <w:pPr>
              <w:jc w:val="both"/>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t>Tính đươc số cạnh, số đỉnh, bậc các đỉnh của các đơn đồ thị đặc biệt.</w:t>
            </w:r>
          </w:p>
        </w:tc>
        <w:tc>
          <w:tcPr>
            <w:tcW w:w="2759" w:type="dxa"/>
            <w:noWrap/>
            <w:hideMark/>
          </w:tcPr>
          <w:p w:rsidR="00AB02B8" w:rsidRPr="00AE7DD9" w:rsidRDefault="00AB02B8" w:rsidP="00DA0C3E">
            <w:pPr>
              <w:jc w:val="both"/>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t>Hiểu được các đơn đồ thị nào có các đỉnh cùng bậc</w:t>
            </w:r>
          </w:p>
        </w:tc>
      </w:tr>
      <w:tr w:rsidR="000E6693" w:rsidRPr="00AE7DD9" w:rsidTr="008E0160">
        <w:trPr>
          <w:trHeight w:val="1575"/>
        </w:trPr>
        <w:tc>
          <w:tcPr>
            <w:tcW w:w="983" w:type="dxa"/>
            <w:tcBorders>
              <w:top w:val="nil"/>
              <w:bottom w:val="nil"/>
            </w:tcBorders>
            <w:noWrap/>
            <w:hideMark/>
          </w:tcPr>
          <w:p w:rsidR="00AB02B8" w:rsidRPr="00AE7DD9" w:rsidRDefault="00AB02B8" w:rsidP="00DA0C3E">
            <w:pPr>
              <w:jc w:val="center"/>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t> </w:t>
            </w:r>
          </w:p>
        </w:tc>
        <w:tc>
          <w:tcPr>
            <w:tcW w:w="3293" w:type="dxa"/>
            <w:noWrap/>
            <w:hideMark/>
          </w:tcPr>
          <w:p w:rsidR="00AB02B8" w:rsidRPr="00AE7DD9" w:rsidRDefault="00AB02B8" w:rsidP="00DA0C3E">
            <w:pPr>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t>Biểu diễn đồ thị bằng máy tính</w:t>
            </w:r>
            <w:r w:rsidR="00B97F22" w:rsidRPr="00AE7DD9">
              <w:rPr>
                <w:rFonts w:asciiTheme="majorHAnsi" w:eastAsia="Times New Roman" w:hAnsiTheme="majorHAnsi" w:cstheme="majorHAnsi"/>
                <w:sz w:val="26"/>
                <w:szCs w:val="26"/>
                <w:lang w:eastAsia="vi-VN"/>
              </w:rPr>
              <w:t xml:space="preserve"> bằng danh sách kề, ma trận kề, ma trận liên thuộc</w:t>
            </w:r>
          </w:p>
        </w:tc>
        <w:tc>
          <w:tcPr>
            <w:tcW w:w="2758" w:type="dxa"/>
            <w:hideMark/>
          </w:tcPr>
          <w:p w:rsidR="00AB02B8" w:rsidRPr="00AE7DD9" w:rsidRDefault="00AB02B8" w:rsidP="00DA0C3E">
            <w:pPr>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t>Chỉ biết được một cách biễu diễn đồ thị bằng máy tình</w:t>
            </w:r>
          </w:p>
        </w:tc>
        <w:tc>
          <w:tcPr>
            <w:tcW w:w="2758" w:type="dxa"/>
            <w:hideMark/>
          </w:tcPr>
          <w:p w:rsidR="00AB02B8" w:rsidRPr="00AE7DD9" w:rsidRDefault="00AB02B8" w:rsidP="00DA0C3E">
            <w:pPr>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t>Biểu diễn đồ thị bằng 2 cách</w:t>
            </w:r>
          </w:p>
        </w:tc>
        <w:tc>
          <w:tcPr>
            <w:tcW w:w="2758" w:type="dxa"/>
            <w:noWrap/>
            <w:hideMark/>
          </w:tcPr>
          <w:p w:rsidR="00AB02B8" w:rsidRPr="00AE7DD9" w:rsidRDefault="00AB02B8" w:rsidP="00B97F22">
            <w:pPr>
              <w:jc w:val="both"/>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t>Từ đồ thị G(V,E)</w:t>
            </w:r>
            <w:r w:rsidR="00B97F22" w:rsidRPr="00AE7DD9">
              <w:rPr>
                <w:rFonts w:asciiTheme="majorHAnsi" w:eastAsia="Times New Roman" w:hAnsiTheme="majorHAnsi" w:cstheme="majorHAnsi"/>
                <w:sz w:val="26"/>
                <w:szCs w:val="26"/>
                <w:lang w:eastAsia="vi-VN"/>
              </w:rPr>
              <w:t xml:space="preserve"> </w:t>
            </w:r>
            <w:r w:rsidRPr="00AE7DD9">
              <w:rPr>
                <w:rFonts w:asciiTheme="majorHAnsi" w:eastAsia="Times New Roman" w:hAnsiTheme="majorHAnsi" w:cstheme="majorHAnsi"/>
                <w:sz w:val="26"/>
                <w:szCs w:val="26"/>
                <w:lang w:eastAsia="vi-VN"/>
              </w:rPr>
              <w:t xml:space="preserve">lập được </w:t>
            </w:r>
            <w:r w:rsidR="00B97F22" w:rsidRPr="00AE7DD9">
              <w:rPr>
                <w:rFonts w:asciiTheme="majorHAnsi" w:eastAsia="Times New Roman" w:hAnsiTheme="majorHAnsi" w:cstheme="majorHAnsi"/>
                <w:sz w:val="26"/>
                <w:szCs w:val="26"/>
                <w:lang w:eastAsia="vi-VN"/>
              </w:rPr>
              <w:t>các phương pháp biểu diễn đồ thị trên máy tính</w:t>
            </w:r>
            <w:r w:rsidRPr="00AE7DD9">
              <w:rPr>
                <w:rFonts w:asciiTheme="majorHAnsi" w:eastAsia="Times New Roman" w:hAnsiTheme="majorHAnsi" w:cstheme="majorHAnsi"/>
                <w:sz w:val="26"/>
                <w:szCs w:val="26"/>
                <w:lang w:eastAsia="vi-VN"/>
              </w:rPr>
              <w:t xml:space="preserve"> và ngược lại</w:t>
            </w:r>
          </w:p>
        </w:tc>
        <w:tc>
          <w:tcPr>
            <w:tcW w:w="2759" w:type="dxa"/>
            <w:hideMark/>
          </w:tcPr>
          <w:p w:rsidR="00AB02B8" w:rsidRPr="00AE7DD9" w:rsidRDefault="00AB02B8" w:rsidP="00DA0C3E">
            <w:pPr>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t>Biết lựa cách biểu diễn phù hợp với yêu cầu. Biết cách chuyển đổi</w:t>
            </w:r>
            <w:r w:rsidR="00FF3423">
              <w:rPr>
                <w:rFonts w:asciiTheme="majorHAnsi" w:eastAsia="Times New Roman" w:hAnsiTheme="majorHAnsi" w:cstheme="majorHAnsi"/>
                <w:sz w:val="26"/>
                <w:szCs w:val="26"/>
                <w:lang w:eastAsia="vi-VN"/>
              </w:rPr>
              <w:t xml:space="preserve"> giữa các cách biểu diễn đồ thi</w:t>
            </w:r>
          </w:p>
        </w:tc>
      </w:tr>
      <w:tr w:rsidR="008E0160" w:rsidRPr="00AE7DD9" w:rsidTr="00425BAC">
        <w:trPr>
          <w:trHeight w:val="1575"/>
        </w:trPr>
        <w:tc>
          <w:tcPr>
            <w:tcW w:w="983" w:type="dxa"/>
            <w:tcBorders>
              <w:top w:val="nil"/>
              <w:bottom w:val="nil"/>
            </w:tcBorders>
            <w:noWrap/>
          </w:tcPr>
          <w:p w:rsidR="008E0160" w:rsidRPr="00AE7DD9" w:rsidRDefault="008E0160" w:rsidP="008E0160">
            <w:pPr>
              <w:jc w:val="center"/>
              <w:rPr>
                <w:rFonts w:asciiTheme="majorHAnsi" w:eastAsia="Times New Roman" w:hAnsiTheme="majorHAnsi" w:cstheme="majorHAnsi"/>
                <w:sz w:val="26"/>
                <w:szCs w:val="26"/>
                <w:lang w:eastAsia="vi-VN"/>
              </w:rPr>
            </w:pPr>
          </w:p>
        </w:tc>
        <w:tc>
          <w:tcPr>
            <w:tcW w:w="3293" w:type="dxa"/>
            <w:tcBorders>
              <w:bottom w:val="single" w:sz="4" w:space="0" w:color="auto"/>
            </w:tcBorders>
            <w:noWrap/>
          </w:tcPr>
          <w:p w:rsidR="008E0160" w:rsidRPr="00AE7DD9" w:rsidRDefault="008E0160" w:rsidP="008E0160">
            <w:pPr>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t>Đẳng cấu</w:t>
            </w:r>
          </w:p>
        </w:tc>
        <w:tc>
          <w:tcPr>
            <w:tcW w:w="2758" w:type="dxa"/>
            <w:tcBorders>
              <w:bottom w:val="single" w:sz="4" w:space="0" w:color="auto"/>
            </w:tcBorders>
          </w:tcPr>
          <w:p w:rsidR="008E0160" w:rsidRPr="00AE7DD9" w:rsidRDefault="008E0160" w:rsidP="008E0160">
            <w:pPr>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t>Không nắm được định nghĩa 2 đồ thị đẳng cấu</w:t>
            </w:r>
          </w:p>
        </w:tc>
        <w:tc>
          <w:tcPr>
            <w:tcW w:w="2758" w:type="dxa"/>
            <w:tcBorders>
              <w:bottom w:val="single" w:sz="4" w:space="0" w:color="auto"/>
            </w:tcBorders>
          </w:tcPr>
          <w:p w:rsidR="008E0160" w:rsidRPr="00AE7DD9" w:rsidRDefault="008E0160" w:rsidP="008E0160">
            <w:pPr>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t>Chỉ xác định được các cặp đồ thị đẳng cấu trong các đơn đồ thị đặc biệt.</w:t>
            </w:r>
          </w:p>
        </w:tc>
        <w:tc>
          <w:tcPr>
            <w:tcW w:w="2758" w:type="dxa"/>
            <w:tcBorders>
              <w:bottom w:val="single" w:sz="4" w:space="0" w:color="auto"/>
            </w:tcBorders>
            <w:noWrap/>
          </w:tcPr>
          <w:p w:rsidR="008E0160" w:rsidRPr="00AE7DD9" w:rsidRDefault="008E0160" w:rsidP="008E0160">
            <w:pPr>
              <w:jc w:val="both"/>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t>Xác định được các cặp đồ thị đẳng cấu hay chỉ ra được tính chất khác biệt của các cặp đồ thị không đẳng cấu</w:t>
            </w:r>
          </w:p>
        </w:tc>
        <w:tc>
          <w:tcPr>
            <w:tcW w:w="2759" w:type="dxa"/>
            <w:tcBorders>
              <w:bottom w:val="single" w:sz="4" w:space="0" w:color="auto"/>
            </w:tcBorders>
          </w:tcPr>
          <w:p w:rsidR="008E0160" w:rsidRPr="00AE7DD9" w:rsidRDefault="008E0160" w:rsidP="008E0160">
            <w:pPr>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t>Xác định chính xác ánh xạ đẳng cấu của các cặp đồ thị đẳng cấu.</w:t>
            </w:r>
          </w:p>
        </w:tc>
      </w:tr>
      <w:tr w:rsidR="008E0160" w:rsidRPr="00AE7DD9" w:rsidTr="00425BAC">
        <w:trPr>
          <w:trHeight w:val="1575"/>
        </w:trPr>
        <w:tc>
          <w:tcPr>
            <w:tcW w:w="983" w:type="dxa"/>
            <w:tcBorders>
              <w:top w:val="nil"/>
              <w:bottom w:val="nil"/>
            </w:tcBorders>
            <w:noWrap/>
          </w:tcPr>
          <w:p w:rsidR="008E0160" w:rsidRPr="00AE7DD9" w:rsidRDefault="008E0160" w:rsidP="008E0160">
            <w:pPr>
              <w:jc w:val="center"/>
              <w:rPr>
                <w:rFonts w:asciiTheme="majorHAnsi" w:eastAsia="Times New Roman" w:hAnsiTheme="majorHAnsi" w:cstheme="majorHAnsi"/>
                <w:sz w:val="26"/>
                <w:szCs w:val="26"/>
                <w:lang w:eastAsia="vi-VN"/>
              </w:rPr>
            </w:pPr>
          </w:p>
        </w:tc>
        <w:tc>
          <w:tcPr>
            <w:tcW w:w="3293" w:type="dxa"/>
            <w:tcBorders>
              <w:top w:val="single" w:sz="4" w:space="0" w:color="auto"/>
              <w:bottom w:val="single" w:sz="4" w:space="0" w:color="auto"/>
            </w:tcBorders>
            <w:noWrap/>
          </w:tcPr>
          <w:p w:rsidR="008E0160" w:rsidRPr="00AE7DD9" w:rsidRDefault="008E0160" w:rsidP="008E0160">
            <w:pPr>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t>Đồ thị phẳng</w:t>
            </w:r>
          </w:p>
        </w:tc>
        <w:tc>
          <w:tcPr>
            <w:tcW w:w="2758" w:type="dxa"/>
            <w:tcBorders>
              <w:top w:val="single" w:sz="4" w:space="0" w:color="auto"/>
              <w:bottom w:val="single" w:sz="4" w:space="0" w:color="auto"/>
            </w:tcBorders>
          </w:tcPr>
          <w:p w:rsidR="008E0160" w:rsidRPr="00AE7DD9" w:rsidRDefault="008E0160" w:rsidP="008E0160">
            <w:pPr>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t>Chỉ nhận biết được đồ thị phằng  khi đồ thị được vẽ các cạnh không cắt nhau</w:t>
            </w:r>
          </w:p>
        </w:tc>
        <w:tc>
          <w:tcPr>
            <w:tcW w:w="2758" w:type="dxa"/>
            <w:tcBorders>
              <w:top w:val="single" w:sz="4" w:space="0" w:color="auto"/>
              <w:bottom w:val="single" w:sz="4" w:space="0" w:color="auto"/>
            </w:tcBorders>
          </w:tcPr>
          <w:p w:rsidR="008E0160" w:rsidRPr="00AE7DD9" w:rsidRDefault="008E0160" w:rsidP="008E0160">
            <w:pPr>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t>Chỉ biết được đồ thị phẳng bằng cách dời  các đỉnh đồ thị, không biết cách xác định đồ thị không phẳng</w:t>
            </w:r>
          </w:p>
        </w:tc>
        <w:tc>
          <w:tcPr>
            <w:tcW w:w="2758" w:type="dxa"/>
            <w:tcBorders>
              <w:top w:val="single" w:sz="4" w:space="0" w:color="auto"/>
              <w:bottom w:val="single" w:sz="4" w:space="0" w:color="auto"/>
            </w:tcBorders>
            <w:noWrap/>
          </w:tcPr>
          <w:p w:rsidR="008E0160" w:rsidRPr="00AE7DD9" w:rsidRDefault="008E0160" w:rsidP="008E0160">
            <w:pPr>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t>Vận dụng được các công thức hay tìm được đồ thị con K5 hay K3,3 để xác định đồ thị không phẳng</w:t>
            </w:r>
          </w:p>
        </w:tc>
        <w:tc>
          <w:tcPr>
            <w:tcW w:w="2759" w:type="dxa"/>
            <w:tcBorders>
              <w:top w:val="single" w:sz="4" w:space="0" w:color="auto"/>
              <w:bottom w:val="single" w:sz="4" w:space="0" w:color="auto"/>
            </w:tcBorders>
          </w:tcPr>
          <w:p w:rsidR="008E0160" w:rsidRPr="00AE7DD9" w:rsidRDefault="008E0160" w:rsidP="008E0160">
            <w:pPr>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t>Sử dụng được phép chia cạnh và đồng phôi để xác định đồ thị không phẳng</w:t>
            </w:r>
          </w:p>
        </w:tc>
      </w:tr>
      <w:tr w:rsidR="000E6693" w:rsidRPr="00AE7DD9" w:rsidTr="00425BAC">
        <w:trPr>
          <w:trHeight w:val="2194"/>
        </w:trPr>
        <w:tc>
          <w:tcPr>
            <w:tcW w:w="983" w:type="dxa"/>
            <w:tcBorders>
              <w:top w:val="nil"/>
              <w:bottom w:val="nil"/>
            </w:tcBorders>
            <w:noWrap/>
            <w:hideMark/>
          </w:tcPr>
          <w:p w:rsidR="00AB02B8" w:rsidRPr="00AE7DD9" w:rsidRDefault="00AB02B8" w:rsidP="00DA0C3E">
            <w:pPr>
              <w:jc w:val="center"/>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lastRenderedPageBreak/>
              <w:t> </w:t>
            </w:r>
          </w:p>
        </w:tc>
        <w:tc>
          <w:tcPr>
            <w:tcW w:w="3293" w:type="dxa"/>
            <w:tcBorders>
              <w:top w:val="single" w:sz="4" w:space="0" w:color="auto"/>
            </w:tcBorders>
            <w:noWrap/>
            <w:hideMark/>
          </w:tcPr>
          <w:p w:rsidR="00AB02B8" w:rsidRPr="00AE7DD9" w:rsidRDefault="00AB02B8" w:rsidP="00DA0C3E">
            <w:pPr>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t>Liên thông</w:t>
            </w:r>
          </w:p>
        </w:tc>
        <w:tc>
          <w:tcPr>
            <w:tcW w:w="2758" w:type="dxa"/>
            <w:tcBorders>
              <w:top w:val="single" w:sz="4" w:space="0" w:color="auto"/>
            </w:tcBorders>
            <w:hideMark/>
          </w:tcPr>
          <w:p w:rsidR="00AB02B8" w:rsidRPr="00AE7DD9" w:rsidRDefault="00AB02B8" w:rsidP="00DA0C3E">
            <w:pPr>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t>Chỉ xác định được tính liên thông trên đồ thị vô hướng, không xác định được tính liên thông mạnh trên đồ thị có hướng, liệt kê không đầy đủ đỉnh khớp, cạnh cầu</w:t>
            </w:r>
          </w:p>
        </w:tc>
        <w:tc>
          <w:tcPr>
            <w:tcW w:w="2758" w:type="dxa"/>
            <w:tcBorders>
              <w:top w:val="single" w:sz="4" w:space="0" w:color="auto"/>
            </w:tcBorders>
            <w:hideMark/>
          </w:tcPr>
          <w:p w:rsidR="00AB02B8" w:rsidRPr="00AE7DD9" w:rsidRDefault="00AB02B8" w:rsidP="00DA0C3E">
            <w:pPr>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t>Xác định được tính liên thông của đồ thị nhưng liệt kê không dầy đủ đỉnh khớp, cạnh cầu</w:t>
            </w:r>
          </w:p>
        </w:tc>
        <w:tc>
          <w:tcPr>
            <w:tcW w:w="2758" w:type="dxa"/>
            <w:tcBorders>
              <w:top w:val="single" w:sz="4" w:space="0" w:color="auto"/>
            </w:tcBorders>
            <w:hideMark/>
          </w:tcPr>
          <w:p w:rsidR="00AB02B8" w:rsidRPr="00AE7DD9" w:rsidRDefault="00AB02B8" w:rsidP="00DA0C3E">
            <w:pPr>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t>Xác định được tính liên thông của đồ thị vô hướng, liên thông mạnh, liên thông yếu của đồ thị có hướng. Tìm được tất cả đỉnh khớp và cạnh cầu</w:t>
            </w:r>
          </w:p>
        </w:tc>
        <w:tc>
          <w:tcPr>
            <w:tcW w:w="2759" w:type="dxa"/>
            <w:tcBorders>
              <w:top w:val="single" w:sz="4" w:space="0" w:color="auto"/>
            </w:tcBorders>
            <w:hideMark/>
          </w:tcPr>
          <w:p w:rsidR="00AB02B8" w:rsidRPr="00AE7DD9" w:rsidRDefault="00AB02B8" w:rsidP="00DA0C3E">
            <w:pPr>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t>Biết cách định hướng để đồ thị vô hướng thành đồ thị có hướng liên thông mạnh</w:t>
            </w:r>
          </w:p>
        </w:tc>
      </w:tr>
      <w:tr w:rsidR="000E6693" w:rsidRPr="00AE7DD9" w:rsidTr="008E0160">
        <w:trPr>
          <w:trHeight w:val="765"/>
        </w:trPr>
        <w:tc>
          <w:tcPr>
            <w:tcW w:w="983" w:type="dxa"/>
            <w:tcBorders>
              <w:top w:val="nil"/>
              <w:bottom w:val="single" w:sz="4" w:space="0" w:color="auto"/>
            </w:tcBorders>
            <w:noWrap/>
            <w:hideMark/>
          </w:tcPr>
          <w:p w:rsidR="00AB02B8" w:rsidRPr="00AE7DD9" w:rsidRDefault="00AB02B8" w:rsidP="00DA0C3E">
            <w:pPr>
              <w:jc w:val="center"/>
              <w:rPr>
                <w:rFonts w:asciiTheme="majorHAnsi" w:eastAsia="Times New Roman" w:hAnsiTheme="majorHAnsi" w:cstheme="majorHAnsi"/>
                <w:sz w:val="26"/>
                <w:szCs w:val="26"/>
                <w:lang w:eastAsia="vi-VN"/>
              </w:rPr>
            </w:pPr>
          </w:p>
        </w:tc>
        <w:tc>
          <w:tcPr>
            <w:tcW w:w="3293" w:type="dxa"/>
            <w:hideMark/>
          </w:tcPr>
          <w:p w:rsidR="00AB02B8" w:rsidRPr="00AE7DD9" w:rsidRDefault="005E7DE0" w:rsidP="005E7DE0">
            <w:pPr>
              <w:rPr>
                <w:rFonts w:asciiTheme="majorHAnsi" w:eastAsia="Times New Roman" w:hAnsiTheme="majorHAnsi" w:cstheme="majorHAnsi"/>
                <w:sz w:val="26"/>
                <w:szCs w:val="26"/>
                <w:lang w:eastAsia="vi-VN"/>
              </w:rPr>
            </w:pPr>
            <w:r w:rsidRPr="00AE7DD9">
              <w:rPr>
                <w:rFonts w:asciiTheme="majorHAnsi" w:hAnsiTheme="majorHAnsi" w:cstheme="majorHAnsi"/>
                <w:sz w:val="26"/>
                <w:szCs w:val="26"/>
              </w:rPr>
              <w:t>D</w:t>
            </w:r>
            <w:r w:rsidR="00B97F22" w:rsidRPr="00AE7DD9">
              <w:rPr>
                <w:rFonts w:asciiTheme="majorHAnsi" w:hAnsiTheme="majorHAnsi" w:cstheme="majorHAnsi"/>
                <w:sz w:val="26"/>
                <w:szCs w:val="26"/>
              </w:rPr>
              <w:t xml:space="preserve">uyệt </w:t>
            </w:r>
            <w:r w:rsidRPr="00AE7DD9">
              <w:rPr>
                <w:rFonts w:asciiTheme="majorHAnsi" w:hAnsiTheme="majorHAnsi" w:cstheme="majorHAnsi"/>
                <w:sz w:val="26"/>
                <w:szCs w:val="26"/>
              </w:rPr>
              <w:t xml:space="preserve">đồ thị </w:t>
            </w:r>
            <w:r w:rsidR="00B97F22" w:rsidRPr="00AE7DD9">
              <w:rPr>
                <w:rFonts w:asciiTheme="majorHAnsi" w:hAnsiTheme="majorHAnsi" w:cstheme="majorHAnsi"/>
                <w:sz w:val="26"/>
                <w:szCs w:val="26"/>
              </w:rPr>
              <w:t>theo chiều rộng và chiều sâu</w:t>
            </w:r>
            <w:r w:rsidRPr="00AE7DD9">
              <w:rPr>
                <w:rFonts w:asciiTheme="majorHAnsi" w:hAnsiTheme="majorHAnsi" w:cstheme="majorHAnsi"/>
                <w:sz w:val="26"/>
                <w:szCs w:val="26"/>
              </w:rPr>
              <w:t>.</w:t>
            </w:r>
            <w:r w:rsidR="00B97F22" w:rsidRPr="00AE7DD9">
              <w:rPr>
                <w:rFonts w:asciiTheme="majorHAnsi" w:eastAsia="Times New Roman" w:hAnsiTheme="majorHAnsi" w:cstheme="majorHAnsi"/>
                <w:sz w:val="26"/>
                <w:szCs w:val="26"/>
                <w:lang w:eastAsia="vi-VN"/>
              </w:rPr>
              <w:t xml:space="preserve"> </w:t>
            </w:r>
          </w:p>
        </w:tc>
        <w:tc>
          <w:tcPr>
            <w:tcW w:w="2758" w:type="dxa"/>
            <w:noWrap/>
            <w:hideMark/>
          </w:tcPr>
          <w:p w:rsidR="00AB02B8" w:rsidRPr="00AE7DD9" w:rsidRDefault="00AB02B8" w:rsidP="005E7DE0">
            <w:pPr>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t> </w:t>
            </w:r>
            <w:r w:rsidR="00135445" w:rsidRPr="00AE7DD9">
              <w:rPr>
                <w:rFonts w:asciiTheme="majorHAnsi" w:eastAsia="Times New Roman" w:hAnsiTheme="majorHAnsi" w:cstheme="majorHAnsi"/>
                <w:sz w:val="26"/>
                <w:szCs w:val="26"/>
                <w:lang w:eastAsia="vi-VN"/>
              </w:rPr>
              <w:t>Không biết</w:t>
            </w:r>
            <w:r w:rsidR="005E7DE0" w:rsidRPr="00AE7DD9">
              <w:rPr>
                <w:rFonts w:asciiTheme="majorHAnsi" w:hAnsiTheme="majorHAnsi" w:cstheme="majorHAnsi"/>
                <w:sz w:val="26"/>
                <w:szCs w:val="26"/>
              </w:rPr>
              <w:t xml:space="preserve"> sử dụng cơ chế Stack và Queue trong các phép duyệt đồ thị</w:t>
            </w:r>
          </w:p>
        </w:tc>
        <w:tc>
          <w:tcPr>
            <w:tcW w:w="2758" w:type="dxa"/>
            <w:noWrap/>
            <w:hideMark/>
          </w:tcPr>
          <w:p w:rsidR="00AB02B8" w:rsidRPr="00AE7DD9" w:rsidRDefault="00AB02B8" w:rsidP="00DA0C3E">
            <w:pPr>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t> </w:t>
            </w:r>
            <w:r w:rsidR="00135445" w:rsidRPr="00AE7DD9">
              <w:rPr>
                <w:rFonts w:asciiTheme="majorHAnsi" w:eastAsia="Times New Roman" w:hAnsiTheme="majorHAnsi" w:cstheme="majorHAnsi"/>
                <w:sz w:val="26"/>
                <w:szCs w:val="26"/>
                <w:lang w:eastAsia="vi-VN"/>
              </w:rPr>
              <w:t>Chỉ liệt kê chính xác 50% các đỉnh trong phép duyệt</w:t>
            </w:r>
          </w:p>
        </w:tc>
        <w:tc>
          <w:tcPr>
            <w:tcW w:w="2758" w:type="dxa"/>
            <w:noWrap/>
            <w:hideMark/>
          </w:tcPr>
          <w:p w:rsidR="00AB02B8" w:rsidRPr="00AE7DD9" w:rsidRDefault="002B1C27" w:rsidP="00DA0C3E">
            <w:pPr>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t>Liệt kê được tất cả các đỉnh trong phép duyệt chiều rộng hay chiều sâu</w:t>
            </w:r>
          </w:p>
        </w:tc>
        <w:tc>
          <w:tcPr>
            <w:tcW w:w="2759" w:type="dxa"/>
            <w:noWrap/>
            <w:hideMark/>
          </w:tcPr>
          <w:p w:rsidR="00AB02B8" w:rsidRPr="00AE7DD9" w:rsidRDefault="00AB02B8" w:rsidP="00DA0C3E">
            <w:pPr>
              <w:rPr>
                <w:rFonts w:asciiTheme="majorHAnsi" w:eastAsia="Times New Roman" w:hAnsiTheme="majorHAnsi" w:cstheme="majorHAnsi"/>
                <w:sz w:val="26"/>
                <w:szCs w:val="26"/>
                <w:lang w:eastAsia="vi-VN"/>
              </w:rPr>
            </w:pPr>
            <w:r w:rsidRPr="00AE7DD9">
              <w:rPr>
                <w:rFonts w:asciiTheme="majorHAnsi" w:eastAsia="Times New Roman" w:hAnsiTheme="majorHAnsi" w:cstheme="majorHAnsi"/>
                <w:sz w:val="26"/>
                <w:szCs w:val="26"/>
                <w:lang w:eastAsia="vi-VN"/>
              </w:rPr>
              <w:t> </w:t>
            </w:r>
            <w:r w:rsidR="00022AE2" w:rsidRPr="00AE7DD9">
              <w:rPr>
                <w:rFonts w:asciiTheme="majorHAnsi" w:eastAsia="Times New Roman" w:hAnsiTheme="majorHAnsi" w:cstheme="majorHAnsi"/>
                <w:sz w:val="26"/>
                <w:szCs w:val="26"/>
                <w:lang w:eastAsia="vi-VN"/>
              </w:rPr>
              <w:t>Vận dụng được thuật toán duyệt đồ thị để kiểm tra tính liên thông, phát hiện chu trình, định hướng đồ thị</w:t>
            </w:r>
          </w:p>
        </w:tc>
      </w:tr>
      <w:tr w:rsidR="000E6693" w:rsidRPr="00AE7DD9" w:rsidTr="008E0160">
        <w:trPr>
          <w:trHeight w:val="765"/>
        </w:trPr>
        <w:tc>
          <w:tcPr>
            <w:tcW w:w="983" w:type="dxa"/>
            <w:tcBorders>
              <w:top w:val="single" w:sz="4" w:space="0" w:color="auto"/>
            </w:tcBorders>
            <w:noWrap/>
          </w:tcPr>
          <w:p w:rsidR="00AB02B8" w:rsidRPr="00AE7DD9" w:rsidRDefault="005E7DE0" w:rsidP="00DA0C3E">
            <w:pPr>
              <w:jc w:val="center"/>
              <w:rPr>
                <w:rFonts w:asciiTheme="majorHAnsi" w:eastAsia="Times New Roman" w:hAnsiTheme="majorHAnsi" w:cstheme="majorHAnsi"/>
                <w:sz w:val="26"/>
                <w:szCs w:val="26"/>
                <w:lang w:val="en-US" w:eastAsia="vi-VN"/>
              </w:rPr>
            </w:pPr>
            <w:r w:rsidRPr="00AE7DD9">
              <w:rPr>
                <w:rFonts w:asciiTheme="majorHAnsi" w:eastAsia="Times New Roman" w:hAnsiTheme="majorHAnsi" w:cstheme="majorHAnsi"/>
                <w:sz w:val="26"/>
                <w:szCs w:val="26"/>
                <w:lang w:val="en-US" w:eastAsia="vi-VN"/>
              </w:rPr>
              <w:t>2</w:t>
            </w:r>
          </w:p>
        </w:tc>
        <w:tc>
          <w:tcPr>
            <w:tcW w:w="3293" w:type="dxa"/>
          </w:tcPr>
          <w:p w:rsidR="00AB02B8" w:rsidRPr="00AE7DD9" w:rsidRDefault="00364E28" w:rsidP="00786115">
            <w:pPr>
              <w:rPr>
                <w:rFonts w:asciiTheme="majorHAnsi" w:eastAsia="Times New Roman" w:hAnsiTheme="majorHAnsi" w:cstheme="majorHAnsi"/>
                <w:sz w:val="26"/>
                <w:szCs w:val="26"/>
                <w:lang w:val="en-US" w:eastAsia="vi-VN"/>
              </w:rPr>
            </w:pPr>
            <w:r w:rsidRPr="00AE7DD9">
              <w:rPr>
                <w:rFonts w:asciiTheme="majorHAnsi" w:eastAsia="Times New Roman" w:hAnsiTheme="majorHAnsi" w:cstheme="majorHAnsi"/>
                <w:sz w:val="26"/>
                <w:szCs w:val="26"/>
                <w:lang w:val="en-US" w:eastAsia="vi-VN"/>
              </w:rPr>
              <w:t>XÁC ĐỊNH Đ</w:t>
            </w:r>
            <w:r w:rsidR="00786115" w:rsidRPr="00AE7DD9">
              <w:rPr>
                <w:rFonts w:asciiTheme="majorHAnsi" w:eastAsia="Times New Roman" w:hAnsiTheme="majorHAnsi" w:cstheme="majorHAnsi"/>
                <w:sz w:val="26"/>
                <w:szCs w:val="26"/>
                <w:lang w:val="en-US" w:eastAsia="vi-VN"/>
              </w:rPr>
              <w:t>ÚNG</w:t>
            </w:r>
            <w:r w:rsidRPr="00AE7DD9">
              <w:rPr>
                <w:rFonts w:asciiTheme="majorHAnsi" w:eastAsia="Times New Roman" w:hAnsiTheme="majorHAnsi" w:cstheme="majorHAnsi"/>
                <w:sz w:val="26"/>
                <w:szCs w:val="26"/>
                <w:lang w:val="en-US" w:eastAsia="vi-VN"/>
              </w:rPr>
              <w:t xml:space="preserve"> ĐỒ THỊ EULER, ĐỒ THỊ HAMILTON</w:t>
            </w:r>
          </w:p>
        </w:tc>
        <w:tc>
          <w:tcPr>
            <w:tcW w:w="2758" w:type="dxa"/>
            <w:noWrap/>
          </w:tcPr>
          <w:p w:rsidR="00AB02B8" w:rsidRPr="00AE7DD9" w:rsidRDefault="002B1C27" w:rsidP="00DA0C3E">
            <w:pPr>
              <w:rPr>
                <w:rFonts w:asciiTheme="majorHAnsi" w:eastAsia="Times New Roman" w:hAnsiTheme="majorHAnsi" w:cstheme="majorHAnsi"/>
                <w:sz w:val="26"/>
                <w:szCs w:val="26"/>
                <w:lang w:val="en-US" w:eastAsia="vi-VN"/>
              </w:rPr>
            </w:pPr>
            <w:r w:rsidRPr="00AE7DD9">
              <w:rPr>
                <w:rFonts w:asciiTheme="majorHAnsi" w:eastAsia="Times New Roman" w:hAnsiTheme="majorHAnsi" w:cstheme="majorHAnsi"/>
                <w:sz w:val="26"/>
                <w:szCs w:val="26"/>
                <w:lang w:val="en-US" w:eastAsia="vi-VN"/>
              </w:rPr>
              <w:t>Không nhận biết đồ thị Euler, Hamilton</w:t>
            </w:r>
          </w:p>
        </w:tc>
        <w:tc>
          <w:tcPr>
            <w:tcW w:w="2758" w:type="dxa"/>
            <w:noWrap/>
          </w:tcPr>
          <w:p w:rsidR="00AB02B8" w:rsidRPr="00AE7DD9" w:rsidRDefault="002B1C27" w:rsidP="00DA0C3E">
            <w:pPr>
              <w:rPr>
                <w:rFonts w:asciiTheme="majorHAnsi" w:eastAsia="Times New Roman" w:hAnsiTheme="majorHAnsi" w:cstheme="majorHAnsi"/>
                <w:sz w:val="26"/>
                <w:szCs w:val="26"/>
                <w:lang w:val="en-US" w:eastAsia="vi-VN"/>
              </w:rPr>
            </w:pPr>
            <w:r w:rsidRPr="00AE7DD9">
              <w:rPr>
                <w:rFonts w:asciiTheme="majorHAnsi" w:eastAsia="Times New Roman" w:hAnsiTheme="majorHAnsi" w:cstheme="majorHAnsi"/>
                <w:sz w:val="26"/>
                <w:szCs w:val="26"/>
                <w:lang w:val="en-US" w:eastAsia="vi-VN"/>
              </w:rPr>
              <w:t>Xác định được đồ thị Euler/Hamilton nhưng không tìm được chu trình hay đường đi</w:t>
            </w:r>
          </w:p>
        </w:tc>
        <w:tc>
          <w:tcPr>
            <w:tcW w:w="2758" w:type="dxa"/>
            <w:noWrap/>
          </w:tcPr>
          <w:p w:rsidR="00AB02B8" w:rsidRPr="00AE7DD9" w:rsidRDefault="002B1C27" w:rsidP="00DA0C3E">
            <w:pPr>
              <w:rPr>
                <w:rFonts w:asciiTheme="majorHAnsi" w:eastAsia="Times New Roman" w:hAnsiTheme="majorHAnsi" w:cstheme="majorHAnsi"/>
                <w:sz w:val="26"/>
                <w:szCs w:val="26"/>
                <w:lang w:val="en-US" w:eastAsia="vi-VN"/>
              </w:rPr>
            </w:pPr>
            <w:r w:rsidRPr="00AE7DD9">
              <w:rPr>
                <w:rFonts w:asciiTheme="majorHAnsi" w:eastAsia="Times New Roman" w:hAnsiTheme="majorHAnsi" w:cstheme="majorHAnsi"/>
                <w:sz w:val="26"/>
                <w:szCs w:val="26"/>
                <w:lang w:val="en-US" w:eastAsia="vi-VN"/>
              </w:rPr>
              <w:t>Tìm được chu trình/đường đi Euler/Hamilton</w:t>
            </w:r>
            <w:r w:rsidR="00583F24">
              <w:rPr>
                <w:rFonts w:asciiTheme="majorHAnsi" w:eastAsia="Times New Roman" w:hAnsiTheme="majorHAnsi" w:cstheme="majorHAnsi"/>
                <w:sz w:val="26"/>
                <w:szCs w:val="26"/>
                <w:lang w:val="en-US" w:eastAsia="vi-VN"/>
              </w:rPr>
              <w:t xml:space="preserve"> bằng quan sát</w:t>
            </w:r>
            <w:r w:rsidRPr="00AE7DD9">
              <w:rPr>
                <w:rFonts w:asciiTheme="majorHAnsi" w:eastAsia="Times New Roman" w:hAnsiTheme="majorHAnsi" w:cstheme="majorHAnsi"/>
                <w:sz w:val="26"/>
                <w:szCs w:val="26"/>
                <w:lang w:val="en-US" w:eastAsia="vi-VN"/>
              </w:rPr>
              <w:t xml:space="preserve"> </w:t>
            </w:r>
          </w:p>
        </w:tc>
        <w:tc>
          <w:tcPr>
            <w:tcW w:w="2759" w:type="dxa"/>
            <w:noWrap/>
          </w:tcPr>
          <w:p w:rsidR="00AB02B8" w:rsidRPr="00AE7DD9" w:rsidRDefault="002B1C27" w:rsidP="00DA0C3E">
            <w:pPr>
              <w:rPr>
                <w:rFonts w:asciiTheme="majorHAnsi" w:eastAsia="Times New Roman" w:hAnsiTheme="majorHAnsi" w:cstheme="majorHAnsi"/>
                <w:sz w:val="26"/>
                <w:szCs w:val="26"/>
                <w:lang w:val="en-US" w:eastAsia="vi-VN"/>
              </w:rPr>
            </w:pPr>
            <w:r w:rsidRPr="00AE7DD9">
              <w:rPr>
                <w:rFonts w:asciiTheme="majorHAnsi" w:eastAsia="Times New Roman" w:hAnsiTheme="majorHAnsi" w:cstheme="majorHAnsi"/>
                <w:sz w:val="26"/>
                <w:szCs w:val="26"/>
                <w:lang w:val="en-US" w:eastAsia="vi-VN"/>
              </w:rPr>
              <w:t xml:space="preserve">Biết vận dụng </w:t>
            </w:r>
            <w:r w:rsidR="0082238E" w:rsidRPr="00AE7DD9">
              <w:rPr>
                <w:rFonts w:asciiTheme="majorHAnsi" w:eastAsia="Times New Roman" w:hAnsiTheme="majorHAnsi" w:cstheme="majorHAnsi"/>
                <w:sz w:val="26"/>
                <w:szCs w:val="26"/>
                <w:lang w:val="en-US" w:eastAsia="vi-VN"/>
              </w:rPr>
              <w:t>thê</w:t>
            </w:r>
            <w:r w:rsidRPr="00AE7DD9">
              <w:rPr>
                <w:rFonts w:asciiTheme="majorHAnsi" w:eastAsia="Times New Roman" w:hAnsiTheme="majorHAnsi" w:cstheme="majorHAnsi"/>
                <w:sz w:val="26"/>
                <w:szCs w:val="26"/>
                <w:lang w:val="en-US" w:eastAsia="vi-VN"/>
              </w:rPr>
              <w:t>m hoặc bớt 1 cạnh trên đồ thị nửa Euler thành đồ thị Euler</w:t>
            </w:r>
          </w:p>
        </w:tc>
      </w:tr>
      <w:tr w:rsidR="000E6693" w:rsidRPr="00AE7DD9" w:rsidTr="008E0160">
        <w:trPr>
          <w:trHeight w:val="765"/>
        </w:trPr>
        <w:tc>
          <w:tcPr>
            <w:tcW w:w="983" w:type="dxa"/>
            <w:noWrap/>
          </w:tcPr>
          <w:p w:rsidR="00364E28" w:rsidRPr="00AE7DD9" w:rsidRDefault="005E7DE0" w:rsidP="00DA0C3E">
            <w:pPr>
              <w:jc w:val="center"/>
              <w:rPr>
                <w:rFonts w:asciiTheme="majorHAnsi" w:eastAsia="Times New Roman" w:hAnsiTheme="majorHAnsi" w:cstheme="majorHAnsi"/>
                <w:sz w:val="26"/>
                <w:szCs w:val="26"/>
                <w:lang w:val="en-US" w:eastAsia="vi-VN"/>
              </w:rPr>
            </w:pPr>
            <w:r w:rsidRPr="00AE7DD9">
              <w:rPr>
                <w:rFonts w:asciiTheme="majorHAnsi" w:eastAsia="Times New Roman" w:hAnsiTheme="majorHAnsi" w:cstheme="majorHAnsi"/>
                <w:sz w:val="26"/>
                <w:szCs w:val="26"/>
                <w:lang w:val="en-US" w:eastAsia="vi-VN"/>
              </w:rPr>
              <w:t>3</w:t>
            </w:r>
          </w:p>
        </w:tc>
        <w:tc>
          <w:tcPr>
            <w:tcW w:w="3293" w:type="dxa"/>
          </w:tcPr>
          <w:p w:rsidR="00364E28" w:rsidRPr="00AE7DD9" w:rsidRDefault="008053E6" w:rsidP="00DA0C3E">
            <w:pPr>
              <w:rPr>
                <w:rFonts w:asciiTheme="majorHAnsi" w:eastAsia="Times New Roman" w:hAnsiTheme="majorHAnsi" w:cstheme="majorHAnsi"/>
                <w:sz w:val="26"/>
                <w:szCs w:val="26"/>
                <w:lang w:val="en-US" w:eastAsia="vi-VN"/>
              </w:rPr>
            </w:pPr>
            <w:r>
              <w:rPr>
                <w:rFonts w:asciiTheme="majorHAnsi" w:eastAsia="Times New Roman" w:hAnsiTheme="majorHAnsi" w:cstheme="majorHAnsi"/>
                <w:sz w:val="26"/>
                <w:szCs w:val="26"/>
                <w:lang w:val="en-US" w:eastAsia="vi-VN"/>
              </w:rPr>
              <w:t>TÌM ĐƯỢC</w:t>
            </w:r>
            <w:r w:rsidR="00364E28" w:rsidRPr="00AE7DD9">
              <w:rPr>
                <w:rFonts w:asciiTheme="majorHAnsi" w:eastAsia="Times New Roman" w:hAnsiTheme="majorHAnsi" w:cstheme="majorHAnsi"/>
                <w:sz w:val="26"/>
                <w:szCs w:val="26"/>
                <w:lang w:val="en-US" w:eastAsia="vi-VN"/>
              </w:rPr>
              <w:t xml:space="preserve"> CÂY KHUNG NHỎ NHẤT CỦA ĐỒ THỊ VÔ HƯỚNG</w:t>
            </w:r>
          </w:p>
          <w:p w:rsidR="00764AD2" w:rsidRPr="00AE7DD9" w:rsidRDefault="00764AD2" w:rsidP="00DA0C3E">
            <w:pPr>
              <w:pStyle w:val="ListParagraph"/>
              <w:numPr>
                <w:ilvl w:val="0"/>
                <w:numId w:val="2"/>
              </w:numPr>
              <w:rPr>
                <w:rFonts w:asciiTheme="majorHAnsi" w:eastAsia="Times New Roman" w:hAnsiTheme="majorHAnsi" w:cstheme="majorHAnsi"/>
                <w:sz w:val="26"/>
                <w:szCs w:val="26"/>
                <w:lang w:val="en-US" w:eastAsia="vi-VN"/>
              </w:rPr>
            </w:pPr>
            <w:r w:rsidRPr="00AE7DD9">
              <w:rPr>
                <w:rFonts w:asciiTheme="majorHAnsi" w:eastAsia="Times New Roman" w:hAnsiTheme="majorHAnsi" w:cstheme="majorHAnsi"/>
                <w:sz w:val="26"/>
                <w:szCs w:val="26"/>
                <w:lang w:val="en-US" w:eastAsia="vi-VN"/>
              </w:rPr>
              <w:t>Thuật toán Kruskal</w:t>
            </w:r>
          </w:p>
          <w:p w:rsidR="00764AD2" w:rsidRPr="00AE7DD9" w:rsidRDefault="00764AD2" w:rsidP="00DA0C3E">
            <w:pPr>
              <w:pStyle w:val="ListParagraph"/>
              <w:numPr>
                <w:ilvl w:val="0"/>
                <w:numId w:val="2"/>
              </w:numPr>
              <w:rPr>
                <w:rFonts w:asciiTheme="majorHAnsi" w:eastAsia="Times New Roman" w:hAnsiTheme="majorHAnsi" w:cstheme="majorHAnsi"/>
                <w:sz w:val="26"/>
                <w:szCs w:val="26"/>
                <w:lang w:val="en-US" w:eastAsia="vi-VN"/>
              </w:rPr>
            </w:pPr>
            <w:r w:rsidRPr="00AE7DD9">
              <w:rPr>
                <w:rFonts w:asciiTheme="majorHAnsi" w:eastAsia="Times New Roman" w:hAnsiTheme="majorHAnsi" w:cstheme="majorHAnsi"/>
                <w:sz w:val="26"/>
                <w:szCs w:val="26"/>
                <w:lang w:val="en-US" w:eastAsia="vi-VN"/>
              </w:rPr>
              <w:t>Thuật toán Prim</w:t>
            </w:r>
          </w:p>
        </w:tc>
        <w:tc>
          <w:tcPr>
            <w:tcW w:w="2758" w:type="dxa"/>
            <w:noWrap/>
          </w:tcPr>
          <w:p w:rsidR="00364E28" w:rsidRPr="00AE7DD9" w:rsidRDefault="00764AD2" w:rsidP="00DA0C3E">
            <w:pPr>
              <w:rPr>
                <w:rFonts w:asciiTheme="majorHAnsi" w:eastAsia="Times New Roman" w:hAnsiTheme="majorHAnsi" w:cstheme="majorHAnsi"/>
                <w:sz w:val="26"/>
                <w:szCs w:val="26"/>
                <w:lang w:val="en-US" w:eastAsia="vi-VN"/>
              </w:rPr>
            </w:pPr>
            <w:r w:rsidRPr="00AE7DD9">
              <w:rPr>
                <w:rFonts w:asciiTheme="majorHAnsi" w:eastAsia="Times New Roman" w:hAnsiTheme="majorHAnsi" w:cstheme="majorHAnsi"/>
                <w:sz w:val="26"/>
                <w:szCs w:val="26"/>
                <w:lang w:val="en-US" w:eastAsia="vi-VN"/>
              </w:rPr>
              <w:t>Không tìm được cây khung</w:t>
            </w:r>
          </w:p>
        </w:tc>
        <w:tc>
          <w:tcPr>
            <w:tcW w:w="2758" w:type="dxa"/>
            <w:noWrap/>
          </w:tcPr>
          <w:p w:rsidR="00364E28" w:rsidRPr="00AE7DD9" w:rsidRDefault="00CE7D17" w:rsidP="00DA0C3E">
            <w:pPr>
              <w:rPr>
                <w:rFonts w:asciiTheme="majorHAnsi" w:eastAsia="Times New Roman" w:hAnsiTheme="majorHAnsi" w:cstheme="majorHAnsi"/>
                <w:sz w:val="26"/>
                <w:szCs w:val="26"/>
                <w:lang w:val="en-US" w:eastAsia="vi-VN"/>
              </w:rPr>
            </w:pPr>
            <w:r w:rsidRPr="00AE7DD9">
              <w:rPr>
                <w:rFonts w:asciiTheme="majorHAnsi" w:eastAsia="Times New Roman" w:hAnsiTheme="majorHAnsi" w:cstheme="majorHAnsi"/>
                <w:sz w:val="26"/>
                <w:szCs w:val="26"/>
                <w:lang w:val="en-US" w:eastAsia="vi-VN"/>
              </w:rPr>
              <w:t>Tìm được cây khung nhỏ nhất nhưng tính tổng trọng lượng cây sai</w:t>
            </w:r>
          </w:p>
        </w:tc>
        <w:tc>
          <w:tcPr>
            <w:tcW w:w="2758" w:type="dxa"/>
            <w:noWrap/>
          </w:tcPr>
          <w:p w:rsidR="00364E28" w:rsidRPr="00AE7DD9" w:rsidRDefault="00764AD2" w:rsidP="00DA0C3E">
            <w:pPr>
              <w:rPr>
                <w:rFonts w:asciiTheme="majorHAnsi" w:eastAsia="Times New Roman" w:hAnsiTheme="majorHAnsi" w:cstheme="majorHAnsi"/>
                <w:sz w:val="26"/>
                <w:szCs w:val="26"/>
                <w:lang w:val="en-US" w:eastAsia="vi-VN"/>
              </w:rPr>
            </w:pPr>
            <w:r w:rsidRPr="00AE7DD9">
              <w:rPr>
                <w:rFonts w:asciiTheme="majorHAnsi" w:eastAsia="Times New Roman" w:hAnsiTheme="majorHAnsi" w:cstheme="majorHAnsi"/>
                <w:sz w:val="26"/>
                <w:szCs w:val="26"/>
                <w:lang w:val="en-US" w:eastAsia="vi-VN"/>
              </w:rPr>
              <w:t>Tìm được cây khung nhỏ nhất và tính được chính xác trọng lượng cây khung</w:t>
            </w:r>
          </w:p>
        </w:tc>
        <w:tc>
          <w:tcPr>
            <w:tcW w:w="2759" w:type="dxa"/>
            <w:noWrap/>
          </w:tcPr>
          <w:p w:rsidR="00364E28" w:rsidRPr="00AE7DD9" w:rsidRDefault="00764AD2" w:rsidP="00DA0C3E">
            <w:pPr>
              <w:pStyle w:val="NoSpacing"/>
              <w:rPr>
                <w:rFonts w:asciiTheme="majorHAnsi" w:hAnsiTheme="majorHAnsi" w:cstheme="majorHAnsi"/>
                <w:sz w:val="26"/>
                <w:szCs w:val="26"/>
                <w:lang w:eastAsia="vi-VN"/>
              </w:rPr>
            </w:pPr>
            <w:r w:rsidRPr="00AE7DD9">
              <w:rPr>
                <w:rFonts w:asciiTheme="majorHAnsi" w:eastAsia="Times New Roman" w:hAnsiTheme="majorHAnsi" w:cstheme="majorHAnsi"/>
                <w:sz w:val="26"/>
                <w:szCs w:val="26"/>
                <w:lang w:val="en-US" w:eastAsia="vi-VN"/>
              </w:rPr>
              <w:t>Tìm được cây khung nhỏ nhất và tính được chính xác trọng lượng cây khung. Biết cải tiến tốc độ thuật toán Kruskal</w:t>
            </w:r>
            <w:r w:rsidR="00CE7D17" w:rsidRPr="00AE7DD9">
              <w:rPr>
                <w:rFonts w:asciiTheme="majorHAnsi" w:eastAsia="Times New Roman" w:hAnsiTheme="majorHAnsi" w:cstheme="majorHAnsi"/>
                <w:sz w:val="26"/>
                <w:szCs w:val="26"/>
                <w:lang w:val="en-US" w:eastAsia="vi-VN"/>
              </w:rPr>
              <w:t xml:space="preserve"> ở giai đoạn sắp xếp bằng thuật toán Heapsort. Cài được thuật toán Prim.</w:t>
            </w:r>
          </w:p>
        </w:tc>
      </w:tr>
      <w:tr w:rsidR="000E6693" w:rsidRPr="00AE7DD9" w:rsidTr="00F14588">
        <w:trPr>
          <w:trHeight w:val="765"/>
        </w:trPr>
        <w:tc>
          <w:tcPr>
            <w:tcW w:w="983" w:type="dxa"/>
            <w:tcBorders>
              <w:bottom w:val="single" w:sz="4" w:space="0" w:color="auto"/>
            </w:tcBorders>
            <w:noWrap/>
          </w:tcPr>
          <w:p w:rsidR="00364E28" w:rsidRPr="00AE7DD9" w:rsidRDefault="005E7DE0" w:rsidP="00DA0C3E">
            <w:pPr>
              <w:jc w:val="center"/>
              <w:rPr>
                <w:rFonts w:asciiTheme="majorHAnsi" w:eastAsia="Times New Roman" w:hAnsiTheme="majorHAnsi" w:cstheme="majorHAnsi"/>
                <w:sz w:val="26"/>
                <w:szCs w:val="26"/>
                <w:lang w:val="en-US" w:eastAsia="vi-VN"/>
              </w:rPr>
            </w:pPr>
            <w:r w:rsidRPr="00AE7DD9">
              <w:rPr>
                <w:rFonts w:asciiTheme="majorHAnsi" w:eastAsia="Times New Roman" w:hAnsiTheme="majorHAnsi" w:cstheme="majorHAnsi"/>
                <w:sz w:val="26"/>
                <w:szCs w:val="26"/>
                <w:lang w:val="en-US" w:eastAsia="vi-VN"/>
              </w:rPr>
              <w:t>4</w:t>
            </w:r>
          </w:p>
        </w:tc>
        <w:tc>
          <w:tcPr>
            <w:tcW w:w="3293" w:type="dxa"/>
            <w:tcBorders>
              <w:bottom w:val="single" w:sz="4" w:space="0" w:color="auto"/>
            </w:tcBorders>
          </w:tcPr>
          <w:p w:rsidR="00364E28" w:rsidRPr="00AE7DD9" w:rsidRDefault="00425BAC" w:rsidP="00DA0C3E">
            <w:pPr>
              <w:rPr>
                <w:rFonts w:asciiTheme="majorHAnsi" w:eastAsia="Times New Roman" w:hAnsiTheme="majorHAnsi" w:cstheme="majorHAnsi"/>
                <w:sz w:val="26"/>
                <w:szCs w:val="26"/>
                <w:lang w:val="en-US" w:eastAsia="vi-VN"/>
              </w:rPr>
            </w:pPr>
            <w:r>
              <w:rPr>
                <w:rFonts w:asciiTheme="majorHAnsi" w:eastAsia="Times New Roman" w:hAnsiTheme="majorHAnsi" w:cstheme="majorHAnsi"/>
                <w:sz w:val="26"/>
                <w:szCs w:val="26"/>
                <w:lang w:val="en-US" w:eastAsia="vi-VN"/>
              </w:rPr>
              <w:t>TÌM ĐƯỢC</w:t>
            </w:r>
            <w:r w:rsidR="00364E28" w:rsidRPr="00AE7DD9">
              <w:rPr>
                <w:rFonts w:asciiTheme="majorHAnsi" w:eastAsia="Times New Roman" w:hAnsiTheme="majorHAnsi" w:cstheme="majorHAnsi"/>
                <w:sz w:val="26"/>
                <w:szCs w:val="26"/>
                <w:lang w:val="en-US" w:eastAsia="vi-VN"/>
              </w:rPr>
              <w:t xml:space="preserve"> ĐƯỜNG ĐI NGẮN NHẤT TRÊN ĐỒ THỊ</w:t>
            </w:r>
          </w:p>
          <w:p w:rsidR="002B755C" w:rsidRPr="00AE7DD9" w:rsidRDefault="002B755C" w:rsidP="007A29D6">
            <w:pPr>
              <w:pStyle w:val="ListParagraph"/>
              <w:numPr>
                <w:ilvl w:val="0"/>
                <w:numId w:val="1"/>
              </w:numPr>
              <w:rPr>
                <w:rFonts w:asciiTheme="majorHAnsi" w:eastAsia="Times New Roman" w:hAnsiTheme="majorHAnsi" w:cstheme="majorHAnsi"/>
                <w:sz w:val="26"/>
                <w:szCs w:val="26"/>
                <w:lang w:val="en-US" w:eastAsia="vi-VN"/>
              </w:rPr>
            </w:pPr>
            <w:r w:rsidRPr="00AE7DD9">
              <w:rPr>
                <w:rFonts w:asciiTheme="majorHAnsi" w:eastAsia="Times New Roman" w:hAnsiTheme="majorHAnsi" w:cstheme="majorHAnsi"/>
                <w:sz w:val="26"/>
                <w:szCs w:val="26"/>
                <w:lang w:val="en-US" w:eastAsia="vi-VN"/>
              </w:rPr>
              <w:t xml:space="preserve">Thuật toán </w:t>
            </w:r>
            <w:r w:rsidR="00764AD2" w:rsidRPr="00AE7DD9">
              <w:rPr>
                <w:rFonts w:asciiTheme="majorHAnsi" w:eastAsia="Times New Roman" w:hAnsiTheme="majorHAnsi" w:cstheme="majorHAnsi"/>
                <w:sz w:val="26"/>
                <w:szCs w:val="26"/>
                <w:lang w:val="en-US" w:eastAsia="vi-VN"/>
              </w:rPr>
              <w:t>Dij</w:t>
            </w:r>
            <w:r w:rsidRPr="00AE7DD9">
              <w:rPr>
                <w:rFonts w:asciiTheme="majorHAnsi" w:eastAsia="Times New Roman" w:hAnsiTheme="majorHAnsi" w:cstheme="majorHAnsi"/>
                <w:sz w:val="26"/>
                <w:szCs w:val="26"/>
                <w:lang w:val="en-US" w:eastAsia="vi-VN"/>
              </w:rPr>
              <w:t>k</w:t>
            </w:r>
            <w:r w:rsidR="00764AD2" w:rsidRPr="00AE7DD9">
              <w:rPr>
                <w:rFonts w:asciiTheme="majorHAnsi" w:eastAsia="Times New Roman" w:hAnsiTheme="majorHAnsi" w:cstheme="majorHAnsi"/>
                <w:sz w:val="26"/>
                <w:szCs w:val="26"/>
                <w:lang w:val="en-US" w:eastAsia="vi-VN"/>
              </w:rPr>
              <w:t>s</w:t>
            </w:r>
            <w:r w:rsidRPr="00AE7DD9">
              <w:rPr>
                <w:rFonts w:asciiTheme="majorHAnsi" w:eastAsia="Times New Roman" w:hAnsiTheme="majorHAnsi" w:cstheme="majorHAnsi"/>
                <w:sz w:val="26"/>
                <w:szCs w:val="26"/>
                <w:lang w:val="en-US" w:eastAsia="vi-VN"/>
              </w:rPr>
              <w:t xml:space="preserve">tra tìm đường đi từ 1 điểm đến các điểm còn lại trên đồ thị </w:t>
            </w:r>
            <w:r w:rsidRPr="00AE7DD9">
              <w:rPr>
                <w:rFonts w:asciiTheme="majorHAnsi" w:eastAsia="Times New Roman" w:hAnsiTheme="majorHAnsi" w:cstheme="majorHAnsi"/>
                <w:sz w:val="26"/>
                <w:szCs w:val="26"/>
                <w:lang w:val="en-US" w:eastAsia="vi-VN"/>
              </w:rPr>
              <w:lastRenderedPageBreak/>
              <w:t>không có cạnh trọng số âm</w:t>
            </w:r>
            <w:r w:rsidR="007A29D6" w:rsidRPr="00AE7DD9">
              <w:rPr>
                <w:rFonts w:asciiTheme="majorHAnsi" w:eastAsia="Times New Roman" w:hAnsiTheme="majorHAnsi" w:cstheme="majorHAnsi"/>
                <w:sz w:val="26"/>
                <w:szCs w:val="26"/>
                <w:lang w:val="en-US" w:eastAsia="vi-VN"/>
              </w:rPr>
              <w:t xml:space="preserve"> với số đỉnh ≤8</w:t>
            </w:r>
            <w:r w:rsidRPr="00AE7DD9">
              <w:rPr>
                <w:rFonts w:asciiTheme="majorHAnsi" w:eastAsia="Times New Roman" w:hAnsiTheme="majorHAnsi" w:cstheme="majorHAnsi"/>
                <w:sz w:val="26"/>
                <w:szCs w:val="26"/>
                <w:lang w:val="en-US" w:eastAsia="vi-VN"/>
              </w:rPr>
              <w:t>.</w:t>
            </w:r>
          </w:p>
          <w:p w:rsidR="002B755C" w:rsidRPr="00AE7DD9" w:rsidRDefault="00D93DD8" w:rsidP="00DA0C3E">
            <w:pPr>
              <w:pStyle w:val="ListParagraph"/>
              <w:numPr>
                <w:ilvl w:val="0"/>
                <w:numId w:val="1"/>
              </w:numPr>
              <w:rPr>
                <w:rFonts w:asciiTheme="majorHAnsi" w:eastAsia="Times New Roman" w:hAnsiTheme="majorHAnsi" w:cstheme="majorHAnsi"/>
                <w:sz w:val="26"/>
                <w:szCs w:val="26"/>
                <w:lang w:val="en-US" w:eastAsia="vi-VN"/>
              </w:rPr>
            </w:pPr>
            <w:r w:rsidRPr="00AE7DD9">
              <w:rPr>
                <w:rFonts w:asciiTheme="majorHAnsi" w:eastAsia="Times New Roman" w:hAnsiTheme="majorHAnsi" w:cstheme="majorHAnsi"/>
                <w:sz w:val="26"/>
                <w:szCs w:val="26"/>
                <w:lang w:val="en-US" w:eastAsia="vi-VN"/>
              </w:rPr>
              <w:t>Thuật</w:t>
            </w:r>
            <w:r w:rsidR="002B755C" w:rsidRPr="00AE7DD9">
              <w:rPr>
                <w:rFonts w:asciiTheme="majorHAnsi" w:eastAsia="Times New Roman" w:hAnsiTheme="majorHAnsi" w:cstheme="majorHAnsi"/>
                <w:sz w:val="26"/>
                <w:szCs w:val="26"/>
                <w:lang w:val="en-US" w:eastAsia="vi-VN"/>
              </w:rPr>
              <w:t xml:space="preserve"> toán Floyd : Tìm đường đi ngắn nhất giữa mọi cặp đỉnh bất kỳ</w:t>
            </w:r>
            <w:r w:rsidR="003C0E5E" w:rsidRPr="00AE7DD9">
              <w:rPr>
                <w:rFonts w:asciiTheme="majorHAnsi" w:eastAsia="Times New Roman" w:hAnsiTheme="majorHAnsi" w:cstheme="majorHAnsi"/>
                <w:sz w:val="26"/>
                <w:szCs w:val="26"/>
                <w:lang w:val="en-US" w:eastAsia="vi-VN"/>
              </w:rPr>
              <w:t xml:space="preserve"> trên đồ thị không có chu trình âm với số đỉnh </w:t>
            </w:r>
            <w:r w:rsidR="007A29D6" w:rsidRPr="00AE7DD9">
              <w:rPr>
                <w:rFonts w:asciiTheme="majorHAnsi" w:eastAsia="Times New Roman" w:hAnsiTheme="majorHAnsi" w:cstheme="majorHAnsi"/>
                <w:sz w:val="26"/>
                <w:szCs w:val="26"/>
                <w:lang w:val="en-US" w:eastAsia="vi-VN"/>
              </w:rPr>
              <w:t>≤</w:t>
            </w:r>
            <w:r w:rsidR="003C0E5E" w:rsidRPr="00AE7DD9">
              <w:rPr>
                <w:rFonts w:asciiTheme="majorHAnsi" w:eastAsia="Times New Roman" w:hAnsiTheme="majorHAnsi" w:cstheme="majorHAnsi"/>
                <w:sz w:val="26"/>
                <w:szCs w:val="26"/>
                <w:lang w:val="en-US" w:eastAsia="vi-VN"/>
              </w:rPr>
              <w:t>5</w:t>
            </w:r>
          </w:p>
        </w:tc>
        <w:tc>
          <w:tcPr>
            <w:tcW w:w="2758" w:type="dxa"/>
            <w:tcBorders>
              <w:bottom w:val="single" w:sz="4" w:space="0" w:color="auto"/>
            </w:tcBorders>
            <w:noWrap/>
          </w:tcPr>
          <w:p w:rsidR="00364E28" w:rsidRPr="00AE7DD9" w:rsidRDefault="007A29D6" w:rsidP="007A29D6">
            <w:pPr>
              <w:rPr>
                <w:rFonts w:asciiTheme="majorHAnsi" w:eastAsia="Times New Roman" w:hAnsiTheme="majorHAnsi" w:cstheme="majorHAnsi"/>
                <w:sz w:val="26"/>
                <w:szCs w:val="26"/>
                <w:lang w:val="en-US" w:eastAsia="vi-VN"/>
              </w:rPr>
            </w:pPr>
            <w:r w:rsidRPr="00AE7DD9">
              <w:rPr>
                <w:rFonts w:asciiTheme="majorHAnsi" w:eastAsia="Times New Roman" w:hAnsiTheme="majorHAnsi" w:cstheme="majorHAnsi"/>
                <w:sz w:val="26"/>
                <w:szCs w:val="26"/>
                <w:lang w:val="en-US" w:eastAsia="vi-VN"/>
              </w:rPr>
              <w:lastRenderedPageBreak/>
              <w:t>Sử dụng sai thuật toán nên xuất kết quả sai</w:t>
            </w:r>
            <w:r w:rsidR="003C0E5E" w:rsidRPr="00AE7DD9">
              <w:rPr>
                <w:rFonts w:asciiTheme="majorHAnsi" w:eastAsia="Times New Roman" w:hAnsiTheme="majorHAnsi" w:cstheme="majorHAnsi"/>
                <w:sz w:val="26"/>
                <w:szCs w:val="26"/>
                <w:lang w:val="en-US" w:eastAsia="vi-VN"/>
              </w:rPr>
              <w:t xml:space="preserve"> </w:t>
            </w:r>
          </w:p>
        </w:tc>
        <w:tc>
          <w:tcPr>
            <w:tcW w:w="2758" w:type="dxa"/>
            <w:tcBorders>
              <w:bottom w:val="single" w:sz="4" w:space="0" w:color="auto"/>
            </w:tcBorders>
            <w:noWrap/>
          </w:tcPr>
          <w:p w:rsidR="00364E28" w:rsidRPr="00AE7DD9" w:rsidRDefault="00AA7588" w:rsidP="00DA0C3E">
            <w:pPr>
              <w:rPr>
                <w:rFonts w:asciiTheme="majorHAnsi" w:eastAsia="Times New Roman" w:hAnsiTheme="majorHAnsi" w:cstheme="majorHAnsi"/>
                <w:sz w:val="26"/>
                <w:szCs w:val="26"/>
                <w:lang w:val="en-US" w:eastAsia="vi-VN"/>
              </w:rPr>
            </w:pPr>
            <w:r w:rsidRPr="00AE7DD9">
              <w:rPr>
                <w:rFonts w:asciiTheme="majorHAnsi" w:eastAsia="Times New Roman" w:hAnsiTheme="majorHAnsi" w:cstheme="majorHAnsi"/>
                <w:sz w:val="26"/>
                <w:szCs w:val="26"/>
                <w:lang w:val="en-US" w:eastAsia="vi-VN"/>
              </w:rPr>
              <w:t>Chỉ giải được đúng 50% yêu cầu bài toán</w:t>
            </w:r>
          </w:p>
        </w:tc>
        <w:tc>
          <w:tcPr>
            <w:tcW w:w="2758" w:type="dxa"/>
            <w:tcBorders>
              <w:bottom w:val="single" w:sz="4" w:space="0" w:color="auto"/>
            </w:tcBorders>
            <w:noWrap/>
          </w:tcPr>
          <w:p w:rsidR="00364E28" w:rsidRPr="00AE7DD9" w:rsidRDefault="00AA7588" w:rsidP="007A29D6">
            <w:pPr>
              <w:rPr>
                <w:rFonts w:asciiTheme="majorHAnsi" w:eastAsia="Times New Roman" w:hAnsiTheme="majorHAnsi" w:cstheme="majorHAnsi"/>
                <w:sz w:val="26"/>
                <w:szCs w:val="26"/>
                <w:lang w:val="en-US" w:eastAsia="vi-VN"/>
              </w:rPr>
            </w:pPr>
            <w:r w:rsidRPr="00AE7DD9">
              <w:rPr>
                <w:rFonts w:asciiTheme="majorHAnsi" w:eastAsia="Times New Roman" w:hAnsiTheme="majorHAnsi" w:cstheme="majorHAnsi"/>
                <w:sz w:val="26"/>
                <w:szCs w:val="26"/>
                <w:lang w:val="en-US" w:eastAsia="vi-VN"/>
              </w:rPr>
              <w:t xml:space="preserve">Giải đúng chiều dài đường đi ngắn nhất nhưng không </w:t>
            </w:r>
            <w:r w:rsidR="007A29D6" w:rsidRPr="00AE7DD9">
              <w:rPr>
                <w:rFonts w:asciiTheme="majorHAnsi" w:eastAsia="Times New Roman" w:hAnsiTheme="majorHAnsi" w:cstheme="majorHAnsi"/>
                <w:sz w:val="26"/>
                <w:szCs w:val="26"/>
                <w:lang w:val="en-US" w:eastAsia="vi-VN"/>
              </w:rPr>
              <w:t>xác định được lộ trình</w:t>
            </w:r>
            <w:r w:rsidRPr="00AE7DD9">
              <w:rPr>
                <w:rFonts w:asciiTheme="majorHAnsi" w:eastAsia="Times New Roman" w:hAnsiTheme="majorHAnsi" w:cstheme="majorHAnsi"/>
                <w:sz w:val="26"/>
                <w:szCs w:val="26"/>
                <w:lang w:val="en-US" w:eastAsia="vi-VN"/>
              </w:rPr>
              <w:t xml:space="preserve"> trên các đường đi ngắn nhất này  </w:t>
            </w:r>
          </w:p>
        </w:tc>
        <w:tc>
          <w:tcPr>
            <w:tcW w:w="2759" w:type="dxa"/>
            <w:tcBorders>
              <w:bottom w:val="single" w:sz="4" w:space="0" w:color="auto"/>
            </w:tcBorders>
            <w:noWrap/>
          </w:tcPr>
          <w:p w:rsidR="00364E28" w:rsidRPr="00AE7DD9" w:rsidRDefault="00AA7588" w:rsidP="007A29D6">
            <w:pPr>
              <w:rPr>
                <w:rFonts w:asciiTheme="majorHAnsi" w:eastAsia="Times New Roman" w:hAnsiTheme="majorHAnsi" w:cstheme="majorHAnsi"/>
                <w:sz w:val="26"/>
                <w:szCs w:val="26"/>
                <w:lang w:val="en-US" w:eastAsia="vi-VN"/>
              </w:rPr>
            </w:pPr>
            <w:r w:rsidRPr="00AE7DD9">
              <w:rPr>
                <w:rFonts w:asciiTheme="majorHAnsi" w:eastAsia="Times New Roman" w:hAnsiTheme="majorHAnsi" w:cstheme="majorHAnsi"/>
                <w:sz w:val="26"/>
                <w:szCs w:val="26"/>
                <w:lang w:val="en-US" w:eastAsia="vi-VN"/>
              </w:rPr>
              <w:t xml:space="preserve">Giải đúng các đường đi ngắn nhất và liệt kê chính xác </w:t>
            </w:r>
            <w:r w:rsidR="007A29D6" w:rsidRPr="00AE7DD9">
              <w:rPr>
                <w:rFonts w:asciiTheme="majorHAnsi" w:eastAsia="Times New Roman" w:hAnsiTheme="majorHAnsi" w:cstheme="majorHAnsi"/>
                <w:sz w:val="26"/>
                <w:szCs w:val="26"/>
                <w:lang w:val="en-US" w:eastAsia="vi-VN"/>
              </w:rPr>
              <w:t>mỗi đường đi ngắn nhất một lộ trình</w:t>
            </w:r>
          </w:p>
        </w:tc>
      </w:tr>
      <w:tr w:rsidR="000E6693" w:rsidRPr="00AE7DD9" w:rsidTr="00F14588">
        <w:trPr>
          <w:trHeight w:val="765"/>
        </w:trPr>
        <w:tc>
          <w:tcPr>
            <w:tcW w:w="983" w:type="dxa"/>
            <w:tcBorders>
              <w:top w:val="single" w:sz="4" w:space="0" w:color="auto"/>
              <w:bottom w:val="single" w:sz="4" w:space="0" w:color="auto"/>
            </w:tcBorders>
            <w:noWrap/>
          </w:tcPr>
          <w:p w:rsidR="00E13B29" w:rsidRPr="00AE7DD9" w:rsidRDefault="005E7DE0" w:rsidP="00DA0C3E">
            <w:pPr>
              <w:jc w:val="center"/>
              <w:rPr>
                <w:rFonts w:asciiTheme="majorHAnsi" w:eastAsia="Times New Roman" w:hAnsiTheme="majorHAnsi" w:cstheme="majorHAnsi"/>
                <w:sz w:val="26"/>
                <w:szCs w:val="26"/>
                <w:lang w:val="en-US" w:eastAsia="vi-VN"/>
              </w:rPr>
            </w:pPr>
            <w:r w:rsidRPr="00AE7DD9">
              <w:rPr>
                <w:rFonts w:asciiTheme="majorHAnsi" w:eastAsia="Times New Roman" w:hAnsiTheme="majorHAnsi" w:cstheme="majorHAnsi"/>
                <w:sz w:val="26"/>
                <w:szCs w:val="26"/>
                <w:lang w:val="en-US" w:eastAsia="vi-VN"/>
              </w:rPr>
              <w:lastRenderedPageBreak/>
              <w:t>5</w:t>
            </w:r>
          </w:p>
        </w:tc>
        <w:tc>
          <w:tcPr>
            <w:tcW w:w="3293" w:type="dxa"/>
            <w:tcBorders>
              <w:top w:val="single" w:sz="4" w:space="0" w:color="auto"/>
              <w:bottom w:val="single" w:sz="4" w:space="0" w:color="auto"/>
            </w:tcBorders>
          </w:tcPr>
          <w:p w:rsidR="00E13B29" w:rsidRPr="00AE7DD9" w:rsidRDefault="00FA59B8" w:rsidP="005C4955">
            <w:pPr>
              <w:rPr>
                <w:rFonts w:asciiTheme="majorHAnsi" w:eastAsia="Times New Roman" w:hAnsiTheme="majorHAnsi" w:cstheme="majorHAnsi"/>
                <w:sz w:val="26"/>
                <w:szCs w:val="26"/>
                <w:lang w:val="en-US" w:eastAsia="vi-VN"/>
              </w:rPr>
            </w:pPr>
            <w:r w:rsidRPr="00AE7DD9">
              <w:rPr>
                <w:rFonts w:asciiTheme="majorHAnsi" w:eastAsia="Times New Roman" w:hAnsiTheme="majorHAnsi" w:cstheme="majorHAnsi"/>
                <w:sz w:val="26"/>
                <w:szCs w:val="26"/>
                <w:lang w:val="en-US" w:eastAsia="vi-VN"/>
              </w:rPr>
              <w:t>ÁP DỤNG</w:t>
            </w:r>
            <w:r w:rsidR="00E13B29" w:rsidRPr="00AE7DD9">
              <w:rPr>
                <w:rFonts w:asciiTheme="majorHAnsi" w:eastAsia="Times New Roman" w:hAnsiTheme="majorHAnsi" w:cstheme="majorHAnsi"/>
                <w:sz w:val="26"/>
                <w:szCs w:val="26"/>
                <w:lang w:val="en-US" w:eastAsia="vi-VN"/>
              </w:rPr>
              <w:t xml:space="preserve"> Đ</w:t>
            </w:r>
            <w:r w:rsidR="005C4955" w:rsidRPr="00AE7DD9">
              <w:rPr>
                <w:rFonts w:asciiTheme="majorHAnsi" w:eastAsia="Times New Roman" w:hAnsiTheme="majorHAnsi" w:cstheme="majorHAnsi"/>
                <w:sz w:val="26"/>
                <w:szCs w:val="26"/>
                <w:lang w:val="en-US" w:eastAsia="vi-VN"/>
              </w:rPr>
              <w:t>ÚNG</w:t>
            </w:r>
            <w:r w:rsidR="00E13B29" w:rsidRPr="00AE7DD9">
              <w:rPr>
                <w:rFonts w:asciiTheme="majorHAnsi" w:eastAsia="Times New Roman" w:hAnsiTheme="majorHAnsi" w:cstheme="majorHAnsi"/>
                <w:sz w:val="26"/>
                <w:szCs w:val="26"/>
                <w:lang w:val="en-US" w:eastAsia="vi-VN"/>
              </w:rPr>
              <w:t xml:space="preserve"> THUẬT TOÁN FORD FULKERSON ĐỂ TÌM ĐƯỢC LUỒNG CỰC ĐẠI TRÊN MẠNG</w:t>
            </w:r>
          </w:p>
        </w:tc>
        <w:tc>
          <w:tcPr>
            <w:tcW w:w="2758" w:type="dxa"/>
            <w:tcBorders>
              <w:top w:val="single" w:sz="4" w:space="0" w:color="auto"/>
              <w:bottom w:val="single" w:sz="4" w:space="0" w:color="auto"/>
            </w:tcBorders>
            <w:noWrap/>
          </w:tcPr>
          <w:p w:rsidR="00E13B29" w:rsidRPr="00AE7DD9" w:rsidRDefault="00E13B29" w:rsidP="00DA0C3E">
            <w:pPr>
              <w:rPr>
                <w:rFonts w:asciiTheme="majorHAnsi" w:eastAsia="Times New Roman" w:hAnsiTheme="majorHAnsi" w:cstheme="majorHAnsi"/>
                <w:sz w:val="26"/>
                <w:szCs w:val="26"/>
                <w:lang w:val="en-US" w:eastAsia="vi-VN"/>
              </w:rPr>
            </w:pPr>
            <w:r w:rsidRPr="00AE7DD9">
              <w:rPr>
                <w:rFonts w:asciiTheme="majorHAnsi" w:eastAsia="Times New Roman" w:hAnsiTheme="majorHAnsi" w:cstheme="majorHAnsi"/>
                <w:sz w:val="26"/>
                <w:szCs w:val="26"/>
                <w:lang w:eastAsia="vi-VN"/>
              </w:rPr>
              <w:t xml:space="preserve">Cần thực hiện </w:t>
            </w:r>
            <w:r w:rsidRPr="00AE7DD9">
              <w:rPr>
                <w:rFonts w:asciiTheme="majorHAnsi" w:eastAsia="Times New Roman" w:hAnsiTheme="majorHAnsi" w:cstheme="majorHAnsi"/>
                <w:sz w:val="26"/>
                <w:szCs w:val="26"/>
                <w:lang w:val="en-US" w:eastAsia="vi-VN"/>
              </w:rPr>
              <w:t>hơn 2</w:t>
            </w:r>
            <w:r w:rsidRPr="00AE7DD9">
              <w:rPr>
                <w:rFonts w:asciiTheme="majorHAnsi" w:eastAsia="Times New Roman" w:hAnsiTheme="majorHAnsi" w:cstheme="majorHAnsi"/>
                <w:sz w:val="26"/>
                <w:szCs w:val="26"/>
                <w:lang w:eastAsia="vi-VN"/>
              </w:rPr>
              <w:t xml:space="preserve"> lần đường tăng luồng </w:t>
            </w:r>
            <w:r w:rsidRPr="00AE7DD9">
              <w:rPr>
                <w:rFonts w:asciiTheme="majorHAnsi" w:eastAsia="Times New Roman" w:hAnsiTheme="majorHAnsi" w:cstheme="majorHAnsi"/>
                <w:sz w:val="26"/>
                <w:szCs w:val="26"/>
                <w:lang w:val="en-US" w:eastAsia="vi-VN"/>
              </w:rPr>
              <w:t>mới</w:t>
            </w:r>
            <w:r w:rsidRPr="00AE7DD9">
              <w:rPr>
                <w:rFonts w:asciiTheme="majorHAnsi" w:eastAsia="Times New Roman" w:hAnsiTheme="majorHAnsi" w:cstheme="majorHAnsi"/>
                <w:sz w:val="26"/>
                <w:szCs w:val="26"/>
                <w:lang w:eastAsia="vi-VN"/>
              </w:rPr>
              <w:t xml:space="preserve"> tìm được luồng cực đại trên mạng </w:t>
            </w:r>
            <w:r w:rsidR="007A29D6" w:rsidRPr="00AE7DD9">
              <w:rPr>
                <w:rFonts w:asciiTheme="majorHAnsi" w:eastAsia="Times New Roman" w:hAnsiTheme="majorHAnsi" w:cstheme="majorHAnsi"/>
                <w:sz w:val="26"/>
                <w:szCs w:val="26"/>
                <w:lang w:val="en-US" w:eastAsia="vi-VN"/>
              </w:rPr>
              <w:t>hoặc chỉ giải được ≤30% yêu cầu bài toán.</w:t>
            </w:r>
          </w:p>
        </w:tc>
        <w:tc>
          <w:tcPr>
            <w:tcW w:w="2758" w:type="dxa"/>
            <w:tcBorders>
              <w:top w:val="single" w:sz="4" w:space="0" w:color="auto"/>
              <w:bottom w:val="single" w:sz="4" w:space="0" w:color="auto"/>
            </w:tcBorders>
            <w:noWrap/>
          </w:tcPr>
          <w:p w:rsidR="00E13B29" w:rsidRPr="00AE7DD9" w:rsidRDefault="00E13B29" w:rsidP="005C4955">
            <w:pPr>
              <w:rPr>
                <w:rFonts w:asciiTheme="majorHAnsi" w:eastAsia="Times New Roman" w:hAnsiTheme="majorHAnsi" w:cstheme="majorHAnsi"/>
                <w:sz w:val="26"/>
                <w:szCs w:val="26"/>
                <w:lang w:val="en-US" w:eastAsia="vi-VN"/>
              </w:rPr>
            </w:pPr>
            <w:r w:rsidRPr="00AE7DD9">
              <w:rPr>
                <w:rFonts w:asciiTheme="majorHAnsi" w:eastAsia="Times New Roman" w:hAnsiTheme="majorHAnsi" w:cstheme="majorHAnsi"/>
                <w:sz w:val="26"/>
                <w:szCs w:val="26"/>
                <w:lang w:eastAsia="vi-VN"/>
              </w:rPr>
              <w:t>Cần thực hiện đúng hai lần đường tăng luồng mới tìm được luồng cực đại trên mạng</w:t>
            </w:r>
            <w:r w:rsidR="007A29D6" w:rsidRPr="00AE7DD9">
              <w:rPr>
                <w:rFonts w:asciiTheme="majorHAnsi" w:eastAsia="Times New Roman" w:hAnsiTheme="majorHAnsi" w:cstheme="majorHAnsi"/>
                <w:sz w:val="26"/>
                <w:szCs w:val="26"/>
                <w:lang w:val="en-US" w:eastAsia="vi-VN"/>
              </w:rPr>
              <w:t xml:space="preserve">. hoặc chỉ giải được </w:t>
            </w:r>
            <w:r w:rsidR="005C4955" w:rsidRPr="00AE7DD9">
              <w:rPr>
                <w:rFonts w:asciiTheme="majorHAnsi" w:eastAsia="Times New Roman" w:hAnsiTheme="majorHAnsi" w:cstheme="majorHAnsi"/>
                <w:sz w:val="26"/>
                <w:szCs w:val="26"/>
                <w:lang w:val="en-US" w:eastAsia="vi-VN"/>
              </w:rPr>
              <w:t xml:space="preserve">trên </w:t>
            </w:r>
            <w:r w:rsidR="007A29D6" w:rsidRPr="00AE7DD9">
              <w:rPr>
                <w:rFonts w:asciiTheme="majorHAnsi" w:eastAsia="Times New Roman" w:hAnsiTheme="majorHAnsi" w:cstheme="majorHAnsi"/>
                <w:sz w:val="26"/>
                <w:szCs w:val="26"/>
                <w:lang w:val="en-US" w:eastAsia="vi-VN"/>
              </w:rPr>
              <w:t>30%</w:t>
            </w:r>
            <w:r w:rsidR="005C4955" w:rsidRPr="00AE7DD9">
              <w:rPr>
                <w:rFonts w:asciiTheme="majorHAnsi" w:eastAsia="Times New Roman" w:hAnsiTheme="majorHAnsi" w:cstheme="majorHAnsi"/>
                <w:sz w:val="26"/>
                <w:szCs w:val="26"/>
                <w:lang w:val="en-US" w:eastAsia="vi-VN"/>
              </w:rPr>
              <w:t xml:space="preserve"> đến 50%</w:t>
            </w:r>
            <w:r w:rsidR="007A29D6" w:rsidRPr="00AE7DD9">
              <w:rPr>
                <w:rFonts w:asciiTheme="majorHAnsi" w:eastAsia="Times New Roman" w:hAnsiTheme="majorHAnsi" w:cstheme="majorHAnsi"/>
                <w:sz w:val="26"/>
                <w:szCs w:val="26"/>
                <w:lang w:val="en-US" w:eastAsia="vi-VN"/>
              </w:rPr>
              <w:t xml:space="preserve"> yêu cầu bài toán.</w:t>
            </w:r>
          </w:p>
        </w:tc>
        <w:tc>
          <w:tcPr>
            <w:tcW w:w="2758" w:type="dxa"/>
            <w:tcBorders>
              <w:top w:val="single" w:sz="4" w:space="0" w:color="auto"/>
              <w:bottom w:val="single" w:sz="4" w:space="0" w:color="auto"/>
            </w:tcBorders>
            <w:noWrap/>
          </w:tcPr>
          <w:p w:rsidR="00E13B29" w:rsidRPr="00AE7DD9" w:rsidRDefault="00E13B29" w:rsidP="00DA0C3E">
            <w:pPr>
              <w:rPr>
                <w:rFonts w:asciiTheme="majorHAnsi" w:hAnsiTheme="majorHAnsi" w:cstheme="majorHAnsi"/>
                <w:sz w:val="26"/>
                <w:szCs w:val="26"/>
                <w:lang w:val="en-US" w:eastAsia="vi-VN"/>
              </w:rPr>
            </w:pPr>
            <w:r w:rsidRPr="00AE7DD9">
              <w:rPr>
                <w:rFonts w:asciiTheme="majorHAnsi" w:eastAsia="Times New Roman" w:hAnsiTheme="majorHAnsi" w:cstheme="majorHAnsi"/>
                <w:sz w:val="26"/>
                <w:szCs w:val="26"/>
                <w:lang w:eastAsia="vi-VN"/>
              </w:rPr>
              <w:t>Cần thực hiện đúng một lần đường tăng luồng là tìm được luồng cực đại trên mạng</w:t>
            </w:r>
            <w:r w:rsidR="005C4955" w:rsidRPr="00AE7DD9">
              <w:rPr>
                <w:rFonts w:asciiTheme="majorHAnsi" w:eastAsia="Times New Roman" w:hAnsiTheme="majorHAnsi" w:cstheme="majorHAnsi"/>
                <w:sz w:val="26"/>
                <w:szCs w:val="26"/>
                <w:lang w:val="en-US" w:eastAsia="vi-VN"/>
              </w:rPr>
              <w:t xml:space="preserve"> hoặc chỉ giải được trên 50% đến 80% yêu cầu bài toán.</w:t>
            </w:r>
          </w:p>
        </w:tc>
        <w:tc>
          <w:tcPr>
            <w:tcW w:w="2759" w:type="dxa"/>
            <w:tcBorders>
              <w:top w:val="single" w:sz="4" w:space="0" w:color="auto"/>
              <w:bottom w:val="single" w:sz="4" w:space="0" w:color="auto"/>
            </w:tcBorders>
            <w:noWrap/>
          </w:tcPr>
          <w:p w:rsidR="00E13B29" w:rsidRPr="00AE7DD9" w:rsidRDefault="00E13B29" w:rsidP="00DA0C3E">
            <w:pPr>
              <w:rPr>
                <w:rFonts w:asciiTheme="majorHAnsi" w:hAnsiTheme="majorHAnsi" w:cstheme="majorHAnsi"/>
                <w:sz w:val="26"/>
                <w:szCs w:val="26"/>
                <w:lang w:eastAsia="vi-VN"/>
              </w:rPr>
            </w:pPr>
            <w:r w:rsidRPr="00AE7DD9">
              <w:rPr>
                <w:rFonts w:asciiTheme="majorHAnsi" w:hAnsiTheme="majorHAnsi" w:cstheme="majorHAnsi"/>
                <w:sz w:val="26"/>
                <w:szCs w:val="26"/>
                <w:lang w:eastAsia="vi-VN"/>
              </w:rPr>
              <w:t>Tìm được luồng cực đại trên mạng</w:t>
            </w:r>
          </w:p>
        </w:tc>
      </w:tr>
    </w:tbl>
    <w:p w:rsidR="00AB02B8" w:rsidRDefault="00AB02B8" w:rsidP="00DA0C3E">
      <w:pPr>
        <w:spacing w:after="0"/>
        <w:rPr>
          <w:rFonts w:asciiTheme="majorHAnsi" w:hAnsiTheme="majorHAnsi" w:cstheme="majorHAnsi"/>
          <w:sz w:val="26"/>
          <w:szCs w:val="26"/>
        </w:rPr>
      </w:pPr>
    </w:p>
    <w:p w:rsidR="00D81AC7" w:rsidRPr="00AE7DD9" w:rsidRDefault="00D81AC7" w:rsidP="00DA0C3E">
      <w:pPr>
        <w:spacing w:after="0"/>
        <w:rPr>
          <w:rFonts w:asciiTheme="majorHAnsi" w:hAnsiTheme="majorHAnsi" w:cstheme="majorHAnsi"/>
          <w:sz w:val="26"/>
          <w:szCs w:val="26"/>
        </w:rPr>
      </w:pPr>
      <w:bookmarkStart w:id="0" w:name="_GoBack"/>
      <w:bookmarkEnd w:id="0"/>
    </w:p>
    <w:sectPr w:rsidR="00D81AC7" w:rsidRPr="00AE7DD9" w:rsidSect="00FF3423">
      <w:pgSz w:w="16838" w:h="11906" w:orient="landscape"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F3F1B"/>
    <w:multiLevelType w:val="hybridMultilevel"/>
    <w:tmpl w:val="5B3C62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93F4593"/>
    <w:multiLevelType w:val="hybridMultilevel"/>
    <w:tmpl w:val="C6122B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2B8"/>
    <w:rsid w:val="00022AE2"/>
    <w:rsid w:val="000E6693"/>
    <w:rsid w:val="001115C4"/>
    <w:rsid w:val="00135445"/>
    <w:rsid w:val="001646F0"/>
    <w:rsid w:val="002063A2"/>
    <w:rsid w:val="00274820"/>
    <w:rsid w:val="002B1C27"/>
    <w:rsid w:val="002B755C"/>
    <w:rsid w:val="00364E28"/>
    <w:rsid w:val="003C0E5E"/>
    <w:rsid w:val="00425BAC"/>
    <w:rsid w:val="00432F55"/>
    <w:rsid w:val="00581302"/>
    <w:rsid w:val="00583F24"/>
    <w:rsid w:val="005C4955"/>
    <w:rsid w:val="005E7DE0"/>
    <w:rsid w:val="00623D3B"/>
    <w:rsid w:val="00666639"/>
    <w:rsid w:val="00764AD2"/>
    <w:rsid w:val="00786115"/>
    <w:rsid w:val="007A29D6"/>
    <w:rsid w:val="007D0135"/>
    <w:rsid w:val="007D57DE"/>
    <w:rsid w:val="008053E6"/>
    <w:rsid w:val="0082238E"/>
    <w:rsid w:val="008C5E51"/>
    <w:rsid w:val="008E0160"/>
    <w:rsid w:val="009D5CE6"/>
    <w:rsid w:val="00AA7588"/>
    <w:rsid w:val="00AB02B8"/>
    <w:rsid w:val="00AE4920"/>
    <w:rsid w:val="00AE7DD9"/>
    <w:rsid w:val="00B23729"/>
    <w:rsid w:val="00B97F22"/>
    <w:rsid w:val="00CD2439"/>
    <w:rsid w:val="00CE7D17"/>
    <w:rsid w:val="00D31D73"/>
    <w:rsid w:val="00D8016E"/>
    <w:rsid w:val="00D81AC7"/>
    <w:rsid w:val="00D93DD8"/>
    <w:rsid w:val="00DA0C3E"/>
    <w:rsid w:val="00DC483E"/>
    <w:rsid w:val="00E13B29"/>
    <w:rsid w:val="00E862E4"/>
    <w:rsid w:val="00ED0A85"/>
    <w:rsid w:val="00F14588"/>
    <w:rsid w:val="00F35E72"/>
    <w:rsid w:val="00F528AC"/>
    <w:rsid w:val="00F70DFB"/>
    <w:rsid w:val="00F878B0"/>
    <w:rsid w:val="00FA59B8"/>
    <w:rsid w:val="00FF342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9F44B-CE79-47B5-A6F9-7AF3025F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4E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4E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4E28"/>
    <w:pPr>
      <w:spacing w:after="0" w:line="240" w:lineRule="auto"/>
    </w:pPr>
  </w:style>
  <w:style w:type="character" w:customStyle="1" w:styleId="Heading1Char">
    <w:name w:val="Heading 1 Char"/>
    <w:basedOn w:val="DefaultParagraphFont"/>
    <w:link w:val="Heading1"/>
    <w:uiPriority w:val="9"/>
    <w:rsid w:val="00364E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4E2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C0E5E"/>
    <w:pPr>
      <w:ind w:left="720"/>
      <w:contextualSpacing/>
    </w:pPr>
  </w:style>
  <w:style w:type="table" w:styleId="PlainTable1">
    <w:name w:val="Plain Table 1"/>
    <w:basedOn w:val="TableNormal"/>
    <w:uiPriority w:val="41"/>
    <w:rsid w:val="00022A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432F5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2-Accent1">
    <w:name w:val="Grid Table 2 Accent 1"/>
    <w:basedOn w:val="TableNormal"/>
    <w:uiPriority w:val="47"/>
    <w:rsid w:val="00432F55"/>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432F55"/>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AE7D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98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A9A42-ABB1-486A-98D8-7430DC9B7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ChuotDongBong</dc:creator>
  <cp:keywords/>
  <dc:description/>
  <cp:lastModifiedBy>ChuotDongBong</cp:lastModifiedBy>
  <cp:revision>21</cp:revision>
  <dcterms:created xsi:type="dcterms:W3CDTF">2016-10-21T06:33:00Z</dcterms:created>
  <dcterms:modified xsi:type="dcterms:W3CDTF">2017-05-14T15:40:00Z</dcterms:modified>
</cp:coreProperties>
</file>