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first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judicial_officer.officer_</w:t>
      </w:r>
      <w:proofErr w:type="gramStart"/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=  ‘Magistrate’ %}</w:t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judicial_officer.officer_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Pr="00FC46AD">
        <w:rPr>
          <w:rFonts w:ascii="Palatino Linotype" w:hAnsi="Palatino Linotype"/>
          <w:sz w:val="20"/>
          <w:szCs w:val="20"/>
        </w:rPr>
        <w:t>endif</w:t>
      </w:r>
      <w:proofErr w:type="spellEnd"/>
      <w:r w:rsidRPr="00FC46AD">
        <w:rPr>
          <w:rFonts w:ascii="Palatino Linotype" w:hAnsi="Palatino Linotype"/>
          <w:sz w:val="20"/>
          <w:szCs w:val="20"/>
        </w:rPr>
        <w:t xml:space="preserve">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{{ </w:t>
      </w:r>
      <w:proofErr w:type="spellStart"/>
      <w:r w:rsidR="003F5959" w:rsidRPr="00281912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3F5959" w:rsidRPr="00281912">
        <w:rPr>
          <w:rFonts w:ascii="Palatino Linotype" w:hAnsi="Palatino Linotype"/>
          <w:sz w:val="20"/>
          <w:szCs w:val="20"/>
        </w:rPr>
        <w:t xml:space="preserve"> }}</w:t>
      </w:r>
      <w:r w:rsidR="00EB657C" w:rsidRPr="00281912">
        <w:rPr>
          <w:rFonts w:ascii="Palatino Linotype" w:hAnsi="Palatino Linotype"/>
          <w:sz w:val="20"/>
          <w:szCs w:val="20"/>
        </w:rPr>
        <w:t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{{ </w:t>
      </w:r>
      <w:proofErr w:type="spellStart"/>
      <w:r w:rsidR="00B3151D" w:rsidRPr="00281912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B3151D" w:rsidRPr="00281912">
        <w:rPr>
          <w:rFonts w:ascii="Palatino Linotype" w:hAnsi="Palatino Linotype"/>
          <w:sz w:val="20"/>
          <w:szCs w:val="20"/>
        </w:rPr>
        <w:t xml:space="preserve"> }}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4500AA2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3834436F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66E51760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charge.statute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92FFB3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7922FBD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73ECA5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35542D0C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308F596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68A16652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9323A0">
        <w:rPr>
          <w:rFonts w:ascii="Palatino Linotype" w:hAnsi="Palatino Linotype"/>
          <w:bCs/>
          <w:color w:val="FF0000"/>
          <w:sz w:val="20"/>
          <w:szCs w:val="20"/>
        </w:rPr>
        <w:t>domestic_violence_</w:t>
      </w:r>
      <w:r w:rsidRPr="00CE4ED1">
        <w:rPr>
          <w:rFonts w:ascii="Palatino Linotype" w:hAnsi="Palatino Linotype"/>
          <w:bCs/>
          <w:color w:val="FF0000"/>
          <w:sz w:val="20"/>
          <w:szCs w:val="20"/>
        </w:rPr>
        <w:t>conditions.ordered</w:t>
      </w:r>
      <w:proofErr w:type="spellEnd"/>
      <w:r w:rsidRPr="00CE4ED1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  <w:r w:rsidRPr="00146F86">
        <w:rPr>
          <w:rFonts w:ascii="Palatino Linotype" w:hAnsi="Palatino Linotype"/>
          <w:bCs/>
          <w:sz w:val="20"/>
          <w:szCs w:val="20"/>
        </w:rPr>
        <w:t>and R.C. 2919.251</w:t>
      </w:r>
      <w:r w:rsidRPr="00CE4ED1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Pr="00CE4ED1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Pr="00CE4ED1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{</w:t>
      </w:r>
      <w:proofErr w:type="gramStart"/>
      <w:r>
        <w:rPr>
          <w:rFonts w:ascii="Palatino Linotype" w:hAnsi="Palatino Linotype"/>
          <w:b/>
          <w:bCs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b/>
          <w:bCs/>
          <w:sz w:val="20"/>
          <w:szCs w:val="20"/>
        </w:rPr>
        <w:t>fta</w:t>
      </w:r>
      <w:proofErr w:type="gramEnd"/>
      <w:r>
        <w:rPr>
          <w:rFonts w:ascii="Palatino Linotype" w:hAnsi="Palatino Linotype"/>
          <w:b/>
          <w:bCs/>
          <w:sz w:val="20"/>
          <w:szCs w:val="20"/>
        </w:rPr>
        <w:t>_bond_conditions.bond_type</w:t>
      </w:r>
      <w:proofErr w:type="spellEnd"/>
      <w:r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5849FC" w:rsidRPr="00B04CE9">
        <w:rPr>
          <w:rFonts w:ascii="Palatino Linotype" w:hAnsi="Palatino Linotype"/>
          <w:bCs/>
          <w:color w:val="FF0000"/>
          <w:sz w:val="20"/>
          <w:szCs w:val="20"/>
        </w:rPr>
        <w:t>(</w:t>
      </w:r>
      <w:proofErr w:type="spellStart"/>
      <w:r w:rsidRPr="00B04CE9">
        <w:rPr>
          <w:rFonts w:ascii="Palatino Linotype" w:hAnsi="Palatino Linotype"/>
          <w:bCs/>
          <w:color w:val="FF0000"/>
          <w:sz w:val="20"/>
          <w:szCs w:val="20"/>
        </w:rPr>
        <w:t>fta_bond_conditions.bond_type</w:t>
      </w:r>
      <w:proofErr w:type="spellEnd"/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== ‘10% Deposit, Cash or Surety</w:t>
      </w:r>
      <w:r w:rsidR="0095600B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Bond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>’</w:t>
      </w:r>
      <w:r w:rsidR="005849FC" w:rsidRPr="00B04CE9">
        <w:rPr>
          <w:rFonts w:ascii="Palatino Linotype" w:hAnsi="Palatino Linotype"/>
          <w:bCs/>
          <w:color w:val="FF0000"/>
          <w:sz w:val="20"/>
          <w:szCs w:val="20"/>
        </w:rPr>
        <w:t>)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5849FC" w:rsidRPr="00B04CE9">
        <w:rPr>
          <w:rFonts w:ascii="Palatino Linotype" w:hAnsi="Palatino Linotype"/>
          <w:bCs/>
          <w:color w:val="FF0000"/>
          <w:sz w:val="20"/>
          <w:szCs w:val="20"/>
        </w:rPr>
        <w:t>or (</w:t>
      </w:r>
      <w:proofErr w:type="spellStart"/>
      <w:r w:rsidR="005849FC" w:rsidRPr="00B04CE9">
        <w:rPr>
          <w:rFonts w:ascii="Palatino Linotype" w:hAnsi="Palatino Linotype"/>
          <w:bCs/>
          <w:color w:val="FF0000"/>
          <w:sz w:val="20"/>
          <w:szCs w:val="20"/>
        </w:rPr>
        <w:t>fta_bond_conditions.bond_type</w:t>
      </w:r>
      <w:proofErr w:type="spellEnd"/>
      <w:r w:rsidR="005849FC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 w:rsidR="005D39F6" w:rsidRPr="00B04CE9">
        <w:rPr>
          <w:rFonts w:ascii="Palatino Linotype" w:hAnsi="Palatino Linotype"/>
          <w:bCs/>
          <w:color w:val="FF0000"/>
          <w:sz w:val="20"/>
          <w:szCs w:val="20"/>
        </w:rPr>
        <w:t>Cas</w:t>
      </w:r>
      <w:r w:rsidR="005849FC" w:rsidRPr="00B04CE9">
        <w:rPr>
          <w:rFonts w:ascii="Palatino Linotype" w:hAnsi="Palatino Linotype"/>
          <w:bCs/>
          <w:color w:val="FF0000"/>
          <w:sz w:val="20"/>
          <w:szCs w:val="20"/>
        </w:rPr>
        <w:t>h or Surety</w:t>
      </w:r>
      <w:r w:rsidR="0095600B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Bond</w:t>
      </w:r>
      <w:r w:rsidR="005849FC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’) 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>%}</w:t>
      </w:r>
      <w:r>
        <w:rPr>
          <w:rFonts w:ascii="Palatino Linotype" w:hAnsi="Palatino Linotype"/>
          <w:b/>
          <w:bCs/>
          <w:sz w:val="20"/>
          <w:szCs w:val="20"/>
        </w:rPr>
        <w:t>Financial Conditions of Release:</w:t>
      </w:r>
    </w:p>
    <w:p w14:paraId="03093A76" w14:textId="0A809431" w:rsidR="00997ABB" w:rsidRP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     </w:t>
      </w:r>
      <w:r>
        <w:rPr>
          <w:rFonts w:ascii="Palatino Linotype" w:hAnsi="Palatino Linotype"/>
          <w:bCs/>
          <w:sz w:val="20"/>
          <w:szCs w:val="20"/>
        </w:rPr>
        <w:t>The Court finds that the following financial condition(s) are related to Defendant’s risk of non-appearance, the seriousness of the offense, and/or the previous criminal record of the Defendant.</w:t>
      </w:r>
    </w:p>
    <w:p w14:paraId="494D65B4" w14:textId="4D3F6F3B" w:rsidR="00107607" w:rsidRPr="00A840CC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{{ </w:t>
      </w:r>
      <w:proofErr w:type="spellStart"/>
      <w:r w:rsidRPr="005E6D4B">
        <w:rPr>
          <w:rFonts w:ascii="Palatino Linotype" w:hAnsi="Palatino Linotype"/>
          <w:bCs/>
          <w:sz w:val="20"/>
          <w:szCs w:val="20"/>
          <w:u w:val="single"/>
        </w:rPr>
        <w:t>fta_bond_conditions.bond_amount</w:t>
      </w:r>
      <w:proofErr w:type="spellEnd"/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}}</w:t>
      </w:r>
      <w:r w:rsidR="006954CB"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{% if </w:t>
      </w:r>
      <w:proofErr w:type="spellStart"/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>fta_bond_conditions.bond_type</w:t>
      </w:r>
      <w:proofErr w:type="spellEnd"/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 == ‘10% Deposit, Cash or Surety</w:t>
      </w:r>
      <w:r w:rsidR="0095600B"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 Bond</w:t>
      </w:r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>’ %}</w:t>
      </w:r>
      <w:r w:rsidRPr="005E6D4B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{% </w:t>
      </w:r>
      <w:proofErr w:type="spellStart"/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>endif</w:t>
      </w:r>
      <w:proofErr w:type="spellEnd"/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 %}</w:t>
      </w: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cash, or surety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="00BB1BCE">
        <w:rPr>
          <w:rFonts w:ascii="Palatino Linotype" w:hAnsi="Palatino Linotype"/>
          <w:bCs/>
          <w:sz w:val="20"/>
          <w:szCs w:val="20"/>
        </w:rPr>
        <w:t>{{ ‘\n</w:t>
      </w:r>
      <w:r w:rsidR="001E7F9B">
        <w:rPr>
          <w:rFonts w:ascii="Palatino Linotype" w:hAnsi="Palatino Linotype"/>
          <w:bCs/>
          <w:sz w:val="20"/>
          <w:szCs w:val="20"/>
        </w:rPr>
        <w:t>\n</w:t>
      </w:r>
      <w:r w:rsidR="00BB1BCE">
        <w:rPr>
          <w:rFonts w:ascii="Palatino Linotype" w:hAnsi="Palatino Linotype"/>
          <w:bCs/>
          <w:sz w:val="20"/>
          <w:szCs w:val="20"/>
        </w:rPr>
        <w:t>’ }}</w:t>
      </w:r>
      <w:r w:rsidR="001B7F3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1B7F38" w:rsidRPr="00B04CE9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1B7F3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>fta_bond_conditions.bond_type</w:t>
      </w:r>
      <w:proofErr w:type="spellEnd"/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== ‘Recognizance (OR) Bond’ %}</w:t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Pr="00B04CE9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516E85">
        <w:rPr>
          <w:rFonts w:ascii="Palatino Linotype" w:hAnsi="Palatino Linotype"/>
          <w:bCs/>
          <w:color w:val="FF0000"/>
          <w:sz w:val="20"/>
          <w:szCs w:val="20"/>
        </w:rPr>
        <w:t>no_contact.ordered</w:t>
      </w:r>
      <w:proofErr w:type="spellEnd"/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336101B3" w14:textId="0C3B9BC8" w:rsidR="00B04CE9" w:rsidRPr="00516E85" w:rsidRDefault="00516E85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>Defendant shall have no contact with</w:t>
      </w:r>
      <w:r w:rsidR="00326EAF">
        <w:rPr>
          <w:bCs/>
          <w:sz w:val="22"/>
          <w:szCs w:val="22"/>
        </w:rPr>
        <w:t xml:space="preserve"> </w:t>
      </w:r>
      <w:r w:rsidR="00326EAF" w:rsidRPr="00F2507A">
        <w:rPr>
          <w:b/>
          <w:bCs/>
          <w:sz w:val="22"/>
          <w:szCs w:val="22"/>
          <w:u w:val="single"/>
        </w:rPr>
        <w:t>{</w:t>
      </w:r>
      <w:proofErr w:type="gramStart"/>
      <w:r w:rsidR="00326EAF" w:rsidRPr="00F2507A">
        <w:rPr>
          <w:b/>
          <w:bCs/>
          <w:sz w:val="22"/>
          <w:szCs w:val="22"/>
          <w:u w:val="single"/>
        </w:rPr>
        <w:t>{ no</w:t>
      </w:r>
      <w:proofErr w:type="gramEnd"/>
      <w:r w:rsidR="00326EAF" w:rsidRPr="00F2507A">
        <w:rPr>
          <w:b/>
          <w:bCs/>
          <w:sz w:val="22"/>
          <w:szCs w:val="22"/>
          <w:u w:val="single"/>
        </w:rPr>
        <w:t>_contact.name }}</w:t>
      </w:r>
      <w:r w:rsidRPr="00D239E8">
        <w:rPr>
          <w:bCs/>
          <w:sz w:val="22"/>
          <w:szCs w:val="22"/>
        </w:rPr>
        <w:t>. Contact includes, but is not limited to, landline, cordless, cellular or digital telephone; text; instant messaging; fax; e-mail; voicemail; delivery service; social media; blogging; writings; electronic communica</w:t>
      </w:r>
      <w:bookmarkStart w:id="0" w:name="_GoBack"/>
      <w:bookmarkEnd w:id="0"/>
      <w:r w:rsidRPr="00D239E8">
        <w:rPr>
          <w:bCs/>
          <w:sz w:val="22"/>
          <w:szCs w:val="22"/>
        </w:rPr>
        <w:t>tions; posting a message; or communications by any other means directly or through another person.</w:t>
      </w:r>
      <w:r>
        <w:rPr>
          <w:bCs/>
          <w:color w:val="FF0000"/>
          <w:sz w:val="22"/>
          <w:szCs w:val="22"/>
        </w:rPr>
        <w:t xml:space="preserve">{% </w:t>
      </w:r>
      <w:proofErr w:type="spellStart"/>
      <w:r>
        <w:rPr>
          <w:bCs/>
          <w:color w:val="FF0000"/>
          <w:sz w:val="22"/>
          <w:szCs w:val="22"/>
        </w:rPr>
        <w:t>endif</w:t>
      </w:r>
      <w:proofErr w:type="spellEnd"/>
      <w:r>
        <w:rPr>
          <w:bCs/>
          <w:color w:val="FF0000"/>
          <w:sz w:val="22"/>
          <w:szCs w:val="22"/>
        </w:rPr>
        <w:t xml:space="preserve"> %}</w:t>
      </w:r>
      <w:r w:rsidR="00F660E8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F660E8" w:rsidRPr="00516E85">
        <w:rPr>
          <w:rFonts w:ascii="Palatino Linotype" w:hAnsi="Palatino Linotype"/>
          <w:bCs/>
          <w:color w:val="FF0000"/>
          <w:sz w:val="20"/>
          <w:szCs w:val="20"/>
        </w:rPr>
        <w:t>fta_bond_conditions.no_alcohol_drugs</w:t>
      </w:r>
      <w:proofErr w:type="spellEnd"/>
      <w:r w:rsidR="00F660E8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2FDA53A8" w14:textId="2B8B0226" w:rsidR="003D5F88" w:rsidRPr="00B04CE9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B04CE9">
        <w:rPr>
          <w:bCs/>
          <w:sz w:val="22"/>
          <w:szCs w:val="22"/>
        </w:rPr>
        <w:t>Defendant shall maintain sobriety while on bond, and shall not possess, consume, or purchase alcohol or drugs of abuse.</w:t>
      </w:r>
      <w:r w:rsidR="00F660E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F660E8" w:rsidRPr="00B04CE9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F660E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>fta_bond_conditions.alcohol_drugs_assessment</w:t>
      </w:r>
      <w:proofErr w:type="spellEnd"/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121D60CF" w14:textId="594CE3F5" w:rsidR="003D5F88" w:rsidRPr="00B6717A" w:rsidRDefault="00BD06DD" w:rsidP="00B6717A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>Defendant shall forthwith report to the Office of Community Control to obtain an alcohol and drug assessment and comply with any treatment recommendations.</w:t>
      </w:r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 xml:space="preserve"> %}{% if </w:t>
      </w:r>
      <w:proofErr w:type="spellStart"/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>fta_bond_conditions.alcohol_test_kiosk</w:t>
      </w:r>
      <w:proofErr w:type="spellEnd"/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7BBAD179" w14:textId="143D1299" w:rsidR="003D5F88" w:rsidRPr="00BD06DD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report to the Office of Community Control forthwith to determine a schedule for alcohol tests with the AB (Alcohol) </w:t>
      </w:r>
      <w:proofErr w:type="spellStart"/>
      <w:r w:rsidRPr="00D239E8">
        <w:rPr>
          <w:bCs/>
          <w:sz w:val="22"/>
          <w:szCs w:val="22"/>
        </w:rPr>
        <w:t>Kisok</w:t>
      </w:r>
      <w:proofErr w:type="spellEnd"/>
      <w:r w:rsidRPr="00D239E8">
        <w:rPr>
          <w:bCs/>
          <w:sz w:val="22"/>
          <w:szCs w:val="22"/>
        </w:rPr>
        <w:t>.</w:t>
      </w:r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 xml:space="preserve"> %}{% if </w:t>
      </w:r>
      <w:proofErr w:type="spellStart"/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>fta_bond_conditions.specialized_docket</w:t>
      </w:r>
      <w:proofErr w:type="spellEnd"/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0AC13D5E" w14:textId="426903D4" w:rsidR="0038516D" w:rsidRDefault="00BD06DD" w:rsidP="007C1226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Specialized Docket Coordinator to complete screening for admission to </w:t>
      </w:r>
      <w:r w:rsidR="003D5F88" w:rsidRPr="00F836C3">
        <w:rPr>
          <w:rFonts w:ascii="Palatino Linotype" w:hAnsi="Palatino Linotype"/>
          <w:bCs/>
          <w:sz w:val="20"/>
          <w:szCs w:val="20"/>
        </w:rPr>
        <w:t>{{</w:t>
      </w:r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 w:rsidR="003D5F88" w:rsidRPr="00F836C3">
        <w:rPr>
          <w:rFonts w:ascii="Palatino Linotype" w:hAnsi="Palatino Linotype"/>
          <w:bCs/>
          <w:sz w:val="20"/>
          <w:szCs w:val="20"/>
        </w:rPr>
        <w:t>fta_bond_conditions.specialized_docket_type</w:t>
      </w:r>
      <w:proofErr w:type="spellEnd"/>
      <w:r w:rsidR="003D5F88" w:rsidRPr="00F836C3">
        <w:rPr>
          <w:rFonts w:ascii="Palatino Linotype" w:hAnsi="Palatino Linotype"/>
          <w:bCs/>
          <w:sz w:val="20"/>
          <w:szCs w:val="20"/>
        </w:rPr>
        <w:t xml:space="preserve"> }}.</w:t>
      </w:r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9810CF" w:rsidRPr="009810CF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Pr="009810CF">
        <w:rPr>
          <w:rFonts w:ascii="Palatino Linotype" w:hAnsi="Palatino Linotype"/>
          <w:bCs/>
          <w:color w:val="FF0000"/>
          <w:sz w:val="20"/>
          <w:szCs w:val="20"/>
        </w:rPr>
        <w:t>ordered</w:t>
      </w:r>
      <w:proofErr w:type="spellEnd"/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737E6069" w14:textId="77777777" w:rsidR="00C45D82" w:rsidRPr="00C45D82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45D82">
        <w:rPr>
          <w:rFonts w:ascii="Palatino Linotype" w:hAnsi="Palatino Linotype"/>
          <w:b/>
          <w:bCs/>
          <w:sz w:val="20"/>
          <w:szCs w:val="20"/>
          <w:u w:val="single"/>
        </w:rPr>
        <w:t>Administrative License Suspension</w:t>
      </w:r>
      <w:r w:rsidRPr="009F2FAE">
        <w:rPr>
          <w:rFonts w:ascii="Palatino Linotype" w:hAnsi="Palatino Linotype"/>
          <w:b/>
          <w:bCs/>
          <w:sz w:val="20"/>
          <w:szCs w:val="20"/>
        </w:rPr>
        <w:t xml:space="preserve"> </w:t>
      </w:r>
    </w:p>
    <w:p w14:paraId="2E3A92C4" w14:textId="688058FC" w:rsidR="00C45D82" w:rsidRPr="00C45D82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45D82">
        <w:rPr>
          <w:rFonts w:ascii="Palatino Linotype" w:hAnsi="Palatino Linotype"/>
          <w:bCs/>
          <w:sz w:val="20"/>
          <w:szCs w:val="20"/>
        </w:rPr>
        <w:t>Defendant’s operator’s license is subject to an administrative license suspension.  Defendant requested a stay of the administrative license suspension d</w:t>
      </w:r>
      <w:r w:rsidR="00CB5EE1">
        <w:rPr>
          <w:rFonts w:ascii="Palatino Linotype" w:hAnsi="Palatino Linotype"/>
          <w:bCs/>
          <w:sz w:val="20"/>
          <w:szCs w:val="20"/>
        </w:rPr>
        <w:t xml:space="preserve">uring the pendency of this case. </w:t>
      </w:r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9810CF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>objection</w:t>
      </w:r>
      <w:proofErr w:type="spellEnd"/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== ‘Yes’ %}</w:t>
      </w:r>
      <w:r w:rsidR="00CB5EE1">
        <w:rPr>
          <w:rFonts w:ascii="Palatino Linotype" w:hAnsi="Palatino Linotype"/>
          <w:bCs/>
          <w:sz w:val="20"/>
          <w:szCs w:val="20"/>
        </w:rPr>
        <w:t>The State objected to the stay.</w:t>
      </w:r>
      <w:r w:rsidR="009F2FAE">
        <w:rPr>
          <w:rFonts w:ascii="Palatino Linotype" w:hAnsi="Palatino Linotype"/>
          <w:bCs/>
          <w:sz w:val="20"/>
          <w:szCs w:val="20"/>
        </w:rPr>
        <w:t xml:space="preserve"> </w:t>
      </w:r>
      <w:r w:rsid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9810CF">
        <w:rPr>
          <w:rFonts w:ascii="Palatino Linotype" w:hAnsi="Palatino Linotype"/>
          <w:bCs/>
          <w:color w:val="FF0000"/>
          <w:sz w:val="20"/>
          <w:szCs w:val="20"/>
        </w:rPr>
        <w:t>elif</w:t>
      </w:r>
      <w:proofErr w:type="spellEnd"/>
      <w:r w:rsidR="009810CF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 w:rsidR="009810CF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>objection</w:t>
      </w:r>
      <w:proofErr w:type="spellEnd"/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== ‘No’ %}</w:t>
      </w:r>
      <w:r w:rsidR="00CB5EE1">
        <w:rPr>
          <w:rFonts w:ascii="Palatino Linotype" w:hAnsi="Palatino Linotype"/>
          <w:bCs/>
          <w:sz w:val="20"/>
          <w:szCs w:val="20"/>
        </w:rPr>
        <w:t>The State did not object to the stay.</w:t>
      </w:r>
      <w:r w:rsidR="009F2FAE">
        <w:rPr>
          <w:rFonts w:ascii="Palatino Linotype" w:hAnsi="Palatino Linotype"/>
          <w:bCs/>
          <w:sz w:val="20"/>
          <w:szCs w:val="20"/>
        </w:rPr>
        <w:t xml:space="preserve"> </w:t>
      </w:r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9810CF" w:rsidRPr="009810CF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disposition</w:t>
      </w:r>
      <w:proofErr w:type="spellEnd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proofErr w:type="gramStart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Granted</w:t>
      </w:r>
      <w:proofErr w:type="gramEnd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’ %}</w:t>
      </w:r>
      <w:r w:rsidR="00183AC2" w:rsidRPr="00C45D82">
        <w:rPr>
          <w:rFonts w:ascii="Palatino Linotype" w:hAnsi="Palatino Linotype"/>
          <w:bCs/>
          <w:sz w:val="20"/>
          <w:szCs w:val="20"/>
        </w:rPr>
        <w:t>The Court</w:t>
      </w:r>
      <w:r w:rsidR="00183AC2">
        <w:rPr>
          <w:rFonts w:ascii="Palatino Linotype" w:hAnsi="Palatino Linotype"/>
          <w:bCs/>
          <w:sz w:val="20"/>
          <w:szCs w:val="20"/>
        </w:rPr>
        <w:t xml:space="preserve"> GRANTED</w:t>
      </w:r>
      <w:r w:rsidRPr="00C45D82">
        <w:rPr>
          <w:rFonts w:ascii="Palatino Linotype" w:hAnsi="Palatino Linotype"/>
          <w:bCs/>
          <w:sz w:val="20"/>
          <w:szCs w:val="20"/>
        </w:rPr>
        <w:t xml:space="preserve"> the administrative license suspension </w:t>
      </w:r>
      <w:r w:rsidR="00183AC2">
        <w:rPr>
          <w:rFonts w:ascii="Palatino Linotype" w:hAnsi="Palatino Linotype"/>
          <w:bCs/>
          <w:sz w:val="20"/>
          <w:szCs w:val="20"/>
        </w:rPr>
        <w:t>and the administrative license suspension is STAYED.</w:t>
      </w:r>
      <w:r w:rsidR="00183AC2" w:rsidRPr="00183AC2">
        <w:rPr>
          <w:rFonts w:ascii="Palatino Linotype" w:hAnsi="Palatino Linotype"/>
          <w:bCs/>
          <w:sz w:val="20"/>
          <w:szCs w:val="20"/>
        </w:rPr>
        <w:t xml:space="preserve"> </w:t>
      </w:r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elif</w:t>
      </w:r>
      <w:proofErr w:type="spellEnd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admin_license_suspensi</w:t>
      </w:r>
      <w:r w:rsidR="003E1ECA">
        <w:rPr>
          <w:rFonts w:ascii="Palatino Linotype" w:hAnsi="Palatino Linotype"/>
          <w:bCs/>
          <w:color w:val="FF0000"/>
          <w:sz w:val="20"/>
          <w:szCs w:val="20"/>
        </w:rPr>
        <w:t>on.</w:t>
      </w:r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disposition</w:t>
      </w:r>
      <w:proofErr w:type="spellEnd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== ‘Denied’ %}</w:t>
      </w:r>
      <w:r w:rsidRPr="00C45D82">
        <w:rPr>
          <w:rFonts w:ascii="Palatino Linotype" w:hAnsi="Palatino Linotype"/>
          <w:bCs/>
          <w:sz w:val="20"/>
          <w:szCs w:val="20"/>
        </w:rPr>
        <w:t xml:space="preserve">The Court DENIED </w:t>
      </w:r>
      <w:r w:rsidR="00183AC2">
        <w:rPr>
          <w:rFonts w:ascii="Palatino Linotype" w:hAnsi="Palatino Linotype"/>
          <w:bCs/>
          <w:sz w:val="20"/>
          <w:szCs w:val="20"/>
        </w:rPr>
        <w:t xml:space="preserve">the administrative license suspension and </w:t>
      </w:r>
      <w:r w:rsidRPr="00C45D82">
        <w:rPr>
          <w:rFonts w:ascii="Palatino Linotype" w:hAnsi="Palatino Linotype"/>
          <w:bCs/>
          <w:sz w:val="20"/>
          <w:szCs w:val="20"/>
        </w:rPr>
        <w:t>the administrative l</w:t>
      </w:r>
      <w:r w:rsidR="009F2FAE">
        <w:rPr>
          <w:rFonts w:ascii="Palatino Linotype" w:hAnsi="Palatino Linotype"/>
          <w:bCs/>
          <w:sz w:val="20"/>
          <w:szCs w:val="20"/>
        </w:rPr>
        <w:t>icense suspension IS NOT STAYED</w:t>
      </w:r>
      <w:r w:rsidRPr="00C45D82">
        <w:rPr>
          <w:rFonts w:ascii="Palatino Linotype" w:hAnsi="Palatino Linotype"/>
          <w:bCs/>
          <w:sz w:val="20"/>
          <w:szCs w:val="20"/>
        </w:rPr>
        <w:t>.</w:t>
      </w:r>
      <w:r w:rsidR="00183AC2" w:rsidRPr="00183AC2">
        <w:rPr>
          <w:rFonts w:ascii="Palatino Linotype" w:hAnsi="Palatino Linotype"/>
          <w:bCs/>
          <w:sz w:val="20"/>
          <w:szCs w:val="20"/>
        </w:rPr>
        <w:t xml:space="preserve"> </w:t>
      </w:r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="00D73D86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9810CF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D73D86" w:rsidRPr="009810CF">
        <w:rPr>
          <w:rFonts w:ascii="Palatino Linotype" w:hAnsi="Palatino Linotype"/>
          <w:bCs/>
          <w:color w:val="FF0000"/>
          <w:sz w:val="20"/>
          <w:szCs w:val="20"/>
        </w:rPr>
        <w:t>explanation</w:t>
      </w:r>
      <w:proofErr w:type="spellEnd"/>
      <w:r w:rsidR="00D73D86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is not </w:t>
      </w:r>
      <w:proofErr w:type="gramStart"/>
      <w:r w:rsidR="00D73D86" w:rsidRPr="009810CF">
        <w:rPr>
          <w:rFonts w:ascii="Palatino Linotype" w:hAnsi="Palatino Linotype"/>
          <w:bCs/>
          <w:color w:val="FF0000"/>
          <w:sz w:val="20"/>
          <w:szCs w:val="20"/>
        </w:rPr>
        <w:t>none</w:t>
      </w:r>
      <w:proofErr w:type="gramEnd"/>
      <w:r w:rsidR="00D73D86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="00C27F63" w:rsidRPr="00B6717A">
        <w:rPr>
          <w:rFonts w:ascii="Palatino Linotype" w:hAnsi="Palatino Linotype"/>
          <w:bCs/>
          <w:sz w:val="20"/>
          <w:szCs w:val="20"/>
        </w:rPr>
        <w:t>{</w:t>
      </w:r>
      <w:proofErr w:type="gramStart"/>
      <w:r w:rsidR="00C27F63" w:rsidRPr="00B6717A">
        <w:rPr>
          <w:rFonts w:ascii="Palatino Linotype" w:hAnsi="Palatino Linotype"/>
          <w:bCs/>
          <w:sz w:val="20"/>
          <w:szCs w:val="20"/>
        </w:rPr>
        <w:t xml:space="preserve">{ </w:t>
      </w:r>
      <w:proofErr w:type="spellStart"/>
      <w:r w:rsidR="009810CF" w:rsidRPr="00B6717A">
        <w:rPr>
          <w:rFonts w:ascii="Palatino Linotype" w:hAnsi="Palatino Linotype"/>
          <w:bCs/>
          <w:sz w:val="20"/>
          <w:szCs w:val="20"/>
        </w:rPr>
        <w:t>admin</w:t>
      </w:r>
      <w:proofErr w:type="gramEnd"/>
      <w:r w:rsidR="009810CF" w:rsidRPr="00B6717A">
        <w:rPr>
          <w:rFonts w:ascii="Palatino Linotype" w:hAnsi="Palatino Linotype"/>
          <w:bCs/>
          <w:sz w:val="20"/>
          <w:szCs w:val="20"/>
        </w:rPr>
        <w:t>_license_suspension.</w:t>
      </w:r>
      <w:r w:rsidR="00C27F63" w:rsidRPr="00B6717A">
        <w:rPr>
          <w:rFonts w:ascii="Palatino Linotype" w:hAnsi="Palatino Linotype"/>
          <w:bCs/>
          <w:sz w:val="20"/>
          <w:szCs w:val="20"/>
        </w:rPr>
        <w:t>explanation</w:t>
      </w:r>
      <w:proofErr w:type="spellEnd"/>
      <w:r w:rsidR="00C27F63" w:rsidRPr="00B6717A">
        <w:rPr>
          <w:rFonts w:ascii="Palatino Linotype" w:hAnsi="Palatino Linotype"/>
          <w:bCs/>
          <w:sz w:val="20"/>
          <w:szCs w:val="20"/>
        </w:rPr>
        <w:t xml:space="preserve"> }}</w:t>
      </w:r>
      <w:r w:rsidR="00EC7EBD">
        <w:rPr>
          <w:rFonts w:ascii="Palatino Linotype" w:hAnsi="Palatino Linotype"/>
          <w:bCs/>
          <w:sz w:val="20"/>
          <w:szCs w:val="20"/>
        </w:rPr>
        <w:t>.</w:t>
      </w:r>
      <w:r w:rsidR="00C27F63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C27F63" w:rsidRPr="009810CF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C27F63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="00554697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554697" w:rsidRPr="009810CF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554697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>{</w:t>
      </w:r>
      <w:proofErr w:type="gramStart"/>
      <w:r w:rsidR="00CC0E25" w:rsidRPr="000A7A5E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CC0E25" w:rsidRPr="000A7A5E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 w:rsidRPr="000A7A5E">
        <w:rPr>
          <w:rFonts w:ascii="Palatino Linotype" w:hAnsi="Palatino Linotype"/>
          <w:sz w:val="20"/>
          <w:szCs w:val="20"/>
        </w:rPr>
        <w:t>_officer.officer_</w:t>
      </w:r>
      <w:r w:rsidR="006E4EEB" w:rsidRPr="000A7A5E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0A7A5E">
        <w:rPr>
          <w:rFonts w:ascii="Palatino Linotype" w:hAnsi="Palatino Linotype"/>
          <w:sz w:val="20"/>
          <w:szCs w:val="20"/>
        </w:rPr>
        <w:t xml:space="preserve"> }} </w:t>
      </w:r>
      <w:r w:rsidR="003A4378" w:rsidRPr="000A7A5E">
        <w:rPr>
          <w:rFonts w:ascii="Palatino Linotype" w:hAnsi="Palatino Linotype"/>
          <w:sz w:val="20"/>
          <w:szCs w:val="20"/>
        </w:rPr>
        <w:t>{</w:t>
      </w:r>
      <w:proofErr w:type="gramStart"/>
      <w:r w:rsidR="003A4378" w:rsidRPr="000A7A5E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3A4378" w:rsidRPr="000A7A5E">
        <w:rPr>
          <w:rFonts w:ascii="Palatino Linotype" w:hAnsi="Palatino Linotype"/>
          <w:sz w:val="20"/>
          <w:szCs w:val="20"/>
        </w:rPr>
        <w:t>judicial</w:t>
      </w:r>
      <w:proofErr w:type="gramEnd"/>
      <w:r w:rsidR="003A4378" w:rsidRPr="000A7A5E">
        <w:rPr>
          <w:rFonts w:ascii="Palatino Linotype" w:hAnsi="Palatino Linotype"/>
          <w:sz w:val="20"/>
          <w:szCs w:val="20"/>
        </w:rPr>
        <w:t>_officer</w:t>
      </w:r>
      <w:r w:rsidR="00CC0E25" w:rsidRPr="000A7A5E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0A7A5E">
        <w:rPr>
          <w:rFonts w:ascii="Palatino Linotype" w:hAnsi="Palatino Linotype"/>
          <w:sz w:val="20"/>
          <w:szCs w:val="20"/>
        </w:rPr>
        <w:t xml:space="preserve"> }}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>{</w:t>
      </w:r>
      <w:proofErr w:type="gramStart"/>
      <w:r w:rsidR="00DC1DEA" w:rsidRPr="000A7A5E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DC1DEA" w:rsidRPr="000A7A5E">
        <w:rPr>
          <w:rFonts w:ascii="Palatino Linotype" w:hAnsi="Palatino Linotype"/>
          <w:sz w:val="20"/>
          <w:szCs w:val="20"/>
        </w:rPr>
        <w:t>judicial</w:t>
      </w:r>
      <w:proofErr w:type="gramEnd"/>
      <w:r w:rsidR="00DC1DEA" w:rsidRPr="000A7A5E">
        <w:rPr>
          <w:rFonts w:ascii="Palatino Linotype" w:hAnsi="Palatino Linotype"/>
          <w:sz w:val="20"/>
          <w:szCs w:val="20"/>
        </w:rPr>
        <w:t>_officer.last_name</w:t>
      </w:r>
      <w:proofErr w:type="spellEnd"/>
      <w:r w:rsidR="00DC1DEA" w:rsidRPr="000A7A5E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judicial_of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</w:t>
      </w:r>
      <w:proofErr w:type="gramStart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type</w:t>
      </w:r>
      <w:proofErr w:type="spell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  =</w:t>
      </w:r>
      <w:proofErr w:type="gram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>{% </w:t>
      </w:r>
      <w:proofErr w:type="spellStart"/>
      <w:r w:rsidRPr="00821C60">
        <w:rPr>
          <w:rFonts w:ascii="Palatino Linotype" w:hAnsi="Palatino Linotype"/>
          <w:color w:val="FF0000"/>
          <w:sz w:val="20"/>
          <w:szCs w:val="20"/>
        </w:rPr>
        <w:t>endif</w:t>
      </w:r>
      <w:proofErr w:type="spellEnd"/>
      <w:r w:rsidRPr="00821C60">
        <w:rPr>
          <w:rFonts w:ascii="Palatino Linotype" w:hAnsi="Palatino Linotype"/>
          <w:color w:val="FF0000"/>
          <w:sz w:val="20"/>
          <w:szCs w:val="20"/>
        </w:rPr>
        <w:t xml:space="preserve"> %}</w:t>
      </w:r>
    </w:p>
    <w:p w14:paraId="00C89C88" w14:textId="77777777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 on: </w:t>
      </w:r>
      <w:r>
        <w:rPr>
          <w:rFonts w:ascii="Palatino Linotype" w:hAnsi="Palatino Linotype"/>
          <w:sz w:val="16"/>
          <w:szCs w:val="16"/>
        </w:rPr>
        <w:tab/>
        <w:t>___ Prosecutor’s Office, ___ {</w:t>
      </w:r>
      <w:proofErr w:type="gramStart"/>
      <w:r>
        <w:rPr>
          <w:rFonts w:ascii="Palatino Linotype" w:hAnsi="Palatino Linotype"/>
          <w:sz w:val="16"/>
          <w:szCs w:val="16"/>
        </w:rPr>
        <w:t xml:space="preserve">{ </w:t>
      </w:r>
      <w:proofErr w:type="spellStart"/>
      <w:r>
        <w:rPr>
          <w:rFonts w:ascii="Palatino Linotype" w:hAnsi="Palatino Linotype"/>
          <w:sz w:val="16"/>
          <w:szCs w:val="16"/>
        </w:rPr>
        <w:t>defendant.first</w:t>
      </w:r>
      <w:proofErr w:type="gramEnd"/>
      <w:r>
        <w:rPr>
          <w:rFonts w:ascii="Palatino Linotype" w:hAnsi="Palatino Linotype"/>
          <w:sz w:val="16"/>
          <w:szCs w:val="16"/>
        </w:rPr>
        <w:t>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FBF30A" w14:textId="77777777" w:rsidR="00AC33A9" w:rsidRDefault="00AC33A9" w:rsidP="008F0DC3">
      <w:r>
        <w:separator/>
      </w:r>
    </w:p>
  </w:endnote>
  <w:endnote w:type="continuationSeparator" w:id="0">
    <w:p w14:paraId="1AAF9D84" w14:textId="77777777" w:rsidR="00AC33A9" w:rsidRDefault="00AC33A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>{</w:t>
    </w:r>
    <w:r w:rsidRPr="00100A62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9A0FFD">
      <w:rPr>
        <w:rFonts w:ascii="Palatino Linotype" w:hAnsi="Palatino Linotype"/>
        <w:bCs/>
        <w:sz w:val="20"/>
        <w:szCs w:val="20"/>
      </w:rPr>
      <w:t>judicial_officer.officer_</w:t>
    </w:r>
    <w:proofErr w:type="gramStart"/>
    <w:r w:rsidRPr="00100A62">
      <w:rPr>
        <w:rFonts w:ascii="Palatino Linotype" w:hAnsi="Palatino Linotype"/>
        <w:bCs/>
        <w:sz w:val="20"/>
        <w:szCs w:val="20"/>
      </w:rPr>
      <w:t>type</w:t>
    </w:r>
    <w:proofErr w:type="spellEnd"/>
    <w:r>
      <w:rPr>
        <w:rFonts w:ascii="Palatino Linotype" w:hAnsi="Palatino Linotype"/>
        <w:bCs/>
        <w:sz w:val="20"/>
        <w:szCs w:val="20"/>
      </w:rPr>
      <w:t xml:space="preserve">  =</w:t>
    </w:r>
    <w:proofErr w:type="gramEnd"/>
    <w:r>
      <w:rPr>
        <w:rFonts w:ascii="Palatino Linotype" w:hAnsi="Palatino Linotype"/>
        <w:bCs/>
        <w:sz w:val="20"/>
        <w:szCs w:val="20"/>
      </w:rPr>
      <w:t>=  ‘Magistrate’ %}Magistrate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>{</w:t>
    </w:r>
    <w:proofErr w:type="gramEnd"/>
    <w:r w:rsidR="009A0FFD">
      <w:rPr>
        <w:rFonts w:ascii="Palatino Linotype" w:hAnsi="Palatino Linotype"/>
        <w:sz w:val="20"/>
        <w:szCs w:val="20"/>
      </w:rPr>
      <w:t xml:space="preserve">% </w:t>
    </w:r>
    <w:proofErr w:type="spellStart"/>
    <w:r w:rsidR="009A0FFD">
      <w:rPr>
        <w:rFonts w:ascii="Palatino Linotype" w:hAnsi="Palatino Linotype"/>
        <w:sz w:val="20"/>
        <w:szCs w:val="20"/>
      </w:rPr>
      <w:t>elif</w:t>
    </w:r>
    <w:proofErr w:type="spellEnd"/>
    <w:r w:rsidR="009A0FFD">
      <w:rPr>
        <w:rFonts w:ascii="Palatino Linotype" w:hAnsi="Palatino Linotype"/>
        <w:sz w:val="20"/>
        <w:szCs w:val="20"/>
      </w:rPr>
      <w:t xml:space="preserve"> </w:t>
    </w:r>
    <w:proofErr w:type="spellStart"/>
    <w:r w:rsidR="009A0FFD">
      <w:rPr>
        <w:rFonts w:ascii="Palatino Linotype" w:hAnsi="Palatino Linotype"/>
        <w:sz w:val="20"/>
        <w:szCs w:val="20"/>
      </w:rPr>
      <w:t>judicial_officer.officer_</w:t>
    </w:r>
    <w:r>
      <w:rPr>
        <w:rFonts w:ascii="Palatino Linotype" w:hAnsi="Palatino Linotype"/>
        <w:sz w:val="20"/>
        <w:szCs w:val="20"/>
      </w:rPr>
      <w:t>type</w:t>
    </w:r>
    <w:proofErr w:type="spellEnd"/>
    <w:r>
      <w:rPr>
        <w:rFonts w:ascii="Palatino Linotype" w:hAnsi="Palatino Linotype"/>
        <w:sz w:val="20"/>
        <w:szCs w:val="20"/>
      </w:rPr>
      <w:t xml:space="preserve"> == ‘Judge’ %}</w:t>
    </w:r>
    <w:r w:rsidR="00817BB2">
      <w:rPr>
        <w:rFonts w:ascii="Palatino Linotype" w:hAnsi="Palatino Linotype"/>
        <w:sz w:val="20"/>
        <w:szCs w:val="20"/>
      </w:rPr>
      <w:t xml:space="preserve">Not Guilty </w:t>
    </w:r>
    <w:r w:rsidR="006561F5">
      <w:rPr>
        <w:rFonts w:ascii="Palatino Linotype" w:hAnsi="Palatino Linotype"/>
        <w:sz w:val="20"/>
        <w:szCs w:val="20"/>
      </w:rPr>
      <w:t>Bond Judgment Entry</w:t>
    </w:r>
    <w:r w:rsidRPr="00FC46AD">
      <w:rPr>
        <w:rFonts w:ascii="Palatino Linotype" w:hAnsi="Palatino Linotype"/>
        <w:sz w:val="20"/>
        <w:szCs w:val="20"/>
      </w:rPr>
      <w:t xml:space="preserve">{% </w:t>
    </w:r>
    <w:proofErr w:type="spellStart"/>
    <w:r w:rsidRPr="00FC46AD">
      <w:rPr>
        <w:rFonts w:ascii="Palatino Linotype" w:hAnsi="Palatino Linotype"/>
        <w:sz w:val="20"/>
        <w:szCs w:val="20"/>
      </w:rPr>
      <w:t>endif</w:t>
    </w:r>
    <w:proofErr w:type="spellEnd"/>
    <w:r w:rsidRPr="00FC46AD">
      <w:rPr>
        <w:rFonts w:ascii="Palatino Linotype" w:hAnsi="Palatino Linotype"/>
        <w:sz w:val="20"/>
        <w:szCs w:val="20"/>
      </w:rPr>
      <w:t xml:space="preserve"> %}</w:t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{{ </w:t>
    </w:r>
    <w:proofErr w:type="spellStart"/>
    <w:r w:rsidR="003663A3" w:rsidRPr="00DF2959">
      <w:rPr>
        <w:rFonts w:ascii="Palatino Linotype" w:hAnsi="Palatino Linotype"/>
        <w:sz w:val="20"/>
        <w:szCs w:val="20"/>
      </w:rPr>
      <w:t>case_number</w:t>
    </w:r>
    <w:proofErr w:type="spellEnd"/>
    <w:r w:rsidR="003663A3" w:rsidRPr="00DF2959">
      <w:rPr>
        <w:rFonts w:ascii="Palatino Linotype" w:hAnsi="Palatino Linotype"/>
        <w:sz w:val="20"/>
        <w:szCs w:val="20"/>
      </w:rPr>
      <w:t xml:space="preserve"> 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F4A1B" w14:textId="77777777" w:rsidR="00AC33A9" w:rsidRDefault="00AC33A9" w:rsidP="008F0DC3">
      <w:r>
        <w:separator/>
      </w:r>
    </w:p>
  </w:footnote>
  <w:footnote w:type="continuationSeparator" w:id="0">
    <w:p w14:paraId="4FD8266B" w14:textId="77777777" w:rsidR="00AC33A9" w:rsidRDefault="00AC33A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610F"/>
    <w:rsid w:val="00092006"/>
    <w:rsid w:val="00092788"/>
    <w:rsid w:val="000A7A5E"/>
    <w:rsid w:val="000B3923"/>
    <w:rsid w:val="000B77F0"/>
    <w:rsid w:val="000D2607"/>
    <w:rsid w:val="000D5026"/>
    <w:rsid w:val="000E26D5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5CE7"/>
    <w:rsid w:val="001E539D"/>
    <w:rsid w:val="001E7F9B"/>
    <w:rsid w:val="001F0356"/>
    <w:rsid w:val="00203D39"/>
    <w:rsid w:val="00206B86"/>
    <w:rsid w:val="002124A3"/>
    <w:rsid w:val="00217DB4"/>
    <w:rsid w:val="00217EB2"/>
    <w:rsid w:val="00226FDF"/>
    <w:rsid w:val="00236C23"/>
    <w:rsid w:val="00240EB1"/>
    <w:rsid w:val="002461F5"/>
    <w:rsid w:val="002514C1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21690"/>
    <w:rsid w:val="00325A49"/>
    <w:rsid w:val="00326EAF"/>
    <w:rsid w:val="003416F2"/>
    <w:rsid w:val="00341AC7"/>
    <w:rsid w:val="003537A4"/>
    <w:rsid w:val="0035463D"/>
    <w:rsid w:val="00360293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D0042"/>
    <w:rsid w:val="005D39F6"/>
    <w:rsid w:val="005D4D4F"/>
    <w:rsid w:val="005E6D4B"/>
    <w:rsid w:val="005F7CF2"/>
    <w:rsid w:val="006043B0"/>
    <w:rsid w:val="00634ACD"/>
    <w:rsid w:val="00641A23"/>
    <w:rsid w:val="0064280E"/>
    <w:rsid w:val="00650051"/>
    <w:rsid w:val="00653882"/>
    <w:rsid w:val="006561F5"/>
    <w:rsid w:val="00660124"/>
    <w:rsid w:val="00670B9B"/>
    <w:rsid w:val="00676673"/>
    <w:rsid w:val="0068523F"/>
    <w:rsid w:val="00691241"/>
    <w:rsid w:val="006954CB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001ED"/>
    <w:rsid w:val="00710FE5"/>
    <w:rsid w:val="0071247A"/>
    <w:rsid w:val="0073592A"/>
    <w:rsid w:val="007408A4"/>
    <w:rsid w:val="00741A1A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7A6D"/>
    <w:rsid w:val="00A60A1E"/>
    <w:rsid w:val="00A62D54"/>
    <w:rsid w:val="00A630AC"/>
    <w:rsid w:val="00A83A07"/>
    <w:rsid w:val="00A840CC"/>
    <w:rsid w:val="00A87B57"/>
    <w:rsid w:val="00A925D3"/>
    <w:rsid w:val="00AA36E2"/>
    <w:rsid w:val="00AB0FFB"/>
    <w:rsid w:val="00AB324F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F43DF"/>
    <w:rsid w:val="00C127F5"/>
    <w:rsid w:val="00C202A2"/>
    <w:rsid w:val="00C2697F"/>
    <w:rsid w:val="00C27F63"/>
    <w:rsid w:val="00C33A35"/>
    <w:rsid w:val="00C44B24"/>
    <w:rsid w:val="00C454CC"/>
    <w:rsid w:val="00C45D82"/>
    <w:rsid w:val="00C51F47"/>
    <w:rsid w:val="00C548C9"/>
    <w:rsid w:val="00C60E40"/>
    <w:rsid w:val="00C6178C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E4ED1"/>
    <w:rsid w:val="00CE6BD5"/>
    <w:rsid w:val="00CF536F"/>
    <w:rsid w:val="00CF5FF7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64</cp:revision>
  <cp:lastPrinted>2018-07-24T14:18:00Z</cp:lastPrinted>
  <dcterms:created xsi:type="dcterms:W3CDTF">2021-11-15T10:11:00Z</dcterms:created>
  <dcterms:modified xsi:type="dcterms:W3CDTF">2021-12-04T11:05:00Z</dcterms:modified>
</cp:coreProperties>
</file>