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9B1EE" w14:textId="3D775B0A" w:rsidR="004C478A" w:rsidRPr="000E59DA" w:rsidRDefault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 xml:space="preserve">-message queue </w:t>
      </w:r>
      <w:proofErr w:type="spellStart"/>
      <w:r w:rsidRPr="000E59DA">
        <w:rPr>
          <w:rFonts w:ascii="Times New Roman" w:hAnsi="Times New Roman" w:cs="Times New Roman"/>
        </w:rPr>
        <w:t>được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dùng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trong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hệ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thống</w:t>
      </w:r>
      <w:proofErr w:type="spellEnd"/>
      <w:r w:rsidRPr="000E59DA">
        <w:rPr>
          <w:rFonts w:ascii="Times New Roman" w:hAnsi="Times New Roman" w:cs="Times New Roman"/>
        </w:rPr>
        <w:t xml:space="preserve"> microservices </w:t>
      </w:r>
      <w:proofErr w:type="spellStart"/>
      <w:r w:rsidRPr="000E59DA">
        <w:rPr>
          <w:rFonts w:ascii="Times New Roman" w:hAnsi="Times New Roman" w:cs="Times New Roman"/>
        </w:rPr>
        <w:t>với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chức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năng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như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đợi</w:t>
      </w:r>
      <w:proofErr w:type="spellEnd"/>
      <w:r w:rsidRPr="000E59DA">
        <w:rPr>
          <w:rFonts w:ascii="Times New Roman" w:hAnsi="Times New Roman" w:cs="Times New Roman"/>
        </w:rPr>
        <w:t xml:space="preserve"> tin </w:t>
      </w:r>
      <w:proofErr w:type="spellStart"/>
      <w:r w:rsidRPr="000E59DA">
        <w:rPr>
          <w:rFonts w:ascii="Times New Roman" w:hAnsi="Times New Roman" w:cs="Times New Roman"/>
        </w:rPr>
        <w:t>nhắn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theo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cơ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chế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gramStart"/>
      <w:r w:rsidRPr="000E59DA">
        <w:rPr>
          <w:rFonts w:ascii="Times New Roman" w:hAnsi="Times New Roman" w:cs="Times New Roman"/>
        </w:rPr>
        <w:t>FIFO(</w:t>
      </w:r>
      <w:proofErr w:type="gramEnd"/>
      <w:r w:rsidRPr="000E59DA">
        <w:rPr>
          <w:rFonts w:ascii="Times New Roman" w:hAnsi="Times New Roman" w:cs="Times New Roman"/>
        </w:rPr>
        <w:t>first in first out</w:t>
      </w:r>
      <w:proofErr w:type="gramStart"/>
      <w:r w:rsidRPr="000E59DA">
        <w:rPr>
          <w:rFonts w:ascii="Times New Roman" w:hAnsi="Times New Roman" w:cs="Times New Roman"/>
        </w:rPr>
        <w:t>)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chứa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các</w:t>
      </w:r>
      <w:proofErr w:type="spellEnd"/>
      <w:r w:rsidRPr="000E59DA">
        <w:rPr>
          <w:rFonts w:ascii="Times New Roman" w:hAnsi="Times New Roman" w:cs="Times New Roman"/>
        </w:rPr>
        <w:t xml:space="preserve"> message </w:t>
      </w:r>
      <w:proofErr w:type="spellStart"/>
      <w:r w:rsidRPr="000E59DA">
        <w:rPr>
          <w:rFonts w:ascii="Times New Roman" w:hAnsi="Times New Roman" w:cs="Times New Roman"/>
        </w:rPr>
        <w:t>tượng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trưng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các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tác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vụ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bất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đồng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bộ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cần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thưc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hiện</w:t>
      </w:r>
      <w:proofErr w:type="spellEnd"/>
    </w:p>
    <w:p w14:paraId="5323A1A6" w14:textId="77777777" w:rsidR="00077C20" w:rsidRPr="000E59DA" w:rsidRDefault="00077C20">
      <w:pPr>
        <w:rPr>
          <w:rFonts w:ascii="Times New Roman" w:hAnsi="Times New Roman" w:cs="Times New Roman"/>
        </w:rPr>
      </w:pPr>
    </w:p>
    <w:p w14:paraId="7BE24295" w14:textId="77777777" w:rsidR="00077C20" w:rsidRPr="000E59DA" w:rsidRDefault="00077C20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>-</w:t>
      </w:r>
      <w:proofErr w:type="spellStart"/>
      <w:r w:rsidRPr="000E59DA">
        <w:rPr>
          <w:rFonts w:ascii="Times New Roman" w:hAnsi="Times New Roman" w:cs="Times New Roman"/>
        </w:rPr>
        <w:t>Tưởng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tượng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bạn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có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r w:rsidRPr="000E59DA">
        <w:rPr>
          <w:rFonts w:ascii="Times New Roman" w:hAnsi="Times New Roman" w:cs="Times New Roman"/>
        </w:rPr>
        <w:t>hệ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thống</w:t>
      </w:r>
      <w:proofErr w:type="spellEnd"/>
      <w:r w:rsidRPr="000E59DA">
        <w:rPr>
          <w:rFonts w:ascii="Times New Roman" w:hAnsi="Times New Roman" w:cs="Times New Roman"/>
        </w:rPr>
        <w:t xml:space="preserve"> order pizza </w:t>
      </w:r>
      <w:proofErr w:type="spellStart"/>
      <w:r w:rsidRPr="000E59DA">
        <w:rPr>
          <w:rFonts w:ascii="Times New Roman" w:hAnsi="Times New Roman" w:cs="Times New Roman"/>
        </w:rPr>
        <w:t>hoạt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động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theo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quy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trình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sau</w:t>
      </w:r>
      <w:proofErr w:type="spellEnd"/>
      <w:r w:rsidRPr="000E59DA">
        <w:rPr>
          <w:rFonts w:ascii="Times New Roman" w:hAnsi="Times New Roman" w:cs="Times New Roman"/>
        </w:rPr>
        <w:t xml:space="preserve"> :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r w:rsidRPr="000E59DA">
        <w:rPr>
          <w:rFonts w:ascii="Times New Roman" w:hAnsi="Times New Roman" w:cs="Times New Roman"/>
        </w:rPr>
        <w:br/>
      </w:r>
      <w:r w:rsidRPr="000E59DA">
        <w:rPr>
          <w:rFonts w:ascii="Times New Roman" w:hAnsi="Times New Roman" w:cs="Times New Roman"/>
        </w:rPr>
        <w:br/>
        <w:t>+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order pizza </w:t>
      </w:r>
      <w:proofErr w:type="spellStart"/>
      <w:r w:rsidRPr="000E59DA">
        <w:rPr>
          <w:rFonts w:ascii="Times New Roman" w:hAnsi="Times New Roman" w:cs="Times New Roman"/>
        </w:rPr>
        <w:t>từ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</w:p>
    <w:p w14:paraId="7A421EC9" w14:textId="77777777" w:rsidR="00077C20" w:rsidRPr="000E59DA" w:rsidRDefault="00077C20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>+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tiếp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nhận</w:t>
      </w:r>
      <w:proofErr w:type="spellEnd"/>
      <w:r w:rsidRPr="000E59DA">
        <w:rPr>
          <w:rFonts w:ascii="Times New Roman" w:hAnsi="Times New Roman" w:cs="Times New Roman"/>
        </w:rPr>
        <w:t xml:space="preserve"> order </w:t>
      </w:r>
      <w:proofErr w:type="spellStart"/>
      <w:r w:rsidRPr="000E59DA">
        <w:rPr>
          <w:rFonts w:ascii="Times New Roman" w:hAnsi="Times New Roman" w:cs="Times New Roman"/>
        </w:rPr>
        <w:t>thực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hiện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gửi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yêu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cầu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tạo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giao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dịch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đến</w:t>
      </w:r>
      <w:proofErr w:type="spellEnd"/>
      <w:r w:rsidRPr="000E59DA">
        <w:rPr>
          <w:rFonts w:ascii="Times New Roman" w:hAnsi="Times New Roman" w:cs="Times New Roman"/>
        </w:rPr>
        <w:t xml:space="preserve"> web app</w:t>
      </w:r>
    </w:p>
    <w:p w14:paraId="46295735" w14:textId="77777777" w:rsidR="00077C20" w:rsidRPr="000E59DA" w:rsidRDefault="00077C20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 xml:space="preserve">+Web app </w:t>
      </w:r>
      <w:proofErr w:type="spellStart"/>
      <w:r w:rsidRPr="000E59DA">
        <w:rPr>
          <w:rFonts w:ascii="Times New Roman" w:hAnsi="Times New Roman" w:cs="Times New Roman"/>
        </w:rPr>
        <w:t>tiếp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nhận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giao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dịch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và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xử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lý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lưu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trữ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các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thông</w:t>
      </w:r>
      <w:proofErr w:type="spellEnd"/>
      <w:r w:rsidRPr="000E59DA">
        <w:rPr>
          <w:rFonts w:ascii="Times New Roman" w:hAnsi="Times New Roman" w:cs="Times New Roman"/>
        </w:rPr>
        <w:t xml:space="preserve"> tin </w:t>
      </w:r>
      <w:proofErr w:type="spellStart"/>
      <w:r w:rsidRPr="000E59DA">
        <w:rPr>
          <w:rFonts w:ascii="Times New Roman" w:hAnsi="Times New Roman" w:cs="Times New Roman"/>
        </w:rPr>
        <w:t>cần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thiết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vào</w:t>
      </w:r>
      <w:proofErr w:type="spellEnd"/>
      <w:r w:rsidRPr="000E59DA">
        <w:rPr>
          <w:rFonts w:ascii="Times New Roman" w:hAnsi="Times New Roman" w:cs="Times New Roman"/>
        </w:rPr>
        <w:t xml:space="preserve"> database</w:t>
      </w:r>
    </w:p>
    <w:p w14:paraId="79F24A64" w14:textId="77777777" w:rsidR="00077C20" w:rsidRPr="000E59DA" w:rsidRDefault="00077C20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 xml:space="preserve">+web app </w:t>
      </w:r>
      <w:proofErr w:type="spellStart"/>
      <w:r w:rsidRPr="000E59DA">
        <w:rPr>
          <w:rFonts w:ascii="Times New Roman" w:hAnsi="Times New Roman" w:cs="Times New Roman"/>
        </w:rPr>
        <w:t>gửi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lại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đơn</w:t>
      </w:r>
      <w:proofErr w:type="spellEnd"/>
      <w:r w:rsidRPr="000E59DA">
        <w:rPr>
          <w:rFonts w:ascii="Times New Roman" w:hAnsi="Times New Roman" w:cs="Times New Roman"/>
        </w:rPr>
        <w:t xml:space="preserve"> order </w:t>
      </w:r>
      <w:proofErr w:type="spellStart"/>
      <w:r w:rsidRPr="000E59DA">
        <w:rPr>
          <w:rFonts w:ascii="Times New Roman" w:hAnsi="Times New Roman" w:cs="Times New Roman"/>
        </w:rPr>
        <w:t>về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sau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đã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xác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thực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để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làm</w:t>
      </w:r>
      <w:proofErr w:type="spellEnd"/>
      <w:r w:rsidRPr="000E59DA">
        <w:rPr>
          <w:rFonts w:ascii="Times New Roman" w:hAnsi="Times New Roman" w:cs="Times New Roman"/>
        </w:rPr>
        <w:t xml:space="preserve"> pizza</w:t>
      </w:r>
    </w:p>
    <w:p w14:paraId="68FA0EFB" w14:textId="77777777" w:rsidR="00077C20" w:rsidRPr="000E59DA" w:rsidRDefault="00077C20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>+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nhận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đơn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làm</w:t>
      </w:r>
      <w:proofErr w:type="spellEnd"/>
      <w:r w:rsidRPr="000E59DA">
        <w:rPr>
          <w:rFonts w:ascii="Times New Roman" w:hAnsi="Times New Roman" w:cs="Times New Roman"/>
        </w:rPr>
        <w:t xml:space="preserve"> pizza </w:t>
      </w:r>
      <w:proofErr w:type="spellStart"/>
      <w:r w:rsidRPr="000E59DA">
        <w:rPr>
          <w:rFonts w:ascii="Times New Roman" w:hAnsi="Times New Roman" w:cs="Times New Roman"/>
        </w:rPr>
        <w:t>và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giao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</w:p>
    <w:p w14:paraId="4880B25A" w14:textId="12CD6134" w:rsidR="00077C20" w:rsidRPr="000E59DA" w:rsidRDefault="00077C20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>+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nhận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được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kết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thúc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phiên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làm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việc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với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và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chờ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đợi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phiên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làm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việc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với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tiếp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theo</w:t>
      </w:r>
      <w:proofErr w:type="spellEnd"/>
      <w:r w:rsidRPr="000E59DA">
        <w:rPr>
          <w:rFonts w:ascii="Times New Roman" w:hAnsi="Times New Roman" w:cs="Times New Roman"/>
        </w:rPr>
        <w:br/>
      </w:r>
      <w:r w:rsidRPr="000E59DA">
        <w:rPr>
          <w:rFonts w:ascii="Times New Roman" w:hAnsi="Times New Roman" w:cs="Times New Roman"/>
        </w:rPr>
        <w:br/>
      </w:r>
      <w:r w:rsidRPr="000E59DA">
        <w:rPr>
          <w:rFonts w:ascii="Times New Roman" w:hAnsi="Times New Roman" w:cs="Times New Roman"/>
          <w:noProof/>
        </w:rPr>
        <w:drawing>
          <wp:inline distT="0" distB="0" distL="0" distR="0" wp14:anchorId="42F85002" wp14:editId="327F5602">
            <wp:extent cx="5943600" cy="1833245"/>
            <wp:effectExtent l="0" t="0" r="0" b="0"/>
            <wp:docPr id="121247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9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DA3" w14:textId="58DE2DE1" w:rsidR="00077C20" w:rsidRPr="000E59DA" w:rsidRDefault="00077C20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>-</w:t>
      </w:r>
      <w:proofErr w:type="spellStart"/>
      <w:r w:rsidRPr="000E59DA">
        <w:rPr>
          <w:rFonts w:ascii="Times New Roman" w:hAnsi="Times New Roman" w:cs="Times New Roman"/>
        </w:rPr>
        <w:t>Giả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sử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mỗi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lần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ra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hệ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thống</w:t>
      </w:r>
      <w:proofErr w:type="spellEnd"/>
      <w:r w:rsidRPr="000E59DA">
        <w:rPr>
          <w:rFonts w:ascii="Times New Roman" w:hAnsi="Times New Roman" w:cs="Times New Roman"/>
        </w:rPr>
        <w:t xml:space="preserve"> web app </w:t>
      </w:r>
      <w:proofErr w:type="spellStart"/>
      <w:r w:rsidRPr="000E59DA">
        <w:rPr>
          <w:rFonts w:ascii="Times New Roman" w:hAnsi="Times New Roman" w:cs="Times New Roman"/>
        </w:rPr>
        <w:t>thực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hiện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lưu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trữ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xử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lý</w:t>
      </w:r>
      <w:proofErr w:type="spellEnd"/>
      <w:r w:rsidRPr="000E59DA">
        <w:rPr>
          <w:rFonts w:ascii="Times New Roman" w:hAnsi="Times New Roman" w:cs="Times New Roman"/>
        </w:rPr>
        <w:t xml:space="preserve"> order </w:t>
      </w:r>
      <w:proofErr w:type="spellStart"/>
      <w:r w:rsidRPr="000E59DA">
        <w:rPr>
          <w:rFonts w:ascii="Times New Roman" w:hAnsi="Times New Roman" w:cs="Times New Roman"/>
        </w:rPr>
        <w:t>cho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tốn</w:t>
      </w:r>
      <w:proofErr w:type="spellEnd"/>
      <w:r w:rsidRPr="000E59DA">
        <w:rPr>
          <w:rFonts w:ascii="Times New Roman" w:hAnsi="Times New Roman" w:cs="Times New Roman"/>
        </w:rPr>
        <w:t xml:space="preserve"> 2s</w:t>
      </w:r>
    </w:p>
    <w:p w14:paraId="6FEE9453" w14:textId="4785368C" w:rsidR="00077C20" w:rsidRPr="000E59DA" w:rsidRDefault="00077C20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>-</w:t>
      </w:r>
      <w:proofErr w:type="spellStart"/>
      <w:r w:rsidRPr="000E59DA">
        <w:rPr>
          <w:rFonts w:ascii="Times New Roman" w:hAnsi="Times New Roman" w:cs="Times New Roman"/>
        </w:rPr>
        <w:t>với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r w:rsidRPr="000E59DA">
        <w:rPr>
          <w:rFonts w:ascii="Times New Roman" w:hAnsi="Times New Roman" w:cs="Times New Roman"/>
        </w:rPr>
        <w:t>hệ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thống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như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trên</w:t>
      </w:r>
      <w:proofErr w:type="spellEnd"/>
      <w:r w:rsidRPr="000E59DA">
        <w:rPr>
          <w:rFonts w:ascii="Times New Roman" w:hAnsi="Times New Roman" w:cs="Times New Roman"/>
        </w:rPr>
        <w:t xml:space="preserve"> :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hoạt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động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theo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cơ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chế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đồng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bộ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nếu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bình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thường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chỉ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có</w:t>
      </w:r>
      <w:proofErr w:type="spellEnd"/>
      <w:r w:rsidRPr="000E59DA">
        <w:rPr>
          <w:rFonts w:ascii="Times New Roman" w:hAnsi="Times New Roman" w:cs="Times New Roman"/>
        </w:rPr>
        <w:t xml:space="preserve"> 5,10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cùng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0E59DA">
        <w:rPr>
          <w:rFonts w:ascii="Times New Roman" w:hAnsi="Times New Roman" w:cs="Times New Roman"/>
        </w:rPr>
        <w:t>lúc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hoàn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toàn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có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thể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thực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hiện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các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công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việc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một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bình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thường</w:t>
      </w:r>
      <w:proofErr w:type="spellEnd"/>
    </w:p>
    <w:p w14:paraId="0E885B97" w14:textId="065B106F" w:rsidR="005C2AE6" w:rsidRPr="000E59DA" w:rsidRDefault="00077C20" w:rsidP="005C2AE6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>-</w:t>
      </w:r>
      <w:proofErr w:type="spellStart"/>
      <w:r w:rsidRPr="000E59DA">
        <w:rPr>
          <w:rFonts w:ascii="Times New Roman" w:hAnsi="Times New Roman" w:cs="Times New Roman"/>
        </w:rPr>
        <w:t>Giả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sử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vào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r w:rsidRPr="000E59DA">
        <w:rPr>
          <w:rFonts w:ascii="Times New Roman" w:hAnsi="Times New Roman" w:cs="Times New Roman"/>
        </w:rPr>
        <w:t>thời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điểm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nào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đó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ra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một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chương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trình</w:t>
      </w:r>
      <w:proofErr w:type="spellEnd"/>
      <w:r w:rsidRPr="000E59DA">
        <w:rPr>
          <w:rFonts w:ascii="Times New Roman" w:hAnsi="Times New Roman" w:cs="Times New Roman"/>
        </w:rPr>
        <w:t xml:space="preserve"> sale pizza </w:t>
      </w:r>
      <w:proofErr w:type="spellStart"/>
      <w:r w:rsidRPr="000E59DA">
        <w:rPr>
          <w:rFonts w:ascii="Times New Roman" w:hAnsi="Times New Roman" w:cs="Times New Roman"/>
        </w:rPr>
        <w:t>giảm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giá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r w:rsidRPr="000E59DA">
        <w:rPr>
          <w:rFonts w:ascii="Times New Roman" w:hAnsi="Times New Roman" w:cs="Times New Roman"/>
        </w:rPr>
        <w:t>nửa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và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số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lượng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đặt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tăng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đột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biến</w:t>
      </w:r>
      <w:proofErr w:type="spellEnd"/>
      <w:r w:rsidRPr="000E59DA">
        <w:rPr>
          <w:rFonts w:ascii="Times New Roman" w:hAnsi="Times New Roman" w:cs="Times New Roman"/>
        </w:rPr>
        <w:t xml:space="preserve"> : </w:t>
      </w:r>
      <w:proofErr w:type="spellStart"/>
      <w:r w:rsidRPr="000E59DA">
        <w:rPr>
          <w:rFonts w:ascii="Times New Roman" w:hAnsi="Times New Roman" w:cs="Times New Roman"/>
        </w:rPr>
        <w:t>từ</w:t>
      </w:r>
      <w:proofErr w:type="spellEnd"/>
      <w:r w:rsidRPr="000E59DA">
        <w:rPr>
          <w:rFonts w:ascii="Times New Roman" w:hAnsi="Times New Roman" w:cs="Times New Roman"/>
        </w:rPr>
        <w:t xml:space="preserve"> 5,10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-&gt; 1000 , 5000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cùng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lúc</w:t>
      </w:r>
      <w:proofErr w:type="spellEnd"/>
      <w:r w:rsidRPr="000E59DA">
        <w:rPr>
          <w:rFonts w:ascii="Times New Roman" w:hAnsi="Times New Roman" w:cs="Times New Roman"/>
        </w:rPr>
        <w:t xml:space="preserve"> :</w:t>
      </w:r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khi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này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với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mỗi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khách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hàng</w:t>
      </w:r>
      <w:proofErr w:type="spellEnd"/>
      <w:r w:rsidR="005C2AE6" w:rsidRPr="000E59DA">
        <w:rPr>
          <w:rFonts w:ascii="Times New Roman" w:hAnsi="Times New Roman" w:cs="Times New Roman"/>
        </w:rPr>
        <w:t xml:space="preserve"> , </w:t>
      </w:r>
      <w:proofErr w:type="spellStart"/>
      <w:r w:rsidR="005C2AE6" w:rsidRPr="000E59DA">
        <w:rPr>
          <w:rFonts w:ascii="Times New Roman" w:hAnsi="Times New Roman" w:cs="Times New Roman"/>
        </w:rPr>
        <w:t>hệ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thống</w:t>
      </w:r>
      <w:proofErr w:type="spellEnd"/>
      <w:r w:rsidR="005C2AE6" w:rsidRPr="000E59DA">
        <w:rPr>
          <w:rFonts w:ascii="Times New Roman" w:hAnsi="Times New Roman" w:cs="Times New Roman"/>
        </w:rPr>
        <w:t xml:space="preserve"> web app </w:t>
      </w:r>
      <w:proofErr w:type="spellStart"/>
      <w:r w:rsidR="005C2AE6" w:rsidRPr="000E59DA">
        <w:rPr>
          <w:rFonts w:ascii="Times New Roman" w:hAnsi="Times New Roman" w:cs="Times New Roman"/>
        </w:rPr>
        <w:t>phải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xử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lý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rất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tốn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thời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gian</w:t>
      </w:r>
      <w:proofErr w:type="spellEnd"/>
      <w:r w:rsidR="005C2AE6" w:rsidRPr="000E59DA">
        <w:rPr>
          <w:rFonts w:ascii="Times New Roman" w:hAnsi="Times New Roman" w:cs="Times New Roman"/>
        </w:rPr>
        <w:t xml:space="preserve"> , </w:t>
      </w:r>
      <w:proofErr w:type="spellStart"/>
      <w:r w:rsidR="005C2AE6" w:rsidRPr="000E59DA">
        <w:rPr>
          <w:rFonts w:ascii="Times New Roman" w:hAnsi="Times New Roman" w:cs="Times New Roman"/>
        </w:rPr>
        <w:t>khách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hàng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sẽ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phải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đợi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hàng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giờ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đồng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hồ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cho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việc</w:t>
      </w:r>
      <w:proofErr w:type="spellEnd"/>
      <w:r w:rsidR="005C2AE6" w:rsidRPr="000E59DA">
        <w:rPr>
          <w:rFonts w:ascii="Times New Roman" w:hAnsi="Times New Roman" w:cs="Times New Roman"/>
        </w:rPr>
        <w:t xml:space="preserve"> order pizza , </w:t>
      </w:r>
      <w:proofErr w:type="spellStart"/>
      <w:r w:rsidR="005C2AE6" w:rsidRPr="000E59DA">
        <w:rPr>
          <w:rFonts w:ascii="Times New Roman" w:hAnsi="Times New Roman" w:cs="Times New Roman"/>
        </w:rPr>
        <w:t>tất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nhiên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khách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hàng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không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thích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điều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đó</w:t>
      </w:r>
      <w:proofErr w:type="spellEnd"/>
      <w:r w:rsidR="005C2AE6" w:rsidRPr="000E59DA">
        <w:rPr>
          <w:rFonts w:ascii="Times New Roman" w:hAnsi="Times New Roman" w:cs="Times New Roman"/>
        </w:rPr>
        <w:t xml:space="preserve"> , </w:t>
      </w:r>
      <w:proofErr w:type="spellStart"/>
      <w:r w:rsidR="005C2AE6" w:rsidRPr="000E59DA">
        <w:rPr>
          <w:rFonts w:ascii="Times New Roman" w:hAnsi="Times New Roman" w:cs="Times New Roman"/>
        </w:rPr>
        <w:t>họ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sẽ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rời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đi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và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bạn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sẽ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bị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mất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khách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hàng</w:t>
      </w:r>
      <w:proofErr w:type="spellEnd"/>
      <w:r w:rsidR="005C2AE6" w:rsidRPr="000E59DA">
        <w:rPr>
          <w:rFonts w:ascii="Times New Roman" w:hAnsi="Times New Roman" w:cs="Times New Roman"/>
        </w:rPr>
        <w:t xml:space="preserve"> , </w:t>
      </w:r>
      <w:proofErr w:type="spellStart"/>
      <w:r w:rsidR="005C2AE6" w:rsidRPr="000E59DA">
        <w:rPr>
          <w:rFonts w:ascii="Times New Roman" w:hAnsi="Times New Roman" w:cs="Times New Roman"/>
        </w:rPr>
        <w:t>thậm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chí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với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lượng</w:t>
      </w:r>
      <w:proofErr w:type="spellEnd"/>
      <w:r w:rsidR="005C2AE6" w:rsidRPr="000E59DA">
        <w:rPr>
          <w:rFonts w:ascii="Times New Roman" w:hAnsi="Times New Roman" w:cs="Times New Roman"/>
        </w:rPr>
        <w:t xml:space="preserve"> req </w:t>
      </w:r>
      <w:proofErr w:type="spellStart"/>
      <w:r w:rsidR="005C2AE6" w:rsidRPr="000E59DA">
        <w:rPr>
          <w:rFonts w:ascii="Times New Roman" w:hAnsi="Times New Roman" w:cs="Times New Roman"/>
        </w:rPr>
        <w:t>đồng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thời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quá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lớn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có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thể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gây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quá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tải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và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sập</w:t>
      </w:r>
      <w:proofErr w:type="spellEnd"/>
      <w:r w:rsidR="005C2AE6" w:rsidRPr="000E59DA">
        <w:rPr>
          <w:rFonts w:ascii="Times New Roman" w:hAnsi="Times New Roman" w:cs="Times New Roman"/>
        </w:rPr>
        <w:t xml:space="preserve"> server -&gt; </w:t>
      </w:r>
      <w:proofErr w:type="spellStart"/>
      <w:r w:rsidR="005C2AE6" w:rsidRPr="000E59DA">
        <w:rPr>
          <w:rFonts w:ascii="Times New Roman" w:hAnsi="Times New Roman" w:cs="Times New Roman"/>
        </w:rPr>
        <w:t>thiệt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hại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cho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cửa</w:t>
      </w:r>
      <w:proofErr w:type="spellEnd"/>
      <w:r w:rsidR="005C2AE6" w:rsidRPr="000E59DA">
        <w:rPr>
          <w:rFonts w:ascii="Times New Roman" w:hAnsi="Times New Roman" w:cs="Times New Roman"/>
        </w:rPr>
        <w:t xml:space="preserve"> </w:t>
      </w:r>
      <w:proofErr w:type="spellStart"/>
      <w:r w:rsidR="005C2AE6" w:rsidRPr="000E59DA">
        <w:rPr>
          <w:rFonts w:ascii="Times New Roman" w:hAnsi="Times New Roman" w:cs="Times New Roman"/>
        </w:rPr>
        <w:t>hàng</w:t>
      </w:r>
      <w:proofErr w:type="spellEnd"/>
      <w:r w:rsidR="005C2AE6" w:rsidRPr="000E59DA">
        <w:rPr>
          <w:rFonts w:ascii="Times New Roman" w:hAnsi="Times New Roman" w:cs="Times New Roman"/>
        </w:rPr>
        <w:t>.</w:t>
      </w:r>
    </w:p>
    <w:p w14:paraId="15DF722A" w14:textId="77777777" w:rsidR="005C2AE6" w:rsidRPr="000E59DA" w:rsidRDefault="005C2AE6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>-</w:t>
      </w:r>
      <w:proofErr w:type="spellStart"/>
      <w:r w:rsidRPr="000E59DA">
        <w:rPr>
          <w:rFonts w:ascii="Times New Roman" w:hAnsi="Times New Roman" w:cs="Times New Roman"/>
        </w:rPr>
        <w:t>Hướng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xử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là</w:t>
      </w:r>
      <w:proofErr w:type="spellEnd"/>
      <w:r w:rsidRPr="000E59DA">
        <w:rPr>
          <w:rFonts w:ascii="Times New Roman" w:hAnsi="Times New Roman" w:cs="Times New Roman"/>
        </w:rPr>
        <w:t xml:space="preserve"> :</w:t>
      </w:r>
      <w:proofErr w:type="gramEnd"/>
      <w:r w:rsidRPr="000E59DA">
        <w:rPr>
          <w:rFonts w:ascii="Times New Roman" w:hAnsi="Times New Roman" w:cs="Times New Roman"/>
        </w:rPr>
        <w:t xml:space="preserve"> </w:t>
      </w:r>
    </w:p>
    <w:p w14:paraId="1F3AF7A6" w14:textId="748BC3E6" w:rsidR="00077C20" w:rsidRPr="000E59DA" w:rsidRDefault="005C2AE6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lastRenderedPageBreak/>
        <w:t xml:space="preserve">+ </w:t>
      </w:r>
      <w:proofErr w:type="spellStart"/>
      <w:r w:rsidRPr="000E59DA">
        <w:rPr>
          <w:rFonts w:ascii="Times New Roman" w:hAnsi="Times New Roman" w:cs="Times New Roman"/>
        </w:rPr>
        <w:t>khi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đặt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, </w:t>
      </w:r>
      <w:proofErr w:type="spellStart"/>
      <w:r w:rsidRPr="000E59DA">
        <w:rPr>
          <w:rFonts w:ascii="Times New Roman" w:hAnsi="Times New Roman" w:cs="Times New Roman"/>
        </w:rPr>
        <w:t>họ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điền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tất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cả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thông</w:t>
      </w:r>
      <w:proofErr w:type="spellEnd"/>
      <w:r w:rsidRPr="000E59DA">
        <w:rPr>
          <w:rFonts w:ascii="Times New Roman" w:hAnsi="Times New Roman" w:cs="Times New Roman"/>
        </w:rPr>
        <w:t xml:space="preserve"> tin </w:t>
      </w:r>
      <w:proofErr w:type="spellStart"/>
      <w:r w:rsidRPr="000E59DA">
        <w:rPr>
          <w:rFonts w:ascii="Times New Roman" w:hAnsi="Times New Roman" w:cs="Times New Roman"/>
        </w:rPr>
        <w:t>cần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thiết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vào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r w:rsidRPr="000E59DA">
        <w:rPr>
          <w:rFonts w:ascii="Times New Roman" w:hAnsi="Times New Roman" w:cs="Times New Roman"/>
        </w:rPr>
        <w:t>tờ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phiếu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gửi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nó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</w:p>
    <w:p w14:paraId="75F96D97" w14:textId="29CD51F5" w:rsidR="00077C20" w:rsidRPr="000E59DA" w:rsidRDefault="005C2AE6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>+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nhận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tờ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phiếu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đó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và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nói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với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:</w:t>
      </w:r>
      <w:proofErr w:type="gramEnd"/>
      <w:r w:rsidRPr="000E59DA">
        <w:rPr>
          <w:rFonts w:ascii="Times New Roman" w:hAnsi="Times New Roman" w:cs="Times New Roman"/>
        </w:rPr>
        <w:t xml:space="preserve"> “ok!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đã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nhận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được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đơn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của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bạn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bạn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hãy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về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trc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và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chờ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đợi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thông</w:t>
      </w:r>
      <w:proofErr w:type="spellEnd"/>
      <w:r w:rsidRPr="000E59DA">
        <w:rPr>
          <w:rFonts w:ascii="Times New Roman" w:hAnsi="Times New Roman" w:cs="Times New Roman"/>
        </w:rPr>
        <w:t xml:space="preserve"> tin </w:t>
      </w:r>
      <w:proofErr w:type="spellStart"/>
      <w:r w:rsidRPr="000E59DA">
        <w:rPr>
          <w:rFonts w:ascii="Times New Roman" w:hAnsi="Times New Roman" w:cs="Times New Roman"/>
        </w:rPr>
        <w:t>liên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lạc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từ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phía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“</w:t>
      </w:r>
    </w:p>
    <w:p w14:paraId="29CA4499" w14:textId="2B3747EB" w:rsidR="005C2AE6" w:rsidRPr="000E59DA" w:rsidRDefault="005C2AE6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 xml:space="preserve">+Sau </w:t>
      </w:r>
      <w:proofErr w:type="spellStart"/>
      <w:r w:rsidRPr="000E59DA">
        <w:rPr>
          <w:rFonts w:ascii="Times New Roman" w:hAnsi="Times New Roman" w:cs="Times New Roman"/>
        </w:rPr>
        <w:t>đó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đưa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tờ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phiếu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điền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tất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cả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thông</w:t>
      </w:r>
      <w:proofErr w:type="spellEnd"/>
      <w:r w:rsidRPr="000E59DA">
        <w:rPr>
          <w:rFonts w:ascii="Times New Roman" w:hAnsi="Times New Roman" w:cs="Times New Roman"/>
        </w:rPr>
        <w:t xml:space="preserve"> tin </w:t>
      </w:r>
      <w:proofErr w:type="spellStart"/>
      <w:r w:rsidRPr="000E59DA">
        <w:rPr>
          <w:rFonts w:ascii="Times New Roman" w:hAnsi="Times New Roman" w:cs="Times New Roman"/>
        </w:rPr>
        <w:t>của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giao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cho</w:t>
      </w:r>
      <w:proofErr w:type="spellEnd"/>
      <w:r w:rsidRPr="000E59DA">
        <w:rPr>
          <w:rFonts w:ascii="Times New Roman" w:hAnsi="Times New Roman" w:cs="Times New Roman"/>
        </w:rPr>
        <w:t xml:space="preserve"> web app </w:t>
      </w:r>
      <w:proofErr w:type="spellStart"/>
      <w:r w:rsidRPr="000E59DA">
        <w:rPr>
          <w:rFonts w:ascii="Times New Roman" w:hAnsi="Times New Roman" w:cs="Times New Roman"/>
        </w:rPr>
        <w:t>để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xử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lý</w:t>
      </w:r>
      <w:proofErr w:type="spellEnd"/>
      <w:r w:rsidRPr="000E59DA">
        <w:rPr>
          <w:rFonts w:ascii="Times New Roman" w:hAnsi="Times New Roman" w:cs="Times New Roman"/>
        </w:rPr>
        <w:t xml:space="preserve"> (</w:t>
      </w:r>
      <w:proofErr w:type="spellStart"/>
      <w:r w:rsidRPr="000E59DA">
        <w:rPr>
          <w:rFonts w:ascii="Times New Roman" w:hAnsi="Times New Roman" w:cs="Times New Roman"/>
        </w:rPr>
        <w:t>lúc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này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đã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về</w:t>
      </w:r>
      <w:proofErr w:type="spellEnd"/>
      <w:r w:rsidRPr="000E59DA">
        <w:rPr>
          <w:rFonts w:ascii="Times New Roman" w:hAnsi="Times New Roman" w:cs="Times New Roman"/>
        </w:rPr>
        <w:t>)</w:t>
      </w:r>
      <w:r w:rsidR="000E59DA" w:rsidRPr="000E59DA">
        <w:rPr>
          <w:rFonts w:ascii="Times New Roman" w:hAnsi="Times New Roman" w:cs="Times New Roman"/>
        </w:rPr>
        <w:t xml:space="preserve">. Giao </w:t>
      </w:r>
      <w:proofErr w:type="spellStart"/>
      <w:r w:rsidR="000E59DA" w:rsidRPr="000E59DA">
        <w:rPr>
          <w:rFonts w:ascii="Times New Roman" w:hAnsi="Times New Roman" w:cs="Times New Roman"/>
        </w:rPr>
        <w:t>theo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cơ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chế</w:t>
      </w:r>
      <w:proofErr w:type="spellEnd"/>
      <w:r w:rsidR="000E59DA" w:rsidRPr="000E59DA">
        <w:rPr>
          <w:rFonts w:ascii="Times New Roman" w:hAnsi="Times New Roman" w:cs="Times New Roman"/>
        </w:rPr>
        <w:t xml:space="preserve"> ACK-ban </w:t>
      </w:r>
      <w:proofErr w:type="spellStart"/>
      <w:r w:rsidR="000E59DA" w:rsidRPr="000E59DA">
        <w:rPr>
          <w:rFonts w:ascii="Times New Roman" w:hAnsi="Times New Roman" w:cs="Times New Roman"/>
        </w:rPr>
        <w:t>đầu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cửa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hàng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sẽ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giao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cho</w:t>
      </w:r>
      <w:proofErr w:type="spellEnd"/>
      <w:r w:rsidR="000E59DA" w:rsidRPr="000E59DA">
        <w:rPr>
          <w:rFonts w:ascii="Times New Roman" w:hAnsi="Times New Roman" w:cs="Times New Roman"/>
        </w:rPr>
        <w:t xml:space="preserve"> web app 1 </w:t>
      </w:r>
      <w:proofErr w:type="spellStart"/>
      <w:r w:rsidR="000E59DA" w:rsidRPr="000E59DA">
        <w:rPr>
          <w:rFonts w:ascii="Times New Roman" w:hAnsi="Times New Roman" w:cs="Times New Roman"/>
        </w:rPr>
        <w:t>lượng</w:t>
      </w:r>
      <w:proofErr w:type="spellEnd"/>
      <w:r w:rsidR="000E59DA" w:rsidRPr="000E59DA">
        <w:rPr>
          <w:rFonts w:ascii="Times New Roman" w:hAnsi="Times New Roman" w:cs="Times New Roman"/>
        </w:rPr>
        <w:t xml:space="preserve"> req </w:t>
      </w:r>
      <w:proofErr w:type="spellStart"/>
      <w:r w:rsidR="000E59DA" w:rsidRPr="000E59DA">
        <w:rPr>
          <w:rFonts w:ascii="Times New Roman" w:hAnsi="Times New Roman" w:cs="Times New Roman"/>
        </w:rPr>
        <w:t>cố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định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để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không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bị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quá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tải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ví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dụ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chỉ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giao</w:t>
      </w:r>
      <w:proofErr w:type="spellEnd"/>
      <w:r w:rsidR="000E59DA" w:rsidRPr="000E59DA">
        <w:rPr>
          <w:rFonts w:ascii="Times New Roman" w:hAnsi="Times New Roman" w:cs="Times New Roman"/>
        </w:rPr>
        <w:t xml:space="preserve"> 50 </w:t>
      </w:r>
      <w:proofErr w:type="spellStart"/>
      <w:r w:rsidR="000E59DA" w:rsidRPr="000E59DA">
        <w:rPr>
          <w:rFonts w:ascii="Times New Roman" w:hAnsi="Times New Roman" w:cs="Times New Roman"/>
        </w:rPr>
        <w:t>đơn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mặc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dù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có</w:t>
      </w:r>
      <w:proofErr w:type="spellEnd"/>
      <w:r w:rsidR="000E59DA" w:rsidRPr="000E59DA">
        <w:rPr>
          <w:rFonts w:ascii="Times New Roman" w:hAnsi="Times New Roman" w:cs="Times New Roman"/>
        </w:rPr>
        <w:t xml:space="preserve"> 1000 </w:t>
      </w:r>
      <w:proofErr w:type="spellStart"/>
      <w:proofErr w:type="gramStart"/>
      <w:r w:rsidR="000E59DA" w:rsidRPr="000E59DA">
        <w:rPr>
          <w:rFonts w:ascii="Times New Roman" w:hAnsi="Times New Roman" w:cs="Times New Roman"/>
        </w:rPr>
        <w:t>đơn</w:t>
      </w:r>
      <w:proofErr w:type="spellEnd"/>
      <w:r w:rsidR="000E59DA" w:rsidRPr="000E59DA">
        <w:rPr>
          <w:rFonts w:ascii="Times New Roman" w:hAnsi="Times New Roman" w:cs="Times New Roman"/>
        </w:rPr>
        <w:t xml:space="preserve"> .</w:t>
      </w:r>
      <w:proofErr w:type="gram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Mỗi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khi</w:t>
      </w:r>
      <w:proofErr w:type="spellEnd"/>
      <w:r w:rsidR="000E59DA" w:rsidRPr="000E59DA">
        <w:rPr>
          <w:rFonts w:ascii="Times New Roman" w:hAnsi="Times New Roman" w:cs="Times New Roman"/>
        </w:rPr>
        <w:t xml:space="preserve"> web app </w:t>
      </w:r>
      <w:proofErr w:type="spellStart"/>
      <w:r w:rsidR="000E59DA" w:rsidRPr="000E59DA">
        <w:rPr>
          <w:rFonts w:ascii="Times New Roman" w:hAnsi="Times New Roman" w:cs="Times New Roman"/>
        </w:rPr>
        <w:t>xử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lý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xong</w:t>
      </w:r>
      <w:proofErr w:type="spellEnd"/>
      <w:r w:rsidR="000E59DA" w:rsidRPr="000E59DA">
        <w:rPr>
          <w:rFonts w:ascii="Times New Roman" w:hAnsi="Times New Roman" w:cs="Times New Roman"/>
        </w:rPr>
        <w:t xml:space="preserve"> 1 </w:t>
      </w:r>
      <w:proofErr w:type="spellStart"/>
      <w:r w:rsidR="000E59DA" w:rsidRPr="000E59DA">
        <w:rPr>
          <w:rFonts w:ascii="Times New Roman" w:hAnsi="Times New Roman" w:cs="Times New Roman"/>
        </w:rPr>
        <w:t>đơn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nó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sẽ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gửi</w:t>
      </w:r>
      <w:proofErr w:type="spellEnd"/>
      <w:r w:rsidR="000E59DA" w:rsidRPr="000E59DA">
        <w:rPr>
          <w:rFonts w:ascii="Times New Roman" w:hAnsi="Times New Roman" w:cs="Times New Roman"/>
        </w:rPr>
        <w:t xml:space="preserve"> 1 </w:t>
      </w:r>
      <w:proofErr w:type="spellStart"/>
      <w:r w:rsidR="000E59DA" w:rsidRPr="000E59DA">
        <w:rPr>
          <w:rFonts w:ascii="Times New Roman" w:hAnsi="Times New Roman" w:cs="Times New Roman"/>
        </w:rPr>
        <w:t>bản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hóa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đơn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đã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xử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lý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cho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cửa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hàng</w:t>
      </w:r>
      <w:proofErr w:type="spellEnd"/>
      <w:r w:rsidR="000E59DA" w:rsidRPr="000E59DA">
        <w:rPr>
          <w:rFonts w:ascii="Times New Roman" w:hAnsi="Times New Roman" w:cs="Times New Roman"/>
        </w:rPr>
        <w:t xml:space="preserve"> (ACK) </w:t>
      </w:r>
      <w:proofErr w:type="spellStart"/>
      <w:r w:rsidR="000E59DA" w:rsidRPr="000E59DA">
        <w:rPr>
          <w:rFonts w:ascii="Times New Roman" w:hAnsi="Times New Roman" w:cs="Times New Roman"/>
        </w:rPr>
        <w:t>cửa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hàng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biết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là</w:t>
      </w:r>
      <w:proofErr w:type="spellEnd"/>
      <w:r w:rsidR="000E59DA" w:rsidRPr="000E59DA">
        <w:rPr>
          <w:rFonts w:ascii="Times New Roman" w:hAnsi="Times New Roman" w:cs="Times New Roman"/>
        </w:rPr>
        <w:t xml:space="preserve"> web app </w:t>
      </w:r>
      <w:proofErr w:type="spellStart"/>
      <w:r w:rsidR="000E59DA" w:rsidRPr="000E59DA">
        <w:rPr>
          <w:rFonts w:ascii="Times New Roman" w:hAnsi="Times New Roman" w:cs="Times New Roman"/>
        </w:rPr>
        <w:t>đã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xử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lý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thành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E59DA" w:rsidRPr="000E59DA">
        <w:rPr>
          <w:rFonts w:ascii="Times New Roman" w:hAnsi="Times New Roman" w:cs="Times New Roman"/>
        </w:rPr>
        <w:t>công</w:t>
      </w:r>
      <w:proofErr w:type="spellEnd"/>
      <w:r w:rsidR="000E59DA" w:rsidRPr="000E59DA">
        <w:rPr>
          <w:rFonts w:ascii="Times New Roman" w:hAnsi="Times New Roman" w:cs="Times New Roman"/>
        </w:rPr>
        <w:t xml:space="preserve"> ,</w:t>
      </w:r>
      <w:proofErr w:type="gram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lại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tiếp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tục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gửi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thêm</w:t>
      </w:r>
      <w:proofErr w:type="spellEnd"/>
      <w:r w:rsidR="000E59DA" w:rsidRPr="000E59DA">
        <w:rPr>
          <w:rFonts w:ascii="Times New Roman" w:hAnsi="Times New Roman" w:cs="Times New Roman"/>
        </w:rPr>
        <w:t xml:space="preserve"> 1 </w:t>
      </w:r>
      <w:proofErr w:type="spellStart"/>
      <w:r w:rsidR="000E59DA" w:rsidRPr="000E59DA">
        <w:rPr>
          <w:rFonts w:ascii="Times New Roman" w:hAnsi="Times New Roman" w:cs="Times New Roman"/>
        </w:rPr>
        <w:t>đơn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sao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cho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số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lượng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đơn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không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vượt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quá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lượng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giới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hạn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cho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phép</w:t>
      </w:r>
      <w:proofErr w:type="spellEnd"/>
      <w:r w:rsidR="000E59DA" w:rsidRPr="000E59DA">
        <w:rPr>
          <w:rFonts w:ascii="Times New Roman" w:hAnsi="Times New Roman" w:cs="Times New Roman"/>
        </w:rPr>
        <w:t xml:space="preserve"> </w:t>
      </w:r>
      <w:proofErr w:type="spellStart"/>
      <w:r w:rsidR="000E59DA" w:rsidRPr="000E59DA">
        <w:rPr>
          <w:rFonts w:ascii="Times New Roman" w:hAnsi="Times New Roman" w:cs="Times New Roman"/>
        </w:rPr>
        <w:t>của</w:t>
      </w:r>
      <w:proofErr w:type="spellEnd"/>
      <w:r w:rsidR="000E59DA" w:rsidRPr="000E59DA">
        <w:rPr>
          <w:rFonts w:ascii="Times New Roman" w:hAnsi="Times New Roman" w:cs="Times New Roman"/>
        </w:rPr>
        <w:t xml:space="preserve"> web app</w:t>
      </w:r>
      <w:r w:rsidR="000E59DA">
        <w:rPr>
          <w:rFonts w:ascii="Times New Roman" w:hAnsi="Times New Roman" w:cs="Times New Roman"/>
        </w:rPr>
        <w:t xml:space="preserve"> =&gt; web app </w:t>
      </w:r>
      <w:proofErr w:type="spellStart"/>
      <w:r w:rsidR="000E59DA">
        <w:rPr>
          <w:rFonts w:ascii="Times New Roman" w:hAnsi="Times New Roman" w:cs="Times New Roman"/>
        </w:rPr>
        <w:t>không</w:t>
      </w:r>
      <w:proofErr w:type="spellEnd"/>
      <w:r w:rsidR="000E59DA">
        <w:rPr>
          <w:rFonts w:ascii="Times New Roman" w:hAnsi="Times New Roman" w:cs="Times New Roman"/>
        </w:rPr>
        <w:t xml:space="preserve"> </w:t>
      </w:r>
      <w:proofErr w:type="spellStart"/>
      <w:r w:rsidR="000E59DA">
        <w:rPr>
          <w:rFonts w:ascii="Times New Roman" w:hAnsi="Times New Roman" w:cs="Times New Roman"/>
        </w:rPr>
        <w:t>bị</w:t>
      </w:r>
      <w:proofErr w:type="spellEnd"/>
      <w:r w:rsidR="000E59DA">
        <w:rPr>
          <w:rFonts w:ascii="Times New Roman" w:hAnsi="Times New Roman" w:cs="Times New Roman"/>
        </w:rPr>
        <w:t xml:space="preserve"> </w:t>
      </w:r>
      <w:proofErr w:type="spellStart"/>
      <w:r w:rsidR="000E59DA">
        <w:rPr>
          <w:rFonts w:ascii="Times New Roman" w:hAnsi="Times New Roman" w:cs="Times New Roman"/>
        </w:rPr>
        <w:t>quá</w:t>
      </w:r>
      <w:proofErr w:type="spellEnd"/>
      <w:r w:rsidR="000E59DA">
        <w:rPr>
          <w:rFonts w:ascii="Times New Roman" w:hAnsi="Times New Roman" w:cs="Times New Roman"/>
        </w:rPr>
        <w:t xml:space="preserve"> </w:t>
      </w:r>
      <w:proofErr w:type="spellStart"/>
      <w:r w:rsidR="000E59DA">
        <w:rPr>
          <w:rFonts w:ascii="Times New Roman" w:hAnsi="Times New Roman" w:cs="Times New Roman"/>
        </w:rPr>
        <w:t>tải</w:t>
      </w:r>
      <w:proofErr w:type="spellEnd"/>
    </w:p>
    <w:p w14:paraId="027FE49B" w14:textId="675EC490" w:rsidR="005C2AE6" w:rsidRPr="000E59DA" w:rsidRDefault="005C2AE6" w:rsidP="00077C20">
      <w:pPr>
        <w:rPr>
          <w:rFonts w:ascii="Times New Roman" w:hAnsi="Times New Roman" w:cs="Times New Roman"/>
        </w:rPr>
      </w:pPr>
      <w:r w:rsidRPr="000E59DA">
        <w:rPr>
          <w:rFonts w:ascii="Times New Roman" w:hAnsi="Times New Roman" w:cs="Times New Roman"/>
        </w:rPr>
        <w:t xml:space="preserve">+web app </w:t>
      </w:r>
      <w:proofErr w:type="spellStart"/>
      <w:r w:rsidRPr="000E59DA">
        <w:rPr>
          <w:rFonts w:ascii="Times New Roman" w:hAnsi="Times New Roman" w:cs="Times New Roman"/>
        </w:rPr>
        <w:t>xử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xong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trả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về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đơn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cửa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thực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hiện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việc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giao</w:t>
      </w:r>
      <w:proofErr w:type="spellEnd"/>
      <w:r w:rsidRPr="000E59DA">
        <w:rPr>
          <w:rFonts w:ascii="Times New Roman" w:hAnsi="Times New Roman" w:cs="Times New Roman"/>
        </w:rPr>
        <w:t xml:space="preserve"> pizza </w:t>
      </w:r>
      <w:proofErr w:type="spellStart"/>
      <w:r w:rsidRPr="000E59DA">
        <w:rPr>
          <w:rFonts w:ascii="Times New Roman" w:hAnsi="Times New Roman" w:cs="Times New Roman"/>
        </w:rPr>
        <w:t>dựa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trên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thông</w:t>
      </w:r>
      <w:proofErr w:type="spellEnd"/>
      <w:r w:rsidRPr="000E59DA">
        <w:rPr>
          <w:rFonts w:ascii="Times New Roman" w:hAnsi="Times New Roman" w:cs="Times New Roman"/>
        </w:rPr>
        <w:t xml:space="preserve"> tin web app </w:t>
      </w:r>
      <w:proofErr w:type="spellStart"/>
      <w:r w:rsidRPr="000E59DA">
        <w:rPr>
          <w:rFonts w:ascii="Times New Roman" w:hAnsi="Times New Roman" w:cs="Times New Roman"/>
        </w:rPr>
        <w:t>đã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xử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lý</w:t>
      </w:r>
      <w:proofErr w:type="spellEnd"/>
    </w:p>
    <w:p w14:paraId="716BA829" w14:textId="56A2402B" w:rsidR="005C2AE6" w:rsidRPr="000E59DA" w:rsidRDefault="005C2AE6" w:rsidP="005C2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E59DA">
        <w:rPr>
          <w:rFonts w:ascii="Times New Roman" w:hAnsi="Times New Roman" w:cs="Times New Roman"/>
        </w:rPr>
        <w:t>Khách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hàng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không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phải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chờ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đợi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đến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mọi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tác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vụ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được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thực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hiện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9DA">
        <w:rPr>
          <w:rFonts w:ascii="Times New Roman" w:hAnsi="Times New Roman" w:cs="Times New Roman"/>
        </w:rPr>
        <w:t>xong</w:t>
      </w:r>
      <w:proofErr w:type="spellEnd"/>
      <w:r w:rsidRPr="000E59DA">
        <w:rPr>
          <w:rFonts w:ascii="Times New Roman" w:hAnsi="Times New Roman" w:cs="Times New Roman"/>
        </w:rPr>
        <w:t xml:space="preserve"> ,</w:t>
      </w:r>
      <w:proofErr w:type="gram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họ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làm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việc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của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họ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trong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lúc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chờ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đợi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theo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cơ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chế</w:t>
      </w:r>
      <w:proofErr w:type="spellEnd"/>
      <w:r w:rsidRPr="000E59DA">
        <w:rPr>
          <w:rFonts w:ascii="Times New Roman" w:hAnsi="Times New Roman" w:cs="Times New Roman"/>
        </w:rPr>
        <w:t xml:space="preserve"> “I will call you when I done”</w:t>
      </w:r>
    </w:p>
    <w:p w14:paraId="5F7941EC" w14:textId="6AAC49FE" w:rsidR="005C2AE6" w:rsidRDefault="005C2AE6" w:rsidP="005C2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E59DA">
        <w:rPr>
          <w:rFonts w:ascii="Times New Roman" w:hAnsi="Times New Roman" w:cs="Times New Roman"/>
        </w:rPr>
        <w:t>Hệ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thống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sẽ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không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phải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chịu</w:t>
      </w:r>
      <w:proofErr w:type="spellEnd"/>
      <w:r w:rsidRPr="000E59DA">
        <w:rPr>
          <w:rFonts w:ascii="Times New Roman" w:hAnsi="Times New Roman" w:cs="Times New Roman"/>
        </w:rPr>
        <w:t xml:space="preserve"> 1 </w:t>
      </w:r>
      <w:proofErr w:type="spellStart"/>
      <w:r w:rsidRPr="000E59DA">
        <w:rPr>
          <w:rFonts w:ascii="Times New Roman" w:hAnsi="Times New Roman" w:cs="Times New Roman"/>
        </w:rPr>
        <w:t>lượng</w:t>
      </w:r>
      <w:proofErr w:type="spellEnd"/>
      <w:r w:rsidRPr="000E59DA">
        <w:rPr>
          <w:rFonts w:ascii="Times New Roman" w:hAnsi="Times New Roman" w:cs="Times New Roman"/>
        </w:rPr>
        <w:t xml:space="preserve"> req </w:t>
      </w:r>
      <w:proofErr w:type="spellStart"/>
      <w:r w:rsidRPr="000E59DA">
        <w:rPr>
          <w:rFonts w:ascii="Times New Roman" w:hAnsi="Times New Roman" w:cs="Times New Roman"/>
        </w:rPr>
        <w:t>quá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cao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dẫn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đến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quá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tải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và</w:t>
      </w:r>
      <w:proofErr w:type="spellEnd"/>
      <w:r w:rsidRPr="000E59DA">
        <w:rPr>
          <w:rFonts w:ascii="Times New Roman" w:hAnsi="Times New Roman" w:cs="Times New Roman"/>
        </w:rPr>
        <w:t xml:space="preserve"> </w:t>
      </w:r>
      <w:proofErr w:type="spellStart"/>
      <w:r w:rsidRPr="000E59DA">
        <w:rPr>
          <w:rFonts w:ascii="Times New Roman" w:hAnsi="Times New Roman" w:cs="Times New Roman"/>
        </w:rPr>
        <w:t>sập</w:t>
      </w:r>
      <w:proofErr w:type="spellEnd"/>
      <w:r w:rsidRPr="000E59DA">
        <w:rPr>
          <w:rFonts w:ascii="Times New Roman" w:hAnsi="Times New Roman" w:cs="Times New Roman"/>
        </w:rPr>
        <w:t xml:space="preserve"> server.</w:t>
      </w:r>
    </w:p>
    <w:p w14:paraId="49707F2F" w14:textId="5F85F29B" w:rsidR="000E59DA" w:rsidRDefault="000E59DA" w:rsidP="000E59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message queue</w:t>
      </w:r>
    </w:p>
    <w:p w14:paraId="0BECB703" w14:textId="3AB57832" w:rsidR="000E59DA" w:rsidRDefault="000E59DA" w:rsidP="000E59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*)</w:t>
      </w:r>
      <w:proofErr w:type="spellStart"/>
      <w:r w:rsidR="006E0069">
        <w:rPr>
          <w:rFonts w:ascii="Times New Roman" w:hAnsi="Times New Roman" w:cs="Times New Roman"/>
        </w:rPr>
        <w:t>Mô</w:t>
      </w:r>
      <w:proofErr w:type="spellEnd"/>
      <w:proofErr w:type="gramEnd"/>
      <w:r w:rsidR="006E0069">
        <w:rPr>
          <w:rFonts w:ascii="Times New Roman" w:hAnsi="Times New Roman" w:cs="Times New Roman"/>
        </w:rPr>
        <w:t xml:space="preserve"> </w:t>
      </w:r>
      <w:proofErr w:type="spellStart"/>
      <w:r w:rsidR="006E0069"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message queue</w:t>
      </w:r>
      <w:r w:rsidR="006E00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(RabbitMQ</w:t>
      </w:r>
      <w:proofErr w:type="gramStart"/>
      <w:r>
        <w:rPr>
          <w:rFonts w:ascii="Times New Roman" w:hAnsi="Times New Roman" w:cs="Times New Roman"/>
        </w:rPr>
        <w:t>) :</w:t>
      </w:r>
      <w:proofErr w:type="gramEnd"/>
    </w:p>
    <w:p w14:paraId="0E80A6F3" w14:textId="1A439EC8" w:rsidR="000E59DA" w:rsidRDefault="000E59DA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6E0069">
        <w:rPr>
          <w:rFonts w:ascii="Times New Roman" w:hAnsi="Times New Roman" w:cs="Times New Roman"/>
        </w:rPr>
        <w:t>giả</w:t>
      </w:r>
      <w:proofErr w:type="spellEnd"/>
      <w:r w:rsidR="006E0069">
        <w:rPr>
          <w:rFonts w:ascii="Times New Roman" w:hAnsi="Times New Roman" w:cs="Times New Roman"/>
        </w:rPr>
        <w:t xml:space="preserve"> </w:t>
      </w:r>
      <w:proofErr w:type="spellStart"/>
      <w:r w:rsidR="006E0069">
        <w:rPr>
          <w:rFonts w:ascii="Times New Roman" w:hAnsi="Times New Roman" w:cs="Times New Roman"/>
        </w:rPr>
        <w:t>sử</w:t>
      </w:r>
      <w:proofErr w:type="spellEnd"/>
      <w:r w:rsidR="006E0069">
        <w:rPr>
          <w:rFonts w:ascii="Times New Roman" w:hAnsi="Times New Roman" w:cs="Times New Roman"/>
        </w:rPr>
        <w:t xml:space="preserve"> </w:t>
      </w:r>
      <w:proofErr w:type="spellStart"/>
      <w:r w:rsidR="006E0069">
        <w:rPr>
          <w:rFonts w:ascii="Times New Roman" w:hAnsi="Times New Roman" w:cs="Times New Roman"/>
        </w:rPr>
        <w:t>có</w:t>
      </w:r>
      <w:proofErr w:type="spellEnd"/>
      <w:r w:rsidR="006E0069">
        <w:rPr>
          <w:rFonts w:ascii="Times New Roman" w:hAnsi="Times New Roman" w:cs="Times New Roman"/>
        </w:rPr>
        <w:t xml:space="preserve"> 2 server </w:t>
      </w:r>
      <w:proofErr w:type="spellStart"/>
      <w:r w:rsidR="006E0069">
        <w:rPr>
          <w:rFonts w:ascii="Times New Roman" w:hAnsi="Times New Roman" w:cs="Times New Roman"/>
        </w:rPr>
        <w:t>giao</w:t>
      </w:r>
      <w:proofErr w:type="spellEnd"/>
      <w:r w:rsidR="006E0069">
        <w:rPr>
          <w:rFonts w:ascii="Times New Roman" w:hAnsi="Times New Roman" w:cs="Times New Roman"/>
        </w:rPr>
        <w:t xml:space="preserve"> </w:t>
      </w:r>
      <w:proofErr w:type="spellStart"/>
      <w:r w:rsidR="006E0069">
        <w:rPr>
          <w:rFonts w:ascii="Times New Roman" w:hAnsi="Times New Roman" w:cs="Times New Roman"/>
        </w:rPr>
        <w:t>tiếp</w:t>
      </w:r>
      <w:proofErr w:type="spellEnd"/>
      <w:r w:rsidR="006E0069">
        <w:rPr>
          <w:rFonts w:ascii="Times New Roman" w:hAnsi="Times New Roman" w:cs="Times New Roman"/>
        </w:rPr>
        <w:t xml:space="preserve"> </w:t>
      </w:r>
      <w:proofErr w:type="spellStart"/>
      <w:r w:rsidR="006E0069">
        <w:rPr>
          <w:rFonts w:ascii="Times New Roman" w:hAnsi="Times New Roman" w:cs="Times New Roman"/>
        </w:rPr>
        <w:t>với</w:t>
      </w:r>
      <w:proofErr w:type="spellEnd"/>
      <w:r w:rsidR="006E0069">
        <w:rPr>
          <w:rFonts w:ascii="Times New Roman" w:hAnsi="Times New Roman" w:cs="Times New Roman"/>
        </w:rPr>
        <w:t xml:space="preserve"> </w:t>
      </w:r>
      <w:proofErr w:type="spellStart"/>
      <w:r w:rsidR="006E0069">
        <w:rPr>
          <w:rFonts w:ascii="Times New Roman" w:hAnsi="Times New Roman" w:cs="Times New Roman"/>
        </w:rPr>
        <w:t>nhau</w:t>
      </w:r>
      <w:proofErr w:type="spellEnd"/>
      <w:r w:rsidR="006E0069">
        <w:rPr>
          <w:rFonts w:ascii="Times New Roman" w:hAnsi="Times New Roman" w:cs="Times New Roman"/>
        </w:rPr>
        <w:t xml:space="preserve"> </w:t>
      </w:r>
      <w:proofErr w:type="spellStart"/>
      <w:r w:rsidR="006E0069">
        <w:rPr>
          <w:rFonts w:ascii="Times New Roman" w:hAnsi="Times New Roman" w:cs="Times New Roman"/>
        </w:rPr>
        <w:t>thông</w:t>
      </w:r>
      <w:proofErr w:type="spellEnd"/>
      <w:r w:rsidR="006E0069">
        <w:rPr>
          <w:rFonts w:ascii="Times New Roman" w:hAnsi="Times New Roman" w:cs="Times New Roman"/>
        </w:rPr>
        <w:t xml:space="preserve"> qua 1 </w:t>
      </w:r>
      <w:proofErr w:type="spellStart"/>
      <w:r w:rsidR="006E0069">
        <w:rPr>
          <w:rFonts w:ascii="Times New Roman" w:hAnsi="Times New Roman" w:cs="Times New Roman"/>
        </w:rPr>
        <w:t>hàng</w:t>
      </w:r>
      <w:proofErr w:type="spellEnd"/>
      <w:r w:rsidR="006E0069">
        <w:rPr>
          <w:rFonts w:ascii="Times New Roman" w:hAnsi="Times New Roman" w:cs="Times New Roman"/>
        </w:rPr>
        <w:t xml:space="preserve"> </w:t>
      </w:r>
      <w:proofErr w:type="spellStart"/>
      <w:r w:rsidR="006E0069">
        <w:rPr>
          <w:rFonts w:ascii="Times New Roman" w:hAnsi="Times New Roman" w:cs="Times New Roman"/>
        </w:rPr>
        <w:t>đợi</w:t>
      </w:r>
      <w:proofErr w:type="spellEnd"/>
      <w:r w:rsidR="006E0069">
        <w:rPr>
          <w:rFonts w:ascii="Times New Roman" w:hAnsi="Times New Roman" w:cs="Times New Roman"/>
        </w:rPr>
        <w:t xml:space="preserve"> tin </w:t>
      </w:r>
      <w:proofErr w:type="spellStart"/>
      <w:r w:rsidR="006E0069">
        <w:rPr>
          <w:rFonts w:ascii="Times New Roman" w:hAnsi="Times New Roman" w:cs="Times New Roman"/>
        </w:rPr>
        <w:t>nhắn</w:t>
      </w:r>
      <w:proofErr w:type="spellEnd"/>
    </w:p>
    <w:p w14:paraId="425713AF" w14:textId="52FF5BFC" w:rsidR="006E0069" w:rsidRDefault="006E0069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-Server 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message (task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message queue – Producer</w:t>
      </w:r>
    </w:p>
    <w:p w14:paraId="5442A5A3" w14:textId="1BD9495D" w:rsidR="005D1FC6" w:rsidRDefault="006E0069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-Server B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message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queue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– Consumer</w:t>
      </w:r>
    </w:p>
    <w:p w14:paraId="4B5C4534" w14:textId="67BEBFB8" w:rsidR="006E0069" w:rsidRDefault="006E0069" w:rsidP="000E59DA">
      <w:pPr>
        <w:rPr>
          <w:rFonts w:ascii="Times New Roman" w:hAnsi="Times New Roman" w:cs="Times New Roman"/>
        </w:rPr>
      </w:pPr>
      <w:r w:rsidRPr="006E00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CDF23A" wp14:editId="378239E3">
            <wp:extent cx="5943600" cy="3441065"/>
            <wp:effectExtent l="0" t="0" r="0" b="6985"/>
            <wp:docPr id="6935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6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580E" w14:textId="77777777" w:rsidR="000E59DA" w:rsidRDefault="000E59DA" w:rsidP="000E59DA">
      <w:pPr>
        <w:rPr>
          <w:rFonts w:ascii="Times New Roman" w:hAnsi="Times New Roman" w:cs="Times New Roman"/>
        </w:rPr>
      </w:pPr>
    </w:p>
    <w:p w14:paraId="6B3237A9" w14:textId="77777777" w:rsidR="00A32CE6" w:rsidRDefault="00A32CE6" w:rsidP="000E59DA">
      <w:pPr>
        <w:rPr>
          <w:rFonts w:ascii="Times New Roman" w:hAnsi="Times New Roman" w:cs="Times New Roman"/>
        </w:rPr>
      </w:pPr>
    </w:p>
    <w:p w14:paraId="6D02C591" w14:textId="4DF0E13E" w:rsidR="00A32CE6" w:rsidRDefault="00A32CE6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*) </w:t>
      </w:r>
      <w:proofErr w:type="gramStart"/>
      <w:r>
        <w:rPr>
          <w:rFonts w:ascii="Times New Roman" w:hAnsi="Times New Roman" w:cs="Times New Roman"/>
        </w:rPr>
        <w:t>RabbitMQ :</w:t>
      </w:r>
      <w:proofErr w:type="gramEnd"/>
    </w:p>
    <w:p w14:paraId="6C0E736E" w14:textId="73374B27" w:rsidR="00A32CE6" w:rsidRDefault="00A32CE6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Exchange :</w:t>
      </w:r>
      <w:proofErr w:type="gramEnd"/>
      <w:r>
        <w:rPr>
          <w:rFonts w:ascii="Times New Roman" w:hAnsi="Times New Roman" w:cs="Times New Roman"/>
        </w:rPr>
        <w:t xml:space="preserve"> producer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message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queue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1 </w:t>
      </w:r>
      <w:proofErr w:type="gramStart"/>
      <w:r>
        <w:rPr>
          <w:rFonts w:ascii="Times New Roman" w:hAnsi="Times New Roman" w:cs="Times New Roman"/>
        </w:rPr>
        <w:t>exchange ,</w:t>
      </w:r>
      <w:proofErr w:type="gramEnd"/>
      <w:r>
        <w:rPr>
          <w:rFonts w:ascii="Times New Roman" w:hAnsi="Times New Roman" w:cs="Times New Roman"/>
        </w:rPr>
        <w:t xml:space="preserve"> exchange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binding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queue.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type (</w:t>
      </w:r>
      <w:proofErr w:type="gramStart"/>
      <w:r>
        <w:rPr>
          <w:rFonts w:ascii="Times New Roman" w:hAnsi="Times New Roman" w:cs="Times New Roman"/>
        </w:rPr>
        <w:t>direct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fanout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header ,</w:t>
      </w:r>
      <w:proofErr w:type="gramEnd"/>
      <w:r>
        <w:rPr>
          <w:rFonts w:ascii="Times New Roman" w:hAnsi="Times New Roman" w:cs="Times New Roman"/>
        </w:rPr>
        <w:t xml:space="preserve"> topic)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exchange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routing key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message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đợi</w:t>
      </w:r>
      <w:proofErr w:type="spellEnd"/>
    </w:p>
    <w:p w14:paraId="61CB091C" w14:textId="452962B2" w:rsidR="000D3DA0" w:rsidRDefault="00A32CE6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-Trong RabbitMQ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queue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exchange ,</w:t>
      </w:r>
      <w:proofErr w:type="gramEnd"/>
      <w:r>
        <w:rPr>
          <w:rFonts w:ascii="Times New Roman" w:hAnsi="Times New Roman" w:cs="Times New Roman"/>
        </w:rPr>
        <w:t xml:space="preserve"> channel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>.</w:t>
      </w:r>
    </w:p>
    <w:p w14:paraId="548AECE1" w14:textId="77777777" w:rsidR="00E343A2" w:rsidRDefault="00E343A2" w:rsidP="000E59DA">
      <w:pPr>
        <w:rPr>
          <w:rFonts w:ascii="Times New Roman" w:hAnsi="Times New Roman" w:cs="Times New Roman"/>
        </w:rPr>
      </w:pPr>
    </w:p>
    <w:p w14:paraId="2DA818BF" w14:textId="054265C2" w:rsidR="00E343A2" w:rsidRDefault="00E343A2" w:rsidP="000E59DA">
      <w:pPr>
        <w:rPr>
          <w:rFonts w:ascii="Times New Roman" w:hAnsi="Times New Roman" w:cs="Times New Roman"/>
        </w:rPr>
      </w:pPr>
      <w:r w:rsidRPr="00E343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467F1E" wp14:editId="7255C1B2">
            <wp:extent cx="5943600" cy="3201670"/>
            <wp:effectExtent l="0" t="0" r="0" b="0"/>
            <wp:docPr id="116849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96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FC93" w14:textId="7781AFCD" w:rsidR="00E343A2" w:rsidRDefault="00E343A2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-work flow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message pub/sub </w:t>
      </w:r>
      <w:proofErr w:type="spellStart"/>
      <w:proofErr w:type="gramStart"/>
      <w:r>
        <w:rPr>
          <w:rFonts w:ascii="Times New Roman" w:hAnsi="Times New Roman" w:cs="Times New Roman"/>
        </w:rPr>
        <w:t>là</w:t>
      </w:r>
      <w:proofErr w:type="spellEnd"/>
      <w:r w:rsidR="004C1CDC">
        <w:rPr>
          <w:rFonts w:ascii="Times New Roman" w:hAnsi="Times New Roman" w:cs="Times New Roman"/>
        </w:rPr>
        <w:t xml:space="preserve"> :</w:t>
      </w:r>
      <w:proofErr w:type="gramEnd"/>
    </w:p>
    <w:p w14:paraId="18E879D8" w14:textId="292620AD" w:rsidR="004C1CDC" w:rsidRDefault="004C1CDC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Producer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gramStart"/>
      <w:r>
        <w:rPr>
          <w:rFonts w:ascii="Times New Roman" w:hAnsi="Times New Roman" w:cs="Times New Roman"/>
        </w:rPr>
        <w:t>exchange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routingKey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</w:p>
    <w:p w14:paraId="0CBA906D" w14:textId="74C19DC9" w:rsidR="004C1CDC" w:rsidRDefault="004C1CDC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+Producer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message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exchange</w:t>
      </w:r>
    </w:p>
    <w:p w14:paraId="098D9BD8" w14:textId="199C382F" w:rsidR="004C1CDC" w:rsidRDefault="004C1CDC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+Consumer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exchange</w:t>
      </w:r>
    </w:p>
    <w:p w14:paraId="1A9B78B7" w14:textId="6C90B88F" w:rsidR="004C1CDC" w:rsidRDefault="004C1CDC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+Consumer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queue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</w:p>
    <w:p w14:paraId="6B6A9113" w14:textId="05814A1F" w:rsidR="004C1CDC" w:rsidRDefault="004C1CDC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+Consumer binding queue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exchange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routingKey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</w:p>
    <w:p w14:paraId="7FE4B3BE" w14:textId="77164C17" w:rsidR="004C1CDC" w:rsidRDefault="004C1CDC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+Consumer </w:t>
      </w:r>
      <w:r w:rsidRPr="004C1CDC">
        <w:rPr>
          <w:rFonts w:ascii="Times New Roman" w:hAnsi="Times New Roman" w:cs="Times New Roman"/>
        </w:rPr>
        <w:t>Subscribe</w:t>
      </w:r>
      <w:r>
        <w:rPr>
          <w:rFonts w:ascii="Times New Roman" w:hAnsi="Times New Roman" w:cs="Times New Roman"/>
        </w:rPr>
        <w:t xml:space="preserve"> queue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message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queue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14:paraId="6379C0A5" w14:textId="4C6908B3" w:rsidR="00FA6A86" w:rsidRDefault="00FA6A86" w:rsidP="000E59DA">
      <w:pPr>
        <w:rPr>
          <w:rFonts w:ascii="Times New Roman" w:hAnsi="Times New Roman" w:cs="Times New Roman"/>
        </w:rPr>
      </w:pPr>
    </w:p>
    <w:p w14:paraId="5F28472E" w14:textId="163EA3C8" w:rsidR="00FA6A86" w:rsidRDefault="00FA6A86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-Các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exchange :</w:t>
      </w:r>
      <w:proofErr w:type="gramEnd"/>
    </w:p>
    <w:p w14:paraId="22125BDA" w14:textId="2787005B" w:rsidR="00FA6A86" w:rsidRDefault="00FA6A86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fanout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message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queue binding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qua routing key)</w:t>
      </w:r>
    </w:p>
    <w:p w14:paraId="5A5549E5" w14:textId="4E5B02D4" w:rsidR="00FA6A86" w:rsidRDefault="00FA6A86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direct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message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queue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binding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routingKey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exchange</w:t>
      </w:r>
    </w:p>
    <w:p w14:paraId="56620B0E" w14:textId="77777777" w:rsidR="000E4FDF" w:rsidRPr="000E4FDF" w:rsidRDefault="00FA6A86" w:rsidP="000E4FDF">
      <w:r>
        <w:rPr>
          <w:rFonts w:ascii="Times New Roman" w:hAnsi="Times New Roman" w:cs="Times New Roman"/>
        </w:rPr>
        <w:t>+</w:t>
      </w:r>
      <w:proofErr w:type="gramStart"/>
      <w:r w:rsidR="000E4FDF" w:rsidRPr="000E4FDF">
        <w:rPr>
          <w:rFonts w:ascii="Times New Roman" w:hAnsi="Times New Roman" w:cs="Times New Roman"/>
        </w:rPr>
        <w:t>Topic</w:t>
      </w:r>
      <w:r w:rsidR="000E4FDF">
        <w:rPr>
          <w:rFonts w:ascii="Times New Roman" w:hAnsi="Times New Roman" w:cs="Times New Roman"/>
        </w:rPr>
        <w:t xml:space="preserve"> :</w:t>
      </w:r>
      <w:proofErr w:type="gramEnd"/>
      <w:r w:rsidR="000E4FDF">
        <w:rPr>
          <w:rFonts w:ascii="Times New Roman" w:hAnsi="Times New Roman" w:cs="Times New Roman"/>
        </w:rPr>
        <w:t xml:space="preserve"> </w:t>
      </w:r>
      <w:r w:rsidR="000E4FDF" w:rsidRPr="000E4FDF">
        <w:rPr>
          <w:b/>
          <w:bCs/>
        </w:rPr>
        <w:t>Wildcard</w:t>
      </w:r>
      <w:r w:rsidR="000E4FDF" w:rsidRPr="000E4FDF">
        <w:t>:</w:t>
      </w:r>
    </w:p>
    <w:p w14:paraId="0A4EF7FF" w14:textId="77777777" w:rsidR="000E4FDF" w:rsidRPr="000E4FDF" w:rsidRDefault="000E4FDF" w:rsidP="000E4F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* → </w:t>
      </w:r>
      <w:proofErr w:type="spellStart"/>
      <w:r w:rsidRPr="000E4FDF">
        <w:rPr>
          <w:rFonts w:ascii="Times New Roman" w:hAnsi="Times New Roman" w:cs="Times New Roman"/>
        </w:rPr>
        <w:t>khớp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một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phần</w:t>
      </w:r>
      <w:proofErr w:type="spellEnd"/>
    </w:p>
    <w:p w14:paraId="128CB84C" w14:textId="77777777" w:rsidR="000E4FDF" w:rsidRDefault="000E4FDF" w:rsidP="000E4F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# → </w:t>
      </w:r>
      <w:proofErr w:type="spellStart"/>
      <w:r w:rsidRPr="000E4FDF">
        <w:rPr>
          <w:rFonts w:ascii="Times New Roman" w:hAnsi="Times New Roman" w:cs="Times New Roman"/>
        </w:rPr>
        <w:t>khớp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nhiều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phần</w:t>
      </w:r>
      <w:proofErr w:type="spellEnd"/>
    </w:p>
    <w:p w14:paraId="7AF22760" w14:textId="15E26026" w:rsidR="000E4FDF" w:rsidRDefault="000E4FDF" w:rsidP="000E4FDF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routing_key</w:t>
      </w:r>
      <w:proofErr w:type="spellEnd"/>
      <w:r w:rsidRPr="000E4FDF">
        <w:rPr>
          <w:rFonts w:ascii="Times New Roman" w:hAnsi="Times New Roman" w:cs="Times New Roman"/>
        </w:rPr>
        <w:t xml:space="preserve"> = "</w:t>
      </w:r>
      <w:proofErr w:type="spellStart"/>
      <w:r w:rsidRPr="000E4FDF">
        <w:rPr>
          <w:rFonts w:ascii="Times New Roman" w:hAnsi="Times New Roman" w:cs="Times New Roman"/>
        </w:rPr>
        <w:t>game.win</w:t>
      </w:r>
      <w:proofErr w:type="spellEnd"/>
      <w:r w:rsidRPr="000E4FDF">
        <w:rPr>
          <w:rFonts w:ascii="Times New Roman" w:hAnsi="Times New Roman" w:cs="Times New Roman"/>
        </w:rPr>
        <w:t>"</w:t>
      </w:r>
    </w:p>
    <w:p w14:paraId="20257220" w14:textId="77777777" w:rsidR="000E4FDF" w:rsidRPr="000E4FDF" w:rsidRDefault="000E4FDF" w:rsidP="000E4FDF">
      <w:pPr>
        <w:ind w:left="360"/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>Binding:</w:t>
      </w:r>
    </w:p>
    <w:p w14:paraId="5797FDA1" w14:textId="77777777" w:rsidR="000E4FDF" w:rsidRPr="000E4FDF" w:rsidRDefault="000E4FDF" w:rsidP="000E4F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lastRenderedPageBreak/>
        <w:t xml:space="preserve">Queue A bind </w:t>
      </w:r>
      <w:proofErr w:type="spellStart"/>
      <w:r w:rsidRPr="000E4FDF">
        <w:rPr>
          <w:rFonts w:ascii="Times New Roman" w:hAnsi="Times New Roman" w:cs="Times New Roman"/>
        </w:rPr>
        <w:t>với</w:t>
      </w:r>
      <w:proofErr w:type="spellEnd"/>
      <w:r w:rsidRPr="000E4FDF">
        <w:rPr>
          <w:rFonts w:ascii="Times New Roman" w:hAnsi="Times New Roman" w:cs="Times New Roman"/>
        </w:rPr>
        <w:t xml:space="preserve"> "</w:t>
      </w:r>
      <w:proofErr w:type="gramStart"/>
      <w:r w:rsidRPr="000E4FDF">
        <w:rPr>
          <w:rFonts w:ascii="Times New Roman" w:hAnsi="Times New Roman" w:cs="Times New Roman"/>
        </w:rPr>
        <w:t>game.*</w:t>
      </w:r>
      <w:proofErr w:type="gramEnd"/>
      <w:r w:rsidRPr="000E4FDF">
        <w:rPr>
          <w:rFonts w:ascii="Times New Roman" w:hAnsi="Times New Roman" w:cs="Times New Roman"/>
        </w:rPr>
        <w:t xml:space="preserve">" → </w:t>
      </w:r>
      <w:proofErr w:type="spellStart"/>
      <w:r w:rsidRPr="000E4FDF">
        <w:rPr>
          <w:rFonts w:ascii="Times New Roman" w:hAnsi="Times New Roman" w:cs="Times New Roman"/>
        </w:rPr>
        <w:t>nhận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game.win</w:t>
      </w:r>
      <w:proofErr w:type="spellEnd"/>
      <w:r w:rsidRPr="000E4FD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E4FDF">
        <w:rPr>
          <w:rFonts w:ascii="Times New Roman" w:hAnsi="Times New Roman" w:cs="Times New Roman"/>
        </w:rPr>
        <w:t>game.lose</w:t>
      </w:r>
      <w:proofErr w:type="spellEnd"/>
      <w:proofErr w:type="gramEnd"/>
      <w:r w:rsidRPr="000E4FDF">
        <w:rPr>
          <w:rFonts w:ascii="Times New Roman" w:hAnsi="Times New Roman" w:cs="Times New Roman"/>
        </w:rPr>
        <w:t>, v.v.</w:t>
      </w:r>
    </w:p>
    <w:p w14:paraId="7CE9F8AE" w14:textId="77777777" w:rsidR="000E4FDF" w:rsidRPr="000E4FDF" w:rsidRDefault="000E4FDF" w:rsidP="000E4F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Queue B bind </w:t>
      </w:r>
      <w:proofErr w:type="spellStart"/>
      <w:r w:rsidRPr="000E4FDF">
        <w:rPr>
          <w:rFonts w:ascii="Times New Roman" w:hAnsi="Times New Roman" w:cs="Times New Roman"/>
        </w:rPr>
        <w:t>với</w:t>
      </w:r>
      <w:proofErr w:type="spellEnd"/>
      <w:r w:rsidRPr="000E4FDF">
        <w:rPr>
          <w:rFonts w:ascii="Times New Roman" w:hAnsi="Times New Roman" w:cs="Times New Roman"/>
        </w:rPr>
        <w:t xml:space="preserve"> "</w:t>
      </w:r>
      <w:proofErr w:type="gramStart"/>
      <w:r w:rsidRPr="000E4FDF">
        <w:rPr>
          <w:rFonts w:ascii="Times New Roman" w:hAnsi="Times New Roman" w:cs="Times New Roman"/>
        </w:rPr>
        <w:t>game.#</w:t>
      </w:r>
      <w:proofErr w:type="gramEnd"/>
      <w:r w:rsidRPr="000E4FDF">
        <w:rPr>
          <w:rFonts w:ascii="Times New Roman" w:hAnsi="Times New Roman" w:cs="Times New Roman"/>
        </w:rPr>
        <w:t xml:space="preserve">" → </w:t>
      </w:r>
      <w:proofErr w:type="spellStart"/>
      <w:r w:rsidRPr="000E4FDF">
        <w:rPr>
          <w:rFonts w:ascii="Times New Roman" w:hAnsi="Times New Roman" w:cs="Times New Roman"/>
        </w:rPr>
        <w:t>nhận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game.win</w:t>
      </w:r>
      <w:proofErr w:type="spellEnd"/>
      <w:r w:rsidRPr="000E4FD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E4FDF">
        <w:rPr>
          <w:rFonts w:ascii="Times New Roman" w:hAnsi="Times New Roman" w:cs="Times New Roman"/>
        </w:rPr>
        <w:t>game.score</w:t>
      </w:r>
      <w:proofErr w:type="gramEnd"/>
      <w:r w:rsidRPr="000E4FDF">
        <w:rPr>
          <w:rFonts w:ascii="Times New Roman" w:hAnsi="Times New Roman" w:cs="Times New Roman"/>
        </w:rPr>
        <w:t>.update</w:t>
      </w:r>
      <w:proofErr w:type="spellEnd"/>
      <w:r w:rsidRPr="000E4FDF">
        <w:rPr>
          <w:rFonts w:ascii="Times New Roman" w:hAnsi="Times New Roman" w:cs="Times New Roman"/>
        </w:rPr>
        <w:t>, ...</w:t>
      </w:r>
    </w:p>
    <w:p w14:paraId="1DCBB107" w14:textId="6ABC8CED" w:rsidR="000E4FDF" w:rsidRPr="000E4FDF" w:rsidRDefault="000E4FDF" w:rsidP="000E4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gramStart"/>
      <w:r w:rsidRPr="000E4FDF">
        <w:rPr>
          <w:rFonts w:ascii="Times New Roman" w:hAnsi="Times New Roman" w:cs="Times New Roman"/>
        </w:rPr>
        <w:t>Headers</w:t>
      </w:r>
      <w:r>
        <w:rPr>
          <w:rFonts w:ascii="Times New Roman" w:hAnsi="Times New Roman" w:cs="Times New Roman"/>
        </w:rPr>
        <w:t xml:space="preserve"> :</w:t>
      </w:r>
      <w:proofErr w:type="gramEnd"/>
      <w:r w:rsidRPr="000E4FDF">
        <w:t xml:space="preserve"> </w:t>
      </w:r>
      <w:r w:rsidRPr="000E4FDF">
        <w:rPr>
          <w:rFonts w:ascii="Times New Roman" w:hAnsi="Times New Roman" w:cs="Times New Roman"/>
        </w:rPr>
        <w:t xml:space="preserve">Thay </w:t>
      </w:r>
      <w:proofErr w:type="spellStart"/>
      <w:r w:rsidRPr="000E4FDF">
        <w:rPr>
          <w:rFonts w:ascii="Times New Roman" w:hAnsi="Times New Roman" w:cs="Times New Roman"/>
        </w:rPr>
        <w:t>vì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dùng</w:t>
      </w:r>
      <w:proofErr w:type="spellEnd"/>
      <w:r w:rsidRPr="000E4FDF">
        <w:rPr>
          <w:rFonts w:ascii="Times New Roman" w:hAnsi="Times New Roman" w:cs="Times New Roman"/>
        </w:rPr>
        <w:t xml:space="preserve"> routing key, exchange </w:t>
      </w:r>
      <w:proofErr w:type="spellStart"/>
      <w:r w:rsidRPr="000E4FDF">
        <w:rPr>
          <w:rFonts w:ascii="Times New Roman" w:hAnsi="Times New Roman" w:cs="Times New Roman"/>
        </w:rPr>
        <w:t>sẽ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định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tuyến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dựa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trên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các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r w:rsidRPr="000E4FDF">
        <w:rPr>
          <w:rFonts w:ascii="Times New Roman" w:hAnsi="Times New Roman" w:cs="Times New Roman"/>
          <w:b/>
          <w:bCs/>
        </w:rPr>
        <w:t>header</w:t>
      </w:r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trong</w:t>
      </w:r>
      <w:proofErr w:type="spellEnd"/>
      <w:r w:rsidRPr="000E4FDF">
        <w:rPr>
          <w:rFonts w:ascii="Times New Roman" w:hAnsi="Times New Roman" w:cs="Times New Roman"/>
        </w:rPr>
        <w:t xml:space="preserve"> message.</w:t>
      </w:r>
    </w:p>
    <w:p w14:paraId="4E8072D3" w14:textId="3B86FA1A" w:rsidR="00FA6A86" w:rsidRDefault="00FA6A86" w:rsidP="000E59DA">
      <w:pPr>
        <w:rPr>
          <w:rFonts w:ascii="Times New Roman" w:hAnsi="Times New Roman" w:cs="Times New Roman"/>
        </w:rPr>
      </w:pPr>
    </w:p>
    <w:p w14:paraId="24E64193" w14:textId="77777777" w:rsidR="004C1CDC" w:rsidRDefault="004C1CDC" w:rsidP="000E59DA">
      <w:pPr>
        <w:rPr>
          <w:rFonts w:ascii="Times New Roman" w:hAnsi="Times New Roman" w:cs="Times New Roman"/>
        </w:rPr>
      </w:pPr>
    </w:p>
    <w:p w14:paraId="167E5264" w14:textId="30371FEC" w:rsidR="000E4FDF" w:rsidRDefault="000E4FDF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wildcard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85AA26F" w14:textId="77777777" w:rsidR="000E4FDF" w:rsidRPr="000E4FDF" w:rsidRDefault="000E4FDF" w:rsidP="000E4FDF">
      <w:pPr>
        <w:rPr>
          <w:rFonts w:ascii="Times New Roman" w:hAnsi="Times New Roman" w:cs="Times New Roman"/>
          <w:b/>
          <w:bCs/>
        </w:rPr>
      </w:pPr>
      <w:r w:rsidRPr="000E4FDF">
        <w:rPr>
          <w:rFonts w:ascii="Times New Roman" w:hAnsi="Times New Roman" w:cs="Times New Roman"/>
          <w:b/>
          <w:bCs/>
        </w:rPr>
        <w:t>* (</w:t>
      </w:r>
      <w:proofErr w:type="spellStart"/>
      <w:r w:rsidRPr="000E4FDF">
        <w:rPr>
          <w:rFonts w:ascii="Times New Roman" w:hAnsi="Times New Roman" w:cs="Times New Roman"/>
          <w:b/>
          <w:bCs/>
        </w:rPr>
        <w:t>sao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) – </w:t>
      </w:r>
      <w:proofErr w:type="spellStart"/>
      <w:r w:rsidRPr="000E4FDF">
        <w:rPr>
          <w:rFonts w:ascii="Times New Roman" w:hAnsi="Times New Roman" w:cs="Times New Roman"/>
          <w:b/>
          <w:bCs/>
        </w:rPr>
        <w:t>khớp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đúng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một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từ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(word)</w:t>
      </w:r>
    </w:p>
    <w:p w14:paraId="081640E3" w14:textId="77777777" w:rsidR="000E4FDF" w:rsidRPr="000E4FDF" w:rsidRDefault="000E4FDF" w:rsidP="000E4FD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E4FDF">
        <w:rPr>
          <w:rFonts w:ascii="Times New Roman" w:hAnsi="Times New Roman" w:cs="Times New Roman"/>
        </w:rPr>
        <w:t>Khớp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đúng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một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phần</w:t>
      </w:r>
      <w:proofErr w:type="spellEnd"/>
      <w:r w:rsidRPr="000E4FDF">
        <w:rPr>
          <w:rFonts w:ascii="Times New Roman" w:hAnsi="Times New Roman" w:cs="Times New Roman"/>
        </w:rPr>
        <w:t xml:space="preserve"> (one word) </w:t>
      </w:r>
      <w:proofErr w:type="spellStart"/>
      <w:r w:rsidRPr="000E4FDF">
        <w:rPr>
          <w:rFonts w:ascii="Times New Roman" w:hAnsi="Times New Roman" w:cs="Times New Roman"/>
        </w:rPr>
        <w:t>trong</w:t>
      </w:r>
      <w:proofErr w:type="spellEnd"/>
      <w:r w:rsidRPr="000E4FDF">
        <w:rPr>
          <w:rFonts w:ascii="Times New Roman" w:hAnsi="Times New Roman" w:cs="Times New Roman"/>
        </w:rPr>
        <w:t xml:space="preserve"> routing key, </w:t>
      </w:r>
      <w:proofErr w:type="spellStart"/>
      <w:r w:rsidRPr="000E4FDF">
        <w:rPr>
          <w:rFonts w:ascii="Times New Roman" w:hAnsi="Times New Roman" w:cs="Times New Roman"/>
        </w:rPr>
        <w:t>được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phân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tách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bằng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dấu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chấm</w:t>
      </w:r>
      <w:proofErr w:type="spellEnd"/>
      <w:r w:rsidRPr="000E4FDF">
        <w:rPr>
          <w:rFonts w:ascii="Times New Roman" w:hAnsi="Times New Roman" w:cs="Times New Roman"/>
        </w:rPr>
        <w:t xml:space="preserve"> (.).</w:t>
      </w:r>
    </w:p>
    <w:p w14:paraId="58C3FFA8" w14:textId="77777777" w:rsidR="000E4FDF" w:rsidRPr="000E4FDF" w:rsidRDefault="000E4FDF" w:rsidP="000E4FD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E4FDF">
        <w:rPr>
          <w:rFonts w:ascii="Times New Roman" w:hAnsi="Times New Roman" w:cs="Times New Roman"/>
        </w:rPr>
        <w:t>Ví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dụ</w:t>
      </w:r>
      <w:proofErr w:type="spellEnd"/>
      <w:r w:rsidRPr="000E4FDF">
        <w:rPr>
          <w:rFonts w:ascii="Times New Roman" w:hAnsi="Times New Roman" w:cs="Times New Roman"/>
        </w:rPr>
        <w:t>:</w:t>
      </w:r>
    </w:p>
    <w:p w14:paraId="7233BCE6" w14:textId="77777777" w:rsidR="000E4FDF" w:rsidRPr="000E4FDF" w:rsidRDefault="000E4FDF" w:rsidP="000E4FD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a.*.c </w:t>
      </w:r>
      <w:proofErr w:type="spellStart"/>
      <w:r w:rsidRPr="000E4FDF">
        <w:rPr>
          <w:rFonts w:ascii="Times New Roman" w:hAnsi="Times New Roman" w:cs="Times New Roman"/>
        </w:rPr>
        <w:t>sẽ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khớp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a.b.c</w:t>
      </w:r>
      <w:proofErr w:type="spellEnd"/>
      <w:r w:rsidRPr="000E4FDF">
        <w:rPr>
          <w:rFonts w:ascii="Times New Roman" w:hAnsi="Times New Roman" w:cs="Times New Roman"/>
        </w:rPr>
        <w:t xml:space="preserve">, </w:t>
      </w:r>
      <w:proofErr w:type="spellStart"/>
      <w:r w:rsidRPr="000E4FDF">
        <w:rPr>
          <w:rFonts w:ascii="Times New Roman" w:hAnsi="Times New Roman" w:cs="Times New Roman"/>
        </w:rPr>
        <w:t>nhưng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không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khớp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a.b.d.c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hoặc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a.c</w:t>
      </w:r>
      <w:proofErr w:type="spellEnd"/>
    </w:p>
    <w:p w14:paraId="45E2C0D6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Segoe UI Emoji" w:hAnsi="Segoe UI Emoji" w:cs="Segoe UI Emoji"/>
        </w:rPr>
        <w:t>✅</w:t>
      </w:r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Ví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dụ</w:t>
      </w:r>
      <w:proofErr w:type="spellEnd"/>
      <w:r w:rsidRPr="000E4FDF">
        <w:rPr>
          <w:rFonts w:ascii="Times New Roman" w:hAnsi="Times New Roman" w:cs="Times New Roman"/>
        </w:rPr>
        <w:t>:</w:t>
      </w:r>
    </w:p>
    <w:p w14:paraId="4CD0667B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>Binding key: game.*.win</w:t>
      </w:r>
    </w:p>
    <w:p w14:paraId="71F85EB0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Routing key: </w:t>
      </w:r>
      <w:proofErr w:type="spellStart"/>
      <w:r w:rsidRPr="000E4FDF">
        <w:rPr>
          <w:rFonts w:ascii="Times New Roman" w:hAnsi="Times New Roman" w:cs="Times New Roman"/>
        </w:rPr>
        <w:t>game.boss.win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r w:rsidRPr="000E4FDF">
        <w:rPr>
          <w:rFonts w:ascii="Segoe UI Emoji" w:hAnsi="Segoe UI Emoji" w:cs="Segoe UI Emoji"/>
        </w:rPr>
        <w:t>✅</w:t>
      </w:r>
      <w:r w:rsidRPr="000E4FDF">
        <w:rPr>
          <w:rFonts w:ascii="Times New Roman" w:hAnsi="Times New Roman" w:cs="Times New Roman"/>
        </w:rPr>
        <w:t xml:space="preserve"> MATCH</w:t>
      </w:r>
    </w:p>
    <w:p w14:paraId="60557641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Routing key: </w:t>
      </w:r>
      <w:proofErr w:type="spellStart"/>
      <w:r w:rsidRPr="000E4FDF">
        <w:rPr>
          <w:rFonts w:ascii="Times New Roman" w:hAnsi="Times New Roman" w:cs="Times New Roman"/>
        </w:rPr>
        <w:t>game.win</w:t>
      </w:r>
      <w:proofErr w:type="spellEnd"/>
      <w:r w:rsidRPr="000E4FDF">
        <w:rPr>
          <w:rFonts w:ascii="Times New Roman" w:hAnsi="Times New Roman" w:cs="Times New Roman"/>
        </w:rPr>
        <w:t xml:space="preserve">       </w:t>
      </w:r>
      <w:r w:rsidRPr="000E4FDF">
        <w:rPr>
          <w:rFonts w:ascii="Segoe UI Emoji" w:hAnsi="Segoe UI Emoji" w:cs="Segoe UI Emoji"/>
        </w:rPr>
        <w:t>❌</w:t>
      </w:r>
      <w:r w:rsidRPr="000E4FDF">
        <w:rPr>
          <w:rFonts w:ascii="Times New Roman" w:hAnsi="Times New Roman" w:cs="Times New Roman"/>
        </w:rPr>
        <w:t xml:space="preserve"> NOT MATCH</w:t>
      </w:r>
    </w:p>
    <w:p w14:paraId="49A6803E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Routing key: game.boss.1.win </w:t>
      </w:r>
      <w:r w:rsidRPr="000E4FDF">
        <w:rPr>
          <w:rFonts w:ascii="Segoe UI Emoji" w:hAnsi="Segoe UI Emoji" w:cs="Segoe UI Emoji"/>
        </w:rPr>
        <w:t>❌</w:t>
      </w:r>
      <w:r w:rsidRPr="000E4FDF">
        <w:rPr>
          <w:rFonts w:ascii="Times New Roman" w:hAnsi="Times New Roman" w:cs="Times New Roman"/>
        </w:rPr>
        <w:t xml:space="preserve"> NOT MATCH</w:t>
      </w:r>
    </w:p>
    <w:p w14:paraId="1392A231" w14:textId="77777777" w:rsidR="000E4FDF" w:rsidRPr="000E4FDF" w:rsidRDefault="00000000" w:rsidP="000E4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887E1B">
          <v:rect id="_x0000_i1025" style="width:0;height:1.5pt" o:hralign="center" o:hrstd="t" o:hr="t" fillcolor="#a0a0a0" stroked="f"/>
        </w:pict>
      </w:r>
    </w:p>
    <w:p w14:paraId="7B64F934" w14:textId="77777777" w:rsidR="000E4FDF" w:rsidRPr="000E4FDF" w:rsidRDefault="000E4FDF" w:rsidP="000E4FDF">
      <w:pPr>
        <w:rPr>
          <w:rFonts w:ascii="Times New Roman" w:hAnsi="Times New Roman" w:cs="Times New Roman"/>
          <w:b/>
          <w:bCs/>
        </w:rPr>
      </w:pPr>
      <w:r w:rsidRPr="000E4FDF">
        <w:rPr>
          <w:rFonts w:ascii="Segoe UI Emoji" w:hAnsi="Segoe UI Emoji" w:cs="Segoe UI Emoji"/>
          <w:b/>
          <w:bCs/>
        </w:rPr>
        <w:t>🔸</w:t>
      </w:r>
      <w:r w:rsidRPr="000E4FDF">
        <w:rPr>
          <w:rFonts w:ascii="Times New Roman" w:hAnsi="Times New Roman" w:cs="Times New Roman"/>
          <w:b/>
          <w:bCs/>
        </w:rPr>
        <w:t xml:space="preserve"> # (</w:t>
      </w:r>
      <w:proofErr w:type="spellStart"/>
      <w:r w:rsidRPr="000E4FDF">
        <w:rPr>
          <w:rFonts w:ascii="Times New Roman" w:hAnsi="Times New Roman" w:cs="Times New Roman"/>
          <w:b/>
          <w:bCs/>
        </w:rPr>
        <w:t>thăng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) – </w:t>
      </w:r>
      <w:proofErr w:type="spellStart"/>
      <w:r w:rsidRPr="000E4FDF">
        <w:rPr>
          <w:rFonts w:ascii="Times New Roman" w:hAnsi="Times New Roman" w:cs="Times New Roman"/>
          <w:b/>
          <w:bCs/>
        </w:rPr>
        <w:t>khớp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0 </w:t>
      </w:r>
      <w:proofErr w:type="spellStart"/>
      <w:r w:rsidRPr="000E4FDF">
        <w:rPr>
          <w:rFonts w:ascii="Times New Roman" w:hAnsi="Times New Roman" w:cs="Times New Roman"/>
          <w:b/>
          <w:bCs/>
        </w:rPr>
        <w:t>hoặc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nhiều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từ</w:t>
      </w:r>
      <w:proofErr w:type="spellEnd"/>
    </w:p>
    <w:p w14:paraId="6BB94410" w14:textId="77777777" w:rsidR="000E4FDF" w:rsidRPr="000E4FDF" w:rsidRDefault="000E4FDF" w:rsidP="000E4FD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E4FDF">
        <w:rPr>
          <w:rFonts w:ascii="Times New Roman" w:hAnsi="Times New Roman" w:cs="Times New Roman"/>
        </w:rPr>
        <w:t>Khớp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từ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r w:rsidRPr="000E4FDF">
        <w:rPr>
          <w:rFonts w:ascii="Times New Roman" w:hAnsi="Times New Roman" w:cs="Times New Roman"/>
          <w:b/>
          <w:bCs/>
        </w:rPr>
        <w:t xml:space="preserve">0 </w:t>
      </w:r>
      <w:proofErr w:type="spellStart"/>
      <w:r w:rsidRPr="000E4FDF">
        <w:rPr>
          <w:rFonts w:ascii="Times New Roman" w:hAnsi="Times New Roman" w:cs="Times New Roman"/>
          <w:b/>
          <w:bCs/>
        </w:rPr>
        <w:t>đến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nhiều</w:t>
      </w:r>
      <w:proofErr w:type="spellEnd"/>
      <w:r w:rsidRPr="000E4F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4FDF">
        <w:rPr>
          <w:rFonts w:ascii="Times New Roman" w:hAnsi="Times New Roman" w:cs="Times New Roman"/>
          <w:b/>
          <w:bCs/>
        </w:rPr>
        <w:t>phần</w:t>
      </w:r>
      <w:proofErr w:type="spellEnd"/>
      <w:r w:rsidRPr="000E4FDF">
        <w:rPr>
          <w:rFonts w:ascii="Times New Roman" w:hAnsi="Times New Roman" w:cs="Times New Roman"/>
        </w:rPr>
        <w:t xml:space="preserve"> (words), </w:t>
      </w:r>
      <w:proofErr w:type="spellStart"/>
      <w:r w:rsidRPr="000E4FDF">
        <w:rPr>
          <w:rFonts w:ascii="Times New Roman" w:hAnsi="Times New Roman" w:cs="Times New Roman"/>
        </w:rPr>
        <w:t>nên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rất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linh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hoạt</w:t>
      </w:r>
      <w:proofErr w:type="spellEnd"/>
      <w:r w:rsidRPr="000E4FDF">
        <w:rPr>
          <w:rFonts w:ascii="Times New Roman" w:hAnsi="Times New Roman" w:cs="Times New Roman"/>
        </w:rPr>
        <w:t>.</w:t>
      </w:r>
    </w:p>
    <w:p w14:paraId="3D750389" w14:textId="77777777" w:rsidR="000E4FDF" w:rsidRPr="000E4FDF" w:rsidRDefault="000E4FDF" w:rsidP="000E4FD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E4FDF">
        <w:rPr>
          <w:rFonts w:ascii="Times New Roman" w:hAnsi="Times New Roman" w:cs="Times New Roman"/>
        </w:rPr>
        <w:t>Có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thể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nằm</w:t>
      </w:r>
      <w:proofErr w:type="spellEnd"/>
      <w:r w:rsidRPr="000E4FDF">
        <w:rPr>
          <w:rFonts w:ascii="Times New Roman" w:hAnsi="Times New Roman" w:cs="Times New Roman"/>
        </w:rPr>
        <w:t xml:space="preserve"> ở </w:t>
      </w:r>
      <w:proofErr w:type="spellStart"/>
      <w:r w:rsidRPr="000E4FDF">
        <w:rPr>
          <w:rFonts w:ascii="Times New Roman" w:hAnsi="Times New Roman" w:cs="Times New Roman"/>
        </w:rPr>
        <w:t>đầu</w:t>
      </w:r>
      <w:proofErr w:type="spellEnd"/>
      <w:r w:rsidRPr="000E4FDF">
        <w:rPr>
          <w:rFonts w:ascii="Times New Roman" w:hAnsi="Times New Roman" w:cs="Times New Roman"/>
        </w:rPr>
        <w:t xml:space="preserve">, </w:t>
      </w:r>
      <w:proofErr w:type="spellStart"/>
      <w:r w:rsidRPr="000E4FDF">
        <w:rPr>
          <w:rFonts w:ascii="Times New Roman" w:hAnsi="Times New Roman" w:cs="Times New Roman"/>
        </w:rPr>
        <w:t>giữa</w:t>
      </w:r>
      <w:proofErr w:type="spellEnd"/>
      <w:r w:rsidRPr="000E4FDF">
        <w:rPr>
          <w:rFonts w:ascii="Times New Roman" w:hAnsi="Times New Roman" w:cs="Times New Roman"/>
        </w:rPr>
        <w:t xml:space="preserve">, </w:t>
      </w:r>
      <w:proofErr w:type="spellStart"/>
      <w:r w:rsidRPr="000E4FDF">
        <w:rPr>
          <w:rFonts w:ascii="Times New Roman" w:hAnsi="Times New Roman" w:cs="Times New Roman"/>
        </w:rPr>
        <w:t>hoặc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cuối</w:t>
      </w:r>
      <w:proofErr w:type="spellEnd"/>
      <w:r w:rsidRPr="000E4FDF">
        <w:rPr>
          <w:rFonts w:ascii="Times New Roman" w:hAnsi="Times New Roman" w:cs="Times New Roman"/>
        </w:rPr>
        <w:t xml:space="preserve"> binding key.</w:t>
      </w:r>
    </w:p>
    <w:p w14:paraId="4D1583FF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Segoe UI Emoji" w:hAnsi="Segoe UI Emoji" w:cs="Segoe UI Emoji"/>
        </w:rPr>
        <w:t>✅</w:t>
      </w:r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Ví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dụ</w:t>
      </w:r>
      <w:proofErr w:type="spellEnd"/>
      <w:r w:rsidRPr="000E4FDF">
        <w:rPr>
          <w:rFonts w:ascii="Times New Roman" w:hAnsi="Times New Roman" w:cs="Times New Roman"/>
        </w:rPr>
        <w:t>:</w:t>
      </w:r>
    </w:p>
    <w:p w14:paraId="4BB61578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Binding key: </w:t>
      </w:r>
      <w:proofErr w:type="spellStart"/>
      <w:r w:rsidRPr="000E4FDF">
        <w:rPr>
          <w:rFonts w:ascii="Times New Roman" w:hAnsi="Times New Roman" w:cs="Times New Roman"/>
        </w:rPr>
        <w:t>game.</w:t>
      </w:r>
      <w:proofErr w:type="gramStart"/>
      <w:r w:rsidRPr="000E4FDF">
        <w:rPr>
          <w:rFonts w:ascii="Times New Roman" w:hAnsi="Times New Roman" w:cs="Times New Roman"/>
        </w:rPr>
        <w:t>#.win</w:t>
      </w:r>
      <w:proofErr w:type="spellEnd"/>
      <w:proofErr w:type="gramEnd"/>
    </w:p>
    <w:p w14:paraId="23626A26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Routing key: </w:t>
      </w:r>
      <w:proofErr w:type="spellStart"/>
      <w:r w:rsidRPr="000E4FDF">
        <w:rPr>
          <w:rFonts w:ascii="Times New Roman" w:hAnsi="Times New Roman" w:cs="Times New Roman"/>
        </w:rPr>
        <w:t>game.win</w:t>
      </w:r>
      <w:proofErr w:type="spellEnd"/>
      <w:r w:rsidRPr="000E4FDF">
        <w:rPr>
          <w:rFonts w:ascii="Times New Roman" w:hAnsi="Times New Roman" w:cs="Times New Roman"/>
        </w:rPr>
        <w:t xml:space="preserve">          </w:t>
      </w:r>
      <w:r w:rsidRPr="000E4FDF">
        <w:rPr>
          <w:rFonts w:ascii="Segoe UI Emoji" w:hAnsi="Segoe UI Emoji" w:cs="Segoe UI Emoji"/>
        </w:rPr>
        <w:t>✅</w:t>
      </w:r>
      <w:r w:rsidRPr="000E4FDF">
        <w:rPr>
          <w:rFonts w:ascii="Times New Roman" w:hAnsi="Times New Roman" w:cs="Times New Roman"/>
        </w:rPr>
        <w:t xml:space="preserve"> MATCH (0 </w:t>
      </w:r>
      <w:proofErr w:type="spellStart"/>
      <w:r w:rsidRPr="000E4FDF">
        <w:rPr>
          <w:rFonts w:ascii="Times New Roman" w:hAnsi="Times New Roman" w:cs="Times New Roman"/>
        </w:rPr>
        <w:t>từ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giữa</w:t>
      </w:r>
      <w:proofErr w:type="spellEnd"/>
      <w:r w:rsidRPr="000E4FDF">
        <w:rPr>
          <w:rFonts w:ascii="Times New Roman" w:hAnsi="Times New Roman" w:cs="Times New Roman"/>
        </w:rPr>
        <w:t>)</w:t>
      </w:r>
    </w:p>
    <w:p w14:paraId="118EE735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Routing key: </w:t>
      </w:r>
      <w:proofErr w:type="spellStart"/>
      <w:r w:rsidRPr="000E4FDF">
        <w:rPr>
          <w:rFonts w:ascii="Times New Roman" w:hAnsi="Times New Roman" w:cs="Times New Roman"/>
        </w:rPr>
        <w:t>game.boss.win</w:t>
      </w:r>
      <w:proofErr w:type="spellEnd"/>
      <w:r w:rsidRPr="000E4FDF">
        <w:rPr>
          <w:rFonts w:ascii="Times New Roman" w:hAnsi="Times New Roman" w:cs="Times New Roman"/>
        </w:rPr>
        <w:t xml:space="preserve">     </w:t>
      </w:r>
      <w:r w:rsidRPr="000E4FDF">
        <w:rPr>
          <w:rFonts w:ascii="Segoe UI Emoji" w:hAnsi="Segoe UI Emoji" w:cs="Segoe UI Emoji"/>
        </w:rPr>
        <w:t>✅</w:t>
      </w:r>
      <w:r w:rsidRPr="000E4FDF">
        <w:rPr>
          <w:rFonts w:ascii="Times New Roman" w:hAnsi="Times New Roman" w:cs="Times New Roman"/>
        </w:rPr>
        <w:t xml:space="preserve"> MATCH (1 </w:t>
      </w:r>
      <w:proofErr w:type="spellStart"/>
      <w:r w:rsidRPr="000E4FDF">
        <w:rPr>
          <w:rFonts w:ascii="Times New Roman" w:hAnsi="Times New Roman" w:cs="Times New Roman"/>
        </w:rPr>
        <w:t>từ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giữa</w:t>
      </w:r>
      <w:proofErr w:type="spellEnd"/>
      <w:r w:rsidRPr="000E4FDF">
        <w:rPr>
          <w:rFonts w:ascii="Times New Roman" w:hAnsi="Times New Roman" w:cs="Times New Roman"/>
        </w:rPr>
        <w:t>)</w:t>
      </w:r>
    </w:p>
    <w:p w14:paraId="3248A6F5" w14:textId="77777777" w:rsidR="000E4FDF" w:rsidRPr="000E4FDF" w:rsidRDefault="000E4FDF" w:rsidP="000E4FDF">
      <w:p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Routing key: game.boss.1.win   </w:t>
      </w:r>
      <w:r w:rsidRPr="000E4FDF">
        <w:rPr>
          <w:rFonts w:ascii="Segoe UI Emoji" w:hAnsi="Segoe UI Emoji" w:cs="Segoe UI Emoji"/>
        </w:rPr>
        <w:t>✅</w:t>
      </w:r>
      <w:r w:rsidRPr="000E4FDF">
        <w:rPr>
          <w:rFonts w:ascii="Times New Roman" w:hAnsi="Times New Roman" w:cs="Times New Roman"/>
        </w:rPr>
        <w:t xml:space="preserve"> MATCH (2 </w:t>
      </w:r>
      <w:proofErr w:type="spellStart"/>
      <w:r w:rsidRPr="000E4FDF">
        <w:rPr>
          <w:rFonts w:ascii="Times New Roman" w:hAnsi="Times New Roman" w:cs="Times New Roman"/>
        </w:rPr>
        <w:t>từ</w:t>
      </w:r>
      <w:proofErr w:type="spellEnd"/>
      <w:r w:rsidRPr="000E4FDF">
        <w:rPr>
          <w:rFonts w:ascii="Times New Roman" w:hAnsi="Times New Roman" w:cs="Times New Roman"/>
        </w:rPr>
        <w:t xml:space="preserve"> </w:t>
      </w:r>
      <w:proofErr w:type="spellStart"/>
      <w:r w:rsidRPr="000E4FDF">
        <w:rPr>
          <w:rFonts w:ascii="Times New Roman" w:hAnsi="Times New Roman" w:cs="Times New Roman"/>
        </w:rPr>
        <w:t>giữa</w:t>
      </w:r>
      <w:proofErr w:type="spellEnd"/>
      <w:r w:rsidRPr="000E4FDF">
        <w:rPr>
          <w:rFonts w:ascii="Times New Roman" w:hAnsi="Times New Roman" w:cs="Times New Roman"/>
        </w:rPr>
        <w:t>)</w:t>
      </w:r>
    </w:p>
    <w:p w14:paraId="4E7A536C" w14:textId="2055F2BE" w:rsidR="000E4FDF" w:rsidRDefault="000E4FDF" w:rsidP="000E59DA">
      <w:pPr>
        <w:rPr>
          <w:rFonts w:ascii="Times New Roman" w:hAnsi="Times New Roman" w:cs="Times New Roman"/>
        </w:rPr>
      </w:pPr>
      <w:r w:rsidRPr="000E4FDF">
        <w:rPr>
          <w:rFonts w:ascii="Times New Roman" w:hAnsi="Times New Roman" w:cs="Times New Roman"/>
        </w:rPr>
        <w:t xml:space="preserve">Routing key: game              </w:t>
      </w:r>
      <w:r w:rsidRPr="000E4FDF">
        <w:rPr>
          <w:rFonts w:ascii="Segoe UI Emoji" w:hAnsi="Segoe UI Emoji" w:cs="Segoe UI Emoji"/>
        </w:rPr>
        <w:t>❌</w:t>
      </w:r>
      <w:r w:rsidRPr="000E4FDF">
        <w:rPr>
          <w:rFonts w:ascii="Times New Roman" w:hAnsi="Times New Roman" w:cs="Times New Roman"/>
        </w:rPr>
        <w:t xml:space="preserve"> NOT MATCH</w:t>
      </w:r>
    </w:p>
    <w:p w14:paraId="553376DC" w14:textId="3AE79F51" w:rsidR="00C413D4" w:rsidRDefault="00C413D4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NodeJs</w:t>
      </w:r>
      <w:proofErr w:type="spellEnd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D3AFD6D" w14:textId="75695478" w:rsidR="000D3DA0" w:rsidRDefault="000D3DA0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Producer.js</w:t>
      </w:r>
    </w:p>
    <w:p w14:paraId="2F927044" w14:textId="56F97979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 xml:space="preserve">const </w:t>
      </w:r>
      <w:proofErr w:type="spellStart"/>
      <w:r w:rsidRPr="000D3DA0">
        <w:rPr>
          <w:rFonts w:ascii="Times New Roman" w:hAnsi="Times New Roman" w:cs="Times New Roman"/>
        </w:rPr>
        <w:t>amqp</w:t>
      </w:r>
      <w:proofErr w:type="spellEnd"/>
      <w:r w:rsidRPr="000D3DA0">
        <w:rPr>
          <w:rFonts w:ascii="Times New Roman" w:hAnsi="Times New Roman" w:cs="Times New Roman"/>
        </w:rPr>
        <w:t xml:space="preserve"> = require("</w:t>
      </w:r>
      <w:proofErr w:type="spellStart"/>
      <w:r w:rsidRPr="000D3DA0">
        <w:rPr>
          <w:rFonts w:ascii="Times New Roman" w:hAnsi="Times New Roman" w:cs="Times New Roman"/>
        </w:rPr>
        <w:t>amqplib</w:t>
      </w:r>
      <w:proofErr w:type="spellEnd"/>
      <w:r w:rsidRPr="000D3DA0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 xml:space="preserve"> // </w:t>
      </w:r>
      <w:proofErr w:type="gramStart"/>
      <w:r>
        <w:rPr>
          <w:rFonts w:ascii="Times New Roman" w:hAnsi="Times New Roman" w:cs="Times New Roman"/>
        </w:rPr>
        <w:t xml:space="preserve">import 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</w:p>
    <w:p w14:paraId="1FE9B47A" w14:textId="77777777" w:rsidR="000D3DA0" w:rsidRPr="000D3DA0" w:rsidRDefault="000D3DA0" w:rsidP="000D3DA0">
      <w:pPr>
        <w:rPr>
          <w:rFonts w:ascii="Times New Roman" w:hAnsi="Times New Roman" w:cs="Times New Roman"/>
        </w:rPr>
      </w:pPr>
    </w:p>
    <w:p w14:paraId="63BD62A4" w14:textId="77777777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>const main = async () =&gt; {</w:t>
      </w:r>
    </w:p>
    <w:p w14:paraId="737E21DD" w14:textId="77777777" w:rsidR="000D3DA0" w:rsidRPr="000D3DA0" w:rsidRDefault="000D3DA0" w:rsidP="000D3DA0">
      <w:pPr>
        <w:rPr>
          <w:rFonts w:ascii="Times New Roman" w:hAnsi="Times New Roman" w:cs="Times New Roman"/>
        </w:rPr>
      </w:pPr>
    </w:p>
    <w:p w14:paraId="48E617E4" w14:textId="628A937B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 xml:space="preserve">    const conn = await </w:t>
      </w:r>
      <w:proofErr w:type="spellStart"/>
      <w:proofErr w:type="gramStart"/>
      <w:r w:rsidRPr="000D3DA0">
        <w:rPr>
          <w:rFonts w:ascii="Times New Roman" w:hAnsi="Times New Roman" w:cs="Times New Roman"/>
        </w:rPr>
        <w:t>amqp.connect</w:t>
      </w:r>
      <w:proofErr w:type="spellEnd"/>
      <w:proofErr w:type="gramEnd"/>
      <w:r w:rsidRPr="000D3DA0">
        <w:rPr>
          <w:rFonts w:ascii="Times New Roman" w:hAnsi="Times New Roman" w:cs="Times New Roman"/>
        </w:rPr>
        <w:t>("</w:t>
      </w:r>
      <w:proofErr w:type="spellStart"/>
      <w:r w:rsidRPr="000D3DA0">
        <w:rPr>
          <w:rFonts w:ascii="Times New Roman" w:hAnsi="Times New Roman" w:cs="Times New Roman"/>
        </w:rPr>
        <w:t>amqp</w:t>
      </w:r>
      <w:proofErr w:type="spellEnd"/>
      <w:r w:rsidRPr="000D3DA0">
        <w:rPr>
          <w:rFonts w:ascii="Times New Roman" w:hAnsi="Times New Roman" w:cs="Times New Roman"/>
        </w:rPr>
        <w:t>://localhost")</w:t>
      </w:r>
      <w:r>
        <w:rPr>
          <w:rFonts w:ascii="Times New Roman" w:hAnsi="Times New Roman" w:cs="Times New Roman"/>
        </w:rPr>
        <w:t xml:space="preserve"> //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connection</w:t>
      </w:r>
    </w:p>
    <w:p w14:paraId="3E2F625D" w14:textId="7DECCC0C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 xml:space="preserve">    const channel = await </w:t>
      </w:r>
      <w:proofErr w:type="spellStart"/>
      <w:proofErr w:type="gramStart"/>
      <w:r w:rsidRPr="000D3DA0">
        <w:rPr>
          <w:rFonts w:ascii="Times New Roman" w:hAnsi="Times New Roman" w:cs="Times New Roman"/>
        </w:rPr>
        <w:t>conn.createChannel</w:t>
      </w:r>
      <w:proofErr w:type="spellEnd"/>
      <w:proofErr w:type="gramEnd"/>
      <w:r w:rsidRPr="000D3DA0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//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channel</w:t>
      </w:r>
    </w:p>
    <w:p w14:paraId="3ADD7023" w14:textId="77777777" w:rsidR="000D3DA0" w:rsidRPr="000D3DA0" w:rsidRDefault="000D3DA0" w:rsidP="000D3DA0">
      <w:pPr>
        <w:rPr>
          <w:rFonts w:ascii="Times New Roman" w:hAnsi="Times New Roman" w:cs="Times New Roman"/>
        </w:rPr>
      </w:pPr>
    </w:p>
    <w:p w14:paraId="5C23CD33" w14:textId="5CEC9C73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>    const exchange = "my-exchange"</w:t>
      </w:r>
      <w:r>
        <w:rPr>
          <w:rFonts w:ascii="Times New Roman" w:hAnsi="Times New Roman" w:cs="Times New Roman"/>
        </w:rPr>
        <w:t xml:space="preserve"> //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exchange</w:t>
      </w:r>
    </w:p>
    <w:p w14:paraId="6483F93D" w14:textId="77777777" w:rsidR="000D3DA0" w:rsidRPr="000D3DA0" w:rsidRDefault="000D3DA0" w:rsidP="000D3DA0">
      <w:pPr>
        <w:rPr>
          <w:rFonts w:ascii="Times New Roman" w:hAnsi="Times New Roman" w:cs="Times New Roman"/>
        </w:rPr>
      </w:pPr>
    </w:p>
    <w:p w14:paraId="35FD7F97" w14:textId="2973A7D7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D3DA0">
        <w:rPr>
          <w:rFonts w:ascii="Times New Roman" w:hAnsi="Times New Roman" w:cs="Times New Roman"/>
        </w:rPr>
        <w:t>channel.assertExchange</w:t>
      </w:r>
      <w:proofErr w:type="spellEnd"/>
      <w:proofErr w:type="gramEnd"/>
      <w:r w:rsidRPr="000D3DA0">
        <w:rPr>
          <w:rFonts w:ascii="Times New Roman" w:hAnsi="Times New Roman" w:cs="Times New Roman"/>
        </w:rPr>
        <w:t>(exchange, "direct")</w:t>
      </w:r>
      <w:r>
        <w:rPr>
          <w:rFonts w:ascii="Times New Roman" w:hAnsi="Times New Roman" w:cs="Times New Roman"/>
        </w:rPr>
        <w:t xml:space="preserve"> //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exchange</w:t>
      </w:r>
    </w:p>
    <w:p w14:paraId="591482F2" w14:textId="77777777" w:rsidR="000D3DA0" w:rsidRPr="000D3DA0" w:rsidRDefault="000D3DA0" w:rsidP="000D3DA0">
      <w:pPr>
        <w:rPr>
          <w:rFonts w:ascii="Times New Roman" w:hAnsi="Times New Roman" w:cs="Times New Roman"/>
        </w:rPr>
      </w:pPr>
    </w:p>
    <w:p w14:paraId="02F05582" w14:textId="0ACC375D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D3DA0">
        <w:rPr>
          <w:rFonts w:ascii="Times New Roman" w:hAnsi="Times New Roman" w:cs="Times New Roman"/>
        </w:rPr>
        <w:t>channel.publish</w:t>
      </w:r>
      <w:proofErr w:type="spellEnd"/>
      <w:proofErr w:type="gramEnd"/>
      <w:r w:rsidRPr="000D3DA0">
        <w:rPr>
          <w:rFonts w:ascii="Times New Roman" w:hAnsi="Times New Roman" w:cs="Times New Roman"/>
        </w:rPr>
        <w:t>(exchange, "</w:t>
      </w:r>
      <w:proofErr w:type="spellStart"/>
      <w:r w:rsidRPr="000D3DA0">
        <w:rPr>
          <w:rFonts w:ascii="Times New Roman" w:hAnsi="Times New Roman" w:cs="Times New Roman"/>
        </w:rPr>
        <w:t>createPdf</w:t>
      </w:r>
      <w:proofErr w:type="spellEnd"/>
      <w:r w:rsidRPr="000D3DA0">
        <w:rPr>
          <w:rFonts w:ascii="Times New Roman" w:hAnsi="Times New Roman" w:cs="Times New Roman"/>
        </w:rPr>
        <w:t xml:space="preserve">", </w:t>
      </w:r>
      <w:proofErr w:type="spellStart"/>
      <w:r w:rsidRPr="000D3DA0">
        <w:rPr>
          <w:rFonts w:ascii="Times New Roman" w:hAnsi="Times New Roman" w:cs="Times New Roman"/>
        </w:rPr>
        <w:t>Buffer.from</w:t>
      </w:r>
      <w:proofErr w:type="spellEnd"/>
      <w:r w:rsidRPr="000D3DA0">
        <w:rPr>
          <w:rFonts w:ascii="Times New Roman" w:hAnsi="Times New Roman" w:cs="Times New Roman"/>
        </w:rPr>
        <w:t>(</w:t>
      </w:r>
      <w:proofErr w:type="spellStart"/>
      <w:r w:rsidRPr="000D3DA0">
        <w:rPr>
          <w:rFonts w:ascii="Times New Roman" w:hAnsi="Times New Roman" w:cs="Times New Roman"/>
        </w:rPr>
        <w:t>JSON.stringify</w:t>
      </w:r>
      <w:proofErr w:type="spellEnd"/>
      <w:proofErr w:type="gramStart"/>
      <w:r w:rsidRPr="000D3DA0">
        <w:rPr>
          <w:rFonts w:ascii="Times New Roman" w:hAnsi="Times New Roman" w:cs="Times New Roman"/>
        </w:rPr>
        <w:t>({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/ </w:t>
      </w:r>
    </w:p>
    <w:p w14:paraId="590D1CAA" w14:textId="77777777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>        task: "doing",</w:t>
      </w:r>
    </w:p>
    <w:p w14:paraId="671187B0" w14:textId="77777777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>        version: 1.0</w:t>
      </w:r>
    </w:p>
    <w:p w14:paraId="268F6B4B" w14:textId="50FC279B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>    })))</w:t>
      </w:r>
      <w:r>
        <w:rPr>
          <w:rFonts w:ascii="Times New Roman" w:hAnsi="Times New Roman" w:cs="Times New Roman"/>
        </w:rPr>
        <w:t xml:space="preserve">// push message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exchange 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routingKey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message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createPdf</w:t>
      </w:r>
      <w:proofErr w:type="spellEnd"/>
      <w:r>
        <w:rPr>
          <w:rFonts w:ascii="Times New Roman" w:hAnsi="Times New Roman" w:cs="Times New Roman"/>
        </w:rPr>
        <w:t>”</w:t>
      </w:r>
    </w:p>
    <w:p w14:paraId="6713D57D" w14:textId="77777777" w:rsidR="000D3DA0" w:rsidRPr="000D3DA0" w:rsidRDefault="000D3DA0" w:rsidP="000D3DA0">
      <w:pPr>
        <w:rPr>
          <w:rFonts w:ascii="Times New Roman" w:hAnsi="Times New Roman" w:cs="Times New Roman"/>
        </w:rPr>
      </w:pPr>
    </w:p>
    <w:p w14:paraId="7EF213EB" w14:textId="77777777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D3DA0">
        <w:rPr>
          <w:rFonts w:ascii="Times New Roman" w:hAnsi="Times New Roman" w:cs="Times New Roman"/>
        </w:rPr>
        <w:t>setTimeout</w:t>
      </w:r>
      <w:proofErr w:type="spellEnd"/>
      <w:r w:rsidRPr="000D3DA0">
        <w:rPr>
          <w:rFonts w:ascii="Times New Roman" w:hAnsi="Times New Roman" w:cs="Times New Roman"/>
        </w:rPr>
        <w:t>(</w:t>
      </w:r>
      <w:proofErr w:type="gramEnd"/>
      <w:r w:rsidRPr="000D3DA0">
        <w:rPr>
          <w:rFonts w:ascii="Times New Roman" w:hAnsi="Times New Roman" w:cs="Times New Roman"/>
        </w:rPr>
        <w:t>() =&gt; {</w:t>
      </w:r>
    </w:p>
    <w:p w14:paraId="27F313B6" w14:textId="77777777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D3DA0">
        <w:rPr>
          <w:rFonts w:ascii="Times New Roman" w:hAnsi="Times New Roman" w:cs="Times New Roman"/>
        </w:rPr>
        <w:t>conn.close</w:t>
      </w:r>
      <w:proofErr w:type="spellEnd"/>
      <w:proofErr w:type="gramEnd"/>
      <w:r w:rsidRPr="000D3DA0">
        <w:rPr>
          <w:rFonts w:ascii="Times New Roman" w:hAnsi="Times New Roman" w:cs="Times New Roman"/>
        </w:rPr>
        <w:t>()</w:t>
      </w:r>
    </w:p>
    <w:p w14:paraId="3347F1FA" w14:textId="77777777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D3DA0">
        <w:rPr>
          <w:rFonts w:ascii="Times New Roman" w:hAnsi="Times New Roman" w:cs="Times New Roman"/>
        </w:rPr>
        <w:t>process.exit</w:t>
      </w:r>
      <w:proofErr w:type="spellEnd"/>
      <w:proofErr w:type="gramEnd"/>
      <w:r w:rsidRPr="000D3DA0">
        <w:rPr>
          <w:rFonts w:ascii="Times New Roman" w:hAnsi="Times New Roman" w:cs="Times New Roman"/>
        </w:rPr>
        <w:t>(0)</w:t>
      </w:r>
    </w:p>
    <w:p w14:paraId="6A1ADAE2" w14:textId="60E9C88A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>    }, 200);</w:t>
      </w:r>
      <w:r>
        <w:rPr>
          <w:rFonts w:ascii="Times New Roman" w:hAnsi="Times New Roman" w:cs="Times New Roman"/>
        </w:rPr>
        <w:t xml:space="preserve"> //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connect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200ms</w:t>
      </w:r>
    </w:p>
    <w:p w14:paraId="234C12DA" w14:textId="77777777" w:rsidR="000D3DA0" w:rsidRPr="000D3DA0" w:rsidRDefault="000D3DA0" w:rsidP="000D3DA0">
      <w:pPr>
        <w:rPr>
          <w:rFonts w:ascii="Times New Roman" w:hAnsi="Times New Roman" w:cs="Times New Roman"/>
        </w:rPr>
      </w:pPr>
    </w:p>
    <w:p w14:paraId="387C0D9D" w14:textId="77777777" w:rsidR="000D3DA0" w:rsidRPr="000D3DA0" w:rsidRDefault="000D3DA0" w:rsidP="000D3DA0">
      <w:pPr>
        <w:rPr>
          <w:rFonts w:ascii="Times New Roman" w:hAnsi="Times New Roman" w:cs="Times New Roman"/>
        </w:rPr>
      </w:pPr>
      <w:r w:rsidRPr="000D3DA0">
        <w:rPr>
          <w:rFonts w:ascii="Times New Roman" w:hAnsi="Times New Roman" w:cs="Times New Roman"/>
        </w:rPr>
        <w:t>}</w:t>
      </w:r>
    </w:p>
    <w:p w14:paraId="0A230067" w14:textId="77777777" w:rsidR="000D3DA0" w:rsidRPr="000D3DA0" w:rsidRDefault="000D3DA0" w:rsidP="000D3DA0">
      <w:pPr>
        <w:rPr>
          <w:rFonts w:ascii="Times New Roman" w:hAnsi="Times New Roman" w:cs="Times New Roman"/>
        </w:rPr>
      </w:pPr>
    </w:p>
    <w:p w14:paraId="7BD32404" w14:textId="77777777" w:rsidR="000D3DA0" w:rsidRPr="000D3DA0" w:rsidRDefault="000D3DA0" w:rsidP="000D3DA0">
      <w:pPr>
        <w:rPr>
          <w:rFonts w:ascii="Times New Roman" w:hAnsi="Times New Roman" w:cs="Times New Roman"/>
        </w:rPr>
      </w:pPr>
      <w:proofErr w:type="gramStart"/>
      <w:r w:rsidRPr="000D3DA0">
        <w:rPr>
          <w:rFonts w:ascii="Times New Roman" w:hAnsi="Times New Roman" w:cs="Times New Roman"/>
        </w:rPr>
        <w:t>main(</w:t>
      </w:r>
      <w:proofErr w:type="gramEnd"/>
      <w:r w:rsidRPr="000D3DA0">
        <w:rPr>
          <w:rFonts w:ascii="Times New Roman" w:hAnsi="Times New Roman" w:cs="Times New Roman"/>
        </w:rPr>
        <w:t>)</w:t>
      </w:r>
    </w:p>
    <w:p w14:paraId="12AC73FE" w14:textId="77777777" w:rsidR="000D3DA0" w:rsidRDefault="000D3DA0" w:rsidP="000E59DA">
      <w:pPr>
        <w:rPr>
          <w:rFonts w:ascii="Times New Roman" w:hAnsi="Times New Roman" w:cs="Times New Roman"/>
        </w:rPr>
      </w:pPr>
    </w:p>
    <w:p w14:paraId="24968825" w14:textId="77777777" w:rsidR="00EC38CF" w:rsidRDefault="00EC38CF" w:rsidP="000E59DA">
      <w:pPr>
        <w:rPr>
          <w:rFonts w:ascii="Times New Roman" w:hAnsi="Times New Roman" w:cs="Times New Roman"/>
        </w:rPr>
      </w:pPr>
    </w:p>
    <w:p w14:paraId="7BE5084C" w14:textId="0A872BC7" w:rsidR="00EC38CF" w:rsidRPr="000E59DA" w:rsidRDefault="00EC38CF" w:rsidP="000E5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*) </w:t>
      </w:r>
      <w:proofErr w:type="gramStart"/>
      <w:r>
        <w:rPr>
          <w:rFonts w:ascii="Times New Roman" w:hAnsi="Times New Roman" w:cs="Times New Roman"/>
        </w:rPr>
        <w:t>RPC :</w:t>
      </w:r>
      <w:proofErr w:type="gramEnd"/>
    </w:p>
    <w:sectPr w:rsidR="00EC38CF" w:rsidRPr="000E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45A95"/>
    <w:multiLevelType w:val="multilevel"/>
    <w:tmpl w:val="9DD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5790D"/>
    <w:multiLevelType w:val="multilevel"/>
    <w:tmpl w:val="520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B3CA4"/>
    <w:multiLevelType w:val="hybridMultilevel"/>
    <w:tmpl w:val="D6DA2520"/>
    <w:lvl w:ilvl="0" w:tplc="6032B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6D0"/>
    <w:multiLevelType w:val="multilevel"/>
    <w:tmpl w:val="D80C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34E4D"/>
    <w:multiLevelType w:val="hybridMultilevel"/>
    <w:tmpl w:val="178E2226"/>
    <w:lvl w:ilvl="0" w:tplc="2F2CF0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D30B8"/>
    <w:multiLevelType w:val="multilevel"/>
    <w:tmpl w:val="92F6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04530">
    <w:abstractNumId w:val="2"/>
  </w:num>
  <w:num w:numId="2" w16cid:durableId="897982646">
    <w:abstractNumId w:val="4"/>
  </w:num>
  <w:num w:numId="3" w16cid:durableId="2075811136">
    <w:abstractNumId w:val="1"/>
  </w:num>
  <w:num w:numId="4" w16cid:durableId="833647092">
    <w:abstractNumId w:val="3"/>
  </w:num>
  <w:num w:numId="5" w16cid:durableId="1448740855">
    <w:abstractNumId w:val="5"/>
  </w:num>
  <w:num w:numId="6" w16cid:durableId="44330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20"/>
    <w:rsid w:val="00006C5A"/>
    <w:rsid w:val="00077C20"/>
    <w:rsid w:val="000D3DA0"/>
    <w:rsid w:val="000E4FDF"/>
    <w:rsid w:val="000E59DA"/>
    <w:rsid w:val="004C1CDC"/>
    <w:rsid w:val="004C478A"/>
    <w:rsid w:val="005C2AE6"/>
    <w:rsid w:val="005D1FC6"/>
    <w:rsid w:val="005F32AD"/>
    <w:rsid w:val="006E0069"/>
    <w:rsid w:val="00A32CE6"/>
    <w:rsid w:val="00BE7F86"/>
    <w:rsid w:val="00C06901"/>
    <w:rsid w:val="00C413D4"/>
    <w:rsid w:val="00C661F4"/>
    <w:rsid w:val="00E343A2"/>
    <w:rsid w:val="00EB7334"/>
    <w:rsid w:val="00EC38CF"/>
    <w:rsid w:val="00EF1020"/>
    <w:rsid w:val="00FA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53AD"/>
  <w15:chartTrackingRefBased/>
  <w15:docId w15:val="{4E9ED4A2-E0C4-4A95-9378-86167BDE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C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4F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2025-06-08T03:02:00Z</dcterms:created>
  <dcterms:modified xsi:type="dcterms:W3CDTF">2025-06-09T06:58:00Z</dcterms:modified>
</cp:coreProperties>
</file>