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HSK1 · Buổi 2: Lượng từ + 一点儿/有点儿 — Màu sắc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chữ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chữ cái (A/B/C…) của nghĩa đúng vào ô trả lời.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张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lượng từ cho đôi (giày, đũa)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双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màu xanh lá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绿色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màu vàng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黄色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đôi đũa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筷子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một chút (mong muốn)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一点儿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lượng từ cho vật mỏng, phẳng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lượng từ đúng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lượng từ trong khung điền vào mỗi câu.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个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口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件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张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本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支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桌子上有三＿＿＿＿书。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我有一＿＿＿＿铅笔。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我家有五＿＿＿＿人。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我想买一＿＿＿＿衣服。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rồi chọn đáp án đúng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小美有很多颜色的笔：红色的、蓝色的，还有绿色的。今天她想买一个新书包。这个黄色的书包很漂亮，可是有点儿贵。她说：“便宜一点儿吧。”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小美今天想买什么？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书包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铅笔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衣服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那个书包是什么颜色？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黄色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红色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蓝色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这个书包怎么样？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有点儿贵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很便宜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很小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các từ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lại thành câu hoàn chỉnh, đúng trật tự.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三 / 个 / 苹果 / 我 / 有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两 / 双 / 鞋 / 他 / 买了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有 / 一 / 杯 / 茶 / 桌子 / 上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sang tiếng Trung (dùng từ cho sẵn)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Đặt câu tiếng Trung, có dùng các từ trong ngoặc.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Cái cốc này hơi nhỏ.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个 / 有点儿)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Nhà mình có ba người.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口 / 人)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Mình thích màu xanh lá.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喜欢 / 绿色)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mỗi câu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他买了什么颜色的衣服？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蓝色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红色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白色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他买了几张票？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三张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两张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一张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这双鞋怎么样？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有点儿贵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很便宜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很漂亮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nhắc lại đúng câu.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Trả lời câu hỏi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Trả lời bằng câu hoàn chỉnh (2-3 câu).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你喜欢什么颜色？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你家有几口人？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